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8CD6C0" w:themeColor="accent4" w:themeTint="99"/>
  <w:body>
    <w:p w14:paraId="2D27BC7C" w14:textId="0044258E" w:rsidR="005F2A82" w:rsidRDefault="00CF57FB">
      <w:r>
        <w:rPr>
          <w:noProof/>
        </w:rPr>
        <w:drawing>
          <wp:anchor distT="0" distB="0" distL="114300" distR="114300" simplePos="0" relativeHeight="251781120" behindDoc="0" locked="0" layoutInCell="1" allowOverlap="1" wp14:anchorId="3E476DC8" wp14:editId="43C1B5F3">
            <wp:simplePos x="0" y="0"/>
            <wp:positionH relativeFrom="column">
              <wp:posOffset>302895</wp:posOffset>
            </wp:positionH>
            <wp:positionV relativeFrom="paragraph">
              <wp:posOffset>121920</wp:posOffset>
            </wp:positionV>
            <wp:extent cx="1615440" cy="46037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15440" cy="460375"/>
                    </a:xfrm>
                    <a:prstGeom prst="rect">
                      <a:avLst/>
                    </a:prstGeom>
                    <a:ln>
                      <a:noFill/>
                    </a:ln>
                  </pic:spPr>
                </pic:pic>
              </a:graphicData>
            </a:graphic>
          </wp:anchor>
        </w:drawing>
      </w:r>
      <w:r w:rsidR="00FC6CAC">
        <w:rPr>
          <w:noProof/>
        </w:rPr>
        <mc:AlternateContent>
          <mc:Choice Requires="wps">
            <w:drawing>
              <wp:anchor distT="0" distB="0" distL="114300" distR="114300" simplePos="0" relativeHeight="251782144" behindDoc="0" locked="0" layoutInCell="1" allowOverlap="1" wp14:anchorId="38CD0200" wp14:editId="796DF8D3">
                <wp:simplePos x="0" y="0"/>
                <wp:positionH relativeFrom="column">
                  <wp:posOffset>-134620</wp:posOffset>
                </wp:positionH>
                <wp:positionV relativeFrom="paragraph">
                  <wp:posOffset>64135</wp:posOffset>
                </wp:positionV>
                <wp:extent cx="5032375" cy="2723515"/>
                <wp:effectExtent l="190500" t="514350" r="168275" b="534035"/>
                <wp:wrapNone/>
                <wp:docPr id="60" name="テキスト ボックス 60"/>
                <wp:cNvGraphicFramePr/>
                <a:graphic xmlns:a="http://schemas.openxmlformats.org/drawingml/2006/main">
                  <a:graphicData uri="http://schemas.microsoft.com/office/word/2010/wordprocessingShape">
                    <wps:wsp>
                      <wps:cNvSpPr txBox="1"/>
                      <wps:spPr>
                        <a:xfrm rot="20793462">
                          <a:off x="0" y="0"/>
                          <a:ext cx="5032375" cy="2723515"/>
                        </a:xfrm>
                        <a:prstGeom prst="rect">
                          <a:avLst/>
                        </a:prstGeom>
                        <a:noFill/>
                        <a:ln w="6350">
                          <a:noFill/>
                        </a:ln>
                      </wps:spPr>
                      <wps:txbx>
                        <w:txbxContent>
                          <w:p w14:paraId="7E5161C1" w14:textId="3E4D805D" w:rsidR="0006568A" w:rsidRPr="00802CE8" w:rsidRDefault="0006568A">
                            <w:pPr>
                              <w:rPr>
                                <w:rFonts w:ascii="HG明朝E" w:eastAsia="HG明朝E" w:hAnsi="HG明朝E"/>
                                <w:sz w:val="200"/>
                                <w:szCs w:val="180"/>
                              </w:rPr>
                            </w:pPr>
                            <w:r w:rsidRPr="00802CE8">
                              <w:rPr>
                                <w:rFonts w:ascii="HG明朝E" w:eastAsia="HG明朝E" w:hAnsi="HG明朝E" w:hint="eastAsia"/>
                                <w:sz w:val="360"/>
                                <w:szCs w:val="340"/>
                              </w:rPr>
                              <w:t>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D0200" id="_x0000_t202" coordsize="21600,21600" o:spt="202" path="m,l,21600r21600,l21600,xe">
                <v:stroke joinstyle="miter"/>
                <v:path gradientshapeok="t" o:connecttype="rect"/>
              </v:shapetype>
              <v:shape id="テキスト ボックス 60" o:spid="_x0000_s1026" type="#_x0000_t202" style="position:absolute;margin-left:-10.6pt;margin-top:5.05pt;width:396.25pt;height:214.45pt;rotation:-880955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" filled="f" stroked="f" strokeweight=".5pt">
                <v:textbox>
                  <w:txbxContent>
                    <w:p w14:paraId="7E5161C1" w14:textId="3E4D805D" w:rsidR="0006568A" w:rsidRPr="00802CE8" w:rsidRDefault="0006568A">
                      <w:pPr>
                        <w:rPr>
                          <w:rFonts w:ascii="HG明朝E" w:eastAsia="HG明朝E" w:hAnsi="HG明朝E"/>
                          <w:sz w:val="200"/>
                          <w:szCs w:val="180"/>
                        </w:rPr>
                      </w:pPr>
                      <w:r w:rsidRPr="00802CE8">
                        <w:rPr>
                          <w:rFonts w:ascii="HG明朝E" w:eastAsia="HG明朝E" w:hAnsi="HG明朝E" w:hint="eastAsia"/>
                          <w:sz w:val="360"/>
                          <w:szCs w:val="340"/>
                        </w:rPr>
                        <w:t>賢者</w:t>
                      </w:r>
                    </w:p>
                  </w:txbxContent>
                </v:textbox>
              </v:shape>
            </w:pict>
          </mc:Fallback>
        </mc:AlternateContent>
      </w:r>
    </w:p>
    <w:p w14:paraId="6876BC75" w14:textId="478D48F7" w:rsidR="00804ACF" w:rsidRDefault="00804ACF"/>
    <w:p w14:paraId="2E28C56C" w14:textId="502A8D2B" w:rsidR="00804ACF" w:rsidRDefault="00804ACF"/>
    <w:p w14:paraId="6D2A8FCE" w14:textId="24FD115E" w:rsidR="001F456F" w:rsidRDefault="001F456F" w:rsidP="001F456F"/>
    <w:p w14:paraId="14DBCE4B" w14:textId="4B5FB792" w:rsidR="001F456F" w:rsidRDefault="001F456F"/>
    <w:p w14:paraId="76A7679F" w14:textId="54043414" w:rsidR="00BC7DBC" w:rsidRDefault="00FB37EB">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799552" behindDoc="0" locked="0" layoutInCell="1" allowOverlap="1" wp14:anchorId="69C23CA7" wp14:editId="0AEFB6C9">
                <wp:simplePos x="0" y="0"/>
                <wp:positionH relativeFrom="column">
                  <wp:posOffset>4476750</wp:posOffset>
                </wp:positionH>
                <wp:positionV relativeFrom="paragraph">
                  <wp:posOffset>194310</wp:posOffset>
                </wp:positionV>
                <wp:extent cx="3257550" cy="12382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257550" cy="1238250"/>
                        </a:xfrm>
                        <a:prstGeom prst="rect">
                          <a:avLst/>
                        </a:prstGeom>
                        <a:noFill/>
                        <a:ln w="6350">
                          <a:noFill/>
                        </a:ln>
                      </wps:spPr>
                      <wps:txbx>
                        <w:txbxContent>
                          <w:p w14:paraId="33EE69B3" w14:textId="6BB66B9E" w:rsidR="006056D2" w:rsidRPr="00AA3F7E" w:rsidRDefault="006056D2">
                            <w:pPr>
                              <w:rPr>
                                <w:rFonts w:ascii="HG明朝E" w:eastAsia="HG明朝E" w:hAnsi="HG明朝E"/>
                                <w:sz w:val="144"/>
                                <w:szCs w:val="144"/>
                              </w:rPr>
                            </w:pPr>
                            <w:r w:rsidRPr="00AA3F7E">
                              <w:rPr>
                                <w:rFonts w:ascii="HG明朝E" w:eastAsia="HG明朝E" w:hAnsi="HG明朝E" w:hint="eastAsia"/>
                                <w:sz w:val="144"/>
                                <w:szCs w:val="144"/>
                              </w:rPr>
                              <w:t>の選択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23CA7" id="テキスト ボックス 1" o:spid="_x0000_s1027" type="#_x0000_t202" style="position:absolute;margin-left:352.5pt;margin-top:15.3pt;width:256.5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" filled="f" stroked="f" strokeweight=".5pt">
                <v:textbox>
                  <w:txbxContent>
                    <w:p w14:paraId="33EE69B3" w14:textId="6BB66B9E" w:rsidR="006056D2" w:rsidRPr="00AA3F7E" w:rsidRDefault="006056D2">
                      <w:pPr>
                        <w:rPr>
                          <w:rFonts w:ascii="HG明朝E" w:eastAsia="HG明朝E" w:hAnsi="HG明朝E"/>
                          <w:sz w:val="144"/>
                          <w:szCs w:val="144"/>
                        </w:rPr>
                      </w:pPr>
                      <w:r w:rsidRPr="00AA3F7E">
                        <w:rPr>
                          <w:rFonts w:ascii="HG明朝E" w:eastAsia="HG明朝E" w:hAnsi="HG明朝E" w:hint="eastAsia"/>
                          <w:sz w:val="144"/>
                          <w:szCs w:val="144"/>
                        </w:rPr>
                        <w:t>の選択</w:t>
                      </w:r>
                    </w:p>
                  </w:txbxContent>
                </v:textbox>
              </v:shape>
            </w:pict>
          </mc:Fallback>
        </mc:AlternateContent>
      </w:r>
      <w:r w:rsidR="00BC7DBC">
        <w:rPr>
          <w:noProof/>
        </w:rPr>
        <mc:AlternateContent>
          <mc:Choice Requires="wps">
            <w:drawing>
              <wp:anchor distT="0" distB="0" distL="114300" distR="114300" simplePos="0" relativeHeight="251812864" behindDoc="0" locked="0" layoutInCell="1" allowOverlap="1" wp14:anchorId="1D704920" wp14:editId="2943E183">
                <wp:simplePos x="0" y="0"/>
                <wp:positionH relativeFrom="margin">
                  <wp:posOffset>3631565</wp:posOffset>
                </wp:positionH>
                <wp:positionV relativeFrom="paragraph">
                  <wp:posOffset>9866630</wp:posOffset>
                </wp:positionV>
                <wp:extent cx="914400" cy="34544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914400" cy="345440"/>
                        </a:xfrm>
                        <a:prstGeom prst="rect">
                          <a:avLst/>
                        </a:prstGeom>
                        <a:noFill/>
                        <a:ln w="6350">
                          <a:noFill/>
                        </a:ln>
                      </wps:spPr>
                      <wps:txbx>
                        <w:txbxContent>
                          <w:p w14:paraId="33E5E71E" w14:textId="77777777" w:rsidR="00BC7DBC" w:rsidRPr="00847093" w:rsidRDefault="00BC7DBC" w:rsidP="00BC7DBC">
                            <w:pPr>
                              <w:rPr>
                                <w:rFonts w:ascii="HG丸ｺﾞｼｯｸM-PRO" w:eastAsia="HG丸ｺﾞｼｯｸM-PRO" w:hAnsi="HG丸ｺﾞｼｯｸM-PRO"/>
                                <w:sz w:val="16"/>
                                <w:szCs w:val="14"/>
                              </w:rPr>
                            </w:pPr>
                            <w:r w:rsidRPr="00847093">
                              <w:rPr>
                                <w:rFonts w:ascii="HG丸ｺﾞｼｯｸM-PRO" w:eastAsia="HG丸ｺﾞｼｯｸM-PRO" w:hAnsi="HG丸ｺﾞｼｯｸM-PRO" w:hint="eastAsia"/>
                                <w:sz w:val="16"/>
                                <w:szCs w:val="14"/>
                              </w:rPr>
                              <w:t>2</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704920" id="テキスト ボックス 45" o:spid="_x0000_s1028" type="#_x0000_t202" style="position:absolute;margin-left:285.95pt;margin-top:776.9pt;width:1in;height:27.2pt;z-index:2518128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" filled="f" stroked="f" strokeweight=".5pt">
                <v:textbox>
                  <w:txbxContent>
                    <w:p w14:paraId="33E5E71E" w14:textId="77777777" w:rsidR="00BC7DBC" w:rsidRPr="00847093" w:rsidRDefault="00BC7DBC" w:rsidP="00BC7DBC">
                      <w:pPr>
                        <w:rPr>
                          <w:rFonts w:ascii="HG丸ｺﾞｼｯｸM-PRO" w:eastAsia="HG丸ｺﾞｼｯｸM-PRO" w:hAnsi="HG丸ｺﾞｼｯｸM-PRO"/>
                          <w:sz w:val="16"/>
                          <w:szCs w:val="14"/>
                        </w:rPr>
                      </w:pPr>
                      <w:r w:rsidRPr="00847093">
                        <w:rPr>
                          <w:rFonts w:ascii="HG丸ｺﾞｼｯｸM-PRO" w:eastAsia="HG丸ｺﾞｼｯｸM-PRO" w:hAnsi="HG丸ｺﾞｼｯｸM-PRO" w:hint="eastAsia"/>
                          <w:sz w:val="16"/>
                          <w:szCs w:val="14"/>
                        </w:rPr>
                        <w:t>2</w:t>
                      </w:r>
                    </w:p>
                  </w:txbxContent>
                </v:textbox>
                <w10:wrap anchorx="margin"/>
              </v:shape>
            </w:pict>
          </mc:Fallback>
        </mc:AlternateContent>
      </w:r>
    </w:p>
    <w:p w14:paraId="054BBEEB" w14:textId="35A5A6D6"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6BC800C1" w14:textId="119276C5"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7935DED3" w14:textId="17B71F0F"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29EBEF9F" w14:textId="0F4A1D63"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50302FA6" w14:textId="57978E8F"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2A583CB6" w14:textId="08BCEB9C"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10816" behindDoc="0" locked="0" layoutInCell="1" allowOverlap="1" wp14:anchorId="721F71A5" wp14:editId="2C2F23AD">
                <wp:simplePos x="0" y="0"/>
                <wp:positionH relativeFrom="column">
                  <wp:posOffset>2346960</wp:posOffset>
                </wp:positionH>
                <wp:positionV relativeFrom="paragraph">
                  <wp:posOffset>121920</wp:posOffset>
                </wp:positionV>
                <wp:extent cx="5220000" cy="8667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5220000" cy="866775"/>
                        </a:xfrm>
                        <a:prstGeom prst="rect">
                          <a:avLst/>
                        </a:prstGeom>
                        <a:noFill/>
                        <a:ln w="6350">
                          <a:noFill/>
                        </a:ln>
                      </wps:spPr>
                      <wps:txbx>
                        <w:txbxContent>
                          <w:p w14:paraId="60BC49FE" w14:textId="2E46C401" w:rsidR="00BC7DBC" w:rsidRPr="00CC10AB" w:rsidRDefault="00BC7DBC" w:rsidP="001C3C7B">
                            <w:pPr>
                              <w:kinsoku w:val="0"/>
                              <w:overflowPunct w:val="0"/>
                              <w:autoSpaceDE w:val="0"/>
                              <w:autoSpaceDN w:val="0"/>
                              <w:adjustRightInd w:val="0"/>
                              <w:snapToGrid w:val="0"/>
                              <w:jc w:val="both"/>
                              <w:rPr>
                                <w:rFonts w:ascii="HG創英角ﾎﾟｯﾌﾟ体" w:eastAsia="HG創英角ﾎﾟｯﾌﾟ体" w:hAnsi="HG創英角ﾎﾟｯﾌﾟ体"/>
                                <w:sz w:val="40"/>
                                <w:szCs w:val="40"/>
                                <w:highlight w:val="lightGray"/>
                              </w:rPr>
                            </w:pPr>
                            <w:r w:rsidRPr="00CC10AB">
                              <w:rPr>
                                <w:rFonts w:ascii="HG創英角ﾎﾟｯﾌﾟ体" w:eastAsia="HG創英角ﾎﾟｯﾌﾟ体" w:hAnsi="HG創英角ﾎﾟｯﾌﾟ体" w:hint="eastAsia"/>
                                <w:sz w:val="40"/>
                                <w:szCs w:val="40"/>
                                <w:highlight w:val="lightGray"/>
                              </w:rPr>
                              <w:t>その支払い</w:t>
                            </w:r>
                            <w:r w:rsidR="00425BAA">
                              <w:rPr>
                                <w:rFonts w:ascii="HG創英角ﾎﾟｯﾌﾟ体" w:eastAsia="HG創英角ﾎﾟｯﾌﾟ体" w:hAnsi="HG創英角ﾎﾟｯﾌﾟ体" w:hint="eastAsia"/>
                                <w:sz w:val="40"/>
                                <w:szCs w:val="40"/>
                                <w:highlight w:val="lightGray"/>
                              </w:rPr>
                              <w:t>、</w:t>
                            </w:r>
                            <w:r w:rsidRPr="00CC10AB">
                              <w:rPr>
                                <w:rFonts w:ascii="HG創英角ﾎﾟｯﾌﾟ体" w:eastAsia="HG創英角ﾎﾟｯﾌﾟ体" w:hAnsi="HG創英角ﾎﾟｯﾌﾟ体" w:hint="eastAsia"/>
                                <w:sz w:val="40"/>
                                <w:szCs w:val="40"/>
                                <w:highlight w:val="lightGray"/>
                              </w:rPr>
                              <w:t>正確に管理できていますか！？</w:t>
                            </w:r>
                          </w:p>
                          <w:p w14:paraId="652A9B9F" w14:textId="07961EE3" w:rsidR="001C3C7B" w:rsidRPr="00CC10AB" w:rsidRDefault="001C3C7B" w:rsidP="001C3C7B">
                            <w:pPr>
                              <w:kinsoku w:val="0"/>
                              <w:overflowPunct w:val="0"/>
                              <w:autoSpaceDE w:val="0"/>
                              <w:autoSpaceDN w:val="0"/>
                              <w:adjustRightInd w:val="0"/>
                              <w:snapToGrid w:val="0"/>
                              <w:jc w:val="both"/>
                              <w:rPr>
                                <w:rFonts w:ascii="HG創英角ﾎﾟｯﾌﾟ体" w:eastAsia="HG創英角ﾎﾟｯﾌﾟ体" w:hAnsi="HG創英角ﾎﾟｯﾌﾟ体"/>
                                <w:sz w:val="40"/>
                                <w:szCs w:val="40"/>
                                <w:highlight w:val="yellow"/>
                              </w:rPr>
                            </w:pPr>
                            <w:r w:rsidRPr="00CC10AB">
                              <w:rPr>
                                <w:rFonts w:ascii="HG創英角ﾎﾟｯﾌﾟ体" w:eastAsia="HG創英角ﾎﾟｯﾌﾟ体" w:hAnsi="HG創英角ﾎﾟｯﾌﾟ体" w:hint="eastAsia"/>
                                <w:sz w:val="40"/>
                                <w:szCs w:val="40"/>
                                <w:highlight w:val="yellow"/>
                              </w:rPr>
                              <w:t xml:space="preserve">　</w:t>
                            </w:r>
                            <w:r w:rsidR="00425BAA">
                              <w:rPr>
                                <w:rFonts w:ascii="HG創英角ﾎﾟｯﾌﾟ体" w:eastAsia="HG創英角ﾎﾟｯﾌﾟ体" w:hAnsi="HG創英角ﾎﾟｯﾌﾟ体" w:hint="eastAsia"/>
                                <w:sz w:val="40"/>
                                <w:szCs w:val="40"/>
                                <w:highlight w:val="yellow"/>
                              </w:rPr>
                              <w:t xml:space="preserve"> </w:t>
                            </w:r>
                            <w:r w:rsidRPr="00CC10AB">
                              <w:rPr>
                                <w:rFonts w:ascii="HG創英角ﾎﾟｯﾌﾟ体" w:eastAsia="HG創英角ﾎﾟｯﾌﾟ体" w:hAnsi="HG創英角ﾎﾟｯﾌﾟ体" w:hint="eastAsia"/>
                                <w:sz w:val="40"/>
                                <w:szCs w:val="40"/>
                                <w:highlight w:val="yellow"/>
                              </w:rPr>
                              <w:t xml:space="preserve"> ～</w:t>
                            </w:r>
                            <w:r w:rsidR="00BC7DBC" w:rsidRPr="00CC10AB">
                              <w:rPr>
                                <w:rFonts w:ascii="HG創英角ﾎﾟｯﾌﾟ体" w:eastAsia="HG創英角ﾎﾟｯﾌﾟ体" w:hAnsi="HG創英角ﾎﾟｯﾌﾟ体" w:hint="eastAsia"/>
                                <w:sz w:val="40"/>
                                <w:szCs w:val="40"/>
                                <w:highlight w:val="yellow"/>
                              </w:rPr>
                              <w:t>賢く便利に！カード利用の術</w:t>
                            </w:r>
                            <w:r w:rsidRPr="00CC10AB">
                              <w:rPr>
                                <w:rFonts w:ascii="HG創英角ﾎﾟｯﾌﾟ体" w:eastAsia="HG創英角ﾎﾟｯﾌﾟ体" w:hAnsi="HG創英角ﾎﾟｯﾌﾟ体" w:hint="eastAsia"/>
                                <w:sz w:val="40"/>
                                <w:szCs w:val="40"/>
                                <w:highlight w:val="yellow"/>
                              </w:rPr>
                              <w:t xml:space="preserve">！～ 　</w:t>
                            </w:r>
                            <w:r w:rsidR="00425BAA">
                              <w:rPr>
                                <w:rFonts w:ascii="HG創英角ﾎﾟｯﾌﾟ体" w:eastAsia="HG創英角ﾎﾟｯﾌﾟ体" w:hAnsi="HG創英角ﾎﾟｯﾌﾟ体" w:hint="eastAsia"/>
                                <w:sz w:val="40"/>
                                <w:szCs w:val="40"/>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71A5" id="テキスト ボックス 61" o:spid="_x0000_s1029" type="#_x0000_t202" style="position:absolute;margin-left:184.8pt;margin-top:9.6pt;width:411pt;height:6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" filled="f" stroked="f" strokeweight=".5pt">
                <v:textbox>
                  <w:txbxContent>
                    <w:p w14:paraId="60BC49FE" w14:textId="2E46C401" w:rsidR="00BC7DBC" w:rsidRPr="00CC10AB" w:rsidRDefault="00BC7DBC" w:rsidP="001C3C7B">
                      <w:pPr>
                        <w:kinsoku w:val="0"/>
                        <w:overflowPunct w:val="0"/>
                        <w:autoSpaceDE w:val="0"/>
                        <w:autoSpaceDN w:val="0"/>
                        <w:adjustRightInd w:val="0"/>
                        <w:snapToGrid w:val="0"/>
                        <w:jc w:val="both"/>
                        <w:rPr>
                          <w:rFonts w:ascii="HG創英角ﾎﾟｯﾌﾟ体" w:eastAsia="HG創英角ﾎﾟｯﾌﾟ体" w:hAnsi="HG創英角ﾎﾟｯﾌﾟ体"/>
                          <w:sz w:val="40"/>
                          <w:szCs w:val="40"/>
                          <w:highlight w:val="lightGray"/>
                        </w:rPr>
                      </w:pPr>
                      <w:r w:rsidRPr="00CC10AB">
                        <w:rPr>
                          <w:rFonts w:ascii="HG創英角ﾎﾟｯﾌﾟ体" w:eastAsia="HG創英角ﾎﾟｯﾌﾟ体" w:hAnsi="HG創英角ﾎﾟｯﾌﾟ体" w:hint="eastAsia"/>
                          <w:sz w:val="40"/>
                          <w:szCs w:val="40"/>
                          <w:highlight w:val="lightGray"/>
                        </w:rPr>
                        <w:t>その支払い</w:t>
                      </w:r>
                      <w:r w:rsidR="00425BAA">
                        <w:rPr>
                          <w:rFonts w:ascii="HG創英角ﾎﾟｯﾌﾟ体" w:eastAsia="HG創英角ﾎﾟｯﾌﾟ体" w:hAnsi="HG創英角ﾎﾟｯﾌﾟ体" w:hint="eastAsia"/>
                          <w:sz w:val="40"/>
                          <w:szCs w:val="40"/>
                          <w:highlight w:val="lightGray"/>
                        </w:rPr>
                        <w:t>、</w:t>
                      </w:r>
                      <w:r w:rsidRPr="00CC10AB">
                        <w:rPr>
                          <w:rFonts w:ascii="HG創英角ﾎﾟｯﾌﾟ体" w:eastAsia="HG創英角ﾎﾟｯﾌﾟ体" w:hAnsi="HG創英角ﾎﾟｯﾌﾟ体" w:hint="eastAsia"/>
                          <w:sz w:val="40"/>
                          <w:szCs w:val="40"/>
                          <w:highlight w:val="lightGray"/>
                        </w:rPr>
                        <w:t>正確に管理できていますか！？</w:t>
                      </w:r>
                    </w:p>
                    <w:p w14:paraId="652A9B9F" w14:textId="07961EE3" w:rsidR="001C3C7B" w:rsidRPr="00CC10AB" w:rsidRDefault="001C3C7B" w:rsidP="001C3C7B">
                      <w:pPr>
                        <w:kinsoku w:val="0"/>
                        <w:overflowPunct w:val="0"/>
                        <w:autoSpaceDE w:val="0"/>
                        <w:autoSpaceDN w:val="0"/>
                        <w:adjustRightInd w:val="0"/>
                        <w:snapToGrid w:val="0"/>
                        <w:jc w:val="both"/>
                        <w:rPr>
                          <w:rFonts w:ascii="HG創英角ﾎﾟｯﾌﾟ体" w:eastAsia="HG創英角ﾎﾟｯﾌﾟ体" w:hAnsi="HG創英角ﾎﾟｯﾌﾟ体"/>
                          <w:sz w:val="40"/>
                          <w:szCs w:val="40"/>
                          <w:highlight w:val="yellow"/>
                        </w:rPr>
                      </w:pPr>
                      <w:r w:rsidRPr="00CC10AB">
                        <w:rPr>
                          <w:rFonts w:ascii="HG創英角ﾎﾟｯﾌﾟ体" w:eastAsia="HG創英角ﾎﾟｯﾌﾟ体" w:hAnsi="HG創英角ﾎﾟｯﾌﾟ体" w:hint="eastAsia"/>
                          <w:sz w:val="40"/>
                          <w:szCs w:val="40"/>
                          <w:highlight w:val="yellow"/>
                        </w:rPr>
                        <w:t xml:space="preserve">　</w:t>
                      </w:r>
                      <w:r w:rsidR="00425BAA">
                        <w:rPr>
                          <w:rFonts w:ascii="HG創英角ﾎﾟｯﾌﾟ体" w:eastAsia="HG創英角ﾎﾟｯﾌﾟ体" w:hAnsi="HG創英角ﾎﾟｯﾌﾟ体" w:hint="eastAsia"/>
                          <w:sz w:val="40"/>
                          <w:szCs w:val="40"/>
                          <w:highlight w:val="yellow"/>
                        </w:rPr>
                        <w:t xml:space="preserve"> </w:t>
                      </w:r>
                      <w:r w:rsidRPr="00CC10AB">
                        <w:rPr>
                          <w:rFonts w:ascii="HG創英角ﾎﾟｯﾌﾟ体" w:eastAsia="HG創英角ﾎﾟｯﾌﾟ体" w:hAnsi="HG創英角ﾎﾟｯﾌﾟ体" w:hint="eastAsia"/>
                          <w:sz w:val="40"/>
                          <w:szCs w:val="40"/>
                          <w:highlight w:val="yellow"/>
                        </w:rPr>
                        <w:t xml:space="preserve"> ～</w:t>
                      </w:r>
                      <w:r w:rsidR="00BC7DBC" w:rsidRPr="00CC10AB">
                        <w:rPr>
                          <w:rFonts w:ascii="HG創英角ﾎﾟｯﾌﾟ体" w:eastAsia="HG創英角ﾎﾟｯﾌﾟ体" w:hAnsi="HG創英角ﾎﾟｯﾌﾟ体" w:hint="eastAsia"/>
                          <w:sz w:val="40"/>
                          <w:szCs w:val="40"/>
                          <w:highlight w:val="yellow"/>
                        </w:rPr>
                        <w:t>賢く便利に！カード利用の術</w:t>
                      </w:r>
                      <w:r w:rsidRPr="00CC10AB">
                        <w:rPr>
                          <w:rFonts w:ascii="HG創英角ﾎﾟｯﾌﾟ体" w:eastAsia="HG創英角ﾎﾟｯﾌﾟ体" w:hAnsi="HG創英角ﾎﾟｯﾌﾟ体" w:hint="eastAsia"/>
                          <w:sz w:val="40"/>
                          <w:szCs w:val="40"/>
                          <w:highlight w:val="yellow"/>
                        </w:rPr>
                        <w:t xml:space="preserve">！～ 　</w:t>
                      </w:r>
                      <w:r w:rsidR="00425BAA">
                        <w:rPr>
                          <w:rFonts w:ascii="HG創英角ﾎﾟｯﾌﾟ体" w:eastAsia="HG創英角ﾎﾟｯﾌﾟ体" w:hAnsi="HG創英角ﾎﾟｯﾌﾟ体" w:hint="eastAsia"/>
                          <w:sz w:val="40"/>
                          <w:szCs w:val="40"/>
                          <w:highlight w:val="yellow"/>
                        </w:rPr>
                        <w:t xml:space="preserve"> </w:t>
                      </w:r>
                    </w:p>
                  </w:txbxContent>
                </v:textbox>
              </v:shape>
            </w:pict>
          </mc:Fallback>
        </mc:AlternateContent>
      </w:r>
    </w:p>
    <w:p w14:paraId="11E12AFC" w14:textId="6000D844"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17A7B808" w14:textId="01BB86D8"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30CFF95D" w14:textId="727CE20B" w:rsidR="00BC7DBC" w:rsidRDefault="00CF57FB">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32320" behindDoc="0" locked="0" layoutInCell="1" allowOverlap="1" wp14:anchorId="7D211608" wp14:editId="27786975">
                <wp:simplePos x="0" y="0"/>
                <wp:positionH relativeFrom="margin">
                  <wp:posOffset>4123055</wp:posOffset>
                </wp:positionH>
                <wp:positionV relativeFrom="paragraph">
                  <wp:posOffset>203200</wp:posOffset>
                </wp:positionV>
                <wp:extent cx="3426732" cy="2177415"/>
                <wp:effectExtent l="0" t="0" r="2540" b="70485"/>
                <wp:wrapNone/>
                <wp:docPr id="43" name="思考の吹き出し: 雲形 43"/>
                <wp:cNvGraphicFramePr/>
                <a:graphic xmlns:a="http://schemas.openxmlformats.org/drawingml/2006/main">
                  <a:graphicData uri="http://schemas.microsoft.com/office/word/2010/wordprocessingShape">
                    <wps:wsp>
                      <wps:cNvSpPr/>
                      <wps:spPr>
                        <a:xfrm rot="676721">
                          <a:off x="0" y="0"/>
                          <a:ext cx="3426732" cy="2177415"/>
                        </a:xfrm>
                        <a:prstGeom prst="cloudCallout">
                          <a:avLst>
                            <a:gd name="adj1" fmla="val -11819"/>
                            <a:gd name="adj2" fmla="val 45217"/>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AE46E" w14:textId="77777777" w:rsidR="00BC7DBC" w:rsidRPr="00DB6735" w:rsidRDefault="00BC7DBC" w:rsidP="00BC7DBC">
                            <w:pPr>
                              <w:jc w:val="center"/>
                              <w:rPr>
                                <w:color w:val="FFFFFF" w:themeColor="background1"/>
                                <w14:textFill>
                                  <w14:solidFill>
                                    <w14:schemeClr w14:val="bg1">
                                      <w14:alpha w14:val="98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1160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43" o:spid="_x0000_s1030" type="#_x0000_t106" style="position:absolute;margin-left:324.65pt;margin-top:16pt;width:269.8pt;height:171.45pt;rotation:739160fd;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" adj="8247,20567" fillcolor="#f2f2f2" strokecolor="black [3213]" strokeweight="1.25pt">
                <v:textbox>
                  <w:txbxContent>
                    <w:p w14:paraId="702AE46E" w14:textId="77777777" w:rsidR="00BC7DBC" w:rsidRPr="00DB6735" w:rsidRDefault="00BC7DBC" w:rsidP="00BC7DBC">
                      <w:pPr>
                        <w:jc w:val="center"/>
                        <w:rPr>
                          <w:color w:val="FFFFFF" w:themeColor="background1"/>
                          <w14:textFill>
                            <w14:solidFill>
                              <w14:schemeClr w14:val="bg1">
                                <w14:alpha w14:val="98000"/>
                              </w14:schemeClr>
                            </w14:solidFill>
                          </w14:textFill>
                        </w:rPr>
                      </w:pPr>
                    </w:p>
                  </w:txbxContent>
                </v:textbox>
                <w10:wrap anchorx="margin"/>
              </v:shape>
            </w:pict>
          </mc:Fallback>
        </mc:AlternateContent>
      </w:r>
    </w:p>
    <w:p w14:paraId="11FDBB80" w14:textId="2F9831A7" w:rsidR="00BC7DBC" w:rsidRDefault="006D2401">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sidRPr="00C467BE">
        <w:rPr>
          <w:noProof/>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mc:AlternateContent>
          <mc:Choice Requires="wpg">
            <w:drawing>
              <wp:anchor distT="0" distB="0" distL="114300" distR="114300" simplePos="0" relativeHeight="251830272" behindDoc="0" locked="0" layoutInCell="1" allowOverlap="1" wp14:anchorId="17292EE1" wp14:editId="51727D87">
                <wp:simplePos x="0" y="0"/>
                <wp:positionH relativeFrom="margin">
                  <wp:posOffset>45507</wp:posOffset>
                </wp:positionH>
                <wp:positionV relativeFrom="paragraph">
                  <wp:posOffset>39624</wp:posOffset>
                </wp:positionV>
                <wp:extent cx="4090718" cy="3505200"/>
                <wp:effectExtent l="0" t="0" r="5080" b="0"/>
                <wp:wrapNone/>
                <wp:docPr id="2" name="グループ化 9"/>
                <wp:cNvGraphicFramePr/>
                <a:graphic xmlns:a="http://schemas.openxmlformats.org/drawingml/2006/main">
                  <a:graphicData uri="http://schemas.microsoft.com/office/word/2010/wordprocessingGroup">
                    <wpg:wgp>
                      <wpg:cNvGrpSpPr/>
                      <wpg:grpSpPr>
                        <a:xfrm>
                          <a:off x="0" y="0"/>
                          <a:ext cx="4090718" cy="3505200"/>
                          <a:chOff x="462795" y="139237"/>
                          <a:chExt cx="4924836" cy="5649592"/>
                        </a:xfrm>
                        <a:blipFill dpi="0" rotWithShape="1">
                          <a:blip r:embed="rId9">
                            <a:alphaModFix amt="41000"/>
                          </a:blip>
                          <a:srcRect/>
                          <a:tile tx="0" ty="0" sx="100000" sy="100000" flip="none" algn="tl"/>
                        </a:blipFill>
                      </wpg:grpSpPr>
                      <wps:wsp>
                        <wps:cNvPr id="3" name="直方体 3"/>
                        <wps:cNvSpPr/>
                        <wps:spPr>
                          <a:xfrm>
                            <a:off x="2618028" y="3872880"/>
                            <a:ext cx="594360" cy="1915949"/>
                          </a:xfrm>
                          <a:prstGeom prst="cube">
                            <a:avLst/>
                          </a:prstGeom>
                          <a:solidFill>
                            <a:srgbClr val="E3BA5F">
                              <a:alpha val="8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正方形/長方形 5"/>
                        <wps:cNvSpPr/>
                        <wps:spPr>
                          <a:xfrm>
                            <a:off x="463051" y="139237"/>
                            <a:ext cx="4924580" cy="3996347"/>
                          </a:xfrm>
                          <a:prstGeom prst="rect">
                            <a:avLst/>
                          </a:prstGeom>
                          <a:solidFill>
                            <a:srgbClr val="E3BA5F">
                              <a:alpha val="9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正方形/長方形 6"/>
                        <wps:cNvSpPr/>
                        <wps:spPr>
                          <a:xfrm>
                            <a:off x="462795" y="139753"/>
                            <a:ext cx="4924576" cy="3982551"/>
                          </a:xfrm>
                          <a:prstGeom prst="rect">
                            <a:avLst/>
                          </a:prstGeom>
                          <a:blipFill dpi="0" rotWithShape="1">
                            <a:blip r:embed="rId9">
                              <a:alphaModFix amt="22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FA54928" id="グループ化 9" o:spid="_x0000_s1026" style="position:absolute;left:0;text-align:left;margin-left:3.6pt;margin-top:3.1pt;width:322.1pt;height:276pt;z-index:251830272;mso-position-horizontal-relative:margin;mso-width-relative:margin;mso-height-relative:margin" coordorigin="4627,1392" coordsize="49248,5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1027" type="#_x0000_t16" style="position:absolute;left:26180;top:38728;width:5943;height:19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" fillcolor="#e3ba5f" stroked="f" strokeweight="1.25pt">
                  <v:fill opacity="53713f"/>
                </v:shape>
                <v:rect id="正方形/長方形 5" o:spid="_x0000_s1028" style="position:absolute;left:4630;top:1392;width:49246;height:39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" fillcolor="#e3ba5f" stroked="f" strokeweight="1.25pt">
                  <v:fill opacity="64250f"/>
                </v:rect>
                <v:rect id="正方形/長方形 6" o:spid="_x0000_s1029" style="position:absolute;left:4627;top:1397;width:49246;height:39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" stroked="f" strokeweight="1.25pt">
                  <v:fill r:id="rId10" o:title="" opacity="14418f" recolor="t" rotate="t" type="tile"/>
                </v:rect>
                <w10:wrap anchorx="margin"/>
              </v:group>
            </w:pict>
          </mc:Fallback>
        </mc:AlternateContent>
      </w:r>
      <w:r w:rsidR="00B91E75" w:rsidRPr="00882949">
        <w:rPr>
          <w:noProof/>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mc:AlternateContent>
          <mc:Choice Requires="wpg">
            <w:drawing>
              <wp:anchor distT="0" distB="0" distL="114300" distR="114300" simplePos="0" relativeHeight="251883520" behindDoc="0" locked="0" layoutInCell="1" allowOverlap="1" wp14:anchorId="238FD890" wp14:editId="30467D95">
                <wp:simplePos x="0" y="0"/>
                <wp:positionH relativeFrom="column">
                  <wp:posOffset>194310</wp:posOffset>
                </wp:positionH>
                <wp:positionV relativeFrom="paragraph">
                  <wp:posOffset>129540</wp:posOffset>
                </wp:positionV>
                <wp:extent cx="179070" cy="53340"/>
                <wp:effectExtent l="19050" t="0" r="30480" b="22860"/>
                <wp:wrapNone/>
                <wp:docPr id="27" name="グループ化 15"/>
                <wp:cNvGraphicFramePr/>
                <a:graphic xmlns:a="http://schemas.openxmlformats.org/drawingml/2006/main">
                  <a:graphicData uri="http://schemas.microsoft.com/office/word/2010/wordprocessingGroup">
                    <wpg:wgp>
                      <wpg:cNvGrpSpPr/>
                      <wpg:grpSpPr>
                        <a:xfrm>
                          <a:off x="0" y="0"/>
                          <a:ext cx="179070" cy="53340"/>
                          <a:chOff x="0" y="0"/>
                          <a:chExt cx="219075" cy="100157"/>
                        </a:xfrm>
                      </wpg:grpSpPr>
                      <wps:wsp>
                        <wps:cNvPr id="30" name="直線コネクタ 30"/>
                        <wps:cNvCnPr>
                          <a:cxnSpLocks/>
                        </wps:cNvCnPr>
                        <wps:spPr>
                          <a:xfrm>
                            <a:off x="110548" y="0"/>
                            <a:ext cx="0" cy="10015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a:cxnSpLocks/>
                        </wps:cNvCnPr>
                        <wps:spPr>
                          <a:xfrm>
                            <a:off x="0" y="38966"/>
                            <a:ext cx="43874" cy="6119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直線コネクタ 35"/>
                        <wps:cNvCnPr>
                          <a:cxnSpLocks/>
                        </wps:cNvCnPr>
                        <wps:spPr>
                          <a:xfrm flipH="1">
                            <a:off x="181697" y="38966"/>
                            <a:ext cx="37378" cy="6119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2A3CA7" id="グループ化 15" o:spid="_x0000_s1026" style="position:absolute;left:0;text-align:left;margin-left:15.3pt;margin-top:10.2pt;width:14.1pt;height:4.2pt;z-index:251883520;mso-width-relative:margin;mso-height-relative:margin" coordsize="219075,10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">
                <v:line id="直線コネクタ 30" o:spid="_x0000_s1027" style="position:absolute;visibility:visible;mso-wrap-style:square" from="110548,0" to="110548,10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" strokecolor="black [3213]" strokeweight="3pt">
                  <o:lock v:ext="edit" shapetype="f"/>
                </v:line>
                <v:line id="直線コネクタ 31" o:spid="_x0000_s1028" style="position:absolute;visibility:visible;mso-wrap-style:square" from="0,38966" to="43874,10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" strokecolor="black [3213]" strokeweight="3pt">
                  <o:lock v:ext="edit" shapetype="f"/>
                </v:line>
                <v:line id="直線コネクタ 35" o:spid="_x0000_s1029" style="position:absolute;flip:x;visibility:visible;mso-wrap-style:square" from="181697,38966" to="219075,10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" strokecolor="black [3213]" strokeweight="3pt">
                  <o:lock v:ext="edit" shapetype="f"/>
                </v:line>
              </v:group>
            </w:pict>
          </mc:Fallback>
        </mc:AlternateContent>
      </w:r>
      <w:r w:rsidR="005A1CBF">
        <w:rPr>
          <w:noProof/>
        </w:rPr>
        <mc:AlternateContent>
          <mc:Choice Requires="wps">
            <w:drawing>
              <wp:anchor distT="0" distB="0" distL="114300" distR="114300" simplePos="0" relativeHeight="251831296" behindDoc="0" locked="0" layoutInCell="1" allowOverlap="1" wp14:anchorId="21BEA871" wp14:editId="1B4C994B">
                <wp:simplePos x="0" y="0"/>
                <wp:positionH relativeFrom="margin">
                  <wp:posOffset>30480</wp:posOffset>
                </wp:positionH>
                <wp:positionV relativeFrom="paragraph">
                  <wp:posOffset>160020</wp:posOffset>
                </wp:positionV>
                <wp:extent cx="4290060" cy="241998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290060" cy="2419985"/>
                        </a:xfrm>
                        <a:prstGeom prst="rect">
                          <a:avLst/>
                        </a:prstGeom>
                        <a:noFill/>
                        <a:ln w="6350">
                          <a:noFill/>
                        </a:ln>
                      </wps:spPr>
                      <wps:txbx>
                        <w:txbxContent>
                          <w:p w14:paraId="42C69838" w14:textId="78403C50" w:rsidR="00BA2E94" w:rsidRPr="00B47E9B" w:rsidRDefault="00C23257" w:rsidP="00C23257">
                            <w:pPr>
                              <w:snapToGrid w:val="0"/>
                              <w:spacing w:line="400" w:lineRule="exact"/>
                              <w:ind w:left="360" w:hangingChars="100" w:hanging="360"/>
                              <w:contextualSpacing/>
                              <w:rPr>
                                <w:rFonts w:ascii="Segoe UI Emoji" w:eastAsia="HG正楷書体-PRO" w:hAnsi="Segoe UI Emoji"/>
                                <w:color w:val="000000" w:themeColor="text1"/>
                                <w:sz w:val="36"/>
                                <w:szCs w:val="32"/>
                              </w:rPr>
                            </w:pPr>
                            <w:r w:rsidRPr="00B47E9B">
                              <w:rPr>
                                <w:rFonts w:ascii="Segoe UI Emoji" w:eastAsia="HG正楷書体-PRO" w:hAnsi="Segoe UI Emoji" w:hint="eastAsia"/>
                                <w:color w:val="000000" w:themeColor="text1"/>
                                <w:sz w:val="36"/>
                                <w:szCs w:val="32"/>
                              </w:rPr>
                              <w:t>💡</w:t>
                            </w:r>
                          </w:p>
                          <w:p w14:paraId="15F83852" w14:textId="77777777" w:rsidR="00890FA5" w:rsidRDefault="00BC7DBC" w:rsidP="001F7CFF">
                            <w:pPr>
                              <w:snapToGrid w:val="0"/>
                              <w:spacing w:line="360" w:lineRule="exact"/>
                              <w:contextualSpacing/>
                              <w:rPr>
                                <w:rFonts w:ascii="HG正楷書体-PRO" w:eastAsia="HG正楷書体-PRO"/>
                                <w:b/>
                                <w:bCs/>
                                <w:sz w:val="32"/>
                                <w:szCs w:val="28"/>
                              </w:rPr>
                            </w:pPr>
                            <w:r w:rsidRPr="00890FA5">
                              <w:rPr>
                                <w:rFonts w:ascii="HG正楷書体-PRO" w:eastAsia="HG正楷書体-PRO" w:hint="eastAsia"/>
                                <w:b/>
                                <w:bCs/>
                                <w:sz w:val="32"/>
                                <w:szCs w:val="28"/>
                              </w:rPr>
                              <w:t>ショッピングにおける支払</w:t>
                            </w:r>
                            <w:r w:rsidR="009905EC" w:rsidRPr="00890FA5">
                              <w:rPr>
                                <w:rFonts w:ascii="HG正楷書体-PRO" w:eastAsia="HG正楷書体-PRO" w:hint="eastAsia"/>
                                <w:b/>
                                <w:bCs/>
                                <w:sz w:val="32"/>
                                <w:szCs w:val="28"/>
                              </w:rPr>
                              <w:t>いは</w:t>
                            </w:r>
                            <w:r w:rsidR="00BA2E94" w:rsidRPr="00890FA5">
                              <w:rPr>
                                <w:rFonts w:ascii="HG正楷書体-PRO" w:eastAsia="HG正楷書体-PRO" w:hint="eastAsia"/>
                                <w:b/>
                                <w:bCs/>
                                <w:sz w:val="32"/>
                                <w:szCs w:val="28"/>
                              </w:rPr>
                              <w:t>、</w:t>
                            </w:r>
                          </w:p>
                          <w:p w14:paraId="295C77C3" w14:textId="2C3AF1D0" w:rsidR="00C23257" w:rsidRPr="00890FA5" w:rsidRDefault="00BC7DBC" w:rsidP="001F7CFF">
                            <w:pPr>
                              <w:snapToGrid w:val="0"/>
                              <w:spacing w:line="360" w:lineRule="exact"/>
                              <w:contextualSpacing/>
                              <w:rPr>
                                <w:rFonts w:ascii="HG正楷書体-PRO" w:eastAsia="HG正楷書体-PRO"/>
                                <w:b/>
                                <w:bCs/>
                                <w:sz w:val="32"/>
                                <w:szCs w:val="28"/>
                              </w:rPr>
                            </w:pPr>
                            <w:r w:rsidRPr="00890FA5">
                              <w:rPr>
                                <w:rFonts w:ascii="HG正楷書体-PRO" w:eastAsia="HG正楷書体-PRO" w:hint="eastAsia"/>
                                <w:b/>
                                <w:bCs/>
                                <w:sz w:val="32"/>
                                <w:szCs w:val="28"/>
                              </w:rPr>
                              <w:t>クレジットカード</w:t>
                            </w:r>
                            <w:r w:rsidR="00957F23">
                              <w:rPr>
                                <w:rFonts w:ascii="HG正楷書体-PRO" w:eastAsia="HG正楷書体-PRO" w:hint="eastAsia"/>
                                <w:b/>
                                <w:bCs/>
                                <w:sz w:val="32"/>
                                <w:szCs w:val="28"/>
                              </w:rPr>
                              <w:t>の</w:t>
                            </w:r>
                            <w:r w:rsidRPr="00890FA5">
                              <w:rPr>
                                <w:rFonts w:ascii="HG正楷書体-PRO" w:eastAsia="HG正楷書体-PRO" w:hint="eastAsia"/>
                                <w:b/>
                                <w:bCs/>
                                <w:sz w:val="32"/>
                                <w:szCs w:val="28"/>
                              </w:rPr>
                              <w:t>利用がとても便利です</w:t>
                            </w:r>
                            <w:r w:rsidR="005A1CBF">
                              <w:rPr>
                                <w:rFonts w:ascii="HG正楷書体-PRO" w:eastAsia="HG正楷書体-PRO" w:hint="eastAsia"/>
                                <w:b/>
                                <w:bCs/>
                                <w:sz w:val="32"/>
                                <w:szCs w:val="28"/>
                              </w:rPr>
                              <w:t>。</w:t>
                            </w:r>
                          </w:p>
                          <w:p w14:paraId="79755675" w14:textId="77777777" w:rsidR="00845AFA" w:rsidRPr="00154B72" w:rsidRDefault="00845AFA" w:rsidP="004F3CB4">
                            <w:pPr>
                              <w:snapToGrid w:val="0"/>
                              <w:spacing w:line="240" w:lineRule="exact"/>
                              <w:contextualSpacing/>
                              <w:rPr>
                                <w:rFonts w:ascii="HG正楷書体-PRO" w:eastAsia="HG正楷書体-PRO"/>
                                <w:b/>
                                <w:bCs/>
                                <w:sz w:val="28"/>
                                <w:szCs w:val="24"/>
                              </w:rPr>
                            </w:pPr>
                          </w:p>
                          <w:p w14:paraId="6495E5FA" w14:textId="3F4856BF" w:rsidR="00C23257" w:rsidRPr="004F3CB4" w:rsidRDefault="005A1CBF" w:rsidP="001F7CFF">
                            <w:pPr>
                              <w:snapToGrid w:val="0"/>
                              <w:spacing w:line="360" w:lineRule="exact"/>
                              <w:contextualSpacing/>
                              <w:rPr>
                                <w:rFonts w:ascii="HG正楷書体-PRO" w:eastAsia="HG正楷書体-PRO"/>
                                <w:b/>
                                <w:bCs/>
                                <w:sz w:val="32"/>
                                <w:szCs w:val="28"/>
                              </w:rPr>
                            </w:pPr>
                            <w:r>
                              <w:rPr>
                                <w:rFonts w:ascii="HG正楷書体-PRO" w:eastAsia="HG正楷書体-PRO" w:hint="eastAsia"/>
                                <w:b/>
                                <w:bCs/>
                                <w:sz w:val="32"/>
                                <w:szCs w:val="28"/>
                              </w:rPr>
                              <w:t>ただ</w:t>
                            </w:r>
                            <w:r w:rsidR="0006403E">
                              <w:rPr>
                                <w:rFonts w:ascii="HG正楷書体-PRO" w:eastAsia="HG正楷書体-PRO" w:hint="eastAsia"/>
                                <w:b/>
                                <w:bCs/>
                                <w:sz w:val="32"/>
                                <w:szCs w:val="28"/>
                              </w:rPr>
                              <w:t>し</w:t>
                            </w:r>
                            <w:r>
                              <w:rPr>
                                <w:rFonts w:ascii="HG正楷書体-PRO" w:eastAsia="HG正楷書体-PRO" w:hint="eastAsia"/>
                                <w:b/>
                                <w:bCs/>
                                <w:sz w:val="32"/>
                                <w:szCs w:val="28"/>
                              </w:rPr>
                              <w:t>、</w:t>
                            </w:r>
                            <w:r w:rsidR="00C23257" w:rsidRPr="004F3CB4">
                              <w:rPr>
                                <w:rFonts w:ascii="HG正楷書体-PRO" w:eastAsia="HG正楷書体-PRO" w:hint="eastAsia"/>
                                <w:b/>
                                <w:bCs/>
                                <w:sz w:val="32"/>
                                <w:szCs w:val="28"/>
                              </w:rPr>
                              <w:t>正確に</w:t>
                            </w:r>
                            <w:r w:rsidR="00BC7DBC" w:rsidRPr="004F3CB4">
                              <w:rPr>
                                <w:rFonts w:ascii="HG正楷書体-PRO" w:eastAsia="HG正楷書体-PRO" w:hint="eastAsia"/>
                                <w:b/>
                                <w:bCs/>
                                <w:sz w:val="32"/>
                                <w:szCs w:val="28"/>
                              </w:rPr>
                              <w:t>管理</w:t>
                            </w:r>
                            <w:r w:rsidR="00C23257" w:rsidRPr="004F3CB4">
                              <w:rPr>
                                <w:rFonts w:ascii="HG正楷書体-PRO" w:eastAsia="HG正楷書体-PRO" w:hint="eastAsia"/>
                                <w:b/>
                                <w:bCs/>
                                <w:sz w:val="32"/>
                                <w:szCs w:val="28"/>
                              </w:rPr>
                              <w:t>して利用しなければ</w:t>
                            </w:r>
                          </w:p>
                          <w:p w14:paraId="635BB547" w14:textId="096ECF47" w:rsidR="00BC7DBC" w:rsidRDefault="00BC7DBC" w:rsidP="004F3CB4">
                            <w:pPr>
                              <w:snapToGrid w:val="0"/>
                              <w:spacing w:line="360" w:lineRule="exact"/>
                              <w:contextualSpacing/>
                              <w:rPr>
                                <w:rFonts w:ascii="HG正楷書体-PRO" w:eastAsia="HG正楷書体-PRO"/>
                                <w:b/>
                                <w:bCs/>
                                <w:sz w:val="32"/>
                                <w:szCs w:val="28"/>
                              </w:rPr>
                            </w:pPr>
                            <w:r w:rsidRPr="004F3CB4">
                              <w:rPr>
                                <w:rFonts w:ascii="HG正楷書体-PRO" w:eastAsia="HG正楷書体-PRO" w:hint="eastAsia"/>
                                <w:b/>
                                <w:bCs/>
                                <w:sz w:val="32"/>
                                <w:szCs w:val="28"/>
                              </w:rPr>
                              <w:t>思わぬ</w:t>
                            </w:r>
                            <w:r w:rsidR="0006403E">
                              <w:rPr>
                                <w:rFonts w:ascii="HG正楷書体-PRO" w:eastAsia="HG正楷書体-PRO" w:hint="eastAsia"/>
                                <w:b/>
                                <w:bCs/>
                                <w:sz w:val="32"/>
                                <w:szCs w:val="28"/>
                              </w:rPr>
                              <w:t>ところに</w:t>
                            </w:r>
                            <w:r w:rsidRPr="004F3CB4">
                              <w:rPr>
                                <w:rFonts w:ascii="HG正楷書体-PRO" w:eastAsia="HG正楷書体-PRO" w:hint="eastAsia"/>
                                <w:b/>
                                <w:bCs/>
                                <w:sz w:val="32"/>
                                <w:szCs w:val="28"/>
                              </w:rPr>
                              <w:t>落とし穴があるかも</w:t>
                            </w:r>
                            <w:r w:rsidR="00C23257" w:rsidRPr="004F3CB4">
                              <w:rPr>
                                <w:rFonts w:ascii="HG正楷書体-PRO" w:eastAsia="HG正楷書体-PRO" w:hint="eastAsia"/>
                                <w:b/>
                                <w:bCs/>
                                <w:sz w:val="32"/>
                                <w:szCs w:val="28"/>
                              </w:rPr>
                              <w:t>……</w:t>
                            </w:r>
                          </w:p>
                          <w:p w14:paraId="74A9B30A" w14:textId="77777777" w:rsidR="00B61621" w:rsidRPr="004F3CB4" w:rsidRDefault="00B61621" w:rsidP="00B61621">
                            <w:pPr>
                              <w:snapToGrid w:val="0"/>
                              <w:spacing w:line="240" w:lineRule="exact"/>
                              <w:contextualSpacing/>
                              <w:rPr>
                                <w:rFonts w:ascii="HG正楷書体-PRO" w:eastAsia="HG正楷書体-PRO"/>
                                <w:b/>
                                <w:bCs/>
                                <w:sz w:val="32"/>
                                <w:szCs w:val="28"/>
                              </w:rPr>
                            </w:pPr>
                          </w:p>
                          <w:p w14:paraId="50464C31" w14:textId="5DA17DEB" w:rsidR="00BC7DBC" w:rsidRDefault="001515E4" w:rsidP="000A2445">
                            <w:pPr>
                              <w:spacing w:line="560" w:lineRule="exact"/>
                              <w:ind w:firstLineChars="50" w:firstLine="160"/>
                              <w:rPr>
                                <w:rFonts w:ascii="HGP創英ﾌﾟﾚｾﾞﾝｽEB" w:eastAsia="HGP創英ﾌﾟﾚｾﾞﾝｽEB" w:hAnsi="HG明朝E"/>
                                <w:color w:val="FFFFFF" w:themeColor="background1"/>
                                <w:sz w:val="36"/>
                                <w:szCs w:val="32"/>
                                <w:u w:val="thick" w:color="FF0000"/>
                              </w:rPr>
                            </w:pPr>
                            <w:r w:rsidRPr="000B7936">
                              <w:rPr>
                                <w:rFonts w:ascii="HGP創英ﾌﾟﾚｾﾞﾝｽEB" w:eastAsia="HGP創英ﾌﾟﾚｾﾞﾝｽEB" w:hAnsi="HG明朝E" w:hint="eastAsia"/>
                                <w:color w:val="FFFFFF" w:themeColor="background1"/>
                                <w:sz w:val="32"/>
                                <w:szCs w:val="28"/>
                                <w:u w:val="thick" w:color="FF0000"/>
                              </w:rPr>
                              <w:t>気をつける</w:t>
                            </w:r>
                            <w:r w:rsidR="00BC7DBC" w:rsidRPr="000B7936">
                              <w:rPr>
                                <w:rFonts w:ascii="HGP創英ﾌﾟﾚｾﾞﾝｽEB" w:eastAsia="HGP創英ﾌﾟﾚｾﾞﾝｽEB" w:hAnsi="HG明朝E" w:hint="eastAsia"/>
                                <w:color w:val="FFFFFF" w:themeColor="background1"/>
                                <w:sz w:val="32"/>
                                <w:szCs w:val="28"/>
                                <w:u w:val="thick" w:color="FF0000"/>
                              </w:rPr>
                              <w:t>べきポイントを</w:t>
                            </w:r>
                            <w:r w:rsidRPr="000B7936">
                              <w:rPr>
                                <w:rFonts w:ascii="HGP創英ﾌﾟﾚｾﾞﾝｽEB" w:eastAsia="HGP創英ﾌﾟﾚｾﾞﾝｽEB" w:hAnsi="HG明朝E" w:hint="eastAsia"/>
                                <w:color w:val="FFFFFF" w:themeColor="background1"/>
                                <w:sz w:val="32"/>
                                <w:szCs w:val="28"/>
                                <w:u w:val="thick" w:color="FF0000"/>
                              </w:rPr>
                              <w:t>確認</w:t>
                            </w:r>
                            <w:r w:rsidR="00BC7DBC" w:rsidRPr="000B7936">
                              <w:rPr>
                                <w:rFonts w:ascii="HGP創英ﾌﾟﾚｾﾞﾝｽEB" w:eastAsia="HGP創英ﾌﾟﾚｾﾞﾝｽEB" w:hAnsi="HG明朝E" w:hint="eastAsia"/>
                                <w:color w:val="FFFFFF" w:themeColor="background1"/>
                                <w:sz w:val="32"/>
                                <w:szCs w:val="28"/>
                                <w:u w:val="thick" w:color="FF0000"/>
                              </w:rPr>
                              <w:t>してみ</w:t>
                            </w:r>
                            <w:r w:rsidR="00F64DC1" w:rsidRPr="000B7936">
                              <w:rPr>
                                <w:rFonts w:ascii="HGP創英ﾌﾟﾚｾﾞﾝｽEB" w:eastAsia="HGP創英ﾌﾟﾚｾﾞﾝｽEB" w:hAnsi="HG明朝E" w:hint="eastAsia"/>
                                <w:color w:val="FFFFFF" w:themeColor="background1"/>
                                <w:sz w:val="32"/>
                                <w:szCs w:val="28"/>
                                <w:u w:val="thick" w:color="FF0000"/>
                              </w:rPr>
                              <w:t>ましょう</w:t>
                            </w:r>
                            <w:r w:rsidR="00BC7DBC" w:rsidRPr="000B7936">
                              <w:rPr>
                                <w:rFonts w:ascii="HGP創英ﾌﾟﾚｾﾞﾝｽEB" w:eastAsia="HGP創英ﾌﾟﾚｾﾞﾝｽEB" w:hAnsi="HG明朝E" w:hint="eastAsia"/>
                                <w:color w:val="FFFFFF" w:themeColor="background1"/>
                                <w:sz w:val="36"/>
                                <w:szCs w:val="32"/>
                                <w:u w:val="thick" w:color="FF0000"/>
                              </w:rPr>
                              <w:t>！</w:t>
                            </w:r>
                          </w:p>
                          <w:p w14:paraId="17688EE5" w14:textId="3BB70D96" w:rsidR="00154B72" w:rsidRPr="00154B72" w:rsidRDefault="00154B72" w:rsidP="000A2445">
                            <w:pPr>
                              <w:spacing w:line="560" w:lineRule="exact"/>
                              <w:ind w:firstLineChars="50" w:firstLine="160"/>
                              <w:rPr>
                                <w:rFonts w:ascii="HGP創英ﾌﾟﾚｾﾞﾝｽEB" w:eastAsia="HGP創英ﾌﾟﾚｾﾞﾝｽEB" w:hAnsi="HG明朝E"/>
                                <w:color w:val="FFFFFF" w:themeColor="background1"/>
                                <w:sz w:val="32"/>
                                <w:szCs w:val="32"/>
                                <w:u w:val="thick" w:color="FF0000"/>
                              </w:rPr>
                            </w:pPr>
                            <w:r w:rsidRPr="00154B72">
                              <w:rPr>
                                <w:rFonts w:ascii="HGP創英ﾌﾟﾚｾﾞﾝｽEB" w:eastAsia="HGP創英ﾌﾟﾚｾﾞﾝｽEB" w:hAnsi="HG明朝E" w:hint="eastAsia"/>
                                <w:color w:val="FFFFFF" w:themeColor="background1"/>
                                <w:sz w:val="32"/>
                                <w:szCs w:val="32"/>
                                <w:u w:val="thick" w:color="FF0000"/>
                              </w:rPr>
                              <w:t>賢い利用があなたの未来を守ります！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A871" id="テキスト ボックス 29" o:spid="_x0000_s1031" type="#_x0000_t202" style="position:absolute;margin-left:2.4pt;margin-top:12.6pt;width:337.8pt;height:190.5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" filled="f" stroked="f" strokeweight=".5pt">
                <v:textbox>
                  <w:txbxContent>
                    <w:p w14:paraId="42C69838" w14:textId="78403C50" w:rsidR="00BA2E94" w:rsidRPr="00B47E9B" w:rsidRDefault="00C23257" w:rsidP="00C23257">
                      <w:pPr>
                        <w:snapToGrid w:val="0"/>
                        <w:spacing w:line="400" w:lineRule="exact"/>
                        <w:ind w:left="360" w:hangingChars="100" w:hanging="360"/>
                        <w:contextualSpacing/>
                        <w:rPr>
                          <w:rFonts w:ascii="Segoe UI Emoji" w:eastAsia="HG正楷書体-PRO" w:hAnsi="Segoe UI Emoji"/>
                          <w:color w:val="000000" w:themeColor="text1"/>
                          <w:sz w:val="36"/>
                          <w:szCs w:val="32"/>
                        </w:rPr>
                      </w:pPr>
                      <w:r w:rsidRPr="00B47E9B">
                        <w:rPr>
                          <w:rFonts w:ascii="Segoe UI Emoji" w:eastAsia="HG正楷書体-PRO" w:hAnsi="Segoe UI Emoji" w:hint="eastAsia"/>
                          <w:color w:val="000000" w:themeColor="text1"/>
                          <w:sz w:val="36"/>
                          <w:szCs w:val="32"/>
                        </w:rPr>
                        <w:t>💡</w:t>
                      </w:r>
                    </w:p>
                    <w:p w14:paraId="15F83852" w14:textId="77777777" w:rsidR="00890FA5" w:rsidRDefault="00BC7DBC" w:rsidP="001F7CFF">
                      <w:pPr>
                        <w:snapToGrid w:val="0"/>
                        <w:spacing w:line="360" w:lineRule="exact"/>
                        <w:contextualSpacing/>
                        <w:rPr>
                          <w:rFonts w:ascii="HG正楷書体-PRO" w:eastAsia="HG正楷書体-PRO"/>
                          <w:b/>
                          <w:bCs/>
                          <w:sz w:val="32"/>
                          <w:szCs w:val="28"/>
                        </w:rPr>
                      </w:pPr>
                      <w:r w:rsidRPr="00890FA5">
                        <w:rPr>
                          <w:rFonts w:ascii="HG正楷書体-PRO" w:eastAsia="HG正楷書体-PRO" w:hint="eastAsia"/>
                          <w:b/>
                          <w:bCs/>
                          <w:sz w:val="32"/>
                          <w:szCs w:val="28"/>
                        </w:rPr>
                        <w:t>ショッピングにおける支払</w:t>
                      </w:r>
                      <w:r w:rsidR="009905EC" w:rsidRPr="00890FA5">
                        <w:rPr>
                          <w:rFonts w:ascii="HG正楷書体-PRO" w:eastAsia="HG正楷書体-PRO" w:hint="eastAsia"/>
                          <w:b/>
                          <w:bCs/>
                          <w:sz w:val="32"/>
                          <w:szCs w:val="28"/>
                        </w:rPr>
                        <w:t>いは</w:t>
                      </w:r>
                      <w:r w:rsidR="00BA2E94" w:rsidRPr="00890FA5">
                        <w:rPr>
                          <w:rFonts w:ascii="HG正楷書体-PRO" w:eastAsia="HG正楷書体-PRO" w:hint="eastAsia"/>
                          <w:b/>
                          <w:bCs/>
                          <w:sz w:val="32"/>
                          <w:szCs w:val="28"/>
                        </w:rPr>
                        <w:t>、</w:t>
                      </w:r>
                    </w:p>
                    <w:p w14:paraId="295C77C3" w14:textId="2C3AF1D0" w:rsidR="00C23257" w:rsidRPr="00890FA5" w:rsidRDefault="00BC7DBC" w:rsidP="001F7CFF">
                      <w:pPr>
                        <w:snapToGrid w:val="0"/>
                        <w:spacing w:line="360" w:lineRule="exact"/>
                        <w:contextualSpacing/>
                        <w:rPr>
                          <w:rFonts w:ascii="HG正楷書体-PRO" w:eastAsia="HG正楷書体-PRO"/>
                          <w:b/>
                          <w:bCs/>
                          <w:sz w:val="32"/>
                          <w:szCs w:val="28"/>
                        </w:rPr>
                      </w:pPr>
                      <w:r w:rsidRPr="00890FA5">
                        <w:rPr>
                          <w:rFonts w:ascii="HG正楷書体-PRO" w:eastAsia="HG正楷書体-PRO" w:hint="eastAsia"/>
                          <w:b/>
                          <w:bCs/>
                          <w:sz w:val="32"/>
                          <w:szCs w:val="28"/>
                        </w:rPr>
                        <w:t>クレジットカード</w:t>
                      </w:r>
                      <w:r w:rsidR="00957F23">
                        <w:rPr>
                          <w:rFonts w:ascii="HG正楷書体-PRO" w:eastAsia="HG正楷書体-PRO" w:hint="eastAsia"/>
                          <w:b/>
                          <w:bCs/>
                          <w:sz w:val="32"/>
                          <w:szCs w:val="28"/>
                        </w:rPr>
                        <w:t>の</w:t>
                      </w:r>
                      <w:r w:rsidRPr="00890FA5">
                        <w:rPr>
                          <w:rFonts w:ascii="HG正楷書体-PRO" w:eastAsia="HG正楷書体-PRO" w:hint="eastAsia"/>
                          <w:b/>
                          <w:bCs/>
                          <w:sz w:val="32"/>
                          <w:szCs w:val="28"/>
                        </w:rPr>
                        <w:t>利用がとても便利です</w:t>
                      </w:r>
                      <w:r w:rsidR="005A1CBF">
                        <w:rPr>
                          <w:rFonts w:ascii="HG正楷書体-PRO" w:eastAsia="HG正楷書体-PRO" w:hint="eastAsia"/>
                          <w:b/>
                          <w:bCs/>
                          <w:sz w:val="32"/>
                          <w:szCs w:val="28"/>
                        </w:rPr>
                        <w:t>。</w:t>
                      </w:r>
                    </w:p>
                    <w:p w14:paraId="79755675" w14:textId="77777777" w:rsidR="00845AFA" w:rsidRPr="00154B72" w:rsidRDefault="00845AFA" w:rsidP="004F3CB4">
                      <w:pPr>
                        <w:snapToGrid w:val="0"/>
                        <w:spacing w:line="240" w:lineRule="exact"/>
                        <w:contextualSpacing/>
                        <w:rPr>
                          <w:rFonts w:ascii="HG正楷書体-PRO" w:eastAsia="HG正楷書体-PRO"/>
                          <w:b/>
                          <w:bCs/>
                          <w:sz w:val="28"/>
                          <w:szCs w:val="24"/>
                        </w:rPr>
                      </w:pPr>
                    </w:p>
                    <w:p w14:paraId="6495E5FA" w14:textId="3F4856BF" w:rsidR="00C23257" w:rsidRPr="004F3CB4" w:rsidRDefault="005A1CBF" w:rsidP="001F7CFF">
                      <w:pPr>
                        <w:snapToGrid w:val="0"/>
                        <w:spacing w:line="360" w:lineRule="exact"/>
                        <w:contextualSpacing/>
                        <w:rPr>
                          <w:rFonts w:ascii="HG正楷書体-PRO" w:eastAsia="HG正楷書体-PRO"/>
                          <w:b/>
                          <w:bCs/>
                          <w:sz w:val="32"/>
                          <w:szCs w:val="28"/>
                        </w:rPr>
                      </w:pPr>
                      <w:r>
                        <w:rPr>
                          <w:rFonts w:ascii="HG正楷書体-PRO" w:eastAsia="HG正楷書体-PRO" w:hint="eastAsia"/>
                          <w:b/>
                          <w:bCs/>
                          <w:sz w:val="32"/>
                          <w:szCs w:val="28"/>
                        </w:rPr>
                        <w:t>ただ</w:t>
                      </w:r>
                      <w:r w:rsidR="0006403E">
                        <w:rPr>
                          <w:rFonts w:ascii="HG正楷書体-PRO" w:eastAsia="HG正楷書体-PRO" w:hint="eastAsia"/>
                          <w:b/>
                          <w:bCs/>
                          <w:sz w:val="32"/>
                          <w:szCs w:val="28"/>
                        </w:rPr>
                        <w:t>し</w:t>
                      </w:r>
                      <w:r>
                        <w:rPr>
                          <w:rFonts w:ascii="HG正楷書体-PRO" w:eastAsia="HG正楷書体-PRO" w:hint="eastAsia"/>
                          <w:b/>
                          <w:bCs/>
                          <w:sz w:val="32"/>
                          <w:szCs w:val="28"/>
                        </w:rPr>
                        <w:t>、</w:t>
                      </w:r>
                      <w:r w:rsidR="00C23257" w:rsidRPr="004F3CB4">
                        <w:rPr>
                          <w:rFonts w:ascii="HG正楷書体-PRO" w:eastAsia="HG正楷書体-PRO" w:hint="eastAsia"/>
                          <w:b/>
                          <w:bCs/>
                          <w:sz w:val="32"/>
                          <w:szCs w:val="28"/>
                        </w:rPr>
                        <w:t>正確に</w:t>
                      </w:r>
                      <w:r w:rsidR="00BC7DBC" w:rsidRPr="004F3CB4">
                        <w:rPr>
                          <w:rFonts w:ascii="HG正楷書体-PRO" w:eastAsia="HG正楷書体-PRO" w:hint="eastAsia"/>
                          <w:b/>
                          <w:bCs/>
                          <w:sz w:val="32"/>
                          <w:szCs w:val="28"/>
                        </w:rPr>
                        <w:t>管理</w:t>
                      </w:r>
                      <w:r w:rsidR="00C23257" w:rsidRPr="004F3CB4">
                        <w:rPr>
                          <w:rFonts w:ascii="HG正楷書体-PRO" w:eastAsia="HG正楷書体-PRO" w:hint="eastAsia"/>
                          <w:b/>
                          <w:bCs/>
                          <w:sz w:val="32"/>
                          <w:szCs w:val="28"/>
                        </w:rPr>
                        <w:t>して利用しなければ</w:t>
                      </w:r>
                    </w:p>
                    <w:p w14:paraId="635BB547" w14:textId="096ECF47" w:rsidR="00BC7DBC" w:rsidRDefault="00BC7DBC" w:rsidP="004F3CB4">
                      <w:pPr>
                        <w:snapToGrid w:val="0"/>
                        <w:spacing w:line="360" w:lineRule="exact"/>
                        <w:contextualSpacing/>
                        <w:rPr>
                          <w:rFonts w:ascii="HG正楷書体-PRO" w:eastAsia="HG正楷書体-PRO"/>
                          <w:b/>
                          <w:bCs/>
                          <w:sz w:val="32"/>
                          <w:szCs w:val="28"/>
                        </w:rPr>
                      </w:pPr>
                      <w:r w:rsidRPr="004F3CB4">
                        <w:rPr>
                          <w:rFonts w:ascii="HG正楷書体-PRO" w:eastAsia="HG正楷書体-PRO" w:hint="eastAsia"/>
                          <w:b/>
                          <w:bCs/>
                          <w:sz w:val="32"/>
                          <w:szCs w:val="28"/>
                        </w:rPr>
                        <w:t>思わぬ</w:t>
                      </w:r>
                      <w:r w:rsidR="0006403E">
                        <w:rPr>
                          <w:rFonts w:ascii="HG正楷書体-PRO" w:eastAsia="HG正楷書体-PRO" w:hint="eastAsia"/>
                          <w:b/>
                          <w:bCs/>
                          <w:sz w:val="32"/>
                          <w:szCs w:val="28"/>
                        </w:rPr>
                        <w:t>ところに</w:t>
                      </w:r>
                      <w:r w:rsidRPr="004F3CB4">
                        <w:rPr>
                          <w:rFonts w:ascii="HG正楷書体-PRO" w:eastAsia="HG正楷書体-PRO" w:hint="eastAsia"/>
                          <w:b/>
                          <w:bCs/>
                          <w:sz w:val="32"/>
                          <w:szCs w:val="28"/>
                        </w:rPr>
                        <w:t>落とし穴があるかも</w:t>
                      </w:r>
                      <w:r w:rsidR="00C23257" w:rsidRPr="004F3CB4">
                        <w:rPr>
                          <w:rFonts w:ascii="HG正楷書体-PRO" w:eastAsia="HG正楷書体-PRO" w:hint="eastAsia"/>
                          <w:b/>
                          <w:bCs/>
                          <w:sz w:val="32"/>
                          <w:szCs w:val="28"/>
                        </w:rPr>
                        <w:t>……</w:t>
                      </w:r>
                    </w:p>
                    <w:p w14:paraId="74A9B30A" w14:textId="77777777" w:rsidR="00B61621" w:rsidRPr="004F3CB4" w:rsidRDefault="00B61621" w:rsidP="00B61621">
                      <w:pPr>
                        <w:snapToGrid w:val="0"/>
                        <w:spacing w:line="240" w:lineRule="exact"/>
                        <w:contextualSpacing/>
                        <w:rPr>
                          <w:rFonts w:ascii="HG正楷書体-PRO" w:eastAsia="HG正楷書体-PRO"/>
                          <w:b/>
                          <w:bCs/>
                          <w:sz w:val="32"/>
                          <w:szCs w:val="28"/>
                        </w:rPr>
                      </w:pPr>
                    </w:p>
                    <w:p w14:paraId="50464C31" w14:textId="5DA17DEB" w:rsidR="00BC7DBC" w:rsidRDefault="001515E4" w:rsidP="000A2445">
                      <w:pPr>
                        <w:spacing w:line="560" w:lineRule="exact"/>
                        <w:ind w:firstLineChars="50" w:firstLine="160"/>
                        <w:rPr>
                          <w:rFonts w:ascii="HGP創英ﾌﾟﾚｾﾞﾝｽEB" w:eastAsia="HGP創英ﾌﾟﾚｾﾞﾝｽEB" w:hAnsi="HG明朝E"/>
                          <w:color w:val="FFFFFF" w:themeColor="background1"/>
                          <w:sz w:val="36"/>
                          <w:szCs w:val="32"/>
                          <w:u w:val="thick" w:color="FF0000"/>
                        </w:rPr>
                      </w:pPr>
                      <w:r w:rsidRPr="000B7936">
                        <w:rPr>
                          <w:rFonts w:ascii="HGP創英ﾌﾟﾚｾﾞﾝｽEB" w:eastAsia="HGP創英ﾌﾟﾚｾﾞﾝｽEB" w:hAnsi="HG明朝E" w:hint="eastAsia"/>
                          <w:color w:val="FFFFFF" w:themeColor="background1"/>
                          <w:sz w:val="32"/>
                          <w:szCs w:val="28"/>
                          <w:u w:val="thick" w:color="FF0000"/>
                        </w:rPr>
                        <w:t>気をつける</w:t>
                      </w:r>
                      <w:r w:rsidR="00BC7DBC" w:rsidRPr="000B7936">
                        <w:rPr>
                          <w:rFonts w:ascii="HGP創英ﾌﾟﾚｾﾞﾝｽEB" w:eastAsia="HGP創英ﾌﾟﾚｾﾞﾝｽEB" w:hAnsi="HG明朝E" w:hint="eastAsia"/>
                          <w:color w:val="FFFFFF" w:themeColor="background1"/>
                          <w:sz w:val="32"/>
                          <w:szCs w:val="28"/>
                          <w:u w:val="thick" w:color="FF0000"/>
                        </w:rPr>
                        <w:t>べきポイントを</w:t>
                      </w:r>
                      <w:r w:rsidRPr="000B7936">
                        <w:rPr>
                          <w:rFonts w:ascii="HGP創英ﾌﾟﾚｾﾞﾝｽEB" w:eastAsia="HGP創英ﾌﾟﾚｾﾞﾝｽEB" w:hAnsi="HG明朝E" w:hint="eastAsia"/>
                          <w:color w:val="FFFFFF" w:themeColor="background1"/>
                          <w:sz w:val="32"/>
                          <w:szCs w:val="28"/>
                          <w:u w:val="thick" w:color="FF0000"/>
                        </w:rPr>
                        <w:t>確認</w:t>
                      </w:r>
                      <w:r w:rsidR="00BC7DBC" w:rsidRPr="000B7936">
                        <w:rPr>
                          <w:rFonts w:ascii="HGP創英ﾌﾟﾚｾﾞﾝｽEB" w:eastAsia="HGP創英ﾌﾟﾚｾﾞﾝｽEB" w:hAnsi="HG明朝E" w:hint="eastAsia"/>
                          <w:color w:val="FFFFFF" w:themeColor="background1"/>
                          <w:sz w:val="32"/>
                          <w:szCs w:val="28"/>
                          <w:u w:val="thick" w:color="FF0000"/>
                        </w:rPr>
                        <w:t>してみ</w:t>
                      </w:r>
                      <w:r w:rsidR="00F64DC1" w:rsidRPr="000B7936">
                        <w:rPr>
                          <w:rFonts w:ascii="HGP創英ﾌﾟﾚｾﾞﾝｽEB" w:eastAsia="HGP創英ﾌﾟﾚｾﾞﾝｽEB" w:hAnsi="HG明朝E" w:hint="eastAsia"/>
                          <w:color w:val="FFFFFF" w:themeColor="background1"/>
                          <w:sz w:val="32"/>
                          <w:szCs w:val="28"/>
                          <w:u w:val="thick" w:color="FF0000"/>
                        </w:rPr>
                        <w:t>ましょう</w:t>
                      </w:r>
                      <w:r w:rsidR="00BC7DBC" w:rsidRPr="000B7936">
                        <w:rPr>
                          <w:rFonts w:ascii="HGP創英ﾌﾟﾚｾﾞﾝｽEB" w:eastAsia="HGP創英ﾌﾟﾚｾﾞﾝｽEB" w:hAnsi="HG明朝E" w:hint="eastAsia"/>
                          <w:color w:val="FFFFFF" w:themeColor="background1"/>
                          <w:sz w:val="36"/>
                          <w:szCs w:val="32"/>
                          <w:u w:val="thick" w:color="FF0000"/>
                        </w:rPr>
                        <w:t>！</w:t>
                      </w:r>
                    </w:p>
                    <w:p w14:paraId="17688EE5" w14:textId="3BB70D96" w:rsidR="00154B72" w:rsidRPr="00154B72" w:rsidRDefault="00154B72" w:rsidP="000A2445">
                      <w:pPr>
                        <w:spacing w:line="560" w:lineRule="exact"/>
                        <w:ind w:firstLineChars="50" w:firstLine="160"/>
                        <w:rPr>
                          <w:rFonts w:ascii="HGP創英ﾌﾟﾚｾﾞﾝｽEB" w:eastAsia="HGP創英ﾌﾟﾚｾﾞﾝｽEB" w:hAnsi="HG明朝E"/>
                          <w:color w:val="FFFFFF" w:themeColor="background1"/>
                          <w:sz w:val="32"/>
                          <w:szCs w:val="32"/>
                          <w:u w:val="thick" w:color="FF0000"/>
                        </w:rPr>
                      </w:pPr>
                      <w:r w:rsidRPr="00154B72">
                        <w:rPr>
                          <w:rFonts w:ascii="HGP創英ﾌﾟﾚｾﾞﾝｽEB" w:eastAsia="HGP創英ﾌﾟﾚｾﾞﾝｽEB" w:hAnsi="HG明朝E" w:hint="eastAsia"/>
                          <w:color w:val="FFFFFF" w:themeColor="background1"/>
                          <w:sz w:val="32"/>
                          <w:szCs w:val="32"/>
                          <w:u w:val="thick" w:color="FF0000"/>
                        </w:rPr>
                        <w:t>賢い利用があなたの未来を守ります！</w:t>
                      </w:r>
                    </w:p>
                  </w:txbxContent>
                </v:textbox>
                <w10:wrap anchorx="margin"/>
              </v:shape>
            </w:pict>
          </mc:Fallback>
        </mc:AlternateContent>
      </w:r>
    </w:p>
    <w:p w14:paraId="29B5F585" w14:textId="3B396AD6" w:rsidR="00BC7DBC" w:rsidRDefault="00260716">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35392" behindDoc="0" locked="0" layoutInCell="1" allowOverlap="1" wp14:anchorId="28CC370C" wp14:editId="64A195C1">
                <wp:simplePos x="0" y="0"/>
                <wp:positionH relativeFrom="column">
                  <wp:posOffset>4472940</wp:posOffset>
                </wp:positionH>
                <wp:positionV relativeFrom="paragraph">
                  <wp:posOffset>22860</wp:posOffset>
                </wp:positionV>
                <wp:extent cx="1783080" cy="2857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783080" cy="285750"/>
                        </a:xfrm>
                        <a:prstGeom prst="rect">
                          <a:avLst/>
                        </a:prstGeom>
                        <a:noFill/>
                        <a:ln w="6350">
                          <a:noFill/>
                        </a:ln>
                      </wps:spPr>
                      <wps:txbx>
                        <w:txbxContent>
                          <w:p w14:paraId="19760C23" w14:textId="181DADAD" w:rsidR="00BC7DBC" w:rsidRPr="0043474B" w:rsidRDefault="00BC7DBC" w:rsidP="00BC7DBC">
                            <w:pPr>
                              <w:spacing w:line="280" w:lineRule="exact"/>
                              <w:rPr>
                                <w:rFonts w:ascii="HGP創英角ﾎﾟｯﾌﾟ体" w:eastAsia="HGP創英角ﾎﾟｯﾌﾟ体" w:hAnsi="HGP創英角ﾎﾟｯﾌﾟ体"/>
                                <w:sz w:val="22"/>
                                <w:szCs w:val="22"/>
                              </w:rPr>
                            </w:pPr>
                            <w:r w:rsidRPr="0043474B">
                              <w:rPr>
                                <w:rFonts w:ascii="HGP創英角ﾎﾟｯﾌﾟ体" w:eastAsia="HGP創英角ﾎﾟｯﾌﾟ体" w:hAnsi="HGP創英角ﾎﾟｯﾌﾟ体" w:hint="eastAsia"/>
                                <w:sz w:val="22"/>
                                <w:szCs w:val="22"/>
                              </w:rPr>
                              <w:t>色々な支払方法</w:t>
                            </w:r>
                            <w:r w:rsidR="00CA1D1F">
                              <w:rPr>
                                <w:rFonts w:ascii="HGP創英角ﾎﾟｯﾌﾟ体" w:eastAsia="HGP創英角ﾎﾟｯﾌﾟ体" w:hAnsi="HGP創英角ﾎﾟｯﾌﾟ体"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C370C" id="テキスト ボックス 44" o:spid="_x0000_s1032" type="#_x0000_t202" style="position:absolute;margin-left:352.2pt;margin-top:1.8pt;width:140.4pt;height: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" filled="f" stroked="f" strokeweight=".5pt">
                <v:textbox>
                  <w:txbxContent>
                    <w:p w14:paraId="19760C23" w14:textId="181DADAD" w:rsidR="00BC7DBC" w:rsidRPr="0043474B" w:rsidRDefault="00BC7DBC" w:rsidP="00BC7DBC">
                      <w:pPr>
                        <w:spacing w:line="280" w:lineRule="exact"/>
                        <w:rPr>
                          <w:rFonts w:ascii="HGP創英角ﾎﾟｯﾌﾟ体" w:eastAsia="HGP創英角ﾎﾟｯﾌﾟ体" w:hAnsi="HGP創英角ﾎﾟｯﾌﾟ体"/>
                          <w:sz w:val="22"/>
                          <w:szCs w:val="22"/>
                        </w:rPr>
                      </w:pPr>
                      <w:r w:rsidRPr="0043474B">
                        <w:rPr>
                          <w:rFonts w:ascii="HGP創英角ﾎﾟｯﾌﾟ体" w:eastAsia="HGP創英角ﾎﾟｯﾌﾟ体" w:hAnsi="HGP創英角ﾎﾟｯﾌﾟ体" w:hint="eastAsia"/>
                          <w:sz w:val="22"/>
                          <w:szCs w:val="22"/>
                        </w:rPr>
                        <w:t>色々な支払方法</w:t>
                      </w:r>
                      <w:r w:rsidR="00CA1D1F">
                        <w:rPr>
                          <w:rFonts w:ascii="HGP創英角ﾎﾟｯﾌﾟ体" w:eastAsia="HGP創英角ﾎﾟｯﾌﾟ体" w:hAnsi="HGP創英角ﾎﾟｯﾌﾟ体" w:hint="eastAsia"/>
                          <w:sz w:val="22"/>
                          <w:szCs w:val="22"/>
                        </w:rPr>
                        <w:t>……？</w:t>
                      </w:r>
                    </w:p>
                  </w:txbxContent>
                </v:textbox>
              </v:shape>
            </w:pict>
          </mc:Fallback>
        </mc:AlternateContent>
      </w:r>
    </w:p>
    <w:p w14:paraId="31A3D526" w14:textId="4C6B2865" w:rsidR="00BC7DBC" w:rsidRDefault="009B0F83">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57920" behindDoc="0" locked="0" layoutInCell="1" allowOverlap="1" wp14:anchorId="437A3AAF" wp14:editId="25FB0034">
                <wp:simplePos x="0" y="0"/>
                <wp:positionH relativeFrom="column">
                  <wp:posOffset>5502275</wp:posOffset>
                </wp:positionH>
                <wp:positionV relativeFrom="paragraph">
                  <wp:posOffset>203835</wp:posOffset>
                </wp:positionV>
                <wp:extent cx="800100" cy="300990"/>
                <wp:effectExtent l="0" t="57150" r="0" b="60960"/>
                <wp:wrapNone/>
                <wp:docPr id="20" name="テキスト ボックス 20"/>
                <wp:cNvGraphicFramePr/>
                <a:graphic xmlns:a="http://schemas.openxmlformats.org/drawingml/2006/main">
                  <a:graphicData uri="http://schemas.microsoft.com/office/word/2010/wordprocessingShape">
                    <wps:wsp>
                      <wps:cNvSpPr txBox="1"/>
                      <wps:spPr>
                        <a:xfrm rot="664006">
                          <a:off x="0" y="0"/>
                          <a:ext cx="800100" cy="300990"/>
                        </a:xfrm>
                        <a:prstGeom prst="rect">
                          <a:avLst/>
                        </a:prstGeom>
                        <a:noFill/>
                        <a:ln w="6350">
                          <a:noFill/>
                        </a:ln>
                      </wps:spPr>
                      <wps:txbx>
                        <w:txbxContent>
                          <w:p w14:paraId="43883E11" w14:textId="64DECFFD" w:rsidR="00CA1D1F" w:rsidRDefault="00CA1D1F">
                            <w:r w:rsidRPr="001515E4">
                              <w:rPr>
                                <w:rFonts w:ascii="HGP創英角ﾎﾟｯﾌﾟ体" w:eastAsia="HGP創英角ﾎﾟｯﾌﾟ体" w:hAnsi="HGP創英角ﾎﾟｯﾌﾟ体" w:hint="eastAsia"/>
                                <w:color w:val="FF0000"/>
                                <w:sz w:val="24"/>
                                <w:szCs w:val="24"/>
                              </w:rPr>
                              <w:t>分割払い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AAF" id="テキスト ボックス 20" o:spid="_x0000_s1033" type="#_x0000_t202" style="position:absolute;margin-left:433.25pt;margin-top:16.05pt;width:63pt;height:23.7pt;rotation:725272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" filled="f" stroked="f" strokeweight=".5pt">
                <v:textbox>
                  <w:txbxContent>
                    <w:p w14:paraId="43883E11" w14:textId="64DECFFD" w:rsidR="00CA1D1F" w:rsidRDefault="00CA1D1F">
                      <w:r w:rsidRPr="001515E4">
                        <w:rPr>
                          <w:rFonts w:ascii="HGP創英角ﾎﾟｯﾌﾟ体" w:eastAsia="HGP創英角ﾎﾟｯﾌﾟ体" w:hAnsi="HGP創英角ﾎﾟｯﾌﾟ体" w:hint="eastAsia"/>
                          <w:color w:val="FF0000"/>
                          <w:sz w:val="24"/>
                          <w:szCs w:val="24"/>
                        </w:rPr>
                        <w:t>分割払い</w:t>
                      </w:r>
                    </w:p>
                  </w:txbxContent>
                </v:textbox>
              </v:shape>
            </w:pict>
          </mc:Fallback>
        </mc:AlternateContent>
      </w:r>
      <w:r w:rsidR="00260716">
        <w:rPr>
          <w:noProof/>
        </w:rPr>
        <mc:AlternateContent>
          <mc:Choice Requires="wps">
            <w:drawing>
              <wp:anchor distT="0" distB="0" distL="114300" distR="114300" simplePos="0" relativeHeight="251858944" behindDoc="0" locked="0" layoutInCell="1" allowOverlap="1" wp14:anchorId="064F86FE" wp14:editId="2943A4BB">
                <wp:simplePos x="0" y="0"/>
                <wp:positionH relativeFrom="column">
                  <wp:posOffset>4544695</wp:posOffset>
                </wp:positionH>
                <wp:positionV relativeFrom="paragraph">
                  <wp:posOffset>118745</wp:posOffset>
                </wp:positionV>
                <wp:extent cx="792480" cy="300990"/>
                <wp:effectExtent l="0" t="57150" r="0" b="60960"/>
                <wp:wrapNone/>
                <wp:docPr id="21" name="テキスト ボックス 21"/>
                <wp:cNvGraphicFramePr/>
                <a:graphic xmlns:a="http://schemas.openxmlformats.org/drawingml/2006/main">
                  <a:graphicData uri="http://schemas.microsoft.com/office/word/2010/wordprocessingShape">
                    <wps:wsp>
                      <wps:cNvSpPr txBox="1"/>
                      <wps:spPr>
                        <a:xfrm rot="20783879">
                          <a:off x="0" y="0"/>
                          <a:ext cx="792480" cy="300990"/>
                        </a:xfrm>
                        <a:prstGeom prst="rect">
                          <a:avLst/>
                        </a:prstGeom>
                        <a:noFill/>
                        <a:ln w="6350">
                          <a:noFill/>
                        </a:ln>
                      </wps:spPr>
                      <wps:txbx>
                        <w:txbxContent>
                          <w:p w14:paraId="2A40E08B" w14:textId="40E2A8A1" w:rsidR="00CA1D1F" w:rsidRDefault="00CA1D1F">
                            <w:r w:rsidRPr="001515E4">
                              <w:rPr>
                                <w:rFonts w:ascii="HGP創英角ﾎﾟｯﾌﾟ体" w:eastAsia="HGP創英角ﾎﾟｯﾌﾟ体" w:hAnsi="HGP創英角ﾎﾟｯﾌﾟ体" w:hint="eastAsia"/>
                                <w:color w:val="FF0000"/>
                                <w:sz w:val="24"/>
                                <w:szCs w:val="24"/>
                              </w:rPr>
                              <w:t>一括払い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86FE" id="テキスト ボックス 21" o:spid="_x0000_s1034" type="#_x0000_t202" style="position:absolute;margin-left:357.85pt;margin-top:9.35pt;width:62.4pt;height:23.7pt;rotation:-891422fd;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" filled="f" stroked="f" strokeweight=".5pt">
                <v:textbox>
                  <w:txbxContent>
                    <w:p w14:paraId="2A40E08B" w14:textId="40E2A8A1" w:rsidR="00CA1D1F" w:rsidRDefault="00CA1D1F">
                      <w:r w:rsidRPr="001515E4">
                        <w:rPr>
                          <w:rFonts w:ascii="HGP創英角ﾎﾟｯﾌﾟ体" w:eastAsia="HGP創英角ﾎﾟｯﾌﾟ体" w:hAnsi="HGP創英角ﾎﾟｯﾌﾟ体" w:hint="eastAsia"/>
                          <w:color w:val="FF0000"/>
                          <w:sz w:val="24"/>
                          <w:szCs w:val="24"/>
                        </w:rPr>
                        <w:t>一括払い</w:t>
                      </w:r>
                    </w:p>
                  </w:txbxContent>
                </v:textbox>
              </v:shape>
            </w:pict>
          </mc:Fallback>
        </mc:AlternateContent>
      </w:r>
      <w:r w:rsidR="00260716">
        <w:rPr>
          <w:noProof/>
          <w:color w:val="FF0000"/>
        </w:rPr>
        <mc:AlternateContent>
          <mc:Choice Requires="wps">
            <w:drawing>
              <wp:anchor distT="0" distB="0" distL="114300" distR="114300" simplePos="0" relativeHeight="251859968" behindDoc="0" locked="0" layoutInCell="1" allowOverlap="1" wp14:anchorId="5BBFA3EA" wp14:editId="23136B9C">
                <wp:simplePos x="0" y="0"/>
                <wp:positionH relativeFrom="column">
                  <wp:posOffset>6173470</wp:posOffset>
                </wp:positionH>
                <wp:positionV relativeFrom="paragraph">
                  <wp:posOffset>45085</wp:posOffset>
                </wp:positionV>
                <wp:extent cx="1040130" cy="285750"/>
                <wp:effectExtent l="0" t="171450" r="0" b="171450"/>
                <wp:wrapNone/>
                <wp:docPr id="23" name="テキスト ボックス 23"/>
                <wp:cNvGraphicFramePr/>
                <a:graphic xmlns:a="http://schemas.openxmlformats.org/drawingml/2006/main">
                  <a:graphicData uri="http://schemas.microsoft.com/office/word/2010/wordprocessingShape">
                    <wps:wsp>
                      <wps:cNvSpPr txBox="1"/>
                      <wps:spPr>
                        <a:xfrm rot="1530307">
                          <a:off x="0" y="0"/>
                          <a:ext cx="1040130" cy="285750"/>
                        </a:xfrm>
                        <a:prstGeom prst="rect">
                          <a:avLst/>
                        </a:prstGeom>
                        <a:noFill/>
                        <a:ln w="6350">
                          <a:noFill/>
                        </a:ln>
                      </wps:spPr>
                      <wps:txbx>
                        <w:txbxContent>
                          <w:p w14:paraId="5C31C28C" w14:textId="250C727D" w:rsidR="00CA1D1F" w:rsidRDefault="00CA1D1F">
                            <w:r>
                              <w:rPr>
                                <w:rFonts w:ascii="HGP創英角ﾎﾟｯﾌﾟ体" w:eastAsia="HGP創英角ﾎﾟｯﾌﾟ体" w:hAnsi="HGP創英角ﾎﾟｯﾌﾟ体" w:hint="eastAsia"/>
                                <w:color w:val="FF0000"/>
                                <w:sz w:val="24"/>
                                <w:szCs w:val="24"/>
                              </w:rPr>
                              <w:t>ボーナス</w:t>
                            </w:r>
                            <w:r w:rsidRPr="001515E4">
                              <w:rPr>
                                <w:rFonts w:ascii="HGP創英角ﾎﾟｯﾌﾟ体" w:eastAsia="HGP創英角ﾎﾟｯﾌﾟ体" w:hAnsi="HGP創英角ﾎﾟｯﾌﾟ体" w:hint="eastAsia"/>
                                <w:color w:val="FF0000"/>
                                <w:sz w:val="24"/>
                                <w:szCs w:val="24"/>
                              </w:rPr>
                              <w:t>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FA3EA" id="テキスト ボックス 23" o:spid="_x0000_s1035" type="#_x0000_t202" style="position:absolute;margin-left:486.1pt;margin-top:3.55pt;width:81.9pt;height:22.5pt;rotation:1671503fd;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" filled="f" stroked="f" strokeweight=".5pt">
                <v:textbox>
                  <w:txbxContent>
                    <w:p w14:paraId="5C31C28C" w14:textId="250C727D" w:rsidR="00CA1D1F" w:rsidRDefault="00CA1D1F">
                      <w:r>
                        <w:rPr>
                          <w:rFonts w:ascii="HGP創英角ﾎﾟｯﾌﾟ体" w:eastAsia="HGP創英角ﾎﾟｯﾌﾟ体" w:hAnsi="HGP創英角ﾎﾟｯﾌﾟ体" w:hint="eastAsia"/>
                          <w:color w:val="FF0000"/>
                          <w:sz w:val="24"/>
                          <w:szCs w:val="24"/>
                        </w:rPr>
                        <w:t>ボーナス</w:t>
                      </w:r>
                      <w:r w:rsidRPr="001515E4">
                        <w:rPr>
                          <w:rFonts w:ascii="HGP創英角ﾎﾟｯﾌﾟ体" w:eastAsia="HGP創英角ﾎﾟｯﾌﾟ体" w:hAnsi="HGP創英角ﾎﾟｯﾌﾟ体" w:hint="eastAsia"/>
                          <w:color w:val="FF0000"/>
                          <w:sz w:val="24"/>
                          <w:szCs w:val="24"/>
                        </w:rPr>
                        <w:t>払い</w:t>
                      </w:r>
                    </w:p>
                  </w:txbxContent>
                </v:textbox>
              </v:shape>
            </w:pict>
          </mc:Fallback>
        </mc:AlternateContent>
      </w:r>
    </w:p>
    <w:p w14:paraId="07A7074D" w14:textId="79D5AD8B"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190FE105" w14:textId="01CCCBF9" w:rsidR="00BC7DBC" w:rsidRDefault="00C467BE">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34368" behindDoc="0" locked="0" layoutInCell="1" allowOverlap="1" wp14:anchorId="54F5B977" wp14:editId="3B13F2B3">
                <wp:simplePos x="0" y="0"/>
                <wp:positionH relativeFrom="column">
                  <wp:posOffset>4388485</wp:posOffset>
                </wp:positionH>
                <wp:positionV relativeFrom="paragraph">
                  <wp:posOffset>59055</wp:posOffset>
                </wp:positionV>
                <wp:extent cx="3267075" cy="11334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267075" cy="1133475"/>
                        </a:xfrm>
                        <a:prstGeom prst="rect">
                          <a:avLst/>
                        </a:prstGeom>
                        <a:noFill/>
                        <a:ln w="6350">
                          <a:noFill/>
                        </a:ln>
                      </wps:spPr>
                      <wps:txbx>
                        <w:txbxContent>
                          <w:p w14:paraId="7203832F" w14:textId="4DCF2B58" w:rsidR="00BC7DBC" w:rsidRDefault="001515E4" w:rsidP="00BC7DBC">
                            <w:pPr>
                              <w:spacing w:line="280" w:lineRule="exact"/>
                              <w:rPr>
                                <w:rFonts w:ascii="HGP創英角ﾎﾟｯﾌﾟ体" w:eastAsia="HGP創英角ﾎﾟｯﾌﾟ体" w:hAnsi="HGP創英角ﾎﾟｯﾌﾟ体"/>
                                <w:sz w:val="22"/>
                                <w:szCs w:val="21"/>
                              </w:rPr>
                            </w:pPr>
                            <w:r w:rsidRPr="001515E4">
                              <w:rPr>
                                <w:rFonts w:ascii="HGP創英角ﾎﾟｯﾌﾟ体" w:eastAsia="HGP創英角ﾎﾟｯﾌﾟ体" w:hAnsi="HGP創英角ﾎﾟｯﾌﾟ体" w:hint="eastAsia"/>
                                <w:color w:val="FF0000"/>
                                <w:sz w:val="24"/>
                                <w:szCs w:val="22"/>
                              </w:rPr>
                              <w:t>リボ払い</w:t>
                            </w:r>
                            <w:r w:rsidR="00BC7DBC">
                              <w:rPr>
                                <w:rFonts w:ascii="HGP創英角ﾎﾟｯﾌﾟ体" w:eastAsia="HGP創英角ﾎﾟｯﾌﾟ体" w:hAnsi="HGP創英角ﾎﾟｯﾌﾟ体" w:hint="eastAsia"/>
                                <w:sz w:val="22"/>
                                <w:szCs w:val="21"/>
                              </w:rPr>
                              <w:t>は月々支払額が少なくてお得</w:t>
                            </w:r>
                            <w:r w:rsidR="009B0F83">
                              <w:rPr>
                                <w:rFonts w:ascii="HGP創英角ﾎﾟｯﾌﾟ体" w:eastAsia="HGP創英角ﾎﾟｯﾌﾟ体" w:hAnsi="HGP創英角ﾎﾟｯﾌﾟ体" w:hint="eastAsia"/>
                                <w:sz w:val="22"/>
                                <w:szCs w:val="21"/>
                              </w:rPr>
                              <w:t>かな</w:t>
                            </w:r>
                            <w:r w:rsidR="00BC7DBC" w:rsidRPr="00D47F38">
                              <w:rPr>
                                <w:rFonts w:ascii="HGP創英角ﾎﾟｯﾌﾟ体" w:eastAsia="HGP創英角ﾎﾟｯﾌﾟ体" w:hAnsi="HGP創英角ﾎﾟｯﾌﾟ体" w:hint="eastAsia"/>
                                <w:sz w:val="22"/>
                                <w:szCs w:val="21"/>
                              </w:rPr>
                              <w:t>？</w:t>
                            </w:r>
                          </w:p>
                          <w:p w14:paraId="0BCC9EC2" w14:textId="77777777" w:rsidR="00BC7DBC" w:rsidRDefault="00BC7DBC" w:rsidP="00BC7DBC">
                            <w:pPr>
                              <w:spacing w:line="280" w:lineRule="exact"/>
                              <w:rPr>
                                <w:rFonts w:ascii="HGP創英角ﾎﾟｯﾌﾟ体" w:eastAsia="HGP創英角ﾎﾟｯﾌﾟ体" w:hAnsi="HGP創英角ﾎﾟｯﾌﾟ体"/>
                                <w:sz w:val="22"/>
                                <w:szCs w:val="21"/>
                              </w:rPr>
                            </w:pPr>
                          </w:p>
                          <w:p w14:paraId="3B82C808" w14:textId="08432173" w:rsidR="001515E4" w:rsidRPr="001515E4" w:rsidRDefault="001515E4" w:rsidP="00BC7DBC">
                            <w:pPr>
                              <w:spacing w:line="280" w:lineRule="exact"/>
                              <w:ind w:firstLineChars="300" w:firstLine="660"/>
                              <w:rPr>
                                <w:rFonts w:ascii="HGP創英角ﾎﾟｯﾌﾟ体" w:eastAsia="HGP創英角ﾎﾟｯﾌﾟ体" w:hAnsi="HGP創英角ﾎﾟｯﾌﾟ体"/>
                                <w:sz w:val="22"/>
                                <w:szCs w:val="21"/>
                              </w:rPr>
                            </w:pPr>
                            <w:r w:rsidRPr="001515E4">
                              <w:rPr>
                                <w:rFonts w:ascii="HGP創英角ﾎﾟｯﾌﾟ体" w:eastAsia="HGP創英角ﾎﾟｯﾌﾟ体" w:hAnsi="HGP創英角ﾎﾟｯﾌﾟ体" w:hint="eastAsia"/>
                                <w:sz w:val="22"/>
                                <w:szCs w:val="21"/>
                              </w:rPr>
                              <w:t>月々の</w:t>
                            </w:r>
                            <w:r w:rsidRPr="001515E4">
                              <w:rPr>
                                <w:rFonts w:ascii="HGP創英角ﾎﾟｯﾌﾟ体" w:eastAsia="HGP創英角ﾎﾟｯﾌﾟ体" w:hAnsi="HGP創英角ﾎﾟｯﾌﾟ体" w:hint="eastAsia"/>
                                <w:color w:val="FF0000"/>
                                <w:sz w:val="22"/>
                                <w:szCs w:val="21"/>
                              </w:rPr>
                              <w:t>支払額が少なく</w:t>
                            </w:r>
                            <w:r w:rsidRPr="001515E4">
                              <w:rPr>
                                <w:rFonts w:ascii="HGP創英角ﾎﾟｯﾌﾟ体" w:eastAsia="HGP創英角ﾎﾟｯﾌﾟ体" w:hAnsi="HGP創英角ﾎﾟｯﾌﾟ体" w:hint="eastAsia"/>
                                <w:sz w:val="22"/>
                                <w:szCs w:val="21"/>
                              </w:rPr>
                              <w:t>て済</w:t>
                            </w:r>
                            <w:r w:rsidR="003F3449">
                              <w:rPr>
                                <w:rFonts w:ascii="HGP創英角ﾎﾟｯﾌﾟ体" w:eastAsia="HGP創英角ﾎﾟｯﾌﾟ体" w:hAnsi="HGP創英角ﾎﾟｯﾌﾟ体" w:hint="eastAsia"/>
                                <w:sz w:val="22"/>
                                <w:szCs w:val="21"/>
                              </w:rPr>
                              <w:t>めば</w:t>
                            </w:r>
                          </w:p>
                          <w:p w14:paraId="6459F0C2" w14:textId="248742D1" w:rsidR="00BC7DBC" w:rsidRPr="001515E4" w:rsidRDefault="003F3449" w:rsidP="001515E4">
                            <w:pPr>
                              <w:spacing w:line="280" w:lineRule="exact"/>
                              <w:ind w:firstLineChars="400" w:firstLine="880"/>
                              <w:rPr>
                                <w:rFonts w:ascii="HGP創英角ﾎﾟｯﾌﾟ体" w:eastAsia="HGP創英角ﾎﾟｯﾌﾟ体" w:hAnsi="HGP創英角ﾎﾟｯﾌﾟ体"/>
                                <w:sz w:val="18"/>
                                <w:szCs w:val="16"/>
                              </w:rPr>
                            </w:pPr>
                            <w:r>
                              <w:rPr>
                                <w:rFonts w:ascii="HGP創英角ﾎﾟｯﾌﾟ体" w:eastAsia="HGP創英角ﾎﾟｯﾌﾟ体" w:hAnsi="HGP創英角ﾎﾟｯﾌﾟ体" w:hint="eastAsia"/>
                                <w:sz w:val="22"/>
                                <w:szCs w:val="21"/>
                              </w:rPr>
                              <w:t>色々な</w:t>
                            </w:r>
                            <w:r w:rsidR="001515E4" w:rsidRPr="001515E4">
                              <w:rPr>
                                <w:rFonts w:ascii="HGP創英角ﾎﾟｯﾌﾟ体" w:eastAsia="HGP創英角ﾎﾟｯﾌﾟ体" w:hAnsi="HGP創英角ﾎﾟｯﾌﾟ体" w:hint="eastAsia"/>
                                <w:sz w:val="22"/>
                                <w:szCs w:val="21"/>
                              </w:rPr>
                              <w:t>買い物</w:t>
                            </w:r>
                            <w:r w:rsidR="00C467BE">
                              <w:rPr>
                                <w:rFonts w:ascii="HGP創英角ﾎﾟｯﾌﾟ体" w:eastAsia="HGP創英角ﾎﾟｯﾌﾟ体" w:hAnsi="HGP創英角ﾎﾟｯﾌﾟ体" w:hint="eastAsia"/>
                                <w:sz w:val="22"/>
                                <w:szCs w:val="21"/>
                              </w:rPr>
                              <w:t>が</w:t>
                            </w:r>
                            <w:r w:rsidR="001515E4" w:rsidRPr="001515E4">
                              <w:rPr>
                                <w:rFonts w:ascii="HGP創英角ﾎﾟｯﾌﾟ体" w:eastAsia="HGP創英角ﾎﾟｯﾌﾟ体" w:hAnsi="HGP創英角ﾎﾟｯﾌﾟ体" w:hint="eastAsia"/>
                                <w:sz w:val="22"/>
                                <w:szCs w:val="21"/>
                              </w:rPr>
                              <w:t>でき</w:t>
                            </w:r>
                            <w:r w:rsidR="009B0F83">
                              <w:rPr>
                                <w:rFonts w:ascii="HGP創英角ﾎﾟｯﾌﾟ体" w:eastAsia="HGP創英角ﾎﾟｯﾌﾟ体" w:hAnsi="HGP創英角ﾎﾟｯﾌﾟ体" w:hint="eastAsia"/>
                                <w:sz w:val="22"/>
                                <w:szCs w:val="21"/>
                              </w:rPr>
                              <w:t>そう</w:t>
                            </w:r>
                            <w:r w:rsidR="00BC7DBC" w:rsidRPr="001515E4">
                              <w:rPr>
                                <w:rFonts w:ascii="HGP創英角ﾎﾟｯﾌﾟ体" w:eastAsia="HGP創英角ﾎﾟｯﾌﾟ体" w:hAnsi="HGP創英角ﾎﾟｯﾌﾟ体" w:hint="eastAsia"/>
                                <w:sz w:val="18"/>
                                <w:szCs w:val="16"/>
                              </w:rPr>
                              <w:t>…</w:t>
                            </w:r>
                            <w:r w:rsidR="009B0F83">
                              <w:rPr>
                                <w:rFonts w:ascii="HGP創英角ﾎﾟｯﾌﾟ体" w:eastAsia="HGP創英角ﾎﾟｯﾌﾟ体" w:hAnsi="HGP創英角ﾎﾟｯﾌﾟ体" w:hint="eastAsia"/>
                                <w:sz w:val="18"/>
                                <w:szCs w:val="16"/>
                              </w:rPr>
                              <w:t>…？</w:t>
                            </w:r>
                          </w:p>
                          <w:p w14:paraId="69762574" w14:textId="77777777" w:rsidR="00BC7DBC" w:rsidRPr="00C467BE" w:rsidRDefault="00BC7DBC" w:rsidP="00BC7DBC">
                            <w:pPr>
                              <w:rPr>
                                <w:rFonts w:ascii="HGP創英角ﾎﾟｯﾌﾟ体" w:eastAsia="HGP創英角ﾎﾟｯﾌﾟ体" w:hAnsi="HGP創英角ﾎﾟｯﾌﾟ体"/>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5B977" id="テキスト ボックス 14" o:spid="_x0000_s1036" type="#_x0000_t202" style="position:absolute;margin-left:345.55pt;margin-top:4.65pt;width:257.25pt;height:89.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" filled="f" stroked="f" strokeweight=".5pt">
                <v:textbox>
                  <w:txbxContent>
                    <w:p w14:paraId="7203832F" w14:textId="4DCF2B58" w:rsidR="00BC7DBC" w:rsidRDefault="001515E4" w:rsidP="00BC7DBC">
                      <w:pPr>
                        <w:spacing w:line="280" w:lineRule="exact"/>
                        <w:rPr>
                          <w:rFonts w:ascii="HGP創英角ﾎﾟｯﾌﾟ体" w:eastAsia="HGP創英角ﾎﾟｯﾌﾟ体" w:hAnsi="HGP創英角ﾎﾟｯﾌﾟ体"/>
                          <w:sz w:val="22"/>
                          <w:szCs w:val="21"/>
                        </w:rPr>
                      </w:pPr>
                      <w:r w:rsidRPr="001515E4">
                        <w:rPr>
                          <w:rFonts w:ascii="HGP創英角ﾎﾟｯﾌﾟ体" w:eastAsia="HGP創英角ﾎﾟｯﾌﾟ体" w:hAnsi="HGP創英角ﾎﾟｯﾌﾟ体" w:hint="eastAsia"/>
                          <w:color w:val="FF0000"/>
                          <w:sz w:val="24"/>
                          <w:szCs w:val="22"/>
                        </w:rPr>
                        <w:t>リボ払い</w:t>
                      </w:r>
                      <w:r w:rsidR="00BC7DBC">
                        <w:rPr>
                          <w:rFonts w:ascii="HGP創英角ﾎﾟｯﾌﾟ体" w:eastAsia="HGP創英角ﾎﾟｯﾌﾟ体" w:hAnsi="HGP創英角ﾎﾟｯﾌﾟ体" w:hint="eastAsia"/>
                          <w:sz w:val="22"/>
                          <w:szCs w:val="21"/>
                        </w:rPr>
                        <w:t>は月々支払額が少なくてお得</w:t>
                      </w:r>
                      <w:r w:rsidR="009B0F83">
                        <w:rPr>
                          <w:rFonts w:ascii="HGP創英角ﾎﾟｯﾌﾟ体" w:eastAsia="HGP創英角ﾎﾟｯﾌﾟ体" w:hAnsi="HGP創英角ﾎﾟｯﾌﾟ体" w:hint="eastAsia"/>
                          <w:sz w:val="22"/>
                          <w:szCs w:val="21"/>
                        </w:rPr>
                        <w:t>かな</w:t>
                      </w:r>
                      <w:r w:rsidR="00BC7DBC" w:rsidRPr="00D47F38">
                        <w:rPr>
                          <w:rFonts w:ascii="HGP創英角ﾎﾟｯﾌﾟ体" w:eastAsia="HGP創英角ﾎﾟｯﾌﾟ体" w:hAnsi="HGP創英角ﾎﾟｯﾌﾟ体" w:hint="eastAsia"/>
                          <w:sz w:val="22"/>
                          <w:szCs w:val="21"/>
                        </w:rPr>
                        <w:t>？</w:t>
                      </w:r>
                    </w:p>
                    <w:p w14:paraId="0BCC9EC2" w14:textId="77777777" w:rsidR="00BC7DBC" w:rsidRDefault="00BC7DBC" w:rsidP="00BC7DBC">
                      <w:pPr>
                        <w:spacing w:line="280" w:lineRule="exact"/>
                        <w:rPr>
                          <w:rFonts w:ascii="HGP創英角ﾎﾟｯﾌﾟ体" w:eastAsia="HGP創英角ﾎﾟｯﾌﾟ体" w:hAnsi="HGP創英角ﾎﾟｯﾌﾟ体"/>
                          <w:sz w:val="22"/>
                          <w:szCs w:val="21"/>
                        </w:rPr>
                      </w:pPr>
                    </w:p>
                    <w:p w14:paraId="3B82C808" w14:textId="08432173" w:rsidR="001515E4" w:rsidRPr="001515E4" w:rsidRDefault="001515E4" w:rsidP="00BC7DBC">
                      <w:pPr>
                        <w:spacing w:line="280" w:lineRule="exact"/>
                        <w:ind w:firstLineChars="300" w:firstLine="660"/>
                        <w:rPr>
                          <w:rFonts w:ascii="HGP創英角ﾎﾟｯﾌﾟ体" w:eastAsia="HGP創英角ﾎﾟｯﾌﾟ体" w:hAnsi="HGP創英角ﾎﾟｯﾌﾟ体"/>
                          <w:sz w:val="22"/>
                          <w:szCs w:val="21"/>
                        </w:rPr>
                      </w:pPr>
                      <w:r w:rsidRPr="001515E4">
                        <w:rPr>
                          <w:rFonts w:ascii="HGP創英角ﾎﾟｯﾌﾟ体" w:eastAsia="HGP創英角ﾎﾟｯﾌﾟ体" w:hAnsi="HGP創英角ﾎﾟｯﾌﾟ体" w:hint="eastAsia"/>
                          <w:sz w:val="22"/>
                          <w:szCs w:val="21"/>
                        </w:rPr>
                        <w:t>月々の</w:t>
                      </w:r>
                      <w:r w:rsidRPr="001515E4">
                        <w:rPr>
                          <w:rFonts w:ascii="HGP創英角ﾎﾟｯﾌﾟ体" w:eastAsia="HGP創英角ﾎﾟｯﾌﾟ体" w:hAnsi="HGP創英角ﾎﾟｯﾌﾟ体" w:hint="eastAsia"/>
                          <w:color w:val="FF0000"/>
                          <w:sz w:val="22"/>
                          <w:szCs w:val="21"/>
                        </w:rPr>
                        <w:t>支払額が少なく</w:t>
                      </w:r>
                      <w:r w:rsidRPr="001515E4">
                        <w:rPr>
                          <w:rFonts w:ascii="HGP創英角ﾎﾟｯﾌﾟ体" w:eastAsia="HGP創英角ﾎﾟｯﾌﾟ体" w:hAnsi="HGP創英角ﾎﾟｯﾌﾟ体" w:hint="eastAsia"/>
                          <w:sz w:val="22"/>
                          <w:szCs w:val="21"/>
                        </w:rPr>
                        <w:t>て済</w:t>
                      </w:r>
                      <w:r w:rsidR="003F3449">
                        <w:rPr>
                          <w:rFonts w:ascii="HGP創英角ﾎﾟｯﾌﾟ体" w:eastAsia="HGP創英角ﾎﾟｯﾌﾟ体" w:hAnsi="HGP創英角ﾎﾟｯﾌﾟ体" w:hint="eastAsia"/>
                          <w:sz w:val="22"/>
                          <w:szCs w:val="21"/>
                        </w:rPr>
                        <w:t>めば</w:t>
                      </w:r>
                    </w:p>
                    <w:p w14:paraId="6459F0C2" w14:textId="248742D1" w:rsidR="00BC7DBC" w:rsidRPr="001515E4" w:rsidRDefault="003F3449" w:rsidP="001515E4">
                      <w:pPr>
                        <w:spacing w:line="280" w:lineRule="exact"/>
                        <w:ind w:firstLineChars="400" w:firstLine="880"/>
                        <w:rPr>
                          <w:rFonts w:ascii="HGP創英角ﾎﾟｯﾌﾟ体" w:eastAsia="HGP創英角ﾎﾟｯﾌﾟ体" w:hAnsi="HGP創英角ﾎﾟｯﾌﾟ体"/>
                          <w:sz w:val="18"/>
                          <w:szCs w:val="16"/>
                        </w:rPr>
                      </w:pPr>
                      <w:r>
                        <w:rPr>
                          <w:rFonts w:ascii="HGP創英角ﾎﾟｯﾌﾟ体" w:eastAsia="HGP創英角ﾎﾟｯﾌﾟ体" w:hAnsi="HGP創英角ﾎﾟｯﾌﾟ体" w:hint="eastAsia"/>
                          <w:sz w:val="22"/>
                          <w:szCs w:val="21"/>
                        </w:rPr>
                        <w:t>色々な</w:t>
                      </w:r>
                      <w:r w:rsidR="001515E4" w:rsidRPr="001515E4">
                        <w:rPr>
                          <w:rFonts w:ascii="HGP創英角ﾎﾟｯﾌﾟ体" w:eastAsia="HGP創英角ﾎﾟｯﾌﾟ体" w:hAnsi="HGP創英角ﾎﾟｯﾌﾟ体" w:hint="eastAsia"/>
                          <w:sz w:val="22"/>
                          <w:szCs w:val="21"/>
                        </w:rPr>
                        <w:t>買い物</w:t>
                      </w:r>
                      <w:r w:rsidR="00C467BE">
                        <w:rPr>
                          <w:rFonts w:ascii="HGP創英角ﾎﾟｯﾌﾟ体" w:eastAsia="HGP創英角ﾎﾟｯﾌﾟ体" w:hAnsi="HGP創英角ﾎﾟｯﾌﾟ体" w:hint="eastAsia"/>
                          <w:sz w:val="22"/>
                          <w:szCs w:val="21"/>
                        </w:rPr>
                        <w:t>が</w:t>
                      </w:r>
                      <w:r w:rsidR="001515E4" w:rsidRPr="001515E4">
                        <w:rPr>
                          <w:rFonts w:ascii="HGP創英角ﾎﾟｯﾌﾟ体" w:eastAsia="HGP創英角ﾎﾟｯﾌﾟ体" w:hAnsi="HGP創英角ﾎﾟｯﾌﾟ体" w:hint="eastAsia"/>
                          <w:sz w:val="22"/>
                          <w:szCs w:val="21"/>
                        </w:rPr>
                        <w:t>でき</w:t>
                      </w:r>
                      <w:r w:rsidR="009B0F83">
                        <w:rPr>
                          <w:rFonts w:ascii="HGP創英角ﾎﾟｯﾌﾟ体" w:eastAsia="HGP創英角ﾎﾟｯﾌﾟ体" w:hAnsi="HGP創英角ﾎﾟｯﾌﾟ体" w:hint="eastAsia"/>
                          <w:sz w:val="22"/>
                          <w:szCs w:val="21"/>
                        </w:rPr>
                        <w:t>そう</w:t>
                      </w:r>
                      <w:r w:rsidR="00BC7DBC" w:rsidRPr="001515E4">
                        <w:rPr>
                          <w:rFonts w:ascii="HGP創英角ﾎﾟｯﾌﾟ体" w:eastAsia="HGP創英角ﾎﾟｯﾌﾟ体" w:hAnsi="HGP創英角ﾎﾟｯﾌﾟ体" w:hint="eastAsia"/>
                          <w:sz w:val="18"/>
                          <w:szCs w:val="16"/>
                        </w:rPr>
                        <w:t>…</w:t>
                      </w:r>
                      <w:r w:rsidR="009B0F83">
                        <w:rPr>
                          <w:rFonts w:ascii="HGP創英角ﾎﾟｯﾌﾟ体" w:eastAsia="HGP創英角ﾎﾟｯﾌﾟ体" w:hAnsi="HGP創英角ﾎﾟｯﾌﾟ体" w:hint="eastAsia"/>
                          <w:sz w:val="18"/>
                          <w:szCs w:val="16"/>
                        </w:rPr>
                        <w:t>…？</w:t>
                      </w:r>
                    </w:p>
                    <w:p w14:paraId="69762574" w14:textId="77777777" w:rsidR="00BC7DBC" w:rsidRPr="00C467BE" w:rsidRDefault="00BC7DBC" w:rsidP="00BC7DBC">
                      <w:pPr>
                        <w:rPr>
                          <w:rFonts w:ascii="HGP創英角ﾎﾟｯﾌﾟ体" w:eastAsia="HGP創英角ﾎﾟｯﾌﾟ体" w:hAnsi="HGP創英角ﾎﾟｯﾌﾟ体"/>
                          <w:sz w:val="24"/>
                          <w:szCs w:val="22"/>
                        </w:rPr>
                      </w:pPr>
                    </w:p>
                  </w:txbxContent>
                </v:textbox>
              </v:shape>
            </w:pict>
          </mc:Fallback>
        </mc:AlternateContent>
      </w:r>
    </w:p>
    <w:p w14:paraId="33B87DE2" w14:textId="3A17A09C"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7E3446AF" w14:textId="56A232A8"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3303D5C4" w14:textId="277E2C00" w:rsidR="00BC7DBC" w:rsidRDefault="00E010AF">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color w:val="FF0000"/>
        </w:rPr>
        <mc:AlternateContent>
          <mc:Choice Requires="wps">
            <w:drawing>
              <wp:anchor distT="0" distB="0" distL="114300" distR="114300" simplePos="0" relativeHeight="251942912" behindDoc="0" locked="0" layoutInCell="1" allowOverlap="1" wp14:anchorId="0538CD5E" wp14:editId="07528B42">
                <wp:simplePos x="0" y="0"/>
                <wp:positionH relativeFrom="column">
                  <wp:posOffset>3920783</wp:posOffset>
                </wp:positionH>
                <wp:positionV relativeFrom="paragraph">
                  <wp:posOffset>34925</wp:posOffset>
                </wp:positionV>
                <wp:extent cx="2221523" cy="1957363"/>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2221523" cy="1957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EDF82" w14:textId="3A755B5F" w:rsidR="00C03FA2" w:rsidRDefault="00E010AF" w:rsidP="00C03FA2">
                            <w:pPr>
                              <w:jc w:val="center"/>
                            </w:pPr>
                            <w:r w:rsidRPr="00E010AF">
                              <w:rPr>
                                <w:noProof/>
                              </w:rPr>
                              <w:drawing>
                                <wp:inline distT="0" distB="0" distL="0" distR="0" wp14:anchorId="1CE227AD" wp14:editId="158F714F">
                                  <wp:extent cx="2116015" cy="2137563"/>
                                  <wp:effectExtent l="0" t="0" r="0" b="0"/>
                                  <wp:docPr id="5" name="図 4">
                                    <a:extLst xmlns:a="http://schemas.openxmlformats.org/drawingml/2006/main">
                                      <a:ext uri="{FF2B5EF4-FFF2-40B4-BE49-F238E27FC236}">
                                        <a16:creationId xmlns:a16="http://schemas.microsoft.com/office/drawing/2014/main" id="{1229A1FD-62BF-4AAC-AD19-A80CF132A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229A1FD-62BF-4AAC-AD19-A80CF132A6DF}"/>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3975" b="92912" l="6483" r="92066">
                                                        <a14:foregroundMark x1="47460" y1="21408" x2="47460" y2="21408"/>
                                                        <a14:foregroundMark x1="47702" y1="19732" x2="53169" y2="19061"/>
                                                        <a14:foregroundMark x1="55104" y1="24425" x2="51330" y2="15565"/>
                                                        <a14:foregroundMark x1="51330" y1="15565" x2="46541" y2="22605"/>
                                                        <a14:foregroundMark x1="46541" y1="22605" x2="47315" y2="24138"/>
                                                        <a14:foregroundMark x1="46299" y1="30939" x2="46880" y2="29693"/>
                                                        <a14:foregroundMark x1="52733" y1="28161" x2="51911" y2="24425"/>
                                                        <a14:foregroundMark x1="65409" y1="28592" x2="65264" y2="27203"/>
                                                        <a14:foregroundMark x1="65844" y1="28831" x2="65409" y2="28592"/>
                                                        <a14:foregroundMark x1="65844" y1="28975" x2="65989" y2="25239"/>
                                                        <a14:foregroundMark x1="63619" y1="27874" x2="64925" y2="16715"/>
                                                        <a14:foregroundMark x1="64925" y1="16715" x2="71408" y2="23563"/>
                                                        <a14:foregroundMark x1="71408" y1="23563" x2="70876" y2="29693"/>
                                                        <a14:foregroundMark x1="71843" y1="27586" x2="69279" y2="18008"/>
                                                        <a14:foregroundMark x1="69279" y1="18008" x2="68215" y2="17672"/>
                                                        <a14:foregroundMark x1="63474" y1="21552" x2="63764" y2="26628"/>
                                                        <a14:foregroundMark x1="63328" y1="24856" x2="63909" y2="28831"/>
                                                        <a14:foregroundMark x1="50653" y1="7471" x2="62941" y2="7807"/>
                                                        <a14:foregroundMark x1="62941" y1="7807" x2="64731" y2="9243"/>
                                                        <a14:foregroundMark x1="35027" y1="61015" x2="50992" y2="59674"/>
                                                        <a14:foregroundMark x1="50992" y1="59674" x2="58587" y2="59770"/>
                                                        <a14:foregroundMark x1="46880" y1="24713" x2="47315" y2="29693"/>
                                                        <a14:foregroundMark x1="33091" y1="61830" x2="41993" y2="61925"/>
                                                        <a14:foregroundMark x1="41993" y1="61925" x2="42138" y2="61686"/>
                                                        <a14:foregroundMark x1="89985" y1="61973" x2="84664" y2="61686"/>
                                                        <a14:foregroundMark x1="45477" y1="61830" x2="55298" y2="60441"/>
                                                        <a14:foregroundMark x1="55298" y1="60441" x2="56362" y2="60441"/>
                                                        <a14:foregroundMark x1="31979" y1="62117" x2="35704" y2="64751"/>
                                                        <a14:foregroundMark x1="36284" y1="65278" x2="92066" y2="63889"/>
                                                        <a14:foregroundMark x1="56072" y1="61686" x2="47750" y2="62644"/>
                                                        <a14:foregroundMark x1="47750" y1="62644" x2="57765" y2="62452"/>
                                                        <a14:foregroundMark x1="57765" y1="62452" x2="52879" y2="62117"/>
                                                        <a14:foregroundMark x1="33624" y1="68056" x2="75907" y2="66571"/>
                                                        <a14:foregroundMark x1="75907" y1="66571" x2="84809" y2="68056"/>
                                                        <a14:foregroundMark x1="84809" y1="68056" x2="83841" y2="82663"/>
                                                        <a14:foregroundMark x1="83841" y1="82663" x2="52879" y2="88649"/>
                                                        <a14:foregroundMark x1="52879" y1="88649" x2="38220" y2="87356"/>
                                                        <a14:foregroundMark x1="38220" y1="87356" x2="36720" y2="69349"/>
                                                        <a14:foregroundMark x1="36720" y1="69349" x2="36139" y2="68870"/>
                                                        <a14:foregroundMark x1="34736" y1="78688" x2="67392" y2="77730"/>
                                                        <a14:foregroundMark x1="47025" y1="74952" x2="71553" y2="74665"/>
                                                        <a14:foregroundMark x1="71553" y1="74665" x2="72375" y2="74665"/>
                                                        <a14:foregroundMark x1="48137" y1="72031" x2="61393" y2="71600"/>
                                                        <a14:foregroundMark x1="61393" y1="71600" x2="74117" y2="74186"/>
                                                        <a14:foregroundMark x1="74117" y1="74186" x2="75617" y2="75910"/>
                                                        <a14:foregroundMark x1="67392" y1="68870" x2="75859" y2="69875"/>
                                                        <a14:foregroundMark x1="75859" y1="69875" x2="72375" y2="79310"/>
                                                        <a14:foregroundMark x1="72375" y1="79310" x2="41848" y2="83381"/>
                                                        <a14:foregroundMark x1="81616" y1="69444" x2="79777" y2="78209"/>
                                                        <a14:foregroundMark x1="79777" y1="78209" x2="78955" y2="76628"/>
                                                        <a14:foregroundMark x1="88292" y1="73276" x2="83067" y2="88123"/>
                                                        <a14:foregroundMark x1="83067" y1="88123" x2="35172" y2="91044"/>
                                                        <a14:foregroundMark x1="35172" y1="91044" x2="33575" y2="77874"/>
                                                        <a14:foregroundMark x1="33575" y1="77874" x2="34349" y2="73276"/>
                                                        <a14:foregroundMark x1="33333" y1="70546" x2="32656" y2="86015"/>
                                                        <a14:foregroundMark x1="32656" y1="86015" x2="55007" y2="93678"/>
                                                        <a14:foregroundMark x1="55007" y1="93678" x2="86986" y2="91762"/>
                                                        <a14:foregroundMark x1="86986" y1="91762" x2="89115" y2="83669"/>
                                                        <a14:foregroundMark x1="30576" y1="89033" x2="40639" y2="92912"/>
                                                        <a14:foregroundMark x1="40639" y1="92912" x2="43396" y2="92337"/>
                                                        <a14:foregroundMark x1="46299" y1="63506" x2="54814" y2="64464"/>
                                                        <a14:foregroundMark x1="7257" y1="17577" x2="7257" y2="17577"/>
                                                        <a14:foregroundMark x1="8950" y1="19205" x2="8950" y2="19205"/>
                                                        <a14:foregroundMark x1="8321" y1="18582" x2="8321" y2="18582"/>
                                                        <a14:foregroundMark x1="7789" y1="18582" x2="7789" y2="18582"/>
                                                        <a14:foregroundMark x1="10063" y1="20402" x2="10063" y2="20402"/>
                                                        <a14:foregroundMark x1="10063" y1="20450" x2="10063" y2="20450"/>
                                                        <a14:foregroundMark x1="7257" y1="17816" x2="7257" y2="17816"/>
                                                        <a14:foregroundMark x1="6483" y1="17098" x2="7257" y2="17529"/>
                                                        <a14:foregroundMark x1="53120" y1="4598" x2="62893" y2="4454"/>
                                                        <a14:foregroundMark x1="62893" y1="4454" x2="63619" y2="4502"/>
                                                        <a14:foregroundMark x1="54814" y1="4598" x2="62361" y2="4598"/>
                                                        <a14:foregroundMark x1="63812" y1="27155" x2="63812" y2="26820"/>
                                                        <a14:foregroundMark x1="63425" y1="26724" x2="63909" y2="28592"/>
                                                        <a14:foregroundMark x1="62796" y1="26724" x2="63087" y2="29358"/>
                                                        <a14:foregroundMark x1="55249" y1="26102" x2="54378" y2="28736"/>
                                                        <a14:foregroundMark x1="63909" y1="30412" x2="63425" y2="29741"/>
                                                        <a14:foregroundMark x1="51330" y1="24090" x2="53266" y2="24090"/>
                                                        <a14:foregroundMark x1="54910" y1="28927" x2="53895" y2="29454"/>
                                                        <a14:foregroundMark x1="54185" y1="30603" x2="53749" y2="30603"/>
                                                        <a14:foregroundMark x1="76730" y1="61638" x2="79100" y2="61398"/>
                                                        <a14:foregroundMark x1="67247" y1="63841" x2="71892" y2="63218"/>
                                                        <a14:foregroundMark x1="76246" y1="62500" x2="80890" y2="62069"/>
                                                        <a14:foregroundMark x1="80164" y1="61973" x2="78568" y2="61973"/>
                                                        <a14:foregroundMark x1="51863" y1="30268" x2="48476" y2="24234"/>
                                                        <a14:foregroundMark x1="65602" y1="29981" x2="68795" y2="30077"/>
                                                        <a14:foregroundMark x1="50701" y1="11207" x2="44364" y2="9770"/>
                                                        <a14:foregroundMark x1="54185" y1="4598" x2="61490" y2="3975"/>
                                                      </a14:backgroundRemoval>
                                                    </a14:imgEffect>
                                                  </a14:imgLayer>
                                                </a14:imgProps>
                                              </a:ext>
                                              <a:ext uri="{28A0092B-C50C-407E-A947-70E740481C1C}">
                                                <a14:useLocalDpi xmlns:a14="http://schemas.microsoft.com/office/drawing/2010/main" val="0"/>
                                              </a:ext>
                                            </a:extLst>
                                          </a:blip>
                                          <a:stretch>
                                            <a:fillRect/>
                                          </a:stretch>
                                        </pic:blipFill>
                                        <pic:spPr>
                                          <a:xfrm>
                                            <a:off x="0" y="0"/>
                                            <a:ext cx="2214470" cy="2237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8CD5E" id="正方形/長方形 17" o:spid="_x0000_s1037" style="position:absolute;margin-left:308.7pt;margin-top:2.75pt;width:174.9pt;height:154.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" filled="f" stroked="f" strokeweight="1.25pt">
                <v:textbox>
                  <w:txbxContent>
                    <w:p w14:paraId="7F7EDF82" w14:textId="3A755B5F" w:rsidR="00C03FA2" w:rsidRDefault="00E010AF" w:rsidP="00C03FA2">
                      <w:pPr>
                        <w:jc w:val="center"/>
                      </w:pPr>
                      <w:r w:rsidRPr="00E010AF">
                        <w:rPr>
                          <w:noProof/>
                        </w:rPr>
                        <w:drawing>
                          <wp:inline distT="0" distB="0" distL="0" distR="0" wp14:anchorId="1CE227AD" wp14:editId="158F714F">
                            <wp:extent cx="2116015" cy="2137563"/>
                            <wp:effectExtent l="0" t="0" r="0" b="0"/>
                            <wp:docPr id="5" name="図 4">
                              <a:extLst xmlns:a="http://schemas.openxmlformats.org/drawingml/2006/main">
                                <a:ext uri="{FF2B5EF4-FFF2-40B4-BE49-F238E27FC236}">
                                  <a16:creationId xmlns:a16="http://schemas.microsoft.com/office/drawing/2014/main" id="{1229A1FD-62BF-4AAC-AD19-A80CF132A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229A1FD-62BF-4AAC-AD19-A80CF132A6DF}"/>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3975" b="92912" l="6483" r="92066">
                                                  <a14:foregroundMark x1="47460" y1="21408" x2="47460" y2="21408"/>
                                                  <a14:foregroundMark x1="47702" y1="19732" x2="53169" y2="19061"/>
                                                  <a14:foregroundMark x1="55104" y1="24425" x2="51330" y2="15565"/>
                                                  <a14:foregroundMark x1="51330" y1="15565" x2="46541" y2="22605"/>
                                                  <a14:foregroundMark x1="46541" y1="22605" x2="47315" y2="24138"/>
                                                  <a14:foregroundMark x1="46299" y1="30939" x2="46880" y2="29693"/>
                                                  <a14:foregroundMark x1="52733" y1="28161" x2="51911" y2="24425"/>
                                                  <a14:foregroundMark x1="65409" y1="28592" x2="65264" y2="27203"/>
                                                  <a14:foregroundMark x1="65844" y1="28831" x2="65409" y2="28592"/>
                                                  <a14:foregroundMark x1="65844" y1="28975" x2="65989" y2="25239"/>
                                                  <a14:foregroundMark x1="63619" y1="27874" x2="64925" y2="16715"/>
                                                  <a14:foregroundMark x1="64925" y1="16715" x2="71408" y2="23563"/>
                                                  <a14:foregroundMark x1="71408" y1="23563" x2="70876" y2="29693"/>
                                                  <a14:foregroundMark x1="71843" y1="27586" x2="69279" y2="18008"/>
                                                  <a14:foregroundMark x1="69279" y1="18008" x2="68215" y2="17672"/>
                                                  <a14:foregroundMark x1="63474" y1="21552" x2="63764" y2="26628"/>
                                                  <a14:foregroundMark x1="63328" y1="24856" x2="63909" y2="28831"/>
                                                  <a14:foregroundMark x1="50653" y1="7471" x2="62941" y2="7807"/>
                                                  <a14:foregroundMark x1="62941" y1="7807" x2="64731" y2="9243"/>
                                                  <a14:foregroundMark x1="35027" y1="61015" x2="50992" y2="59674"/>
                                                  <a14:foregroundMark x1="50992" y1="59674" x2="58587" y2="59770"/>
                                                  <a14:foregroundMark x1="46880" y1="24713" x2="47315" y2="29693"/>
                                                  <a14:foregroundMark x1="33091" y1="61830" x2="41993" y2="61925"/>
                                                  <a14:foregroundMark x1="41993" y1="61925" x2="42138" y2="61686"/>
                                                  <a14:foregroundMark x1="89985" y1="61973" x2="84664" y2="61686"/>
                                                  <a14:foregroundMark x1="45477" y1="61830" x2="55298" y2="60441"/>
                                                  <a14:foregroundMark x1="55298" y1="60441" x2="56362" y2="60441"/>
                                                  <a14:foregroundMark x1="31979" y1="62117" x2="35704" y2="64751"/>
                                                  <a14:foregroundMark x1="36284" y1="65278" x2="92066" y2="63889"/>
                                                  <a14:foregroundMark x1="56072" y1="61686" x2="47750" y2="62644"/>
                                                  <a14:foregroundMark x1="47750" y1="62644" x2="57765" y2="62452"/>
                                                  <a14:foregroundMark x1="57765" y1="62452" x2="52879" y2="62117"/>
                                                  <a14:foregroundMark x1="33624" y1="68056" x2="75907" y2="66571"/>
                                                  <a14:foregroundMark x1="75907" y1="66571" x2="84809" y2="68056"/>
                                                  <a14:foregroundMark x1="84809" y1="68056" x2="83841" y2="82663"/>
                                                  <a14:foregroundMark x1="83841" y1="82663" x2="52879" y2="88649"/>
                                                  <a14:foregroundMark x1="52879" y1="88649" x2="38220" y2="87356"/>
                                                  <a14:foregroundMark x1="38220" y1="87356" x2="36720" y2="69349"/>
                                                  <a14:foregroundMark x1="36720" y1="69349" x2="36139" y2="68870"/>
                                                  <a14:foregroundMark x1="34736" y1="78688" x2="67392" y2="77730"/>
                                                  <a14:foregroundMark x1="47025" y1="74952" x2="71553" y2="74665"/>
                                                  <a14:foregroundMark x1="71553" y1="74665" x2="72375" y2="74665"/>
                                                  <a14:foregroundMark x1="48137" y1="72031" x2="61393" y2="71600"/>
                                                  <a14:foregroundMark x1="61393" y1="71600" x2="74117" y2="74186"/>
                                                  <a14:foregroundMark x1="74117" y1="74186" x2="75617" y2="75910"/>
                                                  <a14:foregroundMark x1="67392" y1="68870" x2="75859" y2="69875"/>
                                                  <a14:foregroundMark x1="75859" y1="69875" x2="72375" y2="79310"/>
                                                  <a14:foregroundMark x1="72375" y1="79310" x2="41848" y2="83381"/>
                                                  <a14:foregroundMark x1="81616" y1="69444" x2="79777" y2="78209"/>
                                                  <a14:foregroundMark x1="79777" y1="78209" x2="78955" y2="76628"/>
                                                  <a14:foregroundMark x1="88292" y1="73276" x2="83067" y2="88123"/>
                                                  <a14:foregroundMark x1="83067" y1="88123" x2="35172" y2="91044"/>
                                                  <a14:foregroundMark x1="35172" y1="91044" x2="33575" y2="77874"/>
                                                  <a14:foregroundMark x1="33575" y1="77874" x2="34349" y2="73276"/>
                                                  <a14:foregroundMark x1="33333" y1="70546" x2="32656" y2="86015"/>
                                                  <a14:foregroundMark x1="32656" y1="86015" x2="55007" y2="93678"/>
                                                  <a14:foregroundMark x1="55007" y1="93678" x2="86986" y2="91762"/>
                                                  <a14:foregroundMark x1="86986" y1="91762" x2="89115" y2="83669"/>
                                                  <a14:foregroundMark x1="30576" y1="89033" x2="40639" y2="92912"/>
                                                  <a14:foregroundMark x1="40639" y1="92912" x2="43396" y2="92337"/>
                                                  <a14:foregroundMark x1="46299" y1="63506" x2="54814" y2="64464"/>
                                                  <a14:foregroundMark x1="7257" y1="17577" x2="7257" y2="17577"/>
                                                  <a14:foregroundMark x1="8950" y1="19205" x2="8950" y2="19205"/>
                                                  <a14:foregroundMark x1="8321" y1="18582" x2="8321" y2="18582"/>
                                                  <a14:foregroundMark x1="7789" y1="18582" x2="7789" y2="18582"/>
                                                  <a14:foregroundMark x1="10063" y1="20402" x2="10063" y2="20402"/>
                                                  <a14:foregroundMark x1="10063" y1="20450" x2="10063" y2="20450"/>
                                                  <a14:foregroundMark x1="7257" y1="17816" x2="7257" y2="17816"/>
                                                  <a14:foregroundMark x1="6483" y1="17098" x2="7257" y2="17529"/>
                                                  <a14:foregroundMark x1="53120" y1="4598" x2="62893" y2="4454"/>
                                                  <a14:foregroundMark x1="62893" y1="4454" x2="63619" y2="4502"/>
                                                  <a14:foregroundMark x1="54814" y1="4598" x2="62361" y2="4598"/>
                                                  <a14:foregroundMark x1="63812" y1="27155" x2="63812" y2="26820"/>
                                                  <a14:foregroundMark x1="63425" y1="26724" x2="63909" y2="28592"/>
                                                  <a14:foregroundMark x1="62796" y1="26724" x2="63087" y2="29358"/>
                                                  <a14:foregroundMark x1="55249" y1="26102" x2="54378" y2="28736"/>
                                                  <a14:foregroundMark x1="63909" y1="30412" x2="63425" y2="29741"/>
                                                  <a14:foregroundMark x1="51330" y1="24090" x2="53266" y2="24090"/>
                                                  <a14:foregroundMark x1="54910" y1="28927" x2="53895" y2="29454"/>
                                                  <a14:foregroundMark x1="54185" y1="30603" x2="53749" y2="30603"/>
                                                  <a14:foregroundMark x1="76730" y1="61638" x2="79100" y2="61398"/>
                                                  <a14:foregroundMark x1="67247" y1="63841" x2="71892" y2="63218"/>
                                                  <a14:foregroundMark x1="76246" y1="62500" x2="80890" y2="62069"/>
                                                  <a14:foregroundMark x1="80164" y1="61973" x2="78568" y2="61973"/>
                                                  <a14:foregroundMark x1="51863" y1="30268" x2="48476" y2="24234"/>
                                                  <a14:foregroundMark x1="65602" y1="29981" x2="68795" y2="30077"/>
                                                  <a14:foregroundMark x1="50701" y1="11207" x2="44364" y2="9770"/>
                                                  <a14:foregroundMark x1="54185" y1="4598" x2="61490" y2="3975"/>
                                                </a14:backgroundRemoval>
                                              </a14:imgEffect>
                                            </a14:imgLayer>
                                          </a14:imgProps>
                                        </a:ext>
                                        <a:ext uri="{28A0092B-C50C-407E-A947-70E740481C1C}">
                                          <a14:useLocalDpi xmlns:a14="http://schemas.microsoft.com/office/drawing/2010/main" val="0"/>
                                        </a:ext>
                                      </a:extLst>
                                    </a:blip>
                                    <a:stretch>
                                      <a:fillRect/>
                                    </a:stretch>
                                  </pic:blipFill>
                                  <pic:spPr>
                                    <a:xfrm>
                                      <a:off x="0" y="0"/>
                                      <a:ext cx="2214470" cy="2237021"/>
                                    </a:xfrm>
                                    <a:prstGeom prst="rect">
                                      <a:avLst/>
                                    </a:prstGeom>
                                  </pic:spPr>
                                </pic:pic>
                              </a:graphicData>
                            </a:graphic>
                          </wp:inline>
                        </w:drawing>
                      </w:r>
                    </w:p>
                  </w:txbxContent>
                </v:textbox>
              </v:rect>
            </w:pict>
          </mc:Fallback>
        </mc:AlternateContent>
      </w:r>
    </w:p>
    <w:p w14:paraId="09B719D6" w14:textId="66FDD160"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12A4C299" w14:textId="76542E80"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5D31C3E" w14:textId="491E579E"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C91E0FA" w14:textId="36940945"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6483DD15" w14:textId="262E16E4"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626EF1E" w14:textId="53B049F0"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29CC8957" w14:textId="5571E71D" w:rsidR="00BC7DBC" w:rsidRDefault="004B06A5">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color w:val="FF0000"/>
        </w:rPr>
        <mc:AlternateContent>
          <mc:Choice Requires="wps">
            <w:drawing>
              <wp:anchor distT="0" distB="0" distL="114300" distR="114300" simplePos="0" relativeHeight="251914240" behindDoc="0" locked="0" layoutInCell="1" allowOverlap="1" wp14:anchorId="433F88EE" wp14:editId="04B5085F">
                <wp:simplePos x="0" y="0"/>
                <wp:positionH relativeFrom="column">
                  <wp:posOffset>5855677</wp:posOffset>
                </wp:positionH>
                <wp:positionV relativeFrom="paragraph">
                  <wp:posOffset>29503</wp:posOffset>
                </wp:positionV>
                <wp:extent cx="1295400" cy="299085"/>
                <wp:effectExtent l="0" t="0" r="0" b="5715"/>
                <wp:wrapNone/>
                <wp:docPr id="10" name="テキスト ボックス 10"/>
                <wp:cNvGraphicFramePr/>
                <a:graphic xmlns:a="http://schemas.openxmlformats.org/drawingml/2006/main">
                  <a:graphicData uri="http://schemas.microsoft.com/office/word/2010/wordprocessingShape">
                    <wps:wsp>
                      <wps:cNvSpPr txBox="1"/>
                      <wps:spPr>
                        <a:xfrm>
                          <a:off x="0" y="0"/>
                          <a:ext cx="1295400" cy="299085"/>
                        </a:xfrm>
                        <a:prstGeom prst="rect">
                          <a:avLst/>
                        </a:prstGeom>
                        <a:noFill/>
                        <a:ln w="6350">
                          <a:noFill/>
                        </a:ln>
                      </wps:spPr>
                      <wps:txbx>
                        <w:txbxContent>
                          <w:p w14:paraId="67031BCB" w14:textId="16CC951F" w:rsidR="004B06A5" w:rsidRPr="004B06A5" w:rsidRDefault="004B06A5">
                            <w:pPr>
                              <w:rPr>
                                <w:sz w:val="10"/>
                                <w:szCs w:val="8"/>
                              </w:rPr>
                            </w:pPr>
                            <w:r w:rsidRPr="004B06A5">
                              <w:rPr>
                                <w:rFonts w:ascii="Noto Sans JP" w:eastAsia="Noto Sans JP" w:hAnsi="Noto Sans JP" w:hint="eastAsia"/>
                                <w:color w:val="000000"/>
                                <w:sz w:val="16"/>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88EE" id="テキスト ボックス 10" o:spid="_x0000_s1038" type="#_x0000_t202" style="position:absolute;margin-left:461.1pt;margin-top:2.3pt;width:102pt;height:23.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" filled="f" stroked="f" strokeweight=".5pt">
                <v:textbox>
                  <w:txbxContent>
                    <w:p w14:paraId="67031BCB" w14:textId="16CC951F" w:rsidR="004B06A5" w:rsidRPr="004B06A5" w:rsidRDefault="004B06A5">
                      <w:pPr>
                        <w:rPr>
                          <w:sz w:val="10"/>
                          <w:szCs w:val="8"/>
                        </w:rPr>
                      </w:pPr>
                      <w:r w:rsidRPr="004B06A5">
                        <w:rPr>
                          <w:rFonts w:ascii="Noto Sans JP" w:eastAsia="Noto Sans JP" w:hAnsi="Noto Sans JP" w:hint="eastAsia"/>
                          <w:color w:val="000000"/>
                          <w:sz w:val="16"/>
                          <w:szCs w:val="16"/>
                        </w:rPr>
                        <w:t>Ⓒ2014 大阪府もずやん</w:t>
                      </w:r>
                    </w:p>
                  </w:txbxContent>
                </v:textbox>
              </v:shape>
            </w:pict>
          </mc:Fallback>
        </mc:AlternateContent>
      </w:r>
      <w:r w:rsidR="00CF57FB">
        <w:rPr>
          <w:noProof/>
        </w:rPr>
        <mc:AlternateContent>
          <mc:Choice Requires="wps">
            <w:drawing>
              <wp:anchor distT="0" distB="0" distL="114300" distR="114300" simplePos="0" relativeHeight="251780095" behindDoc="0" locked="0" layoutInCell="1" allowOverlap="1" wp14:anchorId="2FC4FC1B" wp14:editId="300ECA21">
                <wp:simplePos x="0" y="0"/>
                <wp:positionH relativeFrom="column">
                  <wp:posOffset>-47625</wp:posOffset>
                </wp:positionH>
                <wp:positionV relativeFrom="paragraph">
                  <wp:posOffset>85725</wp:posOffset>
                </wp:positionV>
                <wp:extent cx="7534275" cy="390906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534275" cy="3909060"/>
                        </a:xfrm>
                        <a:prstGeom prst="rect">
                          <a:avLst/>
                        </a:prstGeom>
                        <a:noFill/>
                        <a:ln w="6350">
                          <a:noFill/>
                        </a:ln>
                      </wps:spPr>
                      <wps:txbx>
                        <w:txbxContent>
                          <w:p w14:paraId="7B8FF477" w14:textId="77777777" w:rsidR="00BC7DBC" w:rsidRDefault="00BC7DBC" w:rsidP="00BC7DBC">
                            <w:r>
                              <w:rPr>
                                <w:noProof/>
                              </w:rPr>
                              <w:drawing>
                                <wp:inline distT="0" distB="0" distL="0" distR="0" wp14:anchorId="5CA27F33" wp14:editId="60F6BF09">
                                  <wp:extent cx="7477125" cy="371792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86728" cy="3722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FC1B" id="テキスト ボックス 4" o:spid="_x0000_s1039" type="#_x0000_t202" style="position:absolute;margin-left:-3.75pt;margin-top:6.75pt;width:593.25pt;height:307.8pt;z-index:251780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" filled="f" stroked="f" strokeweight=".5pt">
                <v:textbox>
                  <w:txbxContent>
                    <w:p w14:paraId="7B8FF477" w14:textId="77777777" w:rsidR="00BC7DBC" w:rsidRDefault="00BC7DBC" w:rsidP="00BC7DBC">
                      <w:r>
                        <w:rPr>
                          <w:noProof/>
                        </w:rPr>
                        <w:drawing>
                          <wp:inline distT="0" distB="0" distL="0" distR="0" wp14:anchorId="5CA27F33" wp14:editId="60F6BF09">
                            <wp:extent cx="7477125" cy="371792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86728" cy="3722700"/>
                                    </a:xfrm>
                                    <a:prstGeom prst="rect">
                                      <a:avLst/>
                                    </a:prstGeom>
                                    <a:noFill/>
                                    <a:ln>
                                      <a:noFill/>
                                    </a:ln>
                                  </pic:spPr>
                                </pic:pic>
                              </a:graphicData>
                            </a:graphic>
                          </wp:inline>
                        </w:drawing>
                      </w:r>
                    </w:p>
                  </w:txbxContent>
                </v:textbox>
              </v:shape>
            </w:pict>
          </mc:Fallback>
        </mc:AlternateContent>
      </w:r>
    </w:p>
    <w:p w14:paraId="517BB70C" w14:textId="7343BDF2"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7653C72B" w14:textId="6F03A594" w:rsidR="00BC7DBC" w:rsidRDefault="001A542A">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s">
            <w:drawing>
              <wp:anchor distT="0" distB="0" distL="114300" distR="114300" simplePos="0" relativeHeight="251807744" behindDoc="0" locked="0" layoutInCell="1" allowOverlap="1" wp14:anchorId="006E1FA8" wp14:editId="426D0E82">
                <wp:simplePos x="0" y="0"/>
                <wp:positionH relativeFrom="column">
                  <wp:posOffset>403860</wp:posOffset>
                </wp:positionH>
                <wp:positionV relativeFrom="paragraph">
                  <wp:posOffset>30480</wp:posOffset>
                </wp:positionV>
                <wp:extent cx="6882130" cy="31318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882130" cy="3131820"/>
                        </a:xfrm>
                        <a:prstGeom prst="rect">
                          <a:avLst/>
                        </a:prstGeom>
                        <a:noFill/>
                        <a:ln w="6350">
                          <a:noFill/>
                        </a:ln>
                      </wps:spPr>
                      <wps:txbx>
                        <w:txbxContent>
                          <w:p w14:paraId="10862030" w14:textId="66D88B5B" w:rsidR="00D47F38" w:rsidRDefault="00D47F38">
                            <w:pPr>
                              <w:rPr>
                                <w:rFonts w:ascii="HG創英角ﾎﾟｯﾌﾟ体" w:eastAsia="HG創英角ﾎﾟｯﾌﾟ体" w:hAnsi="HG創英角ﾎﾟｯﾌﾟ体"/>
                                <w:color w:val="FFFFFF" w:themeColor="background1"/>
                                <w:sz w:val="48"/>
                                <w:szCs w:val="44"/>
                              </w:rPr>
                            </w:pPr>
                            <w:r w:rsidRPr="00D47F38">
                              <w:rPr>
                                <w:rFonts w:ascii="HG創英角ﾎﾟｯﾌﾟ体" w:eastAsia="HG創英角ﾎﾟｯﾌﾟ体" w:hAnsi="HG創英角ﾎﾟｯﾌﾟ体" w:hint="eastAsia"/>
                                <w:color w:val="FFFFFF" w:themeColor="background1"/>
                                <w:sz w:val="48"/>
                                <w:szCs w:val="44"/>
                              </w:rPr>
                              <w:t>◎</w:t>
                            </w:r>
                            <w:r w:rsidR="004E552F">
                              <w:rPr>
                                <w:rFonts w:ascii="HG創英角ﾎﾟｯﾌﾟ体" w:eastAsia="HG創英角ﾎﾟｯﾌﾟ体" w:hAnsi="HG創英角ﾎﾟｯﾌﾟ体" w:hint="eastAsia"/>
                                <w:color w:val="FFFFFF" w:themeColor="background1"/>
                                <w:sz w:val="48"/>
                                <w:szCs w:val="44"/>
                              </w:rPr>
                              <w:t>支払い賢者の</w:t>
                            </w:r>
                            <w:r w:rsidR="00FC6CAC">
                              <w:rPr>
                                <w:rFonts w:ascii="HG創英角ﾎﾟｯﾌﾟ体" w:eastAsia="HG創英角ﾎﾟｯﾌﾟ体" w:hAnsi="HG創英角ﾎﾟｯﾌﾟ体" w:hint="eastAsia"/>
                                <w:color w:val="FFFFFF" w:themeColor="background1"/>
                                <w:sz w:val="48"/>
                                <w:szCs w:val="44"/>
                              </w:rPr>
                              <w:t>基礎知識◎</w:t>
                            </w:r>
                          </w:p>
                          <w:p w14:paraId="72E24FB0" w14:textId="77777777" w:rsidR="00AA3F7E" w:rsidRPr="00D47F38" w:rsidRDefault="00AA3F7E" w:rsidP="00AA3F7E">
                            <w:pPr>
                              <w:spacing w:line="280" w:lineRule="exact"/>
                              <w:rPr>
                                <w:rFonts w:ascii="HG創英角ﾎﾟｯﾌﾟ体" w:eastAsia="HG創英角ﾎﾟｯﾌﾟ体" w:hAnsi="HG創英角ﾎﾟｯﾌﾟ体"/>
                                <w:color w:val="FFFFFF" w:themeColor="background1"/>
                                <w:sz w:val="48"/>
                                <w:szCs w:val="44"/>
                              </w:rPr>
                            </w:pPr>
                          </w:p>
                          <w:p w14:paraId="1C3B473B" w14:textId="0A8AF4A1" w:rsidR="00D47F38" w:rsidRPr="00A212DF"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心得その１</w:t>
                            </w:r>
                            <w:r w:rsidRPr="00A212DF">
                              <w:rPr>
                                <w:rFonts w:ascii="HG創英角ﾎﾟｯﾌﾟ体" w:eastAsia="HG創英角ﾎﾟｯﾌﾟ体" w:hAnsi="HG創英角ﾎﾟｯﾌﾟ体" w:hint="eastAsia"/>
                                <w:color w:val="FFFFFF" w:themeColor="background1"/>
                                <w:sz w:val="40"/>
                                <w:szCs w:val="40"/>
                              </w:rPr>
                              <w:t>：</w:t>
                            </w:r>
                            <w:bookmarkStart w:id="0" w:name="_Hlk215064485"/>
                            <w:r w:rsidR="00E35C87" w:rsidRPr="00A212DF">
                              <w:rPr>
                                <w:rFonts w:ascii="HG創英角ﾎﾟｯﾌﾟ体" w:eastAsia="HG創英角ﾎﾟｯﾌﾟ体" w:hAnsi="HG創英角ﾎﾟｯﾌﾟ体" w:hint="eastAsia"/>
                                <w:color w:val="FFFFFF" w:themeColor="background1"/>
                                <w:sz w:val="40"/>
                                <w:szCs w:val="40"/>
                              </w:rPr>
                              <w:t>クレジットカード</w:t>
                            </w:r>
                            <w:r w:rsidR="00F93970" w:rsidRPr="00A212DF">
                              <w:rPr>
                                <w:rFonts w:ascii="HG創英角ﾎﾟｯﾌﾟ体" w:eastAsia="HG創英角ﾎﾟｯﾌﾟ体" w:hAnsi="HG創英角ﾎﾟｯﾌﾟ体" w:hint="eastAsia"/>
                                <w:color w:val="FFFFFF" w:themeColor="background1"/>
                                <w:sz w:val="40"/>
                                <w:szCs w:val="40"/>
                              </w:rPr>
                              <w:t>支払</w:t>
                            </w:r>
                            <w:r w:rsidR="00FF4893" w:rsidRPr="00A212DF">
                              <w:rPr>
                                <w:rFonts w:ascii="HG創英角ﾎﾟｯﾌﾟ体" w:eastAsia="HG創英角ﾎﾟｯﾌﾟ体" w:hAnsi="HG創英角ﾎﾟｯﾌﾟ体" w:hint="eastAsia"/>
                                <w:color w:val="FFFFFF" w:themeColor="background1"/>
                                <w:sz w:val="40"/>
                                <w:szCs w:val="40"/>
                              </w:rPr>
                              <w:t>い</w:t>
                            </w:r>
                            <w:r w:rsidR="00E35C87" w:rsidRPr="00A212DF">
                              <w:rPr>
                                <w:rFonts w:ascii="HG創英角ﾎﾟｯﾌﾟ体" w:eastAsia="HG創英角ﾎﾟｯﾌﾟ体" w:hAnsi="HG創英角ﾎﾟｯﾌﾟ体" w:hint="eastAsia"/>
                                <w:color w:val="FFFFFF" w:themeColor="background1"/>
                                <w:sz w:val="40"/>
                                <w:szCs w:val="40"/>
                              </w:rPr>
                              <w:t>の手数料を</w:t>
                            </w:r>
                            <w:r w:rsidR="001408E3" w:rsidRPr="00A212DF">
                              <w:rPr>
                                <w:rFonts w:ascii="HG創英角ﾎﾟｯﾌﾟ体" w:eastAsia="HG創英角ﾎﾟｯﾌﾟ体" w:hAnsi="HG創英角ﾎﾟｯﾌﾟ体" w:hint="eastAsia"/>
                                <w:color w:val="FFFFFF" w:themeColor="background1"/>
                                <w:sz w:val="40"/>
                                <w:szCs w:val="40"/>
                              </w:rPr>
                              <w:t>知</w:t>
                            </w:r>
                            <w:r w:rsidR="001A49DB">
                              <w:rPr>
                                <w:rFonts w:ascii="HG創英角ﾎﾟｯﾌﾟ体" w:eastAsia="HG創英角ﾎﾟｯﾌﾟ体" w:hAnsi="HG創英角ﾎﾟｯﾌﾟ体" w:hint="eastAsia"/>
                                <w:color w:val="FFFFFF" w:themeColor="background1"/>
                                <w:sz w:val="40"/>
                                <w:szCs w:val="40"/>
                              </w:rPr>
                              <w:t>る</w:t>
                            </w:r>
                            <w:r w:rsidR="00E35C87" w:rsidRPr="00A212DF">
                              <w:rPr>
                                <w:rFonts w:ascii="HG創英角ﾎﾟｯﾌﾟ体" w:eastAsia="HG創英角ﾎﾟｯﾌﾟ体" w:hAnsi="HG創英角ﾎﾟｯﾌﾟ体" w:hint="eastAsia"/>
                                <w:color w:val="FFFFFF" w:themeColor="background1"/>
                                <w:sz w:val="40"/>
                                <w:szCs w:val="40"/>
                              </w:rPr>
                              <w:t>！</w:t>
                            </w:r>
                            <w:bookmarkEnd w:id="0"/>
                          </w:p>
                          <w:p w14:paraId="7ED37FF7" w14:textId="7E77BC63" w:rsidR="00D47F38" w:rsidRPr="00A212DF"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心得その２</w:t>
                            </w:r>
                            <w:r w:rsidRPr="00A212DF">
                              <w:rPr>
                                <w:rFonts w:ascii="HG創英角ﾎﾟｯﾌﾟ体" w:eastAsia="HG創英角ﾎﾟｯﾌﾟ体" w:hAnsi="HG創英角ﾎﾟｯﾌﾟ体" w:hint="eastAsia"/>
                                <w:color w:val="FFFFFF" w:themeColor="background1"/>
                                <w:sz w:val="40"/>
                                <w:szCs w:val="40"/>
                              </w:rPr>
                              <w:t>：</w:t>
                            </w:r>
                            <w:r w:rsidR="006A3793" w:rsidRPr="00A212DF">
                              <w:rPr>
                                <w:rFonts w:ascii="HG創英角ﾎﾟｯﾌﾟ体" w:eastAsia="HG創英角ﾎﾟｯﾌﾟ体" w:hAnsi="HG創英角ﾎﾟｯﾌﾟ体" w:hint="eastAsia"/>
                                <w:color w:val="FFFFFF" w:themeColor="background1"/>
                                <w:sz w:val="40"/>
                                <w:szCs w:val="40"/>
                              </w:rPr>
                              <w:t>総支払</w:t>
                            </w:r>
                            <w:r w:rsidR="008D0151">
                              <w:rPr>
                                <w:rFonts w:ascii="HG創英角ﾎﾟｯﾌﾟ体" w:eastAsia="HG創英角ﾎﾟｯﾌﾟ体" w:hAnsi="HG創英角ﾎﾟｯﾌﾟ体" w:hint="eastAsia"/>
                                <w:color w:val="FFFFFF" w:themeColor="background1"/>
                                <w:sz w:val="40"/>
                                <w:szCs w:val="40"/>
                              </w:rPr>
                              <w:t>金</w:t>
                            </w:r>
                            <w:r w:rsidR="006A3793" w:rsidRPr="00A212DF">
                              <w:rPr>
                                <w:rFonts w:ascii="HG創英角ﾎﾟｯﾌﾟ体" w:eastAsia="HG創英角ﾎﾟｯﾌﾟ体" w:hAnsi="HG創英角ﾎﾟｯﾌﾟ体" w:hint="eastAsia"/>
                                <w:color w:val="FFFFFF" w:themeColor="background1"/>
                                <w:sz w:val="40"/>
                                <w:szCs w:val="40"/>
                              </w:rPr>
                              <w:t>額</w:t>
                            </w:r>
                            <w:r w:rsidR="00E35C87" w:rsidRPr="00A212DF">
                              <w:rPr>
                                <w:rFonts w:ascii="HG創英角ﾎﾟｯﾌﾟ体" w:eastAsia="HG創英角ﾎﾟｯﾌﾟ体" w:hAnsi="HG創英角ﾎﾟｯﾌﾟ体" w:hint="eastAsia"/>
                                <w:color w:val="FFFFFF" w:themeColor="background1"/>
                                <w:sz w:val="40"/>
                                <w:szCs w:val="40"/>
                              </w:rPr>
                              <w:t>を</w:t>
                            </w:r>
                            <w:r w:rsidR="00A212DF" w:rsidRPr="00A212DF">
                              <w:rPr>
                                <w:rFonts w:ascii="HG創英角ﾎﾟｯﾌﾟ体" w:eastAsia="HG創英角ﾎﾟｯﾌﾟ体" w:hAnsi="HG創英角ﾎﾟｯﾌﾟ体" w:hint="eastAsia"/>
                                <w:color w:val="FFFFFF" w:themeColor="background1"/>
                                <w:sz w:val="40"/>
                                <w:szCs w:val="40"/>
                              </w:rPr>
                              <w:t>可能な限り減ら</w:t>
                            </w:r>
                            <w:r w:rsidR="001A49DB">
                              <w:rPr>
                                <w:rFonts w:ascii="HG創英角ﾎﾟｯﾌﾟ体" w:eastAsia="HG創英角ﾎﾟｯﾌﾟ体" w:hAnsi="HG創英角ﾎﾟｯﾌﾟ体" w:hint="eastAsia"/>
                                <w:color w:val="FFFFFF" w:themeColor="background1"/>
                                <w:sz w:val="40"/>
                                <w:szCs w:val="40"/>
                              </w:rPr>
                              <w:t>す</w:t>
                            </w:r>
                            <w:r w:rsidR="00E35C87" w:rsidRPr="00A212DF">
                              <w:rPr>
                                <w:rFonts w:ascii="HG創英角ﾎﾟｯﾌﾟ体" w:eastAsia="HG創英角ﾎﾟｯﾌﾟ体" w:hAnsi="HG創英角ﾎﾟｯﾌﾟ体" w:hint="eastAsia"/>
                                <w:color w:val="FFFFFF" w:themeColor="background1"/>
                                <w:sz w:val="40"/>
                                <w:szCs w:val="40"/>
                              </w:rPr>
                              <w:t>！</w:t>
                            </w:r>
                          </w:p>
                          <w:p w14:paraId="731AC960" w14:textId="6F567A34" w:rsidR="00D47F38"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w:t>
                            </w:r>
                            <w:r w:rsidR="00C04648" w:rsidRPr="00A212DF">
                              <w:rPr>
                                <w:rFonts w:ascii="HG創英角ﾎﾟｯﾌﾟ体" w:eastAsia="HG創英角ﾎﾟｯﾌﾟ体" w:hAnsi="HG創英角ﾎﾟｯﾌﾟ体" w:hint="eastAsia"/>
                                <w:color w:val="FFFFFF" w:themeColor="background1"/>
                                <w:sz w:val="40"/>
                                <w:szCs w:val="40"/>
                                <w:u w:val="double"/>
                              </w:rPr>
                              <w:t>３</w:t>
                            </w:r>
                            <w:r w:rsidRPr="00A212DF">
                              <w:rPr>
                                <w:rFonts w:ascii="HG創英角ﾎﾟｯﾌﾟ体" w:eastAsia="HG創英角ﾎﾟｯﾌﾟ体" w:hAnsi="HG創英角ﾎﾟｯﾌﾟ体" w:hint="eastAsia"/>
                                <w:color w:val="FFFFFF" w:themeColor="background1"/>
                                <w:sz w:val="40"/>
                                <w:szCs w:val="40"/>
                              </w:rPr>
                              <w:t>：</w:t>
                            </w:r>
                            <w:r w:rsidR="00457406">
                              <w:rPr>
                                <w:rFonts w:ascii="HG創英角ﾎﾟｯﾌﾟ体" w:eastAsia="HG創英角ﾎﾟｯﾌﾟ体" w:hAnsi="HG創英角ﾎﾟｯﾌﾟ体" w:hint="eastAsia"/>
                                <w:color w:val="FFFFFF" w:themeColor="background1"/>
                                <w:sz w:val="40"/>
                                <w:szCs w:val="40"/>
                              </w:rPr>
                              <w:t>支払い</w:t>
                            </w:r>
                            <w:r w:rsidR="00E35C87" w:rsidRPr="00A212DF">
                              <w:rPr>
                                <w:rFonts w:ascii="HG創英角ﾎﾟｯﾌﾟ体" w:eastAsia="HG創英角ﾎﾟｯﾌﾟ体" w:hAnsi="HG創英角ﾎﾟｯﾌﾟ体" w:hint="eastAsia"/>
                                <w:color w:val="FFFFFF" w:themeColor="background1"/>
                                <w:sz w:val="40"/>
                                <w:szCs w:val="40"/>
                              </w:rPr>
                              <w:t>に困ったときは</w:t>
                            </w:r>
                            <w:r w:rsidR="001A49DB">
                              <w:rPr>
                                <w:rFonts w:ascii="HG創英角ﾎﾟｯﾌﾟ体" w:eastAsia="HG創英角ﾎﾟｯﾌﾟ体" w:hAnsi="HG創英角ﾎﾟｯﾌﾟ体" w:hint="eastAsia"/>
                                <w:color w:val="FFFFFF" w:themeColor="background1"/>
                                <w:sz w:val="40"/>
                                <w:szCs w:val="40"/>
                              </w:rPr>
                              <w:t>すぐ</w:t>
                            </w:r>
                            <w:r w:rsidR="00337685">
                              <w:rPr>
                                <w:rFonts w:ascii="HG創英角ﾎﾟｯﾌﾟ体" w:eastAsia="HG創英角ﾎﾟｯﾌﾟ体" w:hAnsi="HG創英角ﾎﾟｯﾌﾟ体" w:hint="eastAsia"/>
                                <w:color w:val="FFFFFF" w:themeColor="background1"/>
                                <w:sz w:val="40"/>
                                <w:szCs w:val="40"/>
                              </w:rPr>
                              <w:t>に</w:t>
                            </w:r>
                            <w:r w:rsidR="00E35C87" w:rsidRPr="00A212DF">
                              <w:rPr>
                                <w:rFonts w:ascii="HG創英角ﾎﾟｯﾌﾟ体" w:eastAsia="HG創英角ﾎﾟｯﾌﾟ体" w:hAnsi="HG創英角ﾎﾟｯﾌﾟ体" w:hint="eastAsia"/>
                                <w:color w:val="FFFFFF" w:themeColor="background1"/>
                                <w:sz w:val="40"/>
                                <w:szCs w:val="40"/>
                              </w:rPr>
                              <w:t>相談</w:t>
                            </w:r>
                            <w:r w:rsidR="001A49DB">
                              <w:rPr>
                                <w:rFonts w:ascii="HG創英角ﾎﾟｯﾌﾟ体" w:eastAsia="HG創英角ﾎﾟｯﾌﾟ体" w:hAnsi="HG創英角ﾎﾟｯﾌﾟ体" w:hint="eastAsia"/>
                                <w:color w:val="FFFFFF" w:themeColor="background1"/>
                                <w:sz w:val="40"/>
                                <w:szCs w:val="40"/>
                              </w:rPr>
                              <w:t>する</w:t>
                            </w:r>
                            <w:r w:rsidR="00E35C87" w:rsidRPr="00A212DF">
                              <w:rPr>
                                <w:rFonts w:ascii="HG創英角ﾎﾟｯﾌﾟ体" w:eastAsia="HG創英角ﾎﾟｯﾌﾟ体" w:hAnsi="HG創英角ﾎﾟｯﾌﾟ体" w:hint="eastAsia"/>
                                <w:color w:val="FFFFFF" w:themeColor="background1"/>
                                <w:sz w:val="40"/>
                                <w:szCs w:val="40"/>
                              </w:rPr>
                              <w:t>！</w:t>
                            </w:r>
                          </w:p>
                          <w:p w14:paraId="05C3159D" w14:textId="77777777" w:rsidR="001453C6" w:rsidRPr="00A212DF" w:rsidRDefault="001453C6" w:rsidP="001453C6">
                            <w:pPr>
                              <w:snapToGrid w:val="0"/>
                              <w:contextualSpacing/>
                              <w:rPr>
                                <w:rFonts w:ascii="HG創英角ﾎﾟｯﾌﾟ体" w:eastAsia="HG創英角ﾎﾟｯﾌﾟ体" w:hAnsi="HG創英角ﾎﾟｯﾌﾟ体"/>
                                <w:color w:val="FFFFFF" w:themeColor="background1"/>
                                <w:sz w:val="40"/>
                                <w:szCs w:val="40"/>
                              </w:rPr>
                            </w:pPr>
                          </w:p>
                          <w:p w14:paraId="6E22B3B0" w14:textId="2A927688" w:rsidR="001A542A" w:rsidRPr="00E5192A" w:rsidRDefault="001A542A" w:rsidP="001A542A">
                            <w:pPr>
                              <w:spacing w:beforeLines="50" w:before="180"/>
                              <w:rPr>
                                <w:rFonts w:ascii="HG創英角ﾎﾟｯﾌﾟ体" w:eastAsia="HG創英角ﾎﾟｯﾌﾟ体" w:hAnsi="HG創英角ﾎﾟｯﾌﾟ体"/>
                                <w:i/>
                                <w:iCs/>
                                <w:color w:val="FFFF00"/>
                                <w:sz w:val="48"/>
                                <w:szCs w:val="44"/>
                              </w:rPr>
                            </w:pPr>
                            <w:r w:rsidRPr="00E5192A">
                              <w:rPr>
                                <w:rFonts w:ascii="HG創英角ﾎﾟｯﾌﾟ体" w:eastAsia="HG創英角ﾎﾟｯﾌﾟ体" w:hAnsi="HG創英角ﾎﾟｯﾌﾟ体" w:hint="eastAsia"/>
                                <w:i/>
                                <w:iCs/>
                                <w:color w:val="FFFF00"/>
                                <w:sz w:val="48"/>
                                <w:szCs w:val="44"/>
                              </w:rPr>
                              <w:t>詳しくは裏面を</w:t>
                            </w:r>
                            <w:r w:rsidR="0017491F">
                              <w:rPr>
                                <w:rFonts w:ascii="HG創英角ﾎﾟｯﾌﾟ体" w:eastAsia="HG創英角ﾎﾟｯﾌﾟ体" w:hAnsi="HG創英角ﾎﾟｯﾌﾟ体" w:hint="eastAsia"/>
                                <w:i/>
                                <w:iCs/>
                                <w:color w:val="FFFF00"/>
                                <w:sz w:val="48"/>
                                <w:szCs w:val="44"/>
                              </w:rPr>
                              <w:t>確認しましょう</w:t>
                            </w:r>
                            <w:r w:rsidRPr="00E5192A">
                              <w:rPr>
                                <w:rFonts w:ascii="HG創英角ﾎﾟｯﾌﾟ体" w:eastAsia="HG創英角ﾎﾟｯﾌﾟ体" w:hAnsi="HG創英角ﾎﾟｯﾌﾟ体" w:hint="eastAsia"/>
                                <w:i/>
                                <w:iCs/>
                                <w:color w:val="FFFF00"/>
                                <w:sz w:val="48"/>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1FA8" id="テキスト ボックス 15" o:spid="_x0000_s1040" type="#_x0000_t202" style="position:absolute;margin-left:31.8pt;margin-top:2.4pt;width:541.9pt;height:24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" filled="f" stroked="f" strokeweight=".5pt">
                <v:textbox>
                  <w:txbxContent>
                    <w:p w14:paraId="10862030" w14:textId="66D88B5B" w:rsidR="00D47F38" w:rsidRDefault="00D47F38">
                      <w:pPr>
                        <w:rPr>
                          <w:rFonts w:ascii="HG創英角ﾎﾟｯﾌﾟ体" w:eastAsia="HG創英角ﾎﾟｯﾌﾟ体" w:hAnsi="HG創英角ﾎﾟｯﾌﾟ体"/>
                          <w:color w:val="FFFFFF" w:themeColor="background1"/>
                          <w:sz w:val="48"/>
                          <w:szCs w:val="44"/>
                        </w:rPr>
                      </w:pPr>
                      <w:r w:rsidRPr="00D47F38">
                        <w:rPr>
                          <w:rFonts w:ascii="HG創英角ﾎﾟｯﾌﾟ体" w:eastAsia="HG創英角ﾎﾟｯﾌﾟ体" w:hAnsi="HG創英角ﾎﾟｯﾌﾟ体" w:hint="eastAsia"/>
                          <w:color w:val="FFFFFF" w:themeColor="background1"/>
                          <w:sz w:val="48"/>
                          <w:szCs w:val="44"/>
                        </w:rPr>
                        <w:t>◎</w:t>
                      </w:r>
                      <w:r w:rsidR="004E552F">
                        <w:rPr>
                          <w:rFonts w:ascii="HG創英角ﾎﾟｯﾌﾟ体" w:eastAsia="HG創英角ﾎﾟｯﾌﾟ体" w:hAnsi="HG創英角ﾎﾟｯﾌﾟ体" w:hint="eastAsia"/>
                          <w:color w:val="FFFFFF" w:themeColor="background1"/>
                          <w:sz w:val="48"/>
                          <w:szCs w:val="44"/>
                        </w:rPr>
                        <w:t>支払い賢者の</w:t>
                      </w:r>
                      <w:r w:rsidR="00FC6CAC">
                        <w:rPr>
                          <w:rFonts w:ascii="HG創英角ﾎﾟｯﾌﾟ体" w:eastAsia="HG創英角ﾎﾟｯﾌﾟ体" w:hAnsi="HG創英角ﾎﾟｯﾌﾟ体" w:hint="eastAsia"/>
                          <w:color w:val="FFFFFF" w:themeColor="background1"/>
                          <w:sz w:val="48"/>
                          <w:szCs w:val="44"/>
                        </w:rPr>
                        <w:t>基礎知識◎</w:t>
                      </w:r>
                    </w:p>
                    <w:p w14:paraId="72E24FB0" w14:textId="77777777" w:rsidR="00AA3F7E" w:rsidRPr="00D47F38" w:rsidRDefault="00AA3F7E" w:rsidP="00AA3F7E">
                      <w:pPr>
                        <w:spacing w:line="280" w:lineRule="exact"/>
                        <w:rPr>
                          <w:rFonts w:ascii="HG創英角ﾎﾟｯﾌﾟ体" w:eastAsia="HG創英角ﾎﾟｯﾌﾟ体" w:hAnsi="HG創英角ﾎﾟｯﾌﾟ体"/>
                          <w:color w:val="FFFFFF" w:themeColor="background1"/>
                          <w:sz w:val="48"/>
                          <w:szCs w:val="44"/>
                        </w:rPr>
                      </w:pPr>
                    </w:p>
                    <w:p w14:paraId="1C3B473B" w14:textId="0A8AF4A1" w:rsidR="00D47F38" w:rsidRPr="00A212DF"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心得その１</w:t>
                      </w:r>
                      <w:r w:rsidRPr="00A212DF">
                        <w:rPr>
                          <w:rFonts w:ascii="HG創英角ﾎﾟｯﾌﾟ体" w:eastAsia="HG創英角ﾎﾟｯﾌﾟ体" w:hAnsi="HG創英角ﾎﾟｯﾌﾟ体" w:hint="eastAsia"/>
                          <w:color w:val="FFFFFF" w:themeColor="background1"/>
                          <w:sz w:val="40"/>
                          <w:szCs w:val="40"/>
                        </w:rPr>
                        <w:t>：</w:t>
                      </w:r>
                      <w:bookmarkStart w:id="1" w:name="_Hlk215064485"/>
                      <w:r w:rsidR="00E35C87" w:rsidRPr="00A212DF">
                        <w:rPr>
                          <w:rFonts w:ascii="HG創英角ﾎﾟｯﾌﾟ体" w:eastAsia="HG創英角ﾎﾟｯﾌﾟ体" w:hAnsi="HG創英角ﾎﾟｯﾌﾟ体" w:hint="eastAsia"/>
                          <w:color w:val="FFFFFF" w:themeColor="background1"/>
                          <w:sz w:val="40"/>
                          <w:szCs w:val="40"/>
                        </w:rPr>
                        <w:t>クレジットカード</w:t>
                      </w:r>
                      <w:r w:rsidR="00F93970" w:rsidRPr="00A212DF">
                        <w:rPr>
                          <w:rFonts w:ascii="HG創英角ﾎﾟｯﾌﾟ体" w:eastAsia="HG創英角ﾎﾟｯﾌﾟ体" w:hAnsi="HG創英角ﾎﾟｯﾌﾟ体" w:hint="eastAsia"/>
                          <w:color w:val="FFFFFF" w:themeColor="background1"/>
                          <w:sz w:val="40"/>
                          <w:szCs w:val="40"/>
                        </w:rPr>
                        <w:t>支払</w:t>
                      </w:r>
                      <w:r w:rsidR="00FF4893" w:rsidRPr="00A212DF">
                        <w:rPr>
                          <w:rFonts w:ascii="HG創英角ﾎﾟｯﾌﾟ体" w:eastAsia="HG創英角ﾎﾟｯﾌﾟ体" w:hAnsi="HG創英角ﾎﾟｯﾌﾟ体" w:hint="eastAsia"/>
                          <w:color w:val="FFFFFF" w:themeColor="background1"/>
                          <w:sz w:val="40"/>
                          <w:szCs w:val="40"/>
                        </w:rPr>
                        <w:t>い</w:t>
                      </w:r>
                      <w:r w:rsidR="00E35C87" w:rsidRPr="00A212DF">
                        <w:rPr>
                          <w:rFonts w:ascii="HG創英角ﾎﾟｯﾌﾟ体" w:eastAsia="HG創英角ﾎﾟｯﾌﾟ体" w:hAnsi="HG創英角ﾎﾟｯﾌﾟ体" w:hint="eastAsia"/>
                          <w:color w:val="FFFFFF" w:themeColor="background1"/>
                          <w:sz w:val="40"/>
                          <w:szCs w:val="40"/>
                        </w:rPr>
                        <w:t>の手数料を</w:t>
                      </w:r>
                      <w:r w:rsidR="001408E3" w:rsidRPr="00A212DF">
                        <w:rPr>
                          <w:rFonts w:ascii="HG創英角ﾎﾟｯﾌﾟ体" w:eastAsia="HG創英角ﾎﾟｯﾌﾟ体" w:hAnsi="HG創英角ﾎﾟｯﾌﾟ体" w:hint="eastAsia"/>
                          <w:color w:val="FFFFFF" w:themeColor="background1"/>
                          <w:sz w:val="40"/>
                          <w:szCs w:val="40"/>
                        </w:rPr>
                        <w:t>知</w:t>
                      </w:r>
                      <w:r w:rsidR="001A49DB">
                        <w:rPr>
                          <w:rFonts w:ascii="HG創英角ﾎﾟｯﾌﾟ体" w:eastAsia="HG創英角ﾎﾟｯﾌﾟ体" w:hAnsi="HG創英角ﾎﾟｯﾌﾟ体" w:hint="eastAsia"/>
                          <w:color w:val="FFFFFF" w:themeColor="background1"/>
                          <w:sz w:val="40"/>
                          <w:szCs w:val="40"/>
                        </w:rPr>
                        <w:t>る</w:t>
                      </w:r>
                      <w:r w:rsidR="00E35C87" w:rsidRPr="00A212DF">
                        <w:rPr>
                          <w:rFonts w:ascii="HG創英角ﾎﾟｯﾌﾟ体" w:eastAsia="HG創英角ﾎﾟｯﾌﾟ体" w:hAnsi="HG創英角ﾎﾟｯﾌﾟ体" w:hint="eastAsia"/>
                          <w:color w:val="FFFFFF" w:themeColor="background1"/>
                          <w:sz w:val="40"/>
                          <w:szCs w:val="40"/>
                        </w:rPr>
                        <w:t>！</w:t>
                      </w:r>
                      <w:bookmarkEnd w:id="1"/>
                    </w:p>
                    <w:p w14:paraId="7ED37FF7" w14:textId="7E77BC63" w:rsidR="00D47F38" w:rsidRPr="00A212DF"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心得その２</w:t>
                      </w:r>
                      <w:r w:rsidRPr="00A212DF">
                        <w:rPr>
                          <w:rFonts w:ascii="HG創英角ﾎﾟｯﾌﾟ体" w:eastAsia="HG創英角ﾎﾟｯﾌﾟ体" w:hAnsi="HG創英角ﾎﾟｯﾌﾟ体" w:hint="eastAsia"/>
                          <w:color w:val="FFFFFF" w:themeColor="background1"/>
                          <w:sz w:val="40"/>
                          <w:szCs w:val="40"/>
                        </w:rPr>
                        <w:t>：</w:t>
                      </w:r>
                      <w:r w:rsidR="006A3793" w:rsidRPr="00A212DF">
                        <w:rPr>
                          <w:rFonts w:ascii="HG創英角ﾎﾟｯﾌﾟ体" w:eastAsia="HG創英角ﾎﾟｯﾌﾟ体" w:hAnsi="HG創英角ﾎﾟｯﾌﾟ体" w:hint="eastAsia"/>
                          <w:color w:val="FFFFFF" w:themeColor="background1"/>
                          <w:sz w:val="40"/>
                          <w:szCs w:val="40"/>
                        </w:rPr>
                        <w:t>総支払</w:t>
                      </w:r>
                      <w:r w:rsidR="008D0151">
                        <w:rPr>
                          <w:rFonts w:ascii="HG創英角ﾎﾟｯﾌﾟ体" w:eastAsia="HG創英角ﾎﾟｯﾌﾟ体" w:hAnsi="HG創英角ﾎﾟｯﾌﾟ体" w:hint="eastAsia"/>
                          <w:color w:val="FFFFFF" w:themeColor="background1"/>
                          <w:sz w:val="40"/>
                          <w:szCs w:val="40"/>
                        </w:rPr>
                        <w:t>金</w:t>
                      </w:r>
                      <w:r w:rsidR="006A3793" w:rsidRPr="00A212DF">
                        <w:rPr>
                          <w:rFonts w:ascii="HG創英角ﾎﾟｯﾌﾟ体" w:eastAsia="HG創英角ﾎﾟｯﾌﾟ体" w:hAnsi="HG創英角ﾎﾟｯﾌﾟ体" w:hint="eastAsia"/>
                          <w:color w:val="FFFFFF" w:themeColor="background1"/>
                          <w:sz w:val="40"/>
                          <w:szCs w:val="40"/>
                        </w:rPr>
                        <w:t>額</w:t>
                      </w:r>
                      <w:r w:rsidR="00E35C87" w:rsidRPr="00A212DF">
                        <w:rPr>
                          <w:rFonts w:ascii="HG創英角ﾎﾟｯﾌﾟ体" w:eastAsia="HG創英角ﾎﾟｯﾌﾟ体" w:hAnsi="HG創英角ﾎﾟｯﾌﾟ体" w:hint="eastAsia"/>
                          <w:color w:val="FFFFFF" w:themeColor="background1"/>
                          <w:sz w:val="40"/>
                          <w:szCs w:val="40"/>
                        </w:rPr>
                        <w:t>を</w:t>
                      </w:r>
                      <w:r w:rsidR="00A212DF" w:rsidRPr="00A212DF">
                        <w:rPr>
                          <w:rFonts w:ascii="HG創英角ﾎﾟｯﾌﾟ体" w:eastAsia="HG創英角ﾎﾟｯﾌﾟ体" w:hAnsi="HG創英角ﾎﾟｯﾌﾟ体" w:hint="eastAsia"/>
                          <w:color w:val="FFFFFF" w:themeColor="background1"/>
                          <w:sz w:val="40"/>
                          <w:szCs w:val="40"/>
                        </w:rPr>
                        <w:t>可能な限り減ら</w:t>
                      </w:r>
                      <w:r w:rsidR="001A49DB">
                        <w:rPr>
                          <w:rFonts w:ascii="HG創英角ﾎﾟｯﾌﾟ体" w:eastAsia="HG創英角ﾎﾟｯﾌﾟ体" w:hAnsi="HG創英角ﾎﾟｯﾌﾟ体" w:hint="eastAsia"/>
                          <w:color w:val="FFFFFF" w:themeColor="background1"/>
                          <w:sz w:val="40"/>
                          <w:szCs w:val="40"/>
                        </w:rPr>
                        <w:t>す</w:t>
                      </w:r>
                      <w:r w:rsidR="00E35C87" w:rsidRPr="00A212DF">
                        <w:rPr>
                          <w:rFonts w:ascii="HG創英角ﾎﾟｯﾌﾟ体" w:eastAsia="HG創英角ﾎﾟｯﾌﾟ体" w:hAnsi="HG創英角ﾎﾟｯﾌﾟ体" w:hint="eastAsia"/>
                          <w:color w:val="FFFFFF" w:themeColor="background1"/>
                          <w:sz w:val="40"/>
                          <w:szCs w:val="40"/>
                        </w:rPr>
                        <w:t>！</w:t>
                      </w:r>
                    </w:p>
                    <w:p w14:paraId="731AC960" w14:textId="6F567A34" w:rsidR="00D47F38" w:rsidRDefault="00D47F38">
                      <w:pPr>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w:t>
                      </w:r>
                      <w:r w:rsidR="00C04648" w:rsidRPr="00A212DF">
                        <w:rPr>
                          <w:rFonts w:ascii="HG創英角ﾎﾟｯﾌﾟ体" w:eastAsia="HG創英角ﾎﾟｯﾌﾟ体" w:hAnsi="HG創英角ﾎﾟｯﾌﾟ体" w:hint="eastAsia"/>
                          <w:color w:val="FFFFFF" w:themeColor="background1"/>
                          <w:sz w:val="40"/>
                          <w:szCs w:val="40"/>
                          <w:u w:val="double"/>
                        </w:rPr>
                        <w:t>３</w:t>
                      </w:r>
                      <w:r w:rsidRPr="00A212DF">
                        <w:rPr>
                          <w:rFonts w:ascii="HG創英角ﾎﾟｯﾌﾟ体" w:eastAsia="HG創英角ﾎﾟｯﾌﾟ体" w:hAnsi="HG創英角ﾎﾟｯﾌﾟ体" w:hint="eastAsia"/>
                          <w:color w:val="FFFFFF" w:themeColor="background1"/>
                          <w:sz w:val="40"/>
                          <w:szCs w:val="40"/>
                        </w:rPr>
                        <w:t>：</w:t>
                      </w:r>
                      <w:r w:rsidR="00457406">
                        <w:rPr>
                          <w:rFonts w:ascii="HG創英角ﾎﾟｯﾌﾟ体" w:eastAsia="HG創英角ﾎﾟｯﾌﾟ体" w:hAnsi="HG創英角ﾎﾟｯﾌﾟ体" w:hint="eastAsia"/>
                          <w:color w:val="FFFFFF" w:themeColor="background1"/>
                          <w:sz w:val="40"/>
                          <w:szCs w:val="40"/>
                        </w:rPr>
                        <w:t>支払い</w:t>
                      </w:r>
                      <w:r w:rsidR="00E35C87" w:rsidRPr="00A212DF">
                        <w:rPr>
                          <w:rFonts w:ascii="HG創英角ﾎﾟｯﾌﾟ体" w:eastAsia="HG創英角ﾎﾟｯﾌﾟ体" w:hAnsi="HG創英角ﾎﾟｯﾌﾟ体" w:hint="eastAsia"/>
                          <w:color w:val="FFFFFF" w:themeColor="background1"/>
                          <w:sz w:val="40"/>
                          <w:szCs w:val="40"/>
                        </w:rPr>
                        <w:t>に困ったときは</w:t>
                      </w:r>
                      <w:r w:rsidR="001A49DB">
                        <w:rPr>
                          <w:rFonts w:ascii="HG創英角ﾎﾟｯﾌﾟ体" w:eastAsia="HG創英角ﾎﾟｯﾌﾟ体" w:hAnsi="HG創英角ﾎﾟｯﾌﾟ体" w:hint="eastAsia"/>
                          <w:color w:val="FFFFFF" w:themeColor="background1"/>
                          <w:sz w:val="40"/>
                          <w:szCs w:val="40"/>
                        </w:rPr>
                        <w:t>すぐ</w:t>
                      </w:r>
                      <w:r w:rsidR="00337685">
                        <w:rPr>
                          <w:rFonts w:ascii="HG創英角ﾎﾟｯﾌﾟ体" w:eastAsia="HG創英角ﾎﾟｯﾌﾟ体" w:hAnsi="HG創英角ﾎﾟｯﾌﾟ体" w:hint="eastAsia"/>
                          <w:color w:val="FFFFFF" w:themeColor="background1"/>
                          <w:sz w:val="40"/>
                          <w:szCs w:val="40"/>
                        </w:rPr>
                        <w:t>に</w:t>
                      </w:r>
                      <w:r w:rsidR="00E35C87" w:rsidRPr="00A212DF">
                        <w:rPr>
                          <w:rFonts w:ascii="HG創英角ﾎﾟｯﾌﾟ体" w:eastAsia="HG創英角ﾎﾟｯﾌﾟ体" w:hAnsi="HG創英角ﾎﾟｯﾌﾟ体" w:hint="eastAsia"/>
                          <w:color w:val="FFFFFF" w:themeColor="background1"/>
                          <w:sz w:val="40"/>
                          <w:szCs w:val="40"/>
                        </w:rPr>
                        <w:t>相談</w:t>
                      </w:r>
                      <w:r w:rsidR="001A49DB">
                        <w:rPr>
                          <w:rFonts w:ascii="HG創英角ﾎﾟｯﾌﾟ体" w:eastAsia="HG創英角ﾎﾟｯﾌﾟ体" w:hAnsi="HG創英角ﾎﾟｯﾌﾟ体" w:hint="eastAsia"/>
                          <w:color w:val="FFFFFF" w:themeColor="background1"/>
                          <w:sz w:val="40"/>
                          <w:szCs w:val="40"/>
                        </w:rPr>
                        <w:t>する</w:t>
                      </w:r>
                      <w:r w:rsidR="00E35C87" w:rsidRPr="00A212DF">
                        <w:rPr>
                          <w:rFonts w:ascii="HG創英角ﾎﾟｯﾌﾟ体" w:eastAsia="HG創英角ﾎﾟｯﾌﾟ体" w:hAnsi="HG創英角ﾎﾟｯﾌﾟ体" w:hint="eastAsia"/>
                          <w:color w:val="FFFFFF" w:themeColor="background1"/>
                          <w:sz w:val="40"/>
                          <w:szCs w:val="40"/>
                        </w:rPr>
                        <w:t>！</w:t>
                      </w:r>
                    </w:p>
                    <w:p w14:paraId="05C3159D" w14:textId="77777777" w:rsidR="001453C6" w:rsidRPr="00A212DF" w:rsidRDefault="001453C6" w:rsidP="001453C6">
                      <w:pPr>
                        <w:snapToGrid w:val="0"/>
                        <w:contextualSpacing/>
                        <w:rPr>
                          <w:rFonts w:ascii="HG創英角ﾎﾟｯﾌﾟ体" w:eastAsia="HG創英角ﾎﾟｯﾌﾟ体" w:hAnsi="HG創英角ﾎﾟｯﾌﾟ体"/>
                          <w:color w:val="FFFFFF" w:themeColor="background1"/>
                          <w:sz w:val="40"/>
                          <w:szCs w:val="40"/>
                        </w:rPr>
                      </w:pPr>
                    </w:p>
                    <w:p w14:paraId="6E22B3B0" w14:textId="2A927688" w:rsidR="001A542A" w:rsidRPr="00E5192A" w:rsidRDefault="001A542A" w:rsidP="001A542A">
                      <w:pPr>
                        <w:spacing w:beforeLines="50" w:before="180"/>
                        <w:rPr>
                          <w:rFonts w:ascii="HG創英角ﾎﾟｯﾌﾟ体" w:eastAsia="HG創英角ﾎﾟｯﾌﾟ体" w:hAnsi="HG創英角ﾎﾟｯﾌﾟ体"/>
                          <w:i/>
                          <w:iCs/>
                          <w:color w:val="FFFF00"/>
                          <w:sz w:val="48"/>
                          <w:szCs w:val="44"/>
                        </w:rPr>
                      </w:pPr>
                      <w:r w:rsidRPr="00E5192A">
                        <w:rPr>
                          <w:rFonts w:ascii="HG創英角ﾎﾟｯﾌﾟ体" w:eastAsia="HG創英角ﾎﾟｯﾌﾟ体" w:hAnsi="HG創英角ﾎﾟｯﾌﾟ体" w:hint="eastAsia"/>
                          <w:i/>
                          <w:iCs/>
                          <w:color w:val="FFFF00"/>
                          <w:sz w:val="48"/>
                          <w:szCs w:val="44"/>
                        </w:rPr>
                        <w:t>詳しくは裏面を</w:t>
                      </w:r>
                      <w:r w:rsidR="0017491F">
                        <w:rPr>
                          <w:rFonts w:ascii="HG創英角ﾎﾟｯﾌﾟ体" w:eastAsia="HG創英角ﾎﾟｯﾌﾟ体" w:hAnsi="HG創英角ﾎﾟｯﾌﾟ体" w:hint="eastAsia"/>
                          <w:i/>
                          <w:iCs/>
                          <w:color w:val="FFFF00"/>
                          <w:sz w:val="48"/>
                          <w:szCs w:val="44"/>
                        </w:rPr>
                        <w:t>確認しましょう</w:t>
                      </w:r>
                      <w:r w:rsidRPr="00E5192A">
                        <w:rPr>
                          <w:rFonts w:ascii="HG創英角ﾎﾟｯﾌﾟ体" w:eastAsia="HG創英角ﾎﾟｯﾌﾟ体" w:hAnsi="HG創英角ﾎﾟｯﾌﾟ体" w:hint="eastAsia"/>
                          <w:i/>
                          <w:iCs/>
                          <w:color w:val="FFFF00"/>
                          <w:sz w:val="48"/>
                          <w:szCs w:val="44"/>
                        </w:rPr>
                        <w:t>！</w:t>
                      </w:r>
                    </w:p>
                  </w:txbxContent>
                </v:textbox>
              </v:shape>
            </w:pict>
          </mc:Fallback>
        </mc:AlternateContent>
      </w:r>
    </w:p>
    <w:p w14:paraId="7C344A53" w14:textId="6DC72379"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1732AC79" w14:textId="2AA1119C"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7D51F9E1" w14:textId="6D666424"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1BFAC5EC" w14:textId="69FD601F"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37C23C9F" w14:textId="5EEA7F3F"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5A342327" w14:textId="60274380"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257D3E3A" w14:textId="2F642A05"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AD460C0" w14:textId="76DC1C80"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5242181D" w14:textId="3EBC1F3B"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82C6D7E" w14:textId="405FC7C3"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70EED789" w14:textId="6E3A1DDF"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5536CF9F" w14:textId="35C656E6"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38FD65BF" w14:textId="68C75A37"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4F2E9E68" w14:textId="7E2EF0BB" w:rsidR="00BC7DBC" w:rsidRDefault="00BC7DBC">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p>
    <w:p w14:paraId="23A0988B" w14:textId="040D2D7E" w:rsidR="00BC7DBC" w:rsidRDefault="0068145A">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color w:val="FF0000"/>
        </w:rPr>
        <w:lastRenderedPageBreak/>
        <mc:AlternateContent>
          <mc:Choice Requires="wpg">
            <w:drawing>
              <wp:anchor distT="0" distB="0" distL="114300" distR="114300" simplePos="0" relativeHeight="251852800" behindDoc="0" locked="0" layoutInCell="1" allowOverlap="1" wp14:anchorId="0896E483" wp14:editId="6CD265BE">
                <wp:simplePos x="0" y="0"/>
                <wp:positionH relativeFrom="margin">
                  <wp:posOffset>109220</wp:posOffset>
                </wp:positionH>
                <wp:positionV relativeFrom="paragraph">
                  <wp:posOffset>85090</wp:posOffset>
                </wp:positionV>
                <wp:extent cx="7345905" cy="3427444"/>
                <wp:effectExtent l="0" t="0" r="26670" b="20955"/>
                <wp:wrapNone/>
                <wp:docPr id="13" name="グループ化 13"/>
                <wp:cNvGraphicFramePr/>
                <a:graphic xmlns:a="http://schemas.openxmlformats.org/drawingml/2006/main">
                  <a:graphicData uri="http://schemas.microsoft.com/office/word/2010/wordprocessingGroup">
                    <wpg:wgp>
                      <wpg:cNvGrpSpPr/>
                      <wpg:grpSpPr>
                        <a:xfrm>
                          <a:off x="0" y="0"/>
                          <a:ext cx="7345905" cy="3427444"/>
                          <a:chOff x="-3799" y="0"/>
                          <a:chExt cx="7322085" cy="3427444"/>
                        </a:xfrm>
                      </wpg:grpSpPr>
                      <wps:wsp>
                        <wps:cNvPr id="33" name="テキスト ボックス 33"/>
                        <wps:cNvSpPr txBox="1"/>
                        <wps:spPr>
                          <a:xfrm>
                            <a:off x="-1900" y="0"/>
                            <a:ext cx="7320186" cy="504000"/>
                          </a:xfrm>
                          <a:prstGeom prst="rect">
                            <a:avLst/>
                          </a:prstGeom>
                          <a:solidFill>
                            <a:schemeClr val="accent5">
                              <a:lumMod val="50000"/>
                            </a:schemeClr>
                          </a:solidFill>
                          <a:ln w="6350">
                            <a:solidFill>
                              <a:schemeClr val="tx1"/>
                            </a:solidFill>
                          </a:ln>
                        </wps:spPr>
                        <wps:txbx>
                          <w:txbxContent>
                            <w:p w14:paraId="66E8186F" w14:textId="0E9C0DC5" w:rsidR="00533E2B" w:rsidRPr="00AE28AD" w:rsidRDefault="00B02DB0" w:rsidP="00AE28AD">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心得その１</w:t>
                              </w:r>
                              <w:r w:rsidRPr="00A212DF">
                                <w:rPr>
                                  <w:rFonts w:ascii="HG創英角ﾎﾟｯﾌﾟ体" w:eastAsia="HG創英角ﾎﾟｯﾌﾟ体" w:hAnsi="HG創英角ﾎﾟｯﾌﾟ体" w:hint="eastAsia"/>
                                  <w:color w:val="FFFFFF" w:themeColor="background1"/>
                                  <w:sz w:val="40"/>
                                  <w:szCs w:val="40"/>
                                </w:rPr>
                                <w:t>：クレジットカード支払いの手数料を知</w:t>
                              </w:r>
                              <w:r w:rsidR="00337685">
                                <w:rPr>
                                  <w:rFonts w:ascii="HG創英角ﾎﾟｯﾌﾟ体" w:eastAsia="HG創英角ﾎﾟｯﾌﾟ体" w:hAnsi="HG創英角ﾎﾟｯﾌﾟ体" w:hint="eastAsia"/>
                                  <w:color w:val="FFFFFF" w:themeColor="background1"/>
                                  <w:sz w:val="40"/>
                                  <w:szCs w:val="40"/>
                                </w:rPr>
                                <w:t>る</w:t>
                              </w:r>
                              <w:r w:rsidRPr="00A212DF">
                                <w:rPr>
                                  <w:rFonts w:ascii="HG創英角ﾎﾟｯﾌﾟ体" w:eastAsia="HG創英角ﾎﾟｯﾌﾟ体" w:hAnsi="HG創英角ﾎﾟｯﾌﾟ体" w:hint="eastAsia"/>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3799" y="511444"/>
                            <a:ext cx="7320186" cy="2916000"/>
                          </a:xfrm>
                          <a:prstGeom prst="rect">
                            <a:avLst/>
                          </a:prstGeom>
                          <a:solidFill>
                            <a:schemeClr val="lt1"/>
                          </a:solidFill>
                          <a:ln w="6350">
                            <a:solidFill>
                              <a:prstClr val="black"/>
                            </a:solidFill>
                          </a:ln>
                        </wps:spPr>
                        <wps:txbx>
                          <w:txbxContent>
                            <w:p w14:paraId="1AB9F087" w14:textId="69C950E7" w:rsidR="00533E2B" w:rsidRDefault="00425BAA" w:rsidP="0017491F">
                              <w:pPr>
                                <w:snapToGrid w:val="0"/>
                                <w:contextualSpacing/>
                                <w:rPr>
                                  <w:rFonts w:ascii="HG明朝E" w:eastAsia="HG明朝E" w:hAnsi="HG明朝E"/>
                                  <w:b/>
                                  <w:bCs/>
                                  <w:i/>
                                  <w:iCs/>
                                  <w:color w:val="FF0000"/>
                                  <w:sz w:val="32"/>
                                  <w:szCs w:val="28"/>
                                </w:rPr>
                              </w:pPr>
                              <w:r>
                                <w:rPr>
                                  <w:rFonts w:ascii="HG明朝E" w:eastAsia="HG明朝E" w:hAnsi="HG明朝E" w:hint="eastAsia"/>
                                  <w:color w:val="FF0000"/>
                                  <w:sz w:val="32"/>
                                  <w:szCs w:val="32"/>
                                </w:rPr>
                                <w:t>◎</w:t>
                              </w:r>
                              <w:r w:rsidR="00533E2B" w:rsidRPr="0017491F">
                                <w:rPr>
                                  <w:rFonts w:ascii="HG明朝E" w:eastAsia="HG明朝E" w:hAnsi="HG明朝E" w:hint="eastAsia"/>
                                  <w:i/>
                                  <w:iCs/>
                                  <w:color w:val="FF0000"/>
                                  <w:sz w:val="32"/>
                                  <w:szCs w:val="32"/>
                                </w:rPr>
                                <w:t>クレジットカード利用による支払方法は手数料がかかる場合があります</w:t>
                              </w:r>
                              <w:r w:rsidR="00533E2B" w:rsidRPr="0017491F">
                                <w:rPr>
                                  <w:rFonts w:ascii="HG明朝E" w:eastAsia="HG明朝E" w:hAnsi="HG明朝E" w:hint="eastAsia"/>
                                  <w:i/>
                                  <w:iCs/>
                                  <w:color w:val="FF0000"/>
                                  <w:sz w:val="32"/>
                                  <w:szCs w:val="28"/>
                                </w:rPr>
                                <w:t>。</w:t>
                              </w:r>
                            </w:p>
                            <w:p w14:paraId="67C7DB6E" w14:textId="77777777" w:rsidR="005B670D" w:rsidRPr="00BE0330" w:rsidRDefault="005B670D" w:rsidP="00AE28AD">
                              <w:pPr>
                                <w:snapToGrid w:val="0"/>
                                <w:spacing w:line="120" w:lineRule="exact"/>
                                <w:rPr>
                                  <w:rFonts w:ascii="HG丸ｺﾞｼｯｸM-PRO" w:eastAsia="HG丸ｺﾞｼｯｸM-PRO" w:hAnsi="HG丸ｺﾞｼｯｸM-PRO"/>
                                  <w:sz w:val="24"/>
                                  <w:szCs w:val="22"/>
                                </w:rPr>
                              </w:pPr>
                            </w:p>
                            <w:p w14:paraId="0D4732FC" w14:textId="783DFF46" w:rsidR="00FE3BB3" w:rsidRDefault="00533E2B" w:rsidP="00C454D2">
                              <w:pPr>
                                <w:adjustRightInd w:val="0"/>
                                <w:snapToGrid w:val="0"/>
                                <w:ind w:leftChars="22" w:left="46" w:firstLineChars="97" w:firstLine="233"/>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利用金額の支払方法は様々で</w:t>
                              </w:r>
                              <w:r w:rsidR="003F3449">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sz w:val="24"/>
                                  <w:szCs w:val="24"/>
                                </w:rPr>
                                <w:t>手数料</w:t>
                              </w:r>
                              <w:r w:rsidR="00FE3BB3">
                                <w:rPr>
                                  <w:rFonts w:ascii="HG丸ｺﾞｼｯｸM-PRO" w:eastAsia="HG丸ｺﾞｼｯｸM-PRO" w:hAnsi="HG丸ｺﾞｼｯｸM-PRO" w:hint="eastAsia"/>
                                  <w:sz w:val="24"/>
                                  <w:szCs w:val="24"/>
                                </w:rPr>
                                <w:t>の</w:t>
                              </w:r>
                              <w:r w:rsidRPr="00FD0C24">
                                <w:rPr>
                                  <w:rFonts w:ascii="HG丸ｺﾞｼｯｸM-PRO" w:eastAsia="HG丸ｺﾞｼｯｸM-PRO" w:hAnsi="HG丸ｺﾞｼｯｸM-PRO" w:hint="eastAsia"/>
                                  <w:sz w:val="24"/>
                                  <w:szCs w:val="24"/>
                                </w:rPr>
                                <w:t>ない</w:t>
                              </w:r>
                              <w:r w:rsidR="00C86D3B" w:rsidRPr="00FD0C24">
                                <w:rPr>
                                  <w:rFonts w:ascii="HG丸ｺﾞｼｯｸM-PRO" w:eastAsia="HG丸ｺﾞｼｯｸM-PRO" w:hAnsi="HG丸ｺﾞｼｯｸM-PRO" w:hint="eastAsia"/>
                                  <w:sz w:val="24"/>
                                  <w:szCs w:val="24"/>
                                </w:rPr>
                                <w:t>場合</w:t>
                              </w:r>
                              <w:r w:rsidRPr="00FD0C24">
                                <w:rPr>
                                  <w:rFonts w:ascii="HG丸ｺﾞｼｯｸM-PRO" w:eastAsia="HG丸ｺﾞｼｯｸM-PRO" w:hAnsi="HG丸ｺﾞｼｯｸM-PRO" w:hint="eastAsia"/>
                                  <w:sz w:val="24"/>
                                  <w:szCs w:val="24"/>
                                </w:rPr>
                                <w:t>や年率15％程度の手数料が</w:t>
                              </w:r>
                              <w:r w:rsidR="00FD626E" w:rsidRPr="00FD0C24">
                                <w:rPr>
                                  <w:rFonts w:ascii="HG丸ｺﾞｼｯｸM-PRO" w:eastAsia="HG丸ｺﾞｼｯｸM-PRO" w:hAnsi="HG丸ｺﾞｼｯｸM-PRO" w:hint="eastAsia"/>
                                  <w:sz w:val="24"/>
                                  <w:szCs w:val="24"/>
                                </w:rPr>
                                <w:t>かかる</w:t>
                              </w:r>
                              <w:r w:rsidR="00C86D3B" w:rsidRPr="00FD0C24">
                                <w:rPr>
                                  <w:rFonts w:ascii="HG丸ｺﾞｼｯｸM-PRO" w:eastAsia="HG丸ｺﾞｼｯｸM-PRO" w:hAnsi="HG丸ｺﾞｼｯｸM-PRO" w:hint="eastAsia"/>
                                  <w:sz w:val="24"/>
                                  <w:szCs w:val="24"/>
                                </w:rPr>
                                <w:t>場合</w:t>
                              </w:r>
                              <w:r w:rsidR="008250DB" w:rsidRPr="00FD0C24">
                                <w:rPr>
                                  <w:rFonts w:ascii="HG丸ｺﾞｼｯｸM-PRO" w:eastAsia="HG丸ｺﾞｼｯｸM-PRO" w:hAnsi="HG丸ｺﾞｼｯｸM-PRO" w:hint="eastAsia"/>
                                  <w:sz w:val="24"/>
                                  <w:szCs w:val="24"/>
                                </w:rPr>
                                <w:t>が</w:t>
                              </w:r>
                              <w:r w:rsidRPr="00FD0C24">
                                <w:rPr>
                                  <w:rFonts w:ascii="HG丸ｺﾞｼｯｸM-PRO" w:eastAsia="HG丸ｺﾞｼｯｸM-PRO" w:hAnsi="HG丸ｺﾞｼｯｸM-PRO" w:hint="eastAsia"/>
                                  <w:sz w:val="24"/>
                                  <w:szCs w:val="24"/>
                                </w:rPr>
                                <w:t>あります。</w:t>
                              </w:r>
                            </w:p>
                            <w:p w14:paraId="6A4D2569" w14:textId="51E31ACE" w:rsidR="00533E2B" w:rsidRPr="00FE3BB3" w:rsidRDefault="00947009" w:rsidP="00DE0270">
                              <w:pPr>
                                <w:snapToGrid w:val="0"/>
                                <w:ind w:leftChars="22" w:left="46" w:firstLineChars="78" w:firstLine="219"/>
                                <w:contextualSpacing/>
                                <w:rPr>
                                  <w:rFonts w:ascii="HG丸ｺﾞｼｯｸM-PRO" w:eastAsia="HG丸ｺﾞｼｯｸM-PRO" w:hAnsi="HG丸ｺﾞｼｯｸM-PRO"/>
                                  <w:b/>
                                  <w:bCs/>
                                  <w:i/>
                                  <w:iCs/>
                                  <w:color w:val="FF0000"/>
                                  <w:sz w:val="28"/>
                                  <w:szCs w:val="28"/>
                                  <w:u w:val="wave"/>
                                </w:rPr>
                              </w:pPr>
                              <w:r w:rsidRPr="00FE3BB3">
                                <w:rPr>
                                  <w:rFonts w:ascii="HG丸ｺﾞｼｯｸM-PRO" w:eastAsia="HG丸ｺﾞｼｯｸM-PRO" w:hAnsi="HG丸ｺﾞｼｯｸM-PRO" w:hint="eastAsia"/>
                                  <w:b/>
                                  <w:bCs/>
                                  <w:i/>
                                  <w:iCs/>
                                  <w:color w:val="FF0000"/>
                                  <w:sz w:val="28"/>
                                  <w:szCs w:val="28"/>
                                  <w:highlight w:val="yellow"/>
                                  <w:u w:val="wave"/>
                                </w:rPr>
                                <w:t>利用前に</w:t>
                              </w:r>
                              <w:r w:rsidR="00FE3BB3">
                                <w:rPr>
                                  <w:rFonts w:ascii="HG丸ｺﾞｼｯｸM-PRO" w:eastAsia="HG丸ｺﾞｼｯｸM-PRO" w:hAnsi="HG丸ｺﾞｼｯｸM-PRO" w:hint="eastAsia"/>
                                  <w:b/>
                                  <w:bCs/>
                                  <w:i/>
                                  <w:iCs/>
                                  <w:color w:val="FF0000"/>
                                  <w:sz w:val="28"/>
                                  <w:szCs w:val="28"/>
                                  <w:highlight w:val="yellow"/>
                                  <w:u w:val="wave"/>
                                </w:rPr>
                                <w:t>は</w:t>
                              </w:r>
                              <w:r w:rsidRPr="00FE3BB3">
                                <w:rPr>
                                  <w:rFonts w:ascii="HG丸ｺﾞｼｯｸM-PRO" w:eastAsia="HG丸ｺﾞｼｯｸM-PRO" w:hAnsi="HG丸ｺﾞｼｯｸM-PRO" w:hint="eastAsia"/>
                                  <w:b/>
                                  <w:bCs/>
                                  <w:i/>
                                  <w:iCs/>
                                  <w:color w:val="FF0000"/>
                                  <w:sz w:val="28"/>
                                  <w:szCs w:val="28"/>
                                  <w:highlight w:val="yellow"/>
                                  <w:u w:val="wave"/>
                                </w:rPr>
                                <w:t>必ず確認するようにしましょう！</w:t>
                              </w:r>
                            </w:p>
                            <w:p w14:paraId="76AF4EC0" w14:textId="77777777" w:rsidR="00AE28AD" w:rsidRPr="00BE0330" w:rsidRDefault="00AE28AD" w:rsidP="0068145A">
                              <w:pPr>
                                <w:snapToGrid w:val="0"/>
                                <w:spacing w:line="240" w:lineRule="exact"/>
                                <w:rPr>
                                  <w:rFonts w:ascii="HG丸ｺﾞｼｯｸM-PRO" w:eastAsia="HG丸ｺﾞｼｯｸM-PRO" w:hAnsi="HG丸ｺﾞｼｯｸM-PRO"/>
                                  <w:sz w:val="24"/>
                                  <w:szCs w:val="22"/>
                                </w:rPr>
                              </w:pPr>
                            </w:p>
                            <w:p w14:paraId="0C8F99ED" w14:textId="77777777" w:rsidR="00AE28AD" w:rsidRPr="0017491F" w:rsidRDefault="00AE28AD" w:rsidP="00AE28AD">
                              <w:pPr>
                                <w:snapToGrid w:val="0"/>
                                <w:contextualSpacing/>
                                <w:rPr>
                                  <w:rFonts w:ascii="HG明朝E" w:eastAsia="HG明朝E" w:hAnsi="HG明朝E"/>
                                  <w:i/>
                                  <w:iCs/>
                                  <w:color w:val="FF0000"/>
                                  <w:sz w:val="32"/>
                                  <w:szCs w:val="32"/>
                                </w:rPr>
                              </w:pPr>
                              <w:r>
                                <w:rPr>
                                  <w:rFonts w:ascii="HG明朝E" w:eastAsia="HG明朝E" w:hAnsi="HG明朝E" w:hint="eastAsia"/>
                                  <w:color w:val="FF0000"/>
                                  <w:sz w:val="32"/>
                                  <w:szCs w:val="32"/>
                                </w:rPr>
                                <w:t>◎</w:t>
                              </w:r>
                              <w:r w:rsidRPr="0017491F">
                                <w:rPr>
                                  <w:rFonts w:ascii="HG明朝E" w:eastAsia="HG明朝E" w:hAnsi="HG明朝E" w:hint="eastAsia"/>
                                  <w:i/>
                                  <w:iCs/>
                                  <w:color w:val="FF0000"/>
                                  <w:sz w:val="32"/>
                                  <w:szCs w:val="32"/>
                                </w:rPr>
                                <w:t>便利に利用するために様々な支払方法を賢く選択しましょう。</w:t>
                              </w:r>
                            </w:p>
                            <w:p w14:paraId="7C10D064" w14:textId="77777777" w:rsidR="00AE28AD" w:rsidRPr="006D2401" w:rsidRDefault="00AE28AD" w:rsidP="00AE28AD">
                              <w:pPr>
                                <w:snapToGrid w:val="0"/>
                                <w:spacing w:line="120" w:lineRule="exact"/>
                                <w:contextualSpacing/>
                                <w:rPr>
                                  <w:rFonts w:ascii="HG丸ｺﾞｼｯｸM-PRO" w:eastAsia="HG丸ｺﾞｼｯｸM-PRO" w:hAnsi="HG丸ｺﾞｼｯｸM-PRO"/>
                                  <w:sz w:val="24"/>
                                  <w:szCs w:val="24"/>
                                </w:rPr>
                              </w:pPr>
                            </w:p>
                            <w:p w14:paraId="2C178E7B" w14:textId="77777777" w:rsidR="00AE28AD" w:rsidRPr="00FD0C24" w:rsidRDefault="00AE28AD" w:rsidP="00E81E75">
                              <w:pPr>
                                <w:snapToGrid w:val="0"/>
                                <w:ind w:leftChars="22" w:left="46"/>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b/>
                                  <w:bCs/>
                                  <w:color w:val="FF0000"/>
                                  <w:sz w:val="24"/>
                                  <w:szCs w:val="24"/>
                                  <w:u w:val="double"/>
                                </w:rPr>
                                <w:t>リボ払い(リボルビング払い)</w:t>
                              </w:r>
                              <w:r w:rsidRPr="00FD0C24">
                                <w:rPr>
                                  <w:rFonts w:ascii="HG丸ｺﾞｼｯｸM-PRO" w:eastAsia="HG丸ｺﾞｼｯｸM-PRO" w:hAnsi="HG丸ｺﾞｼｯｸM-PRO" w:hint="eastAsia"/>
                                  <w:sz w:val="24"/>
                                  <w:szCs w:val="24"/>
                                </w:rPr>
                                <w:t>は、毎月の支払金額を設定し、一定額を支払います。</w:t>
                              </w:r>
                            </w:p>
                            <w:p w14:paraId="77AA28ED" w14:textId="77777777" w:rsidR="00E81E75" w:rsidRDefault="00AE28AD" w:rsidP="00E81E75">
                              <w:pPr>
                                <w:snapToGrid w:val="0"/>
                                <w:ind w:leftChars="22" w:left="46" w:firstLineChars="100" w:firstLine="241"/>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b/>
                                  <w:bCs/>
                                  <w:color w:val="FF0000"/>
                                  <w:sz w:val="24"/>
                                  <w:szCs w:val="24"/>
                                  <w:u w:val="double"/>
                                </w:rPr>
                                <w:t>分割払い（３回以上）</w:t>
                              </w:r>
                              <w:r w:rsidRPr="00FD0C24">
                                <w:rPr>
                                  <w:rFonts w:ascii="HG丸ｺﾞｼｯｸM-PRO" w:eastAsia="HG丸ｺﾞｼｯｸM-PRO" w:hAnsi="HG丸ｺﾞｼｯｸM-PRO" w:hint="eastAsia"/>
                                  <w:sz w:val="24"/>
                                  <w:szCs w:val="24"/>
                                </w:rPr>
                                <w:t>は、支払回数を設定し、総支払金額を分割して支払います。</w:t>
                              </w:r>
                            </w:p>
                            <w:p w14:paraId="105D4CEF" w14:textId="77777777" w:rsidR="00E81E75" w:rsidRDefault="00AE28AD" w:rsidP="00E81E75">
                              <w:pPr>
                                <w:snapToGrid w:val="0"/>
                                <w:ind w:firstLineChars="100" w:firstLine="271"/>
                                <w:contextualSpacing/>
                                <w:rPr>
                                  <w:rFonts w:ascii="HG丸ｺﾞｼｯｸM-PRO" w:eastAsia="HG丸ｺﾞｼｯｸM-PRO" w:hAnsi="HG丸ｺﾞｼｯｸM-PRO"/>
                                  <w:sz w:val="24"/>
                                  <w:szCs w:val="24"/>
                                </w:rPr>
                              </w:pPr>
                              <w:r w:rsidRPr="0068145A">
                                <w:rPr>
                                  <w:rFonts w:ascii="HG丸ｺﾞｼｯｸM-PRO" w:eastAsia="HG丸ｺﾞｼｯｸM-PRO" w:hAnsi="HG丸ｺﾞｼｯｸM-PRO" w:hint="eastAsia"/>
                                  <w:b/>
                                  <w:bCs/>
                                  <w:color w:val="FF0000"/>
                                  <w:sz w:val="27"/>
                                  <w:szCs w:val="27"/>
                                  <w:highlight w:val="yellow"/>
                                  <w:u w:val="double"/>
                                </w:rPr>
                                <w:t>リボ払い</w:t>
                              </w:r>
                              <w:r w:rsidRPr="0068145A">
                                <w:rPr>
                                  <w:rFonts w:ascii="HG丸ｺﾞｼｯｸM-PRO" w:eastAsia="HG丸ｺﾞｼｯｸM-PRO" w:hAnsi="HG丸ｺﾞｼｯｸM-PRO" w:hint="eastAsia"/>
                                  <w:b/>
                                  <w:bCs/>
                                  <w:i/>
                                  <w:iCs/>
                                  <w:color w:val="FF0000"/>
                                  <w:sz w:val="27"/>
                                  <w:szCs w:val="27"/>
                                  <w:highlight w:val="yellow"/>
                                  <w:u w:val="wave"/>
                                </w:rPr>
                                <w:t>も</w:t>
                              </w:r>
                              <w:r w:rsidRPr="0068145A">
                                <w:rPr>
                                  <w:rFonts w:ascii="HG丸ｺﾞｼｯｸM-PRO" w:eastAsia="HG丸ｺﾞｼｯｸM-PRO" w:hAnsi="HG丸ｺﾞｼｯｸM-PRO" w:hint="eastAsia"/>
                                  <w:b/>
                                  <w:bCs/>
                                  <w:color w:val="FF0000"/>
                                  <w:sz w:val="27"/>
                                  <w:szCs w:val="27"/>
                                  <w:highlight w:val="yellow"/>
                                  <w:u w:val="double"/>
                                </w:rPr>
                                <w:t>分割払い</w:t>
                              </w:r>
                              <w:r w:rsidRPr="0068145A">
                                <w:rPr>
                                  <w:rFonts w:ascii="HG丸ｺﾞｼｯｸM-PRO" w:eastAsia="HG丸ｺﾞｼｯｸM-PRO" w:hAnsi="HG丸ｺﾞｼｯｸM-PRO" w:hint="eastAsia"/>
                                  <w:b/>
                                  <w:bCs/>
                                  <w:i/>
                                  <w:iCs/>
                                  <w:color w:val="FF0000"/>
                                  <w:sz w:val="27"/>
                                  <w:szCs w:val="27"/>
                                  <w:highlight w:val="yellow"/>
                                  <w:u w:val="wave"/>
                                </w:rPr>
                                <w:t>も月々の負担は少ないですが、将来にわたり手数料が発生し</w:t>
                              </w:r>
                              <w:r w:rsidR="001C7F6E" w:rsidRPr="0068145A">
                                <w:rPr>
                                  <w:rFonts w:ascii="HG丸ｺﾞｼｯｸM-PRO" w:eastAsia="HG丸ｺﾞｼｯｸM-PRO" w:hAnsi="HG丸ｺﾞｼｯｸM-PRO" w:hint="eastAsia"/>
                                  <w:b/>
                                  <w:bCs/>
                                  <w:i/>
                                  <w:iCs/>
                                  <w:color w:val="FF0000"/>
                                  <w:sz w:val="27"/>
                                  <w:szCs w:val="27"/>
                                  <w:highlight w:val="yellow"/>
                                  <w:u w:val="wave"/>
                                </w:rPr>
                                <w:t>ます。</w:t>
                              </w:r>
                            </w:p>
                            <w:p w14:paraId="108BC96C" w14:textId="1A88E246" w:rsidR="00AE28AD" w:rsidRPr="001C7F6E" w:rsidRDefault="00AE28AD" w:rsidP="00E81E75">
                              <w:pPr>
                                <w:snapToGrid w:val="0"/>
                                <w:ind w:leftChars="22" w:left="46" w:firstLineChars="100" w:firstLine="240"/>
                                <w:contextualSpacing/>
                                <w:rPr>
                                  <w:rFonts w:ascii="HG丸ｺﾞｼｯｸM-PRO" w:eastAsia="HG丸ｺﾞｼｯｸM-PRO" w:hAnsi="HG丸ｺﾞｼｯｸM-PRO"/>
                                  <w:sz w:val="24"/>
                                  <w:szCs w:val="24"/>
                                </w:rPr>
                              </w:pPr>
                              <w:r w:rsidRPr="001C7F6E">
                                <w:rPr>
                                  <w:rFonts w:ascii="HG丸ｺﾞｼｯｸM-PRO" w:eastAsia="HG丸ｺﾞｼｯｸM-PRO" w:hAnsi="HG丸ｺﾞｼｯｸM-PRO" w:hint="eastAsia"/>
                                  <w:sz w:val="24"/>
                                  <w:szCs w:val="24"/>
                                </w:rPr>
                                <w:t>利用金額が大きくなるほど総支払金額も増えることを覚えておきましょう！</w:t>
                              </w:r>
                            </w:p>
                            <w:p w14:paraId="5DBAF186" w14:textId="77777777" w:rsidR="00AE28AD" w:rsidRPr="00FD0C24" w:rsidRDefault="00AE28AD" w:rsidP="00AE28AD">
                              <w:pPr>
                                <w:snapToGrid w:val="0"/>
                                <w:spacing w:line="120" w:lineRule="exact"/>
                                <w:rPr>
                                  <w:rFonts w:ascii="HG丸ｺﾞｼｯｸM-PRO" w:eastAsia="HG丸ｺﾞｼｯｸM-PRO" w:hAnsi="HG丸ｺﾞｼｯｸM-PRO"/>
                                  <w:color w:val="FF0000"/>
                                  <w:sz w:val="24"/>
                                  <w:szCs w:val="24"/>
                                  <w:u w:val="wave"/>
                                </w:rPr>
                              </w:pPr>
                            </w:p>
                            <w:p w14:paraId="67D091D8" w14:textId="77777777" w:rsidR="00AE28AD" w:rsidRPr="0068145A" w:rsidRDefault="00AE28AD" w:rsidP="00E81E75">
                              <w:pPr>
                                <w:snapToGrid w:val="0"/>
                                <w:ind w:leftChars="22" w:left="46"/>
                                <w:contextualSpacing/>
                                <w:rPr>
                                  <w:rFonts w:ascii="HG丸ｺﾞｼｯｸM-PRO" w:eastAsia="HG丸ｺﾞｼｯｸM-PRO" w:hAnsi="HG丸ｺﾞｼｯｸM-PRO"/>
                                  <w:b/>
                                  <w:bCs/>
                                  <w:i/>
                                  <w:iCs/>
                                  <w:color w:val="FF0000"/>
                                  <w:sz w:val="27"/>
                                  <w:szCs w:val="27"/>
                                  <w:u w:val="wave"/>
                                </w:rPr>
                              </w:pPr>
                              <w:r w:rsidRPr="00FD0C24">
                                <w:rPr>
                                  <w:rFonts w:ascii="HG丸ｺﾞｼｯｸM-PRO" w:eastAsia="HG丸ｺﾞｼｯｸM-PRO" w:hAnsi="HG丸ｺﾞｼｯｸM-PRO" w:hint="eastAsia"/>
                                  <w:sz w:val="24"/>
                                  <w:szCs w:val="24"/>
                                </w:rPr>
                                <w:t>○</w:t>
                              </w:r>
                              <w:r w:rsidRPr="0068145A">
                                <w:rPr>
                                  <w:rFonts w:ascii="HG丸ｺﾞｼｯｸM-PRO" w:eastAsia="HG丸ｺﾞｼｯｸM-PRO" w:hAnsi="HG丸ｺﾞｼｯｸM-PRO" w:hint="eastAsia"/>
                                  <w:b/>
                                  <w:bCs/>
                                  <w:color w:val="FF0000"/>
                                  <w:sz w:val="27"/>
                                  <w:szCs w:val="27"/>
                                  <w:highlight w:val="yellow"/>
                                  <w:u w:val="double"/>
                                </w:rPr>
                                <w:t>一括払い</w:t>
                              </w:r>
                              <w:r w:rsidRPr="0068145A">
                                <w:rPr>
                                  <w:rFonts w:ascii="HG丸ｺﾞｼｯｸM-PRO" w:eastAsia="HG丸ｺﾞｼｯｸM-PRO" w:hAnsi="HG丸ｺﾞｼｯｸM-PRO" w:hint="eastAsia"/>
                                  <w:color w:val="FF0000"/>
                                  <w:sz w:val="27"/>
                                  <w:szCs w:val="27"/>
                                  <w:highlight w:val="yellow"/>
                                </w:rPr>
                                <w:t>･</w:t>
                              </w:r>
                              <w:r w:rsidRPr="0068145A">
                                <w:rPr>
                                  <w:rFonts w:ascii="HG丸ｺﾞｼｯｸM-PRO" w:eastAsia="HG丸ｺﾞｼｯｸM-PRO" w:hAnsi="HG丸ｺﾞｼｯｸM-PRO" w:hint="eastAsia"/>
                                  <w:b/>
                                  <w:bCs/>
                                  <w:color w:val="FF0000"/>
                                  <w:sz w:val="27"/>
                                  <w:szCs w:val="27"/>
                                  <w:highlight w:val="yellow"/>
                                  <w:u w:val="double"/>
                                </w:rPr>
                                <w:t>２回払い</w:t>
                              </w:r>
                              <w:r w:rsidRPr="0068145A">
                                <w:rPr>
                                  <w:rFonts w:ascii="HG丸ｺﾞｼｯｸM-PRO" w:eastAsia="HG丸ｺﾞｼｯｸM-PRO" w:hAnsi="HG丸ｺﾞｼｯｸM-PRO" w:hint="eastAsia"/>
                                  <w:color w:val="FF0000"/>
                                  <w:sz w:val="27"/>
                                  <w:szCs w:val="27"/>
                                  <w:highlight w:val="yellow"/>
                                </w:rPr>
                                <w:t>･</w:t>
                              </w:r>
                              <w:r w:rsidRPr="0068145A">
                                <w:rPr>
                                  <w:rFonts w:ascii="HG丸ｺﾞｼｯｸM-PRO" w:eastAsia="HG丸ｺﾞｼｯｸM-PRO" w:hAnsi="HG丸ｺﾞｼｯｸM-PRO" w:hint="eastAsia"/>
                                  <w:b/>
                                  <w:bCs/>
                                  <w:color w:val="FF0000"/>
                                  <w:sz w:val="27"/>
                                  <w:szCs w:val="27"/>
                                  <w:highlight w:val="yellow"/>
                                  <w:u w:val="double"/>
                                </w:rPr>
                                <w:t>ボーナス一括払い</w:t>
                              </w:r>
                              <w:r w:rsidRPr="0068145A">
                                <w:rPr>
                                  <w:rFonts w:ascii="HG丸ｺﾞｼｯｸM-PRO" w:eastAsia="HG丸ｺﾞｼｯｸM-PRO" w:hAnsi="HG丸ｺﾞｼｯｸM-PRO" w:hint="eastAsia"/>
                                  <w:b/>
                                  <w:bCs/>
                                  <w:i/>
                                  <w:iCs/>
                                  <w:color w:val="FF0000"/>
                                  <w:sz w:val="27"/>
                                  <w:szCs w:val="27"/>
                                  <w:highlight w:val="yellow"/>
                                  <w:u w:val="wave"/>
                                </w:rPr>
                                <w:t>は、通常は手数料がかからない支払方法です。</w:t>
                              </w:r>
                            </w:p>
                            <w:p w14:paraId="3489997B" w14:textId="77777777" w:rsidR="00FE3BB3" w:rsidRDefault="00AE28AD" w:rsidP="00E81E75">
                              <w:pPr>
                                <w:snapToGrid w:val="0"/>
                                <w:ind w:leftChars="22" w:left="46" w:firstLineChars="100" w:firstLine="24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例えば、生活必需品の買い物などの比較的少額の支払いは</w:t>
                              </w:r>
                              <w:r w:rsidRPr="00FD0C24">
                                <w:rPr>
                                  <w:rFonts w:ascii="HG丸ｺﾞｼｯｸM-PRO" w:eastAsia="HG丸ｺﾞｼｯｸM-PRO" w:hAnsi="HG丸ｺﾞｼｯｸM-PRO" w:hint="eastAsia"/>
                                  <w:b/>
                                  <w:bCs/>
                                  <w:color w:val="FF0000"/>
                                  <w:sz w:val="24"/>
                                  <w:szCs w:val="24"/>
                                  <w:u w:val="double"/>
                                </w:rPr>
                                <w:t>一括払い</w:t>
                              </w:r>
                              <w:r w:rsidRPr="00FD0C24">
                                <w:rPr>
                                  <w:rFonts w:ascii="HG丸ｺﾞｼｯｸM-PRO" w:eastAsia="HG丸ｺﾞｼｯｸM-PRO" w:hAnsi="HG丸ｺﾞｼｯｸM-PRO" w:hint="eastAsia"/>
                                  <w:sz w:val="24"/>
                                  <w:szCs w:val="24"/>
                                </w:rPr>
                                <w:t>とし、</w:t>
                              </w:r>
                            </w:p>
                            <w:p w14:paraId="11294100" w14:textId="6F12851D" w:rsidR="00AE28AD" w:rsidRPr="00AE28AD" w:rsidRDefault="00AE28AD" w:rsidP="00E81E75">
                              <w:pPr>
                                <w:snapToGrid w:val="0"/>
                                <w:ind w:leftChars="22" w:left="46" w:firstLineChars="100" w:firstLine="240"/>
                                <w:contextualSpacing/>
                                <w:rPr>
                                  <w:rFonts w:ascii="HG丸ｺﾞｼｯｸM-PRO" w:eastAsia="HG丸ｺﾞｼｯｸM-PRO" w:hAnsi="HG丸ｺﾞｼｯｸM-PRO"/>
                                  <w:b/>
                                  <w:bCs/>
                                  <w:sz w:val="24"/>
                                  <w:szCs w:val="24"/>
                                  <w:u w:val="double"/>
                                </w:rPr>
                              </w:pPr>
                              <w:r w:rsidRPr="00FD0C24">
                                <w:rPr>
                                  <w:rFonts w:ascii="HG丸ｺﾞｼｯｸM-PRO" w:eastAsia="HG丸ｺﾞｼｯｸM-PRO" w:hAnsi="HG丸ｺﾞｼｯｸM-PRO" w:hint="eastAsia"/>
                                  <w:sz w:val="24"/>
                                  <w:szCs w:val="24"/>
                                </w:rPr>
                                <w:t>高額の支払いとなる物品や旅行代金は</w:t>
                              </w:r>
                              <w:r w:rsidRPr="00FD0C24">
                                <w:rPr>
                                  <w:rFonts w:ascii="HG丸ｺﾞｼｯｸM-PRO" w:eastAsia="HG丸ｺﾞｼｯｸM-PRO" w:hAnsi="HG丸ｺﾞｼｯｸM-PRO" w:hint="eastAsia"/>
                                  <w:b/>
                                  <w:bCs/>
                                  <w:color w:val="FF0000"/>
                                  <w:sz w:val="24"/>
                                  <w:szCs w:val="24"/>
                                  <w:u w:val="double"/>
                                </w:rPr>
                                <w:t>２回払い</w:t>
                              </w:r>
                              <w:r w:rsidRPr="00FD0C24">
                                <w:rPr>
                                  <w:rFonts w:ascii="HG丸ｺﾞｼｯｸM-PRO" w:eastAsia="HG丸ｺﾞｼｯｸM-PRO" w:hAnsi="HG丸ｺﾞｼｯｸM-PRO" w:hint="eastAsia"/>
                                  <w:sz w:val="24"/>
                                  <w:szCs w:val="24"/>
                                </w:rPr>
                                <w:t>や</w:t>
                              </w:r>
                              <w:r w:rsidRPr="00FD0C24">
                                <w:rPr>
                                  <w:rFonts w:ascii="HG丸ｺﾞｼｯｸM-PRO" w:eastAsia="HG丸ｺﾞｼｯｸM-PRO" w:hAnsi="HG丸ｺﾞｼｯｸM-PRO" w:hint="eastAsia"/>
                                  <w:b/>
                                  <w:bCs/>
                                  <w:color w:val="FF0000"/>
                                  <w:sz w:val="24"/>
                                  <w:szCs w:val="24"/>
                                  <w:u w:val="double"/>
                                </w:rPr>
                                <w:t>ボーナス一括払い</w:t>
                              </w:r>
                              <w:r w:rsidRPr="00FD0C24">
                                <w:rPr>
                                  <w:rFonts w:ascii="HG丸ｺﾞｼｯｸM-PRO" w:eastAsia="HG丸ｺﾞｼｯｸM-PRO" w:hAnsi="HG丸ｺﾞｼｯｸM-PRO" w:hint="eastAsia"/>
                                  <w:sz w:val="24"/>
                                  <w:szCs w:val="24"/>
                                </w:rPr>
                                <w:t>で支払うなど使い分けましょう！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6E483" id="グループ化 13" o:spid="_x0000_s1041" style="position:absolute;margin-left:8.6pt;margin-top:6.7pt;width:578.4pt;height:269.9pt;z-index:251852800;mso-position-horizontal-relative:margin;mso-width-relative:margin;mso-height-relative:margin" coordorigin="-37" coordsize="73220,3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">
                <v:shape id="テキスト ボックス 33" o:spid="_x0000_s1042" type="#_x0000_t202" style="position:absolute;left:-19;width:73201;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" fillcolor="#1e4329 [1608]" strokecolor="black [3213]" strokeweight=".5pt">
                  <v:textbox>
                    <w:txbxContent>
                      <w:p w14:paraId="66E8186F" w14:textId="0E9C0DC5" w:rsidR="00533E2B" w:rsidRPr="00AE28AD" w:rsidRDefault="00B02DB0" w:rsidP="00AE28AD">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心得その１</w:t>
                        </w:r>
                        <w:r w:rsidRPr="00A212DF">
                          <w:rPr>
                            <w:rFonts w:ascii="HG創英角ﾎﾟｯﾌﾟ体" w:eastAsia="HG創英角ﾎﾟｯﾌﾟ体" w:hAnsi="HG創英角ﾎﾟｯﾌﾟ体" w:hint="eastAsia"/>
                            <w:color w:val="FFFFFF" w:themeColor="background1"/>
                            <w:sz w:val="40"/>
                            <w:szCs w:val="40"/>
                          </w:rPr>
                          <w:t>：クレジットカード支払いの手数料を知</w:t>
                        </w:r>
                        <w:r w:rsidR="00337685">
                          <w:rPr>
                            <w:rFonts w:ascii="HG創英角ﾎﾟｯﾌﾟ体" w:eastAsia="HG創英角ﾎﾟｯﾌﾟ体" w:hAnsi="HG創英角ﾎﾟｯﾌﾟ体" w:hint="eastAsia"/>
                            <w:color w:val="FFFFFF" w:themeColor="background1"/>
                            <w:sz w:val="40"/>
                            <w:szCs w:val="40"/>
                          </w:rPr>
                          <w:t>る</w:t>
                        </w:r>
                        <w:r w:rsidRPr="00A212DF">
                          <w:rPr>
                            <w:rFonts w:ascii="HG創英角ﾎﾟｯﾌﾟ体" w:eastAsia="HG創英角ﾎﾟｯﾌﾟ体" w:hAnsi="HG創英角ﾎﾟｯﾌﾟ体" w:hint="eastAsia"/>
                            <w:color w:val="FFFFFF" w:themeColor="background1"/>
                            <w:sz w:val="40"/>
                            <w:szCs w:val="40"/>
                          </w:rPr>
                          <w:t>！</w:t>
                        </w:r>
                      </w:p>
                    </w:txbxContent>
                  </v:textbox>
                </v:shape>
                <v:shape id="テキスト ボックス 34" o:spid="_x0000_s1043" type="#_x0000_t202" style="position:absolute;left:-37;top:5114;width:73200;height:29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1AB9F087" w14:textId="69C950E7" w:rsidR="00533E2B" w:rsidRDefault="00425BAA" w:rsidP="0017491F">
                        <w:pPr>
                          <w:snapToGrid w:val="0"/>
                          <w:contextualSpacing/>
                          <w:rPr>
                            <w:rFonts w:ascii="HG明朝E" w:eastAsia="HG明朝E" w:hAnsi="HG明朝E"/>
                            <w:b/>
                            <w:bCs/>
                            <w:i/>
                            <w:iCs/>
                            <w:color w:val="FF0000"/>
                            <w:sz w:val="32"/>
                            <w:szCs w:val="28"/>
                          </w:rPr>
                        </w:pPr>
                        <w:r>
                          <w:rPr>
                            <w:rFonts w:ascii="HG明朝E" w:eastAsia="HG明朝E" w:hAnsi="HG明朝E" w:hint="eastAsia"/>
                            <w:color w:val="FF0000"/>
                            <w:sz w:val="32"/>
                            <w:szCs w:val="32"/>
                          </w:rPr>
                          <w:t>◎</w:t>
                        </w:r>
                        <w:r w:rsidR="00533E2B" w:rsidRPr="0017491F">
                          <w:rPr>
                            <w:rFonts w:ascii="HG明朝E" w:eastAsia="HG明朝E" w:hAnsi="HG明朝E" w:hint="eastAsia"/>
                            <w:i/>
                            <w:iCs/>
                            <w:color w:val="FF0000"/>
                            <w:sz w:val="32"/>
                            <w:szCs w:val="32"/>
                          </w:rPr>
                          <w:t>クレジットカード利用による支払方法は手数料がかかる場合があります</w:t>
                        </w:r>
                        <w:r w:rsidR="00533E2B" w:rsidRPr="0017491F">
                          <w:rPr>
                            <w:rFonts w:ascii="HG明朝E" w:eastAsia="HG明朝E" w:hAnsi="HG明朝E" w:hint="eastAsia"/>
                            <w:i/>
                            <w:iCs/>
                            <w:color w:val="FF0000"/>
                            <w:sz w:val="32"/>
                            <w:szCs w:val="28"/>
                          </w:rPr>
                          <w:t>。</w:t>
                        </w:r>
                      </w:p>
                      <w:p w14:paraId="67C7DB6E" w14:textId="77777777" w:rsidR="005B670D" w:rsidRPr="00BE0330" w:rsidRDefault="005B670D" w:rsidP="00AE28AD">
                        <w:pPr>
                          <w:snapToGrid w:val="0"/>
                          <w:spacing w:line="120" w:lineRule="exact"/>
                          <w:rPr>
                            <w:rFonts w:ascii="HG丸ｺﾞｼｯｸM-PRO" w:eastAsia="HG丸ｺﾞｼｯｸM-PRO" w:hAnsi="HG丸ｺﾞｼｯｸM-PRO"/>
                            <w:sz w:val="24"/>
                            <w:szCs w:val="22"/>
                          </w:rPr>
                        </w:pPr>
                      </w:p>
                      <w:p w14:paraId="0D4732FC" w14:textId="783DFF46" w:rsidR="00FE3BB3" w:rsidRDefault="00533E2B" w:rsidP="00C454D2">
                        <w:pPr>
                          <w:adjustRightInd w:val="0"/>
                          <w:snapToGrid w:val="0"/>
                          <w:ind w:leftChars="22" w:left="46" w:firstLineChars="97" w:firstLine="233"/>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利用金額の支払方法は様々で</w:t>
                        </w:r>
                        <w:r w:rsidR="003F3449">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sz w:val="24"/>
                            <w:szCs w:val="24"/>
                          </w:rPr>
                          <w:t>手数料</w:t>
                        </w:r>
                        <w:r w:rsidR="00FE3BB3">
                          <w:rPr>
                            <w:rFonts w:ascii="HG丸ｺﾞｼｯｸM-PRO" w:eastAsia="HG丸ｺﾞｼｯｸM-PRO" w:hAnsi="HG丸ｺﾞｼｯｸM-PRO" w:hint="eastAsia"/>
                            <w:sz w:val="24"/>
                            <w:szCs w:val="24"/>
                          </w:rPr>
                          <w:t>の</w:t>
                        </w:r>
                        <w:r w:rsidRPr="00FD0C24">
                          <w:rPr>
                            <w:rFonts w:ascii="HG丸ｺﾞｼｯｸM-PRO" w:eastAsia="HG丸ｺﾞｼｯｸM-PRO" w:hAnsi="HG丸ｺﾞｼｯｸM-PRO" w:hint="eastAsia"/>
                            <w:sz w:val="24"/>
                            <w:szCs w:val="24"/>
                          </w:rPr>
                          <w:t>ない</w:t>
                        </w:r>
                        <w:r w:rsidR="00C86D3B" w:rsidRPr="00FD0C24">
                          <w:rPr>
                            <w:rFonts w:ascii="HG丸ｺﾞｼｯｸM-PRO" w:eastAsia="HG丸ｺﾞｼｯｸM-PRO" w:hAnsi="HG丸ｺﾞｼｯｸM-PRO" w:hint="eastAsia"/>
                            <w:sz w:val="24"/>
                            <w:szCs w:val="24"/>
                          </w:rPr>
                          <w:t>場合</w:t>
                        </w:r>
                        <w:r w:rsidRPr="00FD0C24">
                          <w:rPr>
                            <w:rFonts w:ascii="HG丸ｺﾞｼｯｸM-PRO" w:eastAsia="HG丸ｺﾞｼｯｸM-PRO" w:hAnsi="HG丸ｺﾞｼｯｸM-PRO" w:hint="eastAsia"/>
                            <w:sz w:val="24"/>
                            <w:szCs w:val="24"/>
                          </w:rPr>
                          <w:t>や年率15％程度の手数料が</w:t>
                        </w:r>
                        <w:r w:rsidR="00FD626E" w:rsidRPr="00FD0C24">
                          <w:rPr>
                            <w:rFonts w:ascii="HG丸ｺﾞｼｯｸM-PRO" w:eastAsia="HG丸ｺﾞｼｯｸM-PRO" w:hAnsi="HG丸ｺﾞｼｯｸM-PRO" w:hint="eastAsia"/>
                            <w:sz w:val="24"/>
                            <w:szCs w:val="24"/>
                          </w:rPr>
                          <w:t>かかる</w:t>
                        </w:r>
                        <w:r w:rsidR="00C86D3B" w:rsidRPr="00FD0C24">
                          <w:rPr>
                            <w:rFonts w:ascii="HG丸ｺﾞｼｯｸM-PRO" w:eastAsia="HG丸ｺﾞｼｯｸM-PRO" w:hAnsi="HG丸ｺﾞｼｯｸM-PRO" w:hint="eastAsia"/>
                            <w:sz w:val="24"/>
                            <w:szCs w:val="24"/>
                          </w:rPr>
                          <w:t>場合</w:t>
                        </w:r>
                        <w:r w:rsidR="008250DB" w:rsidRPr="00FD0C24">
                          <w:rPr>
                            <w:rFonts w:ascii="HG丸ｺﾞｼｯｸM-PRO" w:eastAsia="HG丸ｺﾞｼｯｸM-PRO" w:hAnsi="HG丸ｺﾞｼｯｸM-PRO" w:hint="eastAsia"/>
                            <w:sz w:val="24"/>
                            <w:szCs w:val="24"/>
                          </w:rPr>
                          <w:t>が</w:t>
                        </w:r>
                        <w:r w:rsidRPr="00FD0C24">
                          <w:rPr>
                            <w:rFonts w:ascii="HG丸ｺﾞｼｯｸM-PRO" w:eastAsia="HG丸ｺﾞｼｯｸM-PRO" w:hAnsi="HG丸ｺﾞｼｯｸM-PRO" w:hint="eastAsia"/>
                            <w:sz w:val="24"/>
                            <w:szCs w:val="24"/>
                          </w:rPr>
                          <w:t>あります。</w:t>
                        </w:r>
                      </w:p>
                      <w:p w14:paraId="6A4D2569" w14:textId="51E31ACE" w:rsidR="00533E2B" w:rsidRPr="00FE3BB3" w:rsidRDefault="00947009" w:rsidP="00DE0270">
                        <w:pPr>
                          <w:snapToGrid w:val="0"/>
                          <w:ind w:leftChars="22" w:left="46" w:firstLineChars="78" w:firstLine="219"/>
                          <w:contextualSpacing/>
                          <w:rPr>
                            <w:rFonts w:ascii="HG丸ｺﾞｼｯｸM-PRO" w:eastAsia="HG丸ｺﾞｼｯｸM-PRO" w:hAnsi="HG丸ｺﾞｼｯｸM-PRO"/>
                            <w:b/>
                            <w:bCs/>
                            <w:i/>
                            <w:iCs/>
                            <w:color w:val="FF0000"/>
                            <w:sz w:val="28"/>
                            <w:szCs w:val="28"/>
                            <w:u w:val="wave"/>
                          </w:rPr>
                        </w:pPr>
                        <w:r w:rsidRPr="00FE3BB3">
                          <w:rPr>
                            <w:rFonts w:ascii="HG丸ｺﾞｼｯｸM-PRO" w:eastAsia="HG丸ｺﾞｼｯｸM-PRO" w:hAnsi="HG丸ｺﾞｼｯｸM-PRO" w:hint="eastAsia"/>
                            <w:b/>
                            <w:bCs/>
                            <w:i/>
                            <w:iCs/>
                            <w:color w:val="FF0000"/>
                            <w:sz w:val="28"/>
                            <w:szCs w:val="28"/>
                            <w:highlight w:val="yellow"/>
                            <w:u w:val="wave"/>
                          </w:rPr>
                          <w:t>利用前に</w:t>
                        </w:r>
                        <w:r w:rsidR="00FE3BB3">
                          <w:rPr>
                            <w:rFonts w:ascii="HG丸ｺﾞｼｯｸM-PRO" w:eastAsia="HG丸ｺﾞｼｯｸM-PRO" w:hAnsi="HG丸ｺﾞｼｯｸM-PRO" w:hint="eastAsia"/>
                            <w:b/>
                            <w:bCs/>
                            <w:i/>
                            <w:iCs/>
                            <w:color w:val="FF0000"/>
                            <w:sz w:val="28"/>
                            <w:szCs w:val="28"/>
                            <w:highlight w:val="yellow"/>
                            <w:u w:val="wave"/>
                          </w:rPr>
                          <w:t>は</w:t>
                        </w:r>
                        <w:r w:rsidRPr="00FE3BB3">
                          <w:rPr>
                            <w:rFonts w:ascii="HG丸ｺﾞｼｯｸM-PRO" w:eastAsia="HG丸ｺﾞｼｯｸM-PRO" w:hAnsi="HG丸ｺﾞｼｯｸM-PRO" w:hint="eastAsia"/>
                            <w:b/>
                            <w:bCs/>
                            <w:i/>
                            <w:iCs/>
                            <w:color w:val="FF0000"/>
                            <w:sz w:val="28"/>
                            <w:szCs w:val="28"/>
                            <w:highlight w:val="yellow"/>
                            <w:u w:val="wave"/>
                          </w:rPr>
                          <w:t>必ず確認するようにしましょう！</w:t>
                        </w:r>
                      </w:p>
                      <w:p w14:paraId="76AF4EC0" w14:textId="77777777" w:rsidR="00AE28AD" w:rsidRPr="00BE0330" w:rsidRDefault="00AE28AD" w:rsidP="0068145A">
                        <w:pPr>
                          <w:snapToGrid w:val="0"/>
                          <w:spacing w:line="240" w:lineRule="exact"/>
                          <w:rPr>
                            <w:rFonts w:ascii="HG丸ｺﾞｼｯｸM-PRO" w:eastAsia="HG丸ｺﾞｼｯｸM-PRO" w:hAnsi="HG丸ｺﾞｼｯｸM-PRO"/>
                            <w:sz w:val="24"/>
                            <w:szCs w:val="22"/>
                          </w:rPr>
                        </w:pPr>
                      </w:p>
                      <w:p w14:paraId="0C8F99ED" w14:textId="77777777" w:rsidR="00AE28AD" w:rsidRPr="0017491F" w:rsidRDefault="00AE28AD" w:rsidP="00AE28AD">
                        <w:pPr>
                          <w:snapToGrid w:val="0"/>
                          <w:contextualSpacing/>
                          <w:rPr>
                            <w:rFonts w:ascii="HG明朝E" w:eastAsia="HG明朝E" w:hAnsi="HG明朝E"/>
                            <w:i/>
                            <w:iCs/>
                            <w:color w:val="FF0000"/>
                            <w:sz w:val="32"/>
                            <w:szCs w:val="32"/>
                          </w:rPr>
                        </w:pPr>
                        <w:r>
                          <w:rPr>
                            <w:rFonts w:ascii="HG明朝E" w:eastAsia="HG明朝E" w:hAnsi="HG明朝E" w:hint="eastAsia"/>
                            <w:color w:val="FF0000"/>
                            <w:sz w:val="32"/>
                            <w:szCs w:val="32"/>
                          </w:rPr>
                          <w:t>◎</w:t>
                        </w:r>
                        <w:r w:rsidRPr="0017491F">
                          <w:rPr>
                            <w:rFonts w:ascii="HG明朝E" w:eastAsia="HG明朝E" w:hAnsi="HG明朝E" w:hint="eastAsia"/>
                            <w:i/>
                            <w:iCs/>
                            <w:color w:val="FF0000"/>
                            <w:sz w:val="32"/>
                            <w:szCs w:val="32"/>
                          </w:rPr>
                          <w:t>便利に利用するために様々な支払方法を賢く選択しましょう。</w:t>
                        </w:r>
                      </w:p>
                      <w:p w14:paraId="7C10D064" w14:textId="77777777" w:rsidR="00AE28AD" w:rsidRPr="006D2401" w:rsidRDefault="00AE28AD" w:rsidP="00AE28AD">
                        <w:pPr>
                          <w:snapToGrid w:val="0"/>
                          <w:spacing w:line="120" w:lineRule="exact"/>
                          <w:contextualSpacing/>
                          <w:rPr>
                            <w:rFonts w:ascii="HG丸ｺﾞｼｯｸM-PRO" w:eastAsia="HG丸ｺﾞｼｯｸM-PRO" w:hAnsi="HG丸ｺﾞｼｯｸM-PRO"/>
                            <w:sz w:val="24"/>
                            <w:szCs w:val="24"/>
                          </w:rPr>
                        </w:pPr>
                      </w:p>
                      <w:p w14:paraId="2C178E7B" w14:textId="77777777" w:rsidR="00AE28AD" w:rsidRPr="00FD0C24" w:rsidRDefault="00AE28AD" w:rsidP="00E81E75">
                        <w:pPr>
                          <w:snapToGrid w:val="0"/>
                          <w:ind w:leftChars="22" w:left="46"/>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b/>
                            <w:bCs/>
                            <w:color w:val="FF0000"/>
                            <w:sz w:val="24"/>
                            <w:szCs w:val="24"/>
                            <w:u w:val="double"/>
                          </w:rPr>
                          <w:t>リボ払い(リボルビング払い)</w:t>
                        </w:r>
                        <w:r w:rsidRPr="00FD0C24">
                          <w:rPr>
                            <w:rFonts w:ascii="HG丸ｺﾞｼｯｸM-PRO" w:eastAsia="HG丸ｺﾞｼｯｸM-PRO" w:hAnsi="HG丸ｺﾞｼｯｸM-PRO" w:hint="eastAsia"/>
                            <w:sz w:val="24"/>
                            <w:szCs w:val="24"/>
                          </w:rPr>
                          <w:t>は、毎月の支払金額を設定し、一定額を支払います。</w:t>
                        </w:r>
                      </w:p>
                      <w:p w14:paraId="77AA28ED" w14:textId="77777777" w:rsidR="00E81E75" w:rsidRDefault="00AE28AD" w:rsidP="00E81E75">
                        <w:pPr>
                          <w:snapToGrid w:val="0"/>
                          <w:ind w:leftChars="22" w:left="46" w:firstLineChars="100" w:firstLine="241"/>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b/>
                            <w:bCs/>
                            <w:color w:val="FF0000"/>
                            <w:sz w:val="24"/>
                            <w:szCs w:val="24"/>
                            <w:u w:val="double"/>
                          </w:rPr>
                          <w:t>分割払い（３回以上）</w:t>
                        </w:r>
                        <w:r w:rsidRPr="00FD0C24">
                          <w:rPr>
                            <w:rFonts w:ascii="HG丸ｺﾞｼｯｸM-PRO" w:eastAsia="HG丸ｺﾞｼｯｸM-PRO" w:hAnsi="HG丸ｺﾞｼｯｸM-PRO" w:hint="eastAsia"/>
                            <w:sz w:val="24"/>
                            <w:szCs w:val="24"/>
                          </w:rPr>
                          <w:t>は、支払回数を設定し、総支払金額を分割して支払います。</w:t>
                        </w:r>
                      </w:p>
                      <w:p w14:paraId="105D4CEF" w14:textId="77777777" w:rsidR="00E81E75" w:rsidRDefault="00AE28AD" w:rsidP="00E81E75">
                        <w:pPr>
                          <w:snapToGrid w:val="0"/>
                          <w:ind w:firstLineChars="100" w:firstLine="271"/>
                          <w:contextualSpacing/>
                          <w:rPr>
                            <w:rFonts w:ascii="HG丸ｺﾞｼｯｸM-PRO" w:eastAsia="HG丸ｺﾞｼｯｸM-PRO" w:hAnsi="HG丸ｺﾞｼｯｸM-PRO"/>
                            <w:sz w:val="24"/>
                            <w:szCs w:val="24"/>
                          </w:rPr>
                        </w:pPr>
                        <w:r w:rsidRPr="0068145A">
                          <w:rPr>
                            <w:rFonts w:ascii="HG丸ｺﾞｼｯｸM-PRO" w:eastAsia="HG丸ｺﾞｼｯｸM-PRO" w:hAnsi="HG丸ｺﾞｼｯｸM-PRO" w:hint="eastAsia"/>
                            <w:b/>
                            <w:bCs/>
                            <w:color w:val="FF0000"/>
                            <w:sz w:val="27"/>
                            <w:szCs w:val="27"/>
                            <w:highlight w:val="yellow"/>
                            <w:u w:val="double"/>
                          </w:rPr>
                          <w:t>リボ払い</w:t>
                        </w:r>
                        <w:r w:rsidRPr="0068145A">
                          <w:rPr>
                            <w:rFonts w:ascii="HG丸ｺﾞｼｯｸM-PRO" w:eastAsia="HG丸ｺﾞｼｯｸM-PRO" w:hAnsi="HG丸ｺﾞｼｯｸM-PRO" w:hint="eastAsia"/>
                            <w:b/>
                            <w:bCs/>
                            <w:i/>
                            <w:iCs/>
                            <w:color w:val="FF0000"/>
                            <w:sz w:val="27"/>
                            <w:szCs w:val="27"/>
                            <w:highlight w:val="yellow"/>
                            <w:u w:val="wave"/>
                          </w:rPr>
                          <w:t>も</w:t>
                        </w:r>
                        <w:r w:rsidRPr="0068145A">
                          <w:rPr>
                            <w:rFonts w:ascii="HG丸ｺﾞｼｯｸM-PRO" w:eastAsia="HG丸ｺﾞｼｯｸM-PRO" w:hAnsi="HG丸ｺﾞｼｯｸM-PRO" w:hint="eastAsia"/>
                            <w:b/>
                            <w:bCs/>
                            <w:color w:val="FF0000"/>
                            <w:sz w:val="27"/>
                            <w:szCs w:val="27"/>
                            <w:highlight w:val="yellow"/>
                            <w:u w:val="double"/>
                          </w:rPr>
                          <w:t>分割払い</w:t>
                        </w:r>
                        <w:r w:rsidRPr="0068145A">
                          <w:rPr>
                            <w:rFonts w:ascii="HG丸ｺﾞｼｯｸM-PRO" w:eastAsia="HG丸ｺﾞｼｯｸM-PRO" w:hAnsi="HG丸ｺﾞｼｯｸM-PRO" w:hint="eastAsia"/>
                            <w:b/>
                            <w:bCs/>
                            <w:i/>
                            <w:iCs/>
                            <w:color w:val="FF0000"/>
                            <w:sz w:val="27"/>
                            <w:szCs w:val="27"/>
                            <w:highlight w:val="yellow"/>
                            <w:u w:val="wave"/>
                          </w:rPr>
                          <w:t>も月々の負担は少ないですが、将来にわたり手数料が発生し</w:t>
                        </w:r>
                        <w:r w:rsidR="001C7F6E" w:rsidRPr="0068145A">
                          <w:rPr>
                            <w:rFonts w:ascii="HG丸ｺﾞｼｯｸM-PRO" w:eastAsia="HG丸ｺﾞｼｯｸM-PRO" w:hAnsi="HG丸ｺﾞｼｯｸM-PRO" w:hint="eastAsia"/>
                            <w:b/>
                            <w:bCs/>
                            <w:i/>
                            <w:iCs/>
                            <w:color w:val="FF0000"/>
                            <w:sz w:val="27"/>
                            <w:szCs w:val="27"/>
                            <w:highlight w:val="yellow"/>
                            <w:u w:val="wave"/>
                          </w:rPr>
                          <w:t>ます。</w:t>
                        </w:r>
                      </w:p>
                      <w:p w14:paraId="108BC96C" w14:textId="1A88E246" w:rsidR="00AE28AD" w:rsidRPr="001C7F6E" w:rsidRDefault="00AE28AD" w:rsidP="00E81E75">
                        <w:pPr>
                          <w:snapToGrid w:val="0"/>
                          <w:ind w:leftChars="22" w:left="46" w:firstLineChars="100" w:firstLine="240"/>
                          <w:contextualSpacing/>
                          <w:rPr>
                            <w:rFonts w:ascii="HG丸ｺﾞｼｯｸM-PRO" w:eastAsia="HG丸ｺﾞｼｯｸM-PRO" w:hAnsi="HG丸ｺﾞｼｯｸM-PRO"/>
                            <w:sz w:val="24"/>
                            <w:szCs w:val="24"/>
                          </w:rPr>
                        </w:pPr>
                        <w:r w:rsidRPr="001C7F6E">
                          <w:rPr>
                            <w:rFonts w:ascii="HG丸ｺﾞｼｯｸM-PRO" w:eastAsia="HG丸ｺﾞｼｯｸM-PRO" w:hAnsi="HG丸ｺﾞｼｯｸM-PRO" w:hint="eastAsia"/>
                            <w:sz w:val="24"/>
                            <w:szCs w:val="24"/>
                          </w:rPr>
                          <w:t>利用金額が大きくなるほど総支払金額も増えることを覚えておきましょう！</w:t>
                        </w:r>
                      </w:p>
                      <w:p w14:paraId="5DBAF186" w14:textId="77777777" w:rsidR="00AE28AD" w:rsidRPr="00FD0C24" w:rsidRDefault="00AE28AD" w:rsidP="00AE28AD">
                        <w:pPr>
                          <w:snapToGrid w:val="0"/>
                          <w:spacing w:line="120" w:lineRule="exact"/>
                          <w:rPr>
                            <w:rFonts w:ascii="HG丸ｺﾞｼｯｸM-PRO" w:eastAsia="HG丸ｺﾞｼｯｸM-PRO" w:hAnsi="HG丸ｺﾞｼｯｸM-PRO"/>
                            <w:color w:val="FF0000"/>
                            <w:sz w:val="24"/>
                            <w:szCs w:val="24"/>
                            <w:u w:val="wave"/>
                          </w:rPr>
                        </w:pPr>
                      </w:p>
                      <w:p w14:paraId="67D091D8" w14:textId="77777777" w:rsidR="00AE28AD" w:rsidRPr="0068145A" w:rsidRDefault="00AE28AD" w:rsidP="00E81E75">
                        <w:pPr>
                          <w:snapToGrid w:val="0"/>
                          <w:ind w:leftChars="22" w:left="46"/>
                          <w:contextualSpacing/>
                          <w:rPr>
                            <w:rFonts w:ascii="HG丸ｺﾞｼｯｸM-PRO" w:eastAsia="HG丸ｺﾞｼｯｸM-PRO" w:hAnsi="HG丸ｺﾞｼｯｸM-PRO"/>
                            <w:b/>
                            <w:bCs/>
                            <w:i/>
                            <w:iCs/>
                            <w:color w:val="FF0000"/>
                            <w:sz w:val="27"/>
                            <w:szCs w:val="27"/>
                            <w:u w:val="wave"/>
                          </w:rPr>
                        </w:pPr>
                        <w:r w:rsidRPr="00FD0C24">
                          <w:rPr>
                            <w:rFonts w:ascii="HG丸ｺﾞｼｯｸM-PRO" w:eastAsia="HG丸ｺﾞｼｯｸM-PRO" w:hAnsi="HG丸ｺﾞｼｯｸM-PRO" w:hint="eastAsia"/>
                            <w:sz w:val="24"/>
                            <w:szCs w:val="24"/>
                          </w:rPr>
                          <w:t>○</w:t>
                        </w:r>
                        <w:r w:rsidRPr="0068145A">
                          <w:rPr>
                            <w:rFonts w:ascii="HG丸ｺﾞｼｯｸM-PRO" w:eastAsia="HG丸ｺﾞｼｯｸM-PRO" w:hAnsi="HG丸ｺﾞｼｯｸM-PRO" w:hint="eastAsia"/>
                            <w:b/>
                            <w:bCs/>
                            <w:color w:val="FF0000"/>
                            <w:sz w:val="27"/>
                            <w:szCs w:val="27"/>
                            <w:highlight w:val="yellow"/>
                            <w:u w:val="double"/>
                          </w:rPr>
                          <w:t>一括払い</w:t>
                        </w:r>
                        <w:r w:rsidRPr="0068145A">
                          <w:rPr>
                            <w:rFonts w:ascii="HG丸ｺﾞｼｯｸM-PRO" w:eastAsia="HG丸ｺﾞｼｯｸM-PRO" w:hAnsi="HG丸ｺﾞｼｯｸM-PRO" w:hint="eastAsia"/>
                            <w:color w:val="FF0000"/>
                            <w:sz w:val="27"/>
                            <w:szCs w:val="27"/>
                            <w:highlight w:val="yellow"/>
                          </w:rPr>
                          <w:t>･</w:t>
                        </w:r>
                        <w:r w:rsidRPr="0068145A">
                          <w:rPr>
                            <w:rFonts w:ascii="HG丸ｺﾞｼｯｸM-PRO" w:eastAsia="HG丸ｺﾞｼｯｸM-PRO" w:hAnsi="HG丸ｺﾞｼｯｸM-PRO" w:hint="eastAsia"/>
                            <w:b/>
                            <w:bCs/>
                            <w:color w:val="FF0000"/>
                            <w:sz w:val="27"/>
                            <w:szCs w:val="27"/>
                            <w:highlight w:val="yellow"/>
                            <w:u w:val="double"/>
                          </w:rPr>
                          <w:t>２回払い</w:t>
                        </w:r>
                        <w:r w:rsidRPr="0068145A">
                          <w:rPr>
                            <w:rFonts w:ascii="HG丸ｺﾞｼｯｸM-PRO" w:eastAsia="HG丸ｺﾞｼｯｸM-PRO" w:hAnsi="HG丸ｺﾞｼｯｸM-PRO" w:hint="eastAsia"/>
                            <w:color w:val="FF0000"/>
                            <w:sz w:val="27"/>
                            <w:szCs w:val="27"/>
                            <w:highlight w:val="yellow"/>
                          </w:rPr>
                          <w:t>･</w:t>
                        </w:r>
                        <w:r w:rsidRPr="0068145A">
                          <w:rPr>
                            <w:rFonts w:ascii="HG丸ｺﾞｼｯｸM-PRO" w:eastAsia="HG丸ｺﾞｼｯｸM-PRO" w:hAnsi="HG丸ｺﾞｼｯｸM-PRO" w:hint="eastAsia"/>
                            <w:b/>
                            <w:bCs/>
                            <w:color w:val="FF0000"/>
                            <w:sz w:val="27"/>
                            <w:szCs w:val="27"/>
                            <w:highlight w:val="yellow"/>
                            <w:u w:val="double"/>
                          </w:rPr>
                          <w:t>ボーナス一括払い</w:t>
                        </w:r>
                        <w:r w:rsidRPr="0068145A">
                          <w:rPr>
                            <w:rFonts w:ascii="HG丸ｺﾞｼｯｸM-PRO" w:eastAsia="HG丸ｺﾞｼｯｸM-PRO" w:hAnsi="HG丸ｺﾞｼｯｸM-PRO" w:hint="eastAsia"/>
                            <w:b/>
                            <w:bCs/>
                            <w:i/>
                            <w:iCs/>
                            <w:color w:val="FF0000"/>
                            <w:sz w:val="27"/>
                            <w:szCs w:val="27"/>
                            <w:highlight w:val="yellow"/>
                            <w:u w:val="wave"/>
                          </w:rPr>
                          <w:t>は、通常は手数料がかからない支払方法です。</w:t>
                        </w:r>
                      </w:p>
                      <w:p w14:paraId="3489997B" w14:textId="77777777" w:rsidR="00FE3BB3" w:rsidRDefault="00AE28AD" w:rsidP="00E81E75">
                        <w:pPr>
                          <w:snapToGrid w:val="0"/>
                          <w:ind w:leftChars="22" w:left="46" w:firstLineChars="100" w:firstLine="24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例えば、生活必需品の買い物などの比較的少額の支払いは</w:t>
                        </w:r>
                        <w:r w:rsidRPr="00FD0C24">
                          <w:rPr>
                            <w:rFonts w:ascii="HG丸ｺﾞｼｯｸM-PRO" w:eastAsia="HG丸ｺﾞｼｯｸM-PRO" w:hAnsi="HG丸ｺﾞｼｯｸM-PRO" w:hint="eastAsia"/>
                            <w:b/>
                            <w:bCs/>
                            <w:color w:val="FF0000"/>
                            <w:sz w:val="24"/>
                            <w:szCs w:val="24"/>
                            <w:u w:val="double"/>
                          </w:rPr>
                          <w:t>一括払い</w:t>
                        </w:r>
                        <w:r w:rsidRPr="00FD0C24">
                          <w:rPr>
                            <w:rFonts w:ascii="HG丸ｺﾞｼｯｸM-PRO" w:eastAsia="HG丸ｺﾞｼｯｸM-PRO" w:hAnsi="HG丸ｺﾞｼｯｸM-PRO" w:hint="eastAsia"/>
                            <w:sz w:val="24"/>
                            <w:szCs w:val="24"/>
                          </w:rPr>
                          <w:t>とし、</w:t>
                        </w:r>
                      </w:p>
                      <w:p w14:paraId="11294100" w14:textId="6F12851D" w:rsidR="00AE28AD" w:rsidRPr="00AE28AD" w:rsidRDefault="00AE28AD" w:rsidP="00E81E75">
                        <w:pPr>
                          <w:snapToGrid w:val="0"/>
                          <w:ind w:leftChars="22" w:left="46" w:firstLineChars="100" w:firstLine="240"/>
                          <w:contextualSpacing/>
                          <w:rPr>
                            <w:rFonts w:ascii="HG丸ｺﾞｼｯｸM-PRO" w:eastAsia="HG丸ｺﾞｼｯｸM-PRO" w:hAnsi="HG丸ｺﾞｼｯｸM-PRO"/>
                            <w:b/>
                            <w:bCs/>
                            <w:sz w:val="24"/>
                            <w:szCs w:val="24"/>
                            <w:u w:val="double"/>
                          </w:rPr>
                        </w:pPr>
                        <w:r w:rsidRPr="00FD0C24">
                          <w:rPr>
                            <w:rFonts w:ascii="HG丸ｺﾞｼｯｸM-PRO" w:eastAsia="HG丸ｺﾞｼｯｸM-PRO" w:hAnsi="HG丸ｺﾞｼｯｸM-PRO" w:hint="eastAsia"/>
                            <w:sz w:val="24"/>
                            <w:szCs w:val="24"/>
                          </w:rPr>
                          <w:t>高額の支払いとなる物品や旅行代金は</w:t>
                        </w:r>
                        <w:r w:rsidRPr="00FD0C24">
                          <w:rPr>
                            <w:rFonts w:ascii="HG丸ｺﾞｼｯｸM-PRO" w:eastAsia="HG丸ｺﾞｼｯｸM-PRO" w:hAnsi="HG丸ｺﾞｼｯｸM-PRO" w:hint="eastAsia"/>
                            <w:b/>
                            <w:bCs/>
                            <w:color w:val="FF0000"/>
                            <w:sz w:val="24"/>
                            <w:szCs w:val="24"/>
                            <w:u w:val="double"/>
                          </w:rPr>
                          <w:t>２回払い</w:t>
                        </w:r>
                        <w:r w:rsidRPr="00FD0C24">
                          <w:rPr>
                            <w:rFonts w:ascii="HG丸ｺﾞｼｯｸM-PRO" w:eastAsia="HG丸ｺﾞｼｯｸM-PRO" w:hAnsi="HG丸ｺﾞｼｯｸM-PRO" w:hint="eastAsia"/>
                            <w:sz w:val="24"/>
                            <w:szCs w:val="24"/>
                          </w:rPr>
                          <w:t>や</w:t>
                        </w:r>
                        <w:r w:rsidRPr="00FD0C24">
                          <w:rPr>
                            <w:rFonts w:ascii="HG丸ｺﾞｼｯｸM-PRO" w:eastAsia="HG丸ｺﾞｼｯｸM-PRO" w:hAnsi="HG丸ｺﾞｼｯｸM-PRO" w:hint="eastAsia"/>
                            <w:b/>
                            <w:bCs/>
                            <w:color w:val="FF0000"/>
                            <w:sz w:val="24"/>
                            <w:szCs w:val="24"/>
                            <w:u w:val="double"/>
                          </w:rPr>
                          <w:t>ボーナス一括払い</w:t>
                        </w:r>
                        <w:r w:rsidRPr="00FD0C24">
                          <w:rPr>
                            <w:rFonts w:ascii="HG丸ｺﾞｼｯｸM-PRO" w:eastAsia="HG丸ｺﾞｼｯｸM-PRO" w:hAnsi="HG丸ｺﾞｼｯｸM-PRO" w:hint="eastAsia"/>
                            <w:sz w:val="24"/>
                            <w:szCs w:val="24"/>
                          </w:rPr>
                          <w:t>で支払うなど使い分けましょう！</w:t>
                        </w:r>
                      </w:p>
                    </w:txbxContent>
                  </v:textbox>
                </v:shape>
                <w10:wrap anchorx="margin"/>
              </v:group>
            </w:pict>
          </mc:Fallback>
        </mc:AlternateContent>
      </w:r>
    </w:p>
    <w:p w14:paraId="4C1B474D" w14:textId="187FB828" w:rsidR="00BC7DBC" w:rsidRDefault="008509E3">
      <w:pPr>
        <w:rPr>
          <w:color w:val="FF0000"/>
          <w14:glow w14:rad="0">
            <w14:srgbClr w14:val="FF0000"/>
          </w14:glow>
          <w14:shadow w14:blurRad="50800" w14:dist="50800" w14:dir="5400000" w14:sx="0" w14:sy="0" w14:kx="0" w14:ky="0" w14:algn="ctr">
            <w14:srgbClr w14:val="FF0000"/>
          </w14:shadow>
          <w14:props3d w14:extrusionH="57150" w14:contourW="12700" w14:prstMaterial="none">
            <w14:extrusionClr>
              <w14:srgbClr w14:val="FF0000"/>
            </w14:extrusionClr>
            <w14:contourClr>
              <w14:schemeClr w14:val="bg1"/>
            </w14:contourClr>
          </w14:props3d>
        </w:rPr>
      </w:pPr>
      <w:r>
        <w:rPr>
          <w:noProof/>
        </w:rPr>
        <mc:AlternateContent>
          <mc:Choice Requires="wpg">
            <w:drawing>
              <wp:anchor distT="0" distB="0" distL="114300" distR="114300" simplePos="0" relativeHeight="251947008" behindDoc="0" locked="0" layoutInCell="1" allowOverlap="1" wp14:anchorId="76C8A774" wp14:editId="6439782F">
                <wp:simplePos x="0" y="0"/>
                <wp:positionH relativeFrom="column">
                  <wp:posOffset>5798820</wp:posOffset>
                </wp:positionH>
                <wp:positionV relativeFrom="paragraph">
                  <wp:posOffset>4747260</wp:posOffset>
                </wp:positionV>
                <wp:extent cx="1744345" cy="2095500"/>
                <wp:effectExtent l="0" t="57150" r="0" b="0"/>
                <wp:wrapNone/>
                <wp:docPr id="51" name="グループ化 51"/>
                <wp:cNvGraphicFramePr/>
                <a:graphic xmlns:a="http://schemas.openxmlformats.org/drawingml/2006/main">
                  <a:graphicData uri="http://schemas.microsoft.com/office/word/2010/wordprocessingGroup">
                    <wpg:wgp>
                      <wpg:cNvGrpSpPr/>
                      <wpg:grpSpPr>
                        <a:xfrm>
                          <a:off x="0" y="0"/>
                          <a:ext cx="1744345" cy="2095500"/>
                          <a:chOff x="0" y="60960"/>
                          <a:chExt cx="1744345" cy="2095500"/>
                        </a:xfrm>
                      </wpg:grpSpPr>
                      <wps:wsp>
                        <wps:cNvPr id="11" name="フローチャート: 処理 11"/>
                        <wps:cNvSpPr/>
                        <wps:spPr>
                          <a:xfrm>
                            <a:off x="0" y="243840"/>
                            <a:ext cx="1744345" cy="191262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4671F" w14:textId="73E21389" w:rsidR="002F129B" w:rsidRDefault="002F129B" w:rsidP="002F129B">
                              <w:pPr>
                                <w:jc w:val="center"/>
                              </w:pPr>
                              <w:r w:rsidRPr="002F129B">
                                <w:rPr>
                                  <w:noProof/>
                                </w:rPr>
                                <w:drawing>
                                  <wp:inline distT="0" distB="0" distL="0" distR="0" wp14:anchorId="43145F03" wp14:editId="109D5B7D">
                                    <wp:extent cx="1229341" cy="1459371"/>
                                    <wp:effectExtent l="0" t="0" r="0" b="7620"/>
                                    <wp:docPr id="3" name="図 2">
                                      <a:extLst xmlns:a="http://schemas.openxmlformats.org/drawingml/2006/main">
                                        <a:ext uri="{FF2B5EF4-FFF2-40B4-BE49-F238E27FC236}">
                                          <a16:creationId xmlns:a16="http://schemas.microsoft.com/office/drawing/2014/main" id="{C7A31574-FDB4-4F87-BD3B-68968360E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7A31574-FDB4-4F87-BD3B-68968360E177}"/>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5091" b="95394" l="9209" r="92278">
                                                          <a14:foregroundMark x1="57410" y1="9859" x2="42206" y2="8121"/>
                                                          <a14:foregroundMark x1="42206" y1="8121" x2="53046" y2="7838"/>
                                                          <a14:foregroundMark x1="53046" y1="7838" x2="57746" y2="8768"/>
                                                          <a14:foregroundMark x1="53285" y1="39152" x2="41343" y2="26343"/>
                                                          <a14:foregroundMark x1="41343" y1="26343" x2="57794" y2="27030"/>
                                                          <a14:foregroundMark x1="57794" y1="27030" x2="57554" y2="34141"/>
                                                          <a14:foregroundMark x1="57554" y1="34141" x2="49496" y2="38343"/>
                                                          <a14:foregroundMark x1="27434" y1="36404" x2="24556" y2="28566"/>
                                                          <a14:foregroundMark x1="24556" y1="28566" x2="28681" y2="20162"/>
                                                          <a14:foregroundMark x1="28681" y1="20162" x2="33333" y2="30949"/>
                                                          <a14:foregroundMark x1="33333" y1="30949" x2="31559" y2="35556"/>
                                                          <a14:foregroundMark x1="54964" y1="38061" x2="48825" y2="31515"/>
                                                          <a14:foregroundMark x1="48825" y1="31515" x2="49544" y2="23354"/>
                                                          <a14:foregroundMark x1="49544" y1="23354" x2="54964" y2="30343"/>
                                                          <a14:foregroundMark x1="54964" y1="30343" x2="47674" y2="35838"/>
                                                          <a14:foregroundMark x1="47674" y1="35838" x2="47674" y2="35838"/>
                                                          <a14:foregroundMark x1="56595" y1="26101" x2="52326" y2="26949"/>
                                                          <a14:foregroundMark x1="48010" y1="22909" x2="58561" y2="25818"/>
                                                          <a14:foregroundMark x1="58561" y1="25818" x2="58561" y2="25980"/>
                                                          <a14:foregroundMark x1="56930" y1="22222" x2="39041" y2="23515"/>
                                                          <a14:foregroundMark x1="39041" y1="23515" x2="47674" y2="26949"/>
                                                          <a14:foregroundMark x1="56930" y1="23879" x2="45228" y2="25980"/>
                                                          <a14:foregroundMark x1="44892" y1="31232" x2="44412" y2="34182"/>
                                                          <a14:foregroundMark x1="56739" y1="36242" x2="50024" y2="39030"/>
                                                          <a14:foregroundMark x1="45228" y1="33051" x2="45036" y2="36646"/>
                                                          <a14:foregroundMark x1="44412" y1="30545" x2="43549" y2="34990"/>
                                                          <a14:foregroundMark x1="30360" y1="20687" x2="35156" y2="25697"/>
                                                          <a14:foregroundMark x1="29736" y1="28768" x2="28393" y2="32646"/>
                                                          <a14:foregroundMark x1="25420" y1="31960" x2="24269" y2="37091"/>
                                                          <a14:foregroundMark x1="42926" y1="42222" x2="24940" y2="39030"/>
                                                          <a14:foregroundMark x1="24940" y1="39030" x2="24940" y2="39030"/>
                                                          <a14:foregroundMark x1="45036" y1="43596" x2="38801" y2="37495"/>
                                                          <a14:foregroundMark x1="55252" y1="44040" x2="41775" y2="39313"/>
                                                          <a14:foregroundMark x1="54101" y1="61131" x2="49017" y2="58747"/>
                                                          <a14:foregroundMark x1="41918" y1="90141" x2="31367" y2="92364"/>
                                                          <a14:foregroundMark x1="40096" y1="47071" x2="34484" y2="49172"/>
                                                          <a14:foregroundMark x1="39616" y1="44323" x2="33189" y2="45818"/>
                                                          <a14:foregroundMark x1="92422" y1="58182" x2="89113" y2="63838"/>
                                                          <a14:foregroundMark x1="87530" y1="65737" x2="79233" y2="67677"/>
                                                          <a14:foregroundMark x1="76595" y1="68121" x2="71319" y2="69172"/>
                                                          <a14:foregroundMark x1="12374" y1="34343" x2="11655" y2="38343"/>
                                                          <a14:foregroundMark x1="12182" y1="33737" x2="10600" y2="37899"/>
                                                          <a14:foregroundMark x1="9209" y1="41131" x2="9880" y2="45899"/>
                                                          <a14:foregroundMark x1="12902" y1="49293" x2="15540" y2="53455"/>
                                                          <a14:foregroundMark x1="46331" y1="5131" x2="60767" y2="5859"/>
                                                          <a14:foregroundMark x1="42974" y1="94384" x2="31367" y2="95394"/>
                                                          <a14:foregroundMark x1="51293" y1="62445" x2="48659" y2="60145"/>
                                                        </a14:backgroundRemoval>
                                                      </a14:imgEffect>
                                                    </a14:imgLayer>
                                                  </a14:imgProps>
                                                </a:ext>
                                                <a:ext uri="{28A0092B-C50C-407E-A947-70E740481C1C}">
                                                  <a14:useLocalDpi xmlns:a14="http://schemas.microsoft.com/office/drawing/2010/main" val="0"/>
                                                </a:ext>
                                              </a:extLst>
                                            </a:blip>
                                            <a:stretch>
                                              <a:fillRect/>
                                            </a:stretch>
                                          </pic:blipFill>
                                          <pic:spPr>
                                            <a:xfrm rot="1096088">
                                              <a:off x="0" y="0"/>
                                              <a:ext cx="1252384" cy="148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22860" y="60960"/>
                            <a:ext cx="1173480" cy="937260"/>
                          </a:xfrm>
                          <a:prstGeom prst="rect">
                            <a:avLst/>
                          </a:prstGeom>
                          <a:noFill/>
                          <a:ln w="6350">
                            <a:noFill/>
                          </a:ln>
                        </wps:spPr>
                        <wps:txbx>
                          <w:txbxContent>
                            <w:p w14:paraId="124D0B6D" w14:textId="5299A8C9" w:rsidR="008509E3" w:rsidRDefault="008509E3">
                              <w:r w:rsidRPr="008509E3">
                                <w:rPr>
                                  <w:noProof/>
                                </w:rPr>
                                <w:drawing>
                                  <wp:inline distT="0" distB="0" distL="0" distR="0" wp14:anchorId="6BED0EDE" wp14:editId="71BCD5AE">
                                    <wp:extent cx="988695" cy="839470"/>
                                    <wp:effectExtent l="0" t="0" r="0" b="0"/>
                                    <wp:docPr id="28" name="図 27">
                                      <a:extLst xmlns:a="http://schemas.openxmlformats.org/drawingml/2006/main">
                                        <a:ext uri="{FF2B5EF4-FFF2-40B4-BE49-F238E27FC236}">
                                          <a16:creationId xmlns:a16="http://schemas.microsoft.com/office/drawing/2014/main" id="{6F73F1B9-CE7E-483C-B9D2-9D2D4B9DB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6F73F1B9-CE7E-483C-B9D2-9D2D4B9DB322}"/>
                                                </a:ext>
                                              </a:extLst>
                                            </pic:cNvPr>
                                            <pic:cNvPicPr>
                                              <a:picLocks noChangeAspect="1"/>
                                            </pic:cNvPicPr>
                                          </pic:nvPicPr>
                                          <pic:blipFill>
                                            <a:blip r:embed="rId16">
                                              <a:extLst>
                                                <a:ext uri="{BEBA8EAE-BF5A-486C-A8C5-ECC9F3942E4B}">
                                                  <a14:imgProps xmlns:a14="http://schemas.microsoft.com/office/drawing/2010/main">
                                                    <a14:imgLayer r:embed="rId17">
                                                      <a14:imgEffect>
                                                        <a14:backgroundRemoval t="10000" b="90000" l="10000" r="90000"/>
                                                      </a14:imgEffect>
                                                      <a14:imgEffect>
                                                        <a14:saturation sat="0"/>
                                                      </a14:imgEffect>
                                                    </a14:imgLayer>
                                                  </a14:imgProps>
                                                </a:ext>
                                              </a:extLst>
                                            </a:blip>
                                            <a:stretch>
                                              <a:fillRect/>
                                            </a:stretch>
                                          </pic:blipFill>
                                          <pic:spPr>
                                            <a:xfrm rot="373342">
                                              <a:off x="0" y="0"/>
                                              <a:ext cx="988695" cy="839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rot="1055666">
                            <a:off x="518160" y="121920"/>
                            <a:ext cx="1092835" cy="868680"/>
                          </a:xfrm>
                          <a:prstGeom prst="rect">
                            <a:avLst/>
                          </a:prstGeom>
                          <a:noFill/>
                          <a:ln w="6350">
                            <a:noFill/>
                          </a:ln>
                        </wps:spPr>
                        <wps:txbx>
                          <w:txbxContent>
                            <w:p w14:paraId="546C7323" w14:textId="5DAD2E05" w:rsidR="008509E3" w:rsidRPr="009E2294" w:rsidRDefault="008509E3" w:rsidP="008509E3">
                              <w:pPr>
                                <w:autoSpaceDE w:val="0"/>
                                <w:autoSpaceDN w:val="0"/>
                                <w:jc w:val="center"/>
                                <w:rPr>
                                  <w:rFonts w:ascii="HGP創英角ﾎﾟｯﾌﾟ体" w:eastAsia="HGP創英角ﾎﾟｯﾌﾟ体" w:hAnsi="HGP創英角ﾎﾟｯﾌﾟ体"/>
                                  <w:i/>
                                  <w:iCs/>
                                  <w:color w:val="FF0000"/>
                                  <w:sz w:val="32"/>
                                  <w:szCs w:val="28"/>
                                </w:rPr>
                              </w:pPr>
                              <w:r w:rsidRPr="009E2294">
                                <w:rPr>
                                  <w:rFonts w:ascii="HGP創英角ﾎﾟｯﾌﾟ体" w:eastAsia="HGP創英角ﾎﾟｯﾌﾟ体" w:hAnsi="HGP創英角ﾎﾟｯﾌﾟ体" w:hint="eastAsia"/>
                                  <w:color w:val="FF0000"/>
                                  <w:sz w:val="32"/>
                                  <w:szCs w:val="28"/>
                                </w:rPr>
                                <w:t>！</w:t>
                              </w:r>
                              <w:r w:rsidRPr="009E2294">
                                <w:rPr>
                                  <w:rFonts w:ascii="HGP創英角ﾎﾟｯﾌﾟ体" w:eastAsia="HGP創英角ﾎﾟｯﾌﾟ体" w:hAnsi="HGP創英角ﾎﾟｯﾌﾟ体" w:hint="eastAsia"/>
                                  <w:i/>
                                  <w:iCs/>
                                  <w:color w:val="FF0000"/>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C8A774" id="グループ化 51" o:spid="_x0000_s1044" style="position:absolute;margin-left:456.6pt;margin-top:373.8pt;width:137.35pt;height:165pt;z-index:251947008;mso-height-relative:margin" coordorigin=",609" coordsize="17443,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">
                <v:shapetype id="_x0000_t109" coordsize="21600,21600" o:spt="109" path="m,l,21600r21600,l21600,xe">
                  <v:stroke joinstyle="miter"/>
                  <v:path gradientshapeok="t" o:connecttype="rect"/>
                </v:shapetype>
                <v:shape id="フローチャート: 処理 11" o:spid="_x0000_s1045" type="#_x0000_t109" style="position:absolute;top:2438;width:17443;height:19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" filled="f" stroked="f" strokeweight="1.25pt">
                  <v:textbox>
                    <w:txbxContent>
                      <w:p w14:paraId="2E34671F" w14:textId="73E21389" w:rsidR="002F129B" w:rsidRDefault="002F129B" w:rsidP="002F129B">
                        <w:pPr>
                          <w:jc w:val="center"/>
                        </w:pPr>
                        <w:r w:rsidRPr="002F129B">
                          <w:rPr>
                            <w:noProof/>
                          </w:rPr>
                          <w:drawing>
                            <wp:inline distT="0" distB="0" distL="0" distR="0" wp14:anchorId="43145F03" wp14:editId="109D5B7D">
                              <wp:extent cx="1229341" cy="1459371"/>
                              <wp:effectExtent l="0" t="0" r="0" b="7620"/>
                              <wp:docPr id="3" name="図 2">
                                <a:extLst xmlns:a="http://schemas.openxmlformats.org/drawingml/2006/main">
                                  <a:ext uri="{FF2B5EF4-FFF2-40B4-BE49-F238E27FC236}">
                                    <a16:creationId xmlns:a16="http://schemas.microsoft.com/office/drawing/2014/main" id="{C7A31574-FDB4-4F87-BD3B-68968360E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7A31574-FDB4-4F87-BD3B-68968360E177}"/>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5091" b="95394" l="9209" r="92278">
                                                    <a14:foregroundMark x1="57410" y1="9859" x2="42206" y2="8121"/>
                                                    <a14:foregroundMark x1="42206" y1="8121" x2="53046" y2="7838"/>
                                                    <a14:foregroundMark x1="53046" y1="7838" x2="57746" y2="8768"/>
                                                    <a14:foregroundMark x1="53285" y1="39152" x2="41343" y2="26343"/>
                                                    <a14:foregroundMark x1="41343" y1="26343" x2="57794" y2="27030"/>
                                                    <a14:foregroundMark x1="57794" y1="27030" x2="57554" y2="34141"/>
                                                    <a14:foregroundMark x1="57554" y1="34141" x2="49496" y2="38343"/>
                                                    <a14:foregroundMark x1="27434" y1="36404" x2="24556" y2="28566"/>
                                                    <a14:foregroundMark x1="24556" y1="28566" x2="28681" y2="20162"/>
                                                    <a14:foregroundMark x1="28681" y1="20162" x2="33333" y2="30949"/>
                                                    <a14:foregroundMark x1="33333" y1="30949" x2="31559" y2="35556"/>
                                                    <a14:foregroundMark x1="54964" y1="38061" x2="48825" y2="31515"/>
                                                    <a14:foregroundMark x1="48825" y1="31515" x2="49544" y2="23354"/>
                                                    <a14:foregroundMark x1="49544" y1="23354" x2="54964" y2="30343"/>
                                                    <a14:foregroundMark x1="54964" y1="30343" x2="47674" y2="35838"/>
                                                    <a14:foregroundMark x1="47674" y1="35838" x2="47674" y2="35838"/>
                                                    <a14:foregroundMark x1="56595" y1="26101" x2="52326" y2="26949"/>
                                                    <a14:foregroundMark x1="48010" y1="22909" x2="58561" y2="25818"/>
                                                    <a14:foregroundMark x1="58561" y1="25818" x2="58561" y2="25980"/>
                                                    <a14:foregroundMark x1="56930" y1="22222" x2="39041" y2="23515"/>
                                                    <a14:foregroundMark x1="39041" y1="23515" x2="47674" y2="26949"/>
                                                    <a14:foregroundMark x1="56930" y1="23879" x2="45228" y2="25980"/>
                                                    <a14:foregroundMark x1="44892" y1="31232" x2="44412" y2="34182"/>
                                                    <a14:foregroundMark x1="56739" y1="36242" x2="50024" y2="39030"/>
                                                    <a14:foregroundMark x1="45228" y1="33051" x2="45036" y2="36646"/>
                                                    <a14:foregroundMark x1="44412" y1="30545" x2="43549" y2="34990"/>
                                                    <a14:foregroundMark x1="30360" y1="20687" x2="35156" y2="25697"/>
                                                    <a14:foregroundMark x1="29736" y1="28768" x2="28393" y2="32646"/>
                                                    <a14:foregroundMark x1="25420" y1="31960" x2="24269" y2="37091"/>
                                                    <a14:foregroundMark x1="42926" y1="42222" x2="24940" y2="39030"/>
                                                    <a14:foregroundMark x1="24940" y1="39030" x2="24940" y2="39030"/>
                                                    <a14:foregroundMark x1="45036" y1="43596" x2="38801" y2="37495"/>
                                                    <a14:foregroundMark x1="55252" y1="44040" x2="41775" y2="39313"/>
                                                    <a14:foregroundMark x1="54101" y1="61131" x2="49017" y2="58747"/>
                                                    <a14:foregroundMark x1="41918" y1="90141" x2="31367" y2="92364"/>
                                                    <a14:foregroundMark x1="40096" y1="47071" x2="34484" y2="49172"/>
                                                    <a14:foregroundMark x1="39616" y1="44323" x2="33189" y2="45818"/>
                                                    <a14:foregroundMark x1="92422" y1="58182" x2="89113" y2="63838"/>
                                                    <a14:foregroundMark x1="87530" y1="65737" x2="79233" y2="67677"/>
                                                    <a14:foregroundMark x1="76595" y1="68121" x2="71319" y2="69172"/>
                                                    <a14:foregroundMark x1="12374" y1="34343" x2="11655" y2="38343"/>
                                                    <a14:foregroundMark x1="12182" y1="33737" x2="10600" y2="37899"/>
                                                    <a14:foregroundMark x1="9209" y1="41131" x2="9880" y2="45899"/>
                                                    <a14:foregroundMark x1="12902" y1="49293" x2="15540" y2="53455"/>
                                                    <a14:foregroundMark x1="46331" y1="5131" x2="60767" y2="5859"/>
                                                    <a14:foregroundMark x1="42974" y1="94384" x2="31367" y2="95394"/>
                                                    <a14:foregroundMark x1="51293" y1="62445" x2="48659" y2="60145"/>
                                                  </a14:backgroundRemoval>
                                                </a14:imgEffect>
                                              </a14:imgLayer>
                                            </a14:imgProps>
                                          </a:ext>
                                          <a:ext uri="{28A0092B-C50C-407E-A947-70E740481C1C}">
                                            <a14:useLocalDpi xmlns:a14="http://schemas.microsoft.com/office/drawing/2010/main" val="0"/>
                                          </a:ext>
                                        </a:extLst>
                                      </a:blip>
                                      <a:stretch>
                                        <a:fillRect/>
                                      </a:stretch>
                                    </pic:blipFill>
                                    <pic:spPr>
                                      <a:xfrm rot="1096088">
                                        <a:off x="0" y="0"/>
                                        <a:ext cx="1252384" cy="1486725"/>
                                      </a:xfrm>
                                      <a:prstGeom prst="rect">
                                        <a:avLst/>
                                      </a:prstGeom>
                                    </pic:spPr>
                                  </pic:pic>
                                </a:graphicData>
                              </a:graphic>
                            </wp:inline>
                          </w:drawing>
                        </w:r>
                      </w:p>
                    </w:txbxContent>
                  </v:textbox>
                </v:shape>
                <v:shape id="テキスト ボックス 46" o:spid="_x0000_s1046" type="#_x0000_t202" style="position:absolute;left:228;top:609;width:11735;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24D0B6D" w14:textId="5299A8C9" w:rsidR="008509E3" w:rsidRDefault="008509E3">
                        <w:r w:rsidRPr="008509E3">
                          <w:rPr>
                            <w:noProof/>
                          </w:rPr>
                          <w:drawing>
                            <wp:inline distT="0" distB="0" distL="0" distR="0" wp14:anchorId="6BED0EDE" wp14:editId="71BCD5AE">
                              <wp:extent cx="988695" cy="839470"/>
                              <wp:effectExtent l="0" t="0" r="0" b="0"/>
                              <wp:docPr id="28" name="図 27">
                                <a:extLst xmlns:a="http://schemas.openxmlformats.org/drawingml/2006/main">
                                  <a:ext uri="{FF2B5EF4-FFF2-40B4-BE49-F238E27FC236}">
                                    <a16:creationId xmlns:a16="http://schemas.microsoft.com/office/drawing/2014/main" id="{6F73F1B9-CE7E-483C-B9D2-9D2D4B9DB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6F73F1B9-CE7E-483C-B9D2-9D2D4B9DB322}"/>
                                          </a:ext>
                                        </a:extLst>
                                      </pic:cNvPr>
                                      <pic:cNvPicPr>
                                        <a:picLocks noChangeAspect="1"/>
                                      </pic:cNvPicPr>
                                    </pic:nvPicPr>
                                    <pic:blipFill>
                                      <a:blip r:embed="rId16">
                                        <a:extLst>
                                          <a:ext uri="{BEBA8EAE-BF5A-486C-A8C5-ECC9F3942E4B}">
                                            <a14:imgProps xmlns:a14="http://schemas.microsoft.com/office/drawing/2010/main">
                                              <a14:imgLayer r:embed="rId17">
                                                <a14:imgEffect>
                                                  <a14:backgroundRemoval t="10000" b="90000" l="10000" r="90000"/>
                                                </a14:imgEffect>
                                                <a14:imgEffect>
                                                  <a14:saturation sat="0"/>
                                                </a14:imgEffect>
                                              </a14:imgLayer>
                                            </a14:imgProps>
                                          </a:ext>
                                        </a:extLst>
                                      </a:blip>
                                      <a:stretch>
                                        <a:fillRect/>
                                      </a:stretch>
                                    </pic:blipFill>
                                    <pic:spPr>
                                      <a:xfrm rot="373342">
                                        <a:off x="0" y="0"/>
                                        <a:ext cx="988695" cy="839470"/>
                                      </a:xfrm>
                                      <a:prstGeom prst="rect">
                                        <a:avLst/>
                                      </a:prstGeom>
                                    </pic:spPr>
                                  </pic:pic>
                                </a:graphicData>
                              </a:graphic>
                            </wp:inline>
                          </w:drawing>
                        </w:r>
                      </w:p>
                    </w:txbxContent>
                  </v:textbox>
                </v:shape>
                <v:shape id="テキスト ボックス 50" o:spid="_x0000_s1047" type="#_x0000_t202" style="position:absolute;left:5181;top:1219;width:10928;height:8687;rotation:11530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" filled="f" stroked="f" strokeweight=".5pt">
                  <v:textbox>
                    <w:txbxContent>
                      <w:p w14:paraId="546C7323" w14:textId="5DAD2E05" w:rsidR="008509E3" w:rsidRPr="009E2294" w:rsidRDefault="008509E3" w:rsidP="008509E3">
                        <w:pPr>
                          <w:autoSpaceDE w:val="0"/>
                          <w:autoSpaceDN w:val="0"/>
                          <w:jc w:val="center"/>
                          <w:rPr>
                            <w:rFonts w:ascii="HGP創英角ﾎﾟｯﾌﾟ体" w:eastAsia="HGP創英角ﾎﾟｯﾌﾟ体" w:hAnsi="HGP創英角ﾎﾟｯﾌﾟ体"/>
                            <w:i/>
                            <w:iCs/>
                            <w:color w:val="FF0000"/>
                            <w:sz w:val="32"/>
                            <w:szCs w:val="28"/>
                          </w:rPr>
                        </w:pPr>
                        <w:r w:rsidRPr="009E2294">
                          <w:rPr>
                            <w:rFonts w:ascii="HGP創英角ﾎﾟｯﾌﾟ体" w:eastAsia="HGP創英角ﾎﾟｯﾌﾟ体" w:hAnsi="HGP創英角ﾎﾟｯﾌﾟ体" w:hint="eastAsia"/>
                            <w:color w:val="FF0000"/>
                            <w:sz w:val="32"/>
                            <w:szCs w:val="28"/>
                          </w:rPr>
                          <w:t>！</w:t>
                        </w:r>
                        <w:r w:rsidRPr="009E2294">
                          <w:rPr>
                            <w:rFonts w:ascii="HGP創英角ﾎﾟｯﾌﾟ体" w:eastAsia="HGP創英角ﾎﾟｯﾌﾟ体" w:hAnsi="HGP創英角ﾎﾟｯﾌﾟ体" w:hint="eastAsia"/>
                            <w:i/>
                            <w:iCs/>
                            <w:color w:val="FF0000"/>
                            <w:sz w:val="32"/>
                            <w:szCs w:val="28"/>
                          </w:rPr>
                          <w:t>？</w:t>
                        </w:r>
                      </w:p>
                    </w:txbxContent>
                  </v:textbox>
                </v:shape>
              </v:group>
            </w:pict>
          </mc:Fallback>
        </mc:AlternateContent>
      </w:r>
      <w:r w:rsidR="00A555A6">
        <w:rPr>
          <w:noProof/>
        </w:rPr>
        <mc:AlternateContent>
          <mc:Choice Requires="wpg">
            <w:drawing>
              <wp:anchor distT="0" distB="0" distL="114300" distR="114300" simplePos="0" relativeHeight="251941888" behindDoc="0" locked="0" layoutInCell="1" allowOverlap="1" wp14:anchorId="29C48E6F" wp14:editId="284751AA">
                <wp:simplePos x="0" y="0"/>
                <wp:positionH relativeFrom="margin">
                  <wp:posOffset>106680</wp:posOffset>
                </wp:positionH>
                <wp:positionV relativeFrom="paragraph">
                  <wp:posOffset>3368040</wp:posOffset>
                </wp:positionV>
                <wp:extent cx="7343775" cy="5262880"/>
                <wp:effectExtent l="0" t="0" r="28575" b="13970"/>
                <wp:wrapNone/>
                <wp:docPr id="38" name="グループ化 38"/>
                <wp:cNvGraphicFramePr/>
                <a:graphic xmlns:a="http://schemas.openxmlformats.org/drawingml/2006/main">
                  <a:graphicData uri="http://schemas.microsoft.com/office/word/2010/wordprocessingGroup">
                    <wpg:wgp>
                      <wpg:cNvGrpSpPr/>
                      <wpg:grpSpPr>
                        <a:xfrm>
                          <a:off x="0" y="0"/>
                          <a:ext cx="7343775" cy="5262880"/>
                          <a:chOff x="-1" y="0"/>
                          <a:chExt cx="7344043" cy="5263443"/>
                        </a:xfrm>
                      </wpg:grpSpPr>
                      <wps:wsp>
                        <wps:cNvPr id="32" name="テキスト ボックス 32"/>
                        <wps:cNvSpPr txBox="1"/>
                        <wps:spPr>
                          <a:xfrm>
                            <a:off x="-1" y="0"/>
                            <a:ext cx="7344043" cy="503984"/>
                          </a:xfrm>
                          <a:prstGeom prst="rect">
                            <a:avLst/>
                          </a:prstGeom>
                          <a:solidFill>
                            <a:schemeClr val="accent5">
                              <a:lumMod val="50000"/>
                            </a:schemeClr>
                          </a:solidFill>
                          <a:ln w="6350">
                            <a:solidFill>
                              <a:schemeClr val="tx1"/>
                            </a:solidFill>
                          </a:ln>
                        </wps:spPr>
                        <wps:txbx>
                          <w:txbxContent>
                            <w:p w14:paraId="3286D2EC" w14:textId="103AB2FF" w:rsidR="00B02DB0" w:rsidRPr="00A212DF" w:rsidRDefault="00B02DB0" w:rsidP="00B957F0">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心得その２</w:t>
                              </w:r>
                              <w:r w:rsidRPr="00A212DF">
                                <w:rPr>
                                  <w:rFonts w:ascii="HG創英角ﾎﾟｯﾌﾟ体" w:eastAsia="HG創英角ﾎﾟｯﾌﾟ体" w:hAnsi="HG創英角ﾎﾟｯﾌﾟ体" w:hint="eastAsia"/>
                                  <w:color w:val="FFFFFF" w:themeColor="background1"/>
                                  <w:sz w:val="40"/>
                                  <w:szCs w:val="40"/>
                                </w:rPr>
                                <w:t>：総支払</w:t>
                              </w:r>
                              <w:r w:rsidR="008D0151">
                                <w:rPr>
                                  <w:rFonts w:ascii="HG創英角ﾎﾟｯﾌﾟ体" w:eastAsia="HG創英角ﾎﾟｯﾌﾟ体" w:hAnsi="HG創英角ﾎﾟｯﾌﾟ体" w:hint="eastAsia"/>
                                  <w:color w:val="FFFFFF" w:themeColor="background1"/>
                                  <w:sz w:val="40"/>
                                  <w:szCs w:val="40"/>
                                </w:rPr>
                                <w:t>金</w:t>
                              </w:r>
                              <w:r w:rsidRPr="00A212DF">
                                <w:rPr>
                                  <w:rFonts w:ascii="HG創英角ﾎﾟｯﾌﾟ体" w:eastAsia="HG創英角ﾎﾟｯﾌﾟ体" w:hAnsi="HG創英角ﾎﾟｯﾌﾟ体" w:hint="eastAsia"/>
                                  <w:color w:val="FFFFFF" w:themeColor="background1"/>
                                  <w:sz w:val="40"/>
                                  <w:szCs w:val="40"/>
                                </w:rPr>
                                <w:t>額を可能な限り減ら</w:t>
                              </w:r>
                              <w:r w:rsidR="00337685">
                                <w:rPr>
                                  <w:rFonts w:ascii="HG創英角ﾎﾟｯﾌﾟ体" w:eastAsia="HG創英角ﾎﾟｯﾌﾟ体" w:hAnsi="HG創英角ﾎﾟｯﾌﾟ体" w:hint="eastAsia"/>
                                  <w:color w:val="FFFFFF" w:themeColor="background1"/>
                                  <w:sz w:val="40"/>
                                  <w:szCs w:val="40"/>
                                </w:rPr>
                                <w:t>す</w:t>
                              </w:r>
                              <w:r w:rsidRPr="00A212DF">
                                <w:rPr>
                                  <w:rFonts w:ascii="HG創英角ﾎﾟｯﾌﾟ体" w:eastAsia="HG創英角ﾎﾟｯﾌﾟ体" w:hAnsi="HG創英角ﾎﾟｯﾌﾟ体" w:hint="eastAsia"/>
                                  <w:color w:val="FFFFFF" w:themeColor="background1"/>
                                  <w:sz w:val="40"/>
                                  <w:szCs w:val="40"/>
                                </w:rPr>
                                <w:t>！</w:t>
                              </w:r>
                            </w:p>
                            <w:p w14:paraId="5A7EB446" w14:textId="0DDB5634" w:rsidR="00533E2B" w:rsidRPr="00B02DB0" w:rsidRDefault="00533E2B" w:rsidP="000F2986">
                              <w:pPr>
                                <w:rPr>
                                  <w:rFonts w:ascii="HG創英角ﾎﾟｯﾌﾟ体" w:eastAsia="HG創英角ﾎﾟｯﾌﾟ体" w:hAnsi="HG創英角ﾎﾟｯﾌﾟ体"/>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1" y="511443"/>
                            <a:ext cx="7344043" cy="4752000"/>
                          </a:xfrm>
                          <a:prstGeom prst="rect">
                            <a:avLst/>
                          </a:prstGeom>
                          <a:solidFill>
                            <a:schemeClr val="bg1"/>
                          </a:solidFill>
                          <a:ln w="6350">
                            <a:solidFill>
                              <a:schemeClr val="tx1"/>
                            </a:solidFill>
                          </a:ln>
                        </wps:spPr>
                        <wps:txbx>
                          <w:txbxContent>
                            <w:p w14:paraId="7874EBA5" w14:textId="55E0A4ED" w:rsidR="006C7834" w:rsidRDefault="008D0151" w:rsidP="00AE28AD">
                              <w:pPr>
                                <w:snapToGrid w:val="0"/>
                                <w:rPr>
                                  <w:rFonts w:ascii="HG明朝E" w:eastAsia="HG明朝E" w:hAnsi="HG明朝E"/>
                                  <w:i/>
                                  <w:iCs/>
                                  <w:color w:val="FF0000"/>
                                  <w:sz w:val="32"/>
                                  <w:szCs w:val="32"/>
                                </w:rPr>
                              </w:pPr>
                              <w:r w:rsidRPr="008D0151">
                                <w:rPr>
                                  <w:rFonts w:ascii="HG丸ｺﾞｼｯｸM-PRO" w:eastAsia="HG丸ｺﾞｼｯｸM-PRO" w:hAnsi="HG丸ｺﾞｼｯｸM-PRO" w:hint="eastAsia"/>
                                  <w:color w:val="FF0000"/>
                                  <w:sz w:val="32"/>
                                  <w:szCs w:val="32"/>
                                </w:rPr>
                                <w:t>◎</w:t>
                              </w:r>
                              <w:r w:rsidR="00FB523D" w:rsidRPr="00BB0DAC">
                                <w:rPr>
                                  <w:rFonts w:ascii="HGP創英角ﾎﾟｯﾌﾟ体" w:eastAsia="HGP創英角ﾎﾟｯﾌﾟ体" w:hAnsi="HGP創英角ﾎﾟｯﾌﾟ体" w:hint="eastAsia"/>
                                  <w:color w:val="FF0000"/>
                                  <w:spacing w:val="4"/>
                                  <w:w w:val="96"/>
                                  <w:sz w:val="32"/>
                                  <w:szCs w:val="32"/>
                                  <w:highlight w:val="cyan"/>
                                  <w:fitText w:val="3200" w:id="-591733760"/>
                                </w:rPr>
                                <w:t>18万円のスマートフォ</w:t>
                              </w:r>
                              <w:r w:rsidR="00FB523D" w:rsidRPr="00BB0DAC">
                                <w:rPr>
                                  <w:rFonts w:ascii="HGP創英角ﾎﾟｯﾌﾟ体" w:eastAsia="HGP創英角ﾎﾟｯﾌﾟ体" w:hAnsi="HGP創英角ﾎﾟｯﾌﾟ体" w:hint="eastAsia"/>
                                  <w:color w:val="FF0000"/>
                                  <w:spacing w:val="-7"/>
                                  <w:w w:val="96"/>
                                  <w:sz w:val="32"/>
                                  <w:szCs w:val="32"/>
                                  <w:highlight w:val="cyan"/>
                                  <w:fitText w:val="3200" w:id="-591733760"/>
                                </w:rPr>
                                <w:t>ン</w:t>
                              </w:r>
                              <w:r w:rsidR="00071E59" w:rsidRPr="00A555A6">
                                <w:rPr>
                                  <w:rFonts w:ascii="HGP創英角ﾎﾟｯﾌﾟ体" w:eastAsia="HGP創英角ﾎﾟｯﾌﾟ体" w:hAnsi="HGP創英角ﾎﾟｯﾌﾟ体" w:hint="eastAsia"/>
                                  <w:b/>
                                  <w:bCs/>
                                  <w:i/>
                                  <w:iCs/>
                                  <w:color w:val="FF0000"/>
                                  <w:sz w:val="32"/>
                                  <w:szCs w:val="32"/>
                                </w:rPr>
                                <w:t xml:space="preserve">　　</w:t>
                              </w:r>
                              <w:r w:rsidR="00FB523D">
                                <w:rPr>
                                  <w:rFonts w:ascii="HG明朝E" w:eastAsia="HG明朝E" w:hAnsi="HG明朝E" w:hint="eastAsia"/>
                                  <w:i/>
                                  <w:iCs/>
                                  <w:color w:val="FF0000"/>
                                  <w:sz w:val="32"/>
                                  <w:szCs w:val="32"/>
                                </w:rPr>
                                <w:t>を購入する時の</w:t>
                              </w:r>
                              <w:r w:rsidR="008A4C47" w:rsidRPr="008D0151">
                                <w:rPr>
                                  <w:rFonts w:ascii="HG明朝E" w:eastAsia="HG明朝E" w:hAnsi="HG明朝E" w:hint="eastAsia"/>
                                  <w:i/>
                                  <w:iCs/>
                                  <w:color w:val="FF0000"/>
                                  <w:sz w:val="32"/>
                                  <w:szCs w:val="32"/>
                                </w:rPr>
                                <w:t>総支払金額</w:t>
                              </w:r>
                              <w:r w:rsidR="006E10A7" w:rsidRPr="008D0151">
                                <w:rPr>
                                  <w:rFonts w:ascii="HG明朝E" w:eastAsia="HG明朝E" w:hAnsi="HG明朝E" w:hint="eastAsia"/>
                                  <w:i/>
                                  <w:iCs/>
                                  <w:color w:val="FF0000"/>
                                  <w:sz w:val="32"/>
                                  <w:szCs w:val="32"/>
                                </w:rPr>
                                <w:t>を比較し</w:t>
                              </w:r>
                              <w:r w:rsidR="00FB523D">
                                <w:rPr>
                                  <w:rFonts w:ascii="HG明朝E" w:eastAsia="HG明朝E" w:hAnsi="HG明朝E" w:hint="eastAsia"/>
                                  <w:i/>
                                  <w:iCs/>
                                  <w:color w:val="FF0000"/>
                                  <w:sz w:val="32"/>
                                  <w:szCs w:val="32"/>
                                </w:rPr>
                                <w:t>てみました</w:t>
                              </w:r>
                              <w:r w:rsidR="006E10A7" w:rsidRPr="008D0151">
                                <w:rPr>
                                  <w:rFonts w:ascii="HG明朝E" w:eastAsia="HG明朝E" w:hAnsi="HG明朝E" w:hint="eastAsia"/>
                                  <w:i/>
                                  <w:iCs/>
                                  <w:color w:val="FF0000"/>
                                  <w:sz w:val="32"/>
                                  <w:szCs w:val="32"/>
                                </w:rPr>
                                <w:t>。</w:t>
                              </w:r>
                            </w:p>
                            <w:p w14:paraId="39FB4713" w14:textId="6C8101A3" w:rsidR="00034F73" w:rsidRPr="00DA30DA" w:rsidRDefault="00034F73" w:rsidP="00DA30DA">
                              <w:pPr>
                                <w:snapToGrid w:val="0"/>
                                <w:spacing w:line="120" w:lineRule="exact"/>
                                <w:rPr>
                                  <w:rFonts w:ascii="HG丸ｺﾞｼｯｸM-PRO" w:eastAsia="HG丸ｺﾞｼｯｸM-PRO" w:hAnsi="HG丸ｺﾞｼｯｸM-PRO"/>
                                  <w:sz w:val="24"/>
                                  <w:szCs w:val="24"/>
                                </w:rPr>
                              </w:pPr>
                            </w:p>
                            <w:tbl>
                              <w:tblPr>
                                <w:tblStyle w:val="af7"/>
                                <w:tblW w:w="0" w:type="auto"/>
                                <w:tblLook w:val="04A0" w:firstRow="1" w:lastRow="0" w:firstColumn="1" w:lastColumn="0" w:noHBand="0" w:noVBand="1"/>
                              </w:tblPr>
                              <w:tblGrid>
                                <w:gridCol w:w="397"/>
                                <w:gridCol w:w="2494"/>
                                <w:gridCol w:w="1984"/>
                                <w:gridCol w:w="2268"/>
                                <w:gridCol w:w="1757"/>
                              </w:tblGrid>
                              <w:tr w:rsidR="00FE3BB3" w14:paraId="7B33E6AB" w14:textId="0D086F98" w:rsidTr="00FE3BB3">
                                <w:trPr>
                                  <w:trHeight w:val="397"/>
                                </w:trPr>
                                <w:tc>
                                  <w:tcPr>
                                    <w:tcW w:w="397" w:type="dxa"/>
                                    <w:tcBorders>
                                      <w:top w:val="nil"/>
                                      <w:left w:val="nil"/>
                                      <w:bottom w:val="nil"/>
                                      <w:right w:val="single" w:sz="4" w:space="0" w:color="auto"/>
                                    </w:tcBorders>
                                    <w:shd w:val="clear" w:color="auto" w:fill="auto"/>
                                  </w:tcPr>
                                  <w:p w14:paraId="003F23D1" w14:textId="77777777" w:rsidR="00FE3BB3" w:rsidRPr="00BC2708" w:rsidRDefault="00FE3BB3" w:rsidP="00BC2708">
                                    <w:pPr>
                                      <w:snapToGrid w:val="0"/>
                                      <w:jc w:val="center"/>
                                      <w:rPr>
                                        <w:rFonts w:ascii="HG明朝E" w:eastAsia="HG明朝E" w:hAnsi="HG明朝E"/>
                                        <w:sz w:val="32"/>
                                        <w:szCs w:val="32"/>
                                      </w:rPr>
                                    </w:pPr>
                                  </w:p>
                                </w:tc>
                                <w:tc>
                                  <w:tcPr>
                                    <w:tcW w:w="2494" w:type="dxa"/>
                                    <w:tcBorders>
                                      <w:left w:val="single" w:sz="4" w:space="0" w:color="auto"/>
                                    </w:tcBorders>
                                    <w:shd w:val="clear" w:color="auto" w:fill="D9D9D9" w:themeFill="background1" w:themeFillShade="D9"/>
                                  </w:tcPr>
                                  <w:p w14:paraId="1023D951" w14:textId="79565671"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支払方法</w:t>
                                    </w:r>
                                  </w:p>
                                </w:tc>
                                <w:tc>
                                  <w:tcPr>
                                    <w:tcW w:w="1984" w:type="dxa"/>
                                    <w:shd w:val="clear" w:color="auto" w:fill="D9D9D9" w:themeFill="background1" w:themeFillShade="D9"/>
                                  </w:tcPr>
                                  <w:p w14:paraId="4A54C06E" w14:textId="41BD6123"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総支払金額</w:t>
                                    </w:r>
                                  </w:p>
                                </w:tc>
                                <w:tc>
                                  <w:tcPr>
                                    <w:tcW w:w="2268" w:type="dxa"/>
                                    <w:shd w:val="clear" w:color="auto" w:fill="D9D9D9" w:themeFill="background1" w:themeFillShade="D9"/>
                                  </w:tcPr>
                                  <w:p w14:paraId="30672B28" w14:textId="3BB60767"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手数料相当額</w:t>
                                    </w:r>
                                  </w:p>
                                </w:tc>
                                <w:tc>
                                  <w:tcPr>
                                    <w:tcW w:w="1757" w:type="dxa"/>
                                    <w:shd w:val="clear" w:color="auto" w:fill="D9D9D9" w:themeFill="background1" w:themeFillShade="D9"/>
                                  </w:tcPr>
                                  <w:p w14:paraId="00EF664A" w14:textId="79A21EF1"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支払期間</w:t>
                                    </w:r>
                                  </w:p>
                                </w:tc>
                              </w:tr>
                              <w:tr w:rsidR="00FE3BB3" w14:paraId="6D474CBC" w14:textId="005A471E" w:rsidTr="00FE3BB3">
                                <w:trPr>
                                  <w:trHeight w:val="850"/>
                                </w:trPr>
                                <w:tc>
                                  <w:tcPr>
                                    <w:tcW w:w="397" w:type="dxa"/>
                                    <w:tcBorders>
                                      <w:top w:val="nil"/>
                                      <w:left w:val="nil"/>
                                      <w:bottom w:val="nil"/>
                                      <w:right w:val="single" w:sz="4" w:space="0" w:color="auto"/>
                                    </w:tcBorders>
                                  </w:tcPr>
                                  <w:p w14:paraId="6DB1D38E" w14:textId="77777777" w:rsidR="00FE3BB3" w:rsidRPr="003610D8"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4142440E" w14:textId="114DB8A9" w:rsidR="00FE3BB3"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リボ払い</w:t>
                                    </w:r>
                                  </w:p>
                                  <w:p w14:paraId="22EDABBE" w14:textId="3EF2C927" w:rsidR="00FE3BB3" w:rsidRPr="006D43A9" w:rsidRDefault="00FE3BB3" w:rsidP="00AE28AD">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※毎月7,000円の</w:t>
                                    </w:r>
                                  </w:p>
                                  <w:p w14:paraId="11251A66" w14:textId="0A2F165E" w:rsidR="00FE3BB3" w:rsidRPr="003610D8" w:rsidRDefault="00FE3BB3" w:rsidP="00AE28AD">
                                    <w:pPr>
                                      <w:snapToGrid w:val="0"/>
                                      <w:spacing w:line="240" w:lineRule="exact"/>
                                      <w:ind w:firstLineChars="100" w:firstLine="220"/>
                                      <w:rPr>
                                        <w:rFonts w:ascii="HG丸ｺﾞｼｯｸM-PRO" w:eastAsia="HG丸ｺﾞｼｯｸM-PRO" w:hAnsi="HG丸ｺﾞｼｯｸM-PRO"/>
                                        <w:b/>
                                        <w:bCs/>
                                        <w:sz w:val="28"/>
                                        <w:szCs w:val="28"/>
                                        <w:u w:val="double"/>
                                      </w:rPr>
                                    </w:pPr>
                                    <w:r w:rsidRPr="006D43A9">
                                      <w:rPr>
                                        <w:rFonts w:ascii="HG丸ｺﾞｼｯｸM-PRO" w:eastAsia="HG丸ｺﾞｼｯｸM-PRO" w:hAnsi="HG丸ｺﾞｼｯｸM-PRO" w:hint="eastAsia"/>
                                        <w:sz w:val="22"/>
                                        <w:szCs w:val="22"/>
                                      </w:rPr>
                                      <w:t>支払いを想定</w:t>
                                    </w:r>
                                  </w:p>
                                </w:tc>
                                <w:tc>
                                  <w:tcPr>
                                    <w:tcW w:w="1984" w:type="dxa"/>
                                    <w:vAlign w:val="center"/>
                                  </w:tcPr>
                                  <w:p w14:paraId="577265D6" w14:textId="66BF11D9"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218,539円</w:t>
                                    </w:r>
                                  </w:p>
                                </w:tc>
                                <w:tc>
                                  <w:tcPr>
                                    <w:tcW w:w="2268" w:type="dxa"/>
                                    <w:vAlign w:val="center"/>
                                  </w:tcPr>
                                  <w:p w14:paraId="60343FFA" w14:textId="77777777" w:rsidR="00FE3BB3" w:rsidRDefault="00FE3BB3" w:rsidP="00BB0DAC">
                                    <w:pPr>
                                      <w:snapToGrid w:val="0"/>
                                      <w:spacing w:afterLines="50" w:after="180" w:line="280" w:lineRule="exact"/>
                                      <w:jc w:val="center"/>
                                      <w:rPr>
                                        <w:rFonts w:ascii="HG丸ｺﾞｼｯｸM-PRO" w:eastAsia="HG丸ｺﾞｼｯｸM-PRO" w:hAnsi="HG丸ｺﾞｼｯｸM-PRO"/>
                                        <w:color w:val="FF0000"/>
                                        <w:sz w:val="28"/>
                                        <w:szCs w:val="28"/>
                                      </w:rPr>
                                    </w:pPr>
                                    <w:r w:rsidRPr="00FB523D">
                                      <w:rPr>
                                        <w:rFonts w:ascii="HG丸ｺﾞｼｯｸM-PRO" w:eastAsia="HG丸ｺﾞｼｯｸM-PRO" w:hAnsi="HG丸ｺﾞｼｯｸM-PRO" w:hint="eastAsia"/>
                                        <w:color w:val="FF0000"/>
                                        <w:sz w:val="28"/>
                                        <w:szCs w:val="28"/>
                                      </w:rPr>
                                      <w:t>38,539円</w:t>
                                    </w:r>
                                  </w:p>
                                  <w:p w14:paraId="5AB9B814" w14:textId="3341039C" w:rsidR="00A555A6" w:rsidRDefault="00A555A6" w:rsidP="00BC2708">
                                    <w:pPr>
                                      <w:snapToGrid w:val="0"/>
                                      <w:spacing w:line="280" w:lineRule="exact"/>
                                      <w:jc w:val="center"/>
                                      <w:rPr>
                                        <w:rFonts w:ascii="HG丸ｺﾞｼｯｸM-PRO" w:eastAsia="HG丸ｺﾞｼｯｸM-PRO" w:hAnsi="HG丸ｺﾞｼｯｸM-PRO"/>
                                        <w:sz w:val="28"/>
                                        <w:szCs w:val="28"/>
                                      </w:rPr>
                                    </w:pPr>
                                  </w:p>
                                </w:tc>
                                <w:tc>
                                  <w:tcPr>
                                    <w:tcW w:w="1757" w:type="dxa"/>
                                    <w:tcBorders>
                                      <w:right w:val="single" w:sz="4" w:space="0" w:color="auto"/>
                                    </w:tcBorders>
                                    <w:vAlign w:val="center"/>
                                  </w:tcPr>
                                  <w:p w14:paraId="21D7C257" w14:textId="15DC8F44" w:rsidR="00FE3BB3" w:rsidRDefault="00FE3BB3" w:rsidP="00BC2708">
                                    <w:pPr>
                                      <w:snapToGrid w:val="0"/>
                                      <w:spacing w:line="280" w:lineRule="exact"/>
                                      <w:jc w:val="center"/>
                                      <w:rPr>
                                        <w:rFonts w:ascii="HG丸ｺﾞｼｯｸM-PRO" w:eastAsia="HG丸ｺﾞｼｯｸM-PRO" w:hAnsi="HG丸ｺﾞｼｯｸM-PRO"/>
                                        <w:sz w:val="28"/>
                                        <w:szCs w:val="28"/>
                                      </w:rPr>
                                    </w:pPr>
                                    <w:r w:rsidRPr="00FB523D">
                                      <w:rPr>
                                        <w:rFonts w:ascii="HG丸ｺﾞｼｯｸM-PRO" w:eastAsia="HG丸ｺﾞｼｯｸM-PRO" w:hAnsi="HG丸ｺﾞｼｯｸM-PRO" w:hint="eastAsia"/>
                                        <w:color w:val="FF0000"/>
                                        <w:sz w:val="28"/>
                                        <w:szCs w:val="28"/>
                                      </w:rPr>
                                      <w:t>２年８か月</w:t>
                                    </w:r>
                                  </w:p>
                                </w:tc>
                              </w:tr>
                              <w:tr w:rsidR="00FE3BB3" w14:paraId="58C1379C" w14:textId="649D1757" w:rsidTr="00FE3BB3">
                                <w:trPr>
                                  <w:trHeight w:val="850"/>
                                </w:trPr>
                                <w:tc>
                                  <w:tcPr>
                                    <w:tcW w:w="397" w:type="dxa"/>
                                    <w:tcBorders>
                                      <w:top w:val="nil"/>
                                      <w:left w:val="nil"/>
                                      <w:bottom w:val="nil"/>
                                      <w:right w:val="single" w:sz="4" w:space="0" w:color="auto"/>
                                    </w:tcBorders>
                                  </w:tcPr>
                                  <w:p w14:paraId="6206E6B1" w14:textId="77777777" w:rsidR="00FE3BB3" w:rsidRPr="003610D8"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26156A26" w14:textId="5A0DE494" w:rsidR="00FE3BB3"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分割払い</w:t>
                                    </w:r>
                                  </w:p>
                                  <w:p w14:paraId="151E3797" w14:textId="438015A0" w:rsidR="00FE3BB3" w:rsidRPr="006D43A9" w:rsidRDefault="00FE3BB3" w:rsidP="00FD0C24">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※12回に分割して</w:t>
                                    </w:r>
                                  </w:p>
                                  <w:p w14:paraId="23CA73FE" w14:textId="0A0FC719" w:rsidR="00FE3BB3" w:rsidRPr="006D43A9" w:rsidRDefault="00FE3BB3" w:rsidP="00FD0C24">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 xml:space="preserve">　毎月17,000円の</w:t>
                                    </w:r>
                                  </w:p>
                                  <w:p w14:paraId="6357ACEC" w14:textId="0CE4E4B9" w:rsidR="00FE3BB3" w:rsidRDefault="00FE3BB3" w:rsidP="00FD0C24">
                                    <w:pPr>
                                      <w:snapToGrid w:val="0"/>
                                      <w:spacing w:line="240" w:lineRule="exact"/>
                                      <w:ind w:firstLineChars="100" w:firstLine="220"/>
                                      <w:rPr>
                                        <w:rFonts w:ascii="HG丸ｺﾞｼｯｸM-PRO" w:eastAsia="HG丸ｺﾞｼｯｸM-PRO" w:hAnsi="HG丸ｺﾞｼｯｸM-PRO"/>
                                        <w:sz w:val="28"/>
                                        <w:szCs w:val="28"/>
                                      </w:rPr>
                                    </w:pPr>
                                    <w:r w:rsidRPr="006D43A9">
                                      <w:rPr>
                                        <w:rFonts w:ascii="HG丸ｺﾞｼｯｸM-PRO" w:eastAsia="HG丸ｺﾞｼｯｸM-PRO" w:hAnsi="HG丸ｺﾞｼｯｸM-PRO" w:hint="eastAsia"/>
                                        <w:sz w:val="22"/>
                                        <w:szCs w:val="22"/>
                                      </w:rPr>
                                      <w:t>支払いを想定</w:t>
                                    </w:r>
                                  </w:p>
                                </w:tc>
                                <w:tc>
                                  <w:tcPr>
                                    <w:tcW w:w="1984" w:type="dxa"/>
                                    <w:vAlign w:val="center"/>
                                  </w:tcPr>
                                  <w:p w14:paraId="3591D7D7" w14:textId="50D167FD"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194,344</w:t>
                                    </w:r>
                                    <w:r>
                                      <w:rPr>
                                        <w:rFonts w:ascii="HG丸ｺﾞｼｯｸM-PRO" w:eastAsia="HG丸ｺﾞｼｯｸM-PRO" w:hAnsi="HG丸ｺﾞｼｯｸM-PRO" w:hint="eastAsia"/>
                                        <w:sz w:val="28"/>
                                        <w:szCs w:val="28"/>
                                      </w:rPr>
                                      <w:t>円</w:t>
                                    </w:r>
                                  </w:p>
                                </w:tc>
                                <w:tc>
                                  <w:tcPr>
                                    <w:tcW w:w="2268" w:type="dxa"/>
                                    <w:vAlign w:val="center"/>
                                  </w:tcPr>
                                  <w:p w14:paraId="279609A8" w14:textId="77777777" w:rsidR="00FE3BB3" w:rsidRDefault="00FE3BB3" w:rsidP="00BC2708">
                                    <w:pPr>
                                      <w:snapToGrid w:val="0"/>
                                      <w:spacing w:line="280" w:lineRule="exact"/>
                                      <w:jc w:val="center"/>
                                      <w:rPr>
                                        <w:rFonts w:ascii="HG丸ｺﾞｼｯｸM-PRO" w:eastAsia="HG丸ｺﾞｼｯｸM-PRO" w:hAnsi="HG丸ｺﾞｼｯｸM-PRO"/>
                                        <w:color w:val="FF0000"/>
                                        <w:sz w:val="28"/>
                                        <w:szCs w:val="28"/>
                                      </w:rPr>
                                    </w:pPr>
                                    <w:r w:rsidRPr="00FB523D">
                                      <w:rPr>
                                        <w:rFonts w:ascii="HG丸ｺﾞｼｯｸM-PRO" w:eastAsia="HG丸ｺﾞｼｯｸM-PRO" w:hAnsi="HG丸ｺﾞｼｯｸM-PRO" w:hint="eastAsia"/>
                                        <w:color w:val="FF0000"/>
                                        <w:sz w:val="28"/>
                                        <w:szCs w:val="28"/>
                                      </w:rPr>
                                      <w:t>14,344円</w:t>
                                    </w:r>
                                  </w:p>
                                  <w:p w14:paraId="3712217B" w14:textId="4F4F12EE" w:rsidR="00A555A6" w:rsidRDefault="00A555A6" w:rsidP="00BC2708">
                                    <w:pPr>
                                      <w:snapToGrid w:val="0"/>
                                      <w:spacing w:line="280" w:lineRule="exact"/>
                                      <w:jc w:val="center"/>
                                      <w:rPr>
                                        <w:rFonts w:ascii="HG丸ｺﾞｼｯｸM-PRO" w:eastAsia="HG丸ｺﾞｼｯｸM-PRO" w:hAnsi="HG丸ｺﾞｼｯｸM-PRO"/>
                                        <w:sz w:val="28"/>
                                        <w:szCs w:val="28"/>
                                      </w:rPr>
                                    </w:pPr>
                                  </w:p>
                                </w:tc>
                                <w:tc>
                                  <w:tcPr>
                                    <w:tcW w:w="1757" w:type="dxa"/>
                                    <w:tcBorders>
                                      <w:right w:val="single" w:sz="4" w:space="0" w:color="auto"/>
                                    </w:tcBorders>
                                    <w:vAlign w:val="center"/>
                                  </w:tcPr>
                                  <w:p w14:paraId="4D9B455F" w14:textId="0E99D11D"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１年</w:t>
                                    </w:r>
                                  </w:p>
                                </w:tc>
                              </w:tr>
                              <w:tr w:rsidR="00FE3BB3" w14:paraId="58EE3205" w14:textId="6EBA1F60" w:rsidTr="00FE3BB3">
                                <w:trPr>
                                  <w:trHeight w:val="1020"/>
                                </w:trPr>
                                <w:tc>
                                  <w:tcPr>
                                    <w:tcW w:w="397" w:type="dxa"/>
                                    <w:tcBorders>
                                      <w:top w:val="nil"/>
                                      <w:left w:val="nil"/>
                                      <w:bottom w:val="nil"/>
                                      <w:right w:val="single" w:sz="4" w:space="0" w:color="auto"/>
                                    </w:tcBorders>
                                  </w:tcPr>
                                  <w:p w14:paraId="7DB2A063" w14:textId="7777777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1B96D390" w14:textId="3DCD07D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一括払い</w:t>
                                    </w:r>
                                  </w:p>
                                  <w:p w14:paraId="7C42ACD6" w14:textId="7777777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２回払い</w:t>
                                    </w:r>
                                  </w:p>
                                  <w:p w14:paraId="077F3D4F" w14:textId="674B3F4B"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3610D8">
                                      <w:rPr>
                                        <w:rFonts w:ascii="HG丸ｺﾞｼｯｸM-PRO" w:eastAsia="HG丸ｺﾞｼｯｸM-PRO" w:hAnsi="HG丸ｺﾞｼｯｸM-PRO" w:hint="eastAsia"/>
                                        <w:b/>
                                        <w:bCs/>
                                        <w:color w:val="FF0000"/>
                                        <w:sz w:val="28"/>
                                        <w:szCs w:val="28"/>
                                        <w:u w:val="double"/>
                                      </w:rPr>
                                      <w:t>ボーナス一括払い</w:t>
                                    </w:r>
                                  </w:p>
                                </w:tc>
                                <w:tc>
                                  <w:tcPr>
                                    <w:tcW w:w="1984" w:type="dxa"/>
                                    <w:vAlign w:val="center"/>
                                  </w:tcPr>
                                  <w:p w14:paraId="375FA6D0" w14:textId="23FB97FC"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04225C">
                                      <w:rPr>
                                        <w:rFonts w:ascii="HG丸ｺﾞｼｯｸM-PRO" w:eastAsia="HG丸ｺﾞｼｯｸM-PRO" w:hAnsi="HG丸ｺﾞｼｯｸM-PRO" w:hint="eastAsia"/>
                                        <w:color w:val="FF0000"/>
                                        <w:sz w:val="28"/>
                                        <w:szCs w:val="28"/>
                                      </w:rPr>
                                      <w:t>180,000円</w:t>
                                    </w:r>
                                  </w:p>
                                </w:tc>
                                <w:tc>
                                  <w:tcPr>
                                    <w:tcW w:w="2268" w:type="dxa"/>
                                    <w:vAlign w:val="center"/>
                                  </w:tcPr>
                                  <w:p w14:paraId="6B8F4C5B" w14:textId="015EEA46"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FB523D">
                                      <w:rPr>
                                        <w:rFonts w:ascii="HG丸ｺﾞｼｯｸM-PRO" w:eastAsia="HG丸ｺﾞｼｯｸM-PRO" w:hAnsi="HG丸ｺﾞｼｯｸM-PRO" w:hint="eastAsia"/>
                                        <w:color w:val="FF0000"/>
                                        <w:sz w:val="28"/>
                                        <w:szCs w:val="28"/>
                                      </w:rPr>
                                      <w:t>0円</w:t>
                                    </w:r>
                                  </w:p>
                                </w:tc>
                                <w:tc>
                                  <w:tcPr>
                                    <w:tcW w:w="1757" w:type="dxa"/>
                                    <w:tcBorders>
                                      <w:right w:val="single" w:sz="4" w:space="0" w:color="auto"/>
                                    </w:tcBorders>
                                    <w:vAlign w:val="center"/>
                                  </w:tcPr>
                                  <w:p w14:paraId="7371343E" w14:textId="5C83CBCD" w:rsidR="00FE3BB3" w:rsidRDefault="00FE3BB3" w:rsidP="003610D8">
                                    <w:pPr>
                                      <w:snapToGrid w:val="0"/>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p>
                                </w:tc>
                              </w:tr>
                            </w:tbl>
                            <w:p w14:paraId="64CA9B95" w14:textId="648A24A1" w:rsidR="00DA30DA" w:rsidRPr="00DA30DA" w:rsidRDefault="00DA30DA" w:rsidP="002A698E">
                              <w:pPr>
                                <w:snapToGrid w:val="0"/>
                                <w:ind w:firstLineChars="200" w:firstLine="440"/>
                                <w:rPr>
                                  <w:rFonts w:ascii="HG丸ｺﾞｼｯｸM-PRO" w:eastAsia="HG丸ｺﾞｼｯｸM-PRO" w:hAnsi="HG丸ｺﾞｼｯｸM-PRO"/>
                                  <w:sz w:val="22"/>
                                  <w:szCs w:val="22"/>
                                </w:rPr>
                              </w:pPr>
                              <w:r w:rsidRPr="00FD0C24">
                                <w:rPr>
                                  <w:rFonts w:ascii="HG丸ｺﾞｼｯｸM-PRO" w:eastAsia="HG丸ｺﾞｼｯｸM-PRO" w:hAnsi="HG丸ｺﾞｼｯｸM-PRO" w:hint="eastAsia"/>
                                  <w:sz w:val="22"/>
                                  <w:szCs w:val="22"/>
                                </w:rPr>
                                <w:t>※手数料の年率は15％として計算しています。</w:t>
                              </w:r>
                            </w:p>
                            <w:p w14:paraId="3619B6BA" w14:textId="77777777" w:rsidR="00DA30DA" w:rsidRPr="00AE28AD" w:rsidRDefault="00DA30DA" w:rsidP="00DA30DA">
                              <w:pPr>
                                <w:snapToGrid w:val="0"/>
                                <w:spacing w:line="240" w:lineRule="exact"/>
                                <w:rPr>
                                  <w:rFonts w:ascii="HG丸ｺﾞｼｯｸM-PRO" w:eastAsia="HG丸ｺﾞｼｯｸM-PRO" w:hAnsi="HG丸ｺﾞｼｯｸM-PRO"/>
                                  <w:color w:val="FF0000"/>
                                  <w:sz w:val="24"/>
                                  <w:szCs w:val="24"/>
                                </w:rPr>
                              </w:pPr>
                            </w:p>
                            <w:p w14:paraId="57AD16E6" w14:textId="4F486F9D" w:rsidR="00AE28AD" w:rsidRPr="006E10A7" w:rsidRDefault="00AE28AD" w:rsidP="00AE28AD">
                              <w:pPr>
                                <w:snapToGrid w:val="0"/>
                                <w:contextualSpacing/>
                                <w:rPr>
                                  <w:rFonts w:ascii="HG明朝E" w:eastAsia="HG明朝E" w:hAnsi="HG明朝E"/>
                                  <w:i/>
                                  <w:iCs/>
                                  <w:color w:val="FF0000"/>
                                  <w:sz w:val="32"/>
                                  <w:szCs w:val="32"/>
                                </w:rPr>
                              </w:pPr>
                              <w:r w:rsidRPr="006E10A7">
                                <w:rPr>
                                  <w:rFonts w:ascii="HG明朝E" w:eastAsia="HG明朝E" w:hAnsi="HG明朝E" w:hint="eastAsia"/>
                                  <w:color w:val="FF0000"/>
                                  <w:sz w:val="32"/>
                                  <w:szCs w:val="32"/>
                                </w:rPr>
                                <w:t>◎</w:t>
                              </w:r>
                              <w:r w:rsidR="003F3449">
                                <w:rPr>
                                  <w:rFonts w:ascii="HG明朝E" w:eastAsia="HG明朝E" w:hAnsi="HG明朝E" w:hint="eastAsia"/>
                                  <w:i/>
                                  <w:iCs/>
                                  <w:color w:val="FF0000"/>
                                  <w:sz w:val="32"/>
                                  <w:szCs w:val="32"/>
                                </w:rPr>
                                <w:t>総支払金額</w:t>
                              </w:r>
                              <w:r w:rsidRPr="006E10A7">
                                <w:rPr>
                                  <w:rFonts w:ascii="HG明朝E" w:eastAsia="HG明朝E" w:hAnsi="HG明朝E" w:hint="eastAsia"/>
                                  <w:i/>
                                  <w:iCs/>
                                  <w:color w:val="FF0000"/>
                                  <w:sz w:val="32"/>
                                  <w:szCs w:val="32"/>
                                </w:rPr>
                                <w:t>を意識して賢くクレジットカードを利用しましょう。</w:t>
                              </w:r>
                            </w:p>
                            <w:p w14:paraId="26545CBC" w14:textId="77777777" w:rsidR="00AE28AD" w:rsidRPr="006D2401" w:rsidRDefault="00AE28AD" w:rsidP="001C7F6E">
                              <w:pPr>
                                <w:snapToGrid w:val="0"/>
                                <w:spacing w:line="120" w:lineRule="exact"/>
                                <w:rPr>
                                  <w:rFonts w:ascii="HG丸ｺﾞｼｯｸM-PRO" w:eastAsia="HG丸ｺﾞｼｯｸM-PRO" w:hAnsi="HG丸ｺﾞｼｯｸM-PRO"/>
                                  <w:sz w:val="24"/>
                                  <w:szCs w:val="24"/>
                                </w:rPr>
                              </w:pPr>
                            </w:p>
                            <w:p w14:paraId="0D765059" w14:textId="1EB1990D" w:rsidR="00AE28AD" w:rsidRPr="00FD0C24" w:rsidRDefault="00AE28AD" w:rsidP="00FE3BB3">
                              <w:pPr>
                                <w:snapToGrid w:val="0"/>
                                <w:ind w:leftChars="100" w:left="210" w:firstLineChars="50" w:firstLine="12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毎月の支払金額が少額なのは</w:t>
                              </w:r>
                              <w:r w:rsidR="003F3449">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sz w:val="24"/>
                                  <w:szCs w:val="24"/>
                                </w:rPr>
                                <w:t>一見すると節約できているように思えますが、</w:t>
                              </w:r>
                            </w:p>
                            <w:p w14:paraId="0EF514B7" w14:textId="77777777" w:rsidR="00AE28AD" w:rsidRPr="00FD0C24" w:rsidRDefault="00AE28AD" w:rsidP="00FE3BB3">
                              <w:pPr>
                                <w:snapToGrid w:val="0"/>
                                <w:ind w:leftChars="100" w:left="210" w:firstLineChars="50" w:firstLine="12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支払期間が延びて余計に手数料がかかり、結果的に家計を圧迫する要因になりえます。</w:t>
                              </w:r>
                            </w:p>
                            <w:p w14:paraId="6B2874AA" w14:textId="77777777" w:rsidR="00AE28AD" w:rsidRPr="00FD0C24" w:rsidRDefault="00AE28AD" w:rsidP="001C7F6E">
                              <w:pPr>
                                <w:snapToGrid w:val="0"/>
                                <w:spacing w:line="120" w:lineRule="exact"/>
                                <w:rPr>
                                  <w:rFonts w:ascii="HG丸ｺﾞｼｯｸM-PRO" w:eastAsia="HG丸ｺﾞｼｯｸM-PRO" w:hAnsi="HG丸ｺﾞｼｯｸM-PRO"/>
                                  <w:sz w:val="24"/>
                                  <w:szCs w:val="24"/>
                                </w:rPr>
                              </w:pPr>
                            </w:p>
                            <w:p w14:paraId="50EC4E18" w14:textId="7A310011" w:rsidR="001C7F6E" w:rsidRDefault="008611F9" w:rsidP="00FE3BB3">
                              <w:pPr>
                                <w:snapToGrid w:val="0"/>
                                <w:ind w:leftChars="100" w:left="210" w:firstLineChars="50" w:firstLine="12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w:t>
                              </w:r>
                              <w:r w:rsidR="0068145A">
                                <w:rPr>
                                  <w:rFonts w:ascii="HG丸ｺﾞｼｯｸM-PRO" w:eastAsia="HG丸ｺﾞｼｯｸM-PRO" w:hAnsi="HG丸ｺﾞｼｯｸM-PRO" w:hint="eastAsia"/>
                                  <w:sz w:val="24"/>
                                  <w:szCs w:val="24"/>
                                </w:rPr>
                                <w:t>に</w:t>
                              </w:r>
                              <w:r w:rsidR="00AE28AD" w:rsidRPr="00FD0C24">
                                <w:rPr>
                                  <w:rFonts w:ascii="HG丸ｺﾞｼｯｸM-PRO" w:eastAsia="HG丸ｺﾞｼｯｸM-PRO" w:hAnsi="HG丸ｺﾞｼｯｸM-PRO" w:hint="eastAsia"/>
                                  <w:sz w:val="24"/>
                                  <w:szCs w:val="24"/>
                                </w:rPr>
                                <w:t>買い物のたび</w:t>
                              </w:r>
                              <w:r w:rsidR="00F46AFD">
                                <w:rPr>
                                  <w:rFonts w:ascii="HG丸ｺﾞｼｯｸM-PRO" w:eastAsia="HG丸ｺﾞｼｯｸM-PRO" w:hAnsi="HG丸ｺﾞｼｯｸM-PRO" w:hint="eastAsia"/>
                                  <w:sz w:val="24"/>
                                  <w:szCs w:val="24"/>
                                </w:rPr>
                                <w:t>に</w:t>
                              </w:r>
                              <w:r w:rsidR="00AE28AD" w:rsidRPr="00FD0C24">
                                <w:rPr>
                                  <w:rFonts w:ascii="HG丸ｺﾞｼｯｸM-PRO" w:eastAsia="HG丸ｺﾞｼｯｸM-PRO" w:hAnsi="HG丸ｺﾞｼｯｸM-PRO" w:hint="eastAsia"/>
                                  <w:b/>
                                  <w:bCs/>
                                  <w:color w:val="FF0000"/>
                                  <w:sz w:val="24"/>
                                  <w:szCs w:val="24"/>
                                  <w:u w:val="double"/>
                                </w:rPr>
                                <w:t>リボ払い</w:t>
                              </w:r>
                              <w:r w:rsidR="00AE28AD" w:rsidRPr="00FD0C24">
                                <w:rPr>
                                  <w:rFonts w:ascii="HG丸ｺﾞｼｯｸM-PRO" w:eastAsia="HG丸ｺﾞｼｯｸM-PRO" w:hAnsi="HG丸ｺﾞｼｯｸM-PRO" w:hint="eastAsia"/>
                                  <w:sz w:val="24"/>
                                  <w:szCs w:val="24"/>
                                </w:rPr>
                                <w:t>を選択すると、たくさん</w:t>
                              </w:r>
                              <w:r w:rsidR="002E6187">
                                <w:rPr>
                                  <w:rFonts w:ascii="HG丸ｺﾞｼｯｸM-PRO" w:eastAsia="HG丸ｺﾞｼｯｸM-PRO" w:hAnsi="HG丸ｺﾞｼｯｸM-PRO" w:hint="eastAsia"/>
                                  <w:sz w:val="24"/>
                                  <w:szCs w:val="24"/>
                                </w:rPr>
                                <w:t>買</w:t>
                              </w:r>
                              <w:r w:rsidR="00F46AFD">
                                <w:rPr>
                                  <w:rFonts w:ascii="HG丸ｺﾞｼｯｸM-PRO" w:eastAsia="HG丸ｺﾞｼｯｸM-PRO" w:hAnsi="HG丸ｺﾞｼｯｸM-PRO" w:hint="eastAsia"/>
                                  <w:sz w:val="24"/>
                                  <w:szCs w:val="24"/>
                                </w:rPr>
                                <w:t>っ</w:t>
                              </w:r>
                              <w:r w:rsidR="002E6187">
                                <w:rPr>
                                  <w:rFonts w:ascii="HG丸ｺﾞｼｯｸM-PRO" w:eastAsia="HG丸ｺﾞｼｯｸM-PRO" w:hAnsi="HG丸ｺﾞｼｯｸM-PRO" w:hint="eastAsia"/>
                                  <w:sz w:val="24"/>
                                  <w:szCs w:val="24"/>
                                </w:rPr>
                                <w:t>て</w:t>
                              </w:r>
                              <w:r w:rsidR="00AE28AD" w:rsidRPr="00FD0C24">
                                <w:rPr>
                                  <w:rFonts w:ascii="HG丸ｺﾞｼｯｸM-PRO" w:eastAsia="HG丸ｺﾞｼｯｸM-PRO" w:hAnsi="HG丸ｺﾞｼｯｸM-PRO" w:hint="eastAsia"/>
                                  <w:sz w:val="24"/>
                                  <w:szCs w:val="24"/>
                                </w:rPr>
                                <w:t>も月々の</w:t>
                              </w:r>
                              <w:r w:rsidR="002E6187">
                                <w:rPr>
                                  <w:rFonts w:ascii="HG丸ｺﾞｼｯｸM-PRO" w:eastAsia="HG丸ｺﾞｼｯｸM-PRO" w:hAnsi="HG丸ｺﾞｼｯｸM-PRO" w:hint="eastAsia"/>
                                  <w:sz w:val="24"/>
                                  <w:szCs w:val="24"/>
                                </w:rPr>
                                <w:t>支払い</w:t>
                              </w:r>
                              <w:r w:rsidR="00AE28AD" w:rsidRPr="00FD0C24">
                                <w:rPr>
                                  <w:rFonts w:ascii="HG丸ｺﾞｼｯｸM-PRO" w:eastAsia="HG丸ｺﾞｼｯｸM-PRO" w:hAnsi="HG丸ｺﾞｼｯｸM-PRO" w:hint="eastAsia"/>
                                  <w:sz w:val="24"/>
                                  <w:szCs w:val="24"/>
                                </w:rPr>
                                <w:t>が少なく済みますが、</w:t>
                              </w:r>
                            </w:p>
                            <w:p w14:paraId="0A1082D7" w14:textId="20ED004D" w:rsidR="00AE28AD" w:rsidRPr="0068145A" w:rsidRDefault="00AE28AD" w:rsidP="00FE3BB3">
                              <w:pPr>
                                <w:snapToGrid w:val="0"/>
                                <w:ind w:leftChars="100" w:left="210" w:firstLineChars="50" w:firstLine="120"/>
                                <w:contextualSpacing/>
                                <w:rPr>
                                  <w:rFonts w:ascii="HG丸ｺﾞｼｯｸM-PRO" w:eastAsia="HG丸ｺﾞｼｯｸM-PRO" w:hAnsi="HG丸ｺﾞｼｯｸM-PRO"/>
                                  <w:b/>
                                  <w:bCs/>
                                  <w:color w:val="FF0000"/>
                                  <w:sz w:val="24"/>
                                  <w:szCs w:val="24"/>
                                </w:rPr>
                              </w:pPr>
                              <w:r w:rsidRPr="0068145A">
                                <w:rPr>
                                  <w:rFonts w:ascii="HG丸ｺﾞｼｯｸM-PRO" w:eastAsia="HG丸ｺﾞｼｯｸM-PRO" w:hAnsi="HG丸ｺﾞｼｯｸM-PRO" w:hint="eastAsia"/>
                                  <w:b/>
                                  <w:bCs/>
                                  <w:color w:val="FF0000"/>
                                  <w:sz w:val="24"/>
                                  <w:szCs w:val="24"/>
                                </w:rPr>
                                <w:t>手数料の負担ばかりが増えてしまって総支払金額が</w:t>
                              </w:r>
                              <w:r w:rsidR="00154B72">
                                <w:rPr>
                                  <w:rFonts w:ascii="HG丸ｺﾞｼｯｸM-PRO" w:eastAsia="HG丸ｺﾞｼｯｸM-PRO" w:hAnsi="HG丸ｺﾞｼｯｸM-PRO" w:hint="eastAsia"/>
                                  <w:b/>
                                  <w:bCs/>
                                  <w:color w:val="FF0000"/>
                                  <w:sz w:val="24"/>
                                  <w:szCs w:val="24"/>
                                </w:rPr>
                                <w:t>膨らむことになります。</w:t>
                              </w:r>
                            </w:p>
                            <w:p w14:paraId="367826EE" w14:textId="77777777" w:rsidR="00AE28AD" w:rsidRPr="00FD0C24" w:rsidRDefault="00AE28AD" w:rsidP="001C7F6E">
                              <w:pPr>
                                <w:snapToGrid w:val="0"/>
                                <w:spacing w:line="120" w:lineRule="exact"/>
                                <w:rPr>
                                  <w:rFonts w:ascii="HG丸ｺﾞｼｯｸM-PRO" w:eastAsia="HG丸ｺﾞｼｯｸM-PRO" w:hAnsi="HG丸ｺﾞｼｯｸM-PRO"/>
                                  <w:sz w:val="24"/>
                                  <w:szCs w:val="24"/>
                                </w:rPr>
                              </w:pPr>
                            </w:p>
                            <w:p w14:paraId="3A7A5479" w14:textId="23D22C6C" w:rsidR="00AE28AD" w:rsidRPr="0068145A" w:rsidRDefault="00AE28AD" w:rsidP="00FE3BB3">
                              <w:pPr>
                                <w:snapToGrid w:val="0"/>
                                <w:ind w:leftChars="100" w:left="210" w:firstLineChars="50" w:firstLine="136"/>
                                <w:contextualSpacing/>
                                <w:rPr>
                                  <w:rFonts w:ascii="HG丸ｺﾞｼｯｸM-PRO" w:eastAsia="HG丸ｺﾞｼｯｸM-PRO" w:hAnsi="HG丸ｺﾞｼｯｸM-PRO"/>
                                  <w:b/>
                                  <w:bCs/>
                                  <w:i/>
                                  <w:iCs/>
                                  <w:color w:val="FF0000"/>
                                  <w:sz w:val="27"/>
                                  <w:szCs w:val="27"/>
                                  <w:highlight w:val="yellow"/>
                                  <w:u w:val="wave"/>
                                </w:rPr>
                              </w:pPr>
                              <w:r w:rsidRPr="0068145A">
                                <w:rPr>
                                  <w:rFonts w:ascii="HG丸ｺﾞｼｯｸM-PRO" w:eastAsia="HG丸ｺﾞｼｯｸM-PRO" w:hAnsi="HG丸ｺﾞｼｯｸM-PRO" w:hint="eastAsia"/>
                                  <w:b/>
                                  <w:bCs/>
                                  <w:i/>
                                  <w:iCs/>
                                  <w:color w:val="FF0000"/>
                                  <w:sz w:val="27"/>
                                  <w:szCs w:val="27"/>
                                  <w:highlight w:val="yellow"/>
                                  <w:u w:val="wave"/>
                                </w:rPr>
                                <w:t>クレジットカードを使う時は、最終的にいくら支払うことになるのかを</w:t>
                              </w:r>
                              <w:r w:rsidR="0004044A">
                                <w:rPr>
                                  <w:rFonts w:ascii="HG丸ｺﾞｼｯｸM-PRO" w:eastAsia="HG丸ｺﾞｼｯｸM-PRO" w:hAnsi="HG丸ｺﾞｼｯｸM-PRO" w:hint="eastAsia"/>
                                  <w:b/>
                                  <w:bCs/>
                                  <w:i/>
                                  <w:iCs/>
                                  <w:color w:val="FF0000"/>
                                  <w:sz w:val="27"/>
                                  <w:szCs w:val="27"/>
                                  <w:highlight w:val="yellow"/>
                                  <w:u w:val="wave"/>
                                </w:rPr>
                                <w:t>事前に</w:t>
                              </w:r>
                              <w:r w:rsidR="00130581">
                                <w:rPr>
                                  <w:rFonts w:ascii="HG丸ｺﾞｼｯｸM-PRO" w:eastAsia="HG丸ｺﾞｼｯｸM-PRO" w:hAnsi="HG丸ｺﾞｼｯｸM-PRO" w:hint="eastAsia"/>
                                  <w:b/>
                                  <w:bCs/>
                                  <w:i/>
                                  <w:iCs/>
                                  <w:color w:val="FF0000"/>
                                  <w:sz w:val="27"/>
                                  <w:szCs w:val="27"/>
                                  <w:highlight w:val="yellow"/>
                                  <w:u w:val="wave"/>
                                </w:rPr>
                                <w:t>計算し</w:t>
                              </w:r>
                              <w:r w:rsidRPr="0068145A">
                                <w:rPr>
                                  <w:rFonts w:ascii="HG丸ｺﾞｼｯｸM-PRO" w:eastAsia="HG丸ｺﾞｼｯｸM-PRO" w:hAnsi="HG丸ｺﾞｼｯｸM-PRO" w:hint="eastAsia"/>
                                  <w:b/>
                                  <w:bCs/>
                                  <w:i/>
                                  <w:iCs/>
                                  <w:color w:val="FF0000"/>
                                  <w:sz w:val="27"/>
                                  <w:szCs w:val="27"/>
                                  <w:highlight w:val="yellow"/>
                                  <w:u w:val="wave"/>
                                </w:rPr>
                                <w:t>、</w:t>
                              </w:r>
                            </w:p>
                            <w:p w14:paraId="4D447E46" w14:textId="2CC9BAA3" w:rsidR="00AE28AD" w:rsidRPr="0068145A" w:rsidRDefault="00130581" w:rsidP="00FE3BB3">
                              <w:pPr>
                                <w:snapToGrid w:val="0"/>
                                <w:ind w:leftChars="100" w:left="210" w:firstLineChars="50" w:firstLine="136"/>
                                <w:contextualSpacing/>
                                <w:rPr>
                                  <w:rFonts w:ascii="HG丸ｺﾞｼｯｸM-PRO" w:eastAsia="HG丸ｺﾞｼｯｸM-PRO" w:hAnsi="HG丸ｺﾞｼｯｸM-PRO"/>
                                  <w:b/>
                                  <w:bCs/>
                                  <w:i/>
                                  <w:iCs/>
                                  <w:color w:val="FF0000"/>
                                  <w:sz w:val="27"/>
                                  <w:szCs w:val="27"/>
                                  <w:u w:val="wave"/>
                                </w:rPr>
                              </w:pPr>
                              <w:r>
                                <w:rPr>
                                  <w:rFonts w:ascii="HG丸ｺﾞｼｯｸM-PRO" w:eastAsia="HG丸ｺﾞｼｯｸM-PRO" w:hAnsi="HG丸ｺﾞｼｯｸM-PRO" w:hint="eastAsia"/>
                                  <w:b/>
                                  <w:bCs/>
                                  <w:i/>
                                  <w:iCs/>
                                  <w:color w:val="FF0000"/>
                                  <w:sz w:val="27"/>
                                  <w:szCs w:val="27"/>
                                  <w:highlight w:val="yellow"/>
                                  <w:u w:val="wave"/>
                                </w:rPr>
                                <w:t>将来</w:t>
                              </w:r>
                              <w:r w:rsidR="00E44F5B">
                                <w:rPr>
                                  <w:rFonts w:ascii="HG丸ｺﾞｼｯｸM-PRO" w:eastAsia="HG丸ｺﾞｼｯｸM-PRO" w:hAnsi="HG丸ｺﾞｼｯｸM-PRO" w:hint="eastAsia"/>
                                  <w:b/>
                                  <w:bCs/>
                                  <w:i/>
                                  <w:iCs/>
                                  <w:color w:val="FF0000"/>
                                  <w:sz w:val="27"/>
                                  <w:szCs w:val="27"/>
                                  <w:highlight w:val="yellow"/>
                                  <w:u w:val="wave"/>
                                </w:rPr>
                                <w:t>を見据え</w:t>
                              </w:r>
                              <w:r w:rsidR="00071E59">
                                <w:rPr>
                                  <w:rFonts w:ascii="HG丸ｺﾞｼｯｸM-PRO" w:eastAsia="HG丸ｺﾞｼｯｸM-PRO" w:hAnsi="HG丸ｺﾞｼｯｸM-PRO" w:hint="eastAsia"/>
                                  <w:b/>
                                  <w:bCs/>
                                  <w:i/>
                                  <w:iCs/>
                                  <w:color w:val="FF0000"/>
                                  <w:sz w:val="27"/>
                                  <w:szCs w:val="27"/>
                                  <w:highlight w:val="yellow"/>
                                  <w:u w:val="wave"/>
                                </w:rPr>
                                <w:t>た上で</w:t>
                              </w:r>
                              <w:r w:rsidR="00154B72">
                                <w:rPr>
                                  <w:rFonts w:ascii="HG丸ｺﾞｼｯｸM-PRO" w:eastAsia="HG丸ｺﾞｼｯｸM-PRO" w:hAnsi="HG丸ｺﾞｼｯｸM-PRO" w:hint="eastAsia"/>
                                  <w:b/>
                                  <w:bCs/>
                                  <w:i/>
                                  <w:iCs/>
                                  <w:color w:val="FF0000"/>
                                  <w:sz w:val="27"/>
                                  <w:szCs w:val="27"/>
                                  <w:highlight w:val="yellow"/>
                                  <w:u w:val="wave"/>
                                </w:rPr>
                                <w:t>負担を減らす最も効果的な支払方法を選択しましょう！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 name="グループ化 36"/>
                        <wpg:cNvGrpSpPr/>
                        <wpg:grpSpPr>
                          <a:xfrm>
                            <a:off x="2133741" y="439767"/>
                            <a:ext cx="2417898" cy="2248672"/>
                            <a:chOff x="-3490852" y="-741010"/>
                            <a:chExt cx="2417898" cy="2248672"/>
                          </a:xfrm>
                        </wpg:grpSpPr>
                        <wps:wsp>
                          <wps:cNvPr id="69" name="テキスト ボックス 69"/>
                          <wps:cNvSpPr txBox="1"/>
                          <wps:spPr>
                            <a:xfrm>
                              <a:off x="-2333108" y="808334"/>
                              <a:ext cx="701040" cy="699328"/>
                            </a:xfrm>
                            <a:prstGeom prst="rect">
                              <a:avLst/>
                            </a:prstGeom>
                            <a:noFill/>
                            <a:ln w="6350">
                              <a:noFill/>
                            </a:ln>
                          </wps:spPr>
                          <wps:txbx>
                            <w:txbxContent>
                              <w:p w14:paraId="4DA59DBA" w14:textId="7BEB6DF7" w:rsidR="00584B6F" w:rsidRDefault="00584B6F" w:rsidP="00584B6F">
                                <w:r w:rsidRPr="00584B6F">
                                  <w:rPr>
                                    <w:noProof/>
                                  </w:rPr>
                                  <w:drawing>
                                    <wp:inline distT="0" distB="0" distL="0" distR="0" wp14:anchorId="64435CD2" wp14:editId="796887C9">
                                      <wp:extent cx="468000" cy="288000"/>
                                      <wp:effectExtent l="0" t="0" r="0" b="0"/>
                                      <wp:docPr id="79"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グループ化 24"/>
                          <wpg:cNvGrpSpPr/>
                          <wpg:grpSpPr>
                            <a:xfrm>
                              <a:off x="-3490852" y="-741010"/>
                              <a:ext cx="2417898" cy="1580244"/>
                              <a:chOff x="-3497955" y="-741010"/>
                              <a:chExt cx="2417898" cy="1580244"/>
                            </a:xfrm>
                          </wpg:grpSpPr>
                          <wps:wsp>
                            <wps:cNvPr id="49" name="テキスト ボックス 49"/>
                            <wps:cNvSpPr txBox="1"/>
                            <wps:spPr>
                              <a:xfrm rot="1193194">
                                <a:off x="-3497955" y="-741010"/>
                                <a:ext cx="739140" cy="961575"/>
                              </a:xfrm>
                              <a:prstGeom prst="rect">
                                <a:avLst/>
                              </a:prstGeom>
                              <a:noFill/>
                              <a:ln w="6350">
                                <a:noFill/>
                              </a:ln>
                            </wps:spPr>
                            <wps:txbx>
                              <w:txbxContent>
                                <w:p w14:paraId="0320B2B6" w14:textId="5826D445" w:rsidR="00D752ED" w:rsidRDefault="00D752ED">
                                  <w:r>
                                    <w:rPr>
                                      <w:noProof/>
                                    </w:rPr>
                                    <w:drawing>
                                      <wp:inline distT="0" distB="0" distL="0" distR="0" wp14:anchorId="64AA3C52" wp14:editId="76C95651">
                                        <wp:extent cx="360000" cy="360000"/>
                                        <wp:effectExtent l="0" t="0" r="0" b="25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2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2340083" y="119157"/>
                                <a:ext cx="701040" cy="720077"/>
                              </a:xfrm>
                              <a:prstGeom prst="rect">
                                <a:avLst/>
                              </a:prstGeom>
                              <a:noFill/>
                              <a:ln w="6350">
                                <a:noFill/>
                              </a:ln>
                            </wps:spPr>
                            <wps:txbx>
                              <w:txbxContent>
                                <w:p w14:paraId="09899956" w14:textId="19A5D5CB" w:rsidR="00681903" w:rsidRDefault="00584B6F">
                                  <w:r w:rsidRPr="00584B6F">
                                    <w:rPr>
                                      <w:noProof/>
                                    </w:rPr>
                                    <w:drawing>
                                      <wp:inline distT="0" distB="0" distL="0" distR="0" wp14:anchorId="0A077B21" wp14:editId="276179DC">
                                        <wp:extent cx="468000" cy="288000"/>
                                        <wp:effectExtent l="0" t="0" r="0" b="0"/>
                                        <wp:docPr id="77"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76"/>
                            <wps:cNvSpPr txBox="1"/>
                            <wps:spPr>
                              <a:xfrm>
                                <a:off x="-2060598" y="119157"/>
                                <a:ext cx="701040" cy="699324"/>
                              </a:xfrm>
                              <a:prstGeom prst="rect">
                                <a:avLst/>
                              </a:prstGeom>
                              <a:noFill/>
                              <a:ln w="6350">
                                <a:noFill/>
                              </a:ln>
                            </wps:spPr>
                            <wps:txbx>
                              <w:txbxContent>
                                <w:p w14:paraId="2DCAB4CA" w14:textId="77777777" w:rsidR="00331D7F" w:rsidRDefault="00331D7F" w:rsidP="00331D7F">
                                  <w:r w:rsidRPr="00584B6F">
                                    <w:rPr>
                                      <w:noProof/>
                                    </w:rPr>
                                    <w:drawing>
                                      <wp:inline distT="0" distB="0" distL="0" distR="0" wp14:anchorId="437CA062" wp14:editId="6E6AC752">
                                        <wp:extent cx="468000" cy="288000"/>
                                        <wp:effectExtent l="0" t="0" r="0" b="0"/>
                                        <wp:docPr id="80"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wps:spPr>
                              <a:xfrm>
                                <a:off x="-1781097" y="107141"/>
                                <a:ext cx="701040" cy="699135"/>
                              </a:xfrm>
                              <a:prstGeom prst="rect">
                                <a:avLst/>
                              </a:prstGeom>
                              <a:noFill/>
                              <a:ln w="6350">
                                <a:noFill/>
                              </a:ln>
                            </wps:spPr>
                            <wps:txbx>
                              <w:txbxContent>
                                <w:p w14:paraId="2DB72FA2" w14:textId="77777777" w:rsidR="001B3A34" w:rsidRDefault="001B3A34" w:rsidP="001B3A34">
                                  <w:r w:rsidRPr="00584B6F">
                                    <w:rPr>
                                      <w:noProof/>
                                    </w:rPr>
                                    <w:drawing>
                                      <wp:inline distT="0" distB="0" distL="0" distR="0" wp14:anchorId="67AB1F15" wp14:editId="0600F9E8">
                                        <wp:extent cx="468000" cy="288000"/>
                                        <wp:effectExtent l="0" t="0" r="0" b="0"/>
                                        <wp:docPr id="82"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1432000" y="281136"/>
                                <a:ext cx="209550" cy="252027"/>
                              </a:xfrm>
                              <a:prstGeom prst="rect">
                                <a:avLst/>
                              </a:prstGeom>
                              <a:solidFill>
                                <a:schemeClr val="bg1"/>
                              </a:solidFill>
                              <a:ln w="6350">
                                <a:noFill/>
                              </a:ln>
                            </wps:spPr>
                            <wps:txbx>
                              <w:txbxContent>
                                <w:p w14:paraId="360E8455" w14:textId="77777777" w:rsidR="001C7F6E" w:rsidRDefault="001C7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9C48E6F" id="グループ化 38" o:spid="_x0000_s1048" style="position:absolute;margin-left:8.4pt;margin-top:265.2pt;width:578.25pt;height:414.4pt;z-index:251941888;mso-position-horizontal-relative:margin;mso-width-relative:margin;mso-height-relative:margin" coordorigin="" coordsize="73440,5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">
                <v:shape id="テキスト ボックス 32" o:spid="_x0000_s1049" type="#_x0000_t202" style="position:absolute;width:73440;height:5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" fillcolor="#1e4329 [1608]" strokecolor="black [3213]" strokeweight=".5pt">
                  <v:textbox>
                    <w:txbxContent>
                      <w:p w14:paraId="3286D2EC" w14:textId="103AB2FF" w:rsidR="00B02DB0" w:rsidRPr="00A212DF" w:rsidRDefault="00B02DB0" w:rsidP="00B957F0">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A212DF">
                          <w:rPr>
                            <w:rFonts w:ascii="HG創英角ﾎﾟｯﾌﾟ体" w:eastAsia="HG創英角ﾎﾟｯﾌﾟ体" w:hAnsi="HG創英角ﾎﾟｯﾌﾟ体" w:hint="eastAsia"/>
                            <w:color w:val="FFFFFF" w:themeColor="background1"/>
                            <w:sz w:val="40"/>
                            <w:szCs w:val="40"/>
                            <w:u w:val="double"/>
                          </w:rPr>
                          <w:t>心得その２</w:t>
                        </w:r>
                        <w:r w:rsidRPr="00A212DF">
                          <w:rPr>
                            <w:rFonts w:ascii="HG創英角ﾎﾟｯﾌﾟ体" w:eastAsia="HG創英角ﾎﾟｯﾌﾟ体" w:hAnsi="HG創英角ﾎﾟｯﾌﾟ体" w:hint="eastAsia"/>
                            <w:color w:val="FFFFFF" w:themeColor="background1"/>
                            <w:sz w:val="40"/>
                            <w:szCs w:val="40"/>
                          </w:rPr>
                          <w:t>：総支払</w:t>
                        </w:r>
                        <w:r w:rsidR="008D0151">
                          <w:rPr>
                            <w:rFonts w:ascii="HG創英角ﾎﾟｯﾌﾟ体" w:eastAsia="HG創英角ﾎﾟｯﾌﾟ体" w:hAnsi="HG創英角ﾎﾟｯﾌﾟ体" w:hint="eastAsia"/>
                            <w:color w:val="FFFFFF" w:themeColor="background1"/>
                            <w:sz w:val="40"/>
                            <w:szCs w:val="40"/>
                          </w:rPr>
                          <w:t>金</w:t>
                        </w:r>
                        <w:r w:rsidRPr="00A212DF">
                          <w:rPr>
                            <w:rFonts w:ascii="HG創英角ﾎﾟｯﾌﾟ体" w:eastAsia="HG創英角ﾎﾟｯﾌﾟ体" w:hAnsi="HG創英角ﾎﾟｯﾌﾟ体" w:hint="eastAsia"/>
                            <w:color w:val="FFFFFF" w:themeColor="background1"/>
                            <w:sz w:val="40"/>
                            <w:szCs w:val="40"/>
                          </w:rPr>
                          <w:t>額を可能な限り減ら</w:t>
                        </w:r>
                        <w:r w:rsidR="00337685">
                          <w:rPr>
                            <w:rFonts w:ascii="HG創英角ﾎﾟｯﾌﾟ体" w:eastAsia="HG創英角ﾎﾟｯﾌﾟ体" w:hAnsi="HG創英角ﾎﾟｯﾌﾟ体" w:hint="eastAsia"/>
                            <w:color w:val="FFFFFF" w:themeColor="background1"/>
                            <w:sz w:val="40"/>
                            <w:szCs w:val="40"/>
                          </w:rPr>
                          <w:t>す</w:t>
                        </w:r>
                        <w:r w:rsidRPr="00A212DF">
                          <w:rPr>
                            <w:rFonts w:ascii="HG創英角ﾎﾟｯﾌﾟ体" w:eastAsia="HG創英角ﾎﾟｯﾌﾟ体" w:hAnsi="HG創英角ﾎﾟｯﾌﾟ体" w:hint="eastAsia"/>
                            <w:color w:val="FFFFFF" w:themeColor="background1"/>
                            <w:sz w:val="40"/>
                            <w:szCs w:val="40"/>
                          </w:rPr>
                          <w:t>！</w:t>
                        </w:r>
                      </w:p>
                      <w:p w14:paraId="5A7EB446" w14:textId="0DDB5634" w:rsidR="00533E2B" w:rsidRPr="00B02DB0" w:rsidRDefault="00533E2B" w:rsidP="000F2986">
                        <w:pPr>
                          <w:rPr>
                            <w:rFonts w:ascii="HG創英角ﾎﾟｯﾌﾟ体" w:eastAsia="HG創英角ﾎﾟｯﾌﾟ体" w:hAnsi="HG創英角ﾎﾟｯﾌﾟ体"/>
                            <w:sz w:val="32"/>
                            <w:szCs w:val="32"/>
                          </w:rPr>
                        </w:pPr>
                      </w:p>
                    </w:txbxContent>
                  </v:textbox>
                </v:shape>
                <v:shape id="テキスト ボックス 26" o:spid="_x0000_s1050" type="#_x0000_t202" style="position:absolute;top:5114;width:73440;height:4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" fillcolor="white [3212]" strokecolor="black [3213]" strokeweight=".5pt">
                  <v:textbox>
                    <w:txbxContent>
                      <w:p w14:paraId="7874EBA5" w14:textId="55E0A4ED" w:rsidR="006C7834" w:rsidRDefault="008D0151" w:rsidP="00AE28AD">
                        <w:pPr>
                          <w:snapToGrid w:val="0"/>
                          <w:rPr>
                            <w:rFonts w:ascii="HG明朝E" w:eastAsia="HG明朝E" w:hAnsi="HG明朝E"/>
                            <w:i/>
                            <w:iCs/>
                            <w:color w:val="FF0000"/>
                            <w:sz w:val="32"/>
                            <w:szCs w:val="32"/>
                          </w:rPr>
                        </w:pPr>
                        <w:r w:rsidRPr="008D0151">
                          <w:rPr>
                            <w:rFonts w:ascii="HG丸ｺﾞｼｯｸM-PRO" w:eastAsia="HG丸ｺﾞｼｯｸM-PRO" w:hAnsi="HG丸ｺﾞｼｯｸM-PRO" w:hint="eastAsia"/>
                            <w:color w:val="FF0000"/>
                            <w:sz w:val="32"/>
                            <w:szCs w:val="32"/>
                          </w:rPr>
                          <w:t>◎</w:t>
                        </w:r>
                        <w:r w:rsidR="00FB523D" w:rsidRPr="00BB0DAC">
                          <w:rPr>
                            <w:rFonts w:ascii="HGP創英角ﾎﾟｯﾌﾟ体" w:eastAsia="HGP創英角ﾎﾟｯﾌﾟ体" w:hAnsi="HGP創英角ﾎﾟｯﾌﾟ体" w:hint="eastAsia"/>
                            <w:color w:val="FF0000"/>
                            <w:spacing w:val="4"/>
                            <w:w w:val="96"/>
                            <w:sz w:val="32"/>
                            <w:szCs w:val="32"/>
                            <w:highlight w:val="cyan"/>
                            <w:fitText w:val="3200" w:id="-591733760"/>
                          </w:rPr>
                          <w:t>18万円のスマートフォ</w:t>
                        </w:r>
                        <w:r w:rsidR="00FB523D" w:rsidRPr="00BB0DAC">
                          <w:rPr>
                            <w:rFonts w:ascii="HGP創英角ﾎﾟｯﾌﾟ体" w:eastAsia="HGP創英角ﾎﾟｯﾌﾟ体" w:hAnsi="HGP創英角ﾎﾟｯﾌﾟ体" w:hint="eastAsia"/>
                            <w:color w:val="FF0000"/>
                            <w:spacing w:val="-7"/>
                            <w:w w:val="96"/>
                            <w:sz w:val="32"/>
                            <w:szCs w:val="32"/>
                            <w:highlight w:val="cyan"/>
                            <w:fitText w:val="3200" w:id="-591733760"/>
                          </w:rPr>
                          <w:t>ン</w:t>
                        </w:r>
                        <w:r w:rsidR="00071E59" w:rsidRPr="00A555A6">
                          <w:rPr>
                            <w:rFonts w:ascii="HGP創英角ﾎﾟｯﾌﾟ体" w:eastAsia="HGP創英角ﾎﾟｯﾌﾟ体" w:hAnsi="HGP創英角ﾎﾟｯﾌﾟ体" w:hint="eastAsia"/>
                            <w:b/>
                            <w:bCs/>
                            <w:i/>
                            <w:iCs/>
                            <w:color w:val="FF0000"/>
                            <w:sz w:val="32"/>
                            <w:szCs w:val="32"/>
                          </w:rPr>
                          <w:t xml:space="preserve">　　</w:t>
                        </w:r>
                        <w:r w:rsidR="00FB523D">
                          <w:rPr>
                            <w:rFonts w:ascii="HG明朝E" w:eastAsia="HG明朝E" w:hAnsi="HG明朝E" w:hint="eastAsia"/>
                            <w:i/>
                            <w:iCs/>
                            <w:color w:val="FF0000"/>
                            <w:sz w:val="32"/>
                            <w:szCs w:val="32"/>
                          </w:rPr>
                          <w:t>を購入する時の</w:t>
                        </w:r>
                        <w:r w:rsidR="008A4C47" w:rsidRPr="008D0151">
                          <w:rPr>
                            <w:rFonts w:ascii="HG明朝E" w:eastAsia="HG明朝E" w:hAnsi="HG明朝E" w:hint="eastAsia"/>
                            <w:i/>
                            <w:iCs/>
                            <w:color w:val="FF0000"/>
                            <w:sz w:val="32"/>
                            <w:szCs w:val="32"/>
                          </w:rPr>
                          <w:t>総支払金額</w:t>
                        </w:r>
                        <w:r w:rsidR="006E10A7" w:rsidRPr="008D0151">
                          <w:rPr>
                            <w:rFonts w:ascii="HG明朝E" w:eastAsia="HG明朝E" w:hAnsi="HG明朝E" w:hint="eastAsia"/>
                            <w:i/>
                            <w:iCs/>
                            <w:color w:val="FF0000"/>
                            <w:sz w:val="32"/>
                            <w:szCs w:val="32"/>
                          </w:rPr>
                          <w:t>を比較し</w:t>
                        </w:r>
                        <w:r w:rsidR="00FB523D">
                          <w:rPr>
                            <w:rFonts w:ascii="HG明朝E" w:eastAsia="HG明朝E" w:hAnsi="HG明朝E" w:hint="eastAsia"/>
                            <w:i/>
                            <w:iCs/>
                            <w:color w:val="FF0000"/>
                            <w:sz w:val="32"/>
                            <w:szCs w:val="32"/>
                          </w:rPr>
                          <w:t>てみました</w:t>
                        </w:r>
                        <w:r w:rsidR="006E10A7" w:rsidRPr="008D0151">
                          <w:rPr>
                            <w:rFonts w:ascii="HG明朝E" w:eastAsia="HG明朝E" w:hAnsi="HG明朝E" w:hint="eastAsia"/>
                            <w:i/>
                            <w:iCs/>
                            <w:color w:val="FF0000"/>
                            <w:sz w:val="32"/>
                            <w:szCs w:val="32"/>
                          </w:rPr>
                          <w:t>。</w:t>
                        </w:r>
                      </w:p>
                      <w:p w14:paraId="39FB4713" w14:textId="6C8101A3" w:rsidR="00034F73" w:rsidRPr="00DA30DA" w:rsidRDefault="00034F73" w:rsidP="00DA30DA">
                        <w:pPr>
                          <w:snapToGrid w:val="0"/>
                          <w:spacing w:line="120" w:lineRule="exact"/>
                          <w:rPr>
                            <w:rFonts w:ascii="HG丸ｺﾞｼｯｸM-PRO" w:eastAsia="HG丸ｺﾞｼｯｸM-PRO" w:hAnsi="HG丸ｺﾞｼｯｸM-PRO"/>
                            <w:sz w:val="24"/>
                            <w:szCs w:val="24"/>
                          </w:rPr>
                        </w:pPr>
                      </w:p>
                      <w:tbl>
                        <w:tblPr>
                          <w:tblStyle w:val="af7"/>
                          <w:tblW w:w="0" w:type="auto"/>
                          <w:tblLook w:val="04A0" w:firstRow="1" w:lastRow="0" w:firstColumn="1" w:lastColumn="0" w:noHBand="0" w:noVBand="1"/>
                        </w:tblPr>
                        <w:tblGrid>
                          <w:gridCol w:w="397"/>
                          <w:gridCol w:w="2494"/>
                          <w:gridCol w:w="1984"/>
                          <w:gridCol w:w="2268"/>
                          <w:gridCol w:w="1757"/>
                        </w:tblGrid>
                        <w:tr w:rsidR="00FE3BB3" w14:paraId="7B33E6AB" w14:textId="0D086F98" w:rsidTr="00FE3BB3">
                          <w:trPr>
                            <w:trHeight w:val="397"/>
                          </w:trPr>
                          <w:tc>
                            <w:tcPr>
                              <w:tcW w:w="397" w:type="dxa"/>
                              <w:tcBorders>
                                <w:top w:val="nil"/>
                                <w:left w:val="nil"/>
                                <w:bottom w:val="nil"/>
                                <w:right w:val="single" w:sz="4" w:space="0" w:color="auto"/>
                              </w:tcBorders>
                              <w:shd w:val="clear" w:color="auto" w:fill="auto"/>
                            </w:tcPr>
                            <w:p w14:paraId="003F23D1" w14:textId="77777777" w:rsidR="00FE3BB3" w:rsidRPr="00BC2708" w:rsidRDefault="00FE3BB3" w:rsidP="00BC2708">
                              <w:pPr>
                                <w:snapToGrid w:val="0"/>
                                <w:jc w:val="center"/>
                                <w:rPr>
                                  <w:rFonts w:ascii="HG明朝E" w:eastAsia="HG明朝E" w:hAnsi="HG明朝E"/>
                                  <w:sz w:val="32"/>
                                  <w:szCs w:val="32"/>
                                </w:rPr>
                              </w:pPr>
                            </w:p>
                          </w:tc>
                          <w:tc>
                            <w:tcPr>
                              <w:tcW w:w="2494" w:type="dxa"/>
                              <w:tcBorders>
                                <w:left w:val="single" w:sz="4" w:space="0" w:color="auto"/>
                              </w:tcBorders>
                              <w:shd w:val="clear" w:color="auto" w:fill="D9D9D9" w:themeFill="background1" w:themeFillShade="D9"/>
                            </w:tcPr>
                            <w:p w14:paraId="1023D951" w14:textId="79565671"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支払方法</w:t>
                              </w:r>
                            </w:p>
                          </w:tc>
                          <w:tc>
                            <w:tcPr>
                              <w:tcW w:w="1984" w:type="dxa"/>
                              <w:shd w:val="clear" w:color="auto" w:fill="D9D9D9" w:themeFill="background1" w:themeFillShade="D9"/>
                            </w:tcPr>
                            <w:p w14:paraId="4A54C06E" w14:textId="41BD6123"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総支払金額</w:t>
                              </w:r>
                            </w:p>
                          </w:tc>
                          <w:tc>
                            <w:tcPr>
                              <w:tcW w:w="2268" w:type="dxa"/>
                              <w:shd w:val="clear" w:color="auto" w:fill="D9D9D9" w:themeFill="background1" w:themeFillShade="D9"/>
                            </w:tcPr>
                            <w:p w14:paraId="30672B28" w14:textId="3BB60767"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手数料相当額</w:t>
                              </w:r>
                            </w:p>
                          </w:tc>
                          <w:tc>
                            <w:tcPr>
                              <w:tcW w:w="1757" w:type="dxa"/>
                              <w:shd w:val="clear" w:color="auto" w:fill="D9D9D9" w:themeFill="background1" w:themeFillShade="D9"/>
                            </w:tcPr>
                            <w:p w14:paraId="00EF664A" w14:textId="79A21EF1" w:rsidR="00FE3BB3" w:rsidRPr="00BC2708" w:rsidRDefault="00FE3BB3" w:rsidP="00BC2708">
                              <w:pPr>
                                <w:snapToGrid w:val="0"/>
                                <w:jc w:val="center"/>
                                <w:rPr>
                                  <w:rFonts w:ascii="HG明朝E" w:eastAsia="HG明朝E" w:hAnsi="HG明朝E"/>
                                  <w:sz w:val="32"/>
                                  <w:szCs w:val="32"/>
                                </w:rPr>
                              </w:pPr>
                              <w:r w:rsidRPr="00BC2708">
                                <w:rPr>
                                  <w:rFonts w:ascii="HG明朝E" w:eastAsia="HG明朝E" w:hAnsi="HG明朝E" w:hint="eastAsia"/>
                                  <w:sz w:val="32"/>
                                  <w:szCs w:val="32"/>
                                </w:rPr>
                                <w:t>支払期間</w:t>
                              </w:r>
                            </w:p>
                          </w:tc>
                        </w:tr>
                        <w:tr w:rsidR="00FE3BB3" w14:paraId="6D474CBC" w14:textId="005A471E" w:rsidTr="00FE3BB3">
                          <w:trPr>
                            <w:trHeight w:val="850"/>
                          </w:trPr>
                          <w:tc>
                            <w:tcPr>
                              <w:tcW w:w="397" w:type="dxa"/>
                              <w:tcBorders>
                                <w:top w:val="nil"/>
                                <w:left w:val="nil"/>
                                <w:bottom w:val="nil"/>
                                <w:right w:val="single" w:sz="4" w:space="0" w:color="auto"/>
                              </w:tcBorders>
                            </w:tcPr>
                            <w:p w14:paraId="6DB1D38E" w14:textId="77777777" w:rsidR="00FE3BB3" w:rsidRPr="003610D8"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4142440E" w14:textId="114DB8A9" w:rsidR="00FE3BB3"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リボ払い</w:t>
                              </w:r>
                            </w:p>
                            <w:p w14:paraId="22EDABBE" w14:textId="3EF2C927" w:rsidR="00FE3BB3" w:rsidRPr="006D43A9" w:rsidRDefault="00FE3BB3" w:rsidP="00AE28AD">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※毎月7,000円の</w:t>
                              </w:r>
                            </w:p>
                            <w:p w14:paraId="11251A66" w14:textId="0A2F165E" w:rsidR="00FE3BB3" w:rsidRPr="003610D8" w:rsidRDefault="00FE3BB3" w:rsidP="00AE28AD">
                              <w:pPr>
                                <w:snapToGrid w:val="0"/>
                                <w:spacing w:line="240" w:lineRule="exact"/>
                                <w:ind w:firstLineChars="100" w:firstLine="220"/>
                                <w:rPr>
                                  <w:rFonts w:ascii="HG丸ｺﾞｼｯｸM-PRO" w:eastAsia="HG丸ｺﾞｼｯｸM-PRO" w:hAnsi="HG丸ｺﾞｼｯｸM-PRO"/>
                                  <w:b/>
                                  <w:bCs/>
                                  <w:sz w:val="28"/>
                                  <w:szCs w:val="28"/>
                                  <w:u w:val="double"/>
                                </w:rPr>
                              </w:pPr>
                              <w:r w:rsidRPr="006D43A9">
                                <w:rPr>
                                  <w:rFonts w:ascii="HG丸ｺﾞｼｯｸM-PRO" w:eastAsia="HG丸ｺﾞｼｯｸM-PRO" w:hAnsi="HG丸ｺﾞｼｯｸM-PRO" w:hint="eastAsia"/>
                                  <w:sz w:val="22"/>
                                  <w:szCs w:val="22"/>
                                </w:rPr>
                                <w:t>支払いを想定</w:t>
                              </w:r>
                            </w:p>
                          </w:tc>
                          <w:tc>
                            <w:tcPr>
                              <w:tcW w:w="1984" w:type="dxa"/>
                              <w:vAlign w:val="center"/>
                            </w:tcPr>
                            <w:p w14:paraId="577265D6" w14:textId="66BF11D9"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218,539円</w:t>
                              </w:r>
                            </w:p>
                          </w:tc>
                          <w:tc>
                            <w:tcPr>
                              <w:tcW w:w="2268" w:type="dxa"/>
                              <w:vAlign w:val="center"/>
                            </w:tcPr>
                            <w:p w14:paraId="60343FFA" w14:textId="77777777" w:rsidR="00FE3BB3" w:rsidRDefault="00FE3BB3" w:rsidP="00BB0DAC">
                              <w:pPr>
                                <w:snapToGrid w:val="0"/>
                                <w:spacing w:afterLines="50" w:after="180" w:line="280" w:lineRule="exact"/>
                                <w:jc w:val="center"/>
                                <w:rPr>
                                  <w:rFonts w:ascii="HG丸ｺﾞｼｯｸM-PRO" w:eastAsia="HG丸ｺﾞｼｯｸM-PRO" w:hAnsi="HG丸ｺﾞｼｯｸM-PRO"/>
                                  <w:color w:val="FF0000"/>
                                  <w:sz w:val="28"/>
                                  <w:szCs w:val="28"/>
                                </w:rPr>
                              </w:pPr>
                              <w:r w:rsidRPr="00FB523D">
                                <w:rPr>
                                  <w:rFonts w:ascii="HG丸ｺﾞｼｯｸM-PRO" w:eastAsia="HG丸ｺﾞｼｯｸM-PRO" w:hAnsi="HG丸ｺﾞｼｯｸM-PRO" w:hint="eastAsia"/>
                                  <w:color w:val="FF0000"/>
                                  <w:sz w:val="28"/>
                                  <w:szCs w:val="28"/>
                                </w:rPr>
                                <w:t>38,539円</w:t>
                              </w:r>
                            </w:p>
                            <w:p w14:paraId="5AB9B814" w14:textId="3341039C" w:rsidR="00A555A6" w:rsidRDefault="00A555A6" w:rsidP="00BC2708">
                              <w:pPr>
                                <w:snapToGrid w:val="0"/>
                                <w:spacing w:line="280" w:lineRule="exact"/>
                                <w:jc w:val="center"/>
                                <w:rPr>
                                  <w:rFonts w:ascii="HG丸ｺﾞｼｯｸM-PRO" w:eastAsia="HG丸ｺﾞｼｯｸM-PRO" w:hAnsi="HG丸ｺﾞｼｯｸM-PRO"/>
                                  <w:sz w:val="28"/>
                                  <w:szCs w:val="28"/>
                                </w:rPr>
                              </w:pPr>
                            </w:p>
                          </w:tc>
                          <w:tc>
                            <w:tcPr>
                              <w:tcW w:w="1757" w:type="dxa"/>
                              <w:tcBorders>
                                <w:right w:val="single" w:sz="4" w:space="0" w:color="auto"/>
                              </w:tcBorders>
                              <w:vAlign w:val="center"/>
                            </w:tcPr>
                            <w:p w14:paraId="21D7C257" w14:textId="15DC8F44" w:rsidR="00FE3BB3" w:rsidRDefault="00FE3BB3" w:rsidP="00BC2708">
                              <w:pPr>
                                <w:snapToGrid w:val="0"/>
                                <w:spacing w:line="280" w:lineRule="exact"/>
                                <w:jc w:val="center"/>
                                <w:rPr>
                                  <w:rFonts w:ascii="HG丸ｺﾞｼｯｸM-PRO" w:eastAsia="HG丸ｺﾞｼｯｸM-PRO" w:hAnsi="HG丸ｺﾞｼｯｸM-PRO"/>
                                  <w:sz w:val="28"/>
                                  <w:szCs w:val="28"/>
                                </w:rPr>
                              </w:pPr>
                              <w:r w:rsidRPr="00FB523D">
                                <w:rPr>
                                  <w:rFonts w:ascii="HG丸ｺﾞｼｯｸM-PRO" w:eastAsia="HG丸ｺﾞｼｯｸM-PRO" w:hAnsi="HG丸ｺﾞｼｯｸM-PRO" w:hint="eastAsia"/>
                                  <w:color w:val="FF0000"/>
                                  <w:sz w:val="28"/>
                                  <w:szCs w:val="28"/>
                                </w:rPr>
                                <w:t>２年８か月</w:t>
                              </w:r>
                            </w:p>
                          </w:tc>
                        </w:tr>
                        <w:tr w:rsidR="00FE3BB3" w14:paraId="58C1379C" w14:textId="649D1757" w:rsidTr="00FE3BB3">
                          <w:trPr>
                            <w:trHeight w:val="850"/>
                          </w:trPr>
                          <w:tc>
                            <w:tcPr>
                              <w:tcW w:w="397" w:type="dxa"/>
                              <w:tcBorders>
                                <w:top w:val="nil"/>
                                <w:left w:val="nil"/>
                                <w:bottom w:val="nil"/>
                                <w:right w:val="single" w:sz="4" w:space="0" w:color="auto"/>
                              </w:tcBorders>
                            </w:tcPr>
                            <w:p w14:paraId="6206E6B1" w14:textId="77777777" w:rsidR="00FE3BB3" w:rsidRPr="003610D8"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26156A26" w14:textId="5A0DE494" w:rsidR="00FE3BB3" w:rsidRDefault="00FE3BB3" w:rsidP="00FD0C24">
                              <w:pPr>
                                <w:snapToGrid w:val="0"/>
                                <w:spacing w:afterLines="25" w:after="90"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分割払い</w:t>
                              </w:r>
                            </w:p>
                            <w:p w14:paraId="151E3797" w14:textId="438015A0" w:rsidR="00FE3BB3" w:rsidRPr="006D43A9" w:rsidRDefault="00FE3BB3" w:rsidP="00FD0C24">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※12回に分割して</w:t>
                              </w:r>
                            </w:p>
                            <w:p w14:paraId="23CA73FE" w14:textId="0A0FC719" w:rsidR="00FE3BB3" w:rsidRPr="006D43A9" w:rsidRDefault="00FE3BB3" w:rsidP="00FD0C24">
                              <w:pPr>
                                <w:snapToGrid w:val="0"/>
                                <w:spacing w:line="240" w:lineRule="exact"/>
                                <w:rPr>
                                  <w:rFonts w:ascii="HG丸ｺﾞｼｯｸM-PRO" w:eastAsia="HG丸ｺﾞｼｯｸM-PRO" w:hAnsi="HG丸ｺﾞｼｯｸM-PRO"/>
                                  <w:sz w:val="22"/>
                                  <w:szCs w:val="22"/>
                                </w:rPr>
                              </w:pPr>
                              <w:r w:rsidRPr="006D43A9">
                                <w:rPr>
                                  <w:rFonts w:ascii="HG丸ｺﾞｼｯｸM-PRO" w:eastAsia="HG丸ｺﾞｼｯｸM-PRO" w:hAnsi="HG丸ｺﾞｼｯｸM-PRO" w:hint="eastAsia"/>
                                  <w:sz w:val="22"/>
                                  <w:szCs w:val="22"/>
                                </w:rPr>
                                <w:t xml:space="preserve">　毎月17,000円の</w:t>
                              </w:r>
                            </w:p>
                            <w:p w14:paraId="6357ACEC" w14:textId="0CE4E4B9" w:rsidR="00FE3BB3" w:rsidRDefault="00FE3BB3" w:rsidP="00FD0C24">
                              <w:pPr>
                                <w:snapToGrid w:val="0"/>
                                <w:spacing w:line="240" w:lineRule="exact"/>
                                <w:ind w:firstLineChars="100" w:firstLine="220"/>
                                <w:rPr>
                                  <w:rFonts w:ascii="HG丸ｺﾞｼｯｸM-PRO" w:eastAsia="HG丸ｺﾞｼｯｸM-PRO" w:hAnsi="HG丸ｺﾞｼｯｸM-PRO"/>
                                  <w:sz w:val="28"/>
                                  <w:szCs w:val="28"/>
                                </w:rPr>
                              </w:pPr>
                              <w:r w:rsidRPr="006D43A9">
                                <w:rPr>
                                  <w:rFonts w:ascii="HG丸ｺﾞｼｯｸM-PRO" w:eastAsia="HG丸ｺﾞｼｯｸM-PRO" w:hAnsi="HG丸ｺﾞｼｯｸM-PRO" w:hint="eastAsia"/>
                                  <w:sz w:val="22"/>
                                  <w:szCs w:val="22"/>
                                </w:rPr>
                                <w:t>支払いを想定</w:t>
                              </w:r>
                            </w:p>
                          </w:tc>
                          <w:tc>
                            <w:tcPr>
                              <w:tcW w:w="1984" w:type="dxa"/>
                              <w:vAlign w:val="center"/>
                            </w:tcPr>
                            <w:p w14:paraId="3591D7D7" w14:textId="50D167FD"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194,344</w:t>
                              </w:r>
                              <w:r>
                                <w:rPr>
                                  <w:rFonts w:ascii="HG丸ｺﾞｼｯｸM-PRO" w:eastAsia="HG丸ｺﾞｼｯｸM-PRO" w:hAnsi="HG丸ｺﾞｼｯｸM-PRO" w:hint="eastAsia"/>
                                  <w:sz w:val="28"/>
                                  <w:szCs w:val="28"/>
                                </w:rPr>
                                <w:t>円</w:t>
                              </w:r>
                            </w:p>
                          </w:tc>
                          <w:tc>
                            <w:tcPr>
                              <w:tcW w:w="2268" w:type="dxa"/>
                              <w:vAlign w:val="center"/>
                            </w:tcPr>
                            <w:p w14:paraId="279609A8" w14:textId="77777777" w:rsidR="00FE3BB3" w:rsidRDefault="00FE3BB3" w:rsidP="00BC2708">
                              <w:pPr>
                                <w:snapToGrid w:val="0"/>
                                <w:spacing w:line="280" w:lineRule="exact"/>
                                <w:jc w:val="center"/>
                                <w:rPr>
                                  <w:rFonts w:ascii="HG丸ｺﾞｼｯｸM-PRO" w:eastAsia="HG丸ｺﾞｼｯｸM-PRO" w:hAnsi="HG丸ｺﾞｼｯｸM-PRO"/>
                                  <w:color w:val="FF0000"/>
                                  <w:sz w:val="28"/>
                                  <w:szCs w:val="28"/>
                                </w:rPr>
                              </w:pPr>
                              <w:r w:rsidRPr="00FB523D">
                                <w:rPr>
                                  <w:rFonts w:ascii="HG丸ｺﾞｼｯｸM-PRO" w:eastAsia="HG丸ｺﾞｼｯｸM-PRO" w:hAnsi="HG丸ｺﾞｼｯｸM-PRO" w:hint="eastAsia"/>
                                  <w:color w:val="FF0000"/>
                                  <w:sz w:val="28"/>
                                  <w:szCs w:val="28"/>
                                </w:rPr>
                                <w:t>14,344円</w:t>
                              </w:r>
                            </w:p>
                            <w:p w14:paraId="3712217B" w14:textId="4F4F12EE" w:rsidR="00A555A6" w:rsidRDefault="00A555A6" w:rsidP="00BC2708">
                              <w:pPr>
                                <w:snapToGrid w:val="0"/>
                                <w:spacing w:line="280" w:lineRule="exact"/>
                                <w:jc w:val="center"/>
                                <w:rPr>
                                  <w:rFonts w:ascii="HG丸ｺﾞｼｯｸM-PRO" w:eastAsia="HG丸ｺﾞｼｯｸM-PRO" w:hAnsi="HG丸ｺﾞｼｯｸM-PRO"/>
                                  <w:sz w:val="28"/>
                                  <w:szCs w:val="28"/>
                                </w:rPr>
                              </w:pPr>
                            </w:p>
                          </w:tc>
                          <w:tc>
                            <w:tcPr>
                              <w:tcW w:w="1757" w:type="dxa"/>
                              <w:tcBorders>
                                <w:right w:val="single" w:sz="4" w:space="0" w:color="auto"/>
                              </w:tcBorders>
                              <w:vAlign w:val="center"/>
                            </w:tcPr>
                            <w:p w14:paraId="4D9B455F" w14:textId="0E99D11D" w:rsidR="00FE3BB3" w:rsidRDefault="00FE3BB3" w:rsidP="00BC2708">
                              <w:pPr>
                                <w:snapToGrid w:val="0"/>
                                <w:spacing w:line="2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１年</w:t>
                              </w:r>
                            </w:p>
                          </w:tc>
                        </w:tr>
                        <w:tr w:rsidR="00FE3BB3" w14:paraId="58EE3205" w14:textId="6EBA1F60" w:rsidTr="00FE3BB3">
                          <w:trPr>
                            <w:trHeight w:val="1020"/>
                          </w:trPr>
                          <w:tc>
                            <w:tcPr>
                              <w:tcW w:w="397" w:type="dxa"/>
                              <w:tcBorders>
                                <w:top w:val="nil"/>
                                <w:left w:val="nil"/>
                                <w:bottom w:val="nil"/>
                                <w:right w:val="single" w:sz="4" w:space="0" w:color="auto"/>
                              </w:tcBorders>
                            </w:tcPr>
                            <w:p w14:paraId="7DB2A063" w14:textId="7777777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p>
                          </w:tc>
                          <w:tc>
                            <w:tcPr>
                              <w:tcW w:w="2494" w:type="dxa"/>
                              <w:tcBorders>
                                <w:left w:val="single" w:sz="4" w:space="0" w:color="auto"/>
                              </w:tcBorders>
                              <w:vAlign w:val="center"/>
                            </w:tcPr>
                            <w:p w14:paraId="1B96D390" w14:textId="3DCD07D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一括払い</w:t>
                              </w:r>
                            </w:p>
                            <w:p w14:paraId="7C42ACD6" w14:textId="77777777" w:rsidR="00FE3BB3" w:rsidRPr="003610D8" w:rsidRDefault="00FE3BB3" w:rsidP="003610D8">
                              <w:pPr>
                                <w:snapToGrid w:val="0"/>
                                <w:spacing w:line="320" w:lineRule="exact"/>
                                <w:jc w:val="center"/>
                                <w:rPr>
                                  <w:rFonts w:ascii="HG丸ｺﾞｼｯｸM-PRO" w:eastAsia="HG丸ｺﾞｼｯｸM-PRO" w:hAnsi="HG丸ｺﾞｼｯｸM-PRO"/>
                                  <w:b/>
                                  <w:bCs/>
                                  <w:color w:val="FF0000"/>
                                  <w:sz w:val="28"/>
                                  <w:szCs w:val="28"/>
                                  <w:u w:val="double"/>
                                </w:rPr>
                              </w:pPr>
                              <w:r w:rsidRPr="003610D8">
                                <w:rPr>
                                  <w:rFonts w:ascii="HG丸ｺﾞｼｯｸM-PRO" w:eastAsia="HG丸ｺﾞｼｯｸM-PRO" w:hAnsi="HG丸ｺﾞｼｯｸM-PRO" w:hint="eastAsia"/>
                                  <w:b/>
                                  <w:bCs/>
                                  <w:color w:val="FF0000"/>
                                  <w:sz w:val="28"/>
                                  <w:szCs w:val="28"/>
                                  <w:u w:val="double"/>
                                </w:rPr>
                                <w:t>２回払い</w:t>
                              </w:r>
                            </w:p>
                            <w:p w14:paraId="077F3D4F" w14:textId="674B3F4B"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3610D8">
                                <w:rPr>
                                  <w:rFonts w:ascii="HG丸ｺﾞｼｯｸM-PRO" w:eastAsia="HG丸ｺﾞｼｯｸM-PRO" w:hAnsi="HG丸ｺﾞｼｯｸM-PRO" w:hint="eastAsia"/>
                                  <w:b/>
                                  <w:bCs/>
                                  <w:color w:val="FF0000"/>
                                  <w:sz w:val="28"/>
                                  <w:szCs w:val="28"/>
                                  <w:u w:val="double"/>
                                </w:rPr>
                                <w:t>ボーナス一括払い</w:t>
                              </w:r>
                            </w:p>
                          </w:tc>
                          <w:tc>
                            <w:tcPr>
                              <w:tcW w:w="1984" w:type="dxa"/>
                              <w:vAlign w:val="center"/>
                            </w:tcPr>
                            <w:p w14:paraId="375FA6D0" w14:textId="23FB97FC"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04225C">
                                <w:rPr>
                                  <w:rFonts w:ascii="HG丸ｺﾞｼｯｸM-PRO" w:eastAsia="HG丸ｺﾞｼｯｸM-PRO" w:hAnsi="HG丸ｺﾞｼｯｸM-PRO" w:hint="eastAsia"/>
                                  <w:color w:val="FF0000"/>
                                  <w:sz w:val="28"/>
                                  <w:szCs w:val="28"/>
                                </w:rPr>
                                <w:t>180,000円</w:t>
                              </w:r>
                            </w:p>
                          </w:tc>
                          <w:tc>
                            <w:tcPr>
                              <w:tcW w:w="2268" w:type="dxa"/>
                              <w:vAlign w:val="center"/>
                            </w:tcPr>
                            <w:p w14:paraId="6B8F4C5B" w14:textId="015EEA46" w:rsidR="00FE3BB3" w:rsidRDefault="00FE3BB3" w:rsidP="003610D8">
                              <w:pPr>
                                <w:snapToGrid w:val="0"/>
                                <w:spacing w:line="320" w:lineRule="exact"/>
                                <w:jc w:val="center"/>
                                <w:rPr>
                                  <w:rFonts w:ascii="HG丸ｺﾞｼｯｸM-PRO" w:eastAsia="HG丸ｺﾞｼｯｸM-PRO" w:hAnsi="HG丸ｺﾞｼｯｸM-PRO"/>
                                  <w:sz w:val="28"/>
                                  <w:szCs w:val="28"/>
                                </w:rPr>
                              </w:pPr>
                              <w:r w:rsidRPr="00FB523D">
                                <w:rPr>
                                  <w:rFonts w:ascii="HG丸ｺﾞｼｯｸM-PRO" w:eastAsia="HG丸ｺﾞｼｯｸM-PRO" w:hAnsi="HG丸ｺﾞｼｯｸM-PRO" w:hint="eastAsia"/>
                                  <w:color w:val="FF0000"/>
                                  <w:sz w:val="28"/>
                                  <w:szCs w:val="28"/>
                                </w:rPr>
                                <w:t>0円</w:t>
                              </w:r>
                            </w:p>
                          </w:tc>
                          <w:tc>
                            <w:tcPr>
                              <w:tcW w:w="1757" w:type="dxa"/>
                              <w:tcBorders>
                                <w:right w:val="single" w:sz="4" w:space="0" w:color="auto"/>
                              </w:tcBorders>
                              <w:vAlign w:val="center"/>
                            </w:tcPr>
                            <w:p w14:paraId="7371343E" w14:textId="5C83CBCD" w:rsidR="00FE3BB3" w:rsidRDefault="00FE3BB3" w:rsidP="003610D8">
                              <w:pPr>
                                <w:snapToGrid w:val="0"/>
                                <w:spacing w:line="3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p>
                          </w:tc>
                        </w:tr>
                      </w:tbl>
                      <w:p w14:paraId="64CA9B95" w14:textId="648A24A1" w:rsidR="00DA30DA" w:rsidRPr="00DA30DA" w:rsidRDefault="00DA30DA" w:rsidP="002A698E">
                        <w:pPr>
                          <w:snapToGrid w:val="0"/>
                          <w:ind w:firstLineChars="200" w:firstLine="440"/>
                          <w:rPr>
                            <w:rFonts w:ascii="HG丸ｺﾞｼｯｸM-PRO" w:eastAsia="HG丸ｺﾞｼｯｸM-PRO" w:hAnsi="HG丸ｺﾞｼｯｸM-PRO"/>
                            <w:sz w:val="22"/>
                            <w:szCs w:val="22"/>
                          </w:rPr>
                        </w:pPr>
                        <w:r w:rsidRPr="00FD0C24">
                          <w:rPr>
                            <w:rFonts w:ascii="HG丸ｺﾞｼｯｸM-PRO" w:eastAsia="HG丸ｺﾞｼｯｸM-PRO" w:hAnsi="HG丸ｺﾞｼｯｸM-PRO" w:hint="eastAsia"/>
                            <w:sz w:val="22"/>
                            <w:szCs w:val="22"/>
                          </w:rPr>
                          <w:t>※手数料の年率は15％として計算しています。</w:t>
                        </w:r>
                      </w:p>
                      <w:p w14:paraId="3619B6BA" w14:textId="77777777" w:rsidR="00DA30DA" w:rsidRPr="00AE28AD" w:rsidRDefault="00DA30DA" w:rsidP="00DA30DA">
                        <w:pPr>
                          <w:snapToGrid w:val="0"/>
                          <w:spacing w:line="240" w:lineRule="exact"/>
                          <w:rPr>
                            <w:rFonts w:ascii="HG丸ｺﾞｼｯｸM-PRO" w:eastAsia="HG丸ｺﾞｼｯｸM-PRO" w:hAnsi="HG丸ｺﾞｼｯｸM-PRO"/>
                            <w:color w:val="FF0000"/>
                            <w:sz w:val="24"/>
                            <w:szCs w:val="24"/>
                          </w:rPr>
                        </w:pPr>
                      </w:p>
                      <w:p w14:paraId="57AD16E6" w14:textId="4F486F9D" w:rsidR="00AE28AD" w:rsidRPr="006E10A7" w:rsidRDefault="00AE28AD" w:rsidP="00AE28AD">
                        <w:pPr>
                          <w:snapToGrid w:val="0"/>
                          <w:contextualSpacing/>
                          <w:rPr>
                            <w:rFonts w:ascii="HG明朝E" w:eastAsia="HG明朝E" w:hAnsi="HG明朝E"/>
                            <w:i/>
                            <w:iCs/>
                            <w:color w:val="FF0000"/>
                            <w:sz w:val="32"/>
                            <w:szCs w:val="32"/>
                          </w:rPr>
                        </w:pPr>
                        <w:r w:rsidRPr="006E10A7">
                          <w:rPr>
                            <w:rFonts w:ascii="HG明朝E" w:eastAsia="HG明朝E" w:hAnsi="HG明朝E" w:hint="eastAsia"/>
                            <w:color w:val="FF0000"/>
                            <w:sz w:val="32"/>
                            <w:szCs w:val="32"/>
                          </w:rPr>
                          <w:t>◎</w:t>
                        </w:r>
                        <w:r w:rsidR="003F3449">
                          <w:rPr>
                            <w:rFonts w:ascii="HG明朝E" w:eastAsia="HG明朝E" w:hAnsi="HG明朝E" w:hint="eastAsia"/>
                            <w:i/>
                            <w:iCs/>
                            <w:color w:val="FF0000"/>
                            <w:sz w:val="32"/>
                            <w:szCs w:val="32"/>
                          </w:rPr>
                          <w:t>総支払金額</w:t>
                        </w:r>
                        <w:r w:rsidRPr="006E10A7">
                          <w:rPr>
                            <w:rFonts w:ascii="HG明朝E" w:eastAsia="HG明朝E" w:hAnsi="HG明朝E" w:hint="eastAsia"/>
                            <w:i/>
                            <w:iCs/>
                            <w:color w:val="FF0000"/>
                            <w:sz w:val="32"/>
                            <w:szCs w:val="32"/>
                          </w:rPr>
                          <w:t>を意識して賢くクレジットカードを利用しましょう。</w:t>
                        </w:r>
                      </w:p>
                      <w:p w14:paraId="26545CBC" w14:textId="77777777" w:rsidR="00AE28AD" w:rsidRPr="006D2401" w:rsidRDefault="00AE28AD" w:rsidP="001C7F6E">
                        <w:pPr>
                          <w:snapToGrid w:val="0"/>
                          <w:spacing w:line="120" w:lineRule="exact"/>
                          <w:rPr>
                            <w:rFonts w:ascii="HG丸ｺﾞｼｯｸM-PRO" w:eastAsia="HG丸ｺﾞｼｯｸM-PRO" w:hAnsi="HG丸ｺﾞｼｯｸM-PRO"/>
                            <w:sz w:val="24"/>
                            <w:szCs w:val="24"/>
                          </w:rPr>
                        </w:pPr>
                      </w:p>
                      <w:p w14:paraId="0D765059" w14:textId="1EB1990D" w:rsidR="00AE28AD" w:rsidRPr="00FD0C24" w:rsidRDefault="00AE28AD" w:rsidP="00FE3BB3">
                        <w:pPr>
                          <w:snapToGrid w:val="0"/>
                          <w:ind w:leftChars="100" w:left="210" w:firstLineChars="50" w:firstLine="12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毎月の支払金額が少額なのは</w:t>
                        </w:r>
                        <w:r w:rsidR="003F3449">
                          <w:rPr>
                            <w:rFonts w:ascii="HG丸ｺﾞｼｯｸM-PRO" w:eastAsia="HG丸ｺﾞｼｯｸM-PRO" w:hAnsi="HG丸ｺﾞｼｯｸM-PRO" w:hint="eastAsia"/>
                            <w:sz w:val="24"/>
                            <w:szCs w:val="24"/>
                          </w:rPr>
                          <w:t>、</w:t>
                        </w:r>
                        <w:r w:rsidRPr="00FD0C24">
                          <w:rPr>
                            <w:rFonts w:ascii="HG丸ｺﾞｼｯｸM-PRO" w:eastAsia="HG丸ｺﾞｼｯｸM-PRO" w:hAnsi="HG丸ｺﾞｼｯｸM-PRO" w:hint="eastAsia"/>
                            <w:sz w:val="24"/>
                            <w:szCs w:val="24"/>
                          </w:rPr>
                          <w:t>一見すると節約できているように思えますが、</w:t>
                        </w:r>
                      </w:p>
                      <w:p w14:paraId="0EF514B7" w14:textId="77777777" w:rsidR="00AE28AD" w:rsidRPr="00FD0C24" w:rsidRDefault="00AE28AD" w:rsidP="00FE3BB3">
                        <w:pPr>
                          <w:snapToGrid w:val="0"/>
                          <w:ind w:leftChars="100" w:left="210" w:firstLineChars="50" w:firstLine="120"/>
                          <w:contextualSpacing/>
                          <w:rPr>
                            <w:rFonts w:ascii="HG丸ｺﾞｼｯｸM-PRO" w:eastAsia="HG丸ｺﾞｼｯｸM-PRO" w:hAnsi="HG丸ｺﾞｼｯｸM-PRO"/>
                            <w:sz w:val="24"/>
                            <w:szCs w:val="24"/>
                          </w:rPr>
                        </w:pPr>
                        <w:r w:rsidRPr="00FD0C24">
                          <w:rPr>
                            <w:rFonts w:ascii="HG丸ｺﾞｼｯｸM-PRO" w:eastAsia="HG丸ｺﾞｼｯｸM-PRO" w:hAnsi="HG丸ｺﾞｼｯｸM-PRO" w:hint="eastAsia"/>
                            <w:sz w:val="24"/>
                            <w:szCs w:val="24"/>
                          </w:rPr>
                          <w:t>支払期間が延びて余計に手数料がかかり、結果的に家計を圧迫する要因になりえます。</w:t>
                        </w:r>
                      </w:p>
                      <w:p w14:paraId="6B2874AA" w14:textId="77777777" w:rsidR="00AE28AD" w:rsidRPr="00FD0C24" w:rsidRDefault="00AE28AD" w:rsidP="001C7F6E">
                        <w:pPr>
                          <w:snapToGrid w:val="0"/>
                          <w:spacing w:line="120" w:lineRule="exact"/>
                          <w:rPr>
                            <w:rFonts w:ascii="HG丸ｺﾞｼｯｸM-PRO" w:eastAsia="HG丸ｺﾞｼｯｸM-PRO" w:hAnsi="HG丸ｺﾞｼｯｸM-PRO"/>
                            <w:sz w:val="24"/>
                            <w:szCs w:val="24"/>
                          </w:rPr>
                        </w:pPr>
                      </w:p>
                      <w:p w14:paraId="50EC4E18" w14:textId="7A310011" w:rsidR="001C7F6E" w:rsidRDefault="008611F9" w:rsidP="00FE3BB3">
                        <w:pPr>
                          <w:snapToGrid w:val="0"/>
                          <w:ind w:leftChars="100" w:left="210" w:firstLineChars="50" w:firstLine="12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w:t>
                        </w:r>
                        <w:r w:rsidR="0068145A">
                          <w:rPr>
                            <w:rFonts w:ascii="HG丸ｺﾞｼｯｸM-PRO" w:eastAsia="HG丸ｺﾞｼｯｸM-PRO" w:hAnsi="HG丸ｺﾞｼｯｸM-PRO" w:hint="eastAsia"/>
                            <w:sz w:val="24"/>
                            <w:szCs w:val="24"/>
                          </w:rPr>
                          <w:t>に</w:t>
                        </w:r>
                        <w:r w:rsidR="00AE28AD" w:rsidRPr="00FD0C24">
                          <w:rPr>
                            <w:rFonts w:ascii="HG丸ｺﾞｼｯｸM-PRO" w:eastAsia="HG丸ｺﾞｼｯｸM-PRO" w:hAnsi="HG丸ｺﾞｼｯｸM-PRO" w:hint="eastAsia"/>
                            <w:sz w:val="24"/>
                            <w:szCs w:val="24"/>
                          </w:rPr>
                          <w:t>買い物のたび</w:t>
                        </w:r>
                        <w:r w:rsidR="00F46AFD">
                          <w:rPr>
                            <w:rFonts w:ascii="HG丸ｺﾞｼｯｸM-PRO" w:eastAsia="HG丸ｺﾞｼｯｸM-PRO" w:hAnsi="HG丸ｺﾞｼｯｸM-PRO" w:hint="eastAsia"/>
                            <w:sz w:val="24"/>
                            <w:szCs w:val="24"/>
                          </w:rPr>
                          <w:t>に</w:t>
                        </w:r>
                        <w:r w:rsidR="00AE28AD" w:rsidRPr="00FD0C24">
                          <w:rPr>
                            <w:rFonts w:ascii="HG丸ｺﾞｼｯｸM-PRO" w:eastAsia="HG丸ｺﾞｼｯｸM-PRO" w:hAnsi="HG丸ｺﾞｼｯｸM-PRO" w:hint="eastAsia"/>
                            <w:b/>
                            <w:bCs/>
                            <w:color w:val="FF0000"/>
                            <w:sz w:val="24"/>
                            <w:szCs w:val="24"/>
                            <w:u w:val="double"/>
                          </w:rPr>
                          <w:t>リボ払い</w:t>
                        </w:r>
                        <w:r w:rsidR="00AE28AD" w:rsidRPr="00FD0C24">
                          <w:rPr>
                            <w:rFonts w:ascii="HG丸ｺﾞｼｯｸM-PRO" w:eastAsia="HG丸ｺﾞｼｯｸM-PRO" w:hAnsi="HG丸ｺﾞｼｯｸM-PRO" w:hint="eastAsia"/>
                            <w:sz w:val="24"/>
                            <w:szCs w:val="24"/>
                          </w:rPr>
                          <w:t>を選択すると、たくさん</w:t>
                        </w:r>
                        <w:r w:rsidR="002E6187">
                          <w:rPr>
                            <w:rFonts w:ascii="HG丸ｺﾞｼｯｸM-PRO" w:eastAsia="HG丸ｺﾞｼｯｸM-PRO" w:hAnsi="HG丸ｺﾞｼｯｸM-PRO" w:hint="eastAsia"/>
                            <w:sz w:val="24"/>
                            <w:szCs w:val="24"/>
                          </w:rPr>
                          <w:t>買</w:t>
                        </w:r>
                        <w:r w:rsidR="00F46AFD">
                          <w:rPr>
                            <w:rFonts w:ascii="HG丸ｺﾞｼｯｸM-PRO" w:eastAsia="HG丸ｺﾞｼｯｸM-PRO" w:hAnsi="HG丸ｺﾞｼｯｸM-PRO" w:hint="eastAsia"/>
                            <w:sz w:val="24"/>
                            <w:szCs w:val="24"/>
                          </w:rPr>
                          <w:t>っ</w:t>
                        </w:r>
                        <w:r w:rsidR="002E6187">
                          <w:rPr>
                            <w:rFonts w:ascii="HG丸ｺﾞｼｯｸM-PRO" w:eastAsia="HG丸ｺﾞｼｯｸM-PRO" w:hAnsi="HG丸ｺﾞｼｯｸM-PRO" w:hint="eastAsia"/>
                            <w:sz w:val="24"/>
                            <w:szCs w:val="24"/>
                          </w:rPr>
                          <w:t>て</w:t>
                        </w:r>
                        <w:r w:rsidR="00AE28AD" w:rsidRPr="00FD0C24">
                          <w:rPr>
                            <w:rFonts w:ascii="HG丸ｺﾞｼｯｸM-PRO" w:eastAsia="HG丸ｺﾞｼｯｸM-PRO" w:hAnsi="HG丸ｺﾞｼｯｸM-PRO" w:hint="eastAsia"/>
                            <w:sz w:val="24"/>
                            <w:szCs w:val="24"/>
                          </w:rPr>
                          <w:t>も月々の</w:t>
                        </w:r>
                        <w:r w:rsidR="002E6187">
                          <w:rPr>
                            <w:rFonts w:ascii="HG丸ｺﾞｼｯｸM-PRO" w:eastAsia="HG丸ｺﾞｼｯｸM-PRO" w:hAnsi="HG丸ｺﾞｼｯｸM-PRO" w:hint="eastAsia"/>
                            <w:sz w:val="24"/>
                            <w:szCs w:val="24"/>
                          </w:rPr>
                          <w:t>支払い</w:t>
                        </w:r>
                        <w:r w:rsidR="00AE28AD" w:rsidRPr="00FD0C24">
                          <w:rPr>
                            <w:rFonts w:ascii="HG丸ｺﾞｼｯｸM-PRO" w:eastAsia="HG丸ｺﾞｼｯｸM-PRO" w:hAnsi="HG丸ｺﾞｼｯｸM-PRO" w:hint="eastAsia"/>
                            <w:sz w:val="24"/>
                            <w:szCs w:val="24"/>
                          </w:rPr>
                          <w:t>が少なく済みますが、</w:t>
                        </w:r>
                      </w:p>
                      <w:p w14:paraId="0A1082D7" w14:textId="20ED004D" w:rsidR="00AE28AD" w:rsidRPr="0068145A" w:rsidRDefault="00AE28AD" w:rsidP="00FE3BB3">
                        <w:pPr>
                          <w:snapToGrid w:val="0"/>
                          <w:ind w:leftChars="100" w:left="210" w:firstLineChars="50" w:firstLine="120"/>
                          <w:contextualSpacing/>
                          <w:rPr>
                            <w:rFonts w:ascii="HG丸ｺﾞｼｯｸM-PRO" w:eastAsia="HG丸ｺﾞｼｯｸM-PRO" w:hAnsi="HG丸ｺﾞｼｯｸM-PRO"/>
                            <w:b/>
                            <w:bCs/>
                            <w:color w:val="FF0000"/>
                            <w:sz w:val="24"/>
                            <w:szCs w:val="24"/>
                          </w:rPr>
                        </w:pPr>
                        <w:r w:rsidRPr="0068145A">
                          <w:rPr>
                            <w:rFonts w:ascii="HG丸ｺﾞｼｯｸM-PRO" w:eastAsia="HG丸ｺﾞｼｯｸM-PRO" w:hAnsi="HG丸ｺﾞｼｯｸM-PRO" w:hint="eastAsia"/>
                            <w:b/>
                            <w:bCs/>
                            <w:color w:val="FF0000"/>
                            <w:sz w:val="24"/>
                            <w:szCs w:val="24"/>
                          </w:rPr>
                          <w:t>手数料の負担ばかりが増えてしまって総支払金額が</w:t>
                        </w:r>
                        <w:r w:rsidR="00154B72">
                          <w:rPr>
                            <w:rFonts w:ascii="HG丸ｺﾞｼｯｸM-PRO" w:eastAsia="HG丸ｺﾞｼｯｸM-PRO" w:hAnsi="HG丸ｺﾞｼｯｸM-PRO" w:hint="eastAsia"/>
                            <w:b/>
                            <w:bCs/>
                            <w:color w:val="FF0000"/>
                            <w:sz w:val="24"/>
                            <w:szCs w:val="24"/>
                          </w:rPr>
                          <w:t>膨らむことになります。</w:t>
                        </w:r>
                      </w:p>
                      <w:p w14:paraId="367826EE" w14:textId="77777777" w:rsidR="00AE28AD" w:rsidRPr="00FD0C24" w:rsidRDefault="00AE28AD" w:rsidP="001C7F6E">
                        <w:pPr>
                          <w:snapToGrid w:val="0"/>
                          <w:spacing w:line="120" w:lineRule="exact"/>
                          <w:rPr>
                            <w:rFonts w:ascii="HG丸ｺﾞｼｯｸM-PRO" w:eastAsia="HG丸ｺﾞｼｯｸM-PRO" w:hAnsi="HG丸ｺﾞｼｯｸM-PRO"/>
                            <w:sz w:val="24"/>
                            <w:szCs w:val="24"/>
                          </w:rPr>
                        </w:pPr>
                      </w:p>
                      <w:p w14:paraId="3A7A5479" w14:textId="23D22C6C" w:rsidR="00AE28AD" w:rsidRPr="0068145A" w:rsidRDefault="00AE28AD" w:rsidP="00FE3BB3">
                        <w:pPr>
                          <w:snapToGrid w:val="0"/>
                          <w:ind w:leftChars="100" w:left="210" w:firstLineChars="50" w:firstLine="136"/>
                          <w:contextualSpacing/>
                          <w:rPr>
                            <w:rFonts w:ascii="HG丸ｺﾞｼｯｸM-PRO" w:eastAsia="HG丸ｺﾞｼｯｸM-PRO" w:hAnsi="HG丸ｺﾞｼｯｸM-PRO"/>
                            <w:b/>
                            <w:bCs/>
                            <w:i/>
                            <w:iCs/>
                            <w:color w:val="FF0000"/>
                            <w:sz w:val="27"/>
                            <w:szCs w:val="27"/>
                            <w:highlight w:val="yellow"/>
                            <w:u w:val="wave"/>
                          </w:rPr>
                        </w:pPr>
                        <w:r w:rsidRPr="0068145A">
                          <w:rPr>
                            <w:rFonts w:ascii="HG丸ｺﾞｼｯｸM-PRO" w:eastAsia="HG丸ｺﾞｼｯｸM-PRO" w:hAnsi="HG丸ｺﾞｼｯｸM-PRO" w:hint="eastAsia"/>
                            <w:b/>
                            <w:bCs/>
                            <w:i/>
                            <w:iCs/>
                            <w:color w:val="FF0000"/>
                            <w:sz w:val="27"/>
                            <w:szCs w:val="27"/>
                            <w:highlight w:val="yellow"/>
                            <w:u w:val="wave"/>
                          </w:rPr>
                          <w:t>クレジットカードを使う時は、最終的にいくら支払うことになるのかを</w:t>
                        </w:r>
                        <w:r w:rsidR="0004044A">
                          <w:rPr>
                            <w:rFonts w:ascii="HG丸ｺﾞｼｯｸM-PRO" w:eastAsia="HG丸ｺﾞｼｯｸM-PRO" w:hAnsi="HG丸ｺﾞｼｯｸM-PRO" w:hint="eastAsia"/>
                            <w:b/>
                            <w:bCs/>
                            <w:i/>
                            <w:iCs/>
                            <w:color w:val="FF0000"/>
                            <w:sz w:val="27"/>
                            <w:szCs w:val="27"/>
                            <w:highlight w:val="yellow"/>
                            <w:u w:val="wave"/>
                          </w:rPr>
                          <w:t>事前に</w:t>
                        </w:r>
                        <w:r w:rsidR="00130581">
                          <w:rPr>
                            <w:rFonts w:ascii="HG丸ｺﾞｼｯｸM-PRO" w:eastAsia="HG丸ｺﾞｼｯｸM-PRO" w:hAnsi="HG丸ｺﾞｼｯｸM-PRO" w:hint="eastAsia"/>
                            <w:b/>
                            <w:bCs/>
                            <w:i/>
                            <w:iCs/>
                            <w:color w:val="FF0000"/>
                            <w:sz w:val="27"/>
                            <w:szCs w:val="27"/>
                            <w:highlight w:val="yellow"/>
                            <w:u w:val="wave"/>
                          </w:rPr>
                          <w:t>計算し</w:t>
                        </w:r>
                        <w:r w:rsidRPr="0068145A">
                          <w:rPr>
                            <w:rFonts w:ascii="HG丸ｺﾞｼｯｸM-PRO" w:eastAsia="HG丸ｺﾞｼｯｸM-PRO" w:hAnsi="HG丸ｺﾞｼｯｸM-PRO" w:hint="eastAsia"/>
                            <w:b/>
                            <w:bCs/>
                            <w:i/>
                            <w:iCs/>
                            <w:color w:val="FF0000"/>
                            <w:sz w:val="27"/>
                            <w:szCs w:val="27"/>
                            <w:highlight w:val="yellow"/>
                            <w:u w:val="wave"/>
                          </w:rPr>
                          <w:t>、</w:t>
                        </w:r>
                      </w:p>
                      <w:p w14:paraId="4D447E46" w14:textId="2CC9BAA3" w:rsidR="00AE28AD" w:rsidRPr="0068145A" w:rsidRDefault="00130581" w:rsidP="00FE3BB3">
                        <w:pPr>
                          <w:snapToGrid w:val="0"/>
                          <w:ind w:leftChars="100" w:left="210" w:firstLineChars="50" w:firstLine="136"/>
                          <w:contextualSpacing/>
                          <w:rPr>
                            <w:rFonts w:ascii="HG丸ｺﾞｼｯｸM-PRO" w:eastAsia="HG丸ｺﾞｼｯｸM-PRO" w:hAnsi="HG丸ｺﾞｼｯｸM-PRO"/>
                            <w:b/>
                            <w:bCs/>
                            <w:i/>
                            <w:iCs/>
                            <w:color w:val="FF0000"/>
                            <w:sz w:val="27"/>
                            <w:szCs w:val="27"/>
                            <w:u w:val="wave"/>
                          </w:rPr>
                        </w:pPr>
                        <w:r>
                          <w:rPr>
                            <w:rFonts w:ascii="HG丸ｺﾞｼｯｸM-PRO" w:eastAsia="HG丸ｺﾞｼｯｸM-PRO" w:hAnsi="HG丸ｺﾞｼｯｸM-PRO" w:hint="eastAsia"/>
                            <w:b/>
                            <w:bCs/>
                            <w:i/>
                            <w:iCs/>
                            <w:color w:val="FF0000"/>
                            <w:sz w:val="27"/>
                            <w:szCs w:val="27"/>
                            <w:highlight w:val="yellow"/>
                            <w:u w:val="wave"/>
                          </w:rPr>
                          <w:t>将来</w:t>
                        </w:r>
                        <w:r w:rsidR="00E44F5B">
                          <w:rPr>
                            <w:rFonts w:ascii="HG丸ｺﾞｼｯｸM-PRO" w:eastAsia="HG丸ｺﾞｼｯｸM-PRO" w:hAnsi="HG丸ｺﾞｼｯｸM-PRO" w:hint="eastAsia"/>
                            <w:b/>
                            <w:bCs/>
                            <w:i/>
                            <w:iCs/>
                            <w:color w:val="FF0000"/>
                            <w:sz w:val="27"/>
                            <w:szCs w:val="27"/>
                            <w:highlight w:val="yellow"/>
                            <w:u w:val="wave"/>
                          </w:rPr>
                          <w:t>を見据え</w:t>
                        </w:r>
                        <w:r w:rsidR="00071E59">
                          <w:rPr>
                            <w:rFonts w:ascii="HG丸ｺﾞｼｯｸM-PRO" w:eastAsia="HG丸ｺﾞｼｯｸM-PRO" w:hAnsi="HG丸ｺﾞｼｯｸM-PRO" w:hint="eastAsia"/>
                            <w:b/>
                            <w:bCs/>
                            <w:i/>
                            <w:iCs/>
                            <w:color w:val="FF0000"/>
                            <w:sz w:val="27"/>
                            <w:szCs w:val="27"/>
                            <w:highlight w:val="yellow"/>
                            <w:u w:val="wave"/>
                          </w:rPr>
                          <w:t>た上で</w:t>
                        </w:r>
                        <w:r w:rsidR="00154B72">
                          <w:rPr>
                            <w:rFonts w:ascii="HG丸ｺﾞｼｯｸM-PRO" w:eastAsia="HG丸ｺﾞｼｯｸM-PRO" w:hAnsi="HG丸ｺﾞｼｯｸM-PRO" w:hint="eastAsia"/>
                            <w:b/>
                            <w:bCs/>
                            <w:i/>
                            <w:iCs/>
                            <w:color w:val="FF0000"/>
                            <w:sz w:val="27"/>
                            <w:szCs w:val="27"/>
                            <w:highlight w:val="yellow"/>
                            <w:u w:val="wave"/>
                          </w:rPr>
                          <w:t>負担を減らす最も効果的な支払方法を選択しましょう！</w:t>
                        </w:r>
                      </w:p>
                    </w:txbxContent>
                  </v:textbox>
                </v:shape>
                <v:group id="グループ化 36" o:spid="_x0000_s1051" style="position:absolute;left:21337;top:4397;width:24179;height:22487" coordorigin="-34908,-7410" coordsize="24178,2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テキスト ボックス 69" o:spid="_x0000_s1052" type="#_x0000_t202" style="position:absolute;left:-23331;top:8083;width:7011;height: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4DA59DBA" w14:textId="7BEB6DF7" w:rsidR="00584B6F" w:rsidRDefault="00584B6F" w:rsidP="00584B6F">
                          <w:r w:rsidRPr="00584B6F">
                            <w:rPr>
                              <w:noProof/>
                            </w:rPr>
                            <w:drawing>
                              <wp:inline distT="0" distB="0" distL="0" distR="0" wp14:anchorId="64435CD2" wp14:editId="796887C9">
                                <wp:extent cx="468000" cy="288000"/>
                                <wp:effectExtent l="0" t="0" r="0" b="0"/>
                                <wp:docPr id="79"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v:textbox>
                  </v:shape>
                  <v:group id="グループ化 24" o:spid="_x0000_s1053" style="position:absolute;left:-34908;top:-7410;width:24179;height:15802" coordorigin="-34979,-7410" coordsize="24178,1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テキスト ボックス 49" o:spid="_x0000_s1054" type="#_x0000_t202" style="position:absolute;left:-34979;top:-7410;width:7391;height:9615;rotation:130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" filled="f" stroked="f" strokeweight=".5pt">
                      <v:textbox>
                        <w:txbxContent>
                          <w:p w14:paraId="0320B2B6" w14:textId="5826D445" w:rsidR="00D752ED" w:rsidRDefault="00D752ED">
                            <w:r>
                              <w:rPr>
                                <w:noProof/>
                              </w:rPr>
                              <w:drawing>
                                <wp:inline distT="0" distB="0" distL="0" distR="0" wp14:anchorId="64AA3C52" wp14:editId="76C95651">
                                  <wp:extent cx="360000" cy="360000"/>
                                  <wp:effectExtent l="0" t="0" r="0" b="25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2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xbxContent>
                      </v:textbox>
                    </v:shape>
                    <v:shape id="テキスト ボックス 53" o:spid="_x0000_s1055" type="#_x0000_t202" style="position:absolute;left:-23400;top:1191;width:7010;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9899956" w14:textId="19A5D5CB" w:rsidR="00681903" w:rsidRDefault="00584B6F">
                            <w:r w:rsidRPr="00584B6F">
                              <w:rPr>
                                <w:noProof/>
                              </w:rPr>
                              <w:drawing>
                                <wp:inline distT="0" distB="0" distL="0" distR="0" wp14:anchorId="0A077B21" wp14:editId="276179DC">
                                  <wp:extent cx="468000" cy="288000"/>
                                  <wp:effectExtent l="0" t="0" r="0" b="0"/>
                                  <wp:docPr id="77"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v:textbox>
                    </v:shape>
                    <v:shape id="テキスト ボックス 76" o:spid="_x0000_s1056" type="#_x0000_t202" style="position:absolute;left:-20605;top:1191;width:7010;height:6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2DCAB4CA" w14:textId="77777777" w:rsidR="00331D7F" w:rsidRDefault="00331D7F" w:rsidP="00331D7F">
                            <w:r w:rsidRPr="00584B6F">
                              <w:rPr>
                                <w:noProof/>
                              </w:rPr>
                              <w:drawing>
                                <wp:inline distT="0" distB="0" distL="0" distR="0" wp14:anchorId="437CA062" wp14:editId="6E6AC752">
                                  <wp:extent cx="468000" cy="288000"/>
                                  <wp:effectExtent l="0" t="0" r="0" b="0"/>
                                  <wp:docPr id="80"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v:textbox>
                    </v:shape>
                    <v:shape id="テキスト ボックス 81" o:spid="_x0000_s1057" type="#_x0000_t202" style="position:absolute;left:-17810;top:1071;width:7010;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2DB72FA2" w14:textId="77777777" w:rsidR="001B3A34" w:rsidRDefault="001B3A34" w:rsidP="001B3A34">
                            <w:r w:rsidRPr="00584B6F">
                              <w:rPr>
                                <w:noProof/>
                              </w:rPr>
                              <w:drawing>
                                <wp:inline distT="0" distB="0" distL="0" distR="0" wp14:anchorId="67AB1F15" wp14:editId="0600F9E8">
                                  <wp:extent cx="468000" cy="288000"/>
                                  <wp:effectExtent l="0" t="0" r="0" b="0"/>
                                  <wp:docPr id="82" name="図 1">
                                    <a:extLst xmlns:a="http://schemas.openxmlformats.org/drawingml/2006/main">
                                      <a:ext uri="{FF2B5EF4-FFF2-40B4-BE49-F238E27FC236}">
                                        <a16:creationId xmlns:a16="http://schemas.microsoft.com/office/drawing/2014/main" id="{AF39A21E-71F5-4F43-AB54-803642DDA274}"/>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F39A21E-71F5-4F43-AB54-803642DDA274}"/>
                                              </a:ext>
                                            </a:extLst>
                                          </pic:cNvPr>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68000" cy="288000"/>
                                          </a:xfrm>
                                          <a:prstGeom prst="rect">
                                            <a:avLst/>
                                          </a:prstGeom>
                                        </pic:spPr>
                                      </pic:pic>
                                    </a:graphicData>
                                  </a:graphic>
                                </wp:inline>
                              </w:drawing>
                            </w:r>
                          </w:p>
                        </w:txbxContent>
                      </v:textbox>
                    </v:shape>
                    <v:shape id="テキスト ボックス 8" o:spid="_x0000_s1058" type="#_x0000_t202" style="position:absolute;left:-14320;top:2811;width:209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" fillcolor="white [3212]" stroked="f" strokeweight=".5pt">
                      <v:textbox>
                        <w:txbxContent>
                          <w:p w14:paraId="360E8455" w14:textId="77777777" w:rsidR="001C7F6E" w:rsidRDefault="001C7F6E"/>
                        </w:txbxContent>
                      </v:textbox>
                    </v:shape>
                  </v:group>
                </v:group>
                <w10:wrap anchorx="margin"/>
              </v:group>
            </w:pict>
          </mc:Fallback>
        </mc:AlternateContent>
      </w:r>
      <w:r w:rsidR="0004044A">
        <w:rPr>
          <w:noProof/>
        </w:rPr>
        <mc:AlternateContent>
          <mc:Choice Requires="wpg">
            <w:drawing>
              <wp:anchor distT="0" distB="0" distL="114300" distR="114300" simplePos="0" relativeHeight="251898367" behindDoc="0" locked="0" layoutInCell="1" allowOverlap="1" wp14:anchorId="4BA2DD9C" wp14:editId="5314B92E">
                <wp:simplePos x="0" y="0"/>
                <wp:positionH relativeFrom="margin">
                  <wp:posOffset>109220</wp:posOffset>
                </wp:positionH>
                <wp:positionV relativeFrom="paragraph">
                  <wp:posOffset>8704580</wp:posOffset>
                </wp:positionV>
                <wp:extent cx="7343775" cy="1705610"/>
                <wp:effectExtent l="0" t="0" r="28575" b="8890"/>
                <wp:wrapNone/>
                <wp:docPr id="40" name="グループ化 40"/>
                <wp:cNvGraphicFramePr/>
                <a:graphic xmlns:a="http://schemas.openxmlformats.org/drawingml/2006/main">
                  <a:graphicData uri="http://schemas.microsoft.com/office/word/2010/wordprocessingGroup">
                    <wpg:wgp>
                      <wpg:cNvGrpSpPr/>
                      <wpg:grpSpPr>
                        <a:xfrm>
                          <a:off x="0" y="0"/>
                          <a:ext cx="7343775" cy="1705610"/>
                          <a:chOff x="0" y="0"/>
                          <a:chExt cx="7401459" cy="1706234"/>
                        </a:xfrm>
                      </wpg:grpSpPr>
                      <wps:wsp>
                        <wps:cNvPr id="37" name="テキスト ボックス 37"/>
                        <wps:cNvSpPr txBox="1"/>
                        <wps:spPr>
                          <a:xfrm>
                            <a:off x="0" y="0"/>
                            <a:ext cx="7401459" cy="504000"/>
                          </a:xfrm>
                          <a:prstGeom prst="rect">
                            <a:avLst/>
                          </a:prstGeom>
                          <a:solidFill>
                            <a:schemeClr val="accent5">
                              <a:lumMod val="50000"/>
                            </a:schemeClr>
                          </a:solidFill>
                          <a:ln w="6350">
                            <a:solidFill>
                              <a:schemeClr val="tx1"/>
                            </a:solidFill>
                          </a:ln>
                        </wps:spPr>
                        <wps:txbx>
                          <w:txbxContent>
                            <w:p w14:paraId="3988ADA9" w14:textId="5BA5409B" w:rsidR="00B02DB0" w:rsidRPr="00B957F0" w:rsidRDefault="00B02DB0" w:rsidP="00841D73">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B957F0">
                                <w:rPr>
                                  <w:rFonts w:ascii="HG創英角ﾎﾟｯﾌﾟ体" w:eastAsia="HG創英角ﾎﾟｯﾌﾟ体" w:hAnsi="HG創英角ﾎﾟｯﾌﾟ体" w:hint="eastAsia"/>
                                  <w:color w:val="FFFFFF" w:themeColor="background1"/>
                                  <w:sz w:val="40"/>
                                  <w:szCs w:val="40"/>
                                  <w:u w:val="double"/>
                                </w:rPr>
                                <w:t>心得その３</w:t>
                              </w:r>
                              <w:r w:rsidRPr="00B957F0">
                                <w:rPr>
                                  <w:rFonts w:ascii="HG創英角ﾎﾟｯﾌﾟ体" w:eastAsia="HG創英角ﾎﾟｯﾌﾟ体" w:hAnsi="HG創英角ﾎﾟｯﾌﾟ体" w:hint="eastAsia"/>
                                  <w:color w:val="FFFFFF" w:themeColor="background1"/>
                                  <w:sz w:val="40"/>
                                  <w:szCs w:val="40"/>
                                </w:rPr>
                                <w:t>：</w:t>
                              </w:r>
                              <w:r w:rsidR="00457406" w:rsidRPr="00B957F0">
                                <w:rPr>
                                  <w:rFonts w:ascii="HG創英角ﾎﾟｯﾌﾟ体" w:eastAsia="HG創英角ﾎﾟｯﾌﾟ体" w:hAnsi="HG創英角ﾎﾟｯﾌﾟ体" w:hint="eastAsia"/>
                                  <w:color w:val="FFFFFF" w:themeColor="background1"/>
                                  <w:sz w:val="40"/>
                                  <w:szCs w:val="40"/>
                                </w:rPr>
                                <w:t>支払い</w:t>
                              </w:r>
                              <w:r w:rsidRPr="00B957F0">
                                <w:rPr>
                                  <w:rFonts w:ascii="HG創英角ﾎﾟｯﾌﾟ体" w:eastAsia="HG創英角ﾎﾟｯﾌﾟ体" w:hAnsi="HG創英角ﾎﾟｯﾌﾟ体" w:hint="eastAsia"/>
                                  <w:color w:val="FFFFFF" w:themeColor="background1"/>
                                  <w:sz w:val="40"/>
                                  <w:szCs w:val="40"/>
                                </w:rPr>
                                <w:t>に困ったときは</w:t>
                              </w:r>
                              <w:r w:rsidR="00337685" w:rsidRPr="00B957F0">
                                <w:rPr>
                                  <w:rFonts w:ascii="HG創英角ﾎﾟｯﾌﾟ体" w:eastAsia="HG創英角ﾎﾟｯﾌﾟ体" w:hAnsi="HG創英角ﾎﾟｯﾌﾟ体" w:hint="eastAsia"/>
                                  <w:color w:val="FFFFFF" w:themeColor="background1"/>
                                  <w:sz w:val="40"/>
                                  <w:szCs w:val="40"/>
                                </w:rPr>
                                <w:t>すぐに</w:t>
                              </w:r>
                              <w:r w:rsidRPr="00B957F0">
                                <w:rPr>
                                  <w:rFonts w:ascii="HG創英角ﾎﾟｯﾌﾟ体" w:eastAsia="HG創英角ﾎﾟｯﾌﾟ体" w:hAnsi="HG創英角ﾎﾟｯﾌﾟ体" w:hint="eastAsia"/>
                                  <w:color w:val="FFFFFF" w:themeColor="background1"/>
                                  <w:sz w:val="40"/>
                                  <w:szCs w:val="40"/>
                                </w:rPr>
                                <w:t>相談</w:t>
                              </w:r>
                              <w:r w:rsidR="00337685" w:rsidRPr="00B957F0">
                                <w:rPr>
                                  <w:rFonts w:ascii="HG創英角ﾎﾟｯﾌﾟ体" w:eastAsia="HG創英角ﾎﾟｯﾌﾟ体" w:hAnsi="HG創英角ﾎﾟｯﾌﾟ体" w:hint="eastAsia"/>
                                  <w:color w:val="FFFFFF" w:themeColor="background1"/>
                                  <w:sz w:val="40"/>
                                  <w:szCs w:val="40"/>
                                </w:rPr>
                                <w:t>する</w:t>
                              </w:r>
                              <w:r w:rsidRPr="00B957F0">
                                <w:rPr>
                                  <w:rFonts w:ascii="HG創英角ﾎﾟｯﾌﾟ体" w:eastAsia="HG創英角ﾎﾟｯﾌﾟ体" w:hAnsi="HG創英角ﾎﾟｯﾌﾟ体" w:hint="eastAsia"/>
                                  <w:color w:val="FFFFFF" w:themeColor="background1"/>
                                  <w:sz w:val="40"/>
                                  <w:szCs w:val="40"/>
                                </w:rPr>
                                <w:t>！</w:t>
                              </w:r>
                            </w:p>
                            <w:p w14:paraId="47B26FB7" w14:textId="77777777" w:rsidR="00C04648" w:rsidRPr="00B02DB0" w:rsidRDefault="00C04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テキスト ボックス 55"/>
                        <wps:cNvSpPr txBox="1"/>
                        <wps:spPr>
                          <a:xfrm>
                            <a:off x="0" y="511444"/>
                            <a:ext cx="7401459" cy="1151890"/>
                          </a:xfrm>
                          <a:prstGeom prst="rect">
                            <a:avLst/>
                          </a:prstGeom>
                          <a:solidFill>
                            <a:schemeClr val="lt1"/>
                          </a:solidFill>
                          <a:ln w="6350">
                            <a:solidFill>
                              <a:prstClr val="black"/>
                            </a:solidFill>
                          </a:ln>
                        </wps:spPr>
                        <wps:txbx>
                          <w:txbxContent>
                            <w:p w14:paraId="7B7C563F" w14:textId="24867224" w:rsidR="00945956" w:rsidRPr="003F0B38" w:rsidRDefault="00425BAA" w:rsidP="0017491F">
                              <w:pPr>
                                <w:snapToGrid w:val="0"/>
                                <w:contextualSpacing/>
                                <w:rPr>
                                  <w:rFonts w:ascii="HG明朝E" w:eastAsia="HG明朝E" w:hAnsi="HG明朝E"/>
                                  <w:b/>
                                  <w:bCs/>
                                  <w:i/>
                                  <w:iCs/>
                                  <w:color w:val="FF0000"/>
                                  <w:sz w:val="32"/>
                                  <w:szCs w:val="28"/>
                                  <w:highlight w:val="yellow"/>
                                  <w:u w:val="wave"/>
                                </w:rPr>
                              </w:pPr>
                              <w:r>
                                <w:rPr>
                                  <w:rFonts w:ascii="HG明朝E" w:eastAsia="HG明朝E" w:hAnsi="HG明朝E" w:hint="eastAsia"/>
                                  <w:color w:val="FF0000"/>
                                  <w:sz w:val="32"/>
                                  <w:szCs w:val="28"/>
                                </w:rPr>
                                <w:t>◎</w:t>
                              </w:r>
                              <w:r w:rsidR="00B957F0" w:rsidRPr="006E10A7">
                                <w:rPr>
                                  <w:rFonts w:ascii="HG明朝E" w:eastAsia="HG明朝E" w:hAnsi="HG明朝E" w:hint="eastAsia"/>
                                  <w:i/>
                                  <w:iCs/>
                                  <w:color w:val="FF0000"/>
                                  <w:sz w:val="32"/>
                                  <w:szCs w:val="28"/>
                                  <w:highlight w:val="yellow"/>
                                  <w:u w:val="wave"/>
                                </w:rPr>
                                <w:t>クレジット</w:t>
                              </w:r>
                              <w:r w:rsidR="003F0B38" w:rsidRPr="006E10A7">
                                <w:rPr>
                                  <w:rFonts w:ascii="HG明朝E" w:eastAsia="HG明朝E" w:hAnsi="HG明朝E" w:hint="eastAsia"/>
                                  <w:i/>
                                  <w:iCs/>
                                  <w:color w:val="FF0000"/>
                                  <w:sz w:val="32"/>
                                  <w:szCs w:val="28"/>
                                  <w:highlight w:val="yellow"/>
                                  <w:u w:val="wave"/>
                                </w:rPr>
                                <w:t>の</w:t>
                              </w:r>
                              <w:r w:rsidR="00B957F0" w:rsidRPr="006E10A7">
                                <w:rPr>
                                  <w:rFonts w:ascii="HG明朝E" w:eastAsia="HG明朝E" w:hAnsi="HG明朝E" w:hint="eastAsia"/>
                                  <w:i/>
                                  <w:iCs/>
                                  <w:color w:val="FF0000"/>
                                  <w:sz w:val="32"/>
                                  <w:szCs w:val="28"/>
                                  <w:highlight w:val="yellow"/>
                                  <w:u w:val="wave"/>
                                </w:rPr>
                                <w:t>利用も借金です</w:t>
                              </w:r>
                              <w:r w:rsidR="004E537A" w:rsidRPr="006E10A7">
                                <w:rPr>
                                  <w:rFonts w:ascii="HG明朝E" w:eastAsia="HG明朝E" w:hAnsi="HG明朝E" w:hint="eastAsia"/>
                                  <w:i/>
                                  <w:iCs/>
                                  <w:color w:val="FF0000"/>
                                  <w:sz w:val="32"/>
                                  <w:szCs w:val="28"/>
                                  <w:highlight w:val="yellow"/>
                                  <w:u w:val="wave"/>
                                </w:rPr>
                                <w:t>！</w:t>
                              </w:r>
                              <w:r w:rsidR="007E6196" w:rsidRPr="006E10A7">
                                <w:rPr>
                                  <w:rFonts w:ascii="HG明朝E" w:eastAsia="HG明朝E" w:hAnsi="HG明朝E" w:hint="eastAsia"/>
                                  <w:i/>
                                  <w:iCs/>
                                  <w:color w:val="FF0000"/>
                                  <w:sz w:val="32"/>
                                  <w:szCs w:val="28"/>
                                  <w:highlight w:val="yellow"/>
                                  <w:u w:val="wave"/>
                                </w:rPr>
                                <w:t>一人で悩まず、まずは相談</w:t>
                              </w:r>
                              <w:r w:rsidR="000D0CC7" w:rsidRPr="006E10A7">
                                <w:rPr>
                                  <w:rFonts w:ascii="HG明朝E" w:eastAsia="HG明朝E" w:hAnsi="HG明朝E" w:hint="eastAsia"/>
                                  <w:i/>
                                  <w:iCs/>
                                  <w:color w:val="FF0000"/>
                                  <w:sz w:val="32"/>
                                  <w:szCs w:val="28"/>
                                  <w:highlight w:val="yellow"/>
                                  <w:u w:val="wave"/>
                                </w:rPr>
                                <w:t>しましょう</w:t>
                              </w:r>
                              <w:r w:rsidR="00D167DA" w:rsidRPr="006E10A7">
                                <w:rPr>
                                  <w:rFonts w:ascii="HG明朝E" w:eastAsia="HG明朝E" w:hAnsi="HG明朝E" w:hint="eastAsia"/>
                                  <w:i/>
                                  <w:iCs/>
                                  <w:color w:val="FF0000"/>
                                  <w:sz w:val="32"/>
                                  <w:szCs w:val="28"/>
                                  <w:highlight w:val="yellow"/>
                                  <w:u w:val="wav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4967751" y="875654"/>
                            <a:ext cx="876300" cy="830580"/>
                          </a:xfrm>
                          <a:prstGeom prst="rect">
                            <a:avLst/>
                          </a:prstGeom>
                          <a:noFill/>
                          <a:ln w="6350">
                            <a:noFill/>
                          </a:ln>
                        </wps:spPr>
                        <wps:txbx>
                          <w:txbxContent>
                            <w:p w14:paraId="03715FC1" w14:textId="1DDA4172" w:rsidR="00A63C23" w:rsidRDefault="00A63C23">
                              <w:r>
                                <w:rPr>
                                  <w:noProof/>
                                </w:rPr>
                                <w:drawing>
                                  <wp:inline distT="0" distB="0" distL="0" distR="0" wp14:anchorId="590D776C" wp14:editId="1A09A699">
                                    <wp:extent cx="685800" cy="68580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92989" y="906651"/>
                            <a:ext cx="4934306" cy="683895"/>
                          </a:xfrm>
                          <a:prstGeom prst="rect">
                            <a:avLst/>
                          </a:prstGeom>
                          <a:solidFill>
                            <a:srgbClr val="002060"/>
                          </a:solidFill>
                          <a:ln w="6350">
                            <a:noFill/>
                          </a:ln>
                        </wps:spPr>
                        <wps:txbx>
                          <w:txbxContent>
                            <w:p w14:paraId="48F581B9" w14:textId="1B987632" w:rsidR="00945956" w:rsidRPr="00B957F0" w:rsidRDefault="00945956" w:rsidP="004E537A">
                              <w:pPr>
                                <w:snapToGrid w:val="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【お問い合わせ】</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土曜日・日曜日・祝日及び12/29～1/3を除く</w:t>
                              </w:r>
                              <w:r w:rsidR="004E537A">
                                <w:rPr>
                                  <w:rFonts w:ascii="HG丸ｺﾞｼｯｸM-PRO" w:eastAsia="HG丸ｺﾞｼｯｸM-PRO" w:hAnsi="HG丸ｺﾞｼｯｸM-PRO" w:hint="eastAsia"/>
                                  <w:sz w:val="24"/>
                                  <w:szCs w:val="22"/>
                                </w:rPr>
                                <w:t>)</w:t>
                              </w:r>
                            </w:p>
                            <w:p w14:paraId="0D7E65EF" w14:textId="0B59DC2F" w:rsidR="00945956" w:rsidRPr="00B957F0" w:rsidRDefault="00945956" w:rsidP="004E537A">
                              <w:pPr>
                                <w:snapToGrid w:val="0"/>
                                <w:ind w:firstLineChars="50" w:firstLine="12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大阪府</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商工労働部</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中小企業支援室</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金融課</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貸金業対策グループ</w:t>
                              </w:r>
                              <w:r w:rsidR="004E537A">
                                <w:rPr>
                                  <w:rFonts w:ascii="HG丸ｺﾞｼｯｸM-PRO" w:eastAsia="HG丸ｺﾞｼｯｸM-PRO" w:hAnsi="HG丸ｺﾞｼｯｸM-PRO" w:hint="eastAsia"/>
                                  <w:sz w:val="24"/>
                                  <w:szCs w:val="22"/>
                                </w:rPr>
                                <w:t xml:space="preserve">　　　</w:t>
                              </w:r>
                            </w:p>
                            <w:p w14:paraId="45193F7D" w14:textId="357CCA68" w:rsidR="00945956" w:rsidRPr="00B957F0" w:rsidRDefault="00945956" w:rsidP="004E537A">
                              <w:pPr>
                                <w:snapToGrid w:val="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【電話番号】</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06</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6210-9506【受付時間】9:00～18:00</w:t>
                              </w:r>
                            </w:p>
                            <w:p w14:paraId="5642A64A" w14:textId="77777777" w:rsidR="00945956" w:rsidRDefault="00945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5813475" y="960895"/>
                            <a:ext cx="1555750" cy="679450"/>
                          </a:xfrm>
                          <a:prstGeom prst="rect">
                            <a:avLst/>
                          </a:prstGeom>
                          <a:noFill/>
                          <a:ln w="6350">
                            <a:noFill/>
                          </a:ln>
                        </wps:spPr>
                        <wps:txbx>
                          <w:txbxContent>
                            <w:p w14:paraId="7D45A630" w14:textId="77777777" w:rsidR="0017491F" w:rsidRDefault="004E537A" w:rsidP="0017491F">
                              <w:pPr>
                                <w:snapToGrid w:val="0"/>
                                <w:contextualSpacing/>
                                <w:rPr>
                                  <w:rFonts w:ascii="HG丸ｺﾞｼｯｸM-PRO" w:eastAsia="HG丸ｺﾞｼｯｸM-PRO" w:hAnsi="HG丸ｺﾞｼｯｸM-PRO"/>
                                </w:rPr>
                              </w:pPr>
                              <w:r w:rsidRPr="004E537A">
                                <w:rPr>
                                  <w:rFonts w:ascii="HG丸ｺﾞｼｯｸM-PRO" w:eastAsia="HG丸ｺﾞｼｯｸM-PRO" w:hAnsi="HG丸ｺﾞｼｯｸM-PRO" w:hint="eastAsia"/>
                                </w:rPr>
                                <w:t>多重債務の相談窓口</w:t>
                              </w:r>
                              <w:r>
                                <w:rPr>
                                  <w:rFonts w:ascii="HG丸ｺﾞｼｯｸM-PRO" w:eastAsia="HG丸ｺﾞｼｯｸM-PRO" w:hAnsi="HG丸ｺﾞｼｯｸM-PRO" w:hint="eastAsia"/>
                                </w:rPr>
                                <w:t>は</w:t>
                              </w:r>
                            </w:p>
                            <w:p w14:paraId="0B7F58EE" w14:textId="74057645" w:rsidR="0017491F" w:rsidRDefault="004E537A" w:rsidP="0017491F">
                              <w:pPr>
                                <w:snapToGrid w:val="0"/>
                                <w:contextualSpacing/>
                                <w:rPr>
                                  <w:rFonts w:ascii="HG丸ｺﾞｼｯｸM-PRO" w:eastAsia="HG丸ｺﾞｼｯｸM-PRO" w:hAnsi="HG丸ｺﾞｼｯｸM-PRO"/>
                                </w:rPr>
                              </w:pPr>
                              <w:r w:rsidRPr="004E537A">
                                <w:rPr>
                                  <w:rFonts w:ascii="HG丸ｺﾞｼｯｸM-PRO" w:eastAsia="HG丸ｺﾞｼｯｸM-PRO" w:hAnsi="HG丸ｺﾞｼｯｸM-PRO" w:hint="eastAsia"/>
                                </w:rPr>
                                <w:t>大阪府H</w:t>
                              </w:r>
                              <w:r w:rsidRPr="004E537A">
                                <w:rPr>
                                  <w:rFonts w:ascii="HG丸ｺﾞｼｯｸM-PRO" w:eastAsia="HG丸ｺﾞｼｯｸM-PRO" w:hAnsi="HG丸ｺﾞｼｯｸM-PRO"/>
                                </w:rPr>
                                <w:t>P</w:t>
                              </w:r>
                              <w:r w:rsidRPr="004E537A">
                                <w:rPr>
                                  <w:rFonts w:ascii="HG丸ｺﾞｼｯｸM-PRO" w:eastAsia="HG丸ｺﾞｼｯｸM-PRO" w:hAnsi="HG丸ｺﾞｼｯｸM-PRO" w:hint="eastAsia"/>
                                </w:rPr>
                                <w:t>から</w:t>
                              </w:r>
                            </w:p>
                            <w:p w14:paraId="5D9F746C" w14:textId="2F836AD8" w:rsidR="0017491F" w:rsidRPr="004E537A" w:rsidRDefault="0017491F" w:rsidP="0017491F">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rPr>
                                <w:t>確認しましょう！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矢印: 左 9"/>
                        <wps:cNvSpPr/>
                        <wps:spPr>
                          <a:xfrm>
                            <a:off x="5750355" y="1146869"/>
                            <a:ext cx="107950" cy="251460"/>
                          </a:xfrm>
                          <a:prstGeom prst="leftArrow">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A2DD9C" id="グループ化 40" o:spid="_x0000_s1059" style="position:absolute;margin-left:8.6pt;margin-top:685.4pt;width:578.25pt;height:134.3pt;z-index:251898367;mso-position-horizontal-relative:margin;mso-width-relative:margin" coordsize="74014,1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">
                <v:shape id="テキスト ボックス 37" o:spid="_x0000_s1060" type="#_x0000_t202" style="position:absolute;width:74014;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" fillcolor="#1e4329 [1608]" strokecolor="black [3213]" strokeweight=".5pt">
                  <v:textbox>
                    <w:txbxContent>
                      <w:p w14:paraId="3988ADA9" w14:textId="5BA5409B" w:rsidR="00B02DB0" w:rsidRPr="00B957F0" w:rsidRDefault="00B02DB0" w:rsidP="00841D73">
                        <w:pPr>
                          <w:snapToGrid w:val="0"/>
                          <w:spacing w:beforeLines="25" w:before="90"/>
                          <w:ind w:firstLineChars="50" w:firstLine="200"/>
                          <w:rPr>
                            <w:rFonts w:ascii="HG創英角ﾎﾟｯﾌﾟ体" w:eastAsia="HG創英角ﾎﾟｯﾌﾟ体" w:hAnsi="HG創英角ﾎﾟｯﾌﾟ体"/>
                            <w:color w:val="FFFFFF" w:themeColor="background1"/>
                            <w:sz w:val="40"/>
                            <w:szCs w:val="40"/>
                          </w:rPr>
                        </w:pPr>
                        <w:r w:rsidRPr="00B957F0">
                          <w:rPr>
                            <w:rFonts w:ascii="HG創英角ﾎﾟｯﾌﾟ体" w:eastAsia="HG創英角ﾎﾟｯﾌﾟ体" w:hAnsi="HG創英角ﾎﾟｯﾌﾟ体" w:hint="eastAsia"/>
                            <w:color w:val="FFFFFF" w:themeColor="background1"/>
                            <w:sz w:val="40"/>
                            <w:szCs w:val="40"/>
                            <w:u w:val="double"/>
                          </w:rPr>
                          <w:t>心得その３</w:t>
                        </w:r>
                        <w:r w:rsidRPr="00B957F0">
                          <w:rPr>
                            <w:rFonts w:ascii="HG創英角ﾎﾟｯﾌﾟ体" w:eastAsia="HG創英角ﾎﾟｯﾌﾟ体" w:hAnsi="HG創英角ﾎﾟｯﾌﾟ体" w:hint="eastAsia"/>
                            <w:color w:val="FFFFFF" w:themeColor="background1"/>
                            <w:sz w:val="40"/>
                            <w:szCs w:val="40"/>
                          </w:rPr>
                          <w:t>：</w:t>
                        </w:r>
                        <w:r w:rsidR="00457406" w:rsidRPr="00B957F0">
                          <w:rPr>
                            <w:rFonts w:ascii="HG創英角ﾎﾟｯﾌﾟ体" w:eastAsia="HG創英角ﾎﾟｯﾌﾟ体" w:hAnsi="HG創英角ﾎﾟｯﾌﾟ体" w:hint="eastAsia"/>
                            <w:color w:val="FFFFFF" w:themeColor="background1"/>
                            <w:sz w:val="40"/>
                            <w:szCs w:val="40"/>
                          </w:rPr>
                          <w:t>支払い</w:t>
                        </w:r>
                        <w:r w:rsidRPr="00B957F0">
                          <w:rPr>
                            <w:rFonts w:ascii="HG創英角ﾎﾟｯﾌﾟ体" w:eastAsia="HG創英角ﾎﾟｯﾌﾟ体" w:hAnsi="HG創英角ﾎﾟｯﾌﾟ体" w:hint="eastAsia"/>
                            <w:color w:val="FFFFFF" w:themeColor="background1"/>
                            <w:sz w:val="40"/>
                            <w:szCs w:val="40"/>
                          </w:rPr>
                          <w:t>に困ったときは</w:t>
                        </w:r>
                        <w:r w:rsidR="00337685" w:rsidRPr="00B957F0">
                          <w:rPr>
                            <w:rFonts w:ascii="HG創英角ﾎﾟｯﾌﾟ体" w:eastAsia="HG創英角ﾎﾟｯﾌﾟ体" w:hAnsi="HG創英角ﾎﾟｯﾌﾟ体" w:hint="eastAsia"/>
                            <w:color w:val="FFFFFF" w:themeColor="background1"/>
                            <w:sz w:val="40"/>
                            <w:szCs w:val="40"/>
                          </w:rPr>
                          <w:t>すぐに</w:t>
                        </w:r>
                        <w:r w:rsidRPr="00B957F0">
                          <w:rPr>
                            <w:rFonts w:ascii="HG創英角ﾎﾟｯﾌﾟ体" w:eastAsia="HG創英角ﾎﾟｯﾌﾟ体" w:hAnsi="HG創英角ﾎﾟｯﾌﾟ体" w:hint="eastAsia"/>
                            <w:color w:val="FFFFFF" w:themeColor="background1"/>
                            <w:sz w:val="40"/>
                            <w:szCs w:val="40"/>
                          </w:rPr>
                          <w:t>相談</w:t>
                        </w:r>
                        <w:r w:rsidR="00337685" w:rsidRPr="00B957F0">
                          <w:rPr>
                            <w:rFonts w:ascii="HG創英角ﾎﾟｯﾌﾟ体" w:eastAsia="HG創英角ﾎﾟｯﾌﾟ体" w:hAnsi="HG創英角ﾎﾟｯﾌﾟ体" w:hint="eastAsia"/>
                            <w:color w:val="FFFFFF" w:themeColor="background1"/>
                            <w:sz w:val="40"/>
                            <w:szCs w:val="40"/>
                          </w:rPr>
                          <w:t>する</w:t>
                        </w:r>
                        <w:r w:rsidRPr="00B957F0">
                          <w:rPr>
                            <w:rFonts w:ascii="HG創英角ﾎﾟｯﾌﾟ体" w:eastAsia="HG創英角ﾎﾟｯﾌﾟ体" w:hAnsi="HG創英角ﾎﾟｯﾌﾟ体" w:hint="eastAsia"/>
                            <w:color w:val="FFFFFF" w:themeColor="background1"/>
                            <w:sz w:val="40"/>
                            <w:szCs w:val="40"/>
                          </w:rPr>
                          <w:t>！</w:t>
                        </w:r>
                      </w:p>
                      <w:p w14:paraId="47B26FB7" w14:textId="77777777" w:rsidR="00C04648" w:rsidRPr="00B02DB0" w:rsidRDefault="00C04648"/>
                    </w:txbxContent>
                  </v:textbox>
                </v:shape>
                <v:shape id="テキスト ボックス 55" o:spid="_x0000_s1061" type="#_x0000_t202" style="position:absolute;top:5114;width:74014;height:1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7B7C563F" w14:textId="24867224" w:rsidR="00945956" w:rsidRPr="003F0B38" w:rsidRDefault="00425BAA" w:rsidP="0017491F">
                        <w:pPr>
                          <w:snapToGrid w:val="0"/>
                          <w:contextualSpacing/>
                          <w:rPr>
                            <w:rFonts w:ascii="HG明朝E" w:eastAsia="HG明朝E" w:hAnsi="HG明朝E"/>
                            <w:b/>
                            <w:bCs/>
                            <w:i/>
                            <w:iCs/>
                            <w:color w:val="FF0000"/>
                            <w:sz w:val="32"/>
                            <w:szCs w:val="28"/>
                            <w:highlight w:val="yellow"/>
                            <w:u w:val="wave"/>
                          </w:rPr>
                        </w:pPr>
                        <w:r>
                          <w:rPr>
                            <w:rFonts w:ascii="HG明朝E" w:eastAsia="HG明朝E" w:hAnsi="HG明朝E" w:hint="eastAsia"/>
                            <w:color w:val="FF0000"/>
                            <w:sz w:val="32"/>
                            <w:szCs w:val="28"/>
                          </w:rPr>
                          <w:t>◎</w:t>
                        </w:r>
                        <w:r w:rsidR="00B957F0" w:rsidRPr="006E10A7">
                          <w:rPr>
                            <w:rFonts w:ascii="HG明朝E" w:eastAsia="HG明朝E" w:hAnsi="HG明朝E" w:hint="eastAsia"/>
                            <w:i/>
                            <w:iCs/>
                            <w:color w:val="FF0000"/>
                            <w:sz w:val="32"/>
                            <w:szCs w:val="28"/>
                            <w:highlight w:val="yellow"/>
                            <w:u w:val="wave"/>
                          </w:rPr>
                          <w:t>クレジット</w:t>
                        </w:r>
                        <w:r w:rsidR="003F0B38" w:rsidRPr="006E10A7">
                          <w:rPr>
                            <w:rFonts w:ascii="HG明朝E" w:eastAsia="HG明朝E" w:hAnsi="HG明朝E" w:hint="eastAsia"/>
                            <w:i/>
                            <w:iCs/>
                            <w:color w:val="FF0000"/>
                            <w:sz w:val="32"/>
                            <w:szCs w:val="28"/>
                            <w:highlight w:val="yellow"/>
                            <w:u w:val="wave"/>
                          </w:rPr>
                          <w:t>の</w:t>
                        </w:r>
                        <w:r w:rsidR="00B957F0" w:rsidRPr="006E10A7">
                          <w:rPr>
                            <w:rFonts w:ascii="HG明朝E" w:eastAsia="HG明朝E" w:hAnsi="HG明朝E" w:hint="eastAsia"/>
                            <w:i/>
                            <w:iCs/>
                            <w:color w:val="FF0000"/>
                            <w:sz w:val="32"/>
                            <w:szCs w:val="28"/>
                            <w:highlight w:val="yellow"/>
                            <w:u w:val="wave"/>
                          </w:rPr>
                          <w:t>利用も借金です</w:t>
                        </w:r>
                        <w:r w:rsidR="004E537A" w:rsidRPr="006E10A7">
                          <w:rPr>
                            <w:rFonts w:ascii="HG明朝E" w:eastAsia="HG明朝E" w:hAnsi="HG明朝E" w:hint="eastAsia"/>
                            <w:i/>
                            <w:iCs/>
                            <w:color w:val="FF0000"/>
                            <w:sz w:val="32"/>
                            <w:szCs w:val="28"/>
                            <w:highlight w:val="yellow"/>
                            <w:u w:val="wave"/>
                          </w:rPr>
                          <w:t>！</w:t>
                        </w:r>
                        <w:r w:rsidR="007E6196" w:rsidRPr="006E10A7">
                          <w:rPr>
                            <w:rFonts w:ascii="HG明朝E" w:eastAsia="HG明朝E" w:hAnsi="HG明朝E" w:hint="eastAsia"/>
                            <w:i/>
                            <w:iCs/>
                            <w:color w:val="FF0000"/>
                            <w:sz w:val="32"/>
                            <w:szCs w:val="28"/>
                            <w:highlight w:val="yellow"/>
                            <w:u w:val="wave"/>
                          </w:rPr>
                          <w:t>一人で悩まず、まずは相談</w:t>
                        </w:r>
                        <w:r w:rsidR="000D0CC7" w:rsidRPr="006E10A7">
                          <w:rPr>
                            <w:rFonts w:ascii="HG明朝E" w:eastAsia="HG明朝E" w:hAnsi="HG明朝E" w:hint="eastAsia"/>
                            <w:i/>
                            <w:iCs/>
                            <w:color w:val="FF0000"/>
                            <w:sz w:val="32"/>
                            <w:szCs w:val="28"/>
                            <w:highlight w:val="yellow"/>
                            <w:u w:val="wave"/>
                          </w:rPr>
                          <w:t>しましょう</w:t>
                        </w:r>
                        <w:r w:rsidR="00D167DA" w:rsidRPr="006E10A7">
                          <w:rPr>
                            <w:rFonts w:ascii="HG明朝E" w:eastAsia="HG明朝E" w:hAnsi="HG明朝E" w:hint="eastAsia"/>
                            <w:i/>
                            <w:iCs/>
                            <w:color w:val="FF0000"/>
                            <w:sz w:val="32"/>
                            <w:szCs w:val="28"/>
                            <w:highlight w:val="yellow"/>
                            <w:u w:val="wave"/>
                          </w:rPr>
                          <w:t>。</w:t>
                        </w:r>
                      </w:p>
                    </w:txbxContent>
                  </v:textbox>
                </v:shape>
                <v:shape id="テキスト ボックス 22" o:spid="_x0000_s1062" type="#_x0000_t202" style="position:absolute;left:49677;top:8756;width:8763;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3715FC1" w14:textId="1DDA4172" w:rsidR="00A63C23" w:rsidRDefault="00A63C23">
                        <w:r>
                          <w:rPr>
                            <w:noProof/>
                          </w:rPr>
                          <w:drawing>
                            <wp:inline distT="0" distB="0" distL="0" distR="0" wp14:anchorId="590D776C" wp14:editId="1A09A699">
                              <wp:extent cx="685800" cy="68580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xbxContent>
                  </v:textbox>
                </v:shape>
                <v:shape id="テキスト ボックス 7" o:spid="_x0000_s1063" type="#_x0000_t202" style="position:absolute;left:929;top:9066;width:4934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" fillcolor="#002060" stroked="f" strokeweight=".5pt">
                  <v:textbox>
                    <w:txbxContent>
                      <w:p w14:paraId="48F581B9" w14:textId="1B987632" w:rsidR="00945956" w:rsidRPr="00B957F0" w:rsidRDefault="00945956" w:rsidP="004E537A">
                        <w:pPr>
                          <w:snapToGrid w:val="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【お問い合わせ】</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土曜日・日曜日・祝日及び12/29～1/3を除く</w:t>
                        </w:r>
                        <w:r w:rsidR="004E537A">
                          <w:rPr>
                            <w:rFonts w:ascii="HG丸ｺﾞｼｯｸM-PRO" w:eastAsia="HG丸ｺﾞｼｯｸM-PRO" w:hAnsi="HG丸ｺﾞｼｯｸM-PRO" w:hint="eastAsia"/>
                            <w:sz w:val="24"/>
                            <w:szCs w:val="22"/>
                          </w:rPr>
                          <w:t>)</w:t>
                        </w:r>
                      </w:p>
                      <w:p w14:paraId="0D7E65EF" w14:textId="0B59DC2F" w:rsidR="00945956" w:rsidRPr="00B957F0" w:rsidRDefault="00945956" w:rsidP="004E537A">
                        <w:pPr>
                          <w:snapToGrid w:val="0"/>
                          <w:ind w:firstLineChars="50" w:firstLine="12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大阪府</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商工労働部</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中小企業支援室</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金融課</w:t>
                        </w:r>
                        <w:r w:rsidR="00B76BEA" w:rsidRPr="00B957F0">
                          <w:rPr>
                            <w:rFonts w:ascii="HG丸ｺﾞｼｯｸM-PRO" w:eastAsia="HG丸ｺﾞｼｯｸM-PRO" w:hAnsi="HG丸ｺﾞｼｯｸM-PRO" w:hint="eastAsia"/>
                            <w:sz w:val="24"/>
                            <w:szCs w:val="22"/>
                          </w:rPr>
                          <w:t xml:space="preserve"> </w:t>
                        </w:r>
                        <w:r w:rsidRPr="00B957F0">
                          <w:rPr>
                            <w:rFonts w:ascii="HG丸ｺﾞｼｯｸM-PRO" w:eastAsia="HG丸ｺﾞｼｯｸM-PRO" w:hAnsi="HG丸ｺﾞｼｯｸM-PRO" w:hint="eastAsia"/>
                            <w:sz w:val="24"/>
                            <w:szCs w:val="22"/>
                          </w:rPr>
                          <w:t>貸金業対策グループ</w:t>
                        </w:r>
                        <w:r w:rsidR="004E537A">
                          <w:rPr>
                            <w:rFonts w:ascii="HG丸ｺﾞｼｯｸM-PRO" w:eastAsia="HG丸ｺﾞｼｯｸM-PRO" w:hAnsi="HG丸ｺﾞｼｯｸM-PRO" w:hint="eastAsia"/>
                            <w:sz w:val="24"/>
                            <w:szCs w:val="22"/>
                          </w:rPr>
                          <w:t xml:space="preserve">　　　</w:t>
                        </w:r>
                      </w:p>
                      <w:p w14:paraId="45193F7D" w14:textId="357CCA68" w:rsidR="00945956" w:rsidRPr="00B957F0" w:rsidRDefault="00945956" w:rsidP="004E537A">
                        <w:pPr>
                          <w:snapToGrid w:val="0"/>
                          <w:rPr>
                            <w:rFonts w:ascii="HG丸ｺﾞｼｯｸM-PRO" w:eastAsia="HG丸ｺﾞｼｯｸM-PRO" w:hAnsi="HG丸ｺﾞｼｯｸM-PRO"/>
                            <w:sz w:val="24"/>
                            <w:szCs w:val="22"/>
                          </w:rPr>
                        </w:pPr>
                        <w:r w:rsidRPr="00B957F0">
                          <w:rPr>
                            <w:rFonts w:ascii="HG丸ｺﾞｼｯｸM-PRO" w:eastAsia="HG丸ｺﾞｼｯｸM-PRO" w:hAnsi="HG丸ｺﾞｼｯｸM-PRO" w:hint="eastAsia"/>
                            <w:sz w:val="24"/>
                            <w:szCs w:val="22"/>
                          </w:rPr>
                          <w:t>【電話番号】</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06</w:t>
                        </w:r>
                        <w:r w:rsidR="004E537A">
                          <w:rPr>
                            <w:rFonts w:ascii="HG丸ｺﾞｼｯｸM-PRO" w:eastAsia="HG丸ｺﾞｼｯｸM-PRO" w:hAnsi="HG丸ｺﾞｼｯｸM-PRO" w:hint="eastAsia"/>
                            <w:sz w:val="24"/>
                            <w:szCs w:val="22"/>
                          </w:rPr>
                          <w:t>)</w:t>
                        </w:r>
                        <w:r w:rsidRPr="00B957F0">
                          <w:rPr>
                            <w:rFonts w:ascii="HG丸ｺﾞｼｯｸM-PRO" w:eastAsia="HG丸ｺﾞｼｯｸM-PRO" w:hAnsi="HG丸ｺﾞｼｯｸM-PRO" w:hint="eastAsia"/>
                            <w:sz w:val="24"/>
                            <w:szCs w:val="22"/>
                          </w:rPr>
                          <w:t>6210-9506【受付時間】9:00～18:00</w:t>
                        </w:r>
                      </w:p>
                      <w:p w14:paraId="5642A64A" w14:textId="77777777" w:rsidR="00945956" w:rsidRDefault="00945956"/>
                    </w:txbxContent>
                  </v:textbox>
                </v:shape>
                <v:shape id="テキスト ボックス 25" o:spid="_x0000_s1064" type="#_x0000_t202" style="position:absolute;left:58134;top:9608;width:15558;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D45A630" w14:textId="77777777" w:rsidR="0017491F" w:rsidRDefault="004E537A" w:rsidP="0017491F">
                        <w:pPr>
                          <w:snapToGrid w:val="0"/>
                          <w:contextualSpacing/>
                          <w:rPr>
                            <w:rFonts w:ascii="HG丸ｺﾞｼｯｸM-PRO" w:eastAsia="HG丸ｺﾞｼｯｸM-PRO" w:hAnsi="HG丸ｺﾞｼｯｸM-PRO"/>
                          </w:rPr>
                        </w:pPr>
                        <w:r w:rsidRPr="004E537A">
                          <w:rPr>
                            <w:rFonts w:ascii="HG丸ｺﾞｼｯｸM-PRO" w:eastAsia="HG丸ｺﾞｼｯｸM-PRO" w:hAnsi="HG丸ｺﾞｼｯｸM-PRO" w:hint="eastAsia"/>
                          </w:rPr>
                          <w:t>多重債務の相談窓口</w:t>
                        </w:r>
                        <w:r>
                          <w:rPr>
                            <w:rFonts w:ascii="HG丸ｺﾞｼｯｸM-PRO" w:eastAsia="HG丸ｺﾞｼｯｸM-PRO" w:hAnsi="HG丸ｺﾞｼｯｸM-PRO" w:hint="eastAsia"/>
                          </w:rPr>
                          <w:t>は</w:t>
                        </w:r>
                      </w:p>
                      <w:p w14:paraId="0B7F58EE" w14:textId="74057645" w:rsidR="0017491F" w:rsidRDefault="004E537A" w:rsidP="0017491F">
                        <w:pPr>
                          <w:snapToGrid w:val="0"/>
                          <w:contextualSpacing/>
                          <w:rPr>
                            <w:rFonts w:ascii="HG丸ｺﾞｼｯｸM-PRO" w:eastAsia="HG丸ｺﾞｼｯｸM-PRO" w:hAnsi="HG丸ｺﾞｼｯｸM-PRO"/>
                          </w:rPr>
                        </w:pPr>
                        <w:r w:rsidRPr="004E537A">
                          <w:rPr>
                            <w:rFonts w:ascii="HG丸ｺﾞｼｯｸM-PRO" w:eastAsia="HG丸ｺﾞｼｯｸM-PRO" w:hAnsi="HG丸ｺﾞｼｯｸM-PRO" w:hint="eastAsia"/>
                          </w:rPr>
                          <w:t>大阪府H</w:t>
                        </w:r>
                        <w:r w:rsidRPr="004E537A">
                          <w:rPr>
                            <w:rFonts w:ascii="HG丸ｺﾞｼｯｸM-PRO" w:eastAsia="HG丸ｺﾞｼｯｸM-PRO" w:hAnsi="HG丸ｺﾞｼｯｸM-PRO"/>
                          </w:rPr>
                          <w:t>P</w:t>
                        </w:r>
                        <w:r w:rsidRPr="004E537A">
                          <w:rPr>
                            <w:rFonts w:ascii="HG丸ｺﾞｼｯｸM-PRO" w:eastAsia="HG丸ｺﾞｼｯｸM-PRO" w:hAnsi="HG丸ｺﾞｼｯｸM-PRO" w:hint="eastAsia"/>
                          </w:rPr>
                          <w:t>から</w:t>
                        </w:r>
                      </w:p>
                      <w:p w14:paraId="5D9F746C" w14:textId="2F836AD8" w:rsidR="0017491F" w:rsidRPr="004E537A" w:rsidRDefault="0017491F" w:rsidP="0017491F">
                        <w:pPr>
                          <w:snapToGrid w:val="0"/>
                          <w:contextualSpacing/>
                          <w:rPr>
                            <w:rFonts w:ascii="HG丸ｺﾞｼｯｸM-PRO" w:eastAsia="HG丸ｺﾞｼｯｸM-PRO" w:hAnsi="HG丸ｺﾞｼｯｸM-PRO"/>
                          </w:rPr>
                        </w:pPr>
                        <w:r>
                          <w:rPr>
                            <w:rFonts w:ascii="HG丸ｺﾞｼｯｸM-PRO" w:eastAsia="HG丸ｺﾞｼｯｸM-PRO" w:hAnsi="HG丸ｺﾞｼｯｸM-PRO" w:hint="eastAsia"/>
                          </w:rPr>
                          <w:t>確認しましょう！</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9" o:spid="_x0000_s1065" type="#_x0000_t66" style="position:absolute;left:57503;top:11468;width:108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" adj="10800" fillcolor="#0070c0" stroked="f" strokeweight="1.25pt"/>
                <w10:wrap anchorx="margin"/>
              </v:group>
            </w:pict>
          </mc:Fallback>
        </mc:AlternateContent>
      </w:r>
    </w:p>
    <w:sectPr w:rsidR="00BC7DBC" w:rsidSect="00571580">
      <w:pgSz w:w="11906" w:h="1683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2755B" w14:textId="77777777" w:rsidR="00AD261C" w:rsidRDefault="00AD261C" w:rsidP="008D6D2C">
      <w:r>
        <w:separator/>
      </w:r>
    </w:p>
  </w:endnote>
  <w:endnote w:type="continuationSeparator" w:id="0">
    <w:p w14:paraId="38C5FF7A" w14:textId="77777777" w:rsidR="00AD261C" w:rsidRDefault="00AD261C" w:rsidP="008D6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HG明朝E">
    <w:panose1 w:val="02020909000000000000"/>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HG正楷書体-PRO">
    <w:panose1 w:val="03000600000000000000"/>
    <w:charset w:val="80"/>
    <w:family w:val="script"/>
    <w:pitch w:val="variable"/>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Noto Sans JP">
    <w:panose1 w:val="020B0200000000000000"/>
    <w:charset w:val="80"/>
    <w:family w:val="modern"/>
    <w:pitch w:val="variable"/>
    <w:sig w:usb0="20000287" w:usb1="2ADF3C10" w:usb2="00000016" w:usb3="00000000" w:csb0="000601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45087" w14:textId="77777777" w:rsidR="00AD261C" w:rsidRDefault="00AD261C" w:rsidP="008D6D2C">
      <w:r>
        <w:separator/>
      </w:r>
    </w:p>
  </w:footnote>
  <w:footnote w:type="continuationSeparator" w:id="0">
    <w:p w14:paraId="55FAC2CB" w14:textId="77777777" w:rsidR="00AD261C" w:rsidRDefault="00AD261C" w:rsidP="008D6D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83962"/>
    <w:multiLevelType w:val="hybridMultilevel"/>
    <w:tmpl w:val="9710D62A"/>
    <w:lvl w:ilvl="0" w:tplc="04D242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84D2320"/>
    <w:multiLevelType w:val="hybridMultilevel"/>
    <w:tmpl w:val="D9CAB9BA"/>
    <w:lvl w:ilvl="0" w:tplc="7CF4350E">
      <w:start w:val="1"/>
      <w:numFmt w:val="decimalEnclosedCircle"/>
      <w:lvlText w:val="%1"/>
      <w:lvlJc w:val="left"/>
      <w:pPr>
        <w:ind w:left="1003" w:hanging="360"/>
      </w:pPr>
      <w:rPr>
        <w:rFonts w:hint="default"/>
      </w:rPr>
    </w:lvl>
    <w:lvl w:ilvl="1" w:tplc="04090017" w:tentative="1">
      <w:start w:val="1"/>
      <w:numFmt w:val="aiueoFullWidth"/>
      <w:lvlText w:val="(%2)"/>
      <w:lvlJc w:val="left"/>
      <w:pPr>
        <w:ind w:left="1483" w:hanging="420"/>
      </w:pPr>
    </w:lvl>
    <w:lvl w:ilvl="2" w:tplc="04090011" w:tentative="1">
      <w:start w:val="1"/>
      <w:numFmt w:val="decimalEnclosedCircle"/>
      <w:lvlText w:val="%3"/>
      <w:lvlJc w:val="left"/>
      <w:pPr>
        <w:ind w:left="1903" w:hanging="420"/>
      </w:pPr>
    </w:lvl>
    <w:lvl w:ilvl="3" w:tplc="0409000F" w:tentative="1">
      <w:start w:val="1"/>
      <w:numFmt w:val="decimal"/>
      <w:lvlText w:val="%4."/>
      <w:lvlJc w:val="left"/>
      <w:pPr>
        <w:ind w:left="2323" w:hanging="420"/>
      </w:pPr>
    </w:lvl>
    <w:lvl w:ilvl="4" w:tplc="04090017" w:tentative="1">
      <w:start w:val="1"/>
      <w:numFmt w:val="aiueoFullWidth"/>
      <w:lvlText w:val="(%5)"/>
      <w:lvlJc w:val="left"/>
      <w:pPr>
        <w:ind w:left="2743" w:hanging="420"/>
      </w:pPr>
    </w:lvl>
    <w:lvl w:ilvl="5" w:tplc="04090011" w:tentative="1">
      <w:start w:val="1"/>
      <w:numFmt w:val="decimalEnclosedCircle"/>
      <w:lvlText w:val="%6"/>
      <w:lvlJc w:val="left"/>
      <w:pPr>
        <w:ind w:left="3163" w:hanging="420"/>
      </w:pPr>
    </w:lvl>
    <w:lvl w:ilvl="6" w:tplc="0409000F" w:tentative="1">
      <w:start w:val="1"/>
      <w:numFmt w:val="decimal"/>
      <w:lvlText w:val="%7."/>
      <w:lvlJc w:val="left"/>
      <w:pPr>
        <w:ind w:left="3583" w:hanging="420"/>
      </w:pPr>
    </w:lvl>
    <w:lvl w:ilvl="7" w:tplc="04090017" w:tentative="1">
      <w:start w:val="1"/>
      <w:numFmt w:val="aiueoFullWidth"/>
      <w:lvlText w:val="(%8)"/>
      <w:lvlJc w:val="left"/>
      <w:pPr>
        <w:ind w:left="4003" w:hanging="420"/>
      </w:pPr>
    </w:lvl>
    <w:lvl w:ilvl="8" w:tplc="04090011" w:tentative="1">
      <w:start w:val="1"/>
      <w:numFmt w:val="decimalEnclosedCircle"/>
      <w:lvlText w:val="%9"/>
      <w:lvlJc w:val="left"/>
      <w:pPr>
        <w:ind w:left="4423" w:hanging="420"/>
      </w:pPr>
    </w:lvl>
  </w:abstractNum>
  <w:abstractNum w:abstractNumId="2" w15:restartNumberingAfterBreak="0">
    <w:nsid w:val="42B30A71"/>
    <w:multiLevelType w:val="hybridMultilevel"/>
    <w:tmpl w:val="43E2CB9E"/>
    <w:lvl w:ilvl="0" w:tplc="15385B4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5BFC26B9"/>
    <w:multiLevelType w:val="hybridMultilevel"/>
    <w:tmpl w:val="027A5810"/>
    <w:lvl w:ilvl="0" w:tplc="C2AE142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C2105A5"/>
    <w:multiLevelType w:val="hybridMultilevel"/>
    <w:tmpl w:val="3FE0C458"/>
    <w:lvl w:ilvl="0" w:tplc="9C1A0A02">
      <w:start w:val="1"/>
      <w:numFmt w:val="decimalEnclosedCircle"/>
      <w:lvlText w:val="%1"/>
      <w:lvlJc w:val="left"/>
      <w:pPr>
        <w:ind w:left="360" w:hanging="360"/>
      </w:pPr>
      <w:rPr>
        <w:rFonts w:ascii="ＭＳ 明朝" w:eastAsia="ＭＳ 明朝" w:cs="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colormru v:ext="edit" colors="#fcf,#fdf,#ffe0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B3E"/>
    <w:rsid w:val="00010CEB"/>
    <w:rsid w:val="00011171"/>
    <w:rsid w:val="0001430B"/>
    <w:rsid w:val="00033758"/>
    <w:rsid w:val="00034F73"/>
    <w:rsid w:val="0004044A"/>
    <w:rsid w:val="000413C7"/>
    <w:rsid w:val="0004225C"/>
    <w:rsid w:val="00042936"/>
    <w:rsid w:val="0004328A"/>
    <w:rsid w:val="00050AA2"/>
    <w:rsid w:val="0005324D"/>
    <w:rsid w:val="00057A29"/>
    <w:rsid w:val="0006403E"/>
    <w:rsid w:val="0006568A"/>
    <w:rsid w:val="00066684"/>
    <w:rsid w:val="000674BA"/>
    <w:rsid w:val="00071C51"/>
    <w:rsid w:val="00071E59"/>
    <w:rsid w:val="00072809"/>
    <w:rsid w:val="00073285"/>
    <w:rsid w:val="0008770B"/>
    <w:rsid w:val="00090903"/>
    <w:rsid w:val="000979E2"/>
    <w:rsid w:val="000A183C"/>
    <w:rsid w:val="000A2445"/>
    <w:rsid w:val="000A33E7"/>
    <w:rsid w:val="000B0ADC"/>
    <w:rsid w:val="000B437C"/>
    <w:rsid w:val="000B7936"/>
    <w:rsid w:val="000D0CC7"/>
    <w:rsid w:val="000D1C10"/>
    <w:rsid w:val="000D21A7"/>
    <w:rsid w:val="000D24D5"/>
    <w:rsid w:val="000D5F97"/>
    <w:rsid w:val="000E59E9"/>
    <w:rsid w:val="000F2986"/>
    <w:rsid w:val="000F5211"/>
    <w:rsid w:val="0010406E"/>
    <w:rsid w:val="00117B32"/>
    <w:rsid w:val="00126929"/>
    <w:rsid w:val="00130581"/>
    <w:rsid w:val="001408E3"/>
    <w:rsid w:val="001453C6"/>
    <w:rsid w:val="00150EBA"/>
    <w:rsid w:val="001515E4"/>
    <w:rsid w:val="00153444"/>
    <w:rsid w:val="001545EB"/>
    <w:rsid w:val="00154B72"/>
    <w:rsid w:val="00163706"/>
    <w:rsid w:val="0016676B"/>
    <w:rsid w:val="00171BE9"/>
    <w:rsid w:val="0017491F"/>
    <w:rsid w:val="00180CD8"/>
    <w:rsid w:val="0018123B"/>
    <w:rsid w:val="00182035"/>
    <w:rsid w:val="001820D3"/>
    <w:rsid w:val="001829BC"/>
    <w:rsid w:val="00184E41"/>
    <w:rsid w:val="00185799"/>
    <w:rsid w:val="00186859"/>
    <w:rsid w:val="001879BF"/>
    <w:rsid w:val="00192129"/>
    <w:rsid w:val="00195737"/>
    <w:rsid w:val="00195803"/>
    <w:rsid w:val="00196B53"/>
    <w:rsid w:val="001A49DB"/>
    <w:rsid w:val="001A542A"/>
    <w:rsid w:val="001A5D5D"/>
    <w:rsid w:val="001B3A34"/>
    <w:rsid w:val="001C3841"/>
    <w:rsid w:val="001C3C7B"/>
    <w:rsid w:val="001C4F59"/>
    <w:rsid w:val="001C70E4"/>
    <w:rsid w:val="001C7F6E"/>
    <w:rsid w:val="001D4D4D"/>
    <w:rsid w:val="001D5621"/>
    <w:rsid w:val="001D582E"/>
    <w:rsid w:val="001E2AA6"/>
    <w:rsid w:val="001E2E37"/>
    <w:rsid w:val="001E4A1A"/>
    <w:rsid w:val="001E66BA"/>
    <w:rsid w:val="001F432D"/>
    <w:rsid w:val="001F456F"/>
    <w:rsid w:val="001F48C7"/>
    <w:rsid w:val="001F73F2"/>
    <w:rsid w:val="001F7CFF"/>
    <w:rsid w:val="002007AF"/>
    <w:rsid w:val="00204209"/>
    <w:rsid w:val="002118A1"/>
    <w:rsid w:val="00216027"/>
    <w:rsid w:val="00217774"/>
    <w:rsid w:val="00223E8D"/>
    <w:rsid w:val="00224EA3"/>
    <w:rsid w:val="002310D2"/>
    <w:rsid w:val="00233D3A"/>
    <w:rsid w:val="00234C9C"/>
    <w:rsid w:val="00235D4C"/>
    <w:rsid w:val="00240A76"/>
    <w:rsid w:val="00243AC5"/>
    <w:rsid w:val="00243E8A"/>
    <w:rsid w:val="002501AF"/>
    <w:rsid w:val="0025188A"/>
    <w:rsid w:val="00260716"/>
    <w:rsid w:val="00265C19"/>
    <w:rsid w:val="002671EE"/>
    <w:rsid w:val="00270456"/>
    <w:rsid w:val="0027519C"/>
    <w:rsid w:val="002820E7"/>
    <w:rsid w:val="00283530"/>
    <w:rsid w:val="00283E0E"/>
    <w:rsid w:val="00295068"/>
    <w:rsid w:val="002A0190"/>
    <w:rsid w:val="002A4356"/>
    <w:rsid w:val="002A47AE"/>
    <w:rsid w:val="002A698E"/>
    <w:rsid w:val="002C23ED"/>
    <w:rsid w:val="002C5D49"/>
    <w:rsid w:val="002C642B"/>
    <w:rsid w:val="002C77DE"/>
    <w:rsid w:val="002D0760"/>
    <w:rsid w:val="002D2540"/>
    <w:rsid w:val="002E1134"/>
    <w:rsid w:val="002E6187"/>
    <w:rsid w:val="002E78C4"/>
    <w:rsid w:val="002F0D2F"/>
    <w:rsid w:val="002F129B"/>
    <w:rsid w:val="002F1607"/>
    <w:rsid w:val="002F3964"/>
    <w:rsid w:val="002F467A"/>
    <w:rsid w:val="002F626C"/>
    <w:rsid w:val="00303976"/>
    <w:rsid w:val="00306B5D"/>
    <w:rsid w:val="00310391"/>
    <w:rsid w:val="0031626A"/>
    <w:rsid w:val="003176B6"/>
    <w:rsid w:val="00325392"/>
    <w:rsid w:val="00327579"/>
    <w:rsid w:val="00327E9A"/>
    <w:rsid w:val="00331D7F"/>
    <w:rsid w:val="003328C4"/>
    <w:rsid w:val="00337685"/>
    <w:rsid w:val="00346071"/>
    <w:rsid w:val="00352288"/>
    <w:rsid w:val="003610D8"/>
    <w:rsid w:val="00361112"/>
    <w:rsid w:val="00361DB0"/>
    <w:rsid w:val="003630EE"/>
    <w:rsid w:val="00365186"/>
    <w:rsid w:val="00365356"/>
    <w:rsid w:val="003657A4"/>
    <w:rsid w:val="00366197"/>
    <w:rsid w:val="00366C09"/>
    <w:rsid w:val="00367D03"/>
    <w:rsid w:val="0037575D"/>
    <w:rsid w:val="00376873"/>
    <w:rsid w:val="003829FA"/>
    <w:rsid w:val="0038328B"/>
    <w:rsid w:val="0038659E"/>
    <w:rsid w:val="00390ADE"/>
    <w:rsid w:val="00391D57"/>
    <w:rsid w:val="00392480"/>
    <w:rsid w:val="00395AB2"/>
    <w:rsid w:val="003A24EE"/>
    <w:rsid w:val="003A31E8"/>
    <w:rsid w:val="003A7C51"/>
    <w:rsid w:val="003B1550"/>
    <w:rsid w:val="003B7E8D"/>
    <w:rsid w:val="003E0106"/>
    <w:rsid w:val="003E67BD"/>
    <w:rsid w:val="003E7B2A"/>
    <w:rsid w:val="003F0B38"/>
    <w:rsid w:val="003F29D3"/>
    <w:rsid w:val="003F3449"/>
    <w:rsid w:val="003F72C4"/>
    <w:rsid w:val="003F7CEE"/>
    <w:rsid w:val="00403A39"/>
    <w:rsid w:val="00406BE8"/>
    <w:rsid w:val="0041680C"/>
    <w:rsid w:val="00420EE2"/>
    <w:rsid w:val="00425BAA"/>
    <w:rsid w:val="00425E00"/>
    <w:rsid w:val="00426715"/>
    <w:rsid w:val="00431BD4"/>
    <w:rsid w:val="0043474B"/>
    <w:rsid w:val="0043691F"/>
    <w:rsid w:val="004430E4"/>
    <w:rsid w:val="0044517D"/>
    <w:rsid w:val="00447135"/>
    <w:rsid w:val="00451F3D"/>
    <w:rsid w:val="004545E2"/>
    <w:rsid w:val="00457406"/>
    <w:rsid w:val="004602C5"/>
    <w:rsid w:val="00463356"/>
    <w:rsid w:val="004660E2"/>
    <w:rsid w:val="00471E46"/>
    <w:rsid w:val="00480279"/>
    <w:rsid w:val="00482D76"/>
    <w:rsid w:val="00487516"/>
    <w:rsid w:val="00490C60"/>
    <w:rsid w:val="00493B42"/>
    <w:rsid w:val="0049415E"/>
    <w:rsid w:val="0049559A"/>
    <w:rsid w:val="004972CB"/>
    <w:rsid w:val="004A18F4"/>
    <w:rsid w:val="004A4A5D"/>
    <w:rsid w:val="004B06A5"/>
    <w:rsid w:val="004C25FD"/>
    <w:rsid w:val="004C3347"/>
    <w:rsid w:val="004C6158"/>
    <w:rsid w:val="004C7764"/>
    <w:rsid w:val="004D3422"/>
    <w:rsid w:val="004D5594"/>
    <w:rsid w:val="004E09F3"/>
    <w:rsid w:val="004E419C"/>
    <w:rsid w:val="004E41B0"/>
    <w:rsid w:val="004E537A"/>
    <w:rsid w:val="004E552F"/>
    <w:rsid w:val="004E6713"/>
    <w:rsid w:val="004F0E3C"/>
    <w:rsid w:val="004F3CB4"/>
    <w:rsid w:val="004F50D4"/>
    <w:rsid w:val="004F787B"/>
    <w:rsid w:val="00501560"/>
    <w:rsid w:val="00504108"/>
    <w:rsid w:val="00511556"/>
    <w:rsid w:val="00511DED"/>
    <w:rsid w:val="00523CD0"/>
    <w:rsid w:val="005244C0"/>
    <w:rsid w:val="00533E2B"/>
    <w:rsid w:val="00535214"/>
    <w:rsid w:val="0054270F"/>
    <w:rsid w:val="00546FDA"/>
    <w:rsid w:val="00555E35"/>
    <w:rsid w:val="00560A67"/>
    <w:rsid w:val="00560D4B"/>
    <w:rsid w:val="00565C60"/>
    <w:rsid w:val="00571285"/>
    <w:rsid w:val="00571580"/>
    <w:rsid w:val="00581157"/>
    <w:rsid w:val="00584B6F"/>
    <w:rsid w:val="00584FCC"/>
    <w:rsid w:val="00585421"/>
    <w:rsid w:val="00585876"/>
    <w:rsid w:val="00590FEF"/>
    <w:rsid w:val="0059796A"/>
    <w:rsid w:val="005A1666"/>
    <w:rsid w:val="005A1CBF"/>
    <w:rsid w:val="005A2EBF"/>
    <w:rsid w:val="005A37A3"/>
    <w:rsid w:val="005B0512"/>
    <w:rsid w:val="005B383D"/>
    <w:rsid w:val="005B670D"/>
    <w:rsid w:val="005C0908"/>
    <w:rsid w:val="005C223A"/>
    <w:rsid w:val="005C660F"/>
    <w:rsid w:val="005C7659"/>
    <w:rsid w:val="005D01C6"/>
    <w:rsid w:val="005D0B35"/>
    <w:rsid w:val="005D44F6"/>
    <w:rsid w:val="005E0EDC"/>
    <w:rsid w:val="005E4CE4"/>
    <w:rsid w:val="005E6B6D"/>
    <w:rsid w:val="005F2A82"/>
    <w:rsid w:val="00604A49"/>
    <w:rsid w:val="00605454"/>
    <w:rsid w:val="006056D2"/>
    <w:rsid w:val="00613D0B"/>
    <w:rsid w:val="006150AF"/>
    <w:rsid w:val="006166F5"/>
    <w:rsid w:val="00627A15"/>
    <w:rsid w:val="0063613A"/>
    <w:rsid w:val="006516F7"/>
    <w:rsid w:val="00656C8E"/>
    <w:rsid w:val="006609DE"/>
    <w:rsid w:val="00663A92"/>
    <w:rsid w:val="006720CB"/>
    <w:rsid w:val="0068145A"/>
    <w:rsid w:val="00681903"/>
    <w:rsid w:val="00682447"/>
    <w:rsid w:val="00683491"/>
    <w:rsid w:val="00690078"/>
    <w:rsid w:val="00695FFB"/>
    <w:rsid w:val="006A3793"/>
    <w:rsid w:val="006A638E"/>
    <w:rsid w:val="006B1D0E"/>
    <w:rsid w:val="006B2430"/>
    <w:rsid w:val="006C09F6"/>
    <w:rsid w:val="006C2EFB"/>
    <w:rsid w:val="006C627F"/>
    <w:rsid w:val="006C7834"/>
    <w:rsid w:val="006D0FED"/>
    <w:rsid w:val="006D1140"/>
    <w:rsid w:val="006D1185"/>
    <w:rsid w:val="006D2401"/>
    <w:rsid w:val="006D43A9"/>
    <w:rsid w:val="006D61B7"/>
    <w:rsid w:val="006D73BD"/>
    <w:rsid w:val="006E10A7"/>
    <w:rsid w:val="006E2ADA"/>
    <w:rsid w:val="006F025B"/>
    <w:rsid w:val="006F0DF0"/>
    <w:rsid w:val="006F415E"/>
    <w:rsid w:val="006F598A"/>
    <w:rsid w:val="00701A13"/>
    <w:rsid w:val="00702829"/>
    <w:rsid w:val="007060E0"/>
    <w:rsid w:val="00715B31"/>
    <w:rsid w:val="007162EC"/>
    <w:rsid w:val="00724BD1"/>
    <w:rsid w:val="00724C56"/>
    <w:rsid w:val="00725A20"/>
    <w:rsid w:val="00725A7C"/>
    <w:rsid w:val="007263B6"/>
    <w:rsid w:val="007275FF"/>
    <w:rsid w:val="0073189E"/>
    <w:rsid w:val="00731BD9"/>
    <w:rsid w:val="00732640"/>
    <w:rsid w:val="007331AE"/>
    <w:rsid w:val="0073328B"/>
    <w:rsid w:val="00733466"/>
    <w:rsid w:val="0073701C"/>
    <w:rsid w:val="0074395B"/>
    <w:rsid w:val="00764923"/>
    <w:rsid w:val="007735C6"/>
    <w:rsid w:val="00783036"/>
    <w:rsid w:val="00783AA4"/>
    <w:rsid w:val="00785EA7"/>
    <w:rsid w:val="00786A34"/>
    <w:rsid w:val="00793211"/>
    <w:rsid w:val="007951E4"/>
    <w:rsid w:val="007A254A"/>
    <w:rsid w:val="007A2840"/>
    <w:rsid w:val="007B3D1B"/>
    <w:rsid w:val="007C3364"/>
    <w:rsid w:val="007C67C8"/>
    <w:rsid w:val="007D16B4"/>
    <w:rsid w:val="007D27CB"/>
    <w:rsid w:val="007D54E3"/>
    <w:rsid w:val="007E2EB1"/>
    <w:rsid w:val="007E6196"/>
    <w:rsid w:val="007F0E03"/>
    <w:rsid w:val="007F24EE"/>
    <w:rsid w:val="007F48A9"/>
    <w:rsid w:val="007F7C68"/>
    <w:rsid w:val="00802CE8"/>
    <w:rsid w:val="00804ACF"/>
    <w:rsid w:val="00807BC6"/>
    <w:rsid w:val="00811937"/>
    <w:rsid w:val="008202EF"/>
    <w:rsid w:val="00822232"/>
    <w:rsid w:val="008250DB"/>
    <w:rsid w:val="00841D73"/>
    <w:rsid w:val="00843B96"/>
    <w:rsid w:val="00844628"/>
    <w:rsid w:val="00844A04"/>
    <w:rsid w:val="00845372"/>
    <w:rsid w:val="00845AFA"/>
    <w:rsid w:val="00847093"/>
    <w:rsid w:val="008509E3"/>
    <w:rsid w:val="008611F9"/>
    <w:rsid w:val="00862D59"/>
    <w:rsid w:val="00862EC7"/>
    <w:rsid w:val="00865B60"/>
    <w:rsid w:val="008664FD"/>
    <w:rsid w:val="00871034"/>
    <w:rsid w:val="00877372"/>
    <w:rsid w:val="00882949"/>
    <w:rsid w:val="00890FA5"/>
    <w:rsid w:val="008912E6"/>
    <w:rsid w:val="008954E8"/>
    <w:rsid w:val="008972C3"/>
    <w:rsid w:val="008A4C47"/>
    <w:rsid w:val="008A5AEC"/>
    <w:rsid w:val="008B1009"/>
    <w:rsid w:val="008B7DBA"/>
    <w:rsid w:val="008C72AA"/>
    <w:rsid w:val="008D0151"/>
    <w:rsid w:val="008D67A6"/>
    <w:rsid w:val="008D6D2C"/>
    <w:rsid w:val="008E185C"/>
    <w:rsid w:val="008E243F"/>
    <w:rsid w:val="008E30BC"/>
    <w:rsid w:val="008E4784"/>
    <w:rsid w:val="008E532F"/>
    <w:rsid w:val="008F2233"/>
    <w:rsid w:val="008F4839"/>
    <w:rsid w:val="008F7AB0"/>
    <w:rsid w:val="00901965"/>
    <w:rsid w:val="00912A01"/>
    <w:rsid w:val="00915839"/>
    <w:rsid w:val="00921E14"/>
    <w:rsid w:val="00923900"/>
    <w:rsid w:val="00933BAE"/>
    <w:rsid w:val="0094252D"/>
    <w:rsid w:val="00943A80"/>
    <w:rsid w:val="00945956"/>
    <w:rsid w:val="00947009"/>
    <w:rsid w:val="009527CF"/>
    <w:rsid w:val="00957F23"/>
    <w:rsid w:val="00963117"/>
    <w:rsid w:val="00965BB0"/>
    <w:rsid w:val="00967334"/>
    <w:rsid w:val="00986F8C"/>
    <w:rsid w:val="009905EC"/>
    <w:rsid w:val="009907C3"/>
    <w:rsid w:val="009A75F7"/>
    <w:rsid w:val="009A7BBF"/>
    <w:rsid w:val="009B0F83"/>
    <w:rsid w:val="009B2242"/>
    <w:rsid w:val="009B7359"/>
    <w:rsid w:val="009B7685"/>
    <w:rsid w:val="009C3E33"/>
    <w:rsid w:val="009C77EC"/>
    <w:rsid w:val="009D0627"/>
    <w:rsid w:val="009D5D78"/>
    <w:rsid w:val="009E17D7"/>
    <w:rsid w:val="009E2294"/>
    <w:rsid w:val="009F0AC4"/>
    <w:rsid w:val="009F2D7F"/>
    <w:rsid w:val="009F55D3"/>
    <w:rsid w:val="009F6185"/>
    <w:rsid w:val="00A0118C"/>
    <w:rsid w:val="00A05EE0"/>
    <w:rsid w:val="00A06141"/>
    <w:rsid w:val="00A07C1C"/>
    <w:rsid w:val="00A10A37"/>
    <w:rsid w:val="00A16579"/>
    <w:rsid w:val="00A16DEA"/>
    <w:rsid w:val="00A212DF"/>
    <w:rsid w:val="00A23865"/>
    <w:rsid w:val="00A34A41"/>
    <w:rsid w:val="00A364B4"/>
    <w:rsid w:val="00A425AB"/>
    <w:rsid w:val="00A440A5"/>
    <w:rsid w:val="00A54437"/>
    <w:rsid w:val="00A555A6"/>
    <w:rsid w:val="00A63C23"/>
    <w:rsid w:val="00A778C9"/>
    <w:rsid w:val="00A8294B"/>
    <w:rsid w:val="00A83CD7"/>
    <w:rsid w:val="00A86383"/>
    <w:rsid w:val="00A87C57"/>
    <w:rsid w:val="00A91940"/>
    <w:rsid w:val="00A92E7B"/>
    <w:rsid w:val="00A93CAE"/>
    <w:rsid w:val="00A944F7"/>
    <w:rsid w:val="00AA3F7E"/>
    <w:rsid w:val="00AB0A0C"/>
    <w:rsid w:val="00AC221F"/>
    <w:rsid w:val="00AC5FF8"/>
    <w:rsid w:val="00AD261C"/>
    <w:rsid w:val="00AD42CD"/>
    <w:rsid w:val="00AD5814"/>
    <w:rsid w:val="00AD5D2B"/>
    <w:rsid w:val="00AE28AD"/>
    <w:rsid w:val="00AE4B1F"/>
    <w:rsid w:val="00AE5EE6"/>
    <w:rsid w:val="00AF7099"/>
    <w:rsid w:val="00B02DB0"/>
    <w:rsid w:val="00B06684"/>
    <w:rsid w:val="00B105CB"/>
    <w:rsid w:val="00B13435"/>
    <w:rsid w:val="00B14E39"/>
    <w:rsid w:val="00B21BFA"/>
    <w:rsid w:val="00B220DE"/>
    <w:rsid w:val="00B23858"/>
    <w:rsid w:val="00B2480C"/>
    <w:rsid w:val="00B326ED"/>
    <w:rsid w:val="00B375CB"/>
    <w:rsid w:val="00B4415F"/>
    <w:rsid w:val="00B446F1"/>
    <w:rsid w:val="00B460F2"/>
    <w:rsid w:val="00B47E9B"/>
    <w:rsid w:val="00B61621"/>
    <w:rsid w:val="00B62387"/>
    <w:rsid w:val="00B766F3"/>
    <w:rsid w:val="00B76769"/>
    <w:rsid w:val="00B76BEA"/>
    <w:rsid w:val="00B82411"/>
    <w:rsid w:val="00B84F31"/>
    <w:rsid w:val="00B85710"/>
    <w:rsid w:val="00B91E2A"/>
    <w:rsid w:val="00B91E75"/>
    <w:rsid w:val="00B957F0"/>
    <w:rsid w:val="00BA2E94"/>
    <w:rsid w:val="00BA47F9"/>
    <w:rsid w:val="00BB0DAC"/>
    <w:rsid w:val="00BB21B5"/>
    <w:rsid w:val="00BB5069"/>
    <w:rsid w:val="00BB7A17"/>
    <w:rsid w:val="00BB7B1B"/>
    <w:rsid w:val="00BC085F"/>
    <w:rsid w:val="00BC2708"/>
    <w:rsid w:val="00BC7DBC"/>
    <w:rsid w:val="00BD363F"/>
    <w:rsid w:val="00BE0330"/>
    <w:rsid w:val="00BE20AE"/>
    <w:rsid w:val="00BE592D"/>
    <w:rsid w:val="00BE5AA9"/>
    <w:rsid w:val="00BF0F82"/>
    <w:rsid w:val="00C00F9A"/>
    <w:rsid w:val="00C02723"/>
    <w:rsid w:val="00C03FA2"/>
    <w:rsid w:val="00C04648"/>
    <w:rsid w:val="00C1021F"/>
    <w:rsid w:val="00C11801"/>
    <w:rsid w:val="00C142A3"/>
    <w:rsid w:val="00C17DB5"/>
    <w:rsid w:val="00C23257"/>
    <w:rsid w:val="00C249E2"/>
    <w:rsid w:val="00C26C1F"/>
    <w:rsid w:val="00C30F6D"/>
    <w:rsid w:val="00C317E4"/>
    <w:rsid w:val="00C407C3"/>
    <w:rsid w:val="00C40B1C"/>
    <w:rsid w:val="00C454D2"/>
    <w:rsid w:val="00C4555E"/>
    <w:rsid w:val="00C456C1"/>
    <w:rsid w:val="00C467BE"/>
    <w:rsid w:val="00C47A70"/>
    <w:rsid w:val="00C618BF"/>
    <w:rsid w:val="00C6269F"/>
    <w:rsid w:val="00C67723"/>
    <w:rsid w:val="00C70068"/>
    <w:rsid w:val="00C70FBA"/>
    <w:rsid w:val="00C71E9D"/>
    <w:rsid w:val="00C7322D"/>
    <w:rsid w:val="00C74715"/>
    <w:rsid w:val="00C747B4"/>
    <w:rsid w:val="00C76EDA"/>
    <w:rsid w:val="00C86D3B"/>
    <w:rsid w:val="00C87C80"/>
    <w:rsid w:val="00C9359E"/>
    <w:rsid w:val="00C94073"/>
    <w:rsid w:val="00C95B49"/>
    <w:rsid w:val="00CA1D1F"/>
    <w:rsid w:val="00CA5452"/>
    <w:rsid w:val="00CA549D"/>
    <w:rsid w:val="00CA5771"/>
    <w:rsid w:val="00CB45E4"/>
    <w:rsid w:val="00CC10AB"/>
    <w:rsid w:val="00CC7639"/>
    <w:rsid w:val="00CD338C"/>
    <w:rsid w:val="00CD4A67"/>
    <w:rsid w:val="00CD4EBA"/>
    <w:rsid w:val="00CE2FD2"/>
    <w:rsid w:val="00CF2E20"/>
    <w:rsid w:val="00CF57FB"/>
    <w:rsid w:val="00CF6E2A"/>
    <w:rsid w:val="00D0502D"/>
    <w:rsid w:val="00D05863"/>
    <w:rsid w:val="00D072A5"/>
    <w:rsid w:val="00D102A3"/>
    <w:rsid w:val="00D10942"/>
    <w:rsid w:val="00D167DA"/>
    <w:rsid w:val="00D20C52"/>
    <w:rsid w:val="00D21CA8"/>
    <w:rsid w:val="00D3419E"/>
    <w:rsid w:val="00D461FC"/>
    <w:rsid w:val="00D47F38"/>
    <w:rsid w:val="00D57659"/>
    <w:rsid w:val="00D6759D"/>
    <w:rsid w:val="00D72D91"/>
    <w:rsid w:val="00D74948"/>
    <w:rsid w:val="00D74CBC"/>
    <w:rsid w:val="00D752ED"/>
    <w:rsid w:val="00D75A50"/>
    <w:rsid w:val="00D973B8"/>
    <w:rsid w:val="00DA1306"/>
    <w:rsid w:val="00DA30DA"/>
    <w:rsid w:val="00DB23CC"/>
    <w:rsid w:val="00DB25F7"/>
    <w:rsid w:val="00DB47FA"/>
    <w:rsid w:val="00DB4BB6"/>
    <w:rsid w:val="00DB6735"/>
    <w:rsid w:val="00DB7541"/>
    <w:rsid w:val="00DC0936"/>
    <w:rsid w:val="00DC1EAA"/>
    <w:rsid w:val="00DC1F6F"/>
    <w:rsid w:val="00DC20A8"/>
    <w:rsid w:val="00DE0270"/>
    <w:rsid w:val="00DE492A"/>
    <w:rsid w:val="00DF29AB"/>
    <w:rsid w:val="00DF2DCE"/>
    <w:rsid w:val="00DF47C8"/>
    <w:rsid w:val="00DF5B7A"/>
    <w:rsid w:val="00DF61BC"/>
    <w:rsid w:val="00DF6A75"/>
    <w:rsid w:val="00DF79F9"/>
    <w:rsid w:val="00E010AF"/>
    <w:rsid w:val="00E059F8"/>
    <w:rsid w:val="00E1108C"/>
    <w:rsid w:val="00E139D2"/>
    <w:rsid w:val="00E219DC"/>
    <w:rsid w:val="00E325D3"/>
    <w:rsid w:val="00E34DC1"/>
    <w:rsid w:val="00E35C87"/>
    <w:rsid w:val="00E41D81"/>
    <w:rsid w:val="00E4275A"/>
    <w:rsid w:val="00E4308C"/>
    <w:rsid w:val="00E43A15"/>
    <w:rsid w:val="00E44F5B"/>
    <w:rsid w:val="00E5063A"/>
    <w:rsid w:val="00E5192A"/>
    <w:rsid w:val="00E61154"/>
    <w:rsid w:val="00E81E75"/>
    <w:rsid w:val="00E90CA6"/>
    <w:rsid w:val="00ED25DE"/>
    <w:rsid w:val="00ED6551"/>
    <w:rsid w:val="00EE51C8"/>
    <w:rsid w:val="00EE6215"/>
    <w:rsid w:val="00EE75FB"/>
    <w:rsid w:val="00F0277D"/>
    <w:rsid w:val="00F0582B"/>
    <w:rsid w:val="00F13911"/>
    <w:rsid w:val="00F147B1"/>
    <w:rsid w:val="00F14CEA"/>
    <w:rsid w:val="00F16D45"/>
    <w:rsid w:val="00F255A6"/>
    <w:rsid w:val="00F26A2E"/>
    <w:rsid w:val="00F3735D"/>
    <w:rsid w:val="00F43E18"/>
    <w:rsid w:val="00F4418D"/>
    <w:rsid w:val="00F44DD6"/>
    <w:rsid w:val="00F46AFD"/>
    <w:rsid w:val="00F46E53"/>
    <w:rsid w:val="00F4744E"/>
    <w:rsid w:val="00F50963"/>
    <w:rsid w:val="00F53B8C"/>
    <w:rsid w:val="00F55E61"/>
    <w:rsid w:val="00F5732E"/>
    <w:rsid w:val="00F579A1"/>
    <w:rsid w:val="00F61929"/>
    <w:rsid w:val="00F64DC1"/>
    <w:rsid w:val="00F65422"/>
    <w:rsid w:val="00F65568"/>
    <w:rsid w:val="00F67E45"/>
    <w:rsid w:val="00F731AB"/>
    <w:rsid w:val="00F76894"/>
    <w:rsid w:val="00F83D11"/>
    <w:rsid w:val="00F91E37"/>
    <w:rsid w:val="00F93970"/>
    <w:rsid w:val="00F94B0C"/>
    <w:rsid w:val="00F95B89"/>
    <w:rsid w:val="00F95DCA"/>
    <w:rsid w:val="00FA0B3E"/>
    <w:rsid w:val="00FA4191"/>
    <w:rsid w:val="00FB32AF"/>
    <w:rsid w:val="00FB37EB"/>
    <w:rsid w:val="00FB4AE4"/>
    <w:rsid w:val="00FB523D"/>
    <w:rsid w:val="00FC28AE"/>
    <w:rsid w:val="00FC5677"/>
    <w:rsid w:val="00FC6CAC"/>
    <w:rsid w:val="00FD0C24"/>
    <w:rsid w:val="00FD2D46"/>
    <w:rsid w:val="00FD626E"/>
    <w:rsid w:val="00FD76F1"/>
    <w:rsid w:val="00FD7A7C"/>
    <w:rsid w:val="00FE2BAB"/>
    <w:rsid w:val="00FE3BB3"/>
    <w:rsid w:val="00FE448A"/>
    <w:rsid w:val="00FE767A"/>
    <w:rsid w:val="00FF37E3"/>
    <w:rsid w:val="00FF3E5B"/>
    <w:rsid w:val="00FF4893"/>
    <w:rsid w:val="00FF5BB1"/>
    <w:rsid w:val="00FF7E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colormru v:ext="edit" colors="#fcf,#fdf,#ffe0ff"/>
    </o:shapedefaults>
    <o:shapelayout v:ext="edit">
      <o:idmap v:ext="edit" data="1"/>
    </o:shapelayout>
  </w:shapeDefaults>
  <w:decimalSymbol w:val="."/>
  <w:listSeparator w:val=","/>
  <w14:docId w14:val="335EEB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8AD"/>
  </w:style>
  <w:style w:type="paragraph" w:styleId="1">
    <w:name w:val="heading 1"/>
    <w:basedOn w:val="a"/>
    <w:next w:val="a"/>
    <w:link w:val="10"/>
    <w:uiPriority w:val="9"/>
    <w:qFormat/>
    <w:rsid w:val="005244C0"/>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5244C0"/>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outlineLvl w:val="1"/>
    </w:pPr>
    <w:rPr>
      <w:caps/>
      <w:spacing w:val="15"/>
    </w:rPr>
  </w:style>
  <w:style w:type="paragraph" w:styleId="3">
    <w:name w:val="heading 3"/>
    <w:basedOn w:val="a"/>
    <w:next w:val="a"/>
    <w:link w:val="30"/>
    <w:uiPriority w:val="9"/>
    <w:semiHidden/>
    <w:unhideWhenUsed/>
    <w:qFormat/>
    <w:rsid w:val="005244C0"/>
    <w:pPr>
      <w:pBdr>
        <w:top w:val="single" w:sz="6" w:space="2" w:color="1CADE4" w:themeColor="accent1"/>
      </w:pBdr>
      <w:spacing w:before="300"/>
      <w:outlineLvl w:val="2"/>
    </w:pPr>
    <w:rPr>
      <w:caps/>
      <w:color w:val="0D5571" w:themeColor="accent1" w:themeShade="7F"/>
      <w:spacing w:val="15"/>
    </w:rPr>
  </w:style>
  <w:style w:type="paragraph" w:styleId="4">
    <w:name w:val="heading 4"/>
    <w:basedOn w:val="a"/>
    <w:next w:val="a"/>
    <w:link w:val="40"/>
    <w:uiPriority w:val="9"/>
    <w:semiHidden/>
    <w:unhideWhenUsed/>
    <w:qFormat/>
    <w:rsid w:val="005244C0"/>
    <w:pPr>
      <w:pBdr>
        <w:top w:val="dotted" w:sz="6" w:space="2" w:color="1CADE4" w:themeColor="accent1"/>
      </w:pBdr>
      <w:spacing w:before="200"/>
      <w:outlineLvl w:val="3"/>
    </w:pPr>
    <w:rPr>
      <w:caps/>
      <w:color w:val="1481AB" w:themeColor="accent1" w:themeShade="BF"/>
      <w:spacing w:val="10"/>
    </w:rPr>
  </w:style>
  <w:style w:type="paragraph" w:styleId="5">
    <w:name w:val="heading 5"/>
    <w:basedOn w:val="a"/>
    <w:next w:val="a"/>
    <w:link w:val="50"/>
    <w:uiPriority w:val="9"/>
    <w:semiHidden/>
    <w:unhideWhenUsed/>
    <w:qFormat/>
    <w:rsid w:val="005244C0"/>
    <w:pPr>
      <w:pBdr>
        <w:bottom w:val="single" w:sz="6" w:space="1" w:color="1CADE4" w:themeColor="accent1"/>
      </w:pBdr>
      <w:spacing w:before="200"/>
      <w:outlineLvl w:val="4"/>
    </w:pPr>
    <w:rPr>
      <w:caps/>
      <w:color w:val="1481AB" w:themeColor="accent1" w:themeShade="BF"/>
      <w:spacing w:val="10"/>
    </w:rPr>
  </w:style>
  <w:style w:type="paragraph" w:styleId="6">
    <w:name w:val="heading 6"/>
    <w:basedOn w:val="a"/>
    <w:next w:val="a"/>
    <w:link w:val="60"/>
    <w:uiPriority w:val="9"/>
    <w:semiHidden/>
    <w:unhideWhenUsed/>
    <w:qFormat/>
    <w:rsid w:val="005244C0"/>
    <w:pPr>
      <w:pBdr>
        <w:bottom w:val="dotted" w:sz="6" w:space="1" w:color="1CADE4" w:themeColor="accent1"/>
      </w:pBdr>
      <w:spacing w:before="200"/>
      <w:outlineLvl w:val="5"/>
    </w:pPr>
    <w:rPr>
      <w:caps/>
      <w:color w:val="1481AB" w:themeColor="accent1" w:themeShade="BF"/>
      <w:spacing w:val="10"/>
    </w:rPr>
  </w:style>
  <w:style w:type="paragraph" w:styleId="7">
    <w:name w:val="heading 7"/>
    <w:basedOn w:val="a"/>
    <w:next w:val="a"/>
    <w:link w:val="70"/>
    <w:uiPriority w:val="9"/>
    <w:semiHidden/>
    <w:unhideWhenUsed/>
    <w:qFormat/>
    <w:rsid w:val="005244C0"/>
    <w:pPr>
      <w:spacing w:before="200"/>
      <w:outlineLvl w:val="6"/>
    </w:pPr>
    <w:rPr>
      <w:caps/>
      <w:color w:val="1481AB" w:themeColor="accent1" w:themeShade="BF"/>
      <w:spacing w:val="10"/>
    </w:rPr>
  </w:style>
  <w:style w:type="paragraph" w:styleId="8">
    <w:name w:val="heading 8"/>
    <w:basedOn w:val="a"/>
    <w:next w:val="a"/>
    <w:link w:val="80"/>
    <w:uiPriority w:val="9"/>
    <w:semiHidden/>
    <w:unhideWhenUsed/>
    <w:qFormat/>
    <w:rsid w:val="005244C0"/>
    <w:pPr>
      <w:spacing w:before="200"/>
      <w:outlineLvl w:val="7"/>
    </w:pPr>
    <w:rPr>
      <w:caps/>
      <w:spacing w:val="10"/>
      <w:sz w:val="18"/>
      <w:szCs w:val="18"/>
    </w:rPr>
  </w:style>
  <w:style w:type="paragraph" w:styleId="9">
    <w:name w:val="heading 9"/>
    <w:basedOn w:val="a"/>
    <w:next w:val="a"/>
    <w:link w:val="90"/>
    <w:uiPriority w:val="9"/>
    <w:semiHidden/>
    <w:unhideWhenUsed/>
    <w:qFormat/>
    <w:rsid w:val="005244C0"/>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244C0"/>
    <w:rPr>
      <w:caps/>
      <w:color w:val="FFFFFF" w:themeColor="background1"/>
      <w:spacing w:val="15"/>
      <w:sz w:val="22"/>
      <w:szCs w:val="22"/>
      <w:shd w:val="clear" w:color="auto" w:fill="1CADE4" w:themeFill="accent1"/>
    </w:rPr>
  </w:style>
  <w:style w:type="character" w:customStyle="1" w:styleId="20">
    <w:name w:val="見出し 2 (文字)"/>
    <w:basedOn w:val="a0"/>
    <w:link w:val="2"/>
    <w:uiPriority w:val="9"/>
    <w:semiHidden/>
    <w:rsid w:val="005244C0"/>
    <w:rPr>
      <w:caps/>
      <w:spacing w:val="15"/>
      <w:shd w:val="clear" w:color="auto" w:fill="D1EEF9" w:themeFill="accent1" w:themeFillTint="33"/>
    </w:rPr>
  </w:style>
  <w:style w:type="character" w:customStyle="1" w:styleId="30">
    <w:name w:val="見出し 3 (文字)"/>
    <w:basedOn w:val="a0"/>
    <w:link w:val="3"/>
    <w:uiPriority w:val="9"/>
    <w:semiHidden/>
    <w:rsid w:val="005244C0"/>
    <w:rPr>
      <w:caps/>
      <w:color w:val="0D5571" w:themeColor="accent1" w:themeShade="7F"/>
      <w:spacing w:val="15"/>
    </w:rPr>
  </w:style>
  <w:style w:type="character" w:customStyle="1" w:styleId="40">
    <w:name w:val="見出し 4 (文字)"/>
    <w:basedOn w:val="a0"/>
    <w:link w:val="4"/>
    <w:uiPriority w:val="9"/>
    <w:semiHidden/>
    <w:rsid w:val="005244C0"/>
    <w:rPr>
      <w:caps/>
      <w:color w:val="1481AB" w:themeColor="accent1" w:themeShade="BF"/>
      <w:spacing w:val="10"/>
    </w:rPr>
  </w:style>
  <w:style w:type="character" w:customStyle="1" w:styleId="50">
    <w:name w:val="見出し 5 (文字)"/>
    <w:basedOn w:val="a0"/>
    <w:link w:val="5"/>
    <w:uiPriority w:val="9"/>
    <w:semiHidden/>
    <w:rsid w:val="005244C0"/>
    <w:rPr>
      <w:caps/>
      <w:color w:val="1481AB" w:themeColor="accent1" w:themeShade="BF"/>
      <w:spacing w:val="10"/>
    </w:rPr>
  </w:style>
  <w:style w:type="character" w:customStyle="1" w:styleId="60">
    <w:name w:val="見出し 6 (文字)"/>
    <w:basedOn w:val="a0"/>
    <w:link w:val="6"/>
    <w:uiPriority w:val="9"/>
    <w:semiHidden/>
    <w:rsid w:val="005244C0"/>
    <w:rPr>
      <w:caps/>
      <w:color w:val="1481AB" w:themeColor="accent1" w:themeShade="BF"/>
      <w:spacing w:val="10"/>
    </w:rPr>
  </w:style>
  <w:style w:type="character" w:customStyle="1" w:styleId="70">
    <w:name w:val="見出し 7 (文字)"/>
    <w:basedOn w:val="a0"/>
    <w:link w:val="7"/>
    <w:uiPriority w:val="9"/>
    <w:semiHidden/>
    <w:rsid w:val="005244C0"/>
    <w:rPr>
      <w:caps/>
      <w:color w:val="1481AB" w:themeColor="accent1" w:themeShade="BF"/>
      <w:spacing w:val="10"/>
    </w:rPr>
  </w:style>
  <w:style w:type="character" w:customStyle="1" w:styleId="80">
    <w:name w:val="見出し 8 (文字)"/>
    <w:basedOn w:val="a0"/>
    <w:link w:val="8"/>
    <w:uiPriority w:val="9"/>
    <w:semiHidden/>
    <w:rsid w:val="005244C0"/>
    <w:rPr>
      <w:caps/>
      <w:spacing w:val="10"/>
      <w:sz w:val="18"/>
      <w:szCs w:val="18"/>
    </w:rPr>
  </w:style>
  <w:style w:type="character" w:customStyle="1" w:styleId="90">
    <w:name w:val="見出し 9 (文字)"/>
    <w:basedOn w:val="a0"/>
    <w:link w:val="9"/>
    <w:uiPriority w:val="9"/>
    <w:semiHidden/>
    <w:rsid w:val="005244C0"/>
    <w:rPr>
      <w:i/>
      <w:iCs/>
      <w:caps/>
      <w:spacing w:val="10"/>
      <w:sz w:val="18"/>
      <w:szCs w:val="18"/>
    </w:rPr>
  </w:style>
  <w:style w:type="paragraph" w:styleId="a3">
    <w:name w:val="caption"/>
    <w:basedOn w:val="a"/>
    <w:next w:val="a"/>
    <w:uiPriority w:val="35"/>
    <w:semiHidden/>
    <w:unhideWhenUsed/>
    <w:qFormat/>
    <w:rsid w:val="005244C0"/>
    <w:rPr>
      <w:b/>
      <w:bCs/>
      <w:color w:val="1481AB" w:themeColor="accent1" w:themeShade="BF"/>
      <w:sz w:val="16"/>
      <w:szCs w:val="16"/>
    </w:rPr>
  </w:style>
  <w:style w:type="paragraph" w:styleId="a4">
    <w:name w:val="Title"/>
    <w:basedOn w:val="a"/>
    <w:next w:val="a"/>
    <w:link w:val="a5"/>
    <w:uiPriority w:val="10"/>
    <w:qFormat/>
    <w:rsid w:val="005244C0"/>
    <w:rPr>
      <w:rFonts w:asciiTheme="majorHAnsi" w:eastAsiaTheme="majorEastAsia" w:hAnsiTheme="majorHAnsi" w:cstheme="majorBidi"/>
      <w:caps/>
      <w:color w:val="1CADE4" w:themeColor="accent1"/>
      <w:spacing w:val="10"/>
      <w:sz w:val="52"/>
      <w:szCs w:val="52"/>
    </w:rPr>
  </w:style>
  <w:style w:type="character" w:customStyle="1" w:styleId="a5">
    <w:name w:val="表題 (文字)"/>
    <w:basedOn w:val="a0"/>
    <w:link w:val="a4"/>
    <w:uiPriority w:val="10"/>
    <w:rsid w:val="005244C0"/>
    <w:rPr>
      <w:rFonts w:asciiTheme="majorHAnsi" w:eastAsiaTheme="majorEastAsia" w:hAnsiTheme="majorHAnsi" w:cstheme="majorBidi"/>
      <w:caps/>
      <w:color w:val="1CADE4" w:themeColor="accent1"/>
      <w:spacing w:val="10"/>
      <w:sz w:val="52"/>
      <w:szCs w:val="52"/>
    </w:rPr>
  </w:style>
  <w:style w:type="paragraph" w:styleId="a6">
    <w:name w:val="Subtitle"/>
    <w:basedOn w:val="a"/>
    <w:next w:val="a"/>
    <w:link w:val="a7"/>
    <w:uiPriority w:val="11"/>
    <w:qFormat/>
    <w:rsid w:val="005244C0"/>
    <w:pPr>
      <w:spacing w:after="500"/>
    </w:pPr>
    <w:rPr>
      <w:caps/>
      <w:color w:val="595959" w:themeColor="text1" w:themeTint="A6"/>
      <w:spacing w:val="10"/>
      <w:szCs w:val="21"/>
    </w:rPr>
  </w:style>
  <w:style w:type="character" w:customStyle="1" w:styleId="a7">
    <w:name w:val="副題 (文字)"/>
    <w:basedOn w:val="a0"/>
    <w:link w:val="a6"/>
    <w:uiPriority w:val="11"/>
    <w:rsid w:val="005244C0"/>
    <w:rPr>
      <w:caps/>
      <w:color w:val="595959" w:themeColor="text1" w:themeTint="A6"/>
      <w:spacing w:val="10"/>
      <w:sz w:val="21"/>
      <w:szCs w:val="21"/>
    </w:rPr>
  </w:style>
  <w:style w:type="character" w:styleId="a8">
    <w:name w:val="Strong"/>
    <w:uiPriority w:val="22"/>
    <w:qFormat/>
    <w:rsid w:val="005244C0"/>
    <w:rPr>
      <w:b/>
      <w:bCs/>
    </w:rPr>
  </w:style>
  <w:style w:type="character" w:styleId="a9">
    <w:name w:val="Emphasis"/>
    <w:uiPriority w:val="20"/>
    <w:qFormat/>
    <w:rsid w:val="005244C0"/>
    <w:rPr>
      <w:caps/>
      <w:color w:val="0D5571" w:themeColor="accent1" w:themeShade="7F"/>
      <w:spacing w:val="5"/>
    </w:rPr>
  </w:style>
  <w:style w:type="paragraph" w:styleId="aa">
    <w:name w:val="No Spacing"/>
    <w:uiPriority w:val="1"/>
    <w:qFormat/>
    <w:rsid w:val="005244C0"/>
  </w:style>
  <w:style w:type="paragraph" w:styleId="ab">
    <w:name w:val="Quote"/>
    <w:basedOn w:val="a"/>
    <w:next w:val="a"/>
    <w:link w:val="ac"/>
    <w:uiPriority w:val="29"/>
    <w:qFormat/>
    <w:rsid w:val="005244C0"/>
    <w:rPr>
      <w:i/>
      <w:iCs/>
      <w:sz w:val="24"/>
      <w:szCs w:val="24"/>
    </w:rPr>
  </w:style>
  <w:style w:type="character" w:customStyle="1" w:styleId="ac">
    <w:name w:val="引用文 (文字)"/>
    <w:basedOn w:val="a0"/>
    <w:link w:val="ab"/>
    <w:uiPriority w:val="29"/>
    <w:rsid w:val="005244C0"/>
    <w:rPr>
      <w:i/>
      <w:iCs/>
      <w:sz w:val="24"/>
      <w:szCs w:val="24"/>
    </w:rPr>
  </w:style>
  <w:style w:type="paragraph" w:styleId="21">
    <w:name w:val="Intense Quote"/>
    <w:basedOn w:val="a"/>
    <w:next w:val="a"/>
    <w:link w:val="22"/>
    <w:uiPriority w:val="30"/>
    <w:qFormat/>
    <w:rsid w:val="005244C0"/>
    <w:pPr>
      <w:spacing w:before="240" w:after="240"/>
      <w:ind w:left="1080" w:right="1080"/>
      <w:jc w:val="center"/>
    </w:pPr>
    <w:rPr>
      <w:color w:val="1CADE4" w:themeColor="accent1"/>
      <w:sz w:val="24"/>
      <w:szCs w:val="24"/>
    </w:rPr>
  </w:style>
  <w:style w:type="character" w:customStyle="1" w:styleId="22">
    <w:name w:val="引用文 2 (文字)"/>
    <w:basedOn w:val="a0"/>
    <w:link w:val="21"/>
    <w:uiPriority w:val="30"/>
    <w:rsid w:val="005244C0"/>
    <w:rPr>
      <w:color w:val="1CADE4" w:themeColor="accent1"/>
      <w:sz w:val="24"/>
      <w:szCs w:val="24"/>
    </w:rPr>
  </w:style>
  <w:style w:type="character" w:styleId="ad">
    <w:name w:val="Subtle Emphasis"/>
    <w:uiPriority w:val="19"/>
    <w:qFormat/>
    <w:rsid w:val="005244C0"/>
    <w:rPr>
      <w:i/>
      <w:iCs/>
      <w:color w:val="0D5571" w:themeColor="accent1" w:themeShade="7F"/>
    </w:rPr>
  </w:style>
  <w:style w:type="character" w:styleId="23">
    <w:name w:val="Intense Emphasis"/>
    <w:uiPriority w:val="21"/>
    <w:qFormat/>
    <w:rsid w:val="005244C0"/>
    <w:rPr>
      <w:b/>
      <w:bCs/>
      <w:caps/>
      <w:color w:val="0D5571" w:themeColor="accent1" w:themeShade="7F"/>
      <w:spacing w:val="10"/>
    </w:rPr>
  </w:style>
  <w:style w:type="character" w:styleId="ae">
    <w:name w:val="Subtle Reference"/>
    <w:uiPriority w:val="31"/>
    <w:qFormat/>
    <w:rsid w:val="005244C0"/>
    <w:rPr>
      <w:b/>
      <w:bCs/>
      <w:color w:val="1CADE4" w:themeColor="accent1"/>
    </w:rPr>
  </w:style>
  <w:style w:type="character" w:styleId="24">
    <w:name w:val="Intense Reference"/>
    <w:uiPriority w:val="32"/>
    <w:qFormat/>
    <w:rsid w:val="005244C0"/>
    <w:rPr>
      <w:b/>
      <w:bCs/>
      <w:i/>
      <w:iCs/>
      <w:caps/>
      <w:color w:val="1CADE4" w:themeColor="accent1"/>
    </w:rPr>
  </w:style>
  <w:style w:type="character" w:styleId="af">
    <w:name w:val="Book Title"/>
    <w:uiPriority w:val="33"/>
    <w:qFormat/>
    <w:rsid w:val="005244C0"/>
    <w:rPr>
      <w:b/>
      <w:bCs/>
      <w:i/>
      <w:iCs/>
      <w:spacing w:val="0"/>
    </w:rPr>
  </w:style>
  <w:style w:type="paragraph" w:styleId="af0">
    <w:name w:val="TOC Heading"/>
    <w:basedOn w:val="1"/>
    <w:next w:val="a"/>
    <w:uiPriority w:val="39"/>
    <w:semiHidden/>
    <w:unhideWhenUsed/>
    <w:qFormat/>
    <w:rsid w:val="005244C0"/>
    <w:pPr>
      <w:outlineLvl w:val="9"/>
    </w:pPr>
  </w:style>
  <w:style w:type="paragraph" w:styleId="af1">
    <w:name w:val="header"/>
    <w:basedOn w:val="a"/>
    <w:link w:val="af2"/>
    <w:uiPriority w:val="99"/>
    <w:unhideWhenUsed/>
    <w:rsid w:val="008D6D2C"/>
    <w:pPr>
      <w:tabs>
        <w:tab w:val="center" w:pos="4252"/>
        <w:tab w:val="right" w:pos="8504"/>
      </w:tabs>
      <w:snapToGrid w:val="0"/>
    </w:pPr>
  </w:style>
  <w:style w:type="character" w:customStyle="1" w:styleId="af2">
    <w:name w:val="ヘッダー (文字)"/>
    <w:basedOn w:val="a0"/>
    <w:link w:val="af1"/>
    <w:uiPriority w:val="99"/>
    <w:rsid w:val="008D6D2C"/>
  </w:style>
  <w:style w:type="paragraph" w:styleId="af3">
    <w:name w:val="footer"/>
    <w:basedOn w:val="a"/>
    <w:link w:val="af4"/>
    <w:uiPriority w:val="99"/>
    <w:unhideWhenUsed/>
    <w:rsid w:val="008D6D2C"/>
    <w:pPr>
      <w:tabs>
        <w:tab w:val="center" w:pos="4252"/>
        <w:tab w:val="right" w:pos="8504"/>
      </w:tabs>
      <w:snapToGrid w:val="0"/>
    </w:pPr>
  </w:style>
  <w:style w:type="character" w:customStyle="1" w:styleId="af4">
    <w:name w:val="フッター (文字)"/>
    <w:basedOn w:val="a0"/>
    <w:link w:val="af3"/>
    <w:uiPriority w:val="99"/>
    <w:rsid w:val="008D6D2C"/>
  </w:style>
  <w:style w:type="paragraph" w:styleId="af5">
    <w:name w:val="Balloon Text"/>
    <w:basedOn w:val="a"/>
    <w:link w:val="af6"/>
    <w:uiPriority w:val="99"/>
    <w:semiHidden/>
    <w:unhideWhenUsed/>
    <w:rsid w:val="00D74948"/>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D74948"/>
    <w:rPr>
      <w:rFonts w:asciiTheme="majorHAnsi" w:eastAsiaTheme="majorEastAsia" w:hAnsiTheme="majorHAnsi" w:cstheme="majorBidi"/>
      <w:sz w:val="18"/>
      <w:szCs w:val="18"/>
    </w:rPr>
  </w:style>
  <w:style w:type="table" w:styleId="af7">
    <w:name w:val="Table Grid"/>
    <w:basedOn w:val="a1"/>
    <w:uiPriority w:val="39"/>
    <w:rsid w:val="00807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uiPriority w:val="99"/>
    <w:unhideWhenUsed/>
    <w:rsid w:val="00656C8E"/>
    <w:rPr>
      <w:color w:val="6B9F25" w:themeColor="hyperlink"/>
      <w:u w:val="single"/>
    </w:rPr>
  </w:style>
  <w:style w:type="character" w:styleId="af9">
    <w:name w:val="Unresolved Mention"/>
    <w:basedOn w:val="a0"/>
    <w:uiPriority w:val="99"/>
    <w:semiHidden/>
    <w:unhideWhenUsed/>
    <w:rsid w:val="00656C8E"/>
    <w:rPr>
      <w:color w:val="605E5C"/>
      <w:shd w:val="clear" w:color="auto" w:fill="E1DFDD"/>
    </w:rPr>
  </w:style>
  <w:style w:type="paragraph" w:styleId="afa">
    <w:name w:val="List Paragraph"/>
    <w:basedOn w:val="a"/>
    <w:uiPriority w:val="34"/>
    <w:qFormat/>
    <w:rsid w:val="00243E8A"/>
    <w:pPr>
      <w:ind w:leftChars="400" w:left="840"/>
    </w:pPr>
  </w:style>
  <w:style w:type="character" w:styleId="afb">
    <w:name w:val="FollowedHyperlink"/>
    <w:basedOn w:val="a0"/>
    <w:uiPriority w:val="99"/>
    <w:semiHidden/>
    <w:unhideWhenUsed/>
    <w:rsid w:val="00C70FBA"/>
    <w:rPr>
      <w:color w:val="B26B02" w:themeColor="followedHyperlink"/>
      <w:u w:val="single"/>
    </w:rPr>
  </w:style>
  <w:style w:type="character" w:styleId="afc">
    <w:name w:val="annotation reference"/>
    <w:basedOn w:val="a0"/>
    <w:uiPriority w:val="99"/>
    <w:semiHidden/>
    <w:unhideWhenUsed/>
    <w:rsid w:val="00DB23CC"/>
    <w:rPr>
      <w:sz w:val="18"/>
      <w:szCs w:val="18"/>
    </w:rPr>
  </w:style>
  <w:style w:type="paragraph" w:styleId="afd">
    <w:name w:val="annotation text"/>
    <w:basedOn w:val="a"/>
    <w:link w:val="afe"/>
    <w:uiPriority w:val="99"/>
    <w:semiHidden/>
    <w:unhideWhenUsed/>
    <w:rsid w:val="00DB23CC"/>
  </w:style>
  <w:style w:type="character" w:customStyle="1" w:styleId="afe">
    <w:name w:val="コメント文字列 (文字)"/>
    <w:basedOn w:val="a0"/>
    <w:link w:val="afd"/>
    <w:uiPriority w:val="99"/>
    <w:semiHidden/>
    <w:rsid w:val="00DB23CC"/>
  </w:style>
  <w:style w:type="paragraph" w:styleId="aff">
    <w:name w:val="annotation subject"/>
    <w:basedOn w:val="afd"/>
    <w:next w:val="afd"/>
    <w:link w:val="aff0"/>
    <w:uiPriority w:val="99"/>
    <w:semiHidden/>
    <w:unhideWhenUsed/>
    <w:rsid w:val="00DB23CC"/>
    <w:rPr>
      <w:b/>
      <w:bCs/>
    </w:rPr>
  </w:style>
  <w:style w:type="character" w:customStyle="1" w:styleId="aff0">
    <w:name w:val="コメント内容 (文字)"/>
    <w:basedOn w:val="afe"/>
    <w:link w:val="aff"/>
    <w:uiPriority w:val="99"/>
    <w:semiHidden/>
    <w:rsid w:val="00DB23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4542">
      <w:bodyDiv w:val="1"/>
      <w:marLeft w:val="0"/>
      <w:marRight w:val="0"/>
      <w:marTop w:val="0"/>
      <w:marBottom w:val="0"/>
      <w:divBdr>
        <w:top w:val="none" w:sz="0" w:space="0" w:color="auto"/>
        <w:left w:val="none" w:sz="0" w:space="0" w:color="auto"/>
        <w:bottom w:val="none" w:sz="0" w:space="0" w:color="auto"/>
        <w:right w:val="none" w:sz="0" w:space="0" w:color="auto"/>
      </w:divBdr>
    </w:div>
    <w:div w:id="104813429">
      <w:bodyDiv w:val="1"/>
      <w:marLeft w:val="0"/>
      <w:marRight w:val="0"/>
      <w:marTop w:val="0"/>
      <w:marBottom w:val="0"/>
      <w:divBdr>
        <w:top w:val="none" w:sz="0" w:space="0" w:color="auto"/>
        <w:left w:val="none" w:sz="0" w:space="0" w:color="auto"/>
        <w:bottom w:val="none" w:sz="0" w:space="0" w:color="auto"/>
        <w:right w:val="none" w:sz="0" w:space="0" w:color="auto"/>
      </w:divBdr>
    </w:div>
    <w:div w:id="124666222">
      <w:bodyDiv w:val="1"/>
      <w:marLeft w:val="0"/>
      <w:marRight w:val="0"/>
      <w:marTop w:val="0"/>
      <w:marBottom w:val="0"/>
      <w:divBdr>
        <w:top w:val="none" w:sz="0" w:space="0" w:color="auto"/>
        <w:left w:val="none" w:sz="0" w:space="0" w:color="auto"/>
        <w:bottom w:val="none" w:sz="0" w:space="0" w:color="auto"/>
        <w:right w:val="none" w:sz="0" w:space="0" w:color="auto"/>
      </w:divBdr>
    </w:div>
    <w:div w:id="171533344">
      <w:bodyDiv w:val="1"/>
      <w:marLeft w:val="0"/>
      <w:marRight w:val="0"/>
      <w:marTop w:val="0"/>
      <w:marBottom w:val="0"/>
      <w:divBdr>
        <w:top w:val="none" w:sz="0" w:space="0" w:color="auto"/>
        <w:left w:val="none" w:sz="0" w:space="0" w:color="auto"/>
        <w:bottom w:val="none" w:sz="0" w:space="0" w:color="auto"/>
        <w:right w:val="none" w:sz="0" w:space="0" w:color="auto"/>
      </w:divBdr>
    </w:div>
    <w:div w:id="185869919">
      <w:bodyDiv w:val="1"/>
      <w:marLeft w:val="0"/>
      <w:marRight w:val="0"/>
      <w:marTop w:val="0"/>
      <w:marBottom w:val="0"/>
      <w:divBdr>
        <w:top w:val="none" w:sz="0" w:space="0" w:color="auto"/>
        <w:left w:val="none" w:sz="0" w:space="0" w:color="auto"/>
        <w:bottom w:val="none" w:sz="0" w:space="0" w:color="auto"/>
        <w:right w:val="none" w:sz="0" w:space="0" w:color="auto"/>
      </w:divBdr>
    </w:div>
    <w:div w:id="357659151">
      <w:bodyDiv w:val="1"/>
      <w:marLeft w:val="0"/>
      <w:marRight w:val="0"/>
      <w:marTop w:val="0"/>
      <w:marBottom w:val="0"/>
      <w:divBdr>
        <w:top w:val="none" w:sz="0" w:space="0" w:color="auto"/>
        <w:left w:val="none" w:sz="0" w:space="0" w:color="auto"/>
        <w:bottom w:val="none" w:sz="0" w:space="0" w:color="auto"/>
        <w:right w:val="none" w:sz="0" w:space="0" w:color="auto"/>
      </w:divBdr>
    </w:div>
    <w:div w:id="359747093">
      <w:bodyDiv w:val="1"/>
      <w:marLeft w:val="0"/>
      <w:marRight w:val="0"/>
      <w:marTop w:val="0"/>
      <w:marBottom w:val="0"/>
      <w:divBdr>
        <w:top w:val="none" w:sz="0" w:space="0" w:color="auto"/>
        <w:left w:val="none" w:sz="0" w:space="0" w:color="auto"/>
        <w:bottom w:val="none" w:sz="0" w:space="0" w:color="auto"/>
        <w:right w:val="none" w:sz="0" w:space="0" w:color="auto"/>
      </w:divBdr>
    </w:div>
    <w:div w:id="528883663">
      <w:bodyDiv w:val="1"/>
      <w:marLeft w:val="0"/>
      <w:marRight w:val="0"/>
      <w:marTop w:val="0"/>
      <w:marBottom w:val="0"/>
      <w:divBdr>
        <w:top w:val="none" w:sz="0" w:space="0" w:color="auto"/>
        <w:left w:val="none" w:sz="0" w:space="0" w:color="auto"/>
        <w:bottom w:val="none" w:sz="0" w:space="0" w:color="auto"/>
        <w:right w:val="none" w:sz="0" w:space="0" w:color="auto"/>
      </w:divBdr>
    </w:div>
    <w:div w:id="581763833">
      <w:bodyDiv w:val="1"/>
      <w:marLeft w:val="0"/>
      <w:marRight w:val="0"/>
      <w:marTop w:val="0"/>
      <w:marBottom w:val="0"/>
      <w:divBdr>
        <w:top w:val="none" w:sz="0" w:space="0" w:color="auto"/>
        <w:left w:val="none" w:sz="0" w:space="0" w:color="auto"/>
        <w:bottom w:val="none" w:sz="0" w:space="0" w:color="auto"/>
        <w:right w:val="none" w:sz="0" w:space="0" w:color="auto"/>
      </w:divBdr>
    </w:div>
    <w:div w:id="601379512">
      <w:bodyDiv w:val="1"/>
      <w:marLeft w:val="0"/>
      <w:marRight w:val="0"/>
      <w:marTop w:val="0"/>
      <w:marBottom w:val="0"/>
      <w:divBdr>
        <w:top w:val="none" w:sz="0" w:space="0" w:color="auto"/>
        <w:left w:val="none" w:sz="0" w:space="0" w:color="auto"/>
        <w:bottom w:val="none" w:sz="0" w:space="0" w:color="auto"/>
        <w:right w:val="none" w:sz="0" w:space="0" w:color="auto"/>
      </w:divBdr>
    </w:div>
    <w:div w:id="608006209">
      <w:bodyDiv w:val="1"/>
      <w:marLeft w:val="0"/>
      <w:marRight w:val="0"/>
      <w:marTop w:val="0"/>
      <w:marBottom w:val="0"/>
      <w:divBdr>
        <w:top w:val="none" w:sz="0" w:space="0" w:color="auto"/>
        <w:left w:val="none" w:sz="0" w:space="0" w:color="auto"/>
        <w:bottom w:val="none" w:sz="0" w:space="0" w:color="auto"/>
        <w:right w:val="none" w:sz="0" w:space="0" w:color="auto"/>
      </w:divBdr>
    </w:div>
    <w:div w:id="703099785">
      <w:bodyDiv w:val="1"/>
      <w:marLeft w:val="0"/>
      <w:marRight w:val="0"/>
      <w:marTop w:val="0"/>
      <w:marBottom w:val="0"/>
      <w:divBdr>
        <w:top w:val="none" w:sz="0" w:space="0" w:color="auto"/>
        <w:left w:val="none" w:sz="0" w:space="0" w:color="auto"/>
        <w:bottom w:val="none" w:sz="0" w:space="0" w:color="auto"/>
        <w:right w:val="none" w:sz="0" w:space="0" w:color="auto"/>
      </w:divBdr>
    </w:div>
    <w:div w:id="848058740">
      <w:bodyDiv w:val="1"/>
      <w:marLeft w:val="0"/>
      <w:marRight w:val="0"/>
      <w:marTop w:val="0"/>
      <w:marBottom w:val="0"/>
      <w:divBdr>
        <w:top w:val="none" w:sz="0" w:space="0" w:color="auto"/>
        <w:left w:val="none" w:sz="0" w:space="0" w:color="auto"/>
        <w:bottom w:val="none" w:sz="0" w:space="0" w:color="auto"/>
        <w:right w:val="none" w:sz="0" w:space="0" w:color="auto"/>
      </w:divBdr>
    </w:div>
    <w:div w:id="852955221">
      <w:bodyDiv w:val="1"/>
      <w:marLeft w:val="0"/>
      <w:marRight w:val="0"/>
      <w:marTop w:val="0"/>
      <w:marBottom w:val="0"/>
      <w:divBdr>
        <w:top w:val="none" w:sz="0" w:space="0" w:color="auto"/>
        <w:left w:val="none" w:sz="0" w:space="0" w:color="auto"/>
        <w:bottom w:val="none" w:sz="0" w:space="0" w:color="auto"/>
        <w:right w:val="none" w:sz="0" w:space="0" w:color="auto"/>
      </w:divBdr>
    </w:div>
    <w:div w:id="995769758">
      <w:bodyDiv w:val="1"/>
      <w:marLeft w:val="0"/>
      <w:marRight w:val="0"/>
      <w:marTop w:val="0"/>
      <w:marBottom w:val="0"/>
      <w:divBdr>
        <w:top w:val="none" w:sz="0" w:space="0" w:color="auto"/>
        <w:left w:val="none" w:sz="0" w:space="0" w:color="auto"/>
        <w:bottom w:val="none" w:sz="0" w:space="0" w:color="auto"/>
        <w:right w:val="none" w:sz="0" w:space="0" w:color="auto"/>
      </w:divBdr>
    </w:div>
    <w:div w:id="1005400748">
      <w:bodyDiv w:val="1"/>
      <w:marLeft w:val="0"/>
      <w:marRight w:val="0"/>
      <w:marTop w:val="0"/>
      <w:marBottom w:val="0"/>
      <w:divBdr>
        <w:top w:val="none" w:sz="0" w:space="0" w:color="auto"/>
        <w:left w:val="none" w:sz="0" w:space="0" w:color="auto"/>
        <w:bottom w:val="none" w:sz="0" w:space="0" w:color="auto"/>
        <w:right w:val="none" w:sz="0" w:space="0" w:color="auto"/>
      </w:divBdr>
    </w:div>
    <w:div w:id="1024096169">
      <w:bodyDiv w:val="1"/>
      <w:marLeft w:val="0"/>
      <w:marRight w:val="0"/>
      <w:marTop w:val="0"/>
      <w:marBottom w:val="0"/>
      <w:divBdr>
        <w:top w:val="none" w:sz="0" w:space="0" w:color="auto"/>
        <w:left w:val="none" w:sz="0" w:space="0" w:color="auto"/>
        <w:bottom w:val="none" w:sz="0" w:space="0" w:color="auto"/>
        <w:right w:val="none" w:sz="0" w:space="0" w:color="auto"/>
      </w:divBdr>
    </w:div>
    <w:div w:id="1097869375">
      <w:bodyDiv w:val="1"/>
      <w:marLeft w:val="0"/>
      <w:marRight w:val="0"/>
      <w:marTop w:val="0"/>
      <w:marBottom w:val="0"/>
      <w:divBdr>
        <w:top w:val="none" w:sz="0" w:space="0" w:color="auto"/>
        <w:left w:val="none" w:sz="0" w:space="0" w:color="auto"/>
        <w:bottom w:val="none" w:sz="0" w:space="0" w:color="auto"/>
        <w:right w:val="none" w:sz="0" w:space="0" w:color="auto"/>
      </w:divBdr>
    </w:div>
    <w:div w:id="1439643708">
      <w:bodyDiv w:val="1"/>
      <w:marLeft w:val="0"/>
      <w:marRight w:val="0"/>
      <w:marTop w:val="0"/>
      <w:marBottom w:val="0"/>
      <w:divBdr>
        <w:top w:val="none" w:sz="0" w:space="0" w:color="auto"/>
        <w:left w:val="none" w:sz="0" w:space="0" w:color="auto"/>
        <w:bottom w:val="none" w:sz="0" w:space="0" w:color="auto"/>
        <w:right w:val="none" w:sz="0" w:space="0" w:color="auto"/>
      </w:divBdr>
    </w:div>
    <w:div w:id="1623726144">
      <w:bodyDiv w:val="1"/>
      <w:marLeft w:val="0"/>
      <w:marRight w:val="0"/>
      <w:marTop w:val="0"/>
      <w:marBottom w:val="0"/>
      <w:divBdr>
        <w:top w:val="none" w:sz="0" w:space="0" w:color="auto"/>
        <w:left w:val="none" w:sz="0" w:space="0" w:color="auto"/>
        <w:bottom w:val="none" w:sz="0" w:space="0" w:color="auto"/>
        <w:right w:val="none" w:sz="0" w:space="0" w:color="auto"/>
      </w:divBdr>
    </w:div>
    <w:div w:id="1658605500">
      <w:bodyDiv w:val="1"/>
      <w:marLeft w:val="0"/>
      <w:marRight w:val="0"/>
      <w:marTop w:val="0"/>
      <w:marBottom w:val="0"/>
      <w:divBdr>
        <w:top w:val="none" w:sz="0" w:space="0" w:color="auto"/>
        <w:left w:val="none" w:sz="0" w:space="0" w:color="auto"/>
        <w:bottom w:val="none" w:sz="0" w:space="0" w:color="auto"/>
        <w:right w:val="none" w:sz="0" w:space="0" w:color="auto"/>
      </w:divBdr>
    </w:div>
    <w:div w:id="1666738300">
      <w:bodyDiv w:val="1"/>
      <w:marLeft w:val="0"/>
      <w:marRight w:val="0"/>
      <w:marTop w:val="0"/>
      <w:marBottom w:val="0"/>
      <w:divBdr>
        <w:top w:val="none" w:sz="0" w:space="0" w:color="auto"/>
        <w:left w:val="none" w:sz="0" w:space="0" w:color="auto"/>
        <w:bottom w:val="none" w:sz="0" w:space="0" w:color="auto"/>
        <w:right w:val="none" w:sz="0" w:space="0" w:color="auto"/>
      </w:divBdr>
    </w:div>
    <w:div w:id="1732460723">
      <w:bodyDiv w:val="1"/>
      <w:marLeft w:val="0"/>
      <w:marRight w:val="0"/>
      <w:marTop w:val="0"/>
      <w:marBottom w:val="0"/>
      <w:divBdr>
        <w:top w:val="none" w:sz="0" w:space="0" w:color="auto"/>
        <w:left w:val="none" w:sz="0" w:space="0" w:color="auto"/>
        <w:bottom w:val="none" w:sz="0" w:space="0" w:color="auto"/>
        <w:right w:val="none" w:sz="0" w:space="0" w:color="auto"/>
      </w:divBdr>
    </w:div>
    <w:div w:id="195147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0BF9F-E8F2-4AE3-9D32-7F79A9547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Words>
  <Characters>60</Characters>
  <Application>Microsoft Office Word</Application>
  <DocSecurity>0</DocSecurity>
  <Lines>1</Lines>
  <Paragraphs>1</Paragraphs>
  <ScaleCrop>false</ScaleCrop>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2026-01-15T03:10:00Z</dcterms:created>
  <dcterms:modified xsi:type="dcterms:W3CDTF">2026-01-15T03:10:00Z</dcterms:modified>
</cp:coreProperties>
</file>