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49FA" w14:textId="0D058631" w:rsidR="008B194C" w:rsidRPr="00FB1AB3" w:rsidRDefault="008B194C" w:rsidP="008B194C">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【読み上げ用】</w:t>
      </w:r>
    </w:p>
    <w:p w14:paraId="3B8C36A2" w14:textId="569E407D" w:rsidR="008B194C" w:rsidRPr="00FB1AB3" w:rsidRDefault="00B8774F" w:rsidP="008B194C">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「大阪府介護・福祉人材確保戦略</w:t>
      </w:r>
      <w:r w:rsidRPr="00FB1AB3">
        <w:rPr>
          <w:rFonts w:ascii="BIZ UDゴシック" w:eastAsia="BIZ UDゴシック" w:hAnsi="BIZ UDゴシック"/>
          <w:sz w:val="20"/>
          <w:szCs w:val="20"/>
        </w:rPr>
        <w:t>2023＜中間見直し版：第３章＞」の概要</w:t>
      </w:r>
    </w:p>
    <w:p w14:paraId="359842FA" w14:textId="45E0E1E3" w:rsidR="008B194C" w:rsidRPr="00FB1AB3" w:rsidRDefault="008B194C" w:rsidP="008B194C">
      <w:pPr>
        <w:rPr>
          <w:rFonts w:ascii="BIZ UDゴシック" w:eastAsia="BIZ UDゴシック" w:hAnsi="BIZ UDゴシック"/>
          <w:sz w:val="20"/>
          <w:szCs w:val="20"/>
        </w:rPr>
      </w:pPr>
    </w:p>
    <w:p w14:paraId="418D556B" w14:textId="11B77845" w:rsidR="00B8774F" w:rsidRPr="00FB1AB3" w:rsidRDefault="00B8774F" w:rsidP="00FB1AB3">
      <w:pPr>
        <w:ind w:left="200" w:hangingChars="100" w:hanging="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平成29年11月、少子高齢化の進展により深刻化する人材の不足に対応するため「大阪府介護・福祉人材確保戦略」を策定。令和５年３月に、その後の人材確保状況や国制度の改正を踏まえ見直しを行い、現行の「大阪府介護・福祉人材確保戦略2023」（取組期間は令和５年度～令和９年度の５年間）を公表。</w:t>
      </w:r>
    </w:p>
    <w:p w14:paraId="6612B9D1" w14:textId="2119E378" w:rsidR="00B8774F" w:rsidRPr="00FB1AB3" w:rsidRDefault="00B8774F" w:rsidP="00FB1AB3">
      <w:pPr>
        <w:ind w:left="200" w:hangingChars="100" w:hanging="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今年度、介護・福祉人材をとりまく環境が大きく変動してきたこと、また、現行戦略の中間年度であることから、大阪府・介護福祉人材確保戦略検討分科会において有識者等からご意見をいただき、中間見直しを実施。</w:t>
      </w:r>
    </w:p>
    <w:p w14:paraId="79382372" w14:textId="79B4B6BC" w:rsidR="00B8774F" w:rsidRPr="00FB1AB3" w:rsidRDefault="00B8774F" w:rsidP="00FB1AB3">
      <w:pPr>
        <w:rPr>
          <w:rFonts w:ascii="BIZ UDゴシック" w:eastAsia="BIZ UDゴシック" w:hAnsi="BIZ UDゴシック"/>
          <w:sz w:val="20"/>
          <w:szCs w:val="20"/>
        </w:rPr>
      </w:pPr>
    </w:p>
    <w:p w14:paraId="3008793E"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１．中間見直しの考え方</w:t>
      </w:r>
    </w:p>
    <w:p w14:paraId="5EC8AE53"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現行戦略下における多くの事業で一定の実績を出しているため、３つの方向性は継続。</w:t>
      </w:r>
    </w:p>
    <w:p w14:paraId="53D47C65"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しかしながら、今後も更なる人材不足が予測されていることから、より効果的な事業推進をめざすため、</w:t>
      </w:r>
    </w:p>
    <w:p w14:paraId="5179B68D" w14:textId="468D97C1" w:rsidR="00B8774F" w:rsidRPr="00FB1AB3" w:rsidRDefault="00B8774F" w:rsidP="00FB1AB3">
      <w:pPr>
        <w:ind w:leftChars="100" w:left="21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人材確保という漠然とした高い目標だけでなく、現場で実感できる具体的な成果（アウトカム）を分かりやすく示し、関係者間の認識共有と連携促進を図る。</w:t>
      </w:r>
    </w:p>
    <w:p w14:paraId="24D340E9" w14:textId="708C6FA4" w:rsidR="00B8774F" w:rsidRPr="00FB1AB3" w:rsidRDefault="00B8774F" w:rsidP="00FB1AB3">
      <w:pPr>
        <w:rPr>
          <w:rFonts w:ascii="BIZ UDゴシック" w:eastAsia="BIZ UDゴシック" w:hAnsi="BIZ UDゴシック"/>
          <w:sz w:val="20"/>
          <w:szCs w:val="20"/>
        </w:rPr>
      </w:pPr>
    </w:p>
    <w:p w14:paraId="22935CBE"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２．＜中間見直し版：第３章＞の概要</w:t>
      </w:r>
    </w:p>
    <w:p w14:paraId="4B47EA75"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重点項目１　</w:t>
      </w:r>
      <w:r w:rsidRPr="00FB1AB3">
        <w:rPr>
          <w:rFonts w:ascii="BIZ UDゴシック" w:eastAsia="BIZ UDゴシック" w:hAnsi="BIZ UDゴシック" w:hint="eastAsia"/>
          <w:sz w:val="20"/>
          <w:szCs w:val="20"/>
        </w:rPr>
        <w:t>福祉のしごとの魅力発信とニーズに合わせた参入支援</w:t>
      </w:r>
    </w:p>
    <w:p w14:paraId="20FA5AFB" w14:textId="2DE0B68C"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　　　　　　特に若年層に対する「福祉のしごと」の魅力発信等の取組による新規参入促進</w:t>
      </w:r>
    </w:p>
    <w:p w14:paraId="0D22F9CA"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重点項目２　</w:t>
      </w:r>
      <w:r w:rsidRPr="00FB1AB3">
        <w:rPr>
          <w:rFonts w:ascii="BIZ UDゴシック" w:eastAsia="BIZ UDゴシック" w:hAnsi="BIZ UDゴシック" w:hint="eastAsia"/>
          <w:sz w:val="20"/>
          <w:szCs w:val="20"/>
        </w:rPr>
        <w:t>外国人介護人材の受入れ・定着支援</w:t>
      </w:r>
    </w:p>
    <w:p w14:paraId="47459BAB" w14:textId="4D8C3C87" w:rsidR="00B8774F" w:rsidRPr="00FB1AB3" w:rsidRDefault="00B8774F" w:rsidP="00FB1AB3">
      <w:pPr>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 xml:space="preserve">　　　　　　外国人介護人材が介護・障がい福祉の分野で活躍できるよう、受入れと定着を支援</w:t>
      </w:r>
    </w:p>
    <w:p w14:paraId="278471AB" w14:textId="77777777"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重点項目３　</w:t>
      </w:r>
      <w:r w:rsidRPr="00FB1AB3">
        <w:rPr>
          <w:rFonts w:ascii="BIZ UDゴシック" w:eastAsia="BIZ UDゴシック" w:hAnsi="BIZ UDゴシック" w:hint="eastAsia"/>
          <w:sz w:val="20"/>
          <w:szCs w:val="20"/>
        </w:rPr>
        <w:t>生産性向上・保育DXの推進による職場環境の改善と多様な働き方の実現</w:t>
      </w:r>
    </w:p>
    <w:p w14:paraId="1F096804" w14:textId="7EF4D5B5"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　</w:t>
      </w:r>
      <w:r w:rsidR="00FB1AB3">
        <w:rPr>
          <w:rFonts w:ascii="BIZ UDゴシック" w:eastAsia="BIZ UDゴシック" w:hAnsi="BIZ UDゴシック" w:hint="eastAsia"/>
          <w:sz w:val="20"/>
          <w:szCs w:val="20"/>
        </w:rPr>
        <w:t xml:space="preserve">　　　　</w:t>
      </w:r>
      <w:r w:rsidRPr="00FB1AB3">
        <w:rPr>
          <w:rFonts w:ascii="BIZ UDゴシック" w:eastAsia="BIZ UDゴシック" w:hAnsi="BIZ UDゴシック" w:hint="eastAsia"/>
          <w:sz w:val="20"/>
          <w:szCs w:val="20"/>
        </w:rPr>
        <w:t xml:space="preserve">　</w:t>
      </w:r>
      <w:r w:rsidRPr="00FB1AB3">
        <w:rPr>
          <w:rFonts w:ascii="BIZ UDゴシック" w:eastAsia="BIZ UDゴシック" w:hAnsi="BIZ UDゴシック"/>
          <w:sz w:val="20"/>
          <w:szCs w:val="20"/>
        </w:rPr>
        <w:t>職員の業務負担軽減</w:t>
      </w:r>
      <w:r w:rsidRPr="00FB1AB3">
        <w:rPr>
          <w:rFonts w:ascii="BIZ UDゴシック" w:eastAsia="BIZ UDゴシック" w:hAnsi="BIZ UDゴシック" w:hint="eastAsia"/>
          <w:sz w:val="20"/>
          <w:szCs w:val="20"/>
        </w:rPr>
        <w:t>や</w:t>
      </w:r>
      <w:r w:rsidRPr="00FB1AB3">
        <w:rPr>
          <w:rFonts w:ascii="BIZ UDゴシック" w:eastAsia="BIZ UDゴシック" w:hAnsi="BIZ UDゴシック"/>
          <w:sz w:val="20"/>
          <w:szCs w:val="20"/>
        </w:rPr>
        <w:t>多様な働き方の導入</w:t>
      </w:r>
      <w:r w:rsidRPr="00FB1AB3">
        <w:rPr>
          <w:rFonts w:ascii="BIZ UDゴシック" w:eastAsia="BIZ UDゴシック" w:hAnsi="BIZ UDゴシック" w:hint="eastAsia"/>
          <w:sz w:val="20"/>
          <w:szCs w:val="20"/>
        </w:rPr>
        <w:t>等、労働環境の改善による</w:t>
      </w:r>
      <w:r w:rsidRPr="00FB1AB3">
        <w:rPr>
          <w:rFonts w:ascii="BIZ UDゴシック" w:eastAsia="BIZ UDゴシック" w:hAnsi="BIZ UDゴシック"/>
          <w:sz w:val="20"/>
          <w:szCs w:val="20"/>
        </w:rPr>
        <w:t>人材の定着</w:t>
      </w:r>
      <w:r w:rsidRPr="00FB1AB3">
        <w:rPr>
          <w:rFonts w:ascii="BIZ UDゴシック" w:eastAsia="BIZ UDゴシック" w:hAnsi="BIZ UDゴシック" w:hint="eastAsia"/>
          <w:sz w:val="20"/>
          <w:szCs w:val="20"/>
        </w:rPr>
        <w:t>促進</w:t>
      </w:r>
    </w:p>
    <w:p w14:paraId="2208C6E0" w14:textId="77777777" w:rsidR="00B8774F" w:rsidRPr="00FB1AB3" w:rsidRDefault="00B8774F" w:rsidP="00FB1AB3">
      <w:pPr>
        <w:rPr>
          <w:rFonts w:ascii="BIZ UDゴシック" w:eastAsia="BIZ UDゴシック" w:hAnsi="BIZ UDゴシック" w:hint="eastAsia"/>
          <w:sz w:val="20"/>
          <w:szCs w:val="20"/>
        </w:rPr>
      </w:pPr>
    </w:p>
    <w:p w14:paraId="1F143059" w14:textId="05F9AE8B"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＜中間見直し版：第３章＞の全体像</w:t>
      </w:r>
    </w:p>
    <w:p w14:paraId="56A9B8BA" w14:textId="633FED4F"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（１）参入促進</w:t>
      </w:r>
    </w:p>
    <w:p w14:paraId="267FDAA0" w14:textId="6B8A56BC"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　重点１　①</w:t>
      </w:r>
      <w:r w:rsidRPr="00FB1AB3">
        <w:rPr>
          <w:rFonts w:ascii="BIZ UDゴシック" w:eastAsia="BIZ UDゴシック" w:hAnsi="BIZ UDゴシック" w:hint="eastAsia"/>
          <w:sz w:val="20"/>
          <w:szCs w:val="20"/>
        </w:rPr>
        <w:t>福祉のしごとの魅力発信とニーズに合わせた参入支援</w:t>
      </w:r>
    </w:p>
    <w:p w14:paraId="6F675CD2" w14:textId="6DF787F2" w:rsidR="00B8774F" w:rsidRPr="00FB1AB3" w:rsidRDefault="00B8774F" w:rsidP="00FB1AB3">
      <w:pPr>
        <w:ind w:leftChars="600" w:left="1260"/>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・「福祉のしごと」の魅力発信</w:t>
      </w:r>
    </w:p>
    <w:p w14:paraId="352E5CA3" w14:textId="0B95082D" w:rsidR="00B8774F" w:rsidRPr="00FB1AB3" w:rsidRDefault="00B8774F" w:rsidP="00FB1AB3">
      <w:pPr>
        <w:ind w:leftChars="600" w:left="1260"/>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・双方のニーズに合わせた参入支援と就職支援</w:t>
      </w:r>
    </w:p>
    <w:p w14:paraId="26B70463" w14:textId="4C272E72"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　重点２　②外国人介護人材の受入れ・定着支援</w:t>
      </w:r>
    </w:p>
    <w:p w14:paraId="788F7112" w14:textId="41233AC1"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外国人介護人材の受入れ支援</w:t>
      </w:r>
    </w:p>
    <w:p w14:paraId="162DBC09" w14:textId="461D2CD4" w:rsidR="00B8774F" w:rsidRPr="00FB1AB3" w:rsidRDefault="00B8774F" w:rsidP="00FB1AB3">
      <w:pPr>
        <w:ind w:firstLineChars="600" w:firstLine="1200"/>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外国人介護人材の就労・定着支援</w:t>
      </w:r>
    </w:p>
    <w:p w14:paraId="19F14E1F" w14:textId="6C000D74"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 xml:space="preserve">　</w:t>
      </w:r>
      <w:r w:rsidR="00FB1AB3">
        <w:rPr>
          <w:rFonts w:ascii="BIZ UDゴシック" w:eastAsia="BIZ UDゴシック" w:hAnsi="BIZ UDゴシック" w:hint="eastAsia"/>
          <w:sz w:val="20"/>
          <w:szCs w:val="20"/>
        </w:rPr>
        <w:t xml:space="preserve">　　　　</w:t>
      </w:r>
      <w:r w:rsidRPr="00FB1AB3">
        <w:rPr>
          <w:rFonts w:ascii="BIZ UDゴシック" w:eastAsia="BIZ UDゴシック" w:hAnsi="BIZ UDゴシック" w:hint="eastAsia"/>
          <w:sz w:val="20"/>
          <w:szCs w:val="20"/>
        </w:rPr>
        <w:t>③</w:t>
      </w:r>
      <w:r w:rsidRPr="00FB1AB3">
        <w:rPr>
          <w:rFonts w:ascii="BIZ UDゴシック" w:eastAsia="BIZ UDゴシック" w:hAnsi="BIZ UDゴシック" w:hint="eastAsia"/>
          <w:sz w:val="20"/>
          <w:szCs w:val="20"/>
        </w:rPr>
        <w:t>これからを担う介護・福祉人材を育む</w:t>
      </w:r>
    </w:p>
    <w:p w14:paraId="3A08E448" w14:textId="77777777"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資格取得等に向けた環境整備</w:t>
      </w:r>
    </w:p>
    <w:p w14:paraId="5326C48C" w14:textId="534E4BFE"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介護福祉士養成施設の府域における役割</w:t>
      </w:r>
    </w:p>
    <w:p w14:paraId="1FC88FCE" w14:textId="5AB6AFF9"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（２）労働環境・処遇の改善</w:t>
      </w:r>
    </w:p>
    <w:p w14:paraId="6C31F91E" w14:textId="7DC62750" w:rsidR="00B8774F" w:rsidRPr="00FB1AB3" w:rsidRDefault="00B8774F" w:rsidP="00FB1AB3">
      <w:pPr>
        <w:ind w:firstLineChars="100" w:firstLine="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重点３　①</w:t>
      </w:r>
      <w:r w:rsidRPr="00FB1AB3">
        <w:rPr>
          <w:rFonts w:ascii="BIZ UDゴシック" w:eastAsia="BIZ UDゴシック" w:hAnsi="BIZ UDゴシック" w:hint="eastAsia"/>
          <w:sz w:val="20"/>
          <w:szCs w:val="20"/>
        </w:rPr>
        <w:t>生産性向上・保育DXの推進による職場環境の改善と多様な働き方の実現</w:t>
      </w:r>
    </w:p>
    <w:p w14:paraId="35DF1250" w14:textId="35E40CF9"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生産性向上・保育DXの推進</w:t>
      </w:r>
    </w:p>
    <w:p w14:paraId="42732DC0" w14:textId="5A2864FA"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lastRenderedPageBreak/>
        <w:t>・</w:t>
      </w:r>
      <w:r w:rsidRPr="00FB1AB3">
        <w:rPr>
          <w:rFonts w:ascii="BIZ UDゴシック" w:eastAsia="BIZ UDゴシック" w:hAnsi="BIZ UDゴシック" w:hint="eastAsia"/>
          <w:sz w:val="20"/>
          <w:szCs w:val="20"/>
        </w:rPr>
        <w:t>多様な働き方の導入支援</w:t>
      </w:r>
    </w:p>
    <w:p w14:paraId="08D28E04" w14:textId="1585BD89" w:rsidR="00B8774F" w:rsidRPr="00FB1AB3" w:rsidRDefault="00B8774F" w:rsidP="00FB1AB3">
      <w:pPr>
        <w:ind w:firstLineChars="600" w:firstLine="1200"/>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働きやすい環境づくり</w:t>
      </w:r>
    </w:p>
    <w:p w14:paraId="629F8BF1" w14:textId="2584DE9B" w:rsidR="00B8774F" w:rsidRPr="00FB1AB3" w:rsidRDefault="00B8774F" w:rsidP="00FB1AB3">
      <w:pPr>
        <w:ind w:firstLineChars="500" w:firstLine="10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②</w:t>
      </w:r>
      <w:r w:rsidRPr="00FB1AB3">
        <w:rPr>
          <w:rFonts w:ascii="BIZ UDゴシック" w:eastAsia="BIZ UDゴシック" w:hAnsi="BIZ UDゴシック" w:hint="eastAsia"/>
          <w:sz w:val="20"/>
          <w:szCs w:val="20"/>
        </w:rPr>
        <w:t>処遇の改善に係る国への要望</w:t>
      </w:r>
    </w:p>
    <w:p w14:paraId="755CABFC" w14:textId="183F615F"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国への要望</w:t>
      </w:r>
    </w:p>
    <w:p w14:paraId="276E9574" w14:textId="79174BAA" w:rsidR="00B8774F" w:rsidRPr="00FB1AB3" w:rsidRDefault="00B8774F" w:rsidP="00FB1AB3">
      <w:pPr>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（３）資質の向上</w:t>
      </w:r>
    </w:p>
    <w:p w14:paraId="0DBEB8E3" w14:textId="74162300" w:rsidR="00B8774F" w:rsidRPr="00FB1AB3" w:rsidRDefault="00B8774F" w:rsidP="00FB1AB3">
      <w:pPr>
        <w:ind w:firstLineChars="500" w:firstLine="10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①ゼロからの挑戦を支える体制の構築</w:t>
      </w:r>
    </w:p>
    <w:p w14:paraId="1049A346" w14:textId="5A505347"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基礎的研修の実施</w:t>
      </w:r>
    </w:p>
    <w:p w14:paraId="5697C2D4" w14:textId="5F271C01" w:rsidR="00B8774F" w:rsidRPr="00FB1AB3" w:rsidRDefault="00B8774F" w:rsidP="00FB1AB3">
      <w:pPr>
        <w:ind w:firstLineChars="600" w:firstLine="1200"/>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入職後の資格取得等支援</w:t>
      </w:r>
    </w:p>
    <w:p w14:paraId="61C316F8" w14:textId="0968B87E" w:rsidR="00B8774F" w:rsidRPr="00FB1AB3" w:rsidRDefault="00B8774F" w:rsidP="00FB1AB3">
      <w:pPr>
        <w:ind w:firstLineChars="500" w:firstLine="10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②専門性の向上によるサービスの充実</w:t>
      </w:r>
    </w:p>
    <w:p w14:paraId="117A5F3E" w14:textId="1C3E930A" w:rsidR="00B8774F" w:rsidRPr="00FB1AB3" w:rsidRDefault="00B8774F" w:rsidP="00FB1AB3">
      <w:pPr>
        <w:ind w:firstLineChars="600" w:firstLine="12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専門性を高める人材育成</w:t>
      </w:r>
    </w:p>
    <w:p w14:paraId="279B9D7B" w14:textId="2D89C58A" w:rsidR="00B8774F" w:rsidRPr="00FB1AB3" w:rsidRDefault="00B8774F" w:rsidP="00FB1AB3">
      <w:pPr>
        <w:ind w:firstLineChars="600" w:firstLine="1200"/>
        <w:rPr>
          <w:rFonts w:ascii="BIZ UDゴシック" w:eastAsia="BIZ UDゴシック" w:hAnsi="BIZ UDゴシック" w:hint="eastAsia"/>
          <w:sz w:val="20"/>
          <w:szCs w:val="20"/>
        </w:rPr>
      </w:pPr>
      <w:r w:rsidRPr="00FB1AB3">
        <w:rPr>
          <w:rFonts w:ascii="BIZ UDゴシック" w:eastAsia="BIZ UDゴシック" w:hAnsi="BIZ UDゴシック" w:hint="eastAsia"/>
          <w:sz w:val="20"/>
          <w:szCs w:val="20"/>
        </w:rPr>
        <w:t>・</w:t>
      </w:r>
      <w:r w:rsidRPr="00FB1AB3">
        <w:rPr>
          <w:rFonts w:ascii="BIZ UDゴシック" w:eastAsia="BIZ UDゴシック" w:hAnsi="BIZ UDゴシック" w:hint="eastAsia"/>
          <w:sz w:val="20"/>
          <w:szCs w:val="20"/>
        </w:rPr>
        <w:t>キャリア実現に向けた支援</w:t>
      </w:r>
    </w:p>
    <w:p w14:paraId="2E61AABE" w14:textId="77777777" w:rsidR="00B8774F" w:rsidRPr="00FB1AB3" w:rsidRDefault="00B8774F" w:rsidP="00FB1AB3">
      <w:pPr>
        <w:rPr>
          <w:rFonts w:ascii="BIZ UDゴシック" w:eastAsia="BIZ UDゴシック" w:hAnsi="BIZ UDゴシック"/>
          <w:sz w:val="20"/>
          <w:szCs w:val="20"/>
          <w:u w:val="single"/>
        </w:rPr>
      </w:pPr>
      <w:r w:rsidRPr="00FB1AB3">
        <w:rPr>
          <w:rFonts w:ascii="BIZ UDゴシック" w:eastAsia="BIZ UDゴシック" w:hAnsi="BIZ UDゴシック" w:hint="eastAsia"/>
          <w:sz w:val="20"/>
          <w:szCs w:val="20"/>
          <w:u w:val="single"/>
        </w:rPr>
        <w:t>中間見直しで追加された主な視点</w:t>
      </w:r>
      <w:r w:rsidRPr="00FB1AB3">
        <w:rPr>
          <w:rFonts w:ascii="BIZ UDゴシック" w:eastAsia="BIZ UDゴシック" w:hAnsi="BIZ UDゴシック" w:hint="eastAsia"/>
          <w:sz w:val="20"/>
          <w:szCs w:val="20"/>
        </w:rPr>
        <w:t xml:space="preserve">　</w:t>
      </w:r>
    </w:p>
    <w:p w14:paraId="73E00E0B" w14:textId="61B0C984" w:rsidR="00B8774F" w:rsidRPr="00FB1AB3" w:rsidRDefault="00FB1AB3" w:rsidP="00FB1AB3">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B8774F" w:rsidRPr="00FB1AB3">
        <w:rPr>
          <w:rFonts w:ascii="BIZ UDゴシック" w:eastAsia="BIZ UDゴシック" w:hAnsi="BIZ UDゴシック" w:hint="eastAsia"/>
          <w:sz w:val="20"/>
          <w:szCs w:val="20"/>
        </w:rPr>
        <w:t>外国人介護人材の定着支援</w:t>
      </w:r>
    </w:p>
    <w:p w14:paraId="6F07736A" w14:textId="196C100F" w:rsidR="00B8774F" w:rsidRPr="00FB1AB3" w:rsidRDefault="00B8774F" w:rsidP="00FB1AB3">
      <w:pPr>
        <w:ind w:leftChars="200" w:left="42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外国人介護人材がより長い期間日本で働けるよう、介護福祉士国家資格の取得に向けた学習支援（日本語支援のあり方等）の検討</w:t>
      </w:r>
    </w:p>
    <w:p w14:paraId="0BE3A96A" w14:textId="3E7CC413" w:rsidR="00B8774F" w:rsidRPr="00FB1AB3" w:rsidRDefault="00FB1AB3" w:rsidP="00FB1AB3">
      <w:pPr>
        <w:rPr>
          <w:rFonts w:ascii="BIZ UDゴシック" w:eastAsia="BIZ UDゴシック" w:hAnsi="BIZ UDゴシック"/>
          <w:sz w:val="20"/>
          <w:szCs w:val="20"/>
        </w:rPr>
      </w:pPr>
      <w:r>
        <w:rPr>
          <w:rFonts w:ascii="BIZ UDゴシック" w:eastAsia="BIZ UDゴシック" w:hAnsi="BIZ UDゴシック" w:hint="eastAsia"/>
          <w:sz w:val="20"/>
          <w:szCs w:val="20"/>
        </w:rPr>
        <w:t>・</w:t>
      </w:r>
      <w:r w:rsidR="00B8774F" w:rsidRPr="00FB1AB3">
        <w:rPr>
          <w:rFonts w:ascii="BIZ UDゴシック" w:eastAsia="BIZ UDゴシック" w:hAnsi="BIZ UDゴシック" w:hint="eastAsia"/>
          <w:sz w:val="20"/>
          <w:szCs w:val="20"/>
        </w:rPr>
        <w:t>生産性向上・保育D</w:t>
      </w:r>
      <w:r w:rsidR="00B8774F" w:rsidRPr="00FB1AB3">
        <w:rPr>
          <w:rFonts w:ascii="BIZ UDゴシック" w:eastAsia="BIZ UDゴシック" w:hAnsi="BIZ UDゴシック"/>
          <w:sz w:val="20"/>
          <w:szCs w:val="20"/>
        </w:rPr>
        <w:t>X</w:t>
      </w:r>
      <w:r w:rsidR="00B8774F" w:rsidRPr="00FB1AB3">
        <w:rPr>
          <w:rFonts w:ascii="BIZ UDゴシック" w:eastAsia="BIZ UDゴシック" w:hAnsi="BIZ UDゴシック" w:hint="eastAsia"/>
          <w:sz w:val="20"/>
          <w:szCs w:val="20"/>
        </w:rPr>
        <w:t>の推進</w:t>
      </w:r>
    </w:p>
    <w:p w14:paraId="37E6FD62" w14:textId="77777777" w:rsidR="00B8774F" w:rsidRPr="00FB1AB3" w:rsidRDefault="00B8774F" w:rsidP="00FB1AB3">
      <w:pPr>
        <w:ind w:firstLineChars="200" w:firstLine="400"/>
        <w:rPr>
          <w:rFonts w:ascii="BIZ UDゴシック" w:eastAsia="BIZ UDゴシック" w:hAnsi="BIZ UDゴシック"/>
          <w:sz w:val="20"/>
          <w:szCs w:val="20"/>
        </w:rPr>
      </w:pPr>
      <w:r w:rsidRPr="00FB1AB3">
        <w:rPr>
          <w:rFonts w:ascii="BIZ UDゴシック" w:eastAsia="BIZ UDゴシック" w:hAnsi="BIZ UDゴシック" w:hint="eastAsia"/>
          <w:sz w:val="20"/>
          <w:szCs w:val="20"/>
        </w:rPr>
        <w:t>テクノロジーの活用等による現場の業務改善を図り、働きやすい職場環境づくりを進める</w:t>
      </w:r>
    </w:p>
    <w:p w14:paraId="56A3E0A3" w14:textId="46E83273" w:rsidR="00B8774F" w:rsidRPr="00FB1AB3" w:rsidRDefault="00B8774F" w:rsidP="00FB1AB3">
      <w:pPr>
        <w:rPr>
          <w:rFonts w:ascii="BIZ UDゴシック" w:eastAsia="BIZ UDゴシック" w:hAnsi="BIZ UDゴシック" w:hint="eastAsia"/>
          <w:sz w:val="20"/>
          <w:szCs w:val="20"/>
        </w:rPr>
      </w:pPr>
    </w:p>
    <w:sectPr w:rsidR="00B8774F" w:rsidRPr="00FB1AB3" w:rsidSect="008B19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4EC7" w14:textId="77777777" w:rsidR="00B8774F" w:rsidRDefault="00B8774F" w:rsidP="00B8774F">
      <w:r>
        <w:separator/>
      </w:r>
    </w:p>
  </w:endnote>
  <w:endnote w:type="continuationSeparator" w:id="0">
    <w:p w14:paraId="1BFBED20" w14:textId="77777777" w:rsidR="00B8774F" w:rsidRDefault="00B8774F" w:rsidP="00B8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7D78" w14:textId="77777777" w:rsidR="00B8774F" w:rsidRDefault="00B8774F" w:rsidP="00B8774F">
      <w:r>
        <w:separator/>
      </w:r>
    </w:p>
  </w:footnote>
  <w:footnote w:type="continuationSeparator" w:id="0">
    <w:p w14:paraId="7FDB5DF0" w14:textId="77777777" w:rsidR="00B8774F" w:rsidRDefault="00B8774F" w:rsidP="00B87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4C"/>
    <w:rsid w:val="00313138"/>
    <w:rsid w:val="00435378"/>
    <w:rsid w:val="008B194C"/>
    <w:rsid w:val="0093143C"/>
    <w:rsid w:val="00B8774F"/>
    <w:rsid w:val="00FB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7086CA"/>
  <w15:chartTrackingRefBased/>
  <w15:docId w15:val="{FE23FDD1-65C2-48EB-A3B2-C9770AE0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B19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8774F"/>
    <w:pPr>
      <w:tabs>
        <w:tab w:val="center" w:pos="4252"/>
        <w:tab w:val="right" w:pos="8504"/>
      </w:tabs>
      <w:snapToGrid w:val="0"/>
    </w:pPr>
  </w:style>
  <w:style w:type="character" w:customStyle="1" w:styleId="a4">
    <w:name w:val="ヘッダー (文字)"/>
    <w:basedOn w:val="a0"/>
    <w:link w:val="a3"/>
    <w:uiPriority w:val="99"/>
    <w:rsid w:val="00B8774F"/>
  </w:style>
  <w:style w:type="paragraph" w:styleId="a5">
    <w:name w:val="footer"/>
    <w:basedOn w:val="a"/>
    <w:link w:val="a6"/>
    <w:uiPriority w:val="99"/>
    <w:unhideWhenUsed/>
    <w:rsid w:val="00B8774F"/>
    <w:pPr>
      <w:tabs>
        <w:tab w:val="center" w:pos="4252"/>
        <w:tab w:val="right" w:pos="8504"/>
      </w:tabs>
      <w:snapToGrid w:val="0"/>
    </w:pPr>
  </w:style>
  <w:style w:type="character" w:customStyle="1" w:styleId="a6">
    <w:name w:val="フッター (文字)"/>
    <w:basedOn w:val="a0"/>
    <w:link w:val="a5"/>
    <w:uiPriority w:val="99"/>
    <w:rsid w:val="00B87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024">
      <w:bodyDiv w:val="1"/>
      <w:marLeft w:val="0"/>
      <w:marRight w:val="0"/>
      <w:marTop w:val="0"/>
      <w:marBottom w:val="0"/>
      <w:divBdr>
        <w:top w:val="none" w:sz="0" w:space="0" w:color="auto"/>
        <w:left w:val="none" w:sz="0" w:space="0" w:color="auto"/>
        <w:bottom w:val="none" w:sz="0" w:space="0" w:color="auto"/>
        <w:right w:val="none" w:sz="0" w:space="0" w:color="auto"/>
      </w:divBdr>
    </w:div>
    <w:div w:id="17778282">
      <w:bodyDiv w:val="1"/>
      <w:marLeft w:val="0"/>
      <w:marRight w:val="0"/>
      <w:marTop w:val="0"/>
      <w:marBottom w:val="0"/>
      <w:divBdr>
        <w:top w:val="none" w:sz="0" w:space="0" w:color="auto"/>
        <w:left w:val="none" w:sz="0" w:space="0" w:color="auto"/>
        <w:bottom w:val="none" w:sz="0" w:space="0" w:color="auto"/>
        <w:right w:val="none" w:sz="0" w:space="0" w:color="auto"/>
      </w:divBdr>
    </w:div>
    <w:div w:id="68160205">
      <w:bodyDiv w:val="1"/>
      <w:marLeft w:val="0"/>
      <w:marRight w:val="0"/>
      <w:marTop w:val="0"/>
      <w:marBottom w:val="0"/>
      <w:divBdr>
        <w:top w:val="none" w:sz="0" w:space="0" w:color="auto"/>
        <w:left w:val="none" w:sz="0" w:space="0" w:color="auto"/>
        <w:bottom w:val="none" w:sz="0" w:space="0" w:color="auto"/>
        <w:right w:val="none" w:sz="0" w:space="0" w:color="auto"/>
      </w:divBdr>
    </w:div>
    <w:div w:id="74667176">
      <w:bodyDiv w:val="1"/>
      <w:marLeft w:val="0"/>
      <w:marRight w:val="0"/>
      <w:marTop w:val="0"/>
      <w:marBottom w:val="0"/>
      <w:divBdr>
        <w:top w:val="none" w:sz="0" w:space="0" w:color="auto"/>
        <w:left w:val="none" w:sz="0" w:space="0" w:color="auto"/>
        <w:bottom w:val="none" w:sz="0" w:space="0" w:color="auto"/>
        <w:right w:val="none" w:sz="0" w:space="0" w:color="auto"/>
      </w:divBdr>
    </w:div>
    <w:div w:id="80303126">
      <w:bodyDiv w:val="1"/>
      <w:marLeft w:val="0"/>
      <w:marRight w:val="0"/>
      <w:marTop w:val="0"/>
      <w:marBottom w:val="0"/>
      <w:divBdr>
        <w:top w:val="none" w:sz="0" w:space="0" w:color="auto"/>
        <w:left w:val="none" w:sz="0" w:space="0" w:color="auto"/>
        <w:bottom w:val="none" w:sz="0" w:space="0" w:color="auto"/>
        <w:right w:val="none" w:sz="0" w:space="0" w:color="auto"/>
      </w:divBdr>
    </w:div>
    <w:div w:id="99304796">
      <w:bodyDiv w:val="1"/>
      <w:marLeft w:val="0"/>
      <w:marRight w:val="0"/>
      <w:marTop w:val="0"/>
      <w:marBottom w:val="0"/>
      <w:divBdr>
        <w:top w:val="none" w:sz="0" w:space="0" w:color="auto"/>
        <w:left w:val="none" w:sz="0" w:space="0" w:color="auto"/>
        <w:bottom w:val="none" w:sz="0" w:space="0" w:color="auto"/>
        <w:right w:val="none" w:sz="0" w:space="0" w:color="auto"/>
      </w:divBdr>
    </w:div>
    <w:div w:id="100418112">
      <w:bodyDiv w:val="1"/>
      <w:marLeft w:val="0"/>
      <w:marRight w:val="0"/>
      <w:marTop w:val="0"/>
      <w:marBottom w:val="0"/>
      <w:divBdr>
        <w:top w:val="none" w:sz="0" w:space="0" w:color="auto"/>
        <w:left w:val="none" w:sz="0" w:space="0" w:color="auto"/>
        <w:bottom w:val="none" w:sz="0" w:space="0" w:color="auto"/>
        <w:right w:val="none" w:sz="0" w:space="0" w:color="auto"/>
      </w:divBdr>
    </w:div>
    <w:div w:id="109780963">
      <w:bodyDiv w:val="1"/>
      <w:marLeft w:val="0"/>
      <w:marRight w:val="0"/>
      <w:marTop w:val="0"/>
      <w:marBottom w:val="0"/>
      <w:divBdr>
        <w:top w:val="none" w:sz="0" w:space="0" w:color="auto"/>
        <w:left w:val="none" w:sz="0" w:space="0" w:color="auto"/>
        <w:bottom w:val="none" w:sz="0" w:space="0" w:color="auto"/>
        <w:right w:val="none" w:sz="0" w:space="0" w:color="auto"/>
      </w:divBdr>
    </w:div>
    <w:div w:id="119341810">
      <w:bodyDiv w:val="1"/>
      <w:marLeft w:val="0"/>
      <w:marRight w:val="0"/>
      <w:marTop w:val="0"/>
      <w:marBottom w:val="0"/>
      <w:divBdr>
        <w:top w:val="none" w:sz="0" w:space="0" w:color="auto"/>
        <w:left w:val="none" w:sz="0" w:space="0" w:color="auto"/>
        <w:bottom w:val="none" w:sz="0" w:space="0" w:color="auto"/>
        <w:right w:val="none" w:sz="0" w:space="0" w:color="auto"/>
      </w:divBdr>
    </w:div>
    <w:div w:id="119498689">
      <w:bodyDiv w:val="1"/>
      <w:marLeft w:val="0"/>
      <w:marRight w:val="0"/>
      <w:marTop w:val="0"/>
      <w:marBottom w:val="0"/>
      <w:divBdr>
        <w:top w:val="none" w:sz="0" w:space="0" w:color="auto"/>
        <w:left w:val="none" w:sz="0" w:space="0" w:color="auto"/>
        <w:bottom w:val="none" w:sz="0" w:space="0" w:color="auto"/>
        <w:right w:val="none" w:sz="0" w:space="0" w:color="auto"/>
      </w:divBdr>
    </w:div>
    <w:div w:id="150410529">
      <w:bodyDiv w:val="1"/>
      <w:marLeft w:val="0"/>
      <w:marRight w:val="0"/>
      <w:marTop w:val="0"/>
      <w:marBottom w:val="0"/>
      <w:divBdr>
        <w:top w:val="none" w:sz="0" w:space="0" w:color="auto"/>
        <w:left w:val="none" w:sz="0" w:space="0" w:color="auto"/>
        <w:bottom w:val="none" w:sz="0" w:space="0" w:color="auto"/>
        <w:right w:val="none" w:sz="0" w:space="0" w:color="auto"/>
      </w:divBdr>
    </w:div>
    <w:div w:id="170804865">
      <w:bodyDiv w:val="1"/>
      <w:marLeft w:val="0"/>
      <w:marRight w:val="0"/>
      <w:marTop w:val="0"/>
      <w:marBottom w:val="0"/>
      <w:divBdr>
        <w:top w:val="none" w:sz="0" w:space="0" w:color="auto"/>
        <w:left w:val="none" w:sz="0" w:space="0" w:color="auto"/>
        <w:bottom w:val="none" w:sz="0" w:space="0" w:color="auto"/>
        <w:right w:val="none" w:sz="0" w:space="0" w:color="auto"/>
      </w:divBdr>
    </w:div>
    <w:div w:id="220481125">
      <w:bodyDiv w:val="1"/>
      <w:marLeft w:val="0"/>
      <w:marRight w:val="0"/>
      <w:marTop w:val="0"/>
      <w:marBottom w:val="0"/>
      <w:divBdr>
        <w:top w:val="none" w:sz="0" w:space="0" w:color="auto"/>
        <w:left w:val="none" w:sz="0" w:space="0" w:color="auto"/>
        <w:bottom w:val="none" w:sz="0" w:space="0" w:color="auto"/>
        <w:right w:val="none" w:sz="0" w:space="0" w:color="auto"/>
      </w:divBdr>
    </w:div>
    <w:div w:id="230195007">
      <w:bodyDiv w:val="1"/>
      <w:marLeft w:val="0"/>
      <w:marRight w:val="0"/>
      <w:marTop w:val="0"/>
      <w:marBottom w:val="0"/>
      <w:divBdr>
        <w:top w:val="none" w:sz="0" w:space="0" w:color="auto"/>
        <w:left w:val="none" w:sz="0" w:space="0" w:color="auto"/>
        <w:bottom w:val="none" w:sz="0" w:space="0" w:color="auto"/>
        <w:right w:val="none" w:sz="0" w:space="0" w:color="auto"/>
      </w:divBdr>
    </w:div>
    <w:div w:id="238252992">
      <w:bodyDiv w:val="1"/>
      <w:marLeft w:val="0"/>
      <w:marRight w:val="0"/>
      <w:marTop w:val="0"/>
      <w:marBottom w:val="0"/>
      <w:divBdr>
        <w:top w:val="none" w:sz="0" w:space="0" w:color="auto"/>
        <w:left w:val="none" w:sz="0" w:space="0" w:color="auto"/>
        <w:bottom w:val="none" w:sz="0" w:space="0" w:color="auto"/>
        <w:right w:val="none" w:sz="0" w:space="0" w:color="auto"/>
      </w:divBdr>
    </w:div>
    <w:div w:id="249320128">
      <w:bodyDiv w:val="1"/>
      <w:marLeft w:val="0"/>
      <w:marRight w:val="0"/>
      <w:marTop w:val="0"/>
      <w:marBottom w:val="0"/>
      <w:divBdr>
        <w:top w:val="none" w:sz="0" w:space="0" w:color="auto"/>
        <w:left w:val="none" w:sz="0" w:space="0" w:color="auto"/>
        <w:bottom w:val="none" w:sz="0" w:space="0" w:color="auto"/>
        <w:right w:val="none" w:sz="0" w:space="0" w:color="auto"/>
      </w:divBdr>
    </w:div>
    <w:div w:id="278873193">
      <w:bodyDiv w:val="1"/>
      <w:marLeft w:val="0"/>
      <w:marRight w:val="0"/>
      <w:marTop w:val="0"/>
      <w:marBottom w:val="0"/>
      <w:divBdr>
        <w:top w:val="none" w:sz="0" w:space="0" w:color="auto"/>
        <w:left w:val="none" w:sz="0" w:space="0" w:color="auto"/>
        <w:bottom w:val="none" w:sz="0" w:space="0" w:color="auto"/>
        <w:right w:val="none" w:sz="0" w:space="0" w:color="auto"/>
      </w:divBdr>
    </w:div>
    <w:div w:id="296766481">
      <w:bodyDiv w:val="1"/>
      <w:marLeft w:val="0"/>
      <w:marRight w:val="0"/>
      <w:marTop w:val="0"/>
      <w:marBottom w:val="0"/>
      <w:divBdr>
        <w:top w:val="none" w:sz="0" w:space="0" w:color="auto"/>
        <w:left w:val="none" w:sz="0" w:space="0" w:color="auto"/>
        <w:bottom w:val="none" w:sz="0" w:space="0" w:color="auto"/>
        <w:right w:val="none" w:sz="0" w:space="0" w:color="auto"/>
      </w:divBdr>
    </w:div>
    <w:div w:id="319310090">
      <w:bodyDiv w:val="1"/>
      <w:marLeft w:val="0"/>
      <w:marRight w:val="0"/>
      <w:marTop w:val="0"/>
      <w:marBottom w:val="0"/>
      <w:divBdr>
        <w:top w:val="none" w:sz="0" w:space="0" w:color="auto"/>
        <w:left w:val="none" w:sz="0" w:space="0" w:color="auto"/>
        <w:bottom w:val="none" w:sz="0" w:space="0" w:color="auto"/>
        <w:right w:val="none" w:sz="0" w:space="0" w:color="auto"/>
      </w:divBdr>
    </w:div>
    <w:div w:id="322197261">
      <w:bodyDiv w:val="1"/>
      <w:marLeft w:val="0"/>
      <w:marRight w:val="0"/>
      <w:marTop w:val="0"/>
      <w:marBottom w:val="0"/>
      <w:divBdr>
        <w:top w:val="none" w:sz="0" w:space="0" w:color="auto"/>
        <w:left w:val="none" w:sz="0" w:space="0" w:color="auto"/>
        <w:bottom w:val="none" w:sz="0" w:space="0" w:color="auto"/>
        <w:right w:val="none" w:sz="0" w:space="0" w:color="auto"/>
      </w:divBdr>
    </w:div>
    <w:div w:id="326713739">
      <w:bodyDiv w:val="1"/>
      <w:marLeft w:val="0"/>
      <w:marRight w:val="0"/>
      <w:marTop w:val="0"/>
      <w:marBottom w:val="0"/>
      <w:divBdr>
        <w:top w:val="none" w:sz="0" w:space="0" w:color="auto"/>
        <w:left w:val="none" w:sz="0" w:space="0" w:color="auto"/>
        <w:bottom w:val="none" w:sz="0" w:space="0" w:color="auto"/>
        <w:right w:val="none" w:sz="0" w:space="0" w:color="auto"/>
      </w:divBdr>
    </w:div>
    <w:div w:id="346374156">
      <w:bodyDiv w:val="1"/>
      <w:marLeft w:val="0"/>
      <w:marRight w:val="0"/>
      <w:marTop w:val="0"/>
      <w:marBottom w:val="0"/>
      <w:divBdr>
        <w:top w:val="none" w:sz="0" w:space="0" w:color="auto"/>
        <w:left w:val="none" w:sz="0" w:space="0" w:color="auto"/>
        <w:bottom w:val="none" w:sz="0" w:space="0" w:color="auto"/>
        <w:right w:val="none" w:sz="0" w:space="0" w:color="auto"/>
      </w:divBdr>
    </w:div>
    <w:div w:id="348142798">
      <w:bodyDiv w:val="1"/>
      <w:marLeft w:val="0"/>
      <w:marRight w:val="0"/>
      <w:marTop w:val="0"/>
      <w:marBottom w:val="0"/>
      <w:divBdr>
        <w:top w:val="none" w:sz="0" w:space="0" w:color="auto"/>
        <w:left w:val="none" w:sz="0" w:space="0" w:color="auto"/>
        <w:bottom w:val="none" w:sz="0" w:space="0" w:color="auto"/>
        <w:right w:val="none" w:sz="0" w:space="0" w:color="auto"/>
      </w:divBdr>
    </w:div>
    <w:div w:id="353775493">
      <w:bodyDiv w:val="1"/>
      <w:marLeft w:val="0"/>
      <w:marRight w:val="0"/>
      <w:marTop w:val="0"/>
      <w:marBottom w:val="0"/>
      <w:divBdr>
        <w:top w:val="none" w:sz="0" w:space="0" w:color="auto"/>
        <w:left w:val="none" w:sz="0" w:space="0" w:color="auto"/>
        <w:bottom w:val="none" w:sz="0" w:space="0" w:color="auto"/>
        <w:right w:val="none" w:sz="0" w:space="0" w:color="auto"/>
      </w:divBdr>
    </w:div>
    <w:div w:id="354308119">
      <w:bodyDiv w:val="1"/>
      <w:marLeft w:val="0"/>
      <w:marRight w:val="0"/>
      <w:marTop w:val="0"/>
      <w:marBottom w:val="0"/>
      <w:divBdr>
        <w:top w:val="none" w:sz="0" w:space="0" w:color="auto"/>
        <w:left w:val="none" w:sz="0" w:space="0" w:color="auto"/>
        <w:bottom w:val="none" w:sz="0" w:space="0" w:color="auto"/>
        <w:right w:val="none" w:sz="0" w:space="0" w:color="auto"/>
      </w:divBdr>
    </w:div>
    <w:div w:id="388723620">
      <w:bodyDiv w:val="1"/>
      <w:marLeft w:val="0"/>
      <w:marRight w:val="0"/>
      <w:marTop w:val="0"/>
      <w:marBottom w:val="0"/>
      <w:divBdr>
        <w:top w:val="none" w:sz="0" w:space="0" w:color="auto"/>
        <w:left w:val="none" w:sz="0" w:space="0" w:color="auto"/>
        <w:bottom w:val="none" w:sz="0" w:space="0" w:color="auto"/>
        <w:right w:val="none" w:sz="0" w:space="0" w:color="auto"/>
      </w:divBdr>
    </w:div>
    <w:div w:id="391272572">
      <w:bodyDiv w:val="1"/>
      <w:marLeft w:val="0"/>
      <w:marRight w:val="0"/>
      <w:marTop w:val="0"/>
      <w:marBottom w:val="0"/>
      <w:divBdr>
        <w:top w:val="none" w:sz="0" w:space="0" w:color="auto"/>
        <w:left w:val="none" w:sz="0" w:space="0" w:color="auto"/>
        <w:bottom w:val="none" w:sz="0" w:space="0" w:color="auto"/>
        <w:right w:val="none" w:sz="0" w:space="0" w:color="auto"/>
      </w:divBdr>
    </w:div>
    <w:div w:id="396368479">
      <w:bodyDiv w:val="1"/>
      <w:marLeft w:val="0"/>
      <w:marRight w:val="0"/>
      <w:marTop w:val="0"/>
      <w:marBottom w:val="0"/>
      <w:divBdr>
        <w:top w:val="none" w:sz="0" w:space="0" w:color="auto"/>
        <w:left w:val="none" w:sz="0" w:space="0" w:color="auto"/>
        <w:bottom w:val="none" w:sz="0" w:space="0" w:color="auto"/>
        <w:right w:val="none" w:sz="0" w:space="0" w:color="auto"/>
      </w:divBdr>
    </w:div>
    <w:div w:id="435249094">
      <w:bodyDiv w:val="1"/>
      <w:marLeft w:val="0"/>
      <w:marRight w:val="0"/>
      <w:marTop w:val="0"/>
      <w:marBottom w:val="0"/>
      <w:divBdr>
        <w:top w:val="none" w:sz="0" w:space="0" w:color="auto"/>
        <w:left w:val="none" w:sz="0" w:space="0" w:color="auto"/>
        <w:bottom w:val="none" w:sz="0" w:space="0" w:color="auto"/>
        <w:right w:val="none" w:sz="0" w:space="0" w:color="auto"/>
      </w:divBdr>
    </w:div>
    <w:div w:id="449515329">
      <w:bodyDiv w:val="1"/>
      <w:marLeft w:val="0"/>
      <w:marRight w:val="0"/>
      <w:marTop w:val="0"/>
      <w:marBottom w:val="0"/>
      <w:divBdr>
        <w:top w:val="none" w:sz="0" w:space="0" w:color="auto"/>
        <w:left w:val="none" w:sz="0" w:space="0" w:color="auto"/>
        <w:bottom w:val="none" w:sz="0" w:space="0" w:color="auto"/>
        <w:right w:val="none" w:sz="0" w:space="0" w:color="auto"/>
      </w:divBdr>
    </w:div>
    <w:div w:id="494802034">
      <w:bodyDiv w:val="1"/>
      <w:marLeft w:val="0"/>
      <w:marRight w:val="0"/>
      <w:marTop w:val="0"/>
      <w:marBottom w:val="0"/>
      <w:divBdr>
        <w:top w:val="none" w:sz="0" w:space="0" w:color="auto"/>
        <w:left w:val="none" w:sz="0" w:space="0" w:color="auto"/>
        <w:bottom w:val="none" w:sz="0" w:space="0" w:color="auto"/>
        <w:right w:val="none" w:sz="0" w:space="0" w:color="auto"/>
      </w:divBdr>
    </w:div>
    <w:div w:id="496309875">
      <w:bodyDiv w:val="1"/>
      <w:marLeft w:val="0"/>
      <w:marRight w:val="0"/>
      <w:marTop w:val="0"/>
      <w:marBottom w:val="0"/>
      <w:divBdr>
        <w:top w:val="none" w:sz="0" w:space="0" w:color="auto"/>
        <w:left w:val="none" w:sz="0" w:space="0" w:color="auto"/>
        <w:bottom w:val="none" w:sz="0" w:space="0" w:color="auto"/>
        <w:right w:val="none" w:sz="0" w:space="0" w:color="auto"/>
      </w:divBdr>
    </w:div>
    <w:div w:id="499351132">
      <w:bodyDiv w:val="1"/>
      <w:marLeft w:val="0"/>
      <w:marRight w:val="0"/>
      <w:marTop w:val="0"/>
      <w:marBottom w:val="0"/>
      <w:divBdr>
        <w:top w:val="none" w:sz="0" w:space="0" w:color="auto"/>
        <w:left w:val="none" w:sz="0" w:space="0" w:color="auto"/>
        <w:bottom w:val="none" w:sz="0" w:space="0" w:color="auto"/>
        <w:right w:val="none" w:sz="0" w:space="0" w:color="auto"/>
      </w:divBdr>
    </w:div>
    <w:div w:id="503664146">
      <w:bodyDiv w:val="1"/>
      <w:marLeft w:val="0"/>
      <w:marRight w:val="0"/>
      <w:marTop w:val="0"/>
      <w:marBottom w:val="0"/>
      <w:divBdr>
        <w:top w:val="none" w:sz="0" w:space="0" w:color="auto"/>
        <w:left w:val="none" w:sz="0" w:space="0" w:color="auto"/>
        <w:bottom w:val="none" w:sz="0" w:space="0" w:color="auto"/>
        <w:right w:val="none" w:sz="0" w:space="0" w:color="auto"/>
      </w:divBdr>
    </w:div>
    <w:div w:id="534468348">
      <w:bodyDiv w:val="1"/>
      <w:marLeft w:val="0"/>
      <w:marRight w:val="0"/>
      <w:marTop w:val="0"/>
      <w:marBottom w:val="0"/>
      <w:divBdr>
        <w:top w:val="none" w:sz="0" w:space="0" w:color="auto"/>
        <w:left w:val="none" w:sz="0" w:space="0" w:color="auto"/>
        <w:bottom w:val="none" w:sz="0" w:space="0" w:color="auto"/>
        <w:right w:val="none" w:sz="0" w:space="0" w:color="auto"/>
      </w:divBdr>
    </w:div>
    <w:div w:id="544146933">
      <w:bodyDiv w:val="1"/>
      <w:marLeft w:val="0"/>
      <w:marRight w:val="0"/>
      <w:marTop w:val="0"/>
      <w:marBottom w:val="0"/>
      <w:divBdr>
        <w:top w:val="none" w:sz="0" w:space="0" w:color="auto"/>
        <w:left w:val="none" w:sz="0" w:space="0" w:color="auto"/>
        <w:bottom w:val="none" w:sz="0" w:space="0" w:color="auto"/>
        <w:right w:val="none" w:sz="0" w:space="0" w:color="auto"/>
      </w:divBdr>
    </w:div>
    <w:div w:id="578249512">
      <w:bodyDiv w:val="1"/>
      <w:marLeft w:val="0"/>
      <w:marRight w:val="0"/>
      <w:marTop w:val="0"/>
      <w:marBottom w:val="0"/>
      <w:divBdr>
        <w:top w:val="none" w:sz="0" w:space="0" w:color="auto"/>
        <w:left w:val="none" w:sz="0" w:space="0" w:color="auto"/>
        <w:bottom w:val="none" w:sz="0" w:space="0" w:color="auto"/>
        <w:right w:val="none" w:sz="0" w:space="0" w:color="auto"/>
      </w:divBdr>
    </w:div>
    <w:div w:id="585387369">
      <w:bodyDiv w:val="1"/>
      <w:marLeft w:val="0"/>
      <w:marRight w:val="0"/>
      <w:marTop w:val="0"/>
      <w:marBottom w:val="0"/>
      <w:divBdr>
        <w:top w:val="none" w:sz="0" w:space="0" w:color="auto"/>
        <w:left w:val="none" w:sz="0" w:space="0" w:color="auto"/>
        <w:bottom w:val="none" w:sz="0" w:space="0" w:color="auto"/>
        <w:right w:val="none" w:sz="0" w:space="0" w:color="auto"/>
      </w:divBdr>
    </w:div>
    <w:div w:id="600794318">
      <w:bodyDiv w:val="1"/>
      <w:marLeft w:val="0"/>
      <w:marRight w:val="0"/>
      <w:marTop w:val="0"/>
      <w:marBottom w:val="0"/>
      <w:divBdr>
        <w:top w:val="none" w:sz="0" w:space="0" w:color="auto"/>
        <w:left w:val="none" w:sz="0" w:space="0" w:color="auto"/>
        <w:bottom w:val="none" w:sz="0" w:space="0" w:color="auto"/>
        <w:right w:val="none" w:sz="0" w:space="0" w:color="auto"/>
      </w:divBdr>
    </w:div>
    <w:div w:id="602224675">
      <w:bodyDiv w:val="1"/>
      <w:marLeft w:val="0"/>
      <w:marRight w:val="0"/>
      <w:marTop w:val="0"/>
      <w:marBottom w:val="0"/>
      <w:divBdr>
        <w:top w:val="none" w:sz="0" w:space="0" w:color="auto"/>
        <w:left w:val="none" w:sz="0" w:space="0" w:color="auto"/>
        <w:bottom w:val="none" w:sz="0" w:space="0" w:color="auto"/>
        <w:right w:val="none" w:sz="0" w:space="0" w:color="auto"/>
      </w:divBdr>
    </w:div>
    <w:div w:id="643975614">
      <w:bodyDiv w:val="1"/>
      <w:marLeft w:val="0"/>
      <w:marRight w:val="0"/>
      <w:marTop w:val="0"/>
      <w:marBottom w:val="0"/>
      <w:divBdr>
        <w:top w:val="none" w:sz="0" w:space="0" w:color="auto"/>
        <w:left w:val="none" w:sz="0" w:space="0" w:color="auto"/>
        <w:bottom w:val="none" w:sz="0" w:space="0" w:color="auto"/>
        <w:right w:val="none" w:sz="0" w:space="0" w:color="auto"/>
      </w:divBdr>
    </w:div>
    <w:div w:id="659698545">
      <w:bodyDiv w:val="1"/>
      <w:marLeft w:val="0"/>
      <w:marRight w:val="0"/>
      <w:marTop w:val="0"/>
      <w:marBottom w:val="0"/>
      <w:divBdr>
        <w:top w:val="none" w:sz="0" w:space="0" w:color="auto"/>
        <w:left w:val="none" w:sz="0" w:space="0" w:color="auto"/>
        <w:bottom w:val="none" w:sz="0" w:space="0" w:color="auto"/>
        <w:right w:val="none" w:sz="0" w:space="0" w:color="auto"/>
      </w:divBdr>
    </w:div>
    <w:div w:id="681780674">
      <w:bodyDiv w:val="1"/>
      <w:marLeft w:val="0"/>
      <w:marRight w:val="0"/>
      <w:marTop w:val="0"/>
      <w:marBottom w:val="0"/>
      <w:divBdr>
        <w:top w:val="none" w:sz="0" w:space="0" w:color="auto"/>
        <w:left w:val="none" w:sz="0" w:space="0" w:color="auto"/>
        <w:bottom w:val="none" w:sz="0" w:space="0" w:color="auto"/>
        <w:right w:val="none" w:sz="0" w:space="0" w:color="auto"/>
      </w:divBdr>
    </w:div>
    <w:div w:id="683678044">
      <w:bodyDiv w:val="1"/>
      <w:marLeft w:val="0"/>
      <w:marRight w:val="0"/>
      <w:marTop w:val="0"/>
      <w:marBottom w:val="0"/>
      <w:divBdr>
        <w:top w:val="none" w:sz="0" w:space="0" w:color="auto"/>
        <w:left w:val="none" w:sz="0" w:space="0" w:color="auto"/>
        <w:bottom w:val="none" w:sz="0" w:space="0" w:color="auto"/>
        <w:right w:val="none" w:sz="0" w:space="0" w:color="auto"/>
      </w:divBdr>
    </w:div>
    <w:div w:id="716320376">
      <w:bodyDiv w:val="1"/>
      <w:marLeft w:val="0"/>
      <w:marRight w:val="0"/>
      <w:marTop w:val="0"/>
      <w:marBottom w:val="0"/>
      <w:divBdr>
        <w:top w:val="none" w:sz="0" w:space="0" w:color="auto"/>
        <w:left w:val="none" w:sz="0" w:space="0" w:color="auto"/>
        <w:bottom w:val="none" w:sz="0" w:space="0" w:color="auto"/>
        <w:right w:val="none" w:sz="0" w:space="0" w:color="auto"/>
      </w:divBdr>
    </w:div>
    <w:div w:id="725836223">
      <w:bodyDiv w:val="1"/>
      <w:marLeft w:val="0"/>
      <w:marRight w:val="0"/>
      <w:marTop w:val="0"/>
      <w:marBottom w:val="0"/>
      <w:divBdr>
        <w:top w:val="none" w:sz="0" w:space="0" w:color="auto"/>
        <w:left w:val="none" w:sz="0" w:space="0" w:color="auto"/>
        <w:bottom w:val="none" w:sz="0" w:space="0" w:color="auto"/>
        <w:right w:val="none" w:sz="0" w:space="0" w:color="auto"/>
      </w:divBdr>
    </w:div>
    <w:div w:id="766002756">
      <w:bodyDiv w:val="1"/>
      <w:marLeft w:val="0"/>
      <w:marRight w:val="0"/>
      <w:marTop w:val="0"/>
      <w:marBottom w:val="0"/>
      <w:divBdr>
        <w:top w:val="none" w:sz="0" w:space="0" w:color="auto"/>
        <w:left w:val="none" w:sz="0" w:space="0" w:color="auto"/>
        <w:bottom w:val="none" w:sz="0" w:space="0" w:color="auto"/>
        <w:right w:val="none" w:sz="0" w:space="0" w:color="auto"/>
      </w:divBdr>
    </w:div>
    <w:div w:id="769083840">
      <w:bodyDiv w:val="1"/>
      <w:marLeft w:val="0"/>
      <w:marRight w:val="0"/>
      <w:marTop w:val="0"/>
      <w:marBottom w:val="0"/>
      <w:divBdr>
        <w:top w:val="none" w:sz="0" w:space="0" w:color="auto"/>
        <w:left w:val="none" w:sz="0" w:space="0" w:color="auto"/>
        <w:bottom w:val="none" w:sz="0" w:space="0" w:color="auto"/>
        <w:right w:val="none" w:sz="0" w:space="0" w:color="auto"/>
      </w:divBdr>
    </w:div>
    <w:div w:id="774982806">
      <w:bodyDiv w:val="1"/>
      <w:marLeft w:val="0"/>
      <w:marRight w:val="0"/>
      <w:marTop w:val="0"/>
      <w:marBottom w:val="0"/>
      <w:divBdr>
        <w:top w:val="none" w:sz="0" w:space="0" w:color="auto"/>
        <w:left w:val="none" w:sz="0" w:space="0" w:color="auto"/>
        <w:bottom w:val="none" w:sz="0" w:space="0" w:color="auto"/>
        <w:right w:val="none" w:sz="0" w:space="0" w:color="auto"/>
      </w:divBdr>
    </w:div>
    <w:div w:id="779838051">
      <w:bodyDiv w:val="1"/>
      <w:marLeft w:val="0"/>
      <w:marRight w:val="0"/>
      <w:marTop w:val="0"/>
      <w:marBottom w:val="0"/>
      <w:divBdr>
        <w:top w:val="none" w:sz="0" w:space="0" w:color="auto"/>
        <w:left w:val="none" w:sz="0" w:space="0" w:color="auto"/>
        <w:bottom w:val="none" w:sz="0" w:space="0" w:color="auto"/>
        <w:right w:val="none" w:sz="0" w:space="0" w:color="auto"/>
      </w:divBdr>
    </w:div>
    <w:div w:id="788353144">
      <w:bodyDiv w:val="1"/>
      <w:marLeft w:val="0"/>
      <w:marRight w:val="0"/>
      <w:marTop w:val="0"/>
      <w:marBottom w:val="0"/>
      <w:divBdr>
        <w:top w:val="none" w:sz="0" w:space="0" w:color="auto"/>
        <w:left w:val="none" w:sz="0" w:space="0" w:color="auto"/>
        <w:bottom w:val="none" w:sz="0" w:space="0" w:color="auto"/>
        <w:right w:val="none" w:sz="0" w:space="0" w:color="auto"/>
      </w:divBdr>
    </w:div>
    <w:div w:id="823082811">
      <w:bodyDiv w:val="1"/>
      <w:marLeft w:val="0"/>
      <w:marRight w:val="0"/>
      <w:marTop w:val="0"/>
      <w:marBottom w:val="0"/>
      <w:divBdr>
        <w:top w:val="none" w:sz="0" w:space="0" w:color="auto"/>
        <w:left w:val="none" w:sz="0" w:space="0" w:color="auto"/>
        <w:bottom w:val="none" w:sz="0" w:space="0" w:color="auto"/>
        <w:right w:val="none" w:sz="0" w:space="0" w:color="auto"/>
      </w:divBdr>
    </w:div>
    <w:div w:id="825973303">
      <w:bodyDiv w:val="1"/>
      <w:marLeft w:val="0"/>
      <w:marRight w:val="0"/>
      <w:marTop w:val="0"/>
      <w:marBottom w:val="0"/>
      <w:divBdr>
        <w:top w:val="none" w:sz="0" w:space="0" w:color="auto"/>
        <w:left w:val="none" w:sz="0" w:space="0" w:color="auto"/>
        <w:bottom w:val="none" w:sz="0" w:space="0" w:color="auto"/>
        <w:right w:val="none" w:sz="0" w:space="0" w:color="auto"/>
      </w:divBdr>
    </w:div>
    <w:div w:id="832262032">
      <w:bodyDiv w:val="1"/>
      <w:marLeft w:val="0"/>
      <w:marRight w:val="0"/>
      <w:marTop w:val="0"/>
      <w:marBottom w:val="0"/>
      <w:divBdr>
        <w:top w:val="none" w:sz="0" w:space="0" w:color="auto"/>
        <w:left w:val="none" w:sz="0" w:space="0" w:color="auto"/>
        <w:bottom w:val="none" w:sz="0" w:space="0" w:color="auto"/>
        <w:right w:val="none" w:sz="0" w:space="0" w:color="auto"/>
      </w:divBdr>
    </w:div>
    <w:div w:id="842401081">
      <w:bodyDiv w:val="1"/>
      <w:marLeft w:val="0"/>
      <w:marRight w:val="0"/>
      <w:marTop w:val="0"/>
      <w:marBottom w:val="0"/>
      <w:divBdr>
        <w:top w:val="none" w:sz="0" w:space="0" w:color="auto"/>
        <w:left w:val="none" w:sz="0" w:space="0" w:color="auto"/>
        <w:bottom w:val="none" w:sz="0" w:space="0" w:color="auto"/>
        <w:right w:val="none" w:sz="0" w:space="0" w:color="auto"/>
      </w:divBdr>
    </w:div>
    <w:div w:id="865559426">
      <w:bodyDiv w:val="1"/>
      <w:marLeft w:val="0"/>
      <w:marRight w:val="0"/>
      <w:marTop w:val="0"/>
      <w:marBottom w:val="0"/>
      <w:divBdr>
        <w:top w:val="none" w:sz="0" w:space="0" w:color="auto"/>
        <w:left w:val="none" w:sz="0" w:space="0" w:color="auto"/>
        <w:bottom w:val="none" w:sz="0" w:space="0" w:color="auto"/>
        <w:right w:val="none" w:sz="0" w:space="0" w:color="auto"/>
      </w:divBdr>
    </w:div>
    <w:div w:id="914239640">
      <w:bodyDiv w:val="1"/>
      <w:marLeft w:val="0"/>
      <w:marRight w:val="0"/>
      <w:marTop w:val="0"/>
      <w:marBottom w:val="0"/>
      <w:divBdr>
        <w:top w:val="none" w:sz="0" w:space="0" w:color="auto"/>
        <w:left w:val="none" w:sz="0" w:space="0" w:color="auto"/>
        <w:bottom w:val="none" w:sz="0" w:space="0" w:color="auto"/>
        <w:right w:val="none" w:sz="0" w:space="0" w:color="auto"/>
      </w:divBdr>
    </w:div>
    <w:div w:id="921446975">
      <w:bodyDiv w:val="1"/>
      <w:marLeft w:val="0"/>
      <w:marRight w:val="0"/>
      <w:marTop w:val="0"/>
      <w:marBottom w:val="0"/>
      <w:divBdr>
        <w:top w:val="none" w:sz="0" w:space="0" w:color="auto"/>
        <w:left w:val="none" w:sz="0" w:space="0" w:color="auto"/>
        <w:bottom w:val="none" w:sz="0" w:space="0" w:color="auto"/>
        <w:right w:val="none" w:sz="0" w:space="0" w:color="auto"/>
      </w:divBdr>
    </w:div>
    <w:div w:id="944002937">
      <w:bodyDiv w:val="1"/>
      <w:marLeft w:val="0"/>
      <w:marRight w:val="0"/>
      <w:marTop w:val="0"/>
      <w:marBottom w:val="0"/>
      <w:divBdr>
        <w:top w:val="none" w:sz="0" w:space="0" w:color="auto"/>
        <w:left w:val="none" w:sz="0" w:space="0" w:color="auto"/>
        <w:bottom w:val="none" w:sz="0" w:space="0" w:color="auto"/>
        <w:right w:val="none" w:sz="0" w:space="0" w:color="auto"/>
      </w:divBdr>
    </w:div>
    <w:div w:id="944655138">
      <w:bodyDiv w:val="1"/>
      <w:marLeft w:val="0"/>
      <w:marRight w:val="0"/>
      <w:marTop w:val="0"/>
      <w:marBottom w:val="0"/>
      <w:divBdr>
        <w:top w:val="none" w:sz="0" w:space="0" w:color="auto"/>
        <w:left w:val="none" w:sz="0" w:space="0" w:color="auto"/>
        <w:bottom w:val="none" w:sz="0" w:space="0" w:color="auto"/>
        <w:right w:val="none" w:sz="0" w:space="0" w:color="auto"/>
      </w:divBdr>
    </w:div>
    <w:div w:id="999118809">
      <w:bodyDiv w:val="1"/>
      <w:marLeft w:val="0"/>
      <w:marRight w:val="0"/>
      <w:marTop w:val="0"/>
      <w:marBottom w:val="0"/>
      <w:divBdr>
        <w:top w:val="none" w:sz="0" w:space="0" w:color="auto"/>
        <w:left w:val="none" w:sz="0" w:space="0" w:color="auto"/>
        <w:bottom w:val="none" w:sz="0" w:space="0" w:color="auto"/>
        <w:right w:val="none" w:sz="0" w:space="0" w:color="auto"/>
      </w:divBdr>
    </w:div>
    <w:div w:id="1004169639">
      <w:bodyDiv w:val="1"/>
      <w:marLeft w:val="0"/>
      <w:marRight w:val="0"/>
      <w:marTop w:val="0"/>
      <w:marBottom w:val="0"/>
      <w:divBdr>
        <w:top w:val="none" w:sz="0" w:space="0" w:color="auto"/>
        <w:left w:val="none" w:sz="0" w:space="0" w:color="auto"/>
        <w:bottom w:val="none" w:sz="0" w:space="0" w:color="auto"/>
        <w:right w:val="none" w:sz="0" w:space="0" w:color="auto"/>
      </w:divBdr>
    </w:div>
    <w:div w:id="1032997980">
      <w:bodyDiv w:val="1"/>
      <w:marLeft w:val="0"/>
      <w:marRight w:val="0"/>
      <w:marTop w:val="0"/>
      <w:marBottom w:val="0"/>
      <w:divBdr>
        <w:top w:val="none" w:sz="0" w:space="0" w:color="auto"/>
        <w:left w:val="none" w:sz="0" w:space="0" w:color="auto"/>
        <w:bottom w:val="none" w:sz="0" w:space="0" w:color="auto"/>
        <w:right w:val="none" w:sz="0" w:space="0" w:color="auto"/>
      </w:divBdr>
    </w:div>
    <w:div w:id="1040738557">
      <w:bodyDiv w:val="1"/>
      <w:marLeft w:val="0"/>
      <w:marRight w:val="0"/>
      <w:marTop w:val="0"/>
      <w:marBottom w:val="0"/>
      <w:divBdr>
        <w:top w:val="none" w:sz="0" w:space="0" w:color="auto"/>
        <w:left w:val="none" w:sz="0" w:space="0" w:color="auto"/>
        <w:bottom w:val="none" w:sz="0" w:space="0" w:color="auto"/>
        <w:right w:val="none" w:sz="0" w:space="0" w:color="auto"/>
      </w:divBdr>
    </w:div>
    <w:div w:id="1085229453">
      <w:bodyDiv w:val="1"/>
      <w:marLeft w:val="0"/>
      <w:marRight w:val="0"/>
      <w:marTop w:val="0"/>
      <w:marBottom w:val="0"/>
      <w:divBdr>
        <w:top w:val="none" w:sz="0" w:space="0" w:color="auto"/>
        <w:left w:val="none" w:sz="0" w:space="0" w:color="auto"/>
        <w:bottom w:val="none" w:sz="0" w:space="0" w:color="auto"/>
        <w:right w:val="none" w:sz="0" w:space="0" w:color="auto"/>
      </w:divBdr>
    </w:div>
    <w:div w:id="1114596923">
      <w:bodyDiv w:val="1"/>
      <w:marLeft w:val="0"/>
      <w:marRight w:val="0"/>
      <w:marTop w:val="0"/>
      <w:marBottom w:val="0"/>
      <w:divBdr>
        <w:top w:val="none" w:sz="0" w:space="0" w:color="auto"/>
        <w:left w:val="none" w:sz="0" w:space="0" w:color="auto"/>
        <w:bottom w:val="none" w:sz="0" w:space="0" w:color="auto"/>
        <w:right w:val="none" w:sz="0" w:space="0" w:color="auto"/>
      </w:divBdr>
    </w:div>
    <w:div w:id="1117140417">
      <w:bodyDiv w:val="1"/>
      <w:marLeft w:val="0"/>
      <w:marRight w:val="0"/>
      <w:marTop w:val="0"/>
      <w:marBottom w:val="0"/>
      <w:divBdr>
        <w:top w:val="none" w:sz="0" w:space="0" w:color="auto"/>
        <w:left w:val="none" w:sz="0" w:space="0" w:color="auto"/>
        <w:bottom w:val="none" w:sz="0" w:space="0" w:color="auto"/>
        <w:right w:val="none" w:sz="0" w:space="0" w:color="auto"/>
      </w:divBdr>
    </w:div>
    <w:div w:id="1151286825">
      <w:bodyDiv w:val="1"/>
      <w:marLeft w:val="0"/>
      <w:marRight w:val="0"/>
      <w:marTop w:val="0"/>
      <w:marBottom w:val="0"/>
      <w:divBdr>
        <w:top w:val="none" w:sz="0" w:space="0" w:color="auto"/>
        <w:left w:val="none" w:sz="0" w:space="0" w:color="auto"/>
        <w:bottom w:val="none" w:sz="0" w:space="0" w:color="auto"/>
        <w:right w:val="none" w:sz="0" w:space="0" w:color="auto"/>
      </w:divBdr>
    </w:div>
    <w:div w:id="1156919215">
      <w:bodyDiv w:val="1"/>
      <w:marLeft w:val="0"/>
      <w:marRight w:val="0"/>
      <w:marTop w:val="0"/>
      <w:marBottom w:val="0"/>
      <w:divBdr>
        <w:top w:val="none" w:sz="0" w:space="0" w:color="auto"/>
        <w:left w:val="none" w:sz="0" w:space="0" w:color="auto"/>
        <w:bottom w:val="none" w:sz="0" w:space="0" w:color="auto"/>
        <w:right w:val="none" w:sz="0" w:space="0" w:color="auto"/>
      </w:divBdr>
    </w:div>
    <w:div w:id="1237284935">
      <w:bodyDiv w:val="1"/>
      <w:marLeft w:val="0"/>
      <w:marRight w:val="0"/>
      <w:marTop w:val="0"/>
      <w:marBottom w:val="0"/>
      <w:divBdr>
        <w:top w:val="none" w:sz="0" w:space="0" w:color="auto"/>
        <w:left w:val="none" w:sz="0" w:space="0" w:color="auto"/>
        <w:bottom w:val="none" w:sz="0" w:space="0" w:color="auto"/>
        <w:right w:val="none" w:sz="0" w:space="0" w:color="auto"/>
      </w:divBdr>
    </w:div>
    <w:div w:id="1241016704">
      <w:bodyDiv w:val="1"/>
      <w:marLeft w:val="0"/>
      <w:marRight w:val="0"/>
      <w:marTop w:val="0"/>
      <w:marBottom w:val="0"/>
      <w:divBdr>
        <w:top w:val="none" w:sz="0" w:space="0" w:color="auto"/>
        <w:left w:val="none" w:sz="0" w:space="0" w:color="auto"/>
        <w:bottom w:val="none" w:sz="0" w:space="0" w:color="auto"/>
        <w:right w:val="none" w:sz="0" w:space="0" w:color="auto"/>
      </w:divBdr>
    </w:div>
    <w:div w:id="1248921075">
      <w:bodyDiv w:val="1"/>
      <w:marLeft w:val="0"/>
      <w:marRight w:val="0"/>
      <w:marTop w:val="0"/>
      <w:marBottom w:val="0"/>
      <w:divBdr>
        <w:top w:val="none" w:sz="0" w:space="0" w:color="auto"/>
        <w:left w:val="none" w:sz="0" w:space="0" w:color="auto"/>
        <w:bottom w:val="none" w:sz="0" w:space="0" w:color="auto"/>
        <w:right w:val="none" w:sz="0" w:space="0" w:color="auto"/>
      </w:divBdr>
    </w:div>
    <w:div w:id="1279795008">
      <w:bodyDiv w:val="1"/>
      <w:marLeft w:val="0"/>
      <w:marRight w:val="0"/>
      <w:marTop w:val="0"/>
      <w:marBottom w:val="0"/>
      <w:divBdr>
        <w:top w:val="none" w:sz="0" w:space="0" w:color="auto"/>
        <w:left w:val="none" w:sz="0" w:space="0" w:color="auto"/>
        <w:bottom w:val="none" w:sz="0" w:space="0" w:color="auto"/>
        <w:right w:val="none" w:sz="0" w:space="0" w:color="auto"/>
      </w:divBdr>
    </w:div>
    <w:div w:id="1293174724">
      <w:bodyDiv w:val="1"/>
      <w:marLeft w:val="0"/>
      <w:marRight w:val="0"/>
      <w:marTop w:val="0"/>
      <w:marBottom w:val="0"/>
      <w:divBdr>
        <w:top w:val="none" w:sz="0" w:space="0" w:color="auto"/>
        <w:left w:val="none" w:sz="0" w:space="0" w:color="auto"/>
        <w:bottom w:val="none" w:sz="0" w:space="0" w:color="auto"/>
        <w:right w:val="none" w:sz="0" w:space="0" w:color="auto"/>
      </w:divBdr>
    </w:div>
    <w:div w:id="1296373840">
      <w:bodyDiv w:val="1"/>
      <w:marLeft w:val="0"/>
      <w:marRight w:val="0"/>
      <w:marTop w:val="0"/>
      <w:marBottom w:val="0"/>
      <w:divBdr>
        <w:top w:val="none" w:sz="0" w:space="0" w:color="auto"/>
        <w:left w:val="none" w:sz="0" w:space="0" w:color="auto"/>
        <w:bottom w:val="none" w:sz="0" w:space="0" w:color="auto"/>
        <w:right w:val="none" w:sz="0" w:space="0" w:color="auto"/>
      </w:divBdr>
    </w:div>
    <w:div w:id="1302228104">
      <w:bodyDiv w:val="1"/>
      <w:marLeft w:val="0"/>
      <w:marRight w:val="0"/>
      <w:marTop w:val="0"/>
      <w:marBottom w:val="0"/>
      <w:divBdr>
        <w:top w:val="none" w:sz="0" w:space="0" w:color="auto"/>
        <w:left w:val="none" w:sz="0" w:space="0" w:color="auto"/>
        <w:bottom w:val="none" w:sz="0" w:space="0" w:color="auto"/>
        <w:right w:val="none" w:sz="0" w:space="0" w:color="auto"/>
      </w:divBdr>
    </w:div>
    <w:div w:id="1335913329">
      <w:bodyDiv w:val="1"/>
      <w:marLeft w:val="0"/>
      <w:marRight w:val="0"/>
      <w:marTop w:val="0"/>
      <w:marBottom w:val="0"/>
      <w:divBdr>
        <w:top w:val="none" w:sz="0" w:space="0" w:color="auto"/>
        <w:left w:val="none" w:sz="0" w:space="0" w:color="auto"/>
        <w:bottom w:val="none" w:sz="0" w:space="0" w:color="auto"/>
        <w:right w:val="none" w:sz="0" w:space="0" w:color="auto"/>
      </w:divBdr>
    </w:div>
    <w:div w:id="1355840753">
      <w:bodyDiv w:val="1"/>
      <w:marLeft w:val="0"/>
      <w:marRight w:val="0"/>
      <w:marTop w:val="0"/>
      <w:marBottom w:val="0"/>
      <w:divBdr>
        <w:top w:val="none" w:sz="0" w:space="0" w:color="auto"/>
        <w:left w:val="none" w:sz="0" w:space="0" w:color="auto"/>
        <w:bottom w:val="none" w:sz="0" w:space="0" w:color="auto"/>
        <w:right w:val="none" w:sz="0" w:space="0" w:color="auto"/>
      </w:divBdr>
    </w:div>
    <w:div w:id="1368137760">
      <w:bodyDiv w:val="1"/>
      <w:marLeft w:val="0"/>
      <w:marRight w:val="0"/>
      <w:marTop w:val="0"/>
      <w:marBottom w:val="0"/>
      <w:divBdr>
        <w:top w:val="none" w:sz="0" w:space="0" w:color="auto"/>
        <w:left w:val="none" w:sz="0" w:space="0" w:color="auto"/>
        <w:bottom w:val="none" w:sz="0" w:space="0" w:color="auto"/>
        <w:right w:val="none" w:sz="0" w:space="0" w:color="auto"/>
      </w:divBdr>
    </w:div>
    <w:div w:id="1371540555">
      <w:bodyDiv w:val="1"/>
      <w:marLeft w:val="0"/>
      <w:marRight w:val="0"/>
      <w:marTop w:val="0"/>
      <w:marBottom w:val="0"/>
      <w:divBdr>
        <w:top w:val="none" w:sz="0" w:space="0" w:color="auto"/>
        <w:left w:val="none" w:sz="0" w:space="0" w:color="auto"/>
        <w:bottom w:val="none" w:sz="0" w:space="0" w:color="auto"/>
        <w:right w:val="none" w:sz="0" w:space="0" w:color="auto"/>
      </w:divBdr>
    </w:div>
    <w:div w:id="1379671915">
      <w:bodyDiv w:val="1"/>
      <w:marLeft w:val="0"/>
      <w:marRight w:val="0"/>
      <w:marTop w:val="0"/>
      <w:marBottom w:val="0"/>
      <w:divBdr>
        <w:top w:val="none" w:sz="0" w:space="0" w:color="auto"/>
        <w:left w:val="none" w:sz="0" w:space="0" w:color="auto"/>
        <w:bottom w:val="none" w:sz="0" w:space="0" w:color="auto"/>
        <w:right w:val="none" w:sz="0" w:space="0" w:color="auto"/>
      </w:divBdr>
    </w:div>
    <w:div w:id="1428847602">
      <w:bodyDiv w:val="1"/>
      <w:marLeft w:val="0"/>
      <w:marRight w:val="0"/>
      <w:marTop w:val="0"/>
      <w:marBottom w:val="0"/>
      <w:divBdr>
        <w:top w:val="none" w:sz="0" w:space="0" w:color="auto"/>
        <w:left w:val="none" w:sz="0" w:space="0" w:color="auto"/>
        <w:bottom w:val="none" w:sz="0" w:space="0" w:color="auto"/>
        <w:right w:val="none" w:sz="0" w:space="0" w:color="auto"/>
      </w:divBdr>
    </w:div>
    <w:div w:id="1429152276">
      <w:bodyDiv w:val="1"/>
      <w:marLeft w:val="0"/>
      <w:marRight w:val="0"/>
      <w:marTop w:val="0"/>
      <w:marBottom w:val="0"/>
      <w:divBdr>
        <w:top w:val="none" w:sz="0" w:space="0" w:color="auto"/>
        <w:left w:val="none" w:sz="0" w:space="0" w:color="auto"/>
        <w:bottom w:val="none" w:sz="0" w:space="0" w:color="auto"/>
        <w:right w:val="none" w:sz="0" w:space="0" w:color="auto"/>
      </w:divBdr>
    </w:div>
    <w:div w:id="1481800718">
      <w:bodyDiv w:val="1"/>
      <w:marLeft w:val="0"/>
      <w:marRight w:val="0"/>
      <w:marTop w:val="0"/>
      <w:marBottom w:val="0"/>
      <w:divBdr>
        <w:top w:val="none" w:sz="0" w:space="0" w:color="auto"/>
        <w:left w:val="none" w:sz="0" w:space="0" w:color="auto"/>
        <w:bottom w:val="none" w:sz="0" w:space="0" w:color="auto"/>
        <w:right w:val="none" w:sz="0" w:space="0" w:color="auto"/>
      </w:divBdr>
    </w:div>
    <w:div w:id="1488476762">
      <w:bodyDiv w:val="1"/>
      <w:marLeft w:val="0"/>
      <w:marRight w:val="0"/>
      <w:marTop w:val="0"/>
      <w:marBottom w:val="0"/>
      <w:divBdr>
        <w:top w:val="none" w:sz="0" w:space="0" w:color="auto"/>
        <w:left w:val="none" w:sz="0" w:space="0" w:color="auto"/>
        <w:bottom w:val="none" w:sz="0" w:space="0" w:color="auto"/>
        <w:right w:val="none" w:sz="0" w:space="0" w:color="auto"/>
      </w:divBdr>
    </w:div>
    <w:div w:id="1506286390">
      <w:bodyDiv w:val="1"/>
      <w:marLeft w:val="0"/>
      <w:marRight w:val="0"/>
      <w:marTop w:val="0"/>
      <w:marBottom w:val="0"/>
      <w:divBdr>
        <w:top w:val="none" w:sz="0" w:space="0" w:color="auto"/>
        <w:left w:val="none" w:sz="0" w:space="0" w:color="auto"/>
        <w:bottom w:val="none" w:sz="0" w:space="0" w:color="auto"/>
        <w:right w:val="none" w:sz="0" w:space="0" w:color="auto"/>
      </w:divBdr>
    </w:div>
    <w:div w:id="1519656716">
      <w:bodyDiv w:val="1"/>
      <w:marLeft w:val="0"/>
      <w:marRight w:val="0"/>
      <w:marTop w:val="0"/>
      <w:marBottom w:val="0"/>
      <w:divBdr>
        <w:top w:val="none" w:sz="0" w:space="0" w:color="auto"/>
        <w:left w:val="none" w:sz="0" w:space="0" w:color="auto"/>
        <w:bottom w:val="none" w:sz="0" w:space="0" w:color="auto"/>
        <w:right w:val="none" w:sz="0" w:space="0" w:color="auto"/>
      </w:divBdr>
    </w:div>
    <w:div w:id="1531797009">
      <w:bodyDiv w:val="1"/>
      <w:marLeft w:val="0"/>
      <w:marRight w:val="0"/>
      <w:marTop w:val="0"/>
      <w:marBottom w:val="0"/>
      <w:divBdr>
        <w:top w:val="none" w:sz="0" w:space="0" w:color="auto"/>
        <w:left w:val="none" w:sz="0" w:space="0" w:color="auto"/>
        <w:bottom w:val="none" w:sz="0" w:space="0" w:color="auto"/>
        <w:right w:val="none" w:sz="0" w:space="0" w:color="auto"/>
      </w:divBdr>
    </w:div>
    <w:div w:id="1591811148">
      <w:bodyDiv w:val="1"/>
      <w:marLeft w:val="0"/>
      <w:marRight w:val="0"/>
      <w:marTop w:val="0"/>
      <w:marBottom w:val="0"/>
      <w:divBdr>
        <w:top w:val="none" w:sz="0" w:space="0" w:color="auto"/>
        <w:left w:val="none" w:sz="0" w:space="0" w:color="auto"/>
        <w:bottom w:val="none" w:sz="0" w:space="0" w:color="auto"/>
        <w:right w:val="none" w:sz="0" w:space="0" w:color="auto"/>
      </w:divBdr>
    </w:div>
    <w:div w:id="1606382096">
      <w:bodyDiv w:val="1"/>
      <w:marLeft w:val="0"/>
      <w:marRight w:val="0"/>
      <w:marTop w:val="0"/>
      <w:marBottom w:val="0"/>
      <w:divBdr>
        <w:top w:val="none" w:sz="0" w:space="0" w:color="auto"/>
        <w:left w:val="none" w:sz="0" w:space="0" w:color="auto"/>
        <w:bottom w:val="none" w:sz="0" w:space="0" w:color="auto"/>
        <w:right w:val="none" w:sz="0" w:space="0" w:color="auto"/>
      </w:divBdr>
    </w:div>
    <w:div w:id="1652633603">
      <w:bodyDiv w:val="1"/>
      <w:marLeft w:val="0"/>
      <w:marRight w:val="0"/>
      <w:marTop w:val="0"/>
      <w:marBottom w:val="0"/>
      <w:divBdr>
        <w:top w:val="none" w:sz="0" w:space="0" w:color="auto"/>
        <w:left w:val="none" w:sz="0" w:space="0" w:color="auto"/>
        <w:bottom w:val="none" w:sz="0" w:space="0" w:color="auto"/>
        <w:right w:val="none" w:sz="0" w:space="0" w:color="auto"/>
      </w:divBdr>
    </w:div>
    <w:div w:id="1654721216">
      <w:bodyDiv w:val="1"/>
      <w:marLeft w:val="0"/>
      <w:marRight w:val="0"/>
      <w:marTop w:val="0"/>
      <w:marBottom w:val="0"/>
      <w:divBdr>
        <w:top w:val="none" w:sz="0" w:space="0" w:color="auto"/>
        <w:left w:val="none" w:sz="0" w:space="0" w:color="auto"/>
        <w:bottom w:val="none" w:sz="0" w:space="0" w:color="auto"/>
        <w:right w:val="none" w:sz="0" w:space="0" w:color="auto"/>
      </w:divBdr>
    </w:div>
    <w:div w:id="1658145692">
      <w:bodyDiv w:val="1"/>
      <w:marLeft w:val="0"/>
      <w:marRight w:val="0"/>
      <w:marTop w:val="0"/>
      <w:marBottom w:val="0"/>
      <w:divBdr>
        <w:top w:val="none" w:sz="0" w:space="0" w:color="auto"/>
        <w:left w:val="none" w:sz="0" w:space="0" w:color="auto"/>
        <w:bottom w:val="none" w:sz="0" w:space="0" w:color="auto"/>
        <w:right w:val="none" w:sz="0" w:space="0" w:color="auto"/>
      </w:divBdr>
    </w:div>
    <w:div w:id="1662662679">
      <w:bodyDiv w:val="1"/>
      <w:marLeft w:val="0"/>
      <w:marRight w:val="0"/>
      <w:marTop w:val="0"/>
      <w:marBottom w:val="0"/>
      <w:divBdr>
        <w:top w:val="none" w:sz="0" w:space="0" w:color="auto"/>
        <w:left w:val="none" w:sz="0" w:space="0" w:color="auto"/>
        <w:bottom w:val="none" w:sz="0" w:space="0" w:color="auto"/>
        <w:right w:val="none" w:sz="0" w:space="0" w:color="auto"/>
      </w:divBdr>
    </w:div>
    <w:div w:id="1666056703">
      <w:bodyDiv w:val="1"/>
      <w:marLeft w:val="0"/>
      <w:marRight w:val="0"/>
      <w:marTop w:val="0"/>
      <w:marBottom w:val="0"/>
      <w:divBdr>
        <w:top w:val="none" w:sz="0" w:space="0" w:color="auto"/>
        <w:left w:val="none" w:sz="0" w:space="0" w:color="auto"/>
        <w:bottom w:val="none" w:sz="0" w:space="0" w:color="auto"/>
        <w:right w:val="none" w:sz="0" w:space="0" w:color="auto"/>
      </w:divBdr>
    </w:div>
    <w:div w:id="1689864487">
      <w:bodyDiv w:val="1"/>
      <w:marLeft w:val="0"/>
      <w:marRight w:val="0"/>
      <w:marTop w:val="0"/>
      <w:marBottom w:val="0"/>
      <w:divBdr>
        <w:top w:val="none" w:sz="0" w:space="0" w:color="auto"/>
        <w:left w:val="none" w:sz="0" w:space="0" w:color="auto"/>
        <w:bottom w:val="none" w:sz="0" w:space="0" w:color="auto"/>
        <w:right w:val="none" w:sz="0" w:space="0" w:color="auto"/>
      </w:divBdr>
    </w:div>
    <w:div w:id="1725057344">
      <w:bodyDiv w:val="1"/>
      <w:marLeft w:val="0"/>
      <w:marRight w:val="0"/>
      <w:marTop w:val="0"/>
      <w:marBottom w:val="0"/>
      <w:divBdr>
        <w:top w:val="none" w:sz="0" w:space="0" w:color="auto"/>
        <w:left w:val="none" w:sz="0" w:space="0" w:color="auto"/>
        <w:bottom w:val="none" w:sz="0" w:space="0" w:color="auto"/>
        <w:right w:val="none" w:sz="0" w:space="0" w:color="auto"/>
      </w:divBdr>
    </w:div>
    <w:div w:id="1730685703">
      <w:bodyDiv w:val="1"/>
      <w:marLeft w:val="0"/>
      <w:marRight w:val="0"/>
      <w:marTop w:val="0"/>
      <w:marBottom w:val="0"/>
      <w:divBdr>
        <w:top w:val="none" w:sz="0" w:space="0" w:color="auto"/>
        <w:left w:val="none" w:sz="0" w:space="0" w:color="auto"/>
        <w:bottom w:val="none" w:sz="0" w:space="0" w:color="auto"/>
        <w:right w:val="none" w:sz="0" w:space="0" w:color="auto"/>
      </w:divBdr>
    </w:div>
    <w:div w:id="1809857945">
      <w:bodyDiv w:val="1"/>
      <w:marLeft w:val="0"/>
      <w:marRight w:val="0"/>
      <w:marTop w:val="0"/>
      <w:marBottom w:val="0"/>
      <w:divBdr>
        <w:top w:val="none" w:sz="0" w:space="0" w:color="auto"/>
        <w:left w:val="none" w:sz="0" w:space="0" w:color="auto"/>
        <w:bottom w:val="none" w:sz="0" w:space="0" w:color="auto"/>
        <w:right w:val="none" w:sz="0" w:space="0" w:color="auto"/>
      </w:divBdr>
    </w:div>
    <w:div w:id="1853757492">
      <w:bodyDiv w:val="1"/>
      <w:marLeft w:val="0"/>
      <w:marRight w:val="0"/>
      <w:marTop w:val="0"/>
      <w:marBottom w:val="0"/>
      <w:divBdr>
        <w:top w:val="none" w:sz="0" w:space="0" w:color="auto"/>
        <w:left w:val="none" w:sz="0" w:space="0" w:color="auto"/>
        <w:bottom w:val="none" w:sz="0" w:space="0" w:color="auto"/>
        <w:right w:val="none" w:sz="0" w:space="0" w:color="auto"/>
      </w:divBdr>
    </w:div>
    <w:div w:id="1880970116">
      <w:bodyDiv w:val="1"/>
      <w:marLeft w:val="0"/>
      <w:marRight w:val="0"/>
      <w:marTop w:val="0"/>
      <w:marBottom w:val="0"/>
      <w:divBdr>
        <w:top w:val="none" w:sz="0" w:space="0" w:color="auto"/>
        <w:left w:val="none" w:sz="0" w:space="0" w:color="auto"/>
        <w:bottom w:val="none" w:sz="0" w:space="0" w:color="auto"/>
        <w:right w:val="none" w:sz="0" w:space="0" w:color="auto"/>
      </w:divBdr>
    </w:div>
    <w:div w:id="1923879181">
      <w:bodyDiv w:val="1"/>
      <w:marLeft w:val="0"/>
      <w:marRight w:val="0"/>
      <w:marTop w:val="0"/>
      <w:marBottom w:val="0"/>
      <w:divBdr>
        <w:top w:val="none" w:sz="0" w:space="0" w:color="auto"/>
        <w:left w:val="none" w:sz="0" w:space="0" w:color="auto"/>
        <w:bottom w:val="none" w:sz="0" w:space="0" w:color="auto"/>
        <w:right w:val="none" w:sz="0" w:space="0" w:color="auto"/>
      </w:divBdr>
    </w:div>
    <w:div w:id="1926455078">
      <w:bodyDiv w:val="1"/>
      <w:marLeft w:val="0"/>
      <w:marRight w:val="0"/>
      <w:marTop w:val="0"/>
      <w:marBottom w:val="0"/>
      <w:divBdr>
        <w:top w:val="none" w:sz="0" w:space="0" w:color="auto"/>
        <w:left w:val="none" w:sz="0" w:space="0" w:color="auto"/>
        <w:bottom w:val="none" w:sz="0" w:space="0" w:color="auto"/>
        <w:right w:val="none" w:sz="0" w:space="0" w:color="auto"/>
      </w:divBdr>
    </w:div>
    <w:div w:id="1934238971">
      <w:bodyDiv w:val="1"/>
      <w:marLeft w:val="0"/>
      <w:marRight w:val="0"/>
      <w:marTop w:val="0"/>
      <w:marBottom w:val="0"/>
      <w:divBdr>
        <w:top w:val="none" w:sz="0" w:space="0" w:color="auto"/>
        <w:left w:val="none" w:sz="0" w:space="0" w:color="auto"/>
        <w:bottom w:val="none" w:sz="0" w:space="0" w:color="auto"/>
        <w:right w:val="none" w:sz="0" w:space="0" w:color="auto"/>
      </w:divBdr>
    </w:div>
    <w:div w:id="1987009675">
      <w:bodyDiv w:val="1"/>
      <w:marLeft w:val="0"/>
      <w:marRight w:val="0"/>
      <w:marTop w:val="0"/>
      <w:marBottom w:val="0"/>
      <w:divBdr>
        <w:top w:val="none" w:sz="0" w:space="0" w:color="auto"/>
        <w:left w:val="none" w:sz="0" w:space="0" w:color="auto"/>
        <w:bottom w:val="none" w:sz="0" w:space="0" w:color="auto"/>
        <w:right w:val="none" w:sz="0" w:space="0" w:color="auto"/>
      </w:divBdr>
    </w:div>
    <w:div w:id="1988657139">
      <w:bodyDiv w:val="1"/>
      <w:marLeft w:val="0"/>
      <w:marRight w:val="0"/>
      <w:marTop w:val="0"/>
      <w:marBottom w:val="0"/>
      <w:divBdr>
        <w:top w:val="none" w:sz="0" w:space="0" w:color="auto"/>
        <w:left w:val="none" w:sz="0" w:space="0" w:color="auto"/>
        <w:bottom w:val="none" w:sz="0" w:space="0" w:color="auto"/>
        <w:right w:val="none" w:sz="0" w:space="0" w:color="auto"/>
      </w:divBdr>
    </w:div>
    <w:div w:id="2037271437">
      <w:bodyDiv w:val="1"/>
      <w:marLeft w:val="0"/>
      <w:marRight w:val="0"/>
      <w:marTop w:val="0"/>
      <w:marBottom w:val="0"/>
      <w:divBdr>
        <w:top w:val="none" w:sz="0" w:space="0" w:color="auto"/>
        <w:left w:val="none" w:sz="0" w:space="0" w:color="auto"/>
        <w:bottom w:val="none" w:sz="0" w:space="0" w:color="auto"/>
        <w:right w:val="none" w:sz="0" w:space="0" w:color="auto"/>
      </w:divBdr>
    </w:div>
    <w:div w:id="2048598898">
      <w:bodyDiv w:val="1"/>
      <w:marLeft w:val="0"/>
      <w:marRight w:val="0"/>
      <w:marTop w:val="0"/>
      <w:marBottom w:val="0"/>
      <w:divBdr>
        <w:top w:val="none" w:sz="0" w:space="0" w:color="auto"/>
        <w:left w:val="none" w:sz="0" w:space="0" w:color="auto"/>
        <w:bottom w:val="none" w:sz="0" w:space="0" w:color="auto"/>
        <w:right w:val="none" w:sz="0" w:space="0" w:color="auto"/>
      </w:divBdr>
    </w:div>
    <w:div w:id="2054227647">
      <w:bodyDiv w:val="1"/>
      <w:marLeft w:val="0"/>
      <w:marRight w:val="0"/>
      <w:marTop w:val="0"/>
      <w:marBottom w:val="0"/>
      <w:divBdr>
        <w:top w:val="none" w:sz="0" w:space="0" w:color="auto"/>
        <w:left w:val="none" w:sz="0" w:space="0" w:color="auto"/>
        <w:bottom w:val="none" w:sz="0" w:space="0" w:color="auto"/>
        <w:right w:val="none" w:sz="0" w:space="0" w:color="auto"/>
      </w:divBdr>
    </w:div>
    <w:div w:id="2074696738">
      <w:bodyDiv w:val="1"/>
      <w:marLeft w:val="0"/>
      <w:marRight w:val="0"/>
      <w:marTop w:val="0"/>
      <w:marBottom w:val="0"/>
      <w:divBdr>
        <w:top w:val="none" w:sz="0" w:space="0" w:color="auto"/>
        <w:left w:val="none" w:sz="0" w:space="0" w:color="auto"/>
        <w:bottom w:val="none" w:sz="0" w:space="0" w:color="auto"/>
        <w:right w:val="none" w:sz="0" w:space="0" w:color="auto"/>
      </w:divBdr>
    </w:div>
    <w:div w:id="2103647296">
      <w:bodyDiv w:val="1"/>
      <w:marLeft w:val="0"/>
      <w:marRight w:val="0"/>
      <w:marTop w:val="0"/>
      <w:marBottom w:val="0"/>
      <w:divBdr>
        <w:top w:val="none" w:sz="0" w:space="0" w:color="auto"/>
        <w:left w:val="none" w:sz="0" w:space="0" w:color="auto"/>
        <w:bottom w:val="none" w:sz="0" w:space="0" w:color="auto"/>
        <w:right w:val="none" w:sz="0" w:space="0" w:color="auto"/>
      </w:divBdr>
    </w:div>
    <w:div w:id="2118941060">
      <w:bodyDiv w:val="1"/>
      <w:marLeft w:val="0"/>
      <w:marRight w:val="0"/>
      <w:marTop w:val="0"/>
      <w:marBottom w:val="0"/>
      <w:divBdr>
        <w:top w:val="none" w:sz="0" w:space="0" w:color="auto"/>
        <w:left w:val="none" w:sz="0" w:space="0" w:color="auto"/>
        <w:bottom w:val="none" w:sz="0" w:space="0" w:color="auto"/>
        <w:right w:val="none" w:sz="0" w:space="0" w:color="auto"/>
      </w:divBdr>
    </w:div>
    <w:div w:id="21341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辰巳　貞江</dc:creator>
  <cp:keywords/>
  <dc:description/>
  <cp:lastModifiedBy>辰巳　貞江</cp:lastModifiedBy>
  <cp:revision>3</cp:revision>
  <dcterms:created xsi:type="dcterms:W3CDTF">2026-03-18T10:46:00Z</dcterms:created>
  <dcterms:modified xsi:type="dcterms:W3CDTF">2026-03-19T10:08:00Z</dcterms:modified>
</cp:coreProperties>
</file>