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DA4D5" w14:textId="7D867E7D" w:rsidR="00E669CA" w:rsidRPr="00385088" w:rsidRDefault="002651EE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27FA193" w14:textId="77777777" w:rsidR="00F05C82" w:rsidRPr="00385088" w:rsidRDefault="00F05C82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11" w14:textId="77777777" w:rsidR="00F01176" w:rsidRPr="00385088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50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注記（事業別財務諸表：居住企画事業）</w:t>
      </w:r>
    </w:p>
    <w:p w14:paraId="27C7AE8A" w14:textId="77777777" w:rsidR="00F05C82" w:rsidRPr="00385088" w:rsidRDefault="00F05C82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B129513" w14:textId="77777777" w:rsidR="00F01176" w:rsidRPr="00605A3B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605A3B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１．偶発債務</w:t>
      </w:r>
    </w:p>
    <w:p w14:paraId="2B129514" w14:textId="1B117622" w:rsidR="00F01176" w:rsidRPr="00605A3B" w:rsidRDefault="00F01176" w:rsidP="00FC7CD2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（１）債務保証または損失補償に係る債務負担行為のうち、履行すべき額が未確定なもの</w:t>
      </w:r>
      <w:r w:rsidR="00D75F8F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FC7CD2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2B129515" w14:textId="44BF0DFB" w:rsidR="00F01176" w:rsidRPr="00605A3B" w:rsidRDefault="00F01176" w:rsidP="00F01176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2929A6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605A3B" w:rsidRPr="00605A3B" w14:paraId="2B129519" w14:textId="77777777" w:rsidTr="00434ABD">
        <w:tc>
          <w:tcPr>
            <w:tcW w:w="4678" w:type="dxa"/>
            <w:shd w:val="clear" w:color="auto" w:fill="auto"/>
            <w:vAlign w:val="center"/>
          </w:tcPr>
          <w:p w14:paraId="2B129516" w14:textId="77777777" w:rsidR="00F01176" w:rsidRPr="00605A3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B129517" w14:textId="77777777" w:rsidR="00F01176" w:rsidRPr="00605A3B" w:rsidRDefault="00F01176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B129518" w14:textId="6168DDE8" w:rsidR="00F01176" w:rsidRPr="00605A3B" w:rsidRDefault="007560BF" w:rsidP="00254A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F21242" w:rsidRPr="00605A3B" w14:paraId="6262AD95" w14:textId="77777777" w:rsidTr="00F21242">
        <w:trPr>
          <w:trHeight w:val="660"/>
        </w:trPr>
        <w:tc>
          <w:tcPr>
            <w:tcW w:w="4678" w:type="dxa"/>
            <w:shd w:val="clear" w:color="auto" w:fill="auto"/>
            <w:vAlign w:val="center"/>
          </w:tcPr>
          <w:p w14:paraId="68F5BBB1" w14:textId="6B48F981" w:rsidR="00F21242" w:rsidRPr="00605A3B" w:rsidRDefault="000F2BD4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</w:t>
            </w:r>
            <w:r w:rsidR="00F21242"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年度大阪府住宅供給公社事業損失補償</w:t>
            </w:r>
          </w:p>
          <w:p w14:paraId="15A551E8" w14:textId="4A5B8A91" w:rsidR="00F21242" w:rsidRPr="00605A3B" w:rsidRDefault="00F21242" w:rsidP="00F21242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</w:t>
            </w:r>
            <w:r w:rsidR="00AB028A"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都市整備部</w:t>
            </w: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・居住企画事業】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59C158" w14:textId="0463BACF" w:rsidR="00F21242" w:rsidRPr="00605A3B" w:rsidRDefault="000F2BD4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令和５</w:t>
            </w:r>
            <w:r w:rsidR="00F21242"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505B2708" w14:textId="77777777" w:rsidR="00F21242" w:rsidRPr="00605A3B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0243FE89" w14:textId="3005B9DC" w:rsidR="00F21242" w:rsidRPr="00605A3B" w:rsidRDefault="00F21242" w:rsidP="00F212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令和1</w:t>
            </w:r>
            <w:r w:rsidR="000F2BD4"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７</w:t>
            </w: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3511614" w14:textId="73F470EF" w:rsidR="00F21242" w:rsidRPr="00605A3B" w:rsidRDefault="000F2BD4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  <w:r w:rsidRPr="00605A3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</w:t>
            </w:r>
            <w:r w:rsidR="00F21242"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Pr="00605A3B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76</w:t>
            </w:r>
            <w:r w:rsidR="00F21242"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百万円の借入金の</w:t>
            </w:r>
          </w:p>
          <w:p w14:paraId="05888BAA" w14:textId="58C8A640" w:rsidR="00F21242" w:rsidRPr="00605A3B" w:rsidRDefault="00F21242" w:rsidP="00F21242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05A3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元金及び利子並びに清算金</w:t>
            </w:r>
          </w:p>
        </w:tc>
      </w:tr>
    </w:tbl>
    <w:p w14:paraId="2B12954C" w14:textId="77777777" w:rsidR="00F01176" w:rsidRPr="00605A3B" w:rsidRDefault="00F01176" w:rsidP="00F01176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9E46C8E" w14:textId="77777777" w:rsidR="0067174D" w:rsidRPr="00605A3B" w:rsidRDefault="0067174D" w:rsidP="0067174D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605A3B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2B12954D" w14:textId="73B4F4C3" w:rsidR="00F01176" w:rsidRPr="00605A3B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00021B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</w:t>
      </w: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</w:t>
      </w:r>
      <w:bookmarkStart w:id="0" w:name="_GoBack"/>
      <w:bookmarkEnd w:id="0"/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容を理解するために必要と認められる事項</w:t>
      </w:r>
    </w:p>
    <w:p w14:paraId="2B12954E" w14:textId="06D7411F" w:rsidR="00F01176" w:rsidRPr="00605A3B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2B12954F" w14:textId="69763038" w:rsidR="00F01176" w:rsidRPr="00605A3B" w:rsidRDefault="00F01176" w:rsidP="00AA6C76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居住に係る施策の企画調整、市町村営住宅の建設・管理の指導監督及び大阪府住宅供給公社の業務の指導監督等を</w:t>
      </w:r>
      <w:r w:rsidR="00944C84"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605A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</w:p>
    <w:p w14:paraId="1D4B1E81" w14:textId="77777777" w:rsidR="00AA6C76" w:rsidRPr="005B08C8" w:rsidRDefault="00AA6C76" w:rsidP="00AA6C7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000E9" w14:textId="77777777" w:rsidR="00F05C82" w:rsidRPr="005B08C8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2FB546" w14:textId="77777777" w:rsidR="00F05C82" w:rsidRPr="005B08C8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4DBC07" w14:textId="77777777" w:rsidR="0039582C" w:rsidRPr="00AA7761" w:rsidRDefault="0039582C" w:rsidP="00AA7761">
      <w:pPr>
        <w:ind w:right="804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39582C" w:rsidRPr="00AA776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EC7B" w14:textId="77777777" w:rsidR="00834E0D" w:rsidRDefault="00834E0D" w:rsidP="00307CCF">
      <w:r>
        <w:separator/>
      </w:r>
    </w:p>
  </w:endnote>
  <w:endnote w:type="continuationSeparator" w:id="0">
    <w:p w14:paraId="5947EA63" w14:textId="77777777" w:rsidR="00834E0D" w:rsidRDefault="00834E0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4F26" w14:textId="18615043" w:rsidR="00975855" w:rsidRPr="0044401F" w:rsidRDefault="00975855" w:rsidP="00AE26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26E4">
      <w:rPr>
        <w:rFonts w:ascii="HG丸ｺﾞｼｯｸM-PRO" w:eastAsia="HG丸ｺﾞｼｯｸM-PRO" w:hAnsi="HG丸ｺﾞｼｯｸM-PRO" w:hint="eastAsia"/>
        <w:b/>
        <w:sz w:val="20"/>
        <w:szCs w:val="20"/>
      </w:rPr>
      <w:t>都市整備部</w:t>
    </w:r>
  </w:p>
  <w:p w14:paraId="3A3135E1" w14:textId="77777777" w:rsidR="00975855" w:rsidRPr="00F101B3" w:rsidRDefault="00975855" w:rsidP="00AE26E4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居住企画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CFAC" w14:textId="77777777" w:rsidR="00834E0D" w:rsidRDefault="00834E0D" w:rsidP="00307CCF">
      <w:r>
        <w:separator/>
      </w:r>
    </w:p>
  </w:footnote>
  <w:footnote w:type="continuationSeparator" w:id="0">
    <w:p w14:paraId="2D5A1AA8" w14:textId="77777777" w:rsidR="00834E0D" w:rsidRDefault="00834E0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021B"/>
    <w:rsid w:val="00003321"/>
    <w:rsid w:val="00015230"/>
    <w:rsid w:val="000243AF"/>
    <w:rsid w:val="00043AE7"/>
    <w:rsid w:val="00046167"/>
    <w:rsid w:val="00046BA4"/>
    <w:rsid w:val="00054C5C"/>
    <w:rsid w:val="00055FFB"/>
    <w:rsid w:val="0006511A"/>
    <w:rsid w:val="00067395"/>
    <w:rsid w:val="00067C37"/>
    <w:rsid w:val="000736A7"/>
    <w:rsid w:val="00074C54"/>
    <w:rsid w:val="000823B2"/>
    <w:rsid w:val="000836C2"/>
    <w:rsid w:val="000972FD"/>
    <w:rsid w:val="000B2501"/>
    <w:rsid w:val="000B2DC6"/>
    <w:rsid w:val="000B46F0"/>
    <w:rsid w:val="000B6FD8"/>
    <w:rsid w:val="000B762C"/>
    <w:rsid w:val="000C5760"/>
    <w:rsid w:val="000C6F4B"/>
    <w:rsid w:val="000D3EDA"/>
    <w:rsid w:val="000E3E92"/>
    <w:rsid w:val="000E642C"/>
    <w:rsid w:val="000F2BD4"/>
    <w:rsid w:val="0010155B"/>
    <w:rsid w:val="001071A1"/>
    <w:rsid w:val="00116C8B"/>
    <w:rsid w:val="00123AB8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6B91"/>
    <w:rsid w:val="00237AEA"/>
    <w:rsid w:val="0024225E"/>
    <w:rsid w:val="0024765B"/>
    <w:rsid w:val="00251B37"/>
    <w:rsid w:val="00254A35"/>
    <w:rsid w:val="00257134"/>
    <w:rsid w:val="00261708"/>
    <w:rsid w:val="002651EE"/>
    <w:rsid w:val="002704B6"/>
    <w:rsid w:val="0028030F"/>
    <w:rsid w:val="00291D10"/>
    <w:rsid w:val="002929A6"/>
    <w:rsid w:val="00293ADF"/>
    <w:rsid w:val="002A5596"/>
    <w:rsid w:val="002C27C5"/>
    <w:rsid w:val="002D2589"/>
    <w:rsid w:val="002E3765"/>
    <w:rsid w:val="002E5906"/>
    <w:rsid w:val="002E5D52"/>
    <w:rsid w:val="002F2792"/>
    <w:rsid w:val="0030432D"/>
    <w:rsid w:val="00307CCF"/>
    <w:rsid w:val="00320ED5"/>
    <w:rsid w:val="003239BE"/>
    <w:rsid w:val="00334127"/>
    <w:rsid w:val="003465EC"/>
    <w:rsid w:val="0035009F"/>
    <w:rsid w:val="0036494D"/>
    <w:rsid w:val="00367C74"/>
    <w:rsid w:val="00373218"/>
    <w:rsid w:val="003758C9"/>
    <w:rsid w:val="00377679"/>
    <w:rsid w:val="00385088"/>
    <w:rsid w:val="003850DE"/>
    <w:rsid w:val="00392A9B"/>
    <w:rsid w:val="0039582C"/>
    <w:rsid w:val="003A10F3"/>
    <w:rsid w:val="003A139F"/>
    <w:rsid w:val="003B3440"/>
    <w:rsid w:val="003B412B"/>
    <w:rsid w:val="003C41BF"/>
    <w:rsid w:val="003F6DC3"/>
    <w:rsid w:val="0040151E"/>
    <w:rsid w:val="004052A6"/>
    <w:rsid w:val="00406107"/>
    <w:rsid w:val="00420C13"/>
    <w:rsid w:val="0042262E"/>
    <w:rsid w:val="00434ABD"/>
    <w:rsid w:val="0044357F"/>
    <w:rsid w:val="0044401F"/>
    <w:rsid w:val="004552FE"/>
    <w:rsid w:val="004626DD"/>
    <w:rsid w:val="00462FED"/>
    <w:rsid w:val="00466C1E"/>
    <w:rsid w:val="0046737C"/>
    <w:rsid w:val="004738FF"/>
    <w:rsid w:val="004774D2"/>
    <w:rsid w:val="004920B2"/>
    <w:rsid w:val="004A05FF"/>
    <w:rsid w:val="004B20D0"/>
    <w:rsid w:val="004B37B0"/>
    <w:rsid w:val="004B4A2C"/>
    <w:rsid w:val="004C04BA"/>
    <w:rsid w:val="004D1BE6"/>
    <w:rsid w:val="004D3AC8"/>
    <w:rsid w:val="004E2C9A"/>
    <w:rsid w:val="004F59FA"/>
    <w:rsid w:val="004F5B33"/>
    <w:rsid w:val="004F6936"/>
    <w:rsid w:val="00511B35"/>
    <w:rsid w:val="005131BF"/>
    <w:rsid w:val="00513A38"/>
    <w:rsid w:val="00513FA8"/>
    <w:rsid w:val="005141BF"/>
    <w:rsid w:val="0051573B"/>
    <w:rsid w:val="0051726C"/>
    <w:rsid w:val="005178E7"/>
    <w:rsid w:val="0052379C"/>
    <w:rsid w:val="00524144"/>
    <w:rsid w:val="00525A5B"/>
    <w:rsid w:val="005305B2"/>
    <w:rsid w:val="005417C6"/>
    <w:rsid w:val="005448A3"/>
    <w:rsid w:val="005501E9"/>
    <w:rsid w:val="00570B46"/>
    <w:rsid w:val="005776AF"/>
    <w:rsid w:val="005801FB"/>
    <w:rsid w:val="005847A0"/>
    <w:rsid w:val="005865AF"/>
    <w:rsid w:val="00587C9B"/>
    <w:rsid w:val="00590B75"/>
    <w:rsid w:val="005B08C8"/>
    <w:rsid w:val="005B12B7"/>
    <w:rsid w:val="005B255B"/>
    <w:rsid w:val="005B795C"/>
    <w:rsid w:val="005B7FDD"/>
    <w:rsid w:val="005C388B"/>
    <w:rsid w:val="005C6A97"/>
    <w:rsid w:val="005D0BAC"/>
    <w:rsid w:val="005D23E6"/>
    <w:rsid w:val="005E4AF1"/>
    <w:rsid w:val="005F1A43"/>
    <w:rsid w:val="005F1A49"/>
    <w:rsid w:val="005F5F29"/>
    <w:rsid w:val="005F726A"/>
    <w:rsid w:val="00605A3B"/>
    <w:rsid w:val="00605D96"/>
    <w:rsid w:val="00607301"/>
    <w:rsid w:val="00607CDB"/>
    <w:rsid w:val="006129EE"/>
    <w:rsid w:val="0061398A"/>
    <w:rsid w:val="00615287"/>
    <w:rsid w:val="006162DA"/>
    <w:rsid w:val="00622694"/>
    <w:rsid w:val="00623F7A"/>
    <w:rsid w:val="006302EF"/>
    <w:rsid w:val="006500BD"/>
    <w:rsid w:val="00667ED8"/>
    <w:rsid w:val="0067174D"/>
    <w:rsid w:val="006912A7"/>
    <w:rsid w:val="00693267"/>
    <w:rsid w:val="00694A1F"/>
    <w:rsid w:val="006A1A81"/>
    <w:rsid w:val="006A4D7C"/>
    <w:rsid w:val="006B26DB"/>
    <w:rsid w:val="006B75A8"/>
    <w:rsid w:val="006C01DC"/>
    <w:rsid w:val="006C3E1B"/>
    <w:rsid w:val="006C49E4"/>
    <w:rsid w:val="006D21B5"/>
    <w:rsid w:val="006E18E3"/>
    <w:rsid w:val="006E1FE9"/>
    <w:rsid w:val="006E3B29"/>
    <w:rsid w:val="006E5DBA"/>
    <w:rsid w:val="006E6BB5"/>
    <w:rsid w:val="006F15CD"/>
    <w:rsid w:val="00701234"/>
    <w:rsid w:val="00702F92"/>
    <w:rsid w:val="007122D6"/>
    <w:rsid w:val="00713622"/>
    <w:rsid w:val="00723263"/>
    <w:rsid w:val="0072431E"/>
    <w:rsid w:val="00736DB8"/>
    <w:rsid w:val="00736E41"/>
    <w:rsid w:val="00737262"/>
    <w:rsid w:val="00744E49"/>
    <w:rsid w:val="00752AA4"/>
    <w:rsid w:val="00754D67"/>
    <w:rsid w:val="007560BF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34E0D"/>
    <w:rsid w:val="00856103"/>
    <w:rsid w:val="00861C31"/>
    <w:rsid w:val="008738D6"/>
    <w:rsid w:val="00880038"/>
    <w:rsid w:val="008944E2"/>
    <w:rsid w:val="00896514"/>
    <w:rsid w:val="008A028E"/>
    <w:rsid w:val="008B1B9B"/>
    <w:rsid w:val="008B3481"/>
    <w:rsid w:val="008C0C96"/>
    <w:rsid w:val="008C16E7"/>
    <w:rsid w:val="008C622A"/>
    <w:rsid w:val="008D1A0C"/>
    <w:rsid w:val="008D4D8C"/>
    <w:rsid w:val="008D512F"/>
    <w:rsid w:val="008D5C14"/>
    <w:rsid w:val="008E4EDC"/>
    <w:rsid w:val="008E66AE"/>
    <w:rsid w:val="008E77C4"/>
    <w:rsid w:val="008F3578"/>
    <w:rsid w:val="009044A1"/>
    <w:rsid w:val="00906C9A"/>
    <w:rsid w:val="009128D1"/>
    <w:rsid w:val="00927110"/>
    <w:rsid w:val="00933A62"/>
    <w:rsid w:val="009418BE"/>
    <w:rsid w:val="00942126"/>
    <w:rsid w:val="00944C84"/>
    <w:rsid w:val="00952A32"/>
    <w:rsid w:val="00975855"/>
    <w:rsid w:val="00981410"/>
    <w:rsid w:val="0099385B"/>
    <w:rsid w:val="009953EE"/>
    <w:rsid w:val="009A022E"/>
    <w:rsid w:val="009A29B3"/>
    <w:rsid w:val="009A5162"/>
    <w:rsid w:val="009A6A26"/>
    <w:rsid w:val="009B3BC0"/>
    <w:rsid w:val="009C03E4"/>
    <w:rsid w:val="009C09C1"/>
    <w:rsid w:val="009D027C"/>
    <w:rsid w:val="009D5060"/>
    <w:rsid w:val="009D6D1F"/>
    <w:rsid w:val="009F6632"/>
    <w:rsid w:val="009F6984"/>
    <w:rsid w:val="00A06C6A"/>
    <w:rsid w:val="00A15B0F"/>
    <w:rsid w:val="00A324E3"/>
    <w:rsid w:val="00A348D5"/>
    <w:rsid w:val="00A34FEC"/>
    <w:rsid w:val="00A375C0"/>
    <w:rsid w:val="00A42CF1"/>
    <w:rsid w:val="00A43F9A"/>
    <w:rsid w:val="00A4760D"/>
    <w:rsid w:val="00A51681"/>
    <w:rsid w:val="00A529BB"/>
    <w:rsid w:val="00A57A0C"/>
    <w:rsid w:val="00A608A5"/>
    <w:rsid w:val="00A65803"/>
    <w:rsid w:val="00A703F0"/>
    <w:rsid w:val="00A73E46"/>
    <w:rsid w:val="00A758A4"/>
    <w:rsid w:val="00A854CB"/>
    <w:rsid w:val="00AA2E6F"/>
    <w:rsid w:val="00AA5D86"/>
    <w:rsid w:val="00AA6C76"/>
    <w:rsid w:val="00AA6D65"/>
    <w:rsid w:val="00AA7761"/>
    <w:rsid w:val="00AB028A"/>
    <w:rsid w:val="00AB2B48"/>
    <w:rsid w:val="00AB63C6"/>
    <w:rsid w:val="00AB79EE"/>
    <w:rsid w:val="00AC33DB"/>
    <w:rsid w:val="00AE2469"/>
    <w:rsid w:val="00AE26E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5DB"/>
    <w:rsid w:val="00B47AC1"/>
    <w:rsid w:val="00B50BDE"/>
    <w:rsid w:val="00B57368"/>
    <w:rsid w:val="00B60E40"/>
    <w:rsid w:val="00B6199A"/>
    <w:rsid w:val="00B75DC5"/>
    <w:rsid w:val="00B95389"/>
    <w:rsid w:val="00B97391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15EB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13C1C"/>
    <w:rsid w:val="00D337F2"/>
    <w:rsid w:val="00D3572B"/>
    <w:rsid w:val="00D35A50"/>
    <w:rsid w:val="00D43B4D"/>
    <w:rsid w:val="00D4536A"/>
    <w:rsid w:val="00D453AB"/>
    <w:rsid w:val="00D54A51"/>
    <w:rsid w:val="00D567BA"/>
    <w:rsid w:val="00D575A1"/>
    <w:rsid w:val="00D6084E"/>
    <w:rsid w:val="00D7023A"/>
    <w:rsid w:val="00D70D6E"/>
    <w:rsid w:val="00D72915"/>
    <w:rsid w:val="00D75F8F"/>
    <w:rsid w:val="00D80743"/>
    <w:rsid w:val="00D85A62"/>
    <w:rsid w:val="00DA37D7"/>
    <w:rsid w:val="00DA470C"/>
    <w:rsid w:val="00DC2236"/>
    <w:rsid w:val="00DD0397"/>
    <w:rsid w:val="00DD38AE"/>
    <w:rsid w:val="00DD390F"/>
    <w:rsid w:val="00DE12A4"/>
    <w:rsid w:val="00DF0401"/>
    <w:rsid w:val="00DF1EE4"/>
    <w:rsid w:val="00DF22AC"/>
    <w:rsid w:val="00E0011A"/>
    <w:rsid w:val="00E12A59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83F70"/>
    <w:rsid w:val="00E85B07"/>
    <w:rsid w:val="00E97601"/>
    <w:rsid w:val="00EA1933"/>
    <w:rsid w:val="00EA222F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E7979"/>
    <w:rsid w:val="00EF2D0A"/>
    <w:rsid w:val="00EF47ED"/>
    <w:rsid w:val="00F01176"/>
    <w:rsid w:val="00F026C3"/>
    <w:rsid w:val="00F05C82"/>
    <w:rsid w:val="00F101B3"/>
    <w:rsid w:val="00F15A88"/>
    <w:rsid w:val="00F21242"/>
    <w:rsid w:val="00F228F0"/>
    <w:rsid w:val="00F23D86"/>
    <w:rsid w:val="00F25150"/>
    <w:rsid w:val="00F251C8"/>
    <w:rsid w:val="00F45545"/>
    <w:rsid w:val="00F47D9D"/>
    <w:rsid w:val="00F600CE"/>
    <w:rsid w:val="00F66D6C"/>
    <w:rsid w:val="00F676C0"/>
    <w:rsid w:val="00F70A44"/>
    <w:rsid w:val="00F711A3"/>
    <w:rsid w:val="00F73B22"/>
    <w:rsid w:val="00F8776B"/>
    <w:rsid w:val="00F9069B"/>
    <w:rsid w:val="00F91684"/>
    <w:rsid w:val="00F92477"/>
    <w:rsid w:val="00F93A25"/>
    <w:rsid w:val="00F9741D"/>
    <w:rsid w:val="00FA2630"/>
    <w:rsid w:val="00FA4602"/>
    <w:rsid w:val="00FC29A2"/>
    <w:rsid w:val="00FC7CD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4AFFBB4F-B290-40A2-BA42-ED0BCB7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67A0-8A29-4FD5-9A65-46EF76A6BB6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11C90-7224-4598-B06E-450D1FDA3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22752-7CF8-4EEC-A1C9-07262AE6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2022-07-28T23:45:00Z</cp:lastPrinted>
  <dcterms:created xsi:type="dcterms:W3CDTF">2022-07-29T05:41:00Z</dcterms:created>
  <dcterms:modified xsi:type="dcterms:W3CDTF">2023-08-07T01:06:00Z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