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E931" w14:textId="77777777" w:rsidR="00D1020A" w:rsidRPr="00360FB6" w:rsidRDefault="00881A50">
      <w:pPr>
        <w:spacing w:line="360" w:lineRule="exact"/>
        <w:ind w:rightChars="100" w:right="210"/>
        <w:jc w:val="right"/>
        <w:rPr>
          <w:rFonts w:ascii="ＭＳ 明朝" w:hAnsi="ＭＳ 明朝"/>
          <w:b/>
          <w:sz w:val="24"/>
        </w:rPr>
      </w:pPr>
      <w:r w:rsidRPr="00360FB6">
        <w:rPr>
          <w:rFonts w:ascii="ＭＳ 明朝" w:hAnsi="ＭＳ 明朝" w:hint="eastAsia"/>
          <w:b/>
          <w:sz w:val="24"/>
        </w:rPr>
        <w:t>校長 久郷　正征</w:t>
      </w:r>
    </w:p>
    <w:p w14:paraId="6201B3B9" w14:textId="77777777" w:rsidR="00D1020A" w:rsidRPr="00360FB6" w:rsidRDefault="00D1020A">
      <w:pPr>
        <w:spacing w:line="360" w:lineRule="exact"/>
        <w:ind w:rightChars="-326" w:right="-685"/>
        <w:rPr>
          <w:rFonts w:ascii="ＭＳ ゴシック" w:eastAsia="ＭＳ ゴシック" w:hAnsi="ＭＳ ゴシック"/>
          <w:b/>
          <w:sz w:val="28"/>
          <w:szCs w:val="28"/>
        </w:rPr>
      </w:pPr>
    </w:p>
    <w:p w14:paraId="76589F83" w14:textId="77777777" w:rsidR="00D1020A" w:rsidRPr="00360FB6" w:rsidRDefault="00881A50">
      <w:pPr>
        <w:spacing w:line="360" w:lineRule="exact"/>
        <w:ind w:rightChars="-326" w:right="-685"/>
        <w:jc w:val="center"/>
        <w:rPr>
          <w:rFonts w:ascii="ＭＳ ゴシック" w:eastAsia="ＭＳ ゴシック" w:hAnsi="ＭＳ ゴシック"/>
          <w:b/>
          <w:sz w:val="32"/>
          <w:szCs w:val="32"/>
        </w:rPr>
      </w:pPr>
      <w:r w:rsidRPr="00360FB6">
        <w:rPr>
          <w:rFonts w:ascii="ＭＳ ゴシック" w:eastAsia="ＭＳ ゴシック" w:hAnsi="ＭＳ ゴシック" w:hint="eastAsia"/>
          <w:b/>
          <w:sz w:val="32"/>
          <w:szCs w:val="32"/>
        </w:rPr>
        <w:t>令和５年度　学校経営計画及び学校評価</w:t>
      </w:r>
    </w:p>
    <w:p w14:paraId="40EC6697" w14:textId="77777777" w:rsidR="00D1020A" w:rsidRPr="00360FB6" w:rsidRDefault="00D1020A">
      <w:pPr>
        <w:spacing w:line="360" w:lineRule="exact"/>
        <w:ind w:rightChars="-326" w:right="-685"/>
        <w:jc w:val="center"/>
        <w:rPr>
          <w:rFonts w:ascii="ＭＳ ゴシック" w:eastAsia="ＭＳ ゴシック" w:hAnsi="ＭＳ ゴシック"/>
          <w:b/>
          <w:sz w:val="32"/>
          <w:szCs w:val="32"/>
        </w:rPr>
      </w:pPr>
    </w:p>
    <w:p w14:paraId="48288E64" w14:textId="77777777" w:rsidR="00D1020A" w:rsidRPr="00360FB6" w:rsidRDefault="00881A50">
      <w:pPr>
        <w:spacing w:line="300" w:lineRule="exact"/>
        <w:ind w:hanging="187"/>
        <w:jc w:val="left"/>
        <w:rPr>
          <w:rFonts w:ascii="ＭＳ ゴシック" w:eastAsia="ＭＳ ゴシック" w:hAnsi="ＭＳ ゴシック"/>
          <w:szCs w:val="21"/>
        </w:rPr>
      </w:pPr>
      <w:r w:rsidRPr="00360FB6">
        <w:rPr>
          <w:rFonts w:hint="eastAsia"/>
        </w:rPr>
        <w:t>１</w:t>
      </w:r>
      <w:r w:rsidRPr="00360FB6">
        <w:rPr>
          <w:rFonts w:ascii="ＭＳ ゴシック" w:eastAsia="ＭＳ ゴシック" w:hAnsi="ＭＳ ゴシック"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D1020A" w:rsidRPr="00360FB6" w14:paraId="089D16B0" w14:textId="77777777">
        <w:trPr>
          <w:jc w:val="center"/>
        </w:trPr>
        <w:tc>
          <w:tcPr>
            <w:tcW w:w="14944" w:type="dxa"/>
            <w:shd w:val="clear" w:color="auto" w:fill="auto"/>
            <w:tcMar>
              <w:top w:w="113" w:type="dxa"/>
              <w:left w:w="113" w:type="dxa"/>
              <w:bottom w:w="113" w:type="dxa"/>
              <w:right w:w="113" w:type="dxa"/>
            </w:tcMar>
          </w:tcPr>
          <w:p w14:paraId="56EB5C82" w14:textId="77777777" w:rsidR="00D1020A" w:rsidRPr="00360FB6" w:rsidRDefault="00881A50">
            <w:pPr>
              <w:spacing w:line="300" w:lineRule="exact"/>
              <w:rPr>
                <w:rFonts w:ascii="ＭＳ 明朝" w:hAnsi="ＭＳ 明朝"/>
                <w:b/>
                <w:bCs/>
                <w:sz w:val="20"/>
                <w:szCs w:val="20"/>
              </w:rPr>
            </w:pPr>
            <w:r w:rsidRPr="00360FB6">
              <w:rPr>
                <w:rFonts w:ascii="ＭＳ 明朝" w:hAnsi="ＭＳ 明朝" w:hint="eastAsia"/>
                <w:b/>
                <w:bCs/>
                <w:sz w:val="20"/>
                <w:szCs w:val="20"/>
              </w:rPr>
              <w:t>「誠実・努力・協調」を校訓として掲げ、生徒も教職員も健康で生き生きと学び続ける自分にとっての「最高」の学校。与えられた生命の可能性を伸張し、能力を最大限に発揮する知性と感性を育み、国際社会の中で適切な判断、意思決定、社会参画ができ、人とつながり、心豊かに次代を生きる力をはぐくむ教育を実践する。</w:t>
            </w:r>
          </w:p>
          <w:p w14:paraId="1E48BA53" w14:textId="77777777" w:rsidR="00D1020A" w:rsidRPr="00360FB6" w:rsidRDefault="00881A50">
            <w:pPr>
              <w:numPr>
                <w:ilvl w:val="0"/>
                <w:numId w:val="1"/>
              </w:numPr>
              <w:spacing w:line="300" w:lineRule="exact"/>
              <w:rPr>
                <w:rFonts w:ascii="ＭＳ 明朝" w:hAnsi="ＭＳ 明朝"/>
                <w:sz w:val="20"/>
                <w:szCs w:val="20"/>
              </w:rPr>
            </w:pPr>
            <w:r w:rsidRPr="00360FB6">
              <w:rPr>
                <w:rFonts w:ascii="ＭＳ 明朝" w:hAnsi="ＭＳ 明朝" w:hint="eastAsia"/>
                <w:sz w:val="20"/>
                <w:szCs w:val="20"/>
              </w:rPr>
              <w:t>学び続ける意欲と態度を養い、確かな学力を身につけ、高い志を持って将来を見据えた進路を切り拓き、自らの人生を創造する力をはぐくむ。</w:t>
            </w:r>
          </w:p>
          <w:p w14:paraId="6720C67C" w14:textId="77777777" w:rsidR="00D1020A" w:rsidRPr="00360FB6" w:rsidRDefault="00881A50">
            <w:pPr>
              <w:numPr>
                <w:ilvl w:val="0"/>
                <w:numId w:val="1"/>
              </w:numPr>
              <w:spacing w:line="300" w:lineRule="exact"/>
              <w:rPr>
                <w:rFonts w:ascii="ＭＳ 明朝" w:hAnsi="ＭＳ 明朝"/>
                <w:sz w:val="20"/>
                <w:szCs w:val="20"/>
              </w:rPr>
            </w:pPr>
            <w:r w:rsidRPr="00360FB6">
              <w:rPr>
                <w:rFonts w:ascii="ＭＳ 明朝" w:hAnsi="ＭＳ 明朝" w:hint="eastAsia"/>
                <w:sz w:val="20"/>
                <w:szCs w:val="20"/>
              </w:rPr>
              <w:t>あらゆる教育活動を通して人権感覚を高め、「誠実に生きる力、努力し続ける力、協調する力」を身につけた豊かでたくましい人間性をはぐくむ。</w:t>
            </w:r>
          </w:p>
          <w:p w14:paraId="6F6B760F" w14:textId="77777777" w:rsidR="00D1020A" w:rsidRPr="00360FB6" w:rsidRDefault="00881A50">
            <w:pPr>
              <w:numPr>
                <w:ilvl w:val="0"/>
                <w:numId w:val="1"/>
              </w:numPr>
              <w:spacing w:line="300" w:lineRule="exact"/>
              <w:rPr>
                <w:rFonts w:ascii="ＭＳ 明朝" w:hAnsi="ＭＳ 明朝"/>
                <w:sz w:val="20"/>
                <w:szCs w:val="20"/>
              </w:rPr>
            </w:pPr>
            <w:r w:rsidRPr="00360FB6">
              <w:rPr>
                <w:rFonts w:ascii="ＭＳ 明朝" w:hAnsi="ＭＳ 明朝" w:hint="eastAsia"/>
                <w:sz w:val="20"/>
                <w:szCs w:val="20"/>
              </w:rPr>
              <w:t>豊かな国際感覚と優れた外国語運用能力を身に付け、多様な人々と協働しながら様々な社会的変化を乗り越え、持続可能な社会の創り手となる人材を育成する。</w:t>
            </w:r>
          </w:p>
        </w:tc>
      </w:tr>
    </w:tbl>
    <w:p w14:paraId="0D7C0D85" w14:textId="77777777" w:rsidR="00D1020A" w:rsidRPr="00360FB6" w:rsidRDefault="00D1020A">
      <w:pPr>
        <w:spacing w:line="300" w:lineRule="exact"/>
        <w:ind w:hanging="187"/>
        <w:jc w:val="left"/>
        <w:rPr>
          <w:rFonts w:ascii="ＭＳ ゴシック" w:eastAsia="ＭＳ ゴシック" w:hAnsi="ＭＳ ゴシック"/>
          <w:szCs w:val="21"/>
        </w:rPr>
      </w:pPr>
    </w:p>
    <w:p w14:paraId="6B1F67E7" w14:textId="77777777" w:rsidR="00D1020A" w:rsidRPr="00360FB6" w:rsidRDefault="00881A50">
      <w:pPr>
        <w:spacing w:line="300" w:lineRule="exact"/>
        <w:ind w:hanging="187"/>
        <w:jc w:val="left"/>
        <w:rPr>
          <w:rFonts w:ascii="ＭＳ ゴシック" w:eastAsia="ＭＳ ゴシック" w:hAnsi="ＭＳ ゴシック"/>
          <w:szCs w:val="21"/>
        </w:rPr>
      </w:pPr>
      <w:r w:rsidRPr="00360FB6">
        <w:rPr>
          <w:rFonts w:hint="eastAsia"/>
        </w:rPr>
        <w:t>２</w:t>
      </w:r>
      <w:r w:rsidRPr="00360FB6">
        <w:rPr>
          <w:rFonts w:ascii="ＭＳ ゴシック" w:eastAsia="ＭＳ ゴシック" w:hAnsi="ＭＳ ゴシック"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D1020A" w:rsidRPr="00360FB6" w14:paraId="4BABFD9C" w14:textId="77777777">
        <w:trPr>
          <w:jc w:val="center"/>
        </w:trPr>
        <w:tc>
          <w:tcPr>
            <w:tcW w:w="14944" w:type="dxa"/>
            <w:shd w:val="clear" w:color="auto" w:fill="auto"/>
            <w:tcMar>
              <w:top w:w="113" w:type="dxa"/>
              <w:left w:w="113" w:type="dxa"/>
              <w:bottom w:w="113" w:type="dxa"/>
              <w:right w:w="113" w:type="dxa"/>
            </w:tcMar>
          </w:tcPr>
          <w:p w14:paraId="2EE1F8CA" w14:textId="77777777" w:rsidR="00D1020A" w:rsidRPr="00360FB6" w:rsidRDefault="00881A50">
            <w:pPr>
              <w:spacing w:line="300" w:lineRule="exact"/>
              <w:rPr>
                <w:rFonts w:ascii="ＭＳ 明朝" w:hAnsi="ＭＳ 明朝"/>
                <w:b/>
                <w:bCs/>
                <w:sz w:val="18"/>
                <w:szCs w:val="18"/>
              </w:rPr>
            </w:pPr>
            <w:r w:rsidRPr="00360FB6">
              <w:rPr>
                <w:rFonts w:hint="eastAsia"/>
                <w:sz w:val="18"/>
                <w:szCs w:val="18"/>
              </w:rPr>
              <w:t>１</w:t>
            </w:r>
            <w:r w:rsidRPr="00360FB6">
              <w:rPr>
                <w:rFonts w:ascii="ＭＳ 明朝" w:hAnsi="ＭＳ 明朝" w:hint="eastAsia"/>
                <w:b/>
                <w:bCs/>
                <w:sz w:val="18"/>
                <w:szCs w:val="18"/>
              </w:rPr>
              <w:t>．学び続ける意欲と態度、確かな学力の育成</w:t>
            </w:r>
          </w:p>
          <w:p w14:paraId="2E121834"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w:t>
            </w:r>
            <w:r w:rsidRPr="00360FB6">
              <w:rPr>
                <w:rFonts w:hint="eastAsia"/>
                <w:sz w:val="18"/>
                <w:szCs w:val="18"/>
              </w:rPr>
              <w:t>１</w:t>
            </w:r>
            <w:r w:rsidRPr="00360FB6">
              <w:rPr>
                <w:rFonts w:ascii="ＭＳ 明朝" w:hAnsi="ＭＳ 明朝" w:hint="eastAsia"/>
                <w:sz w:val="18"/>
                <w:szCs w:val="18"/>
              </w:rPr>
              <w:t>）授業力向上の取組み</w:t>
            </w:r>
          </w:p>
          <w:p w14:paraId="07374CEC"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ア　新学習指導要領や高大接続改革を踏まえた「主体的・対話的で深い学び」を実現する授業の研究・開発・実践を組織的に進める。</w:t>
            </w:r>
          </w:p>
          <w:p w14:paraId="6F8EBEE4"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イ　包括的な教育ビジョンに位置づけられた教科指導の学習達成目標及び評価指標を共有し、計画・実践（指導）・評価・改善（</w:t>
            </w:r>
            <w:r w:rsidRPr="00360FB6">
              <w:rPr>
                <w:rFonts w:ascii="ＭＳ 明朝" w:hAnsi="ＭＳ 明朝"/>
                <w:sz w:val="18"/>
                <w:szCs w:val="18"/>
              </w:rPr>
              <w:t>PDCA</w:t>
            </w:r>
            <w:r w:rsidRPr="00360FB6">
              <w:rPr>
                <w:rFonts w:ascii="ＭＳ 明朝" w:hAnsi="ＭＳ 明朝" w:hint="eastAsia"/>
                <w:sz w:val="18"/>
                <w:szCs w:val="18"/>
              </w:rPr>
              <w:t>）を繰り返し、不断の授業改善に取り組む。</w:t>
            </w:r>
          </w:p>
          <w:p w14:paraId="523E23C4"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 xml:space="preserve">ウ　</w:t>
            </w:r>
            <w:r w:rsidRPr="00360FB6">
              <w:rPr>
                <w:rFonts w:hint="eastAsia"/>
                <w:sz w:val="18"/>
                <w:szCs w:val="18"/>
              </w:rPr>
              <w:t>１</w:t>
            </w:r>
            <w:r w:rsidRPr="00360FB6">
              <w:rPr>
                <w:rFonts w:ascii="ＭＳ 明朝" w:hAnsi="ＭＳ 明朝" w:hint="eastAsia"/>
                <w:sz w:val="18"/>
                <w:szCs w:val="18"/>
              </w:rPr>
              <w:t>人</w:t>
            </w:r>
            <w:r w:rsidRPr="00360FB6">
              <w:rPr>
                <w:rFonts w:hint="eastAsia"/>
                <w:sz w:val="18"/>
                <w:szCs w:val="18"/>
              </w:rPr>
              <w:t>１</w:t>
            </w:r>
            <w:r w:rsidRPr="00360FB6">
              <w:rPr>
                <w:rFonts w:ascii="ＭＳ 明朝" w:hAnsi="ＭＳ 明朝" w:hint="eastAsia"/>
                <w:sz w:val="18"/>
                <w:szCs w:val="18"/>
              </w:rPr>
              <w:t>台端末を利用した学習環境を整備し、これまでの教育実践に</w:t>
            </w:r>
            <w:r w:rsidRPr="00360FB6">
              <w:rPr>
                <w:rFonts w:ascii="ＭＳ 明朝" w:hAnsi="ＭＳ 明朝"/>
                <w:sz w:val="18"/>
                <w:szCs w:val="18"/>
              </w:rPr>
              <w:t>ICT</w:t>
            </w:r>
            <w:r w:rsidRPr="00360FB6">
              <w:rPr>
                <w:rFonts w:ascii="ＭＳ 明朝" w:hAnsi="ＭＳ 明朝" w:hint="eastAsia"/>
                <w:sz w:val="18"/>
                <w:szCs w:val="18"/>
              </w:rPr>
              <w:t>を取り入れ、一斉学習、個別学習及び協働学習を効果的に組み合わせた学びを開発・実践する。</w:t>
            </w:r>
          </w:p>
          <w:p w14:paraId="34EF089F"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エ　授業アンケートの結果を踏まえた改善を進め、互見授業・公開授業・校内外の研究授業等を通じて組織的な授業力向上の取組みを進める。</w:t>
            </w:r>
          </w:p>
          <w:p w14:paraId="512A7D40"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w:t>
            </w:r>
            <w:r w:rsidRPr="00360FB6">
              <w:rPr>
                <w:rFonts w:hint="eastAsia"/>
                <w:sz w:val="18"/>
                <w:szCs w:val="18"/>
              </w:rPr>
              <w:t>２</w:t>
            </w:r>
            <w:r w:rsidRPr="00360FB6">
              <w:rPr>
                <w:rFonts w:ascii="ＭＳ 明朝" w:hAnsi="ＭＳ 明朝" w:hint="eastAsia"/>
                <w:sz w:val="18"/>
                <w:szCs w:val="18"/>
              </w:rPr>
              <w:t>）学習到達度の把握と学力伸張の取組み</w:t>
            </w:r>
          </w:p>
          <w:p w14:paraId="6613D0A5"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 xml:space="preserve">ア　</w:t>
            </w:r>
            <w:r w:rsidRPr="00360FB6">
              <w:rPr>
                <w:rFonts w:hint="eastAsia"/>
                <w:sz w:val="18"/>
                <w:szCs w:val="18"/>
              </w:rPr>
              <w:t>１</w:t>
            </w:r>
            <w:r w:rsidRPr="00360FB6">
              <w:rPr>
                <w:rFonts w:ascii="ＭＳ 明朝" w:hAnsi="ＭＳ 明朝" w:hint="eastAsia"/>
                <w:sz w:val="18"/>
                <w:szCs w:val="18"/>
              </w:rPr>
              <w:t>年次から学力生活実態調査、模擬試験等を利用して学習到達度を把握し、教科・学年・分掌が協働して基礎学力定着と応用的学力伸張に取り組む。</w:t>
            </w:r>
          </w:p>
          <w:p w14:paraId="21384653"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イ　授業において、「復習・予習→授業→復習・予習」のサイクルを日々行う意識を根付かせ、学び続ける力をつける。</w:t>
            </w:r>
          </w:p>
          <w:p w14:paraId="06EEA5B6"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w:t>
            </w:r>
            <w:r w:rsidRPr="00360FB6">
              <w:rPr>
                <w:rFonts w:hint="eastAsia"/>
                <w:sz w:val="18"/>
                <w:szCs w:val="18"/>
              </w:rPr>
              <w:t>３</w:t>
            </w:r>
            <w:r w:rsidRPr="00360FB6">
              <w:rPr>
                <w:rFonts w:ascii="ＭＳ 明朝" w:hAnsi="ＭＳ 明朝" w:hint="eastAsia"/>
                <w:sz w:val="18"/>
                <w:szCs w:val="18"/>
              </w:rPr>
              <w:t>）自学自習の習慣を確立する取組み</w:t>
            </w:r>
          </w:p>
          <w:p w14:paraId="0C57FC81"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ア　生徒が主体的に個別の学習到達目標を設定し、</w:t>
            </w:r>
            <w:r w:rsidRPr="00360FB6">
              <w:rPr>
                <w:rFonts w:hint="eastAsia"/>
                <w:sz w:val="18"/>
                <w:szCs w:val="18"/>
              </w:rPr>
              <w:t>１</w:t>
            </w:r>
            <w:r w:rsidRPr="00360FB6">
              <w:rPr>
                <w:rFonts w:ascii="ＭＳ 明朝" w:hAnsi="ＭＳ 明朝" w:hint="eastAsia"/>
                <w:sz w:val="18"/>
                <w:szCs w:val="18"/>
              </w:rPr>
              <w:t>年次から自学自習が学力伸張に繋がる実感が持てるように持続可能な学習支援を効果的に行う。</w:t>
            </w:r>
          </w:p>
          <w:p w14:paraId="267E9BFC"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イ　小テスト・朝学・補習・講習・週末課題など、これまでの教育実践がより効果的な学習になるように</w:t>
            </w:r>
            <w:r w:rsidRPr="00360FB6">
              <w:rPr>
                <w:rFonts w:ascii="ＭＳ 明朝" w:hAnsi="ＭＳ 明朝"/>
                <w:sz w:val="18"/>
                <w:szCs w:val="18"/>
              </w:rPr>
              <w:t>ICT</w:t>
            </w:r>
            <w:r w:rsidRPr="00360FB6">
              <w:rPr>
                <w:rFonts w:ascii="ＭＳ 明朝" w:hAnsi="ＭＳ 明朝" w:hint="eastAsia"/>
                <w:sz w:val="18"/>
                <w:szCs w:val="18"/>
              </w:rPr>
              <w:t xml:space="preserve">を取り入れ、学習動画配信やオンライン学習の開発・実践に取り組む。　　</w:t>
            </w:r>
          </w:p>
          <w:p w14:paraId="6232D216"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ウ　学校経営推進費整備事業（</w:t>
            </w:r>
            <w:r w:rsidRPr="00360FB6">
              <w:rPr>
                <w:rFonts w:ascii="ＭＳ 明朝" w:hAnsi="ＭＳ 明朝"/>
                <w:sz w:val="18"/>
                <w:szCs w:val="18"/>
              </w:rPr>
              <w:t>R</w:t>
            </w:r>
            <w:r w:rsidRPr="00360FB6">
              <w:rPr>
                <w:rFonts w:hint="eastAsia"/>
                <w:sz w:val="18"/>
                <w:szCs w:val="18"/>
              </w:rPr>
              <w:t>３</w:t>
            </w:r>
            <w:r w:rsidRPr="00360FB6">
              <w:rPr>
                <w:rFonts w:ascii="ＭＳ 明朝" w:hAnsi="ＭＳ 明朝" w:hint="eastAsia"/>
                <w:sz w:val="18"/>
                <w:szCs w:val="18"/>
              </w:rPr>
              <w:t>）の「花園高校図書学習情報センター」を効果的に運用して以下のミッションを達成し、生徒のあらゆる学びを支援するシステムを構築する。</w:t>
            </w:r>
          </w:p>
          <w:p w14:paraId="52B27107"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①「情報発信スタジオ」を整備し、教員によるオンライン教材の開発に資するとともに、国内外複数地域との同時接続による交流、本校舎普通教室へのライブ配信などの機能を</w:t>
            </w:r>
          </w:p>
          <w:p w14:paraId="22A70DFC" w14:textId="77777777" w:rsidR="00D1020A" w:rsidRPr="00360FB6" w:rsidRDefault="00881A50">
            <w:pPr>
              <w:spacing w:line="300" w:lineRule="exact"/>
              <w:ind w:left="29" w:firstLineChars="400" w:firstLine="720"/>
              <w:rPr>
                <w:rFonts w:ascii="ＭＳ 明朝" w:hAnsi="ＭＳ 明朝"/>
                <w:sz w:val="18"/>
                <w:szCs w:val="18"/>
              </w:rPr>
            </w:pPr>
            <w:r w:rsidRPr="00360FB6">
              <w:rPr>
                <w:rFonts w:ascii="ＭＳ 明朝" w:hAnsi="ＭＳ 明朝" w:hint="eastAsia"/>
                <w:sz w:val="18"/>
                <w:szCs w:val="18"/>
              </w:rPr>
              <w:t>授業等で積極的に活用し、生徒の思考力・判断力・表現力及び主体的な態度を養う。同時に撮影した動画をアーカイブ化し学習教材として活用する。</w:t>
            </w:r>
          </w:p>
          <w:p w14:paraId="7DD03A5C"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②「校内教育資料横断検索システム」を構築し、図書館や各教科準備室保管の書籍、探究発表や学校行事の映像や文書、各教科等の学習動画をアーカイブ化し、本校での日々の</w:t>
            </w:r>
          </w:p>
          <w:p w14:paraId="385BD601" w14:textId="77777777" w:rsidR="00D1020A" w:rsidRPr="00360FB6" w:rsidRDefault="00881A50">
            <w:pPr>
              <w:spacing w:line="300" w:lineRule="exact"/>
              <w:ind w:firstLineChars="400" w:firstLine="720"/>
              <w:rPr>
                <w:rFonts w:ascii="ＭＳ 明朝" w:hAnsi="ＭＳ 明朝"/>
                <w:sz w:val="18"/>
                <w:szCs w:val="18"/>
              </w:rPr>
            </w:pPr>
            <w:r w:rsidRPr="00360FB6">
              <w:rPr>
                <w:rFonts w:ascii="ＭＳ 明朝" w:hAnsi="ＭＳ 明朝" w:hint="eastAsia"/>
                <w:sz w:val="18"/>
                <w:szCs w:val="18"/>
              </w:rPr>
              <w:t>教育活動の全容を横断的に関連付けて、検索・閲覧できる素材を収集する。また、各資料には資料管理者や教員が付ける検索タグの他に、生徒が記述可能なタグ領域を用意し、</w:t>
            </w:r>
          </w:p>
          <w:p w14:paraId="362DC47F" w14:textId="77777777" w:rsidR="00D1020A" w:rsidRPr="00360FB6" w:rsidRDefault="00881A50">
            <w:pPr>
              <w:spacing w:line="300" w:lineRule="exact"/>
              <w:ind w:firstLineChars="400" w:firstLine="720"/>
              <w:rPr>
                <w:rFonts w:ascii="ＭＳ 明朝" w:hAnsi="ＭＳ 明朝"/>
                <w:sz w:val="18"/>
                <w:szCs w:val="18"/>
              </w:rPr>
            </w:pPr>
            <w:r w:rsidRPr="00360FB6">
              <w:rPr>
                <w:rFonts w:ascii="ＭＳ 明朝" w:hAnsi="ＭＳ 明朝" w:hint="eastAsia"/>
                <w:sz w:val="18"/>
                <w:szCs w:val="18"/>
              </w:rPr>
              <w:t xml:space="preserve">資料の有機的な結合を促進する。　　　　　</w:t>
            </w:r>
          </w:p>
          <w:p w14:paraId="14D817B4"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③「生徒が読みたい本」「生徒に読ませたい本」を整備し、読書活動を啓発し、読書によって教養を身につける経験をさせ、自主的な読書活動を支援する。</w:t>
            </w:r>
          </w:p>
          <w:p w14:paraId="41120685"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※学力生活実態調査における学力（２年次２回め）</w:t>
            </w:r>
            <w:r w:rsidRPr="00360FB6">
              <w:rPr>
                <w:rFonts w:ascii="ＭＳ 明朝" w:hAnsi="ＭＳ 明朝"/>
                <w:sz w:val="18"/>
                <w:szCs w:val="18"/>
              </w:rPr>
              <w:t>B</w:t>
            </w:r>
            <w:r w:rsidRPr="00360FB6">
              <w:rPr>
                <w:rFonts w:ascii="ＭＳ 明朝" w:hAnsi="ＭＳ 明朝" w:hint="eastAsia"/>
                <w:sz w:val="18"/>
                <w:szCs w:val="18"/>
              </w:rPr>
              <w:t>２以上</w:t>
            </w:r>
            <w:r w:rsidRPr="00360FB6">
              <w:rPr>
                <w:rFonts w:ascii="ＭＳ 明朝" w:hAnsi="ＭＳ 明朝"/>
                <w:sz w:val="18"/>
                <w:szCs w:val="18"/>
              </w:rPr>
              <w:t>40</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24.8</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21.7</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20.0</w:t>
            </w:r>
            <w:r w:rsidRPr="00360FB6">
              <w:rPr>
                <w:rFonts w:ascii="ＭＳ 明朝" w:hAnsi="ＭＳ 明朝" w:hint="eastAsia"/>
                <w:sz w:val="18"/>
                <w:szCs w:val="18"/>
              </w:rPr>
              <w:t>％）、</w:t>
            </w:r>
            <w:r w:rsidRPr="00360FB6">
              <w:rPr>
                <w:rFonts w:ascii="ＭＳ 明朝" w:hAnsi="ＭＳ 明朝"/>
                <w:sz w:val="18"/>
                <w:szCs w:val="18"/>
              </w:rPr>
              <w:t>B</w:t>
            </w:r>
            <w:r w:rsidRPr="00360FB6">
              <w:rPr>
                <w:rFonts w:ascii="ＭＳ 明朝" w:hAnsi="ＭＳ 明朝" w:hint="eastAsia"/>
                <w:sz w:val="18"/>
                <w:szCs w:val="18"/>
              </w:rPr>
              <w:t>３以上</w:t>
            </w:r>
            <w:r w:rsidRPr="00360FB6">
              <w:rPr>
                <w:rFonts w:ascii="ＭＳ 明朝" w:hAnsi="ＭＳ 明朝"/>
                <w:sz w:val="18"/>
                <w:szCs w:val="18"/>
              </w:rPr>
              <w:t>80</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54.1</w:t>
            </w:r>
            <w:r w:rsidRPr="00360FB6">
              <w:rPr>
                <w:rFonts w:ascii="ＭＳ 明朝" w:hAnsi="ＭＳ 明朝" w:hint="eastAsia"/>
                <w:sz w:val="18"/>
                <w:szCs w:val="18"/>
              </w:rPr>
              <w:t>％、</w:t>
            </w:r>
            <w:r w:rsidRPr="00360FB6">
              <w:rPr>
                <w:rFonts w:ascii="ＭＳ 明朝" w:hAnsi="ＭＳ 明朝"/>
                <w:sz w:val="18"/>
                <w:szCs w:val="18"/>
              </w:rPr>
              <w:t>B</w:t>
            </w:r>
            <w:r w:rsidRPr="00360FB6">
              <w:rPr>
                <w:rFonts w:ascii="ＭＳ 明朝" w:hAnsi="ＭＳ 明朝" w:hint="eastAsia"/>
                <w:sz w:val="18"/>
                <w:szCs w:val="18"/>
              </w:rPr>
              <w:t>３：</w:t>
            </w:r>
            <w:r w:rsidRPr="00360FB6">
              <w:rPr>
                <w:rFonts w:ascii="ＭＳ 明朝" w:hAnsi="ＭＳ 明朝"/>
                <w:sz w:val="18"/>
                <w:szCs w:val="18"/>
              </w:rPr>
              <w:t>60.0</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45.1</w:t>
            </w:r>
            <w:r w:rsidRPr="00360FB6">
              <w:rPr>
                <w:rFonts w:ascii="ＭＳ 明朝" w:hAnsi="ＭＳ 明朝" w:hint="eastAsia"/>
                <w:sz w:val="18"/>
                <w:szCs w:val="18"/>
              </w:rPr>
              <w:t>％）</w:t>
            </w:r>
          </w:p>
          <w:p w14:paraId="6B90E3A5" w14:textId="77777777" w:rsidR="00D1020A" w:rsidRPr="00360FB6" w:rsidRDefault="00881A50">
            <w:pPr>
              <w:spacing w:line="300" w:lineRule="exact"/>
              <w:ind w:firstLineChars="400" w:firstLine="656"/>
              <w:rPr>
                <w:rFonts w:ascii="ＭＳ 明朝" w:hAnsi="ＭＳ 明朝"/>
                <w:spacing w:val="-8"/>
                <w:sz w:val="18"/>
                <w:szCs w:val="18"/>
              </w:rPr>
            </w:pPr>
            <w:r w:rsidRPr="00360FB6">
              <w:rPr>
                <w:rFonts w:ascii="ＭＳ 明朝" w:hAnsi="ＭＳ 明朝" w:hint="eastAsia"/>
                <w:spacing w:val="-8"/>
                <w:sz w:val="18"/>
                <w:szCs w:val="18"/>
              </w:rPr>
              <w:t>「生徒向け学校教育自己診断（以下生徒自己診断）」において、令和７年度までに「授業などで自分の考えをまとめたり、発表したりすることがよくある」</w:t>
            </w:r>
            <w:r w:rsidRPr="00360FB6">
              <w:rPr>
                <w:rFonts w:ascii="ＭＳ 明朝" w:hAnsi="ＭＳ 明朝"/>
                <w:spacing w:val="-8"/>
                <w:sz w:val="18"/>
                <w:szCs w:val="18"/>
              </w:rPr>
              <w:t>86</w:t>
            </w:r>
            <w:r w:rsidRPr="00360FB6">
              <w:rPr>
                <w:rFonts w:ascii="ＭＳ 明朝" w:hAnsi="ＭＳ 明朝" w:hint="eastAsia"/>
                <w:spacing w:val="-8"/>
                <w:sz w:val="18"/>
                <w:szCs w:val="18"/>
              </w:rPr>
              <w:t>％以上（</w:t>
            </w:r>
            <w:r w:rsidRPr="00360FB6">
              <w:rPr>
                <w:rFonts w:ascii="ＭＳ 明朝" w:hAnsi="ＭＳ 明朝"/>
                <w:spacing w:val="-8"/>
                <w:sz w:val="18"/>
                <w:szCs w:val="18"/>
              </w:rPr>
              <w:t>R</w:t>
            </w:r>
            <w:r w:rsidRPr="00360FB6">
              <w:rPr>
                <w:rFonts w:ascii="ＭＳ 明朝" w:hAnsi="ＭＳ 明朝" w:hint="eastAsia"/>
                <w:spacing w:val="-8"/>
                <w:sz w:val="18"/>
                <w:szCs w:val="18"/>
              </w:rPr>
              <w:t>２：</w:t>
            </w:r>
            <w:r w:rsidRPr="00360FB6">
              <w:rPr>
                <w:rFonts w:ascii="ＭＳ 明朝" w:hAnsi="ＭＳ 明朝"/>
                <w:spacing w:val="-8"/>
                <w:sz w:val="18"/>
                <w:szCs w:val="18"/>
              </w:rPr>
              <w:t>75</w:t>
            </w:r>
            <w:r w:rsidRPr="00360FB6">
              <w:rPr>
                <w:rFonts w:ascii="ＭＳ 明朝" w:hAnsi="ＭＳ 明朝" w:hint="eastAsia"/>
                <w:spacing w:val="-8"/>
                <w:sz w:val="18"/>
                <w:szCs w:val="18"/>
              </w:rPr>
              <w:t>％、</w:t>
            </w:r>
          </w:p>
          <w:p w14:paraId="307A2E26" w14:textId="77777777" w:rsidR="00D1020A" w:rsidRPr="00360FB6" w:rsidRDefault="00881A50">
            <w:pPr>
              <w:spacing w:line="300" w:lineRule="exact"/>
              <w:ind w:firstLineChars="400" w:firstLine="656"/>
              <w:rPr>
                <w:rFonts w:ascii="ＭＳ 明朝" w:hAnsi="ＭＳ 明朝"/>
                <w:spacing w:val="-8"/>
                <w:sz w:val="18"/>
                <w:szCs w:val="18"/>
              </w:rPr>
            </w:pPr>
            <w:r w:rsidRPr="00360FB6">
              <w:rPr>
                <w:rFonts w:ascii="ＭＳ 明朝" w:hAnsi="ＭＳ 明朝"/>
                <w:spacing w:val="-8"/>
                <w:sz w:val="18"/>
                <w:szCs w:val="18"/>
              </w:rPr>
              <w:t>R</w:t>
            </w:r>
            <w:r w:rsidRPr="00360FB6">
              <w:rPr>
                <w:rFonts w:ascii="ＭＳ 明朝" w:hAnsi="ＭＳ 明朝" w:hint="eastAsia"/>
                <w:spacing w:val="-8"/>
                <w:sz w:val="18"/>
                <w:szCs w:val="18"/>
              </w:rPr>
              <w:t>３：</w:t>
            </w:r>
            <w:r w:rsidRPr="00360FB6">
              <w:rPr>
                <w:rFonts w:ascii="ＭＳ 明朝" w:hAnsi="ＭＳ 明朝"/>
                <w:spacing w:val="-8"/>
                <w:sz w:val="18"/>
                <w:szCs w:val="18"/>
              </w:rPr>
              <w:t>78</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４：</w:t>
            </w:r>
            <w:r w:rsidRPr="00360FB6">
              <w:rPr>
                <w:rFonts w:ascii="ＭＳ 明朝" w:hAnsi="ＭＳ 明朝"/>
                <w:spacing w:val="-8"/>
                <w:sz w:val="18"/>
                <w:szCs w:val="18"/>
              </w:rPr>
              <w:t>85</w:t>
            </w:r>
            <w:r w:rsidRPr="00360FB6">
              <w:rPr>
                <w:rFonts w:ascii="ＭＳ 明朝" w:hAnsi="ＭＳ 明朝" w:hint="eastAsia"/>
                <w:spacing w:val="-8"/>
                <w:sz w:val="18"/>
                <w:szCs w:val="18"/>
              </w:rPr>
              <w:t>％）、「教え方に工夫をしている先生が多く、授業は分かりやすい」</w:t>
            </w:r>
            <w:r w:rsidRPr="00360FB6">
              <w:rPr>
                <w:rFonts w:ascii="ＭＳ 明朝" w:hAnsi="ＭＳ 明朝"/>
                <w:spacing w:val="-8"/>
                <w:sz w:val="18"/>
                <w:szCs w:val="18"/>
              </w:rPr>
              <w:t>85</w:t>
            </w:r>
            <w:r w:rsidRPr="00360FB6">
              <w:rPr>
                <w:rFonts w:ascii="ＭＳ 明朝" w:hAnsi="ＭＳ 明朝" w:hint="eastAsia"/>
                <w:spacing w:val="-8"/>
                <w:sz w:val="18"/>
                <w:szCs w:val="18"/>
              </w:rPr>
              <w:t>％以上（</w:t>
            </w:r>
            <w:r w:rsidRPr="00360FB6">
              <w:rPr>
                <w:rFonts w:ascii="ＭＳ 明朝" w:hAnsi="ＭＳ 明朝"/>
                <w:spacing w:val="-8"/>
                <w:sz w:val="18"/>
                <w:szCs w:val="18"/>
              </w:rPr>
              <w:t>R</w:t>
            </w:r>
            <w:r w:rsidRPr="00360FB6">
              <w:rPr>
                <w:rFonts w:ascii="ＭＳ 明朝" w:hAnsi="ＭＳ 明朝" w:hint="eastAsia"/>
                <w:spacing w:val="-8"/>
                <w:sz w:val="18"/>
                <w:szCs w:val="18"/>
              </w:rPr>
              <w:t>２：</w:t>
            </w:r>
            <w:r w:rsidRPr="00360FB6">
              <w:rPr>
                <w:rFonts w:ascii="ＭＳ 明朝" w:hAnsi="ＭＳ 明朝"/>
                <w:spacing w:val="-8"/>
                <w:sz w:val="18"/>
                <w:szCs w:val="18"/>
              </w:rPr>
              <w:t>75</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３：</w:t>
            </w:r>
            <w:r w:rsidRPr="00360FB6">
              <w:rPr>
                <w:rFonts w:ascii="ＭＳ 明朝" w:hAnsi="ＭＳ 明朝"/>
                <w:spacing w:val="-8"/>
                <w:sz w:val="18"/>
                <w:szCs w:val="18"/>
              </w:rPr>
              <w:t>77</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４：</w:t>
            </w:r>
            <w:r w:rsidRPr="00360FB6">
              <w:rPr>
                <w:rFonts w:ascii="ＭＳ 明朝" w:hAnsi="ＭＳ 明朝"/>
                <w:spacing w:val="-8"/>
                <w:sz w:val="18"/>
                <w:szCs w:val="18"/>
              </w:rPr>
              <w:t>84</w:t>
            </w:r>
            <w:r w:rsidRPr="00360FB6">
              <w:rPr>
                <w:rFonts w:ascii="ＭＳ 明朝" w:hAnsi="ＭＳ 明朝" w:hint="eastAsia"/>
                <w:spacing w:val="-8"/>
                <w:sz w:val="18"/>
                <w:szCs w:val="18"/>
              </w:rPr>
              <w:t>％）、「コンピュータ等の</w:t>
            </w:r>
            <w:r w:rsidRPr="00360FB6">
              <w:rPr>
                <w:rFonts w:ascii="ＭＳ 明朝" w:hAnsi="ＭＳ 明朝"/>
                <w:spacing w:val="-8"/>
                <w:sz w:val="18"/>
                <w:szCs w:val="18"/>
              </w:rPr>
              <w:t>ICT</w:t>
            </w:r>
            <w:r w:rsidRPr="00360FB6">
              <w:rPr>
                <w:rFonts w:ascii="ＭＳ 明朝" w:hAnsi="ＭＳ 明朝" w:hint="eastAsia"/>
                <w:spacing w:val="-8"/>
                <w:sz w:val="18"/>
                <w:szCs w:val="18"/>
              </w:rPr>
              <w:t>機器が授業</w:t>
            </w:r>
          </w:p>
          <w:p w14:paraId="5A492F5C" w14:textId="77777777" w:rsidR="00D1020A" w:rsidRPr="00360FB6" w:rsidRDefault="00881A50">
            <w:pPr>
              <w:spacing w:line="300" w:lineRule="exact"/>
              <w:ind w:firstLineChars="400" w:firstLine="656"/>
              <w:rPr>
                <w:rFonts w:ascii="ＭＳ 明朝" w:hAnsi="ＭＳ 明朝"/>
                <w:spacing w:val="-8"/>
                <w:sz w:val="18"/>
                <w:szCs w:val="18"/>
              </w:rPr>
            </w:pPr>
            <w:r w:rsidRPr="00360FB6">
              <w:rPr>
                <w:rFonts w:ascii="ＭＳ 明朝" w:hAnsi="ＭＳ 明朝" w:hint="eastAsia"/>
                <w:spacing w:val="-8"/>
                <w:sz w:val="18"/>
                <w:szCs w:val="18"/>
              </w:rPr>
              <w:t>などで活用」</w:t>
            </w:r>
            <w:r w:rsidRPr="00360FB6">
              <w:rPr>
                <w:rFonts w:ascii="ＭＳ 明朝" w:hAnsi="ＭＳ 明朝"/>
                <w:spacing w:val="-8"/>
                <w:sz w:val="18"/>
                <w:szCs w:val="18"/>
              </w:rPr>
              <w:t>95</w:t>
            </w:r>
            <w:r w:rsidRPr="00360FB6">
              <w:rPr>
                <w:rFonts w:ascii="ＭＳ 明朝" w:hAnsi="ＭＳ 明朝" w:hint="eastAsia"/>
                <w:spacing w:val="-8"/>
                <w:sz w:val="18"/>
                <w:szCs w:val="18"/>
              </w:rPr>
              <w:t>％以上を維持（</w:t>
            </w:r>
            <w:r w:rsidRPr="00360FB6">
              <w:rPr>
                <w:rFonts w:ascii="ＭＳ 明朝" w:hAnsi="ＭＳ 明朝"/>
                <w:spacing w:val="-8"/>
                <w:sz w:val="18"/>
                <w:szCs w:val="18"/>
              </w:rPr>
              <w:t>R</w:t>
            </w:r>
            <w:r w:rsidRPr="00360FB6">
              <w:rPr>
                <w:rFonts w:ascii="ＭＳ 明朝" w:hAnsi="ＭＳ 明朝" w:hint="eastAsia"/>
                <w:spacing w:val="-8"/>
                <w:sz w:val="18"/>
                <w:szCs w:val="18"/>
              </w:rPr>
              <w:t>２：</w:t>
            </w:r>
            <w:r w:rsidRPr="00360FB6">
              <w:rPr>
                <w:rFonts w:ascii="ＭＳ 明朝" w:hAnsi="ＭＳ 明朝"/>
                <w:spacing w:val="-8"/>
                <w:sz w:val="18"/>
                <w:szCs w:val="18"/>
              </w:rPr>
              <w:t>89</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３：</w:t>
            </w:r>
            <w:r w:rsidRPr="00360FB6">
              <w:rPr>
                <w:rFonts w:ascii="ＭＳ 明朝" w:hAnsi="ＭＳ 明朝"/>
                <w:spacing w:val="-8"/>
                <w:sz w:val="18"/>
                <w:szCs w:val="18"/>
              </w:rPr>
              <w:t>91</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４：</w:t>
            </w:r>
            <w:r w:rsidRPr="00360FB6">
              <w:rPr>
                <w:rFonts w:ascii="ＭＳ 明朝" w:hAnsi="ＭＳ 明朝"/>
                <w:spacing w:val="-8"/>
                <w:sz w:val="18"/>
                <w:szCs w:val="18"/>
              </w:rPr>
              <w:t>95</w:t>
            </w:r>
            <w:r w:rsidRPr="00360FB6">
              <w:rPr>
                <w:rFonts w:ascii="ＭＳ 明朝" w:hAnsi="ＭＳ 明朝" w:hint="eastAsia"/>
                <w:spacing w:val="-8"/>
                <w:sz w:val="18"/>
                <w:szCs w:val="18"/>
              </w:rPr>
              <w:t>％）、「授業・補習を通じて、進路に必要な学力を得ることができる」</w:t>
            </w:r>
            <w:r w:rsidRPr="00360FB6">
              <w:rPr>
                <w:rFonts w:ascii="ＭＳ 明朝" w:hAnsi="ＭＳ 明朝"/>
                <w:spacing w:val="-8"/>
                <w:sz w:val="18"/>
                <w:szCs w:val="18"/>
              </w:rPr>
              <w:t>90</w:t>
            </w:r>
            <w:r w:rsidRPr="00360FB6">
              <w:rPr>
                <w:rFonts w:ascii="ＭＳ 明朝" w:hAnsi="ＭＳ 明朝" w:hint="eastAsia"/>
                <w:spacing w:val="-8"/>
                <w:sz w:val="18"/>
                <w:szCs w:val="18"/>
              </w:rPr>
              <w:t>％以上（</w:t>
            </w:r>
            <w:r w:rsidRPr="00360FB6">
              <w:rPr>
                <w:rFonts w:ascii="ＭＳ 明朝" w:hAnsi="ＭＳ 明朝"/>
                <w:spacing w:val="-8"/>
                <w:sz w:val="18"/>
                <w:szCs w:val="18"/>
              </w:rPr>
              <w:t>R</w:t>
            </w:r>
            <w:r w:rsidRPr="00360FB6">
              <w:rPr>
                <w:rFonts w:ascii="ＭＳ 明朝" w:hAnsi="ＭＳ 明朝" w:hint="eastAsia"/>
                <w:spacing w:val="-8"/>
                <w:sz w:val="18"/>
                <w:szCs w:val="18"/>
              </w:rPr>
              <w:t>２：</w:t>
            </w:r>
            <w:r w:rsidRPr="00360FB6">
              <w:rPr>
                <w:rFonts w:ascii="ＭＳ 明朝" w:hAnsi="ＭＳ 明朝"/>
                <w:spacing w:val="-8"/>
                <w:sz w:val="18"/>
                <w:szCs w:val="18"/>
              </w:rPr>
              <w:t>86</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３：</w:t>
            </w:r>
            <w:r w:rsidRPr="00360FB6">
              <w:rPr>
                <w:rFonts w:ascii="ＭＳ 明朝" w:hAnsi="ＭＳ 明朝"/>
                <w:spacing w:val="-8"/>
                <w:sz w:val="18"/>
                <w:szCs w:val="18"/>
              </w:rPr>
              <w:t>88</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４：</w:t>
            </w:r>
          </w:p>
          <w:p w14:paraId="44AAC82B" w14:textId="77777777" w:rsidR="00D1020A" w:rsidRPr="00360FB6" w:rsidRDefault="00881A50">
            <w:pPr>
              <w:spacing w:line="300" w:lineRule="exact"/>
              <w:ind w:firstLineChars="400" w:firstLine="720"/>
              <w:rPr>
                <w:rFonts w:ascii="ＭＳ 明朝" w:hAnsi="ＭＳ 明朝"/>
                <w:sz w:val="18"/>
                <w:szCs w:val="18"/>
              </w:rPr>
            </w:pPr>
            <w:r w:rsidRPr="00360FB6">
              <w:rPr>
                <w:rFonts w:ascii="ＭＳ 明朝" w:hAnsi="ＭＳ 明朝"/>
                <w:sz w:val="18"/>
                <w:szCs w:val="18"/>
              </w:rPr>
              <w:t>88</w:t>
            </w:r>
            <w:r w:rsidRPr="00360FB6">
              <w:rPr>
                <w:rFonts w:ascii="ＭＳ 明朝" w:hAnsi="ＭＳ 明朝" w:hint="eastAsia"/>
                <w:sz w:val="18"/>
                <w:szCs w:val="18"/>
              </w:rPr>
              <w:t>％）、「態度よく集中して授業を受ける」</w:t>
            </w:r>
            <w:r w:rsidRPr="00360FB6">
              <w:rPr>
                <w:rFonts w:ascii="ＭＳ 明朝" w:hAnsi="ＭＳ 明朝"/>
                <w:sz w:val="18"/>
                <w:szCs w:val="18"/>
              </w:rPr>
              <w:t>88</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83</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84</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87</w:t>
            </w:r>
            <w:r w:rsidRPr="00360FB6">
              <w:rPr>
                <w:rFonts w:ascii="ＭＳ 明朝" w:hAnsi="ＭＳ 明朝" w:hint="eastAsia"/>
                <w:sz w:val="18"/>
                <w:szCs w:val="18"/>
              </w:rPr>
              <w:t>％）、「宿題・予習・復習など、家庭学習の習慣がついている」</w:t>
            </w:r>
            <w:r w:rsidRPr="00360FB6">
              <w:rPr>
                <w:rFonts w:ascii="ＭＳ 明朝" w:hAnsi="ＭＳ 明朝"/>
                <w:sz w:val="18"/>
                <w:szCs w:val="18"/>
              </w:rPr>
              <w:t>62</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56</w:t>
            </w:r>
            <w:r w:rsidRPr="00360FB6">
              <w:rPr>
                <w:rFonts w:ascii="ＭＳ 明朝" w:hAnsi="ＭＳ 明朝" w:hint="eastAsia"/>
                <w:sz w:val="18"/>
                <w:szCs w:val="18"/>
              </w:rPr>
              <w:t>％、</w:t>
            </w:r>
          </w:p>
          <w:p w14:paraId="66CDFB1A" w14:textId="77777777" w:rsidR="00D1020A" w:rsidRPr="00360FB6" w:rsidRDefault="00881A50">
            <w:pPr>
              <w:spacing w:line="300" w:lineRule="exact"/>
              <w:ind w:firstLineChars="400" w:firstLine="720"/>
              <w:rPr>
                <w:rFonts w:ascii="ＭＳ 明朝" w:hAnsi="ＭＳ 明朝"/>
                <w:sz w:val="18"/>
                <w:szCs w:val="18"/>
              </w:rPr>
            </w:pP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60</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59</w:t>
            </w:r>
            <w:r w:rsidRPr="00360FB6">
              <w:rPr>
                <w:rFonts w:ascii="ＭＳ 明朝" w:hAnsi="ＭＳ 明朝" w:hint="eastAsia"/>
                <w:sz w:val="18"/>
                <w:szCs w:val="18"/>
              </w:rPr>
              <w:t>％）、また、令和７年度に読書を年間</w:t>
            </w:r>
            <w:r w:rsidRPr="00360FB6">
              <w:rPr>
                <w:rFonts w:ascii="ＭＳ 明朝" w:hAnsi="ＭＳ 明朝"/>
                <w:sz w:val="18"/>
                <w:szCs w:val="18"/>
              </w:rPr>
              <w:t>10</w:t>
            </w:r>
            <w:r w:rsidRPr="00360FB6">
              <w:rPr>
                <w:rFonts w:ascii="ＭＳ 明朝" w:hAnsi="ＭＳ 明朝" w:hint="eastAsia"/>
                <w:sz w:val="18"/>
                <w:szCs w:val="18"/>
              </w:rPr>
              <w:t>冊以上の生徒</w:t>
            </w:r>
            <w:r w:rsidRPr="00360FB6">
              <w:rPr>
                <w:rFonts w:ascii="ＭＳ 明朝" w:hAnsi="ＭＳ 明朝"/>
                <w:sz w:val="18"/>
                <w:szCs w:val="18"/>
              </w:rPr>
              <w:t>80</w:t>
            </w:r>
            <w:r w:rsidRPr="00360FB6">
              <w:rPr>
                <w:rFonts w:ascii="ＭＳ 明朝" w:hAnsi="ＭＳ 明朝" w:hint="eastAsia"/>
                <w:sz w:val="18"/>
                <w:szCs w:val="18"/>
              </w:rPr>
              <w:t>％を達成。</w:t>
            </w:r>
          </w:p>
          <w:p w14:paraId="0726FA5A" w14:textId="77777777" w:rsidR="00D1020A" w:rsidRPr="00360FB6" w:rsidRDefault="00881A50">
            <w:pPr>
              <w:spacing w:line="300" w:lineRule="exact"/>
              <w:rPr>
                <w:rFonts w:ascii="ＭＳ 明朝" w:hAnsi="ＭＳ 明朝"/>
                <w:b/>
                <w:bCs/>
                <w:sz w:val="18"/>
                <w:szCs w:val="18"/>
              </w:rPr>
            </w:pPr>
            <w:r w:rsidRPr="00360FB6">
              <w:rPr>
                <w:rFonts w:ascii="ＭＳ 明朝" w:hAnsi="ＭＳ 明朝" w:hint="eastAsia"/>
                <w:sz w:val="18"/>
                <w:szCs w:val="18"/>
              </w:rPr>
              <w:t>２</w:t>
            </w:r>
            <w:r w:rsidRPr="00360FB6">
              <w:rPr>
                <w:rFonts w:ascii="ＭＳ 明朝" w:hAnsi="ＭＳ 明朝" w:hint="eastAsia"/>
                <w:b/>
                <w:bCs/>
                <w:sz w:val="18"/>
                <w:szCs w:val="18"/>
              </w:rPr>
              <w:t>．将来を見据えた進路を切り拓く力の育成</w:t>
            </w:r>
          </w:p>
          <w:p w14:paraId="7D5F035E"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（１）進路指導体制の構築</w:t>
            </w:r>
          </w:p>
          <w:p w14:paraId="41112196"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ア　新学習指導要領や高大接続改革を踏まえた３年間の進路指導計画を策定し、教科・学年・分掌の協働による全教職員が一体となって取り組む進路指導体制を構築する。</w:t>
            </w:r>
          </w:p>
          <w:p w14:paraId="49425BD2"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イ　大学や企業など外部の様々な職業人を講師として招聘し、または、訪問して学ぶ機会を安定して供給できる体制を整える。</w:t>
            </w:r>
          </w:p>
          <w:p w14:paraId="11C96973"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（２）探究的学習の推進</w:t>
            </w:r>
          </w:p>
          <w:p w14:paraId="76DF124D" w14:textId="77777777" w:rsidR="00D1020A" w:rsidRPr="00360FB6" w:rsidRDefault="00881A50">
            <w:pPr>
              <w:spacing w:line="300" w:lineRule="exact"/>
              <w:ind w:firstLineChars="200" w:firstLine="328"/>
              <w:rPr>
                <w:rFonts w:ascii="ＭＳ 明朝" w:hAnsi="ＭＳ 明朝"/>
                <w:spacing w:val="-8"/>
                <w:sz w:val="18"/>
                <w:szCs w:val="18"/>
              </w:rPr>
            </w:pPr>
            <w:r w:rsidRPr="00360FB6">
              <w:rPr>
                <w:rFonts w:ascii="ＭＳ 明朝" w:hAnsi="ＭＳ 明朝" w:hint="eastAsia"/>
                <w:spacing w:val="-8"/>
                <w:sz w:val="18"/>
                <w:szCs w:val="18"/>
              </w:rPr>
              <w:t>ア　「第４次大阪府子ども読書活動推進計画」に則り、</w:t>
            </w:r>
            <w:r w:rsidRPr="00360FB6">
              <w:rPr>
                <w:rFonts w:ascii="ＭＳ 明朝" w:hAnsi="ＭＳ 明朝"/>
                <w:spacing w:val="-8"/>
                <w:sz w:val="18"/>
                <w:szCs w:val="18"/>
              </w:rPr>
              <w:t>SDGs</w:t>
            </w:r>
            <w:r w:rsidRPr="00360FB6">
              <w:rPr>
                <w:rFonts w:ascii="ＭＳ 明朝" w:hAnsi="ＭＳ 明朝" w:hint="eastAsia"/>
                <w:spacing w:val="-8"/>
                <w:sz w:val="18"/>
                <w:szCs w:val="18"/>
              </w:rPr>
              <w:t>探究活動や進路探究学習に読書活動を積極的に取り入れ、インターネットによる情報のみに頼らない、確かなエビデン</w:t>
            </w:r>
          </w:p>
          <w:p w14:paraId="66CE16A5"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スに基づく探究的学習を実践し、自らの進路を切り拓く力を育成する。</w:t>
            </w:r>
          </w:p>
          <w:p w14:paraId="0B47AFC1"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イ　「総合的な探究の時間」や「花園進路探究プログラム」等で自発的に学び探究する能力を引き出し、全生徒が探究活動を通じて成長した実感が持てるよう指導する。</w:t>
            </w:r>
          </w:p>
          <w:p w14:paraId="582E4399"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 xml:space="preserve">ウ　</w:t>
            </w:r>
            <w:r w:rsidRPr="00360FB6">
              <w:rPr>
                <w:rFonts w:ascii="ＭＳ 明朝" w:hAnsi="ＭＳ 明朝"/>
                <w:sz w:val="18"/>
                <w:szCs w:val="18"/>
              </w:rPr>
              <w:t>SDGs</w:t>
            </w:r>
            <w:r w:rsidRPr="00360FB6">
              <w:rPr>
                <w:rFonts w:ascii="ＭＳ 明朝" w:hAnsi="ＭＳ 明朝" w:hint="eastAsia"/>
                <w:sz w:val="18"/>
                <w:szCs w:val="18"/>
              </w:rPr>
              <w:t>に係る探究活動において、当事者に共感し、真に当事者意識を持って課題解決する能力を養い、未来を創造する力を育成する。</w:t>
            </w:r>
          </w:p>
          <w:p w14:paraId="01E41F2D" w14:textId="77777777" w:rsidR="00D1020A" w:rsidRPr="00360FB6" w:rsidRDefault="00881A50">
            <w:pPr>
              <w:spacing w:line="300" w:lineRule="exact"/>
              <w:ind w:left="540" w:hangingChars="300" w:hanging="540"/>
              <w:rPr>
                <w:rFonts w:ascii="ＭＳ 明朝" w:hAnsi="ＭＳ 明朝"/>
                <w:sz w:val="18"/>
                <w:szCs w:val="18"/>
              </w:rPr>
            </w:pPr>
            <w:r w:rsidRPr="00360FB6">
              <w:rPr>
                <w:rFonts w:ascii="ＭＳ 明朝" w:hAnsi="ＭＳ 明朝" w:hint="eastAsia"/>
                <w:sz w:val="18"/>
                <w:szCs w:val="18"/>
              </w:rPr>
              <w:t xml:space="preserve">　　　※生徒自己診断において、令和７年度に「将来の進路や生き方について考える機会がある」</w:t>
            </w:r>
            <w:r w:rsidRPr="00360FB6">
              <w:rPr>
                <w:rFonts w:ascii="ＭＳ 明朝" w:hAnsi="ＭＳ 明朝"/>
                <w:sz w:val="18"/>
                <w:szCs w:val="18"/>
              </w:rPr>
              <w:t>92</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85</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90</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91</w:t>
            </w:r>
            <w:r w:rsidRPr="00360FB6">
              <w:rPr>
                <w:rFonts w:ascii="ＭＳ 明朝" w:hAnsi="ＭＳ 明朝" w:hint="eastAsia"/>
                <w:sz w:val="18"/>
                <w:szCs w:val="18"/>
              </w:rPr>
              <w:t>％）、「探究的な学習を積極的に取り組む」</w:t>
            </w:r>
            <w:r w:rsidRPr="00360FB6">
              <w:rPr>
                <w:rFonts w:ascii="ＭＳ 明朝" w:hAnsi="ＭＳ 明朝"/>
                <w:sz w:val="18"/>
                <w:szCs w:val="18"/>
              </w:rPr>
              <w:t>82</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68</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76</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80</w:t>
            </w:r>
            <w:r w:rsidRPr="00360FB6">
              <w:rPr>
                <w:rFonts w:ascii="ＭＳ 明朝" w:hAnsi="ＭＳ 明朝" w:hint="eastAsia"/>
                <w:sz w:val="18"/>
                <w:szCs w:val="18"/>
              </w:rPr>
              <w:t>％）、「自分の進路についてしっかりと考えている」</w:t>
            </w:r>
            <w:r w:rsidRPr="00360FB6">
              <w:rPr>
                <w:rFonts w:ascii="ＭＳ 明朝" w:hAnsi="ＭＳ 明朝"/>
                <w:sz w:val="18"/>
                <w:szCs w:val="18"/>
              </w:rPr>
              <w:t>84</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75</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82</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79</w:t>
            </w:r>
            <w:r w:rsidRPr="00360FB6">
              <w:rPr>
                <w:rFonts w:ascii="ＭＳ 明朝" w:hAnsi="ＭＳ 明朝" w:hint="eastAsia"/>
                <w:sz w:val="18"/>
                <w:szCs w:val="18"/>
              </w:rPr>
              <w:t>％）、また、国公立大学及び難関私立大学現役合格者</w:t>
            </w:r>
            <w:r w:rsidRPr="00360FB6">
              <w:rPr>
                <w:rFonts w:ascii="ＭＳ 明朝" w:hAnsi="ＭＳ 明朝"/>
                <w:sz w:val="18"/>
                <w:szCs w:val="18"/>
              </w:rPr>
              <w:t>250</w:t>
            </w:r>
            <w:r w:rsidRPr="00360FB6">
              <w:rPr>
                <w:rFonts w:ascii="ＭＳ 明朝" w:hAnsi="ＭＳ 明朝" w:hint="eastAsia"/>
                <w:sz w:val="18"/>
                <w:szCs w:val="18"/>
              </w:rPr>
              <w:t>名以上（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196</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317</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178</w:t>
            </w:r>
            <w:r w:rsidRPr="00360FB6">
              <w:rPr>
                <w:rFonts w:ascii="ＭＳ 明朝" w:hAnsi="ＭＳ 明朝" w:hint="eastAsia"/>
                <w:sz w:val="18"/>
                <w:szCs w:val="18"/>
              </w:rPr>
              <w:t>）、学校斡旋就職内定率</w:t>
            </w:r>
            <w:r w:rsidRPr="00360FB6">
              <w:rPr>
                <w:rFonts w:ascii="ＭＳ 明朝" w:hAnsi="ＭＳ 明朝"/>
                <w:sz w:val="18"/>
                <w:szCs w:val="18"/>
              </w:rPr>
              <w:t>100</w:t>
            </w:r>
            <w:r w:rsidRPr="00360FB6">
              <w:rPr>
                <w:rFonts w:ascii="ＭＳ 明朝" w:hAnsi="ＭＳ 明朝" w:hint="eastAsia"/>
                <w:sz w:val="18"/>
                <w:szCs w:val="18"/>
              </w:rPr>
              <w:t>％を達成する。</w:t>
            </w:r>
          </w:p>
          <w:p w14:paraId="278CA59D" w14:textId="77777777" w:rsidR="00D1020A" w:rsidRPr="00360FB6" w:rsidRDefault="00881A50">
            <w:pPr>
              <w:spacing w:line="300" w:lineRule="exact"/>
              <w:rPr>
                <w:rFonts w:ascii="ＭＳ 明朝" w:hAnsi="ＭＳ 明朝"/>
                <w:b/>
                <w:bCs/>
                <w:sz w:val="18"/>
                <w:szCs w:val="18"/>
              </w:rPr>
            </w:pPr>
            <w:r w:rsidRPr="00360FB6">
              <w:rPr>
                <w:rFonts w:ascii="ＭＳ 明朝" w:hAnsi="ＭＳ 明朝" w:hint="eastAsia"/>
                <w:sz w:val="18"/>
                <w:szCs w:val="18"/>
              </w:rPr>
              <w:t>３</w:t>
            </w:r>
            <w:r w:rsidRPr="00360FB6">
              <w:rPr>
                <w:rFonts w:ascii="ＭＳ 明朝" w:hAnsi="ＭＳ 明朝" w:hint="eastAsia"/>
                <w:b/>
                <w:bCs/>
                <w:sz w:val="18"/>
                <w:szCs w:val="18"/>
              </w:rPr>
              <w:t>．人権が尊重された教育の推進と社会性の育成</w:t>
            </w:r>
          </w:p>
          <w:p w14:paraId="59BA4E94"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（１）自己とあらゆる他者の人権を尊重し、多様性を認め、高め合う感性の育成</w:t>
            </w:r>
          </w:p>
          <w:p w14:paraId="5B656CBD"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ア　互いに理解し繋がる力を育成し、誰もが自分の居場所がある集団育成に取り組む。</w:t>
            </w:r>
          </w:p>
          <w:p w14:paraId="5D097ADB"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イ　関係教科と連携し、組織的・継続的な指導を行い、情報リテラシーを育成する。</w:t>
            </w:r>
          </w:p>
          <w:p w14:paraId="4FBB087D"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（２）社会性の育成</w:t>
            </w:r>
          </w:p>
          <w:p w14:paraId="55417096"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 xml:space="preserve">ア　</w:t>
            </w:r>
            <w:r w:rsidRPr="00360FB6">
              <w:rPr>
                <w:rFonts w:ascii="ＭＳ 明朝" w:hAnsi="ＭＳ 明朝"/>
                <w:sz w:val="18"/>
                <w:szCs w:val="18"/>
              </w:rPr>
              <w:t>TPO</w:t>
            </w:r>
            <w:r w:rsidRPr="00360FB6">
              <w:rPr>
                <w:rFonts w:ascii="ＭＳ 明朝" w:hAnsi="ＭＳ 明朝" w:hint="eastAsia"/>
                <w:sz w:val="18"/>
                <w:szCs w:val="18"/>
              </w:rPr>
              <w:t>に応じ、責任感を持って行動できる生徒を育成する。</w:t>
            </w:r>
          </w:p>
          <w:p w14:paraId="4A8907C7"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イ　校内美化を推進し、落ち着いて学習に取り組むための清潔で快適な学習環境を保つ。</w:t>
            </w:r>
          </w:p>
          <w:p w14:paraId="05FC3C9B"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（３）自主的な活動への参画</w:t>
            </w:r>
          </w:p>
          <w:p w14:paraId="38ADBB95"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ア　生徒会活動やボランティア活動に協調性を持って積極的に取り組む生徒を育成する。</w:t>
            </w:r>
          </w:p>
          <w:p w14:paraId="7C022296"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イ　部活動に所属して生徒が主体的に個性や能力を伸長する機会を確保し、目標を持って継続して取り組む生徒を育成する。</w:t>
            </w:r>
          </w:p>
          <w:p w14:paraId="78F5BE10" w14:textId="77777777" w:rsidR="00D1020A" w:rsidRPr="00360FB6" w:rsidRDefault="00881A50">
            <w:pPr>
              <w:spacing w:line="300" w:lineRule="exact"/>
              <w:ind w:firstLineChars="200" w:firstLine="360"/>
              <w:rPr>
                <w:rFonts w:ascii="ＭＳ 明朝" w:hAnsi="ＭＳ 明朝"/>
                <w:spacing w:val="-8"/>
                <w:sz w:val="18"/>
                <w:szCs w:val="18"/>
              </w:rPr>
            </w:pPr>
            <w:r w:rsidRPr="00360FB6">
              <w:rPr>
                <w:rFonts w:ascii="ＭＳ 明朝" w:hAnsi="ＭＳ 明朝" w:hint="eastAsia"/>
                <w:sz w:val="18"/>
                <w:szCs w:val="18"/>
              </w:rPr>
              <w:t xml:space="preserve">　</w:t>
            </w:r>
            <w:r w:rsidRPr="00360FB6">
              <w:rPr>
                <w:rFonts w:ascii="ＭＳ 明朝" w:hAnsi="ＭＳ 明朝" w:hint="eastAsia"/>
                <w:spacing w:val="-8"/>
                <w:sz w:val="18"/>
                <w:szCs w:val="18"/>
              </w:rPr>
              <w:t>※生徒自己診断において、令和７年度に「本校で人権を尊重することについて学べている」</w:t>
            </w:r>
            <w:r w:rsidRPr="00360FB6">
              <w:rPr>
                <w:rFonts w:ascii="ＭＳ 明朝" w:hAnsi="ＭＳ 明朝"/>
                <w:spacing w:val="-8"/>
                <w:sz w:val="18"/>
                <w:szCs w:val="18"/>
              </w:rPr>
              <w:t>92</w:t>
            </w:r>
            <w:r w:rsidRPr="00360FB6">
              <w:rPr>
                <w:rFonts w:ascii="ＭＳ 明朝" w:hAnsi="ＭＳ 明朝" w:hint="eastAsia"/>
                <w:spacing w:val="-8"/>
                <w:sz w:val="18"/>
                <w:szCs w:val="18"/>
              </w:rPr>
              <w:t>％以上を維持（</w:t>
            </w:r>
            <w:r w:rsidRPr="00360FB6">
              <w:rPr>
                <w:rFonts w:ascii="ＭＳ 明朝" w:hAnsi="ＭＳ 明朝"/>
                <w:spacing w:val="-8"/>
                <w:sz w:val="18"/>
                <w:szCs w:val="18"/>
              </w:rPr>
              <w:t>R</w:t>
            </w:r>
            <w:r w:rsidRPr="00360FB6">
              <w:rPr>
                <w:rFonts w:ascii="ＭＳ 明朝" w:hAnsi="ＭＳ 明朝" w:hint="eastAsia"/>
                <w:spacing w:val="-8"/>
                <w:sz w:val="18"/>
                <w:szCs w:val="18"/>
              </w:rPr>
              <w:t>２：</w:t>
            </w:r>
            <w:r w:rsidRPr="00360FB6">
              <w:rPr>
                <w:rFonts w:ascii="ＭＳ 明朝" w:hAnsi="ＭＳ 明朝"/>
                <w:spacing w:val="-8"/>
                <w:sz w:val="18"/>
                <w:szCs w:val="18"/>
              </w:rPr>
              <w:t>89</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３：</w:t>
            </w:r>
            <w:r w:rsidRPr="00360FB6">
              <w:rPr>
                <w:rFonts w:ascii="ＭＳ 明朝" w:hAnsi="ＭＳ 明朝"/>
                <w:spacing w:val="-8"/>
                <w:sz w:val="18"/>
                <w:szCs w:val="18"/>
              </w:rPr>
              <w:t>90</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４：</w:t>
            </w:r>
            <w:r w:rsidRPr="00360FB6">
              <w:rPr>
                <w:rFonts w:ascii="ＭＳ 明朝" w:hAnsi="ＭＳ 明朝"/>
                <w:spacing w:val="-8"/>
                <w:sz w:val="18"/>
                <w:szCs w:val="18"/>
              </w:rPr>
              <w:t>92</w:t>
            </w:r>
            <w:r w:rsidRPr="00360FB6">
              <w:rPr>
                <w:rFonts w:ascii="ＭＳ 明朝" w:hAnsi="ＭＳ 明朝" w:hint="eastAsia"/>
                <w:spacing w:val="-8"/>
                <w:sz w:val="18"/>
                <w:szCs w:val="18"/>
              </w:rPr>
              <w:t>％）、「</w:t>
            </w:r>
            <w:r w:rsidRPr="00360FB6">
              <w:rPr>
                <w:rFonts w:ascii="ＭＳ 明朝" w:hAnsi="ＭＳ 明朝"/>
                <w:spacing w:val="-8"/>
                <w:sz w:val="18"/>
                <w:szCs w:val="18"/>
              </w:rPr>
              <w:t>HR</w:t>
            </w:r>
            <w:r w:rsidRPr="00360FB6">
              <w:rPr>
                <w:rFonts w:ascii="ＭＳ 明朝" w:hAnsi="ＭＳ 明朝" w:hint="eastAsia"/>
                <w:spacing w:val="-8"/>
                <w:sz w:val="18"/>
                <w:szCs w:val="18"/>
              </w:rPr>
              <w:t>教室は居場所として快適</w:t>
            </w:r>
          </w:p>
          <w:p w14:paraId="06896979" w14:textId="77777777" w:rsidR="00D1020A" w:rsidRPr="00360FB6" w:rsidRDefault="00881A50">
            <w:pPr>
              <w:spacing w:line="300" w:lineRule="exact"/>
              <w:rPr>
                <w:rFonts w:ascii="ＭＳ 明朝" w:hAnsi="ＭＳ 明朝"/>
                <w:spacing w:val="-8"/>
                <w:sz w:val="18"/>
                <w:szCs w:val="18"/>
              </w:rPr>
            </w:pPr>
            <w:r w:rsidRPr="00360FB6">
              <w:rPr>
                <w:rFonts w:ascii="ＭＳ 明朝" w:hAnsi="ＭＳ 明朝" w:hint="eastAsia"/>
                <w:sz w:val="18"/>
                <w:szCs w:val="18"/>
              </w:rPr>
              <w:t xml:space="preserve">　　　</w:t>
            </w:r>
            <w:r w:rsidRPr="00360FB6">
              <w:rPr>
                <w:rFonts w:ascii="ＭＳ 明朝" w:hAnsi="ＭＳ 明朝" w:hint="eastAsia"/>
                <w:spacing w:val="-8"/>
                <w:sz w:val="18"/>
                <w:szCs w:val="18"/>
              </w:rPr>
              <w:t>である」</w:t>
            </w:r>
            <w:r w:rsidRPr="00360FB6">
              <w:rPr>
                <w:rFonts w:ascii="ＭＳ 明朝" w:hAnsi="ＭＳ 明朝"/>
                <w:spacing w:val="-8"/>
                <w:sz w:val="18"/>
                <w:szCs w:val="18"/>
              </w:rPr>
              <w:t>90</w:t>
            </w:r>
            <w:r w:rsidRPr="00360FB6">
              <w:rPr>
                <w:rFonts w:ascii="ＭＳ 明朝" w:hAnsi="ＭＳ 明朝" w:hint="eastAsia"/>
                <w:spacing w:val="-8"/>
                <w:sz w:val="18"/>
                <w:szCs w:val="18"/>
              </w:rPr>
              <w:t>％以上を維持（</w:t>
            </w:r>
            <w:r w:rsidRPr="00360FB6">
              <w:rPr>
                <w:rFonts w:ascii="ＭＳ 明朝" w:hAnsi="ＭＳ 明朝"/>
                <w:spacing w:val="-8"/>
                <w:sz w:val="18"/>
                <w:szCs w:val="18"/>
              </w:rPr>
              <w:t>R</w:t>
            </w:r>
            <w:r w:rsidRPr="00360FB6">
              <w:rPr>
                <w:rFonts w:ascii="ＭＳ 明朝" w:hAnsi="ＭＳ 明朝" w:hint="eastAsia"/>
                <w:spacing w:val="-8"/>
                <w:sz w:val="18"/>
                <w:szCs w:val="18"/>
              </w:rPr>
              <w:t>２：</w:t>
            </w:r>
            <w:r w:rsidRPr="00360FB6">
              <w:rPr>
                <w:rFonts w:ascii="ＭＳ 明朝" w:hAnsi="ＭＳ 明朝"/>
                <w:spacing w:val="-8"/>
                <w:sz w:val="18"/>
                <w:szCs w:val="18"/>
              </w:rPr>
              <w:t>88</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３：</w:t>
            </w:r>
            <w:r w:rsidRPr="00360FB6">
              <w:rPr>
                <w:rFonts w:ascii="ＭＳ 明朝" w:hAnsi="ＭＳ 明朝"/>
                <w:spacing w:val="-8"/>
                <w:sz w:val="18"/>
                <w:szCs w:val="18"/>
              </w:rPr>
              <w:t>89</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４：</w:t>
            </w:r>
            <w:r w:rsidRPr="00360FB6">
              <w:rPr>
                <w:rFonts w:ascii="ＭＳ 明朝" w:hAnsi="ＭＳ 明朝"/>
                <w:spacing w:val="-8"/>
                <w:sz w:val="18"/>
                <w:szCs w:val="18"/>
              </w:rPr>
              <w:t>91</w:t>
            </w:r>
            <w:r w:rsidRPr="00360FB6">
              <w:rPr>
                <w:rFonts w:ascii="ＭＳ 明朝" w:hAnsi="ＭＳ 明朝" w:hint="eastAsia"/>
                <w:spacing w:val="-8"/>
                <w:sz w:val="18"/>
                <w:szCs w:val="18"/>
              </w:rPr>
              <w:t>％）、「本校で友好的な人間関係を築けている」</w:t>
            </w:r>
            <w:r w:rsidRPr="00360FB6">
              <w:rPr>
                <w:rFonts w:ascii="ＭＳ 明朝" w:hAnsi="ＭＳ 明朝"/>
                <w:spacing w:val="-8"/>
                <w:sz w:val="18"/>
                <w:szCs w:val="18"/>
              </w:rPr>
              <w:t>92</w:t>
            </w:r>
            <w:r w:rsidRPr="00360FB6">
              <w:rPr>
                <w:rFonts w:ascii="ＭＳ 明朝" w:hAnsi="ＭＳ 明朝" w:hint="eastAsia"/>
                <w:spacing w:val="-8"/>
                <w:sz w:val="18"/>
                <w:szCs w:val="18"/>
              </w:rPr>
              <w:t>％以上を維持（</w:t>
            </w:r>
            <w:r w:rsidRPr="00360FB6">
              <w:rPr>
                <w:rFonts w:ascii="ＭＳ 明朝" w:hAnsi="ＭＳ 明朝"/>
                <w:spacing w:val="-8"/>
                <w:sz w:val="18"/>
                <w:szCs w:val="18"/>
              </w:rPr>
              <w:t>R</w:t>
            </w:r>
            <w:r w:rsidRPr="00360FB6">
              <w:rPr>
                <w:rFonts w:ascii="ＭＳ 明朝" w:hAnsi="ＭＳ 明朝" w:hint="eastAsia"/>
                <w:spacing w:val="-8"/>
                <w:sz w:val="18"/>
                <w:szCs w:val="18"/>
              </w:rPr>
              <w:t>２：</w:t>
            </w:r>
            <w:r w:rsidRPr="00360FB6">
              <w:rPr>
                <w:rFonts w:ascii="ＭＳ 明朝" w:hAnsi="ＭＳ 明朝"/>
                <w:spacing w:val="-8"/>
                <w:sz w:val="18"/>
                <w:szCs w:val="18"/>
              </w:rPr>
              <w:t>93</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３：</w:t>
            </w:r>
            <w:r w:rsidRPr="00360FB6">
              <w:rPr>
                <w:rFonts w:ascii="ＭＳ 明朝" w:hAnsi="ＭＳ 明朝"/>
                <w:spacing w:val="-8"/>
                <w:sz w:val="18"/>
                <w:szCs w:val="18"/>
              </w:rPr>
              <w:t>94</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４：</w:t>
            </w:r>
            <w:r w:rsidRPr="00360FB6">
              <w:rPr>
                <w:rFonts w:ascii="ＭＳ 明朝" w:hAnsi="ＭＳ 明朝"/>
                <w:spacing w:val="-8"/>
                <w:sz w:val="18"/>
                <w:szCs w:val="18"/>
              </w:rPr>
              <w:t>93</w:t>
            </w:r>
            <w:r w:rsidRPr="00360FB6">
              <w:rPr>
                <w:rFonts w:ascii="ＭＳ 明朝" w:hAnsi="ＭＳ 明朝" w:hint="eastAsia"/>
                <w:spacing w:val="-8"/>
                <w:sz w:val="18"/>
                <w:szCs w:val="18"/>
              </w:rPr>
              <w:t>％）、「本校の校則や</w:t>
            </w:r>
          </w:p>
          <w:p w14:paraId="609FEB98" w14:textId="77777777" w:rsidR="00D1020A" w:rsidRPr="00360FB6" w:rsidRDefault="00881A50">
            <w:pPr>
              <w:spacing w:line="300" w:lineRule="exact"/>
              <w:ind w:firstLineChars="300" w:firstLine="492"/>
              <w:rPr>
                <w:rFonts w:ascii="ＭＳ 明朝" w:hAnsi="ＭＳ 明朝"/>
                <w:spacing w:val="-8"/>
                <w:sz w:val="18"/>
                <w:szCs w:val="18"/>
              </w:rPr>
            </w:pPr>
            <w:r w:rsidRPr="00360FB6">
              <w:rPr>
                <w:rFonts w:ascii="ＭＳ 明朝" w:hAnsi="ＭＳ 明朝" w:hint="eastAsia"/>
                <w:spacing w:val="-8"/>
                <w:sz w:val="18"/>
                <w:szCs w:val="18"/>
              </w:rPr>
              <w:t>決まりをよく守っている」</w:t>
            </w:r>
            <w:r w:rsidRPr="00360FB6">
              <w:rPr>
                <w:rFonts w:ascii="ＭＳ 明朝" w:hAnsi="ＭＳ 明朝"/>
                <w:spacing w:val="-8"/>
                <w:sz w:val="18"/>
                <w:szCs w:val="18"/>
              </w:rPr>
              <w:t>94</w:t>
            </w:r>
            <w:r w:rsidRPr="00360FB6">
              <w:rPr>
                <w:rFonts w:ascii="ＭＳ 明朝" w:hAnsi="ＭＳ 明朝" w:hint="eastAsia"/>
                <w:spacing w:val="-8"/>
                <w:sz w:val="18"/>
                <w:szCs w:val="18"/>
              </w:rPr>
              <w:t>％以上を維持（</w:t>
            </w:r>
            <w:r w:rsidRPr="00360FB6">
              <w:rPr>
                <w:rFonts w:ascii="ＭＳ 明朝" w:hAnsi="ＭＳ 明朝"/>
                <w:spacing w:val="-8"/>
                <w:sz w:val="18"/>
                <w:szCs w:val="18"/>
              </w:rPr>
              <w:t>R</w:t>
            </w:r>
            <w:r w:rsidRPr="00360FB6">
              <w:rPr>
                <w:rFonts w:ascii="ＭＳ 明朝" w:hAnsi="ＭＳ 明朝" w:hint="eastAsia"/>
                <w:spacing w:val="-8"/>
                <w:sz w:val="18"/>
                <w:szCs w:val="18"/>
              </w:rPr>
              <w:t>２：</w:t>
            </w:r>
            <w:r w:rsidRPr="00360FB6">
              <w:rPr>
                <w:rFonts w:ascii="ＭＳ 明朝" w:hAnsi="ＭＳ 明朝"/>
                <w:spacing w:val="-8"/>
                <w:sz w:val="18"/>
                <w:szCs w:val="18"/>
              </w:rPr>
              <w:t>92</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３：</w:t>
            </w:r>
            <w:r w:rsidRPr="00360FB6">
              <w:rPr>
                <w:rFonts w:ascii="ＭＳ 明朝" w:hAnsi="ＭＳ 明朝"/>
                <w:spacing w:val="-8"/>
                <w:sz w:val="18"/>
                <w:szCs w:val="18"/>
              </w:rPr>
              <w:t>94</w:t>
            </w:r>
            <w:r w:rsidRPr="00360FB6">
              <w:rPr>
                <w:rFonts w:ascii="ＭＳ 明朝" w:hAnsi="ＭＳ 明朝" w:hint="eastAsia"/>
                <w:spacing w:val="-8"/>
                <w:sz w:val="18"/>
                <w:szCs w:val="18"/>
              </w:rPr>
              <w:t>％、</w:t>
            </w:r>
            <w:r w:rsidRPr="00360FB6">
              <w:rPr>
                <w:rFonts w:ascii="ＭＳ 明朝" w:hAnsi="ＭＳ 明朝"/>
                <w:spacing w:val="-8"/>
                <w:sz w:val="18"/>
                <w:szCs w:val="18"/>
              </w:rPr>
              <w:t>R</w:t>
            </w:r>
            <w:r w:rsidRPr="00360FB6">
              <w:rPr>
                <w:rFonts w:ascii="ＭＳ 明朝" w:hAnsi="ＭＳ 明朝" w:hint="eastAsia"/>
                <w:spacing w:val="-8"/>
                <w:sz w:val="18"/>
                <w:szCs w:val="18"/>
              </w:rPr>
              <w:t>４：</w:t>
            </w:r>
            <w:r w:rsidRPr="00360FB6">
              <w:rPr>
                <w:rFonts w:ascii="ＭＳ 明朝" w:hAnsi="ＭＳ 明朝"/>
                <w:spacing w:val="-8"/>
                <w:sz w:val="18"/>
                <w:szCs w:val="18"/>
              </w:rPr>
              <w:t>94</w:t>
            </w:r>
            <w:r w:rsidRPr="00360FB6">
              <w:rPr>
                <w:rFonts w:ascii="ＭＳ 明朝" w:hAnsi="ＭＳ 明朝" w:hint="eastAsia"/>
                <w:spacing w:val="-8"/>
                <w:sz w:val="18"/>
                <w:szCs w:val="18"/>
              </w:rPr>
              <w:t>％）、「教室や廊下などは清掃がいきとどき授業をするのにふさわしい環境である」</w:t>
            </w:r>
            <w:r w:rsidRPr="00360FB6">
              <w:rPr>
                <w:rFonts w:ascii="ＭＳ 明朝" w:hAnsi="ＭＳ 明朝"/>
                <w:spacing w:val="-8"/>
                <w:sz w:val="18"/>
                <w:szCs w:val="18"/>
              </w:rPr>
              <w:t>74</w:t>
            </w:r>
            <w:r w:rsidRPr="00360FB6">
              <w:rPr>
                <w:rFonts w:ascii="ＭＳ 明朝" w:hAnsi="ＭＳ 明朝" w:hint="eastAsia"/>
                <w:spacing w:val="-8"/>
                <w:sz w:val="18"/>
                <w:szCs w:val="18"/>
              </w:rPr>
              <w:t>％以上（</w:t>
            </w:r>
            <w:r w:rsidRPr="00360FB6">
              <w:rPr>
                <w:rFonts w:ascii="ＭＳ 明朝" w:hAnsi="ＭＳ 明朝"/>
                <w:spacing w:val="-8"/>
                <w:sz w:val="18"/>
                <w:szCs w:val="18"/>
              </w:rPr>
              <w:t>R</w:t>
            </w:r>
            <w:r w:rsidRPr="00360FB6">
              <w:rPr>
                <w:rFonts w:ascii="ＭＳ 明朝" w:hAnsi="ＭＳ 明朝" w:hint="eastAsia"/>
                <w:spacing w:val="-8"/>
                <w:sz w:val="18"/>
                <w:szCs w:val="18"/>
              </w:rPr>
              <w:t>２：</w:t>
            </w:r>
          </w:p>
          <w:p w14:paraId="721E1F9A"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sz w:val="18"/>
                <w:szCs w:val="18"/>
              </w:rPr>
              <w:t>65</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69</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72</w:t>
            </w:r>
            <w:r w:rsidRPr="00360FB6">
              <w:rPr>
                <w:rFonts w:ascii="ＭＳ 明朝" w:hAnsi="ＭＳ 明朝" w:hint="eastAsia"/>
                <w:sz w:val="18"/>
                <w:szCs w:val="18"/>
              </w:rPr>
              <w:t>％）、「</w:t>
            </w:r>
            <w:r w:rsidRPr="00360FB6">
              <w:rPr>
                <w:rFonts w:ascii="ＭＳ 明朝" w:hAnsi="ＭＳ 明朝"/>
                <w:sz w:val="18"/>
                <w:szCs w:val="18"/>
              </w:rPr>
              <w:t>HR</w:t>
            </w:r>
            <w:r w:rsidRPr="00360FB6">
              <w:rPr>
                <w:rFonts w:ascii="ＭＳ 明朝" w:hAnsi="ＭＳ 明朝" w:hint="eastAsia"/>
                <w:sz w:val="18"/>
                <w:szCs w:val="18"/>
              </w:rPr>
              <w:t>活動や生徒会行事に積極的に参加」</w:t>
            </w:r>
            <w:r w:rsidRPr="00360FB6">
              <w:rPr>
                <w:rFonts w:ascii="ＭＳ 明朝" w:hAnsi="ＭＳ 明朝"/>
                <w:sz w:val="18"/>
                <w:szCs w:val="18"/>
              </w:rPr>
              <w:t>88</w:t>
            </w:r>
            <w:r w:rsidRPr="00360FB6">
              <w:rPr>
                <w:rFonts w:ascii="ＭＳ 明朝" w:hAnsi="ＭＳ 明朝" w:hint="eastAsia"/>
                <w:sz w:val="18"/>
                <w:szCs w:val="18"/>
              </w:rPr>
              <w:t>％以上を維持（</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83</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84</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89</w:t>
            </w:r>
            <w:r w:rsidRPr="00360FB6">
              <w:rPr>
                <w:rFonts w:ascii="ＭＳ 明朝" w:hAnsi="ＭＳ 明朝" w:hint="eastAsia"/>
                <w:sz w:val="18"/>
                <w:szCs w:val="18"/>
              </w:rPr>
              <w:t>％）、「部活動が活発」</w:t>
            </w:r>
            <w:r w:rsidRPr="00360FB6">
              <w:rPr>
                <w:rFonts w:ascii="ＭＳ 明朝" w:hAnsi="ＭＳ 明朝"/>
                <w:sz w:val="18"/>
                <w:szCs w:val="18"/>
              </w:rPr>
              <w:t>90</w:t>
            </w:r>
            <w:r w:rsidRPr="00360FB6">
              <w:rPr>
                <w:rFonts w:ascii="ＭＳ 明朝" w:hAnsi="ＭＳ 明朝" w:hint="eastAsia"/>
                <w:sz w:val="18"/>
                <w:szCs w:val="18"/>
              </w:rPr>
              <w:t>％以上を維持（</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92</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94</w:t>
            </w:r>
            <w:r w:rsidRPr="00360FB6">
              <w:rPr>
                <w:rFonts w:ascii="ＭＳ 明朝" w:hAnsi="ＭＳ 明朝" w:hint="eastAsia"/>
                <w:sz w:val="18"/>
                <w:szCs w:val="18"/>
              </w:rPr>
              <w:t>％、</w:t>
            </w:r>
          </w:p>
          <w:p w14:paraId="08AF3AAE"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94</w:t>
            </w:r>
            <w:r w:rsidRPr="00360FB6">
              <w:rPr>
                <w:rFonts w:ascii="ＭＳ 明朝" w:hAnsi="ＭＳ 明朝" w:hint="eastAsia"/>
                <w:sz w:val="18"/>
                <w:szCs w:val="18"/>
              </w:rPr>
              <w:t>％）を達成する。</w:t>
            </w:r>
          </w:p>
          <w:p w14:paraId="456ACFB2"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４</w:t>
            </w:r>
            <w:r w:rsidRPr="00360FB6">
              <w:rPr>
                <w:rFonts w:ascii="ＭＳ 明朝" w:hAnsi="ＭＳ 明朝" w:hint="eastAsia"/>
                <w:b/>
                <w:bCs/>
                <w:sz w:val="18"/>
                <w:szCs w:val="18"/>
              </w:rPr>
              <w:t>．豊かな国際感覚と優れた外国語運用能力の育成</w:t>
            </w:r>
          </w:p>
          <w:p w14:paraId="2DAEB921"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（１）多文化理解教育の一層の充実</w:t>
            </w:r>
          </w:p>
          <w:p w14:paraId="2300FC2F"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ア　留学生や姉妹校との交流（</w:t>
            </w:r>
            <w:r w:rsidRPr="00360FB6">
              <w:rPr>
                <w:rFonts w:ascii="ＭＳ 明朝" w:hAnsi="ＭＳ 明朝"/>
                <w:sz w:val="18"/>
                <w:szCs w:val="18"/>
              </w:rPr>
              <w:t>WEB</w:t>
            </w:r>
            <w:r w:rsidRPr="00360FB6">
              <w:rPr>
                <w:rFonts w:ascii="ＭＳ 明朝" w:hAnsi="ＭＳ 明朝" w:hint="eastAsia"/>
                <w:sz w:val="18"/>
                <w:szCs w:val="18"/>
              </w:rPr>
              <w:t>を含む）や多文化理解に係る体験的学習を推進し、多文化共生について深く考え、課題の解決に協働して向かう姿勢を養う。</w:t>
            </w:r>
          </w:p>
          <w:p w14:paraId="77D75EB4"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 xml:space="preserve">　　イ　英語や第二外国語（韓国朝鮮語・中国語・フランス語）の授業等を通して、異国の文化や伝統等を学び理解し尊重する態度を養う。</w:t>
            </w:r>
          </w:p>
          <w:p w14:paraId="1C59121C"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lastRenderedPageBreak/>
              <w:t>（２）英語４技能を総合的に伸ばす英語教育の充実（国際文化科・普通科）</w:t>
            </w:r>
          </w:p>
          <w:p w14:paraId="2018733F"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 xml:space="preserve">ア　</w:t>
            </w:r>
            <w:r w:rsidRPr="00360FB6">
              <w:rPr>
                <w:rFonts w:ascii="ＭＳ 明朝" w:hAnsi="ＭＳ 明朝"/>
                <w:sz w:val="18"/>
                <w:szCs w:val="18"/>
              </w:rPr>
              <w:t>ICT</w:t>
            </w:r>
            <w:r w:rsidRPr="00360FB6">
              <w:rPr>
                <w:rFonts w:ascii="ＭＳ 明朝" w:hAnsi="ＭＳ 明朝" w:hint="eastAsia"/>
                <w:sz w:val="18"/>
                <w:szCs w:val="18"/>
              </w:rPr>
              <w:t>を活用し、４技能を総合的に伸ばす指導方法を開発するとともに、ネイティブ英語教員を最大限にいかした英語教育を実践する。</w:t>
            </w:r>
          </w:p>
          <w:p w14:paraId="6509FEC4"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イ　スピーチコンテストやインターナショナル・フェスティバル等で発表する機会を積極的に取り入れる。</w:t>
            </w:r>
          </w:p>
          <w:p w14:paraId="4B7F9EF6"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ウ　英語運用能力について、</w:t>
            </w:r>
            <w:r w:rsidRPr="00360FB6">
              <w:rPr>
                <w:rFonts w:ascii="ＭＳ 明朝" w:hAnsi="ＭＳ 明朝"/>
                <w:sz w:val="18"/>
                <w:szCs w:val="18"/>
              </w:rPr>
              <w:t>CEFR</w:t>
            </w:r>
            <w:r w:rsidRPr="00360FB6">
              <w:rPr>
                <w:rFonts w:ascii="ＭＳ 明朝" w:hAnsi="ＭＳ 明朝" w:hint="eastAsia"/>
                <w:sz w:val="18"/>
                <w:szCs w:val="18"/>
              </w:rPr>
              <w:t>-</w:t>
            </w:r>
            <w:r w:rsidRPr="00360FB6">
              <w:rPr>
                <w:rFonts w:ascii="ＭＳ 明朝" w:hAnsi="ＭＳ 明朝"/>
                <w:sz w:val="18"/>
                <w:szCs w:val="18"/>
              </w:rPr>
              <w:t>J</w:t>
            </w:r>
            <w:r w:rsidRPr="00360FB6">
              <w:rPr>
                <w:rFonts w:ascii="ＭＳ 明朝" w:hAnsi="ＭＳ 明朝" w:hint="eastAsia"/>
                <w:sz w:val="18"/>
                <w:szCs w:val="18"/>
              </w:rPr>
              <w:t>の</w:t>
            </w:r>
            <w:r w:rsidRPr="00360FB6">
              <w:rPr>
                <w:rFonts w:ascii="ＭＳ 明朝" w:hAnsi="ＭＳ 明朝"/>
                <w:sz w:val="18"/>
                <w:szCs w:val="18"/>
              </w:rPr>
              <w:t>A2.2</w:t>
            </w:r>
            <w:r w:rsidRPr="00360FB6">
              <w:rPr>
                <w:rFonts w:ascii="ＭＳ 明朝" w:hAnsi="ＭＳ 明朝" w:hint="eastAsia"/>
                <w:sz w:val="18"/>
                <w:szCs w:val="18"/>
              </w:rPr>
              <w:t>以上を目標とするとともに、第二外国語の語学検定試験、英検準１級等資格取得に挑戦させる。</w:t>
            </w:r>
          </w:p>
          <w:p w14:paraId="7A022392"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エ　国際理解教育を推進し、生徒の視野を広げ、海外語学研修や留学に挑戦させる。</w:t>
            </w:r>
          </w:p>
          <w:p w14:paraId="3F1BA0EF"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※生徒自己診断において、令和７年度までに「国際交流・国際理解教育が充実」</w:t>
            </w:r>
            <w:r w:rsidRPr="00360FB6">
              <w:rPr>
                <w:rFonts w:ascii="ＭＳ 明朝" w:hAnsi="ＭＳ 明朝"/>
                <w:sz w:val="18"/>
                <w:szCs w:val="18"/>
              </w:rPr>
              <w:t>95</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91</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87</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91</w:t>
            </w:r>
            <w:r w:rsidRPr="00360FB6">
              <w:rPr>
                <w:rFonts w:ascii="ＭＳ 明朝" w:hAnsi="ＭＳ 明朝" w:hint="eastAsia"/>
                <w:sz w:val="18"/>
                <w:szCs w:val="18"/>
              </w:rPr>
              <w:t>％）を達成する。</w:t>
            </w:r>
          </w:p>
          <w:p w14:paraId="21F9C545"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※令和７年度までに、国際文化科３年次</w:t>
            </w:r>
            <w:r w:rsidRPr="00360FB6">
              <w:rPr>
                <w:rFonts w:ascii="ＭＳ 明朝" w:hAnsi="ＭＳ 明朝"/>
                <w:sz w:val="18"/>
                <w:szCs w:val="18"/>
              </w:rPr>
              <w:t>12</w:t>
            </w:r>
            <w:r w:rsidRPr="00360FB6">
              <w:rPr>
                <w:rFonts w:ascii="ＭＳ 明朝" w:hAnsi="ＭＳ 明朝" w:hint="eastAsia"/>
                <w:sz w:val="18"/>
                <w:szCs w:val="18"/>
              </w:rPr>
              <w:t>月</w:t>
            </w:r>
            <w:r w:rsidRPr="00360FB6">
              <w:rPr>
                <w:rFonts w:ascii="ＭＳ 明朝" w:hAnsi="ＭＳ 明朝"/>
                <w:sz w:val="18"/>
                <w:szCs w:val="18"/>
              </w:rPr>
              <w:t>CEFR</w:t>
            </w:r>
            <w:r w:rsidRPr="00360FB6">
              <w:rPr>
                <w:rFonts w:ascii="ＭＳ 明朝" w:hAnsi="ＭＳ 明朝" w:hint="eastAsia"/>
                <w:sz w:val="18"/>
                <w:szCs w:val="18"/>
              </w:rPr>
              <w:t>-</w:t>
            </w:r>
            <w:r w:rsidRPr="00360FB6">
              <w:rPr>
                <w:rFonts w:ascii="ＭＳ 明朝" w:hAnsi="ＭＳ 明朝"/>
                <w:sz w:val="18"/>
                <w:szCs w:val="18"/>
              </w:rPr>
              <w:t>J</w:t>
            </w:r>
            <w:r w:rsidRPr="00360FB6">
              <w:rPr>
                <w:rFonts w:ascii="ＭＳ 明朝" w:hAnsi="ＭＳ 明朝" w:hint="eastAsia"/>
                <w:sz w:val="18"/>
                <w:szCs w:val="18"/>
              </w:rPr>
              <w:t>スコア</w:t>
            </w:r>
            <w:r w:rsidRPr="00360FB6">
              <w:rPr>
                <w:rFonts w:ascii="ＭＳ 明朝" w:hAnsi="ＭＳ 明朝"/>
                <w:sz w:val="18"/>
                <w:szCs w:val="18"/>
              </w:rPr>
              <w:t>B1.1</w:t>
            </w:r>
            <w:r w:rsidRPr="00360FB6">
              <w:rPr>
                <w:rFonts w:ascii="ＭＳ 明朝" w:hAnsi="ＭＳ 明朝" w:hint="eastAsia"/>
                <w:sz w:val="18"/>
                <w:szCs w:val="18"/>
              </w:rPr>
              <w:t>以上</w:t>
            </w:r>
            <w:r w:rsidRPr="00360FB6">
              <w:rPr>
                <w:rFonts w:ascii="ＭＳ 明朝" w:hAnsi="ＭＳ 明朝"/>
                <w:sz w:val="18"/>
                <w:szCs w:val="18"/>
              </w:rPr>
              <w:t>50</w:t>
            </w:r>
            <w:r w:rsidRPr="00360FB6">
              <w:rPr>
                <w:rFonts w:ascii="ＭＳ 明朝" w:hAnsi="ＭＳ 明朝" w:hint="eastAsia"/>
                <w:sz w:val="18"/>
                <w:szCs w:val="18"/>
              </w:rPr>
              <w:t>％、</w:t>
            </w:r>
            <w:r w:rsidRPr="00360FB6">
              <w:rPr>
                <w:rFonts w:ascii="ＭＳ 明朝" w:hAnsi="ＭＳ 明朝"/>
                <w:sz w:val="18"/>
                <w:szCs w:val="18"/>
              </w:rPr>
              <w:t>A2.2</w:t>
            </w:r>
            <w:r w:rsidRPr="00360FB6">
              <w:rPr>
                <w:rFonts w:ascii="ＭＳ 明朝" w:hAnsi="ＭＳ 明朝" w:hint="eastAsia"/>
                <w:sz w:val="18"/>
                <w:szCs w:val="18"/>
              </w:rPr>
              <w:t>以上</w:t>
            </w:r>
            <w:r w:rsidRPr="00360FB6">
              <w:rPr>
                <w:rFonts w:ascii="ＭＳ 明朝" w:hAnsi="ＭＳ 明朝"/>
                <w:sz w:val="18"/>
                <w:szCs w:val="18"/>
              </w:rPr>
              <w:t>100</w:t>
            </w:r>
            <w:r w:rsidRPr="00360FB6">
              <w:rPr>
                <w:rFonts w:ascii="ＭＳ 明朝" w:hAnsi="ＭＳ 明朝" w:hint="eastAsia"/>
                <w:sz w:val="18"/>
                <w:szCs w:val="18"/>
              </w:rPr>
              <w:t>％を達成する。（</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B1.1</w:t>
            </w:r>
            <w:r w:rsidRPr="00360FB6">
              <w:rPr>
                <w:rFonts w:ascii="ＭＳ 明朝" w:hAnsi="ＭＳ 明朝" w:hint="eastAsia"/>
                <w:sz w:val="18"/>
                <w:szCs w:val="18"/>
              </w:rPr>
              <w:t>以上</w:t>
            </w:r>
            <w:r w:rsidRPr="00360FB6">
              <w:rPr>
                <w:rFonts w:ascii="ＭＳ 明朝" w:hAnsi="ＭＳ 明朝"/>
                <w:sz w:val="18"/>
                <w:szCs w:val="18"/>
              </w:rPr>
              <w:t>46</w:t>
            </w:r>
            <w:r w:rsidRPr="00360FB6">
              <w:rPr>
                <w:rFonts w:ascii="ＭＳ 明朝" w:hAnsi="ＭＳ 明朝" w:hint="eastAsia"/>
                <w:sz w:val="18"/>
                <w:szCs w:val="18"/>
              </w:rPr>
              <w:t>％、</w:t>
            </w:r>
            <w:r w:rsidRPr="00360FB6">
              <w:rPr>
                <w:rFonts w:ascii="ＭＳ 明朝" w:hAnsi="ＭＳ 明朝"/>
                <w:sz w:val="18"/>
                <w:szCs w:val="18"/>
              </w:rPr>
              <w:t>A2.2</w:t>
            </w:r>
            <w:r w:rsidRPr="00360FB6">
              <w:rPr>
                <w:rFonts w:ascii="ＭＳ 明朝" w:hAnsi="ＭＳ 明朝" w:hint="eastAsia"/>
                <w:sz w:val="18"/>
                <w:szCs w:val="18"/>
              </w:rPr>
              <w:t>以上</w:t>
            </w:r>
            <w:r w:rsidRPr="00360FB6">
              <w:rPr>
                <w:rFonts w:ascii="ＭＳ 明朝" w:hAnsi="ＭＳ 明朝"/>
                <w:sz w:val="18"/>
                <w:szCs w:val="18"/>
              </w:rPr>
              <w:t>100</w:t>
            </w:r>
            <w:r w:rsidRPr="00360FB6">
              <w:rPr>
                <w:rFonts w:ascii="ＭＳ 明朝" w:hAnsi="ＭＳ 明朝" w:hint="eastAsia"/>
                <w:sz w:val="18"/>
                <w:szCs w:val="18"/>
              </w:rPr>
              <w:t>％）</w:t>
            </w:r>
          </w:p>
          <w:p w14:paraId="0611B6BF" w14:textId="77777777" w:rsidR="00D1020A" w:rsidRPr="00360FB6" w:rsidRDefault="00881A50">
            <w:pPr>
              <w:spacing w:line="300" w:lineRule="exact"/>
              <w:rPr>
                <w:rFonts w:ascii="ＭＳ 明朝" w:hAnsi="ＭＳ 明朝"/>
                <w:b/>
                <w:bCs/>
                <w:sz w:val="18"/>
                <w:szCs w:val="18"/>
              </w:rPr>
            </w:pPr>
            <w:r w:rsidRPr="00360FB6">
              <w:rPr>
                <w:rFonts w:ascii="ＭＳ 明朝" w:hAnsi="ＭＳ 明朝" w:hint="eastAsia"/>
                <w:sz w:val="18"/>
                <w:szCs w:val="18"/>
              </w:rPr>
              <w:t>５</w:t>
            </w:r>
            <w:r w:rsidRPr="00360FB6">
              <w:rPr>
                <w:rFonts w:ascii="ＭＳ 明朝" w:hAnsi="ＭＳ 明朝" w:hint="eastAsia"/>
                <w:b/>
                <w:bCs/>
                <w:sz w:val="18"/>
                <w:szCs w:val="18"/>
              </w:rPr>
              <w:t>．学校力の向上</w:t>
            </w:r>
          </w:p>
          <w:p w14:paraId="709C6638"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（１）業務の効率化と生産性を向上させる仕組みづくり及び働き方改革の推進</w:t>
            </w:r>
          </w:p>
          <w:p w14:paraId="3B0A7252"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ア　教科・学年・分掌の持続可能な協働体制を確立し、すべての教職員が主体的に学校経営に参画する意欲を持つ教職員集団を組織する。</w:t>
            </w:r>
          </w:p>
          <w:p w14:paraId="1AD096EC"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イ　人権教育や防災教育の推進、授業改革やオンライン学習支援の充実、生徒指導や進路指導のスキル向上など教職員の資質向上に寄与する研修を効果的に実施する。</w:t>
            </w:r>
          </w:p>
          <w:p w14:paraId="4F3A9B20"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 xml:space="preserve">ウ　</w:t>
            </w:r>
            <w:r w:rsidRPr="00360FB6">
              <w:rPr>
                <w:rFonts w:ascii="ＭＳ 明朝" w:hAnsi="ＭＳ 明朝"/>
                <w:sz w:val="18"/>
                <w:szCs w:val="18"/>
              </w:rPr>
              <w:t>ICT</w:t>
            </w:r>
            <w:r w:rsidRPr="00360FB6">
              <w:rPr>
                <w:rFonts w:ascii="ＭＳ 明朝" w:hAnsi="ＭＳ 明朝" w:hint="eastAsia"/>
                <w:sz w:val="18"/>
                <w:szCs w:val="18"/>
              </w:rPr>
              <w:t>ソリューションを活用した会議運営及び情報共有の効率化を図るとともに全校一斉定時退庁日を定着させ、働き方改革を推進する。</w:t>
            </w:r>
          </w:p>
          <w:p w14:paraId="165DE7BB" w14:textId="77777777" w:rsidR="00D1020A" w:rsidRPr="00360FB6" w:rsidRDefault="00881A50">
            <w:pPr>
              <w:spacing w:line="300" w:lineRule="exact"/>
              <w:rPr>
                <w:rFonts w:ascii="ＭＳ 明朝" w:hAnsi="ＭＳ 明朝"/>
                <w:sz w:val="18"/>
                <w:szCs w:val="18"/>
              </w:rPr>
            </w:pPr>
            <w:r w:rsidRPr="00360FB6">
              <w:rPr>
                <w:rFonts w:ascii="ＭＳ 明朝" w:hAnsi="ＭＳ 明朝" w:hint="eastAsia"/>
                <w:sz w:val="18"/>
                <w:szCs w:val="18"/>
              </w:rPr>
              <w:t>（</w:t>
            </w:r>
            <w:r w:rsidRPr="00360FB6">
              <w:rPr>
                <w:rFonts w:hint="eastAsia"/>
                <w:sz w:val="18"/>
                <w:szCs w:val="18"/>
              </w:rPr>
              <w:t>２</w:t>
            </w:r>
            <w:r w:rsidRPr="00360FB6">
              <w:rPr>
                <w:rFonts w:ascii="ＭＳ 明朝" w:hAnsi="ＭＳ 明朝" w:hint="eastAsia"/>
                <w:sz w:val="18"/>
                <w:szCs w:val="18"/>
              </w:rPr>
              <w:t>）広報活動の充実、開かれた学校づくりの推進</w:t>
            </w:r>
          </w:p>
          <w:p w14:paraId="2B8FA0E4" w14:textId="77777777" w:rsidR="00D1020A" w:rsidRPr="00360FB6" w:rsidRDefault="00881A50">
            <w:pPr>
              <w:spacing w:line="300" w:lineRule="exact"/>
              <w:ind w:firstLineChars="200" w:firstLine="360"/>
              <w:rPr>
                <w:rFonts w:ascii="ＭＳ 明朝" w:hAnsi="ＭＳ 明朝"/>
                <w:sz w:val="18"/>
                <w:szCs w:val="18"/>
              </w:rPr>
            </w:pPr>
            <w:r w:rsidRPr="00360FB6">
              <w:rPr>
                <w:rFonts w:ascii="ＭＳ 明朝" w:hAnsi="ＭＳ 明朝" w:hint="eastAsia"/>
                <w:sz w:val="18"/>
                <w:szCs w:val="18"/>
              </w:rPr>
              <w:t>ア　学校説明会等における「花園</w:t>
            </w:r>
            <w:r w:rsidRPr="00360FB6">
              <w:rPr>
                <w:rFonts w:ascii="ＭＳ 明朝" w:hAnsi="ＭＳ 明朝"/>
                <w:sz w:val="18"/>
                <w:szCs w:val="18"/>
              </w:rPr>
              <w:t>PRESS</w:t>
            </w:r>
            <w:r w:rsidRPr="00360FB6">
              <w:rPr>
                <w:rFonts w:ascii="ＭＳ 明朝" w:hAnsi="ＭＳ 明朝" w:hint="eastAsia"/>
                <w:sz w:val="18"/>
                <w:szCs w:val="18"/>
              </w:rPr>
              <w:t>」活動や</w:t>
            </w:r>
            <w:r w:rsidRPr="00360FB6">
              <w:rPr>
                <w:rFonts w:ascii="ＭＳ 明朝" w:hAnsi="ＭＳ 明朝"/>
                <w:sz w:val="18"/>
                <w:szCs w:val="18"/>
              </w:rPr>
              <w:t>WEB</w:t>
            </w:r>
            <w:r w:rsidRPr="00360FB6">
              <w:rPr>
                <w:rFonts w:ascii="ＭＳ 明朝" w:hAnsi="ＭＳ 明朝" w:hint="eastAsia"/>
                <w:sz w:val="18"/>
                <w:szCs w:val="18"/>
              </w:rPr>
              <w:t>ページの充実、及び、地域・中高・高大の連携を推進する。</w:t>
            </w:r>
          </w:p>
          <w:p w14:paraId="401C07E5" w14:textId="77777777" w:rsidR="00D1020A"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※教職員自己診断において、令和７年度に「会議が有効に機能」</w:t>
            </w:r>
            <w:r w:rsidRPr="00360FB6">
              <w:rPr>
                <w:rFonts w:ascii="ＭＳ 明朝" w:hAnsi="ＭＳ 明朝"/>
                <w:sz w:val="18"/>
                <w:szCs w:val="18"/>
              </w:rPr>
              <w:t>70</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67</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51</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66</w:t>
            </w:r>
            <w:r w:rsidRPr="00360FB6">
              <w:rPr>
                <w:rFonts w:ascii="ＭＳ 明朝" w:hAnsi="ＭＳ 明朝" w:hint="eastAsia"/>
                <w:sz w:val="18"/>
                <w:szCs w:val="18"/>
              </w:rPr>
              <w:t>％）、「各組織の連携」</w:t>
            </w:r>
            <w:r w:rsidRPr="00360FB6">
              <w:rPr>
                <w:rFonts w:ascii="ＭＳ 明朝" w:hAnsi="ＭＳ 明朝"/>
                <w:sz w:val="18"/>
                <w:szCs w:val="18"/>
              </w:rPr>
              <w:t>60</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48</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40</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58</w:t>
            </w:r>
            <w:r w:rsidRPr="00360FB6">
              <w:rPr>
                <w:rFonts w:ascii="ＭＳ 明朝" w:hAnsi="ＭＳ 明朝" w:hint="eastAsia"/>
                <w:sz w:val="18"/>
                <w:szCs w:val="18"/>
              </w:rPr>
              <w:t>％）、</w:t>
            </w:r>
          </w:p>
          <w:p w14:paraId="41A02E47" w14:textId="77777777" w:rsidR="00A37A85"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「校内研修は役立つ」</w:t>
            </w:r>
            <w:r w:rsidRPr="00360FB6">
              <w:rPr>
                <w:rFonts w:ascii="ＭＳ 明朝" w:hAnsi="ＭＳ 明朝"/>
                <w:sz w:val="18"/>
                <w:szCs w:val="18"/>
              </w:rPr>
              <w:t>75</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74</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58</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70</w:t>
            </w:r>
            <w:r w:rsidRPr="00360FB6">
              <w:rPr>
                <w:rFonts w:ascii="ＭＳ 明朝" w:hAnsi="ＭＳ 明朝" w:hint="eastAsia"/>
                <w:sz w:val="18"/>
                <w:szCs w:val="18"/>
              </w:rPr>
              <w:t>％）、「中学生への情報発信」</w:t>
            </w:r>
            <w:r w:rsidRPr="00360FB6">
              <w:rPr>
                <w:rFonts w:ascii="ＭＳ 明朝" w:hAnsi="ＭＳ 明朝"/>
                <w:sz w:val="18"/>
                <w:szCs w:val="18"/>
              </w:rPr>
              <w:t>95</w:t>
            </w:r>
            <w:r w:rsidRPr="00360FB6">
              <w:rPr>
                <w:rFonts w:ascii="ＭＳ 明朝" w:hAnsi="ＭＳ 明朝" w:hint="eastAsia"/>
                <w:sz w:val="18"/>
                <w:szCs w:val="18"/>
              </w:rPr>
              <w:t>％以上を維持（</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91</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87</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96</w:t>
            </w:r>
            <w:r w:rsidRPr="00360FB6">
              <w:rPr>
                <w:rFonts w:ascii="ＭＳ 明朝" w:hAnsi="ＭＳ 明朝" w:hint="eastAsia"/>
                <w:sz w:val="18"/>
                <w:szCs w:val="18"/>
              </w:rPr>
              <w:t>％）、「保護者や地域に対し</w:t>
            </w:r>
          </w:p>
          <w:p w14:paraId="172A1773" w14:textId="77777777" w:rsidR="00A37A85" w:rsidRPr="00360FB6" w:rsidRDefault="00881A50">
            <w:pPr>
              <w:spacing w:line="300" w:lineRule="exact"/>
              <w:ind w:firstLineChars="300" w:firstLine="540"/>
              <w:rPr>
                <w:rFonts w:ascii="ＭＳ 明朝" w:hAnsi="ＭＳ 明朝"/>
                <w:sz w:val="18"/>
                <w:szCs w:val="18"/>
              </w:rPr>
            </w:pPr>
            <w:r w:rsidRPr="00360FB6">
              <w:rPr>
                <w:rFonts w:ascii="ＭＳ 明朝" w:hAnsi="ＭＳ 明朝" w:hint="eastAsia"/>
                <w:sz w:val="18"/>
                <w:szCs w:val="18"/>
              </w:rPr>
              <w:t>て十分な情報を伝えている」</w:t>
            </w:r>
            <w:r w:rsidRPr="00360FB6">
              <w:rPr>
                <w:rFonts w:ascii="ＭＳ 明朝" w:hAnsi="ＭＳ 明朝"/>
                <w:sz w:val="18"/>
                <w:szCs w:val="18"/>
              </w:rPr>
              <w:t>90</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91</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84</w:t>
            </w:r>
            <w:r w:rsidRPr="00360FB6">
              <w:rPr>
                <w:rFonts w:ascii="ＭＳ 明朝" w:hAnsi="ＭＳ 明朝" w:hint="eastAsia"/>
                <w:sz w:val="18"/>
                <w:szCs w:val="18"/>
              </w:rPr>
              <w:t>％、</w:t>
            </w:r>
            <w:r w:rsidRPr="00360FB6">
              <w:rPr>
                <w:rFonts w:ascii="ＭＳ 明朝" w:hAnsi="ＭＳ 明朝"/>
                <w:sz w:val="18"/>
                <w:szCs w:val="18"/>
              </w:rPr>
              <w:t>R</w:t>
            </w:r>
            <w:r w:rsidRPr="00360FB6">
              <w:rPr>
                <w:rFonts w:ascii="ＭＳ 明朝" w:hAnsi="ＭＳ 明朝" w:hint="eastAsia"/>
                <w:sz w:val="18"/>
                <w:szCs w:val="18"/>
              </w:rPr>
              <w:t>４：</w:t>
            </w:r>
            <w:r w:rsidRPr="00360FB6">
              <w:rPr>
                <w:rFonts w:ascii="ＭＳ 明朝" w:hAnsi="ＭＳ 明朝"/>
                <w:sz w:val="18"/>
                <w:szCs w:val="18"/>
              </w:rPr>
              <w:t>78</w:t>
            </w:r>
            <w:r w:rsidRPr="00360FB6">
              <w:rPr>
                <w:rFonts w:ascii="ＭＳ 明朝" w:hAnsi="ＭＳ 明朝" w:hint="eastAsia"/>
                <w:sz w:val="18"/>
                <w:szCs w:val="18"/>
              </w:rPr>
              <w:t>％）、保護者自己診断「保護者への連絡や情報提供を積極的に行っている」</w:t>
            </w:r>
            <w:r w:rsidRPr="00360FB6">
              <w:rPr>
                <w:rFonts w:ascii="ＭＳ 明朝" w:hAnsi="ＭＳ 明朝"/>
                <w:sz w:val="18"/>
                <w:szCs w:val="18"/>
              </w:rPr>
              <w:t>90</w:t>
            </w:r>
            <w:r w:rsidRPr="00360FB6">
              <w:rPr>
                <w:rFonts w:ascii="ＭＳ 明朝" w:hAnsi="ＭＳ 明朝" w:hint="eastAsia"/>
                <w:sz w:val="18"/>
                <w:szCs w:val="18"/>
              </w:rPr>
              <w:t>％以上（</w:t>
            </w:r>
            <w:r w:rsidRPr="00360FB6">
              <w:rPr>
                <w:rFonts w:ascii="ＭＳ 明朝" w:hAnsi="ＭＳ 明朝"/>
                <w:sz w:val="18"/>
                <w:szCs w:val="18"/>
              </w:rPr>
              <w:t>R</w:t>
            </w:r>
            <w:r w:rsidRPr="00360FB6">
              <w:rPr>
                <w:rFonts w:ascii="ＭＳ 明朝" w:hAnsi="ＭＳ 明朝" w:hint="eastAsia"/>
                <w:sz w:val="18"/>
                <w:szCs w:val="18"/>
              </w:rPr>
              <w:t>２:</w:t>
            </w:r>
            <w:r w:rsidRPr="00360FB6">
              <w:rPr>
                <w:rFonts w:ascii="ＭＳ 明朝" w:hAnsi="ＭＳ 明朝"/>
                <w:sz w:val="18"/>
                <w:szCs w:val="18"/>
              </w:rPr>
              <w:t>89</w:t>
            </w:r>
            <w:r w:rsidRPr="00360FB6">
              <w:rPr>
                <w:rFonts w:ascii="ＭＳ 明朝" w:hAnsi="ＭＳ 明朝" w:hint="eastAsia"/>
                <w:sz w:val="18"/>
                <w:szCs w:val="18"/>
              </w:rPr>
              <w:t>％、</w:t>
            </w:r>
          </w:p>
          <w:p w14:paraId="5DD83D14" w14:textId="44D25F9C" w:rsidR="00D1020A" w:rsidRPr="00360FB6" w:rsidRDefault="00881A50" w:rsidP="00A37A85">
            <w:pPr>
              <w:spacing w:line="300" w:lineRule="exact"/>
              <w:ind w:firstLineChars="300" w:firstLine="540"/>
              <w:rPr>
                <w:rFonts w:ascii="ＭＳ 明朝" w:hAnsi="ＭＳ 明朝"/>
                <w:sz w:val="18"/>
                <w:szCs w:val="18"/>
              </w:rPr>
            </w:pPr>
            <w:r w:rsidRPr="00360FB6">
              <w:rPr>
                <w:rFonts w:ascii="ＭＳ 明朝" w:hAnsi="ＭＳ 明朝"/>
                <w:sz w:val="18"/>
                <w:szCs w:val="18"/>
              </w:rPr>
              <w:t>R</w:t>
            </w:r>
            <w:r w:rsidRPr="00360FB6">
              <w:rPr>
                <w:rFonts w:ascii="ＭＳ 明朝" w:hAnsi="ＭＳ 明朝" w:hint="eastAsia"/>
                <w:sz w:val="18"/>
                <w:szCs w:val="18"/>
              </w:rPr>
              <w:t>３：</w:t>
            </w:r>
            <w:r w:rsidRPr="00360FB6">
              <w:rPr>
                <w:rFonts w:ascii="ＭＳ 明朝" w:hAnsi="ＭＳ 明朝"/>
                <w:sz w:val="18"/>
                <w:szCs w:val="18"/>
              </w:rPr>
              <w:t>79</w:t>
            </w:r>
            <w:r w:rsidRPr="00360FB6">
              <w:rPr>
                <w:rFonts w:ascii="ＭＳ 明朝" w:hAnsi="ＭＳ 明朝" w:hint="eastAsia"/>
                <w:sz w:val="18"/>
                <w:szCs w:val="18"/>
              </w:rPr>
              <w:t>％、</w:t>
            </w:r>
            <w:r w:rsidRPr="00360FB6">
              <w:rPr>
                <w:rFonts w:ascii="ＭＳ 明朝" w:hAnsi="ＭＳ 明朝"/>
                <w:sz w:val="18"/>
                <w:szCs w:val="18"/>
              </w:rPr>
              <w:t>R</w:t>
            </w:r>
            <w:r w:rsidRPr="00360FB6">
              <w:rPr>
                <w:rFonts w:hint="eastAsia"/>
                <w:sz w:val="18"/>
                <w:szCs w:val="18"/>
              </w:rPr>
              <w:t>４</w:t>
            </w:r>
            <w:r w:rsidRPr="00360FB6">
              <w:rPr>
                <w:rFonts w:ascii="ＭＳ 明朝" w:hAnsi="ＭＳ 明朝" w:hint="eastAsia"/>
                <w:sz w:val="18"/>
                <w:szCs w:val="18"/>
              </w:rPr>
              <w:t>：</w:t>
            </w:r>
            <w:r w:rsidRPr="00360FB6">
              <w:rPr>
                <w:sz w:val="18"/>
                <w:szCs w:val="18"/>
              </w:rPr>
              <w:t>84</w:t>
            </w:r>
            <w:r w:rsidRPr="00360FB6">
              <w:rPr>
                <w:rFonts w:ascii="ＭＳ 明朝" w:hAnsi="ＭＳ 明朝" w:hint="eastAsia"/>
                <w:sz w:val="18"/>
                <w:szCs w:val="18"/>
              </w:rPr>
              <w:t>％）を達成する。</w:t>
            </w:r>
          </w:p>
        </w:tc>
      </w:tr>
    </w:tbl>
    <w:p w14:paraId="202D1F3E" w14:textId="77777777" w:rsidR="00D1020A" w:rsidRPr="00360FB6" w:rsidRDefault="00D1020A">
      <w:pPr>
        <w:spacing w:line="300" w:lineRule="exact"/>
        <w:ind w:leftChars="-342" w:left="-718" w:firstLineChars="250" w:firstLine="525"/>
        <w:rPr>
          <w:rFonts w:ascii="ＭＳ ゴシック" w:eastAsia="ＭＳ ゴシック" w:hAnsi="ＭＳ ゴシック"/>
          <w:szCs w:val="21"/>
        </w:rPr>
      </w:pPr>
    </w:p>
    <w:p w14:paraId="7E1451A1" w14:textId="77777777" w:rsidR="00D1020A" w:rsidRPr="00360FB6" w:rsidRDefault="00881A50">
      <w:pPr>
        <w:spacing w:line="300" w:lineRule="exact"/>
        <w:ind w:leftChars="-342" w:left="-718" w:firstLineChars="250" w:firstLine="525"/>
        <w:rPr>
          <w:rFonts w:ascii="ＭＳ ゴシック" w:eastAsia="ＭＳ ゴシック" w:hAnsi="ＭＳ ゴシック"/>
          <w:szCs w:val="21"/>
        </w:rPr>
      </w:pPr>
      <w:r w:rsidRPr="00360FB6">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5925"/>
      </w:tblGrid>
      <w:tr w:rsidR="00D1020A" w:rsidRPr="00360FB6" w14:paraId="0E880DB1" w14:textId="77777777">
        <w:trPr>
          <w:trHeight w:val="411"/>
          <w:jc w:val="center"/>
        </w:trPr>
        <w:tc>
          <w:tcPr>
            <w:tcW w:w="9067" w:type="dxa"/>
            <w:shd w:val="clear" w:color="auto" w:fill="auto"/>
            <w:tcMar>
              <w:top w:w="85" w:type="dxa"/>
              <w:left w:w="85" w:type="dxa"/>
              <w:bottom w:w="85" w:type="dxa"/>
              <w:right w:w="85" w:type="dxa"/>
            </w:tcMar>
            <w:vAlign w:val="center"/>
          </w:tcPr>
          <w:p w14:paraId="6C8C91F6" w14:textId="77777777" w:rsidR="00D1020A" w:rsidRPr="00360FB6" w:rsidRDefault="00881A50">
            <w:pPr>
              <w:spacing w:line="300" w:lineRule="exact"/>
              <w:jc w:val="center"/>
              <w:rPr>
                <w:rFonts w:ascii="ＭＳ 明朝" w:hAnsi="ＭＳ 明朝"/>
                <w:sz w:val="20"/>
                <w:szCs w:val="20"/>
              </w:rPr>
            </w:pPr>
            <w:r w:rsidRPr="00360FB6">
              <w:rPr>
                <w:rFonts w:ascii="ＭＳ 明朝" w:hAnsi="ＭＳ 明朝" w:hint="eastAsia"/>
                <w:sz w:val="20"/>
                <w:szCs w:val="20"/>
              </w:rPr>
              <w:t>学校教育自己診断の結果と分析［令和５年12月実施分］</w:t>
            </w:r>
          </w:p>
        </w:tc>
        <w:tc>
          <w:tcPr>
            <w:tcW w:w="5925" w:type="dxa"/>
            <w:shd w:val="clear" w:color="auto" w:fill="auto"/>
            <w:tcMar>
              <w:top w:w="85" w:type="dxa"/>
              <w:left w:w="85" w:type="dxa"/>
              <w:bottom w:w="85" w:type="dxa"/>
              <w:right w:w="85" w:type="dxa"/>
            </w:tcMar>
            <w:vAlign w:val="center"/>
          </w:tcPr>
          <w:p w14:paraId="67C86999" w14:textId="77777777" w:rsidR="00D1020A" w:rsidRPr="00360FB6" w:rsidRDefault="00881A50">
            <w:pPr>
              <w:spacing w:line="300" w:lineRule="exact"/>
              <w:jc w:val="center"/>
              <w:rPr>
                <w:rFonts w:ascii="ＭＳ 明朝" w:hAnsi="ＭＳ 明朝"/>
                <w:sz w:val="20"/>
                <w:szCs w:val="20"/>
              </w:rPr>
            </w:pPr>
            <w:r w:rsidRPr="00360FB6">
              <w:rPr>
                <w:rFonts w:ascii="ＭＳ 明朝" w:hAnsi="ＭＳ 明朝" w:hint="eastAsia"/>
                <w:sz w:val="20"/>
                <w:szCs w:val="20"/>
              </w:rPr>
              <w:t>学校運営協議会からの意見</w:t>
            </w:r>
          </w:p>
        </w:tc>
      </w:tr>
      <w:tr w:rsidR="00D1020A" w:rsidRPr="00360FB6" w14:paraId="70C47CB1" w14:textId="77777777" w:rsidTr="00EE5E6E">
        <w:trPr>
          <w:trHeight w:val="4074"/>
          <w:jc w:val="center"/>
        </w:trPr>
        <w:tc>
          <w:tcPr>
            <w:tcW w:w="9067" w:type="dxa"/>
            <w:shd w:val="clear" w:color="auto" w:fill="auto"/>
            <w:tcMar>
              <w:top w:w="113" w:type="dxa"/>
              <w:left w:w="113" w:type="dxa"/>
              <w:bottom w:w="113" w:type="dxa"/>
              <w:right w:w="113" w:type="dxa"/>
            </w:tcMar>
          </w:tcPr>
          <w:p w14:paraId="1482037D" w14:textId="77777777" w:rsidR="00C21CD5" w:rsidRPr="00360FB6" w:rsidRDefault="008917D3" w:rsidP="007A5C41">
            <w:pPr>
              <w:spacing w:line="280" w:lineRule="exact"/>
              <w:ind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学校生活をより充実したものとするため、生徒、保護者の皆様と教職員に対して、学校教育活動や取組みに関するアンケート「学校教育自己診断」を12月中旬に実施。(保護者回答率 87.4％)。</w:t>
            </w:r>
          </w:p>
          <w:p w14:paraId="5ACC9120" w14:textId="77777777" w:rsidR="00C21CD5" w:rsidRPr="00360FB6" w:rsidRDefault="00C21CD5" w:rsidP="00C21CD5">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7A5C41" w:rsidRPr="00360FB6">
              <w:rPr>
                <w:rFonts w:ascii="HGPｺﾞｼｯｸM" w:eastAsia="HGPｺﾞｼｯｸM" w:hAnsi="ＭＳ 明朝" w:hint="eastAsia"/>
                <w:sz w:val="20"/>
                <w:szCs w:val="20"/>
              </w:rPr>
              <w:t>生徒の自己診断結果は、肯定率80％以上の項目が23項目、前年比10％以上UP、DOWNした項目はなく、良好な結果</w:t>
            </w:r>
            <w:r w:rsidR="005A6D16" w:rsidRPr="00360FB6">
              <w:rPr>
                <w:rFonts w:ascii="HGPｺﾞｼｯｸM" w:eastAsia="HGPｺﾞｼｯｸM" w:hAnsi="ＭＳ 明朝" w:hint="eastAsia"/>
                <w:sz w:val="20"/>
                <w:szCs w:val="20"/>
              </w:rPr>
              <w:t>であ</w:t>
            </w:r>
            <w:r w:rsidR="007A5C41" w:rsidRPr="00360FB6">
              <w:rPr>
                <w:rFonts w:ascii="HGPｺﾞｼｯｸM" w:eastAsia="HGPｺﾞｼｯｸM" w:hAnsi="ＭＳ 明朝" w:hint="eastAsia"/>
                <w:sz w:val="20"/>
                <w:szCs w:val="20"/>
              </w:rPr>
              <w:t>る。</w:t>
            </w:r>
          </w:p>
          <w:p w14:paraId="74E853BC" w14:textId="77777777" w:rsidR="007A5C41" w:rsidRPr="00360FB6" w:rsidRDefault="00C21CD5" w:rsidP="00C21CD5">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7A5C41" w:rsidRPr="00360FB6">
              <w:rPr>
                <w:rFonts w:ascii="HGPｺﾞｼｯｸM" w:eastAsia="HGPｺﾞｼｯｸM" w:hAnsi="ＭＳ 明朝" w:hint="eastAsia"/>
                <w:sz w:val="20"/>
                <w:szCs w:val="20"/>
              </w:rPr>
              <w:t>保護者の自己診断結果は、肯定率80％以上の項目が13項目、肯定率50％以下の項目が１項目</w:t>
            </w:r>
            <w:r w:rsidR="005A6D16" w:rsidRPr="00360FB6">
              <w:rPr>
                <w:rFonts w:ascii="HGPｺﾞｼｯｸM" w:eastAsia="HGPｺﾞｼｯｸM" w:hAnsi="ＭＳ 明朝" w:hint="eastAsia"/>
                <w:sz w:val="20"/>
                <w:szCs w:val="20"/>
              </w:rPr>
              <w:t>で、こちらも良好な結果である。</w:t>
            </w:r>
          </w:p>
          <w:p w14:paraId="0FE14EB5" w14:textId="77777777" w:rsidR="00C21CD5" w:rsidRPr="00360FB6" w:rsidRDefault="000D75D3" w:rsidP="000D75D3">
            <w:pPr>
              <w:spacing w:line="280" w:lineRule="exact"/>
              <w:rPr>
                <w:rFonts w:ascii="HGPｺﾞｼｯｸM" w:eastAsia="HGPｺﾞｼｯｸM" w:hAnsi="ＭＳ 明朝"/>
                <w:sz w:val="20"/>
                <w:szCs w:val="20"/>
              </w:rPr>
            </w:pPr>
            <w:r w:rsidRPr="00360FB6">
              <w:rPr>
                <w:rFonts w:ascii="HGPｺﾞｼｯｸM" w:eastAsia="HGPｺﾞｼｯｸM" w:hAnsi="ＭＳ 明朝"/>
                <w:sz w:val="20"/>
                <w:szCs w:val="20"/>
              </w:rPr>
              <w:t xml:space="preserve">【学校満足度】 </w:t>
            </w:r>
          </w:p>
          <w:p w14:paraId="51952F86" w14:textId="4D478B38" w:rsidR="00C21CD5" w:rsidRPr="00360FB6" w:rsidRDefault="00C21CD5" w:rsidP="00C21CD5">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生徒</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保護者ともに「本校に入学してよかった」は</w:t>
            </w:r>
            <w:r w:rsidR="00436720" w:rsidRPr="00360FB6">
              <w:rPr>
                <w:rFonts w:ascii="HGPｺﾞｼｯｸM" w:eastAsia="HGPｺﾞｼｯｸM" w:hAnsi="ＭＳ 明朝" w:hint="eastAsia"/>
                <w:sz w:val="20"/>
                <w:szCs w:val="20"/>
              </w:rPr>
              <w:t>９</w:t>
            </w:r>
            <w:r w:rsidR="000D75D3" w:rsidRPr="00360FB6">
              <w:rPr>
                <w:rFonts w:ascii="HGPｺﾞｼｯｸM" w:eastAsia="HGPｺﾞｼｯｸM" w:hAnsi="ＭＳ 明朝"/>
                <w:sz w:val="20"/>
                <w:szCs w:val="20"/>
              </w:rPr>
              <w:t>年連続90</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超と高い水準を維持し</w:t>
            </w:r>
            <w:r w:rsidR="00A541B4" w:rsidRPr="00360FB6">
              <w:rPr>
                <w:rFonts w:ascii="HGPｺﾞｼｯｸM" w:eastAsia="HGPｺﾞｼｯｸM" w:hAnsi="ＭＳ 明朝" w:hint="eastAsia"/>
                <w:sz w:val="20"/>
                <w:szCs w:val="20"/>
              </w:rPr>
              <w:t>ている。</w:t>
            </w:r>
            <w:r w:rsidR="000D75D3" w:rsidRPr="00360FB6">
              <w:rPr>
                <w:rFonts w:ascii="HGPｺﾞｼｯｸM" w:eastAsia="HGPｺﾞｼｯｸM" w:hAnsi="ＭＳ 明朝"/>
                <w:sz w:val="20"/>
                <w:szCs w:val="20"/>
              </w:rPr>
              <w:t>「学校に行くのが楽しい」も生徒</w:t>
            </w:r>
            <w:r w:rsidR="00A541B4" w:rsidRPr="00360FB6">
              <w:rPr>
                <w:rFonts w:ascii="HGPｺﾞｼｯｸM" w:eastAsia="HGPｺﾞｼｯｸM" w:hAnsi="ＭＳ 明朝" w:hint="eastAsia"/>
                <w:sz w:val="20"/>
                <w:szCs w:val="20"/>
              </w:rPr>
              <w:t>89</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:87％）、</w:t>
            </w:r>
            <w:r w:rsidR="000D75D3" w:rsidRPr="00360FB6">
              <w:rPr>
                <w:rFonts w:ascii="HGPｺﾞｼｯｸM" w:eastAsia="HGPｺﾞｼｯｸM" w:hAnsi="ＭＳ 明朝"/>
                <w:sz w:val="20"/>
                <w:szCs w:val="20"/>
              </w:rPr>
              <w:t>保護者</w:t>
            </w:r>
            <w:r w:rsidR="00A541B4" w:rsidRPr="00360FB6">
              <w:rPr>
                <w:rFonts w:ascii="HGPｺﾞｼｯｸM" w:eastAsia="HGPｺﾞｼｯｸM" w:hAnsi="ＭＳ 明朝" w:hint="eastAsia"/>
                <w:sz w:val="20"/>
                <w:szCs w:val="20"/>
              </w:rPr>
              <w:t>89</w:t>
            </w:r>
            <w:r w:rsidR="000D75D3" w:rsidRPr="00360FB6">
              <w:rPr>
                <w:rFonts w:ascii="HGPｺﾞｼｯｸM" w:eastAsia="HGPｺﾞｼｯｸM" w:hAnsi="ＭＳ 明朝" w:hint="eastAsia"/>
                <w:sz w:val="20"/>
                <w:szCs w:val="20"/>
              </w:rPr>
              <w:t>％</w:t>
            </w:r>
            <w:r w:rsidR="00A541B4"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A541B4" w:rsidRPr="00360FB6">
              <w:rPr>
                <w:rFonts w:ascii="HGPｺﾞｼｯｸM" w:eastAsia="HGPｺﾞｼｯｸM" w:hAnsi="ＭＳ 明朝" w:hint="eastAsia"/>
                <w:sz w:val="20"/>
                <w:szCs w:val="20"/>
              </w:rPr>
              <w:t>90</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ともに高い満足度が得られている。また、「国際交流や国際理解教育が充実している特色がある」は</w:t>
            </w:r>
            <w:r w:rsidR="000D75D3" w:rsidRPr="00360FB6">
              <w:rPr>
                <w:rFonts w:ascii="HGPｺﾞｼｯｸM" w:eastAsia="HGPｺﾞｼｯｸM" w:hAnsi="ＭＳ 明朝" w:hint="eastAsia"/>
                <w:sz w:val="20"/>
                <w:szCs w:val="20"/>
              </w:rPr>
              <w:t>夏期カナダ語学研修（2</w:t>
            </w:r>
            <w:r w:rsidR="000D75D3" w:rsidRPr="00360FB6">
              <w:rPr>
                <w:rFonts w:ascii="ＭＳ 明朝" w:hAnsi="ＭＳ 明朝" w:cs="ＭＳ 明朝" w:hint="eastAsia"/>
                <w:sz w:val="20"/>
                <w:szCs w:val="20"/>
              </w:rPr>
              <w:t>0名</w:t>
            </w:r>
            <w:r w:rsidR="006D3B9C" w:rsidRPr="00360FB6">
              <w:rPr>
                <w:rFonts w:ascii="HGPｺﾞｼｯｸM" w:eastAsia="HGPｺﾞｼｯｸM" w:hAnsi="ＭＳ 明朝" w:hint="eastAsia"/>
                <w:sz w:val="20"/>
                <w:szCs w:val="20"/>
              </w:rPr>
              <w:t>）、国際文化科オーストラリア研修旅行（２年次国際文化科全員）を</w:t>
            </w:r>
            <w:r w:rsidR="000D75D3" w:rsidRPr="00360FB6">
              <w:rPr>
                <w:rFonts w:ascii="HGPｺﾞｼｯｸM" w:eastAsia="HGPｺﾞｼｯｸM" w:hAnsi="ＭＳ 明朝" w:hint="eastAsia"/>
                <w:sz w:val="20"/>
                <w:szCs w:val="20"/>
              </w:rPr>
              <w:t>実施</w:t>
            </w:r>
            <w:r w:rsidR="006D3B9C" w:rsidRPr="00360FB6">
              <w:rPr>
                <w:rFonts w:ascii="HGPｺﾞｼｯｸM" w:eastAsia="HGPｺﾞｼｯｸM" w:hAnsi="ＭＳ 明朝" w:hint="eastAsia"/>
                <w:sz w:val="20"/>
                <w:szCs w:val="20"/>
              </w:rPr>
              <w:t>し、３月に韓国語学研修の実施予定もあり</w:t>
            </w:r>
            <w:r w:rsidR="000D75D3" w:rsidRPr="00360FB6">
              <w:rPr>
                <w:rFonts w:ascii="HGPｺﾞｼｯｸM" w:eastAsia="HGPｺﾞｼｯｸM" w:hAnsi="ＭＳ 明朝" w:hint="eastAsia"/>
                <w:sz w:val="20"/>
                <w:szCs w:val="20"/>
              </w:rPr>
              <w:t>、生徒</w:t>
            </w:r>
            <w:r w:rsidR="00436720" w:rsidRPr="00360FB6">
              <w:rPr>
                <w:rFonts w:ascii="HGPｺﾞｼｯｸM" w:eastAsia="HGPｺﾞｼｯｸM" w:hAnsi="ＭＳ 明朝"/>
                <w:sz w:val="20"/>
                <w:szCs w:val="20"/>
              </w:rPr>
              <w:t>9</w:t>
            </w:r>
            <w:r w:rsidR="00A541B4" w:rsidRPr="00360FB6">
              <w:rPr>
                <w:rFonts w:ascii="HGPｺﾞｼｯｸM" w:eastAsia="HGPｺﾞｼｯｸM" w:hAnsi="ＭＳ 明朝" w:hint="eastAsia"/>
                <w:sz w:val="20"/>
                <w:szCs w:val="20"/>
              </w:rPr>
              <w:t>0</w:t>
            </w:r>
            <w:r w:rsidR="000D75D3" w:rsidRPr="00360FB6">
              <w:rPr>
                <w:rFonts w:ascii="HGPｺﾞｼｯｸM" w:eastAsia="HGPｺﾞｼｯｸM" w:hAnsi="ＭＳ 明朝" w:hint="eastAsia"/>
                <w:sz w:val="20"/>
                <w:szCs w:val="20"/>
              </w:rPr>
              <w:t>％（</w:t>
            </w:r>
            <w:r w:rsidR="00A541B4"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A541B4" w:rsidRPr="00360FB6">
              <w:rPr>
                <w:rFonts w:ascii="HGPｺﾞｼｯｸM" w:eastAsia="HGPｺﾞｼｯｸM" w:hAnsi="ＭＳ 明朝" w:hint="eastAsia"/>
                <w:sz w:val="20"/>
                <w:szCs w:val="20"/>
              </w:rPr>
              <w:t>91</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保護者</w:t>
            </w:r>
            <w:r w:rsidR="00A541B4" w:rsidRPr="00360FB6">
              <w:rPr>
                <w:rFonts w:ascii="HGPｺﾞｼｯｸM" w:eastAsia="HGPｺﾞｼｯｸM" w:hAnsi="ＭＳ 明朝" w:hint="eastAsia"/>
                <w:sz w:val="20"/>
                <w:szCs w:val="20"/>
              </w:rPr>
              <w:t>86</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8</w:t>
            </w:r>
            <w:r w:rsidR="00A541B4" w:rsidRPr="00360FB6">
              <w:rPr>
                <w:rFonts w:ascii="HGPｺﾞｼｯｸM" w:eastAsia="HGPｺﾞｼｯｸM" w:hAnsi="ＭＳ 明朝" w:hint="eastAsia"/>
                <w:sz w:val="20"/>
                <w:szCs w:val="20"/>
              </w:rPr>
              <w:t>9</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と</w:t>
            </w:r>
            <w:r w:rsidR="000D75D3" w:rsidRPr="00360FB6">
              <w:rPr>
                <w:rFonts w:ascii="HGPｺﾞｼｯｸM" w:eastAsia="HGPｺﾞｼｯｸM" w:hAnsi="ＭＳ 明朝" w:hint="eastAsia"/>
                <w:sz w:val="20"/>
                <w:szCs w:val="20"/>
              </w:rPr>
              <w:t>高い評価が得られた。</w:t>
            </w:r>
          </w:p>
          <w:p w14:paraId="634D033D" w14:textId="023F3A9C" w:rsidR="000D75D3" w:rsidRPr="00360FB6" w:rsidRDefault="00C21CD5" w:rsidP="00C21CD5">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「施設・設備の整備」は生徒</w:t>
            </w:r>
            <w:r w:rsidR="006D3B9C" w:rsidRPr="00360FB6">
              <w:rPr>
                <w:rFonts w:ascii="HGPｺﾞｼｯｸM" w:eastAsia="HGPｺﾞｼｯｸM" w:hAnsi="ＭＳ 明朝" w:hint="eastAsia"/>
                <w:sz w:val="20"/>
                <w:szCs w:val="20"/>
              </w:rPr>
              <w:t>71</w:t>
            </w:r>
            <w:r w:rsidR="000D75D3" w:rsidRPr="00360FB6">
              <w:rPr>
                <w:rFonts w:ascii="HGPｺﾞｼｯｸM" w:eastAsia="HGPｺﾞｼｯｸM" w:hAnsi="ＭＳ 明朝" w:hint="eastAsia"/>
                <w:sz w:val="20"/>
                <w:szCs w:val="20"/>
              </w:rPr>
              <w:t>％（</w:t>
            </w:r>
            <w:r w:rsidR="006D3B9C"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7</w:t>
            </w:r>
            <w:r w:rsidR="006D3B9C" w:rsidRPr="00360FB6">
              <w:rPr>
                <w:rFonts w:ascii="HGPｺﾞｼｯｸM" w:eastAsia="HGPｺﾞｼｯｸM" w:hAnsi="ＭＳ 明朝" w:hint="eastAsia"/>
                <w:sz w:val="20"/>
                <w:szCs w:val="20"/>
              </w:rPr>
              <w:t>7</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、保護者</w:t>
            </w:r>
            <w:r w:rsidR="000D75D3" w:rsidRPr="00360FB6">
              <w:rPr>
                <w:rFonts w:ascii="HGPｺﾞｼｯｸM" w:eastAsia="HGPｺﾞｼｯｸM" w:hAnsi="ＭＳ 明朝" w:hint="eastAsia"/>
                <w:sz w:val="20"/>
                <w:szCs w:val="20"/>
              </w:rPr>
              <w:t>5</w:t>
            </w:r>
            <w:r w:rsidR="006D3B9C" w:rsidRPr="00360FB6">
              <w:rPr>
                <w:rFonts w:ascii="HGPｺﾞｼｯｸM" w:eastAsia="HGPｺﾞｼｯｸM" w:hAnsi="ＭＳ 明朝" w:hint="eastAsia"/>
                <w:sz w:val="20"/>
                <w:szCs w:val="20"/>
              </w:rPr>
              <w:t>2</w:t>
            </w:r>
            <w:r w:rsidR="000D75D3" w:rsidRPr="00360FB6">
              <w:rPr>
                <w:rFonts w:ascii="HGPｺﾞｼｯｸM" w:eastAsia="HGPｺﾞｼｯｸM" w:hAnsi="ＭＳ 明朝" w:hint="eastAsia"/>
                <w:sz w:val="20"/>
                <w:szCs w:val="20"/>
              </w:rPr>
              <w:t>％（</w:t>
            </w:r>
            <w:r w:rsidR="006D3B9C"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6D3B9C"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5</w:t>
            </w:r>
            <w:r w:rsidR="006D3B9C" w:rsidRPr="00360FB6">
              <w:rPr>
                <w:rFonts w:ascii="HGPｺﾞｼｯｸM" w:eastAsia="HGPｺﾞｼｯｸM" w:hAnsi="ＭＳ 明朝" w:hint="eastAsia"/>
                <w:sz w:val="20"/>
                <w:szCs w:val="20"/>
              </w:rPr>
              <w:t>8</w:t>
            </w:r>
            <w:r w:rsidR="000D75D3" w:rsidRPr="00360FB6">
              <w:rPr>
                <w:rFonts w:ascii="HGPｺﾞｼｯｸM" w:eastAsia="HGPｺﾞｼｯｸM" w:hAnsi="ＭＳ 明朝" w:hint="eastAsia"/>
                <w:sz w:val="20"/>
                <w:szCs w:val="20"/>
              </w:rPr>
              <w:t>％）</w:t>
            </w:r>
            <w:r w:rsidR="006D3B9C" w:rsidRPr="00360FB6">
              <w:rPr>
                <w:rFonts w:ascii="HGPｺﾞｼｯｸM" w:eastAsia="HGPｺﾞｼｯｸM" w:hAnsi="ＭＳ 明朝" w:hint="eastAsia"/>
                <w:sz w:val="20"/>
                <w:szCs w:val="20"/>
              </w:rPr>
              <w:t>であり、評価は高くない</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校舎等の老朽化に</w:t>
            </w:r>
            <w:r w:rsidR="000D75D3" w:rsidRPr="00360FB6">
              <w:rPr>
                <w:rFonts w:ascii="HGPｺﾞｼｯｸM" w:eastAsia="HGPｺﾞｼｯｸM" w:hAnsi="ＭＳ 明朝" w:hint="eastAsia"/>
                <w:sz w:val="20"/>
                <w:szCs w:val="20"/>
              </w:rPr>
              <w:t>伴う改修工事を</w:t>
            </w:r>
            <w:r w:rsidR="006D3B9C" w:rsidRPr="00360FB6">
              <w:rPr>
                <w:rFonts w:ascii="HGPｺﾞｼｯｸM" w:eastAsia="HGPｺﾞｼｯｸM" w:hAnsi="ＭＳ 明朝" w:hint="eastAsia"/>
                <w:sz w:val="20"/>
                <w:szCs w:val="20"/>
              </w:rPr>
              <w:t>計画的に進めているところである。</w:t>
            </w:r>
          </w:p>
          <w:p w14:paraId="1C823A04" w14:textId="77777777" w:rsidR="00C21CD5" w:rsidRPr="00360FB6" w:rsidRDefault="000D75D3" w:rsidP="000F7764">
            <w:pPr>
              <w:spacing w:line="280" w:lineRule="exact"/>
              <w:rPr>
                <w:rFonts w:ascii="HGPｺﾞｼｯｸM" w:eastAsia="HGPｺﾞｼｯｸM" w:hAnsi="ＭＳ 明朝"/>
                <w:sz w:val="20"/>
                <w:szCs w:val="20"/>
              </w:rPr>
            </w:pPr>
            <w:r w:rsidRPr="00360FB6">
              <w:rPr>
                <w:rFonts w:ascii="HGPｺﾞｼｯｸM" w:eastAsia="HGPｺﾞｼｯｸM" w:hAnsi="ＭＳ 明朝"/>
                <w:sz w:val="20"/>
                <w:szCs w:val="20"/>
              </w:rPr>
              <w:t xml:space="preserve">【学習・進路指導等】 </w:t>
            </w:r>
          </w:p>
          <w:p w14:paraId="4AF872C9" w14:textId="0A1ACBCB" w:rsidR="00C21CD5" w:rsidRPr="00360FB6" w:rsidRDefault="00C21CD5" w:rsidP="000F7764">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生徒の「興味・関心・適性・進路などに応じた科目が選択できる」は、8</w:t>
            </w:r>
            <w:r w:rsidR="008917D3" w:rsidRPr="00360FB6">
              <w:rPr>
                <w:rFonts w:ascii="HGPｺﾞｼｯｸM" w:eastAsia="HGPｺﾞｼｯｸM" w:hAnsi="ＭＳ 明朝" w:hint="eastAsia"/>
                <w:sz w:val="20"/>
                <w:szCs w:val="20"/>
              </w:rPr>
              <w:t>9</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:88％）</w:t>
            </w:r>
            <w:r w:rsidR="000D75D3" w:rsidRPr="00360FB6">
              <w:rPr>
                <w:rFonts w:ascii="HGPｺﾞｼｯｸM" w:eastAsia="HGPｺﾞｼｯｸM" w:hAnsi="ＭＳ 明朝"/>
                <w:sz w:val="20"/>
                <w:szCs w:val="20"/>
              </w:rPr>
              <w:t>と高い水準を維持し</w:t>
            </w:r>
            <w:r w:rsidR="008917D3" w:rsidRPr="00360FB6">
              <w:rPr>
                <w:rFonts w:ascii="HGPｺﾞｼｯｸM" w:eastAsia="HGPｺﾞｼｯｸM" w:hAnsi="ＭＳ 明朝" w:hint="eastAsia"/>
                <w:sz w:val="20"/>
                <w:szCs w:val="20"/>
              </w:rPr>
              <w:t>て</w:t>
            </w:r>
          </w:p>
          <w:p w14:paraId="38585FDD" w14:textId="0B75EB91" w:rsidR="00C21CD5" w:rsidRPr="00360FB6" w:rsidRDefault="008917D3" w:rsidP="00C21CD5">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いるが</w:t>
            </w:r>
            <w:r w:rsidR="000D75D3" w:rsidRPr="00360FB6">
              <w:rPr>
                <w:rFonts w:ascii="HGPｺﾞｼｯｸM" w:eastAsia="HGPｺﾞｼｯｸM" w:hAnsi="ＭＳ 明朝"/>
                <w:sz w:val="20"/>
                <w:szCs w:val="20"/>
              </w:rPr>
              <w:t>、教職員</w:t>
            </w:r>
            <w:r w:rsidRPr="00360FB6">
              <w:rPr>
                <w:rFonts w:ascii="HGPｺﾞｼｯｸM" w:eastAsia="HGPｺﾞｼｯｸM" w:hAnsi="ＭＳ 明朝" w:hint="eastAsia"/>
                <w:sz w:val="20"/>
                <w:szCs w:val="20"/>
              </w:rPr>
              <w:t>では</w:t>
            </w:r>
            <w:r w:rsidR="000D75D3" w:rsidRPr="00360FB6">
              <w:rPr>
                <w:rFonts w:ascii="HGPｺﾞｼｯｸM" w:eastAsia="HGPｺﾞｼｯｸM" w:hAnsi="ＭＳ 明朝" w:hint="eastAsia"/>
                <w:sz w:val="20"/>
                <w:szCs w:val="20"/>
              </w:rPr>
              <w:t>6</w:t>
            </w:r>
            <w:r w:rsidRPr="00360FB6">
              <w:rPr>
                <w:rFonts w:ascii="HGPｺﾞｼｯｸM" w:eastAsia="HGPｺﾞｼｯｸM" w:hAnsi="ＭＳ 明朝" w:hint="eastAsia"/>
                <w:sz w:val="20"/>
                <w:szCs w:val="20"/>
              </w:rPr>
              <w:t>2</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Pr="00360FB6">
              <w:rPr>
                <w:rFonts w:ascii="HGPｺﾞｼｯｸM" w:eastAsia="HGPｺﾞｼｯｸM" w:hAnsi="ＭＳ 明朝" w:hint="eastAsia"/>
                <w:sz w:val="20"/>
                <w:szCs w:val="20"/>
              </w:rPr>
              <w:t>8</w:t>
            </w:r>
            <w:r w:rsidR="000D75D3" w:rsidRPr="00360FB6">
              <w:rPr>
                <w:rFonts w:ascii="HGPｺﾞｼｯｸM" w:eastAsia="HGPｺﾞｼｯｸM" w:hAnsi="ＭＳ 明朝" w:hint="eastAsia"/>
                <w:sz w:val="20"/>
                <w:szCs w:val="20"/>
              </w:rPr>
              <w:t>6％）</w:t>
            </w:r>
            <w:r w:rsidR="000D75D3" w:rsidRPr="00360FB6">
              <w:rPr>
                <w:rFonts w:ascii="HGPｺﾞｼｯｸM" w:eastAsia="HGPｺﾞｼｯｸM" w:hAnsi="ＭＳ 明朝"/>
                <w:sz w:val="20"/>
                <w:szCs w:val="20"/>
              </w:rPr>
              <w:t>と</w:t>
            </w:r>
            <w:r w:rsidRPr="00360FB6">
              <w:rPr>
                <w:rFonts w:ascii="HGPｺﾞｼｯｸM" w:eastAsia="HGPｺﾞｼｯｸM" w:hAnsi="ＭＳ 明朝" w:hint="eastAsia"/>
                <w:sz w:val="20"/>
                <w:szCs w:val="20"/>
              </w:rPr>
              <w:t>差が出ている。</w:t>
            </w:r>
            <w:r w:rsidR="00B564B0" w:rsidRPr="00360FB6">
              <w:rPr>
                <w:rFonts w:ascii="HGPｺﾞｼｯｸM" w:eastAsia="HGPｺﾞｼｯｸM" w:hAnsi="ＭＳ 明朝" w:hint="eastAsia"/>
                <w:sz w:val="20"/>
                <w:szCs w:val="20"/>
              </w:rPr>
              <w:t>新カリキュラム</w:t>
            </w:r>
            <w:r w:rsidR="00C21CD5" w:rsidRPr="00360FB6">
              <w:rPr>
                <w:rFonts w:ascii="HGPｺﾞｼｯｸM" w:eastAsia="HGPｺﾞｼｯｸM" w:hAnsi="ＭＳ 明朝" w:hint="eastAsia"/>
                <w:sz w:val="20"/>
                <w:szCs w:val="20"/>
              </w:rPr>
              <w:t>の</w:t>
            </w:r>
            <w:r w:rsidR="00B564B0" w:rsidRPr="00360FB6">
              <w:rPr>
                <w:rFonts w:ascii="HGPｺﾞｼｯｸM" w:eastAsia="HGPｺﾞｼｯｸM" w:hAnsi="ＭＳ 明朝" w:hint="eastAsia"/>
                <w:sz w:val="20"/>
                <w:szCs w:val="20"/>
              </w:rPr>
              <w:t>２年目、３年次の選択科目における開閉講の問題でいくつか議論が出た。教職員から意見を聴収して改善</w:t>
            </w:r>
            <w:r w:rsidR="00C21CD5" w:rsidRPr="00360FB6">
              <w:rPr>
                <w:rFonts w:ascii="HGPｺﾞｼｯｸM" w:eastAsia="HGPｺﾞｼｯｸM" w:hAnsi="ＭＳ 明朝" w:hint="eastAsia"/>
                <w:sz w:val="20"/>
                <w:szCs w:val="20"/>
              </w:rPr>
              <w:t>につなげたい</w:t>
            </w:r>
            <w:r w:rsidR="00B564B0" w:rsidRPr="00360FB6">
              <w:rPr>
                <w:rFonts w:ascii="HGPｺﾞｼｯｸM" w:eastAsia="HGPｺﾞｼｯｸM" w:hAnsi="ＭＳ 明朝" w:hint="eastAsia"/>
                <w:sz w:val="20"/>
                <w:szCs w:val="20"/>
              </w:rPr>
              <w:t>。</w:t>
            </w:r>
          </w:p>
          <w:p w14:paraId="316268C5" w14:textId="29855E78" w:rsidR="00C21CD5" w:rsidRPr="00360FB6" w:rsidRDefault="00C21CD5" w:rsidP="00C21CD5">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 xml:space="preserve">「態度良く授業に集中」は生徒 </w:t>
            </w:r>
            <w:r w:rsidR="008917D3" w:rsidRPr="00360FB6">
              <w:rPr>
                <w:rFonts w:ascii="HGPｺﾞｼｯｸM" w:eastAsia="HGPｺﾞｼｯｸM" w:hAnsi="ＭＳ 明朝" w:hint="eastAsia"/>
                <w:sz w:val="20"/>
                <w:szCs w:val="20"/>
              </w:rPr>
              <w:t>86</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8</w:t>
            </w:r>
            <w:r w:rsidR="008917D3" w:rsidRPr="00360FB6">
              <w:rPr>
                <w:rFonts w:ascii="HGPｺﾞｼｯｸM" w:eastAsia="HGPｺﾞｼｯｸM" w:hAnsi="ＭＳ 明朝" w:hint="eastAsia"/>
                <w:sz w:val="20"/>
                <w:szCs w:val="20"/>
              </w:rPr>
              <w:t>7</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 xml:space="preserve">)に対して、教職員 </w:t>
            </w:r>
            <w:r w:rsidR="008917D3" w:rsidRPr="00360FB6">
              <w:rPr>
                <w:rFonts w:ascii="HGPｺﾞｼｯｸM" w:eastAsia="HGPｺﾞｼｯｸM" w:hAnsi="ＭＳ 明朝" w:hint="eastAsia"/>
                <w:sz w:val="20"/>
                <w:szCs w:val="20"/>
              </w:rPr>
              <w:t>77</w:t>
            </w:r>
            <w:r w:rsidR="000D75D3" w:rsidRPr="00360FB6">
              <w:rPr>
                <w:rFonts w:ascii="HGPｺﾞｼｯｸM" w:eastAsia="HGPｺﾞｼｯｸM" w:hAnsi="ＭＳ 明朝" w:hint="eastAsia"/>
                <w:sz w:val="20"/>
                <w:szCs w:val="20"/>
              </w:rPr>
              <w:t>％（</w:t>
            </w:r>
            <w:r w:rsidR="008917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8</w:t>
            </w:r>
            <w:r w:rsidR="008917D3" w:rsidRPr="00360FB6">
              <w:rPr>
                <w:rFonts w:ascii="HGPｺﾞｼｯｸM" w:eastAsia="HGPｺﾞｼｯｸM" w:hAnsi="ＭＳ 明朝" w:hint="eastAsia"/>
                <w:sz w:val="20"/>
                <w:szCs w:val="20"/>
              </w:rPr>
              <w:t>2</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)と</w:t>
            </w:r>
            <w:r w:rsidR="00B564B0" w:rsidRPr="00360FB6">
              <w:rPr>
                <w:rFonts w:ascii="HGPｺﾞｼｯｸM" w:eastAsia="HGPｺﾞｼｯｸM" w:hAnsi="ＭＳ 明朝" w:hint="eastAsia"/>
                <w:sz w:val="20"/>
                <w:szCs w:val="20"/>
              </w:rPr>
              <w:t>評価に差が出ている。</w:t>
            </w:r>
            <w:r w:rsidR="00F60BE9" w:rsidRPr="00360FB6">
              <w:rPr>
                <w:rFonts w:ascii="HGPｺﾞｼｯｸM" w:eastAsia="HGPｺﾞｼｯｸM" w:hAnsi="ＭＳ 明朝" w:hint="eastAsia"/>
                <w:sz w:val="20"/>
                <w:szCs w:val="20"/>
              </w:rPr>
              <w:t>生徒の「授業などで自分の考えをまとめたり、発表したりすることがよくある」89％（R</w:t>
            </w:r>
            <w:r w:rsidR="00436720" w:rsidRPr="00360FB6">
              <w:rPr>
                <w:rFonts w:ascii="HGPｺﾞｼｯｸM" w:eastAsia="HGPｺﾞｼｯｸM" w:hAnsi="ＭＳ 明朝" w:hint="eastAsia"/>
                <w:sz w:val="20"/>
                <w:szCs w:val="20"/>
              </w:rPr>
              <w:t>４</w:t>
            </w:r>
            <w:r w:rsidR="00F60BE9" w:rsidRPr="00360FB6">
              <w:rPr>
                <w:rFonts w:ascii="HGPｺﾞｼｯｸM" w:eastAsia="HGPｺﾞｼｯｸM" w:hAnsi="ＭＳ 明朝" w:hint="eastAsia"/>
                <w:sz w:val="20"/>
                <w:szCs w:val="20"/>
              </w:rPr>
              <w:t>：85％）だが、１・２年だけで見ると、93％で、新教育課程の趣旨を踏まえた授業が行われていると判断している。生徒の「授業・補習を通じて、自分の進路にとって必要な学力を得ることができる」87％（R</w:t>
            </w:r>
            <w:r w:rsidR="00436720" w:rsidRPr="00360FB6">
              <w:rPr>
                <w:rFonts w:ascii="HGPｺﾞｼｯｸM" w:eastAsia="HGPｺﾞｼｯｸM" w:hAnsi="ＭＳ 明朝" w:hint="eastAsia"/>
                <w:sz w:val="20"/>
                <w:szCs w:val="20"/>
              </w:rPr>
              <w:t>４</w:t>
            </w:r>
            <w:r w:rsidR="00F60BE9" w:rsidRPr="00360FB6">
              <w:rPr>
                <w:rFonts w:ascii="HGPｺﾞｼｯｸM" w:eastAsia="HGPｺﾞｼｯｸM" w:hAnsi="ＭＳ 明朝" w:hint="eastAsia"/>
                <w:sz w:val="20"/>
                <w:szCs w:val="20"/>
              </w:rPr>
              <w:t>：88％）、「教え方に工夫をしている先生が多く､授業はわかりやすい」83％（R</w:t>
            </w:r>
            <w:r w:rsidR="00436720" w:rsidRPr="00360FB6">
              <w:rPr>
                <w:rFonts w:ascii="HGPｺﾞｼｯｸM" w:eastAsia="HGPｺﾞｼｯｸM" w:hAnsi="ＭＳ 明朝" w:hint="eastAsia"/>
                <w:sz w:val="20"/>
                <w:szCs w:val="20"/>
              </w:rPr>
              <w:t>４</w:t>
            </w:r>
            <w:r w:rsidR="00F60BE9" w:rsidRPr="00360FB6">
              <w:rPr>
                <w:rFonts w:ascii="HGPｺﾞｼｯｸM" w:eastAsia="HGPｺﾞｼｯｸM" w:hAnsi="ＭＳ 明朝" w:hint="eastAsia"/>
                <w:sz w:val="20"/>
                <w:szCs w:val="20"/>
              </w:rPr>
              <w:t>：84％）</w:t>
            </w:r>
            <w:r w:rsidR="00073077" w:rsidRPr="00360FB6">
              <w:rPr>
                <w:rFonts w:ascii="HGPｺﾞｼｯｸM" w:eastAsia="HGPｺﾞｼｯｸM" w:hAnsi="ＭＳ 明朝" w:hint="eastAsia"/>
                <w:sz w:val="20"/>
                <w:szCs w:val="20"/>
              </w:rPr>
              <w:t>で生徒の授業に対する評価は高い支持を得ている</w:t>
            </w:r>
            <w:r w:rsidR="00F60BE9" w:rsidRPr="00360FB6">
              <w:rPr>
                <w:rFonts w:ascii="HGPｺﾞｼｯｸM" w:eastAsia="HGPｺﾞｼｯｸM" w:hAnsi="ＭＳ 明朝" w:hint="eastAsia"/>
                <w:sz w:val="20"/>
                <w:szCs w:val="20"/>
              </w:rPr>
              <w:t>。</w:t>
            </w:r>
            <w:r w:rsidR="002B424E" w:rsidRPr="00360FB6">
              <w:rPr>
                <w:rFonts w:ascii="HGPｺﾞｼｯｸM" w:eastAsia="HGPｺﾞｼｯｸM" w:hAnsi="ＭＳ 明朝" w:hint="eastAsia"/>
                <w:sz w:val="20"/>
                <w:szCs w:val="20"/>
              </w:rPr>
              <w:t>生徒の「成績・評価は適切」92％</w:t>
            </w:r>
            <w:r w:rsidR="002D24CB"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2D24CB" w:rsidRPr="00360FB6">
              <w:rPr>
                <w:rFonts w:ascii="HGPｺﾞｼｯｸM" w:eastAsia="HGPｺﾞｼｯｸM" w:hAnsi="ＭＳ 明朝" w:hint="eastAsia"/>
                <w:sz w:val="20"/>
                <w:szCs w:val="20"/>
              </w:rPr>
              <w:t>：93％）</w:t>
            </w:r>
            <w:r w:rsidR="002B424E" w:rsidRPr="00360FB6">
              <w:rPr>
                <w:rFonts w:ascii="HGPｺﾞｼｯｸM" w:eastAsia="HGPｺﾞｼｯｸM" w:hAnsi="ＭＳ 明朝" w:hint="eastAsia"/>
                <w:sz w:val="20"/>
                <w:szCs w:val="20"/>
              </w:rPr>
              <w:t>で、</w:t>
            </w:r>
            <w:r w:rsidR="002D24CB" w:rsidRPr="00360FB6">
              <w:rPr>
                <w:rFonts w:ascii="HGPｺﾞｼｯｸM" w:eastAsia="HGPｺﾞｼｯｸM" w:hAnsi="ＭＳ 明朝" w:hint="eastAsia"/>
                <w:sz w:val="20"/>
                <w:szCs w:val="20"/>
              </w:rPr>
              <w:t>「指導と評価の一体化」に向けた「観点別学習状況の評価」</w:t>
            </w:r>
            <w:r w:rsidR="002B424E" w:rsidRPr="00360FB6">
              <w:rPr>
                <w:rFonts w:ascii="HGPｺﾞｼｯｸM" w:eastAsia="HGPｺﾞｼｯｸM" w:hAnsi="ＭＳ 明朝" w:hint="eastAsia"/>
                <w:sz w:val="20"/>
                <w:szCs w:val="20"/>
              </w:rPr>
              <w:t>について、生徒が納得できる結果であり、評価は適切であると判断できる。</w:t>
            </w:r>
          </w:p>
          <w:p w14:paraId="275A0BFC" w14:textId="40499B5E" w:rsidR="00C21CD5" w:rsidRPr="00360FB6" w:rsidRDefault="00C21CD5" w:rsidP="00C21CD5">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「家庭学習の習慣がついている」</w:t>
            </w:r>
            <w:r w:rsidR="00E93A71" w:rsidRPr="00360FB6">
              <w:rPr>
                <w:rFonts w:ascii="HGPｺﾞｼｯｸM" w:eastAsia="HGPｺﾞｼｯｸM" w:hAnsi="ＭＳ 明朝" w:hint="eastAsia"/>
                <w:sz w:val="20"/>
                <w:szCs w:val="20"/>
              </w:rPr>
              <w:t>59％（R</w:t>
            </w:r>
            <w:r w:rsidR="00436720" w:rsidRPr="00360FB6">
              <w:rPr>
                <w:rFonts w:ascii="HGPｺﾞｼｯｸM" w:eastAsia="HGPｺﾞｼｯｸM" w:hAnsi="ＭＳ 明朝" w:hint="eastAsia"/>
                <w:sz w:val="20"/>
                <w:szCs w:val="20"/>
              </w:rPr>
              <w:t>４</w:t>
            </w:r>
            <w:r w:rsidR="00E93A71" w:rsidRPr="00360FB6">
              <w:rPr>
                <w:rFonts w:ascii="HGPｺﾞｼｯｸM" w:eastAsia="HGPｺﾞｼｯｸM" w:hAnsi="ＭＳ 明朝" w:hint="eastAsia"/>
                <w:sz w:val="20"/>
                <w:szCs w:val="20"/>
              </w:rPr>
              <w:t>：59％）保護者48％（R</w:t>
            </w:r>
            <w:r w:rsidR="00436720" w:rsidRPr="00360FB6">
              <w:rPr>
                <w:rFonts w:ascii="HGPｺﾞｼｯｸM" w:eastAsia="HGPｺﾞｼｯｸM" w:hAnsi="ＭＳ 明朝" w:hint="eastAsia"/>
                <w:sz w:val="20"/>
                <w:szCs w:val="20"/>
              </w:rPr>
              <w:t>４</w:t>
            </w:r>
            <w:r w:rsidR="00E93A71" w:rsidRPr="00360FB6">
              <w:rPr>
                <w:rFonts w:ascii="HGPｺﾞｼｯｸM" w:eastAsia="HGPｺﾞｼｯｸM" w:hAnsi="ＭＳ 明朝" w:hint="eastAsia"/>
                <w:sz w:val="20"/>
                <w:szCs w:val="20"/>
              </w:rPr>
              <w:t>：50％）であり、家庭学習の習慣が身についていない生徒がかなりの割合でいる。特に生徒１年（50％）、２年（51％）。１年生・２年生に家庭学習の習慣をつけさせる取り組みを今後行っていきたい。</w:t>
            </w:r>
          </w:p>
          <w:p w14:paraId="448A81C9" w14:textId="68B80CB4" w:rsidR="0049677A" w:rsidRPr="00360FB6" w:rsidRDefault="00C21CD5" w:rsidP="00C21CD5">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hint="eastAsia"/>
                <w:sz w:val="20"/>
                <w:szCs w:val="20"/>
              </w:rPr>
              <w:t>生徒の</w:t>
            </w:r>
            <w:r w:rsidR="000D75D3" w:rsidRPr="00360FB6">
              <w:rPr>
                <w:rFonts w:ascii="HGPｺﾞｼｯｸM" w:eastAsia="HGPｺﾞｼｯｸM" w:hAnsi="ＭＳ 明朝"/>
                <w:sz w:val="20"/>
                <w:szCs w:val="20"/>
              </w:rPr>
              <w:t>「ICT 機器が授業等で活用されている」は、</w:t>
            </w:r>
            <w:r w:rsidR="00FB47BC" w:rsidRPr="00360FB6">
              <w:rPr>
                <w:rFonts w:ascii="HGPｺﾞｼｯｸM" w:eastAsia="HGPｺﾞｼｯｸM" w:hAnsi="ＭＳ 明朝" w:hint="eastAsia"/>
                <w:sz w:val="20"/>
                <w:szCs w:val="20"/>
              </w:rPr>
              <w:t>93</w:t>
            </w:r>
            <w:r w:rsidR="000D75D3" w:rsidRPr="00360FB6">
              <w:rPr>
                <w:rFonts w:ascii="HGPｺﾞｼｯｸM" w:eastAsia="HGPｺﾞｼｯｸM" w:hAnsi="ＭＳ 明朝" w:hint="eastAsia"/>
                <w:sz w:val="20"/>
                <w:szCs w:val="20"/>
              </w:rPr>
              <w:t>％（</w:t>
            </w:r>
            <w:r w:rsidR="00FB47BC"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9</w:t>
            </w:r>
            <w:r w:rsidR="00FB47BC" w:rsidRPr="00360FB6">
              <w:rPr>
                <w:rFonts w:ascii="HGPｺﾞｼｯｸM" w:eastAsia="HGPｺﾞｼｯｸM" w:hAnsi="ＭＳ 明朝" w:hint="eastAsia"/>
                <w:sz w:val="20"/>
                <w:szCs w:val="20"/>
              </w:rPr>
              <w:t>5</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FB47BC" w:rsidRPr="00360FB6">
              <w:rPr>
                <w:rFonts w:ascii="HGPｺﾞｼｯｸM" w:eastAsia="HGPｺﾞｼｯｸM" w:hAnsi="ＭＳ 明朝" w:hint="eastAsia"/>
                <w:sz w:val="20"/>
                <w:szCs w:val="20"/>
              </w:rPr>
              <w:t>。今年度</w:t>
            </w:r>
            <w:r w:rsidR="000D75D3" w:rsidRPr="00360FB6">
              <w:rPr>
                <w:rFonts w:ascii="HGPｺﾞｼｯｸM" w:eastAsia="HGPｺﾞｼｯｸM" w:hAnsi="ＭＳ 明朝" w:hint="eastAsia"/>
                <w:sz w:val="20"/>
                <w:szCs w:val="20"/>
              </w:rPr>
              <w:t>はリーディングG</w:t>
            </w:r>
            <w:r w:rsidR="000D75D3" w:rsidRPr="00360FB6">
              <w:rPr>
                <w:rFonts w:ascii="HGPｺﾞｼｯｸM" w:eastAsia="HGPｺﾞｼｯｸM" w:hAnsi="ＭＳ 明朝"/>
                <w:sz w:val="20"/>
                <w:szCs w:val="20"/>
              </w:rPr>
              <w:t>IGA</w:t>
            </w:r>
            <w:r w:rsidR="000D75D3" w:rsidRPr="00360FB6">
              <w:rPr>
                <w:rFonts w:ascii="HGPｺﾞｼｯｸM" w:eastAsia="HGPｺﾞｼｯｸM" w:hAnsi="ＭＳ 明朝" w:hint="eastAsia"/>
                <w:sz w:val="20"/>
                <w:szCs w:val="20"/>
              </w:rPr>
              <w:t>ハイスクールアドバンス校</w:t>
            </w:r>
            <w:r w:rsidR="00FB47BC" w:rsidRPr="00360FB6">
              <w:rPr>
                <w:rFonts w:ascii="HGPｺﾞｼｯｸM" w:eastAsia="HGPｺﾞｼｯｸM" w:hAnsi="ＭＳ 明朝" w:hint="eastAsia"/>
                <w:sz w:val="20"/>
                <w:szCs w:val="20"/>
              </w:rPr>
              <w:t>１年目の取り組みとして、１人１台端末、</w:t>
            </w:r>
            <w:r w:rsidR="000D75D3" w:rsidRPr="00360FB6">
              <w:rPr>
                <w:rFonts w:ascii="HGPｺﾞｼｯｸM" w:eastAsia="HGPｺﾞｼｯｸM" w:hAnsi="ＭＳ 明朝" w:hint="eastAsia"/>
                <w:sz w:val="20"/>
                <w:szCs w:val="20"/>
              </w:rPr>
              <w:t>電子黒板機能搭載プロジェクターを</w:t>
            </w:r>
            <w:r w:rsidR="00FB47BC" w:rsidRPr="00360FB6">
              <w:rPr>
                <w:rFonts w:ascii="HGPｺﾞｼｯｸM" w:eastAsia="HGPｺﾞｼｯｸM" w:hAnsi="ＭＳ 明朝" w:hint="eastAsia"/>
                <w:sz w:val="20"/>
                <w:szCs w:val="20"/>
              </w:rPr>
              <w:t>授業で積極的に活用したわかる授業の取り組みを行ったことが評価されている。次年度は</w:t>
            </w:r>
            <w:r w:rsidR="000D75D3" w:rsidRPr="00360FB6">
              <w:rPr>
                <w:rFonts w:ascii="HGPｺﾞｼｯｸM" w:eastAsia="HGPｺﾞｼｯｸM" w:hAnsi="ＭＳ 明朝" w:hint="eastAsia"/>
                <w:sz w:val="20"/>
                <w:szCs w:val="20"/>
              </w:rPr>
              <w:t>さらなる授業改革をめざす</w:t>
            </w:r>
            <w:r w:rsidR="00FB47BC" w:rsidRPr="00360FB6">
              <w:rPr>
                <w:rFonts w:ascii="HGPｺﾞｼｯｸM" w:eastAsia="HGPｺﾞｼｯｸM" w:hAnsi="ＭＳ 明朝" w:hint="eastAsia"/>
                <w:sz w:val="20"/>
                <w:szCs w:val="20"/>
              </w:rPr>
              <w:t>。</w:t>
            </w:r>
          </w:p>
          <w:p w14:paraId="10A1E18D" w14:textId="5E9D0A73" w:rsidR="000F7764" w:rsidRPr="00360FB6" w:rsidRDefault="0049677A" w:rsidP="00C21CD5">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F7764" w:rsidRPr="00360FB6">
              <w:rPr>
                <w:rFonts w:ascii="HGPｺﾞｼｯｸM" w:eastAsia="HGPｺﾞｼｯｸM" w:hAnsi="ＭＳ 明朝"/>
                <w:sz w:val="20"/>
                <w:szCs w:val="20"/>
              </w:rPr>
              <w:t>「探究的な学習を積極的に取り組む」</w:t>
            </w:r>
            <w:r w:rsidR="00FB47BC" w:rsidRPr="00360FB6">
              <w:rPr>
                <w:rFonts w:ascii="HGPｺﾞｼｯｸM" w:eastAsia="HGPｺﾞｼｯｸM" w:hAnsi="ＭＳ 明朝" w:hint="eastAsia"/>
                <w:sz w:val="20"/>
                <w:szCs w:val="20"/>
              </w:rPr>
              <w:t>75</w:t>
            </w:r>
            <w:r w:rsidR="000D75D3" w:rsidRPr="00360FB6">
              <w:rPr>
                <w:rFonts w:ascii="HGPｺﾞｼｯｸM" w:eastAsia="HGPｺﾞｼｯｸM" w:hAnsi="ＭＳ 明朝" w:hint="eastAsia"/>
                <w:sz w:val="20"/>
                <w:szCs w:val="20"/>
              </w:rPr>
              <w:t>％</w:t>
            </w:r>
            <w:r w:rsidR="000F7764"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F7764" w:rsidRPr="00360FB6">
              <w:rPr>
                <w:rFonts w:ascii="HGPｺﾞｼｯｸM" w:eastAsia="HGPｺﾞｼｯｸM" w:hAnsi="ＭＳ 明朝" w:hint="eastAsia"/>
                <w:sz w:val="20"/>
                <w:szCs w:val="20"/>
              </w:rPr>
              <w:t>：80％</w:t>
            </w:r>
            <w:r w:rsidR="000D75D3" w:rsidRPr="00360FB6">
              <w:rPr>
                <w:rFonts w:ascii="HGPｺﾞｼｯｸM" w:eastAsia="HGPｺﾞｼｯｸM" w:hAnsi="ＭＳ 明朝"/>
                <w:sz w:val="20"/>
                <w:szCs w:val="20"/>
              </w:rPr>
              <w:t>）</w:t>
            </w:r>
            <w:r w:rsidR="000F7764" w:rsidRPr="00360FB6">
              <w:rPr>
                <w:rFonts w:ascii="HGPｺﾞｼｯｸM" w:eastAsia="HGPｺﾞｼｯｸM" w:hAnsi="ＭＳ 明朝" w:hint="eastAsia"/>
                <w:sz w:val="20"/>
                <w:szCs w:val="20"/>
              </w:rPr>
              <w:t>は</w:t>
            </w:r>
            <w:r w:rsidR="000D75D3" w:rsidRPr="00360FB6">
              <w:rPr>
                <w:rFonts w:ascii="HGPｺﾞｼｯｸM" w:eastAsia="HGPｺﾞｼｯｸM" w:hAnsi="ＭＳ 明朝"/>
                <w:sz w:val="20"/>
                <w:szCs w:val="20"/>
              </w:rPr>
              <w:t>、</w:t>
            </w:r>
            <w:r w:rsidR="00436720" w:rsidRPr="00360FB6">
              <w:rPr>
                <w:rFonts w:ascii="HGPｺﾞｼｯｸM" w:eastAsia="HGPｺﾞｼｯｸM" w:hAnsi="ＭＳ 明朝" w:hint="eastAsia"/>
                <w:sz w:val="20"/>
                <w:szCs w:val="20"/>
              </w:rPr>
              <w:t>５</w:t>
            </w:r>
            <w:r w:rsidR="000F7764" w:rsidRPr="00360FB6">
              <w:rPr>
                <w:rFonts w:ascii="HGPｺﾞｼｯｸM" w:eastAsia="HGPｺﾞｼｯｸM" w:hAnsi="ＭＳ 明朝" w:hint="eastAsia"/>
                <w:sz w:val="20"/>
                <w:szCs w:val="20"/>
              </w:rPr>
              <w:t>％減少しているが、依然高い水準を保っている</w:t>
            </w:r>
            <w:r w:rsidR="000D75D3" w:rsidRPr="00360FB6">
              <w:rPr>
                <w:rFonts w:ascii="HGPｺﾞｼｯｸM" w:eastAsia="HGPｺﾞｼｯｸM" w:hAnsi="ＭＳ 明朝"/>
                <w:sz w:val="20"/>
                <w:szCs w:val="20"/>
              </w:rPr>
              <w:t>と言える。「将来の進路や生き方について考える機会がある」</w:t>
            </w:r>
            <w:r w:rsidR="000D75D3" w:rsidRPr="00360FB6">
              <w:rPr>
                <w:rFonts w:ascii="HGPｺﾞｼｯｸM" w:eastAsia="HGPｺﾞｼｯｸM" w:hAnsi="ＭＳ 明朝" w:hint="eastAsia"/>
                <w:sz w:val="20"/>
                <w:szCs w:val="20"/>
              </w:rPr>
              <w:t>91％（</w:t>
            </w:r>
            <w:r w:rsidR="000F7764"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9</w:t>
            </w:r>
            <w:r w:rsidR="000F7764" w:rsidRPr="00360FB6">
              <w:rPr>
                <w:rFonts w:ascii="HGPｺﾞｼｯｸM" w:eastAsia="HGPｺﾞｼｯｸM" w:hAnsi="ＭＳ 明朝" w:hint="eastAsia"/>
                <w:sz w:val="20"/>
                <w:szCs w:val="20"/>
              </w:rPr>
              <w:t>1</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「進路指導はきめ細かい」8</w:t>
            </w:r>
            <w:r w:rsidR="000F7764" w:rsidRPr="00360FB6">
              <w:rPr>
                <w:rFonts w:ascii="HGPｺﾞｼｯｸM" w:eastAsia="HGPｺﾞｼｯｸM" w:hAnsi="ＭＳ 明朝" w:hint="eastAsia"/>
                <w:sz w:val="20"/>
                <w:szCs w:val="20"/>
              </w:rPr>
              <w:t>4</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：85％</w:t>
            </w:r>
            <w:r w:rsidR="000D75D3" w:rsidRPr="00360FB6">
              <w:rPr>
                <w:rFonts w:ascii="HGPｺﾞｼｯｸM" w:eastAsia="HGPｺﾞｼｯｸM" w:hAnsi="ＭＳ 明朝"/>
                <w:sz w:val="20"/>
                <w:szCs w:val="20"/>
              </w:rPr>
              <w:t>）と高水準を</w:t>
            </w:r>
            <w:r w:rsidR="000D75D3" w:rsidRPr="00360FB6">
              <w:rPr>
                <w:rFonts w:ascii="HGPｺﾞｼｯｸM" w:eastAsia="HGPｺﾞｼｯｸM" w:hAnsi="ＭＳ 明朝" w:hint="eastAsia"/>
                <w:sz w:val="20"/>
                <w:szCs w:val="20"/>
              </w:rPr>
              <w:t>維持している</w:t>
            </w:r>
            <w:r w:rsidR="000D75D3" w:rsidRPr="00360FB6">
              <w:rPr>
                <w:rFonts w:ascii="HGPｺﾞｼｯｸM" w:eastAsia="HGPｺﾞｼｯｸM" w:hAnsi="ＭＳ 明朝"/>
                <w:sz w:val="20"/>
                <w:szCs w:val="20"/>
              </w:rPr>
              <w:t>。生徒の学習や進路指導に係る意識はほぼ全ての項目で</w:t>
            </w:r>
            <w:r w:rsidR="000D75D3" w:rsidRPr="00360FB6">
              <w:rPr>
                <w:rFonts w:ascii="HGPｺﾞｼｯｸM" w:eastAsia="HGPｺﾞｼｯｸM" w:hAnsi="ＭＳ 明朝" w:hint="eastAsia"/>
                <w:sz w:val="20"/>
                <w:szCs w:val="20"/>
              </w:rPr>
              <w:t>高い</w:t>
            </w:r>
            <w:r w:rsidR="000D75D3" w:rsidRPr="00360FB6">
              <w:rPr>
                <w:rFonts w:ascii="HGPｺﾞｼｯｸM" w:eastAsia="HGPｺﾞｼｯｸM" w:hAnsi="ＭＳ 明朝"/>
                <w:sz w:val="20"/>
                <w:szCs w:val="20"/>
              </w:rPr>
              <w:t>肯定的回答</w:t>
            </w:r>
            <w:r w:rsidR="000D75D3" w:rsidRPr="00360FB6">
              <w:rPr>
                <w:rFonts w:ascii="HGPｺﾞｼｯｸM" w:eastAsia="HGPｺﾞｼｯｸM" w:hAnsi="ＭＳ 明朝" w:hint="eastAsia"/>
                <w:sz w:val="20"/>
                <w:szCs w:val="20"/>
              </w:rPr>
              <w:t>率を維持している</w:t>
            </w:r>
            <w:r w:rsidR="000D75D3" w:rsidRPr="00360FB6">
              <w:rPr>
                <w:rFonts w:ascii="HGPｺﾞｼｯｸM" w:eastAsia="HGPｺﾞｼｯｸM" w:hAnsi="ＭＳ 明朝"/>
                <w:sz w:val="20"/>
                <w:szCs w:val="20"/>
              </w:rPr>
              <w:t>。</w:t>
            </w:r>
          </w:p>
          <w:p w14:paraId="2D56966C" w14:textId="55F71686" w:rsidR="000D75D3"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保護者</w:t>
            </w:r>
            <w:r w:rsidR="000D75D3" w:rsidRPr="00360FB6">
              <w:rPr>
                <w:rFonts w:ascii="HGPｺﾞｼｯｸM" w:eastAsia="HGPｺﾞｼｯｸM" w:hAnsi="ＭＳ 明朝" w:hint="eastAsia"/>
                <w:sz w:val="20"/>
                <w:szCs w:val="20"/>
              </w:rPr>
              <w:t>については、</w:t>
            </w:r>
            <w:r w:rsidR="000D75D3" w:rsidRPr="00360FB6">
              <w:rPr>
                <w:rFonts w:ascii="HGPｺﾞｼｯｸM" w:eastAsia="HGPｺﾞｼｯｸM" w:hAnsi="ＭＳ 明朝"/>
                <w:sz w:val="20"/>
                <w:szCs w:val="20"/>
              </w:rPr>
              <w:t>「学力向上をめざした教育活動に取り組む」</w:t>
            </w:r>
            <w:r w:rsidR="000D75D3" w:rsidRPr="00360FB6">
              <w:rPr>
                <w:rFonts w:ascii="HGPｺﾞｼｯｸM" w:eastAsia="HGPｺﾞｼｯｸM" w:hAnsi="ＭＳ 明朝" w:hint="eastAsia"/>
                <w:sz w:val="20"/>
                <w:szCs w:val="20"/>
              </w:rPr>
              <w:t>8</w:t>
            </w:r>
            <w:r w:rsidR="000F7764" w:rsidRPr="00360FB6">
              <w:rPr>
                <w:rFonts w:ascii="HGPｺﾞｼｯｸM" w:eastAsia="HGPｺﾞｼｯｸM" w:hAnsi="ＭＳ 明朝" w:hint="eastAsia"/>
                <w:sz w:val="20"/>
                <w:szCs w:val="20"/>
              </w:rPr>
              <w:t>1</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8</w:t>
            </w:r>
            <w:r w:rsidR="000F7764" w:rsidRPr="00360FB6">
              <w:rPr>
                <w:rFonts w:ascii="HGPｺﾞｼｯｸM" w:eastAsia="HGPｺﾞｼｯｸM" w:hAnsi="ＭＳ 明朝" w:hint="eastAsia"/>
                <w:sz w:val="20"/>
                <w:szCs w:val="20"/>
              </w:rPr>
              <w:t>4</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）、「進路に関する情報提供ときめ細やかな指導」</w:t>
            </w:r>
            <w:r w:rsidR="000D75D3" w:rsidRPr="00360FB6">
              <w:rPr>
                <w:rFonts w:ascii="HGPｺﾞｼｯｸM" w:eastAsia="HGPｺﾞｼｯｸM" w:hAnsi="ＭＳ 明朝" w:hint="eastAsia"/>
                <w:sz w:val="20"/>
                <w:szCs w:val="20"/>
              </w:rPr>
              <w:t>7</w:t>
            </w:r>
            <w:r w:rsidR="000F7764" w:rsidRPr="00360FB6">
              <w:rPr>
                <w:rFonts w:ascii="HGPｺﾞｼｯｸM" w:eastAsia="HGPｺﾞｼｯｸM" w:hAnsi="ＭＳ 明朝" w:hint="eastAsia"/>
                <w:sz w:val="20"/>
                <w:szCs w:val="20"/>
              </w:rPr>
              <w:t>6</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F7764" w:rsidRPr="00360FB6">
              <w:rPr>
                <w:rFonts w:ascii="HGPｺﾞｼｯｸM" w:eastAsia="HGPｺﾞｼｯｸM" w:hAnsi="ＭＳ 明朝"/>
                <w:sz w:val="20"/>
                <w:szCs w:val="20"/>
              </w:rPr>
              <w:t>7</w:t>
            </w:r>
            <w:r w:rsidR="000F7764" w:rsidRPr="00360FB6">
              <w:rPr>
                <w:rFonts w:ascii="HGPｺﾞｼｯｸM" w:eastAsia="HGPｺﾞｼｯｸM" w:hAnsi="ＭＳ 明朝" w:hint="eastAsia"/>
                <w:sz w:val="20"/>
                <w:szCs w:val="20"/>
              </w:rPr>
              <w:t>4</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）、「保護者に対する進路説明会や懇談会が積極的」</w:t>
            </w:r>
            <w:r w:rsidR="000F7764" w:rsidRPr="00360FB6">
              <w:rPr>
                <w:rFonts w:ascii="HGPｺﾞｼｯｸM" w:eastAsia="HGPｺﾞｼｯｸM" w:hAnsi="ＭＳ 明朝" w:hint="eastAsia"/>
                <w:sz w:val="20"/>
                <w:szCs w:val="20"/>
              </w:rPr>
              <w:t>85</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7</w:t>
            </w:r>
            <w:r w:rsidR="000F7764" w:rsidRPr="00360FB6">
              <w:rPr>
                <w:rFonts w:ascii="HGPｺﾞｼｯｸM" w:eastAsia="HGPｺﾞｼｯｸM" w:hAnsi="ＭＳ 明朝" w:hint="eastAsia"/>
                <w:sz w:val="20"/>
                <w:szCs w:val="20"/>
              </w:rPr>
              <w:t>7</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sz w:val="20"/>
                <w:szCs w:val="20"/>
              </w:rPr>
              <w:t>）</w:t>
            </w:r>
            <w:r w:rsidR="007C17CC" w:rsidRPr="00360FB6">
              <w:rPr>
                <w:rFonts w:ascii="HGPｺﾞｼｯｸM" w:eastAsia="HGPｺﾞｼｯｸM" w:hAnsi="ＭＳ 明朝" w:hint="eastAsia"/>
                <w:sz w:val="20"/>
                <w:szCs w:val="20"/>
              </w:rPr>
              <w:t>で高いレベルである</w:t>
            </w:r>
            <w:r w:rsidR="000D75D3" w:rsidRPr="00360FB6">
              <w:rPr>
                <w:rFonts w:ascii="HGPｺﾞｼｯｸM" w:eastAsia="HGPｺﾞｼｯｸM" w:hAnsi="ＭＳ 明朝" w:hint="eastAsia"/>
                <w:sz w:val="20"/>
                <w:szCs w:val="20"/>
              </w:rPr>
              <w:t>。引き続き、保護者とのきめ細やかな連携を進め、保護者からも信頼できる学校づくりに努めたい。</w:t>
            </w:r>
          </w:p>
          <w:p w14:paraId="6DD5698D" w14:textId="31BFCCEA" w:rsidR="000B61E9"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B61E9" w:rsidRPr="00360FB6">
              <w:rPr>
                <w:rFonts w:ascii="HGPｺﾞｼｯｸM" w:eastAsia="HGPｺﾞｼｯｸM" w:hAnsi="ＭＳ 明朝" w:hint="eastAsia"/>
                <w:sz w:val="20"/>
                <w:szCs w:val="20"/>
              </w:rPr>
              <w:t>教職員「教員はコンピューター等のICT機器を授業などで活用している」94％（R</w:t>
            </w:r>
            <w:r w:rsidR="00436720" w:rsidRPr="00360FB6">
              <w:rPr>
                <w:rFonts w:ascii="HGPｺﾞｼｯｸM" w:eastAsia="HGPｺﾞｼｯｸM" w:hAnsi="ＭＳ 明朝" w:hint="eastAsia"/>
                <w:sz w:val="20"/>
                <w:szCs w:val="20"/>
              </w:rPr>
              <w:t>４</w:t>
            </w:r>
            <w:r w:rsidR="000B61E9" w:rsidRPr="00360FB6">
              <w:rPr>
                <w:rFonts w:ascii="HGPｺﾞｼｯｸM" w:eastAsia="HGPｺﾞｼｯｸM" w:hAnsi="ＭＳ 明朝" w:hint="eastAsia"/>
                <w:sz w:val="20"/>
                <w:szCs w:val="20"/>
              </w:rPr>
              <w:t>：84％）は、ICT活用が進んでいることが評価できる。ICTの活用にだけ気を取られて、生徒の学びをどうしていくのかという視点を見失わないようにしないといけない。</w:t>
            </w:r>
          </w:p>
          <w:p w14:paraId="2F3F2888" w14:textId="77777777" w:rsidR="0049677A" w:rsidRPr="00360FB6" w:rsidRDefault="000D75D3" w:rsidP="000D75D3">
            <w:pPr>
              <w:spacing w:line="280" w:lineRule="exact"/>
              <w:rPr>
                <w:rFonts w:ascii="HGPｺﾞｼｯｸM" w:eastAsia="HGPｺﾞｼｯｸM" w:hAnsi="ＭＳ 明朝"/>
                <w:sz w:val="20"/>
                <w:szCs w:val="20"/>
              </w:rPr>
            </w:pPr>
            <w:r w:rsidRPr="00360FB6">
              <w:rPr>
                <w:rFonts w:ascii="HGPｺﾞｼｯｸM" w:eastAsia="HGPｺﾞｼｯｸM" w:hAnsi="ＭＳ 明朝"/>
                <w:sz w:val="20"/>
                <w:szCs w:val="20"/>
              </w:rPr>
              <w:t xml:space="preserve"> 【生徒指導等】</w:t>
            </w:r>
          </w:p>
          <w:p w14:paraId="2502A8DF" w14:textId="3E79F507" w:rsidR="0049677A"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 xml:space="preserve"> 生徒の「クラスは居場所として快適」</w:t>
            </w:r>
            <w:r w:rsidR="007C17CC" w:rsidRPr="00360FB6">
              <w:rPr>
                <w:rFonts w:ascii="HGPｺﾞｼｯｸM" w:eastAsia="HGPｺﾞｼｯｸM" w:hAnsi="ＭＳ 明朝" w:hint="eastAsia"/>
                <w:sz w:val="20"/>
                <w:szCs w:val="20"/>
              </w:rPr>
              <w:t>89</w:t>
            </w:r>
            <w:r w:rsidR="000D75D3" w:rsidRPr="00360FB6">
              <w:rPr>
                <w:rFonts w:ascii="HGPｺﾞｼｯｸM" w:eastAsia="HGPｺﾞｼｯｸM" w:hAnsi="ＭＳ 明朝"/>
                <w:sz w:val="20"/>
                <w:szCs w:val="20"/>
              </w:rPr>
              <w:t>%</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9</w:t>
            </w:r>
            <w:r w:rsidR="007C17CC" w:rsidRPr="00360FB6">
              <w:rPr>
                <w:rFonts w:ascii="HGPｺﾞｼｯｸM" w:eastAsia="HGPｺﾞｼｯｸM" w:hAnsi="ＭＳ 明朝" w:hint="eastAsia"/>
                <w:sz w:val="20"/>
                <w:szCs w:val="20"/>
              </w:rPr>
              <w:t>1</w:t>
            </w:r>
            <w:r w:rsidR="000D75D3" w:rsidRPr="00360FB6">
              <w:rPr>
                <w:rFonts w:ascii="HGPｺﾞｼｯｸM" w:eastAsia="HGPｺﾞｼｯｸM" w:hAnsi="ＭＳ 明朝"/>
                <w:sz w:val="20"/>
                <w:szCs w:val="20"/>
              </w:rPr>
              <w:t>%)、「本校で良好な人間関係を築けている」</w:t>
            </w:r>
            <w:r w:rsidR="007C17CC" w:rsidRPr="00360FB6">
              <w:rPr>
                <w:rFonts w:ascii="HGPｺﾞｼｯｸM" w:eastAsia="HGPｺﾞｼｯｸM" w:hAnsi="ＭＳ 明朝" w:hint="eastAsia"/>
                <w:sz w:val="20"/>
                <w:szCs w:val="20"/>
              </w:rPr>
              <w:t>95</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9</w:t>
            </w:r>
            <w:r w:rsidR="007C17CC" w:rsidRPr="00360FB6">
              <w:rPr>
                <w:rFonts w:ascii="HGPｺﾞｼｯｸM" w:eastAsia="HGPｺﾞｼｯｸM" w:hAnsi="ＭＳ 明朝" w:hint="eastAsia"/>
                <w:sz w:val="20"/>
                <w:szCs w:val="20"/>
              </w:rPr>
              <w:t>3</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)、「人権を尊重することについて学べている」</w:t>
            </w:r>
            <w:r w:rsidR="000D75D3" w:rsidRPr="00360FB6">
              <w:rPr>
                <w:rFonts w:ascii="HGPｺﾞｼｯｸM" w:eastAsia="HGPｺﾞｼｯｸM" w:hAnsi="ＭＳ 明朝" w:hint="eastAsia"/>
                <w:sz w:val="20"/>
                <w:szCs w:val="20"/>
              </w:rPr>
              <w:t>92％</w:t>
            </w:r>
            <w:r w:rsidR="000D75D3" w:rsidRPr="00360FB6">
              <w:rPr>
                <w:rFonts w:ascii="HGPｺﾞｼｯｸM" w:eastAsia="HGPｺﾞｼｯｸM" w:hAnsi="ＭＳ 明朝"/>
                <w:sz w:val="20"/>
                <w:szCs w:val="20"/>
              </w:rPr>
              <w:t>(</w:t>
            </w:r>
            <w:r w:rsidR="007C17CC"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:9</w:t>
            </w:r>
            <w:r w:rsidR="007C17CC" w:rsidRPr="00360FB6">
              <w:rPr>
                <w:rFonts w:ascii="HGPｺﾞｼｯｸM" w:eastAsia="HGPｺﾞｼｯｸM" w:hAnsi="ＭＳ 明朝" w:hint="eastAsia"/>
                <w:sz w:val="20"/>
                <w:szCs w:val="20"/>
              </w:rPr>
              <w:t>2</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)、「先生はいじめについて真剣に対応してくれる」</w:t>
            </w:r>
            <w:r w:rsidR="000D75D3" w:rsidRPr="00360FB6">
              <w:rPr>
                <w:rFonts w:ascii="HGPｺﾞｼｯｸM" w:eastAsia="HGPｺﾞｼｯｸM" w:hAnsi="ＭＳ 明朝" w:hint="eastAsia"/>
                <w:sz w:val="20"/>
                <w:szCs w:val="20"/>
              </w:rPr>
              <w:t>9</w:t>
            </w:r>
            <w:r w:rsidR="007C17CC" w:rsidRPr="00360FB6">
              <w:rPr>
                <w:rFonts w:ascii="HGPｺﾞｼｯｸM" w:eastAsia="HGPｺﾞｼｯｸM" w:hAnsi="ＭＳ 明朝" w:hint="eastAsia"/>
                <w:sz w:val="20"/>
                <w:szCs w:val="20"/>
              </w:rPr>
              <w:t>0</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8</w:t>
            </w:r>
            <w:r w:rsidR="007C17CC" w:rsidRPr="00360FB6">
              <w:rPr>
                <w:rFonts w:ascii="HGPｺﾞｼｯｸM" w:eastAsia="HGPｺﾞｼｯｸM" w:hAnsi="ＭＳ 明朝" w:hint="eastAsia"/>
                <w:sz w:val="20"/>
                <w:szCs w:val="20"/>
              </w:rPr>
              <w:t>9</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)と、</w:t>
            </w:r>
            <w:r w:rsidR="000D75D3" w:rsidRPr="00360FB6">
              <w:rPr>
                <w:rFonts w:ascii="HGPｺﾞｼｯｸM" w:eastAsia="HGPｺﾞｼｯｸM" w:hAnsi="ＭＳ 明朝" w:hint="eastAsia"/>
                <w:sz w:val="20"/>
                <w:szCs w:val="20"/>
              </w:rPr>
              <w:t>互いの違いを認め合い、</w:t>
            </w:r>
            <w:r w:rsidR="000D75D3" w:rsidRPr="00360FB6">
              <w:rPr>
                <w:rFonts w:ascii="HGPｺﾞｼｯｸM" w:eastAsia="HGPｺﾞｼｯｸM" w:hAnsi="ＭＳ 明朝"/>
                <w:sz w:val="20"/>
                <w:szCs w:val="20"/>
              </w:rPr>
              <w:t>生徒一人ひとりを大切にする教育</w:t>
            </w:r>
            <w:r w:rsidR="000D75D3" w:rsidRPr="00360FB6">
              <w:rPr>
                <w:rFonts w:ascii="HGPｺﾞｼｯｸM" w:eastAsia="HGPｺﾞｼｯｸM" w:hAnsi="ＭＳ 明朝" w:hint="eastAsia"/>
                <w:sz w:val="20"/>
                <w:szCs w:val="20"/>
              </w:rPr>
              <w:t>が</w:t>
            </w:r>
            <w:r w:rsidR="000D75D3" w:rsidRPr="00360FB6">
              <w:rPr>
                <w:rFonts w:ascii="HGPｺﾞｼｯｸM" w:eastAsia="HGPｺﾞｼｯｸM" w:hAnsi="ＭＳ 明朝"/>
                <w:sz w:val="20"/>
                <w:szCs w:val="20"/>
              </w:rPr>
              <w:t>定着し、すべての項目において</w:t>
            </w:r>
            <w:r w:rsidR="000D75D3" w:rsidRPr="00360FB6">
              <w:rPr>
                <w:rFonts w:ascii="HGPｺﾞｼｯｸM" w:eastAsia="HGPｺﾞｼｯｸM" w:hAnsi="ＭＳ 明朝" w:hint="eastAsia"/>
                <w:sz w:val="20"/>
                <w:szCs w:val="20"/>
              </w:rPr>
              <w:t>高い水準の肯定的回答を得ている</w:t>
            </w:r>
            <w:r w:rsidR="000D75D3" w:rsidRPr="00360FB6">
              <w:rPr>
                <w:rFonts w:ascii="HGPｺﾞｼｯｸM" w:eastAsia="HGPｺﾞｼｯｸM" w:hAnsi="ＭＳ 明朝"/>
                <w:sz w:val="20"/>
                <w:szCs w:val="20"/>
              </w:rPr>
              <w:t>。</w:t>
            </w:r>
          </w:p>
          <w:p w14:paraId="72154714" w14:textId="2ECE62BB" w:rsidR="007C17CC"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保護者については、「いじめについて真剣に対応」</w:t>
            </w:r>
            <w:r w:rsidR="007C17CC" w:rsidRPr="00360FB6">
              <w:rPr>
                <w:rFonts w:ascii="HGPｺﾞｼｯｸM" w:eastAsia="HGPｺﾞｼｯｸM" w:hAnsi="ＭＳ 明朝" w:hint="eastAsia"/>
                <w:sz w:val="20"/>
                <w:szCs w:val="20"/>
              </w:rPr>
              <w:t>79</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t>81</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)、「一人ひとりの人権を尊重する姿勢で指導」</w:t>
            </w:r>
            <w:r w:rsidR="007C17CC" w:rsidRPr="00360FB6">
              <w:rPr>
                <w:rFonts w:ascii="HGPｺﾞｼｯｸM" w:eastAsia="HGPｺﾞｼｯｸM" w:hAnsi="ＭＳ 明朝" w:hint="eastAsia"/>
                <w:sz w:val="20"/>
                <w:szCs w:val="20"/>
              </w:rPr>
              <w:t>80</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t>83</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)、「生命を大切にする心や社会のルールを守る態度を養う」</w:t>
            </w:r>
            <w:r w:rsidR="007C17CC" w:rsidRPr="00360FB6">
              <w:rPr>
                <w:rFonts w:ascii="HGPｺﾞｼｯｸM" w:eastAsia="HGPｺﾞｼｯｸM" w:hAnsi="ＭＳ 明朝" w:hint="eastAsia"/>
                <w:sz w:val="20"/>
                <w:szCs w:val="20"/>
              </w:rPr>
              <w:t>80</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t>82</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7C17CC" w:rsidRPr="00360FB6">
              <w:rPr>
                <w:rFonts w:ascii="HGPｺﾞｼｯｸM" w:eastAsia="HGPｺﾞｼｯｸM" w:hAnsi="ＭＳ 明朝" w:hint="eastAsia"/>
                <w:sz w:val="20"/>
                <w:szCs w:val="20"/>
              </w:rPr>
              <w:t>であり、高い評価を得ている</w:t>
            </w:r>
            <w:r w:rsidR="000D75D3" w:rsidRPr="00360FB6">
              <w:rPr>
                <w:rFonts w:ascii="HGPｺﾞｼｯｸM" w:eastAsia="HGPｺﾞｼｯｸM" w:hAnsi="ＭＳ 明朝"/>
                <w:sz w:val="20"/>
                <w:szCs w:val="20"/>
              </w:rPr>
              <w:t xml:space="preserve">。「生徒指導の方針に共感・納得」は、生徒 </w:t>
            </w:r>
            <w:r w:rsidR="000D75D3" w:rsidRPr="00360FB6">
              <w:rPr>
                <w:rFonts w:ascii="HGPｺﾞｼｯｸM" w:eastAsia="HGPｺﾞｼｯｸM" w:hAnsi="ＭＳ 明朝" w:hint="eastAsia"/>
                <w:sz w:val="20"/>
                <w:szCs w:val="20"/>
              </w:rPr>
              <w:t>6</w:t>
            </w:r>
            <w:r w:rsidR="007C17CC" w:rsidRPr="00360FB6">
              <w:rPr>
                <w:rFonts w:ascii="HGPｺﾞｼｯｸM" w:eastAsia="HGPｺﾞｼｯｸM" w:hAnsi="ＭＳ 明朝" w:hint="eastAsia"/>
                <w:sz w:val="20"/>
                <w:szCs w:val="20"/>
              </w:rPr>
              <w:t>8</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t>61</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）、保護者</w:t>
            </w:r>
            <w:r w:rsidR="007C17CC" w:rsidRPr="00360FB6">
              <w:rPr>
                <w:rFonts w:ascii="HGPｺﾞｼｯｸM" w:eastAsia="HGPｺﾞｼｯｸM" w:hAnsi="ＭＳ 明朝" w:hint="eastAsia"/>
                <w:sz w:val="20"/>
                <w:szCs w:val="20"/>
              </w:rPr>
              <w:t>79％（R</w:t>
            </w:r>
            <w:r w:rsidR="00436720" w:rsidRPr="00360FB6">
              <w:rPr>
                <w:rFonts w:ascii="HGPｺﾞｼｯｸM" w:eastAsia="HGPｺﾞｼｯｸM" w:hAnsi="ＭＳ 明朝" w:hint="eastAsia"/>
                <w:sz w:val="20"/>
                <w:szCs w:val="20"/>
              </w:rPr>
              <w:t>４</w:t>
            </w:r>
            <w:r w:rsidR="007C17CC" w:rsidRPr="00360FB6">
              <w:rPr>
                <w:rFonts w:ascii="HGPｺﾞｼｯｸM" w:eastAsia="HGPｺﾞｼｯｸM" w:hAnsi="ＭＳ 明朝" w:hint="eastAsia"/>
                <w:sz w:val="20"/>
                <w:szCs w:val="20"/>
              </w:rPr>
              <w:t>：</w:t>
            </w:r>
            <w:r w:rsidR="007C17CC" w:rsidRPr="00360FB6">
              <w:rPr>
                <w:rFonts w:ascii="HGPｺﾞｼｯｸM" w:eastAsia="HGPｺﾞｼｯｸM" w:hAnsi="ＭＳ 明朝" w:hint="eastAsia"/>
                <w:sz w:val="20"/>
                <w:szCs w:val="20"/>
              </w:rPr>
              <w:lastRenderedPageBreak/>
              <w:t>80％）で、昨年度同様、生徒の評価が低く、保護者の評価が高</w:t>
            </w:r>
            <w:r w:rsidRPr="00360FB6">
              <w:rPr>
                <w:rFonts w:ascii="HGPｺﾞｼｯｸM" w:eastAsia="HGPｺﾞｼｯｸM" w:hAnsi="ＭＳ 明朝" w:hint="eastAsia"/>
                <w:sz w:val="20"/>
                <w:szCs w:val="20"/>
              </w:rPr>
              <w:t>い</w:t>
            </w:r>
            <w:r w:rsidR="007C17CC" w:rsidRPr="00360FB6">
              <w:rPr>
                <w:rFonts w:ascii="HGPｺﾞｼｯｸM" w:eastAsia="HGPｺﾞｼｯｸM" w:hAnsi="ＭＳ 明朝" w:hint="eastAsia"/>
                <w:sz w:val="20"/>
                <w:szCs w:val="20"/>
              </w:rPr>
              <w:t>。</w:t>
            </w:r>
          </w:p>
          <w:p w14:paraId="3554C2D4" w14:textId="0EF833E1" w:rsidR="0049677A"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 xml:space="preserve">保護者の「生徒や保護者の気持ちをよく理解し、適切な生徒指導を行っている」は </w:t>
            </w:r>
            <w:r w:rsidR="007C17CC" w:rsidRPr="00360FB6">
              <w:rPr>
                <w:rFonts w:ascii="HGPｺﾞｼｯｸM" w:eastAsia="HGPｺﾞｼｯｸM" w:hAnsi="ＭＳ 明朝" w:hint="eastAsia"/>
                <w:sz w:val="20"/>
                <w:szCs w:val="20"/>
              </w:rPr>
              <w:t>81％（R</w:t>
            </w:r>
            <w:r w:rsidR="00436720" w:rsidRPr="00360FB6">
              <w:rPr>
                <w:rFonts w:ascii="HGPｺﾞｼｯｸM" w:eastAsia="HGPｺﾞｼｯｸM" w:hAnsi="ＭＳ 明朝" w:hint="eastAsia"/>
                <w:sz w:val="20"/>
                <w:szCs w:val="20"/>
              </w:rPr>
              <w:t>４</w:t>
            </w:r>
            <w:r w:rsidR="007C17CC" w:rsidRPr="00360FB6">
              <w:rPr>
                <w:rFonts w:ascii="HGPｺﾞｼｯｸM" w:eastAsia="HGPｺﾞｼｯｸM" w:hAnsi="ＭＳ 明朝" w:hint="eastAsia"/>
                <w:sz w:val="20"/>
                <w:szCs w:val="20"/>
              </w:rPr>
              <w:t>:83％</w:t>
            </w:r>
            <w:r w:rsidR="007C17CC" w:rsidRPr="00360FB6">
              <w:rPr>
                <w:rFonts w:ascii="HGPｺﾞｼｯｸM" w:eastAsia="HGPｺﾞｼｯｸM" w:hAnsi="ＭＳ 明朝"/>
                <w:sz w:val="20"/>
                <w:szCs w:val="20"/>
              </w:rPr>
              <w:t>)</w:t>
            </w:r>
            <w:r w:rsidR="000D75D3" w:rsidRPr="00360FB6">
              <w:rPr>
                <w:rFonts w:ascii="HGPｺﾞｼｯｸM" w:eastAsia="HGPｺﾞｼｯｸM" w:hAnsi="ＭＳ 明朝"/>
                <w:sz w:val="20"/>
                <w:szCs w:val="20"/>
              </w:rPr>
              <w:t>、「学校の規則やきまりをよく守っている」は生徒</w:t>
            </w:r>
            <w:r w:rsidR="007C17CC" w:rsidRPr="00360FB6">
              <w:rPr>
                <w:rFonts w:ascii="HGPｺﾞｼｯｸM" w:eastAsia="HGPｺﾞｼｯｸM" w:hAnsi="ＭＳ 明朝" w:hint="eastAsia"/>
                <w:sz w:val="20"/>
                <w:szCs w:val="20"/>
              </w:rPr>
              <w:t>95</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94</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）、保護者</w:t>
            </w:r>
            <w:r w:rsidR="000D75D3" w:rsidRPr="00360FB6">
              <w:rPr>
                <w:rFonts w:ascii="HGPｺﾞｼｯｸM" w:eastAsia="HGPｺﾞｼｯｸM" w:hAnsi="ＭＳ 明朝" w:hint="eastAsia"/>
                <w:sz w:val="20"/>
                <w:szCs w:val="20"/>
              </w:rPr>
              <w:t>92％（R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9</w:t>
            </w:r>
            <w:r w:rsidR="007C17CC" w:rsidRPr="00360FB6">
              <w:rPr>
                <w:rFonts w:ascii="HGPｺﾞｼｯｸM" w:eastAsia="HGPｺﾞｼｯｸM" w:hAnsi="ＭＳ 明朝" w:hint="eastAsia"/>
                <w:sz w:val="20"/>
                <w:szCs w:val="20"/>
              </w:rPr>
              <w:t>2</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）と</w:t>
            </w:r>
            <w:r w:rsidR="004C67B7" w:rsidRPr="00360FB6">
              <w:rPr>
                <w:rFonts w:ascii="HGPｺﾞｼｯｸM" w:eastAsia="HGPｺﾞｼｯｸM" w:hAnsi="ＭＳ 明朝" w:hint="eastAsia"/>
                <w:sz w:val="20"/>
                <w:szCs w:val="20"/>
              </w:rPr>
              <w:t>高いレベルであり、保護者から</w:t>
            </w:r>
            <w:r w:rsidR="000D75D3" w:rsidRPr="00360FB6">
              <w:rPr>
                <w:rFonts w:ascii="HGPｺﾞｼｯｸM" w:eastAsia="HGPｺﾞｼｯｸM" w:hAnsi="ＭＳ 明朝"/>
                <w:sz w:val="20"/>
                <w:szCs w:val="20"/>
              </w:rPr>
              <w:t>の支持を得て</w:t>
            </w:r>
            <w:r w:rsidR="004C67B7" w:rsidRPr="00360FB6">
              <w:rPr>
                <w:rFonts w:ascii="HGPｺﾞｼｯｸM" w:eastAsia="HGPｺﾞｼｯｸM" w:hAnsi="ＭＳ 明朝" w:hint="eastAsia"/>
                <w:sz w:val="20"/>
                <w:szCs w:val="20"/>
              </w:rPr>
              <w:t>いる生徒指導であるので</w:t>
            </w:r>
            <w:r w:rsidR="000D75D3" w:rsidRPr="00360FB6">
              <w:rPr>
                <w:rFonts w:ascii="HGPｺﾞｼｯｸM" w:eastAsia="HGPｺﾞｼｯｸM" w:hAnsi="ＭＳ 明朝"/>
                <w:sz w:val="20"/>
                <w:szCs w:val="20"/>
              </w:rPr>
              <w:t>、方針を変えることなく指導を</w:t>
            </w:r>
            <w:r w:rsidR="000D75D3" w:rsidRPr="00360FB6">
              <w:rPr>
                <w:rFonts w:ascii="HGPｺﾞｼｯｸM" w:eastAsia="HGPｺﾞｼｯｸM" w:hAnsi="ＭＳ 明朝" w:hint="eastAsia"/>
                <w:sz w:val="20"/>
                <w:szCs w:val="20"/>
              </w:rPr>
              <w:t>継続したい</w:t>
            </w:r>
            <w:r w:rsidR="000D75D3" w:rsidRPr="00360FB6">
              <w:rPr>
                <w:rFonts w:ascii="HGPｺﾞｼｯｸM" w:eastAsia="HGPｺﾞｼｯｸM" w:hAnsi="ＭＳ 明朝"/>
                <w:sz w:val="20"/>
                <w:szCs w:val="20"/>
              </w:rPr>
              <w:t>。</w:t>
            </w:r>
          </w:p>
          <w:p w14:paraId="0FC2FC89" w14:textId="6AF352CC" w:rsidR="0049677A"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生徒の「担任以外に気軽に相談できる先生やスクールカウンセラーがいる」は、</w:t>
            </w:r>
            <w:r w:rsidR="000D75D3" w:rsidRPr="00360FB6">
              <w:rPr>
                <w:rFonts w:ascii="HGPｺﾞｼｯｸM" w:eastAsia="HGPｺﾞｼｯｸM" w:hAnsi="ＭＳ 明朝" w:hint="eastAsia"/>
                <w:sz w:val="20"/>
                <w:szCs w:val="20"/>
              </w:rPr>
              <w:t>69％（R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4C67B7" w:rsidRPr="00360FB6">
              <w:rPr>
                <w:rFonts w:ascii="HGPｺﾞｼｯｸM" w:eastAsia="HGPｺﾞｼｯｸM" w:hAnsi="ＭＳ 明朝" w:hint="eastAsia"/>
                <w:sz w:val="20"/>
                <w:szCs w:val="20"/>
              </w:rPr>
              <w:t>6</w:t>
            </w:r>
            <w:r w:rsidR="000D75D3" w:rsidRPr="00360FB6">
              <w:rPr>
                <w:rFonts w:ascii="HGPｺﾞｼｯｸM" w:eastAsia="HGPｺﾞｼｯｸM" w:hAnsi="ＭＳ 明朝"/>
                <w:sz w:val="20"/>
                <w:szCs w:val="20"/>
              </w:rPr>
              <w:t>9</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4C67B7" w:rsidRPr="00360FB6">
              <w:rPr>
                <w:rFonts w:ascii="HGPｺﾞｼｯｸM" w:eastAsia="HGPｺﾞｼｯｸM" w:hAnsi="ＭＳ 明朝" w:hint="eastAsia"/>
                <w:sz w:val="20"/>
                <w:szCs w:val="20"/>
              </w:rPr>
              <w:t>で</w:t>
            </w:r>
            <w:r w:rsidR="000D75D3" w:rsidRPr="00360FB6">
              <w:rPr>
                <w:rFonts w:ascii="HGPｺﾞｼｯｸM" w:eastAsia="HGPｺﾞｼｯｸM" w:hAnsi="ＭＳ 明朝"/>
                <w:sz w:val="20"/>
                <w:szCs w:val="20"/>
              </w:rPr>
              <w:t>、スクールカウンセラー</w:t>
            </w:r>
            <w:r w:rsidR="000D75D3" w:rsidRPr="00360FB6">
              <w:rPr>
                <w:rFonts w:ascii="HGPｺﾞｼｯｸM" w:eastAsia="HGPｺﾞｼｯｸM" w:hAnsi="ＭＳ 明朝" w:hint="eastAsia"/>
                <w:sz w:val="20"/>
                <w:szCs w:val="20"/>
              </w:rPr>
              <w:t>や</w:t>
            </w:r>
            <w:r w:rsidR="000D75D3" w:rsidRPr="00360FB6">
              <w:rPr>
                <w:rFonts w:ascii="HGPｺﾞｼｯｸM" w:eastAsia="HGPｺﾞｼｯｸM" w:hAnsi="ＭＳ 明朝"/>
                <w:sz w:val="20"/>
                <w:szCs w:val="20"/>
              </w:rPr>
              <w:t>スクールソーシャルワーカー</w:t>
            </w:r>
            <w:r w:rsidR="004C67B7" w:rsidRPr="00360FB6">
              <w:rPr>
                <w:rFonts w:ascii="HGPｺﾞｼｯｸM" w:eastAsia="HGPｺﾞｼｯｸM" w:hAnsi="ＭＳ 明朝" w:hint="eastAsia"/>
                <w:sz w:val="20"/>
                <w:szCs w:val="20"/>
              </w:rPr>
              <w:t>の</w:t>
            </w:r>
            <w:r w:rsidR="000D75D3" w:rsidRPr="00360FB6">
              <w:rPr>
                <w:rFonts w:ascii="HGPｺﾞｼｯｸM" w:eastAsia="HGPｺﾞｼｯｸM" w:hAnsi="ＭＳ 明朝"/>
                <w:sz w:val="20"/>
                <w:szCs w:val="20"/>
              </w:rPr>
              <w:t>配置</w:t>
            </w:r>
            <w:r w:rsidR="004C67B7" w:rsidRPr="00360FB6">
              <w:rPr>
                <w:rFonts w:ascii="HGPｺﾞｼｯｸM" w:eastAsia="HGPｺﾞｼｯｸM" w:hAnsi="ＭＳ 明朝" w:hint="eastAsia"/>
                <w:sz w:val="20"/>
                <w:szCs w:val="20"/>
              </w:rPr>
              <w:t>により、面談を含む直接的な支援が教育支援委員会を主体とする組織的な運営ができるようになった。</w:t>
            </w:r>
          </w:p>
          <w:p w14:paraId="465ECC1E" w14:textId="38208992" w:rsidR="000D75D3"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532092" w:rsidRPr="00360FB6">
              <w:rPr>
                <w:rFonts w:ascii="HGPｺﾞｼｯｸM" w:eastAsia="HGPｺﾞｼｯｸM" w:hAnsi="ＭＳ 明朝" w:hint="eastAsia"/>
                <w:sz w:val="20"/>
                <w:szCs w:val="20"/>
              </w:rPr>
              <w:t>教職員「教育相談体制が整備されており、生徒は学級担任以外の教職員やSCと相談することができる」87％（R</w:t>
            </w:r>
            <w:r w:rsidR="00436720" w:rsidRPr="00360FB6">
              <w:rPr>
                <w:rFonts w:ascii="HGPｺﾞｼｯｸM" w:eastAsia="HGPｺﾞｼｯｸM" w:hAnsi="ＭＳ 明朝" w:hint="eastAsia"/>
                <w:sz w:val="20"/>
                <w:szCs w:val="20"/>
              </w:rPr>
              <w:t>４</w:t>
            </w:r>
            <w:r w:rsidR="00532092" w:rsidRPr="00360FB6">
              <w:rPr>
                <w:rFonts w:ascii="HGPｺﾞｼｯｸM" w:eastAsia="HGPｺﾞｼｯｸM" w:hAnsi="ＭＳ 明朝" w:hint="eastAsia"/>
                <w:sz w:val="20"/>
                <w:szCs w:val="20"/>
              </w:rPr>
              <w:t>：92％）で、</w:t>
            </w:r>
            <w:r w:rsidR="000D75D3" w:rsidRPr="00360FB6">
              <w:rPr>
                <w:rFonts w:ascii="HGPｺﾞｼｯｸM" w:eastAsia="HGPｺﾞｼｯｸM" w:hAnsi="ＭＳ 明朝" w:hint="eastAsia"/>
                <w:sz w:val="20"/>
                <w:szCs w:val="20"/>
              </w:rPr>
              <w:t>保健室、進路資料室、職員室前や渡り廊下の相談コーナー等で、生徒と教員が話す光景</w:t>
            </w:r>
            <w:r w:rsidR="004C67B7" w:rsidRPr="00360FB6">
              <w:rPr>
                <w:rFonts w:ascii="HGPｺﾞｼｯｸM" w:eastAsia="HGPｺﾞｼｯｸM" w:hAnsi="ＭＳ 明朝" w:hint="eastAsia"/>
                <w:sz w:val="20"/>
                <w:szCs w:val="20"/>
              </w:rPr>
              <w:t>も</w:t>
            </w:r>
            <w:r w:rsidR="000D75D3" w:rsidRPr="00360FB6">
              <w:rPr>
                <w:rFonts w:ascii="HGPｺﾞｼｯｸM" w:eastAsia="HGPｺﾞｼｯｸM" w:hAnsi="ＭＳ 明朝" w:hint="eastAsia"/>
                <w:sz w:val="20"/>
                <w:szCs w:val="20"/>
              </w:rPr>
              <w:t>多く目にするようになった</w:t>
            </w:r>
            <w:r w:rsidR="004C67B7" w:rsidRPr="00360FB6">
              <w:rPr>
                <w:rFonts w:ascii="HGPｺﾞｼｯｸM" w:eastAsia="HGPｺﾞｼｯｸM" w:hAnsi="ＭＳ 明朝" w:hint="eastAsia"/>
                <w:sz w:val="20"/>
                <w:szCs w:val="20"/>
              </w:rPr>
              <w:t>ことも成果</w:t>
            </w:r>
            <w:r w:rsidRPr="00360FB6">
              <w:rPr>
                <w:rFonts w:ascii="HGPｺﾞｼｯｸM" w:eastAsia="HGPｺﾞｼｯｸM" w:hAnsi="ＭＳ 明朝" w:hint="eastAsia"/>
                <w:sz w:val="20"/>
                <w:szCs w:val="20"/>
              </w:rPr>
              <w:t>である</w:t>
            </w:r>
            <w:r w:rsidR="000D75D3" w:rsidRPr="00360FB6">
              <w:rPr>
                <w:rFonts w:ascii="HGPｺﾞｼｯｸM" w:eastAsia="HGPｺﾞｼｯｸM" w:hAnsi="ＭＳ 明朝" w:hint="eastAsia"/>
                <w:sz w:val="20"/>
                <w:szCs w:val="20"/>
              </w:rPr>
              <w:t>。</w:t>
            </w:r>
          </w:p>
          <w:p w14:paraId="3DC96527" w14:textId="77777777" w:rsidR="0049677A" w:rsidRPr="00360FB6" w:rsidRDefault="000D75D3" w:rsidP="000D75D3">
            <w:pPr>
              <w:spacing w:line="280" w:lineRule="exact"/>
              <w:rPr>
                <w:rFonts w:ascii="HGPｺﾞｼｯｸM" w:eastAsia="HGPｺﾞｼｯｸM" w:hAnsi="ＭＳ 明朝"/>
                <w:sz w:val="20"/>
                <w:szCs w:val="20"/>
              </w:rPr>
            </w:pPr>
            <w:r w:rsidRPr="00360FB6">
              <w:rPr>
                <w:rFonts w:ascii="HGPｺﾞｼｯｸM" w:eastAsia="HGPｺﾞｼｯｸM" w:hAnsi="ＭＳ 明朝"/>
                <w:sz w:val="20"/>
                <w:szCs w:val="20"/>
              </w:rPr>
              <w:t xml:space="preserve"> 【行事・部活動・コミュニケーション】</w:t>
            </w:r>
          </w:p>
          <w:p w14:paraId="723A633B" w14:textId="3D577A70" w:rsidR="0049677A"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 xml:space="preserve"> 「生徒会行事に積極的に参加」は生徒</w:t>
            </w:r>
            <w:r w:rsidR="000D75D3" w:rsidRPr="00360FB6">
              <w:rPr>
                <w:rFonts w:ascii="HGPｺﾞｼｯｸM" w:eastAsia="HGPｺﾞｼｯｸM" w:hAnsi="ＭＳ 明朝" w:hint="eastAsia"/>
                <w:sz w:val="20"/>
                <w:szCs w:val="20"/>
              </w:rPr>
              <w:t>88％（</w:t>
            </w:r>
            <w:r w:rsidR="0051130F"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8</w:t>
            </w:r>
            <w:r w:rsidR="0051130F" w:rsidRPr="00360FB6">
              <w:rPr>
                <w:rFonts w:ascii="HGPｺﾞｼｯｸM" w:eastAsia="HGPｺﾞｼｯｸM" w:hAnsi="ＭＳ 明朝" w:hint="eastAsia"/>
                <w:sz w:val="20"/>
                <w:szCs w:val="20"/>
              </w:rPr>
              <w:t>9</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)、保護者</w:t>
            </w:r>
            <w:r w:rsidR="000D75D3" w:rsidRPr="00360FB6">
              <w:rPr>
                <w:rFonts w:ascii="HGPｺﾞｼｯｸM" w:eastAsia="HGPｺﾞｼｯｸM" w:hAnsi="ＭＳ 明朝" w:hint="eastAsia"/>
                <w:sz w:val="20"/>
                <w:szCs w:val="20"/>
              </w:rPr>
              <w:t>9</w:t>
            </w:r>
            <w:r w:rsidR="0051130F" w:rsidRPr="00360FB6">
              <w:rPr>
                <w:rFonts w:ascii="HGPｺﾞｼｯｸM" w:eastAsia="HGPｺﾞｼｯｸM" w:hAnsi="ＭＳ 明朝" w:hint="eastAsia"/>
                <w:sz w:val="20"/>
                <w:szCs w:val="20"/>
              </w:rPr>
              <w:t>5</w:t>
            </w:r>
            <w:r w:rsidR="000D75D3" w:rsidRPr="00360FB6">
              <w:rPr>
                <w:rFonts w:ascii="HGPｺﾞｼｯｸM" w:eastAsia="HGPｺﾞｼｯｸM" w:hAnsi="ＭＳ 明朝" w:hint="eastAsia"/>
                <w:sz w:val="20"/>
                <w:szCs w:val="20"/>
              </w:rPr>
              <w:t>％（R</w:t>
            </w:r>
            <w:r w:rsidR="0051130F"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51130F" w:rsidRPr="00360FB6">
              <w:rPr>
                <w:rFonts w:ascii="HGPｺﾞｼｯｸM" w:eastAsia="HGPｺﾞｼｯｸM" w:hAnsi="ＭＳ 明朝" w:hint="eastAsia"/>
                <w:sz w:val="20"/>
                <w:szCs w:val="20"/>
              </w:rPr>
              <w:t>96</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51130F" w:rsidRPr="00360FB6">
              <w:rPr>
                <w:rFonts w:ascii="HGPｺﾞｼｯｸM" w:eastAsia="HGPｺﾞｼｯｸM" w:hAnsi="ＭＳ 明朝" w:hint="eastAsia"/>
                <w:sz w:val="20"/>
                <w:szCs w:val="20"/>
              </w:rPr>
              <w:t>であり、保護者が</w:t>
            </w:r>
            <w:r w:rsidR="000D75D3" w:rsidRPr="00360FB6">
              <w:rPr>
                <w:rFonts w:ascii="HGPｺﾞｼｯｸM" w:eastAsia="HGPｺﾞｼｯｸM" w:hAnsi="ＭＳ 明朝" w:hint="eastAsia"/>
                <w:sz w:val="20"/>
                <w:szCs w:val="20"/>
              </w:rPr>
              <w:t>体育祭</w:t>
            </w:r>
            <w:r w:rsidR="0051130F"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hint="eastAsia"/>
                <w:sz w:val="20"/>
                <w:szCs w:val="20"/>
              </w:rPr>
              <w:t>文化祭</w:t>
            </w:r>
            <w:r w:rsidR="0051130F" w:rsidRPr="00360FB6">
              <w:rPr>
                <w:rFonts w:ascii="HGPｺﾞｼｯｸM" w:eastAsia="HGPｺﾞｼｯｸM" w:hAnsi="ＭＳ 明朝" w:hint="eastAsia"/>
                <w:sz w:val="20"/>
                <w:szCs w:val="20"/>
              </w:rPr>
              <w:t>に参加し、学校行事に参加できている。</w:t>
            </w:r>
            <w:r w:rsidR="000D75D3" w:rsidRPr="00360FB6">
              <w:rPr>
                <w:rFonts w:ascii="HGPｺﾞｼｯｸM" w:eastAsia="HGPｺﾞｼｯｸM" w:hAnsi="ＭＳ 明朝"/>
                <w:sz w:val="20"/>
                <w:szCs w:val="20"/>
              </w:rPr>
              <w:t>「部活動が活発」は生徒</w:t>
            </w:r>
            <w:r w:rsidR="000D75D3" w:rsidRPr="00360FB6">
              <w:rPr>
                <w:rFonts w:ascii="HGPｺﾞｼｯｸM" w:eastAsia="HGPｺﾞｼｯｸM" w:hAnsi="ＭＳ 明朝" w:hint="eastAsia"/>
                <w:sz w:val="20"/>
                <w:szCs w:val="20"/>
              </w:rPr>
              <w:t>94％（R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94</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0D75D3" w:rsidRPr="00360FB6">
              <w:rPr>
                <w:rFonts w:ascii="HGPｺﾞｼｯｸM" w:eastAsia="HGPｺﾞｼｯｸM" w:hAnsi="ＭＳ 明朝" w:hint="eastAsia"/>
                <w:sz w:val="20"/>
                <w:szCs w:val="20"/>
              </w:rPr>
              <w:t>、保護者7</w:t>
            </w:r>
            <w:r w:rsidR="0051130F" w:rsidRPr="00360FB6">
              <w:rPr>
                <w:rFonts w:ascii="HGPｺﾞｼｯｸM" w:eastAsia="HGPｺﾞｼｯｸM" w:hAnsi="ＭＳ 明朝" w:hint="eastAsia"/>
                <w:sz w:val="20"/>
                <w:szCs w:val="20"/>
              </w:rPr>
              <w:t>9</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:8</w:t>
            </w:r>
            <w:r w:rsidR="0051130F" w:rsidRPr="00360FB6">
              <w:rPr>
                <w:rFonts w:ascii="HGPｺﾞｼｯｸM" w:eastAsia="HGPｺﾞｼｯｸM" w:hAnsi="ＭＳ 明朝" w:hint="eastAsia"/>
                <w:sz w:val="20"/>
                <w:szCs w:val="20"/>
              </w:rPr>
              <w:t>4</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と</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高い肯定感</w:t>
            </w:r>
            <w:r w:rsidR="000D75D3" w:rsidRPr="00360FB6">
              <w:rPr>
                <w:rFonts w:ascii="HGPｺﾞｼｯｸM" w:eastAsia="HGPｺﾞｼｯｸM" w:hAnsi="ＭＳ 明朝" w:hint="eastAsia"/>
                <w:sz w:val="20"/>
                <w:szCs w:val="20"/>
              </w:rPr>
              <w:t>を</w:t>
            </w:r>
            <w:r w:rsidR="000D75D3" w:rsidRPr="00360FB6">
              <w:rPr>
                <w:rFonts w:ascii="HGPｺﾞｼｯｸM" w:eastAsia="HGPｺﾞｼｯｸM" w:hAnsi="ＭＳ 明朝"/>
                <w:sz w:val="20"/>
                <w:szCs w:val="20"/>
              </w:rPr>
              <w:t>得られた。「中学生に必要な情報を十分行っている」は、生徒8</w:t>
            </w:r>
            <w:r w:rsidR="0051130F" w:rsidRPr="00360FB6">
              <w:rPr>
                <w:rFonts w:ascii="HGPｺﾞｼｯｸM" w:eastAsia="HGPｺﾞｼｯｸM" w:hAnsi="ＭＳ 明朝" w:hint="eastAsia"/>
                <w:sz w:val="20"/>
                <w:szCs w:val="20"/>
              </w:rPr>
              <w:t>5</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:8</w:t>
            </w:r>
            <w:r w:rsidR="0051130F" w:rsidRPr="00360FB6">
              <w:rPr>
                <w:rFonts w:ascii="HGPｺﾞｼｯｸM" w:eastAsia="HGPｺﾞｼｯｸM" w:hAnsi="ＭＳ 明朝" w:hint="eastAsia"/>
                <w:sz w:val="20"/>
                <w:szCs w:val="20"/>
              </w:rPr>
              <w:t>6</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)、保護者</w:t>
            </w:r>
            <w:r w:rsidR="0051130F" w:rsidRPr="00360FB6">
              <w:rPr>
                <w:rFonts w:ascii="HGPｺﾞｼｯｸM" w:eastAsia="HGPｺﾞｼｯｸM" w:hAnsi="ＭＳ 明朝" w:hint="eastAsia"/>
                <w:sz w:val="20"/>
                <w:szCs w:val="20"/>
              </w:rPr>
              <w:t>77</w:t>
            </w:r>
            <w:r w:rsidR="000D75D3" w:rsidRPr="00360FB6">
              <w:rPr>
                <w:rFonts w:ascii="HGPｺﾞｼｯｸM" w:eastAsia="HGPｺﾞｼｯｸM" w:hAnsi="ＭＳ 明朝" w:hint="eastAsia"/>
                <w:sz w:val="20"/>
                <w:szCs w:val="20"/>
              </w:rPr>
              <w:t>％（</w:t>
            </w:r>
            <w:r w:rsidR="0051130F"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51130F" w:rsidRPr="00360FB6">
              <w:rPr>
                <w:rFonts w:ascii="HGPｺﾞｼｯｸM" w:eastAsia="HGPｺﾞｼｯｸM" w:hAnsi="ＭＳ 明朝" w:hint="eastAsia"/>
                <w:sz w:val="20"/>
                <w:szCs w:val="20"/>
              </w:rPr>
              <w:t>83</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)、教職員</w:t>
            </w:r>
            <w:r w:rsidR="0051130F" w:rsidRPr="00360FB6">
              <w:rPr>
                <w:rFonts w:ascii="HGPｺﾞｼｯｸM" w:eastAsia="HGPｺﾞｼｯｸM" w:hAnsi="ＭＳ 明朝" w:hint="eastAsia"/>
                <w:sz w:val="20"/>
                <w:szCs w:val="20"/>
              </w:rPr>
              <w:t>87</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51130F" w:rsidRPr="00360FB6">
              <w:rPr>
                <w:rFonts w:ascii="HGPｺﾞｼｯｸM" w:eastAsia="HGPｺﾞｼｯｸM" w:hAnsi="ＭＳ 明朝" w:hint="eastAsia"/>
                <w:sz w:val="20"/>
                <w:szCs w:val="20"/>
              </w:rPr>
              <w:t>96</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)と、</w:t>
            </w:r>
            <w:r w:rsidR="000D75D3" w:rsidRPr="00360FB6">
              <w:rPr>
                <w:rFonts w:ascii="HGPｺﾞｼｯｸM" w:eastAsia="HGPｺﾞｼｯｸM" w:hAnsi="ＭＳ 明朝" w:hint="eastAsia"/>
                <w:sz w:val="20"/>
                <w:szCs w:val="20"/>
              </w:rPr>
              <w:t>高い</w:t>
            </w:r>
            <w:r w:rsidR="000D75D3" w:rsidRPr="00360FB6">
              <w:rPr>
                <w:rFonts w:ascii="HGPｺﾞｼｯｸM" w:eastAsia="HGPｺﾞｼｯｸM" w:hAnsi="ＭＳ 明朝"/>
                <w:sz w:val="20"/>
                <w:szCs w:val="20"/>
              </w:rPr>
              <w:t>肯定的回答が得られた。</w:t>
            </w:r>
            <w:r w:rsidR="000D75D3" w:rsidRPr="00360FB6">
              <w:rPr>
                <w:rFonts w:ascii="HGPｺﾞｼｯｸM" w:eastAsia="HGPｺﾞｼｯｸM" w:hAnsi="ＭＳ 明朝" w:hint="eastAsia"/>
                <w:sz w:val="20"/>
                <w:szCs w:val="20"/>
              </w:rPr>
              <w:t>校内外で学校説明会</w:t>
            </w:r>
            <w:r w:rsidR="0051130F" w:rsidRPr="00360FB6">
              <w:rPr>
                <w:rFonts w:ascii="HGPｺﾞｼｯｸM" w:eastAsia="HGPｺﾞｼｯｸM" w:hAnsi="ＭＳ 明朝" w:hint="eastAsia"/>
                <w:sz w:val="20"/>
                <w:szCs w:val="20"/>
              </w:rPr>
              <w:t>を積極的に</w:t>
            </w:r>
            <w:r w:rsidR="000D75D3" w:rsidRPr="00360FB6">
              <w:rPr>
                <w:rFonts w:ascii="HGPｺﾞｼｯｸM" w:eastAsia="HGPｺﾞｼｯｸM" w:hAnsi="ＭＳ 明朝" w:hint="eastAsia"/>
                <w:sz w:val="20"/>
                <w:szCs w:val="20"/>
              </w:rPr>
              <w:t>実施</w:t>
            </w:r>
            <w:r w:rsidR="0051130F" w:rsidRPr="00360FB6">
              <w:rPr>
                <w:rFonts w:ascii="HGPｺﾞｼｯｸM" w:eastAsia="HGPｺﾞｼｯｸM" w:hAnsi="ＭＳ 明朝" w:hint="eastAsia"/>
                <w:sz w:val="20"/>
                <w:szCs w:val="20"/>
              </w:rPr>
              <w:t>した</w:t>
            </w:r>
            <w:r w:rsidR="000D75D3" w:rsidRPr="00360FB6">
              <w:rPr>
                <w:rFonts w:ascii="HGPｺﾞｼｯｸM" w:eastAsia="HGPｺﾞｼｯｸM" w:hAnsi="ＭＳ 明朝"/>
                <w:sz w:val="20"/>
                <w:szCs w:val="20"/>
              </w:rPr>
              <w:t>ことが結果に</w:t>
            </w:r>
            <w:r w:rsidRPr="00360FB6">
              <w:rPr>
                <w:rFonts w:ascii="HGPｺﾞｼｯｸM" w:eastAsia="HGPｺﾞｼｯｸM" w:hAnsi="ＭＳ 明朝" w:hint="eastAsia"/>
                <w:sz w:val="20"/>
                <w:szCs w:val="20"/>
              </w:rPr>
              <w:t>表れた</w:t>
            </w:r>
            <w:r w:rsidR="000D75D3" w:rsidRPr="00360FB6">
              <w:rPr>
                <w:rFonts w:ascii="HGPｺﾞｼｯｸM" w:eastAsia="HGPｺﾞｼｯｸM" w:hAnsi="ＭＳ 明朝"/>
                <w:sz w:val="20"/>
                <w:szCs w:val="20"/>
              </w:rPr>
              <w:t>と思われる。</w:t>
            </w:r>
          </w:p>
          <w:p w14:paraId="44FDB503" w14:textId="1DA3A862" w:rsidR="000D75D3"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保護者の「担任や教職員の対応は保護者に対して誠実である」は</w:t>
            </w:r>
            <w:r w:rsidR="0051130F" w:rsidRPr="00360FB6">
              <w:rPr>
                <w:rFonts w:ascii="HGPｺﾞｼｯｸM" w:eastAsia="HGPｺﾞｼｯｸM" w:hAnsi="ＭＳ 明朝" w:hint="eastAsia"/>
                <w:sz w:val="20"/>
                <w:szCs w:val="20"/>
              </w:rPr>
              <w:t>88</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51130F" w:rsidRPr="00360FB6">
              <w:rPr>
                <w:rFonts w:ascii="HGPｺﾞｼｯｸM" w:eastAsia="HGPｺﾞｼｯｸM" w:hAnsi="ＭＳ 明朝" w:hint="eastAsia"/>
                <w:sz w:val="20"/>
                <w:szCs w:val="20"/>
              </w:rPr>
              <w:t>90</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w:t>
            </w:r>
            <w:r w:rsidR="0051130F" w:rsidRPr="00360FB6">
              <w:rPr>
                <w:rFonts w:ascii="HGPｺﾞｼｯｸM" w:eastAsia="HGPｺﾞｼｯｸM" w:hAnsi="ＭＳ 明朝" w:hint="eastAsia"/>
                <w:sz w:val="20"/>
                <w:szCs w:val="20"/>
              </w:rPr>
              <w:t>であり</w:t>
            </w:r>
            <w:r w:rsidR="000D75D3" w:rsidRPr="00360FB6">
              <w:rPr>
                <w:rFonts w:ascii="HGPｺﾞｼｯｸM" w:eastAsia="HGPｺﾞｼｯｸM" w:hAnsi="ＭＳ 明朝" w:hint="eastAsia"/>
                <w:sz w:val="20"/>
                <w:szCs w:val="20"/>
              </w:rPr>
              <w:t>、引き続き、</w:t>
            </w:r>
            <w:r w:rsidR="0051130F" w:rsidRPr="00360FB6">
              <w:rPr>
                <w:rFonts w:ascii="HGPｺﾞｼｯｸM" w:eastAsia="HGPｺﾞｼｯｸM" w:hAnsi="ＭＳ 明朝" w:hint="eastAsia"/>
                <w:sz w:val="20"/>
                <w:szCs w:val="20"/>
              </w:rPr>
              <w:t>保護者との連携を深めていけるように</w:t>
            </w:r>
            <w:r w:rsidR="000D75D3" w:rsidRPr="00360FB6">
              <w:rPr>
                <w:rFonts w:ascii="HGPｺﾞｼｯｸM" w:eastAsia="HGPｺﾞｼｯｸM" w:hAnsi="ＭＳ 明朝" w:hint="eastAsia"/>
                <w:sz w:val="20"/>
                <w:szCs w:val="20"/>
              </w:rPr>
              <w:t>努める。</w:t>
            </w:r>
          </w:p>
          <w:p w14:paraId="54160131" w14:textId="77777777" w:rsidR="0049677A" w:rsidRPr="00360FB6" w:rsidRDefault="000D75D3" w:rsidP="00B564B0">
            <w:pPr>
              <w:spacing w:line="280" w:lineRule="exact"/>
              <w:rPr>
                <w:rFonts w:ascii="HGPｺﾞｼｯｸM" w:eastAsia="HGPｺﾞｼｯｸM" w:hAnsi="ＭＳ 明朝"/>
                <w:sz w:val="20"/>
                <w:szCs w:val="20"/>
              </w:rPr>
            </w:pPr>
            <w:r w:rsidRPr="00360FB6">
              <w:rPr>
                <w:rFonts w:ascii="HGPｺﾞｼｯｸM" w:eastAsia="HGPｺﾞｼｯｸM" w:hAnsi="ＭＳ 明朝"/>
                <w:sz w:val="20"/>
                <w:szCs w:val="20"/>
              </w:rPr>
              <w:t xml:space="preserve"> 【学校運営等】 </w:t>
            </w:r>
          </w:p>
          <w:p w14:paraId="6B388B1E" w14:textId="3FC5488D" w:rsidR="0049677A" w:rsidRPr="00360FB6" w:rsidRDefault="0049677A" w:rsidP="0049677A">
            <w:pPr>
              <w:spacing w:line="28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教職員の「分掌・教科の会議は有効に機能」は</w:t>
            </w:r>
            <w:r w:rsidR="00991D22" w:rsidRPr="00360FB6">
              <w:rPr>
                <w:rFonts w:ascii="HGPｺﾞｼｯｸM" w:eastAsia="HGPｺﾞｼｯｸM" w:hAnsi="ＭＳ 明朝" w:hint="eastAsia"/>
                <w:sz w:val="20"/>
                <w:szCs w:val="20"/>
              </w:rPr>
              <w:t>70</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991D22" w:rsidRPr="00360FB6">
              <w:rPr>
                <w:rFonts w:ascii="HGPｺﾞｼｯｸM" w:eastAsia="HGPｺﾞｼｯｸM" w:hAnsi="ＭＳ 明朝" w:hint="eastAsia"/>
                <w:sz w:val="20"/>
                <w:szCs w:val="20"/>
              </w:rPr>
              <w:t>66</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 xml:space="preserve">）、「各種委員会の取組みが有効に機能」は </w:t>
            </w:r>
            <w:r w:rsidR="00991D22" w:rsidRPr="00360FB6">
              <w:rPr>
                <w:rFonts w:ascii="HGPｺﾞｼｯｸM" w:eastAsia="HGPｺﾞｼｯｸM" w:hAnsi="ＭＳ 明朝" w:hint="eastAsia"/>
                <w:sz w:val="20"/>
                <w:szCs w:val="20"/>
              </w:rPr>
              <w:t>62</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0D75D3" w:rsidRPr="00360FB6">
              <w:rPr>
                <w:rFonts w:ascii="HGPｺﾞｼｯｸM" w:eastAsia="HGPｺﾞｼｯｸM" w:hAnsi="ＭＳ 明朝" w:hint="eastAsia"/>
                <w:sz w:val="20"/>
                <w:szCs w:val="20"/>
              </w:rPr>
              <w:t>:</w:t>
            </w:r>
            <w:r w:rsidR="00991D22" w:rsidRPr="00360FB6">
              <w:rPr>
                <w:rFonts w:ascii="HGPｺﾞｼｯｸM" w:eastAsia="HGPｺﾞｼｯｸM" w:hAnsi="ＭＳ 明朝" w:hint="eastAsia"/>
                <w:sz w:val="20"/>
                <w:szCs w:val="20"/>
              </w:rPr>
              <w:t>68</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 xml:space="preserve">)、「学年、分掌、教科等が連携し取組みが有効に機能」は </w:t>
            </w:r>
            <w:r w:rsidR="00991D22" w:rsidRPr="00360FB6">
              <w:rPr>
                <w:rFonts w:ascii="HGPｺﾞｼｯｸM" w:eastAsia="HGPｺﾞｼｯｸM" w:hAnsi="ＭＳ 明朝" w:hint="eastAsia"/>
                <w:sz w:val="20"/>
                <w:szCs w:val="20"/>
              </w:rPr>
              <w:t>45％（R</w:t>
            </w:r>
            <w:r w:rsidR="00436720" w:rsidRPr="00360FB6">
              <w:rPr>
                <w:rFonts w:ascii="HGPｺﾞｼｯｸM" w:eastAsia="HGPｺﾞｼｯｸM" w:hAnsi="ＭＳ 明朝" w:hint="eastAsia"/>
                <w:sz w:val="20"/>
                <w:szCs w:val="20"/>
              </w:rPr>
              <w:t>４</w:t>
            </w:r>
            <w:r w:rsidR="00991D22" w:rsidRPr="00360FB6">
              <w:rPr>
                <w:rFonts w:ascii="HGPｺﾞｼｯｸM" w:eastAsia="HGPｺﾞｼｯｸM" w:hAnsi="ＭＳ 明朝" w:hint="eastAsia"/>
                <w:sz w:val="20"/>
                <w:szCs w:val="20"/>
              </w:rPr>
              <w:t>:58％</w:t>
            </w:r>
            <w:r w:rsidR="00991D22" w:rsidRPr="00360FB6">
              <w:rPr>
                <w:rFonts w:ascii="HGPｺﾞｼｯｸM" w:eastAsia="HGPｺﾞｼｯｸM" w:hAnsi="ＭＳ 明朝"/>
                <w:sz w:val="20"/>
                <w:szCs w:val="20"/>
              </w:rPr>
              <w:t>)</w:t>
            </w:r>
            <w:r w:rsidR="00991D22" w:rsidRPr="00360FB6">
              <w:rPr>
                <w:rFonts w:ascii="HGPｺﾞｼｯｸM" w:eastAsia="HGPｺﾞｼｯｸM" w:hAnsi="ＭＳ 明朝" w:hint="eastAsia"/>
                <w:sz w:val="20"/>
                <w:szCs w:val="20"/>
              </w:rPr>
              <w:t>で、分掌・学年・教科の連携について、今後学校として、組織的にどのように取り組んでいくのかを検討するための</w:t>
            </w:r>
            <w:r w:rsidRPr="00360FB6">
              <w:rPr>
                <w:rFonts w:ascii="HGPｺﾞｼｯｸM" w:eastAsia="HGPｺﾞｼｯｸM" w:hAnsi="ＭＳ 明朝" w:hint="eastAsia"/>
                <w:sz w:val="20"/>
                <w:szCs w:val="20"/>
              </w:rPr>
              <w:t>『</w:t>
            </w:r>
            <w:r w:rsidR="00991D22" w:rsidRPr="00360FB6">
              <w:rPr>
                <w:rFonts w:ascii="HGPｺﾞｼｯｸM" w:eastAsia="HGPｺﾞｼｯｸM" w:hAnsi="ＭＳ 明朝" w:hint="eastAsia"/>
                <w:sz w:val="20"/>
                <w:szCs w:val="20"/>
              </w:rPr>
              <w:t>将来構想委員会</w:t>
            </w:r>
            <w:r w:rsidRPr="00360FB6">
              <w:rPr>
                <w:rFonts w:ascii="HGPｺﾞｼｯｸM" w:eastAsia="HGPｺﾞｼｯｸM" w:hAnsi="ＭＳ 明朝" w:hint="eastAsia"/>
                <w:sz w:val="20"/>
                <w:szCs w:val="20"/>
              </w:rPr>
              <w:t>』</w:t>
            </w:r>
            <w:r w:rsidR="00991D22" w:rsidRPr="00360FB6">
              <w:rPr>
                <w:rFonts w:ascii="HGPｺﾞｼｯｸM" w:eastAsia="HGPｺﾞｼｯｸM" w:hAnsi="ＭＳ 明朝" w:hint="eastAsia"/>
                <w:sz w:val="20"/>
                <w:szCs w:val="20"/>
              </w:rPr>
              <w:t>を、今年度途中から組織した。</w:t>
            </w:r>
          </w:p>
          <w:p w14:paraId="733DE153" w14:textId="778D1166" w:rsidR="00D1020A" w:rsidRPr="00360FB6" w:rsidRDefault="0049677A" w:rsidP="0049677A">
            <w:pPr>
              <w:spacing w:line="280" w:lineRule="exact"/>
              <w:ind w:left="200" w:hangingChars="100" w:hanging="200"/>
              <w:rPr>
                <w:rFonts w:ascii="ＭＳ 明朝" w:hAnsi="ＭＳ 明朝"/>
                <w:color w:val="D9D9D9"/>
                <w:sz w:val="20"/>
                <w:szCs w:val="20"/>
              </w:rPr>
            </w:pPr>
            <w:r w:rsidRPr="00360FB6">
              <w:rPr>
                <w:rFonts w:ascii="HGPｺﾞｼｯｸM" w:eastAsia="HGPｺﾞｼｯｸM" w:hAnsi="ＭＳ 明朝" w:hint="eastAsia"/>
                <w:sz w:val="20"/>
                <w:szCs w:val="20"/>
              </w:rPr>
              <w:t>〇</w:t>
            </w:r>
            <w:r w:rsidR="000D75D3" w:rsidRPr="00360FB6">
              <w:rPr>
                <w:rFonts w:ascii="HGPｺﾞｼｯｸM" w:eastAsia="HGPｺﾞｼｯｸM" w:hAnsi="ＭＳ 明朝"/>
                <w:sz w:val="20"/>
                <w:szCs w:val="20"/>
              </w:rPr>
              <w:t>生徒の「先生はお互いに協力している」は</w:t>
            </w:r>
            <w:r w:rsidR="00991D22" w:rsidRPr="00360FB6">
              <w:rPr>
                <w:rFonts w:ascii="HGPｺﾞｼｯｸM" w:eastAsia="HGPｺﾞｼｯｸM" w:hAnsi="ＭＳ 明朝" w:hint="eastAsia"/>
                <w:sz w:val="20"/>
                <w:szCs w:val="20"/>
              </w:rPr>
              <w:t>88</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991D22" w:rsidRPr="00360FB6">
              <w:rPr>
                <w:rFonts w:ascii="HGPｺﾞｼｯｸM" w:eastAsia="HGPｺﾞｼｯｸM" w:hAnsi="ＭＳ 明朝" w:hint="eastAsia"/>
                <w:sz w:val="20"/>
                <w:szCs w:val="20"/>
              </w:rPr>
              <w:t>：90</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）と</w:t>
            </w:r>
            <w:r w:rsidR="000D75D3" w:rsidRPr="00360FB6">
              <w:rPr>
                <w:rFonts w:ascii="HGPｺﾞｼｯｸM" w:eastAsia="HGPｺﾞｼｯｸM" w:hAnsi="ＭＳ 明朝" w:hint="eastAsia"/>
                <w:sz w:val="20"/>
                <w:szCs w:val="20"/>
              </w:rPr>
              <w:t>高い肯定的回答を得ている。</w:t>
            </w:r>
            <w:r w:rsidR="000D75D3" w:rsidRPr="00360FB6">
              <w:rPr>
                <w:rFonts w:ascii="HGPｺﾞｼｯｸM" w:eastAsia="HGPｺﾞｼｯｸM" w:hAnsi="ＭＳ 明朝"/>
                <w:sz w:val="20"/>
                <w:szCs w:val="20"/>
              </w:rPr>
              <w:t>教職員の「校内研修は教育実践に役立つ」は</w:t>
            </w:r>
            <w:r w:rsidR="00991D22" w:rsidRPr="00360FB6">
              <w:rPr>
                <w:rFonts w:ascii="HGPｺﾞｼｯｸM" w:eastAsia="HGPｺﾞｼｯｸM" w:hAnsi="ＭＳ 明朝" w:hint="eastAsia"/>
                <w:sz w:val="20"/>
                <w:szCs w:val="20"/>
              </w:rPr>
              <w:t>66</w:t>
            </w:r>
            <w:r w:rsidR="000D75D3" w:rsidRPr="00360FB6">
              <w:rPr>
                <w:rFonts w:ascii="HGPｺﾞｼｯｸM" w:eastAsia="HGPｺﾞｼｯｸM" w:hAnsi="ＭＳ 明朝" w:hint="eastAsia"/>
                <w:sz w:val="20"/>
                <w:szCs w:val="20"/>
              </w:rPr>
              <w:t>％</w:t>
            </w:r>
            <w:r w:rsidR="00991D22"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４</w:t>
            </w:r>
            <w:r w:rsidR="00991D22" w:rsidRPr="00360FB6">
              <w:rPr>
                <w:rFonts w:ascii="HGPｺﾞｼｯｸM" w:eastAsia="HGPｺﾞｼｯｸM" w:hAnsi="ＭＳ 明朝" w:hint="eastAsia"/>
                <w:sz w:val="20"/>
                <w:szCs w:val="20"/>
              </w:rPr>
              <w:t>：70％）と</w:t>
            </w:r>
            <w:r w:rsidR="00436720" w:rsidRPr="00360FB6">
              <w:rPr>
                <w:rFonts w:ascii="HGPｺﾞｼｯｸM" w:eastAsia="HGPｺﾞｼｯｸM" w:hAnsi="ＭＳ 明朝" w:hint="eastAsia"/>
                <w:sz w:val="20"/>
                <w:szCs w:val="20"/>
              </w:rPr>
              <w:t>４</w:t>
            </w:r>
            <w:r w:rsidR="00991D22" w:rsidRPr="00360FB6">
              <w:rPr>
                <w:rFonts w:ascii="HGPｺﾞｼｯｸM" w:eastAsia="HGPｺﾞｼｯｸM" w:hAnsi="ＭＳ 明朝" w:hint="eastAsia"/>
                <w:sz w:val="20"/>
                <w:szCs w:val="20"/>
              </w:rPr>
              <w:t>％下がったが、</w:t>
            </w:r>
            <w:r w:rsidR="000D75D3" w:rsidRPr="00360FB6">
              <w:rPr>
                <w:rFonts w:ascii="HGPｺﾞｼｯｸM" w:eastAsia="HGPｺﾞｼｯｸM" w:hAnsi="ＭＳ 明朝" w:hint="eastAsia"/>
                <w:sz w:val="20"/>
                <w:szCs w:val="20"/>
              </w:rPr>
              <w:t>R</w:t>
            </w:r>
            <w:r w:rsidR="00436720" w:rsidRPr="00360FB6">
              <w:rPr>
                <w:rFonts w:ascii="HGPｺﾞｼｯｸM" w:eastAsia="HGPｺﾞｼｯｸM" w:hAnsi="ＭＳ 明朝" w:hint="eastAsia"/>
                <w:sz w:val="20"/>
                <w:szCs w:val="20"/>
              </w:rPr>
              <w:t>３</w:t>
            </w:r>
            <w:r w:rsidR="000D75D3" w:rsidRPr="00360FB6">
              <w:rPr>
                <w:rFonts w:ascii="HGPｺﾞｼｯｸM" w:eastAsia="HGPｺﾞｼｯｸM" w:hAnsi="ＭＳ 明朝" w:hint="eastAsia"/>
                <w:sz w:val="20"/>
                <w:szCs w:val="20"/>
              </w:rPr>
              <w:t>:</w:t>
            </w:r>
            <w:r w:rsidR="000D75D3" w:rsidRPr="00360FB6">
              <w:rPr>
                <w:rFonts w:ascii="HGPｺﾞｼｯｸM" w:eastAsia="HGPｺﾞｼｯｸM" w:hAnsi="ＭＳ 明朝"/>
                <w:sz w:val="20"/>
                <w:szCs w:val="20"/>
              </w:rPr>
              <w:t>58</w:t>
            </w:r>
            <w:r w:rsidR="000D75D3" w:rsidRPr="00360FB6">
              <w:rPr>
                <w:rFonts w:ascii="HGPｺﾞｼｯｸM" w:eastAsia="HGPｺﾞｼｯｸM" w:hAnsi="ＭＳ 明朝" w:hint="eastAsia"/>
                <w:sz w:val="20"/>
                <w:szCs w:val="20"/>
              </w:rPr>
              <w:t>％</w:t>
            </w:r>
            <w:r w:rsidR="00991D22" w:rsidRPr="00360FB6">
              <w:rPr>
                <w:rFonts w:ascii="HGPｺﾞｼｯｸM" w:eastAsia="HGPｺﾞｼｯｸM" w:hAnsi="ＭＳ 明朝" w:hint="eastAsia"/>
                <w:sz w:val="20"/>
                <w:szCs w:val="20"/>
              </w:rPr>
              <w:t>よりは高いレベルを保っているので、教職員研修は一定の評価を</w:t>
            </w:r>
            <w:r w:rsidRPr="00360FB6">
              <w:rPr>
                <w:rFonts w:ascii="HGPｺﾞｼｯｸM" w:eastAsia="HGPｺﾞｼｯｸM" w:hAnsi="ＭＳ 明朝" w:hint="eastAsia"/>
                <w:sz w:val="20"/>
                <w:szCs w:val="20"/>
              </w:rPr>
              <w:t>得て</w:t>
            </w:r>
            <w:r w:rsidR="00991D22" w:rsidRPr="00360FB6">
              <w:rPr>
                <w:rFonts w:ascii="HGPｺﾞｼｯｸM" w:eastAsia="HGPｺﾞｼｯｸM" w:hAnsi="ＭＳ 明朝" w:hint="eastAsia"/>
                <w:sz w:val="20"/>
                <w:szCs w:val="20"/>
              </w:rPr>
              <w:t>おり、教育活動に必要な教職員研修を効果的に導入することで、教職員のスキルアップを今後も継続して行っていきたい</w:t>
            </w:r>
            <w:r w:rsidR="000D75D3" w:rsidRPr="00360FB6">
              <w:rPr>
                <w:rFonts w:ascii="HGPｺﾞｼｯｸM" w:eastAsia="HGPｺﾞｼｯｸM" w:hAnsi="ＭＳ 明朝" w:hint="eastAsia"/>
                <w:sz w:val="20"/>
                <w:szCs w:val="20"/>
              </w:rPr>
              <w:t>。</w:t>
            </w:r>
          </w:p>
        </w:tc>
        <w:tc>
          <w:tcPr>
            <w:tcW w:w="5925" w:type="dxa"/>
            <w:shd w:val="clear" w:color="auto" w:fill="auto"/>
            <w:tcMar>
              <w:top w:w="113" w:type="dxa"/>
              <w:left w:w="113" w:type="dxa"/>
              <w:bottom w:w="113" w:type="dxa"/>
              <w:right w:w="113" w:type="dxa"/>
            </w:tcMar>
          </w:tcPr>
          <w:p w14:paraId="27FA2EDB"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sz w:val="20"/>
                <w:szCs w:val="20"/>
              </w:rPr>
              <w:lastRenderedPageBreak/>
              <w:t>【第</w:t>
            </w:r>
            <w:r w:rsidRPr="00360FB6">
              <w:rPr>
                <w:rFonts w:ascii="HGPｺﾞｼｯｸM" w:eastAsia="HGPｺﾞｼｯｸM" w:hAnsi="ＭＳ 明朝" w:hint="eastAsia"/>
                <w:sz w:val="20"/>
                <w:szCs w:val="20"/>
              </w:rPr>
              <w:t>１</w:t>
            </w:r>
            <w:r w:rsidRPr="00360FB6">
              <w:rPr>
                <w:rFonts w:ascii="HGPｺﾞｼｯｸM" w:eastAsia="HGPｺﾞｼｯｸM" w:hAnsi="ＭＳ 明朝"/>
                <w:sz w:val="20"/>
                <w:szCs w:val="20"/>
              </w:rPr>
              <w:t>回（R</w:t>
            </w:r>
            <w:r w:rsidRPr="00360FB6">
              <w:rPr>
                <w:rFonts w:ascii="HGPｺﾞｼｯｸM" w:eastAsia="HGPｺﾞｼｯｸM" w:hAnsi="ＭＳ 明朝" w:hint="eastAsia"/>
                <w:sz w:val="20"/>
                <w:szCs w:val="20"/>
              </w:rPr>
              <w:t>５</w:t>
            </w:r>
            <w:r w:rsidRPr="00360FB6">
              <w:rPr>
                <w:rFonts w:ascii="HGPｺﾞｼｯｸM" w:eastAsia="HGPｺﾞｼｯｸM" w:hAnsi="ＭＳ 明朝"/>
                <w:sz w:val="20"/>
                <w:szCs w:val="20"/>
              </w:rPr>
              <w:t>/</w:t>
            </w:r>
            <w:r w:rsidRPr="00360FB6">
              <w:rPr>
                <w:rFonts w:ascii="HGPｺﾞｼｯｸM" w:eastAsia="HGPｺﾞｼｯｸM" w:hAnsi="ＭＳ 明朝" w:hint="eastAsia"/>
                <w:sz w:val="20"/>
                <w:szCs w:val="20"/>
              </w:rPr>
              <w:t>６</w:t>
            </w:r>
            <w:r w:rsidRPr="00360FB6">
              <w:rPr>
                <w:rFonts w:ascii="HGPｺﾞｼｯｸM" w:eastAsia="HGPｺﾞｼｯｸM" w:hAnsi="ＭＳ 明朝"/>
                <w:sz w:val="20"/>
                <w:szCs w:val="20"/>
              </w:rPr>
              <w:t>/</w:t>
            </w:r>
            <w:r w:rsidRPr="00360FB6">
              <w:rPr>
                <w:rFonts w:ascii="HGPｺﾞｼｯｸM" w:eastAsia="HGPｺﾞｼｯｸM" w:hAnsi="ＭＳ 明朝" w:hint="eastAsia"/>
                <w:sz w:val="20"/>
                <w:szCs w:val="20"/>
              </w:rPr>
              <w:t>16）</w:t>
            </w:r>
            <w:r w:rsidRPr="00360FB6">
              <w:rPr>
                <w:rFonts w:ascii="HGPｺﾞｼｯｸM" w:eastAsia="HGPｺﾞｼｯｸM" w:hAnsi="ＭＳ 明朝"/>
                <w:sz w:val="20"/>
                <w:szCs w:val="20"/>
              </w:rPr>
              <w:t>】</w:t>
            </w:r>
          </w:p>
          <w:p w14:paraId="43E44B38"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〇R５年度学校経営計画について</w:t>
            </w:r>
          </w:p>
          <w:p w14:paraId="28267E02" w14:textId="77777777" w:rsidR="00D1020A" w:rsidRPr="00360FB6" w:rsidRDefault="00881A50">
            <w:pPr>
              <w:spacing w:line="280" w:lineRule="exact"/>
              <w:ind w:left="200"/>
              <w:rPr>
                <w:rFonts w:ascii="HGPｺﾞｼｯｸM" w:eastAsia="HGPｺﾞｼｯｸM" w:hAnsi="ＭＳ 明朝"/>
                <w:sz w:val="20"/>
                <w:szCs w:val="20"/>
              </w:rPr>
            </w:pPr>
            <w:r w:rsidRPr="00360FB6">
              <w:rPr>
                <w:rFonts w:ascii="HGPｺﾞｼｯｸM" w:eastAsia="HGPｺﾞｼｯｸM" w:hAnsi="ＭＳ 明朝" w:hint="eastAsia"/>
                <w:sz w:val="20"/>
                <w:szCs w:val="20"/>
              </w:rPr>
              <w:t>・R４年度学校教育自己診断では、生徒や保護者の評価は概ね高い水準を維持している。前年度から学校経営計画に大きな変更はなく、成果指標の数値目標が丁寧に記されているので、継続して高水準を維持できる学校運営に期待したい。R４年度の教職員の学校教育自己診断では、教職員の学校運営に係る項目に自己評価の低いものが多い。新たな学校長のもとで、現状の分掌・学年・教科等における学校運営における問題点を明らかにしていただきたい。新たな取組みに期待する。</w:t>
            </w:r>
          </w:p>
          <w:p w14:paraId="67BCE452"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〇スクール・ポリシーについて</w:t>
            </w:r>
          </w:p>
          <w:p w14:paraId="54901693"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・花園高校が他校と違うこれだというものを示しつつ、普通科・国際文化科両学科にバランスのとれたものを学校として策定してほしい。</w:t>
            </w:r>
          </w:p>
          <w:p w14:paraId="36BED7C0"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〇進路指導について</w:t>
            </w:r>
          </w:p>
          <w:p w14:paraId="5267AC21"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・昨年度の</w:t>
            </w:r>
            <w:r w:rsidRPr="00360FB6">
              <w:rPr>
                <w:rFonts w:ascii="HGPｺﾞｼｯｸM" w:eastAsia="HGPｺﾞｼｯｸM" w:hAnsi="ＭＳ 明朝"/>
                <w:sz w:val="20"/>
                <w:szCs w:val="20"/>
              </w:rPr>
              <w:t>進路状況は</w:t>
            </w:r>
            <w:r w:rsidRPr="00360FB6">
              <w:rPr>
                <w:rFonts w:ascii="HGPｺﾞｼｯｸM" w:eastAsia="HGPｺﾞｼｯｸM" w:hAnsi="ＭＳ 明朝" w:hint="eastAsia"/>
                <w:sz w:val="20"/>
                <w:szCs w:val="20"/>
              </w:rPr>
              <w:t>、難関私立大学で減少に転じたが、大学で学びたい内容を高校時代にしっかりと決め、第一志望校に進学したい気持ちをつけさせることで、最後まであきらめない、納得のいく進路実現の結果であるという説明に納得できた。先生方の粘り強い進路指導を、今後も継続していただきたい。</w:t>
            </w:r>
          </w:p>
          <w:p w14:paraId="6E433D7C"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〇国際交流の取り組み等について</w:t>
            </w:r>
          </w:p>
          <w:p w14:paraId="249AB389"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府立高校全体的に国際文化科の人気がなくなってきたと感じていて、気になっているが、花園高校では、コロナ禍においてもオンラインでの国際交流を実施、昨年度からは海外語学研修旅行を再開し、他校にない魅力を発信し続けている。頑張ってほしい。</w:t>
            </w:r>
          </w:p>
          <w:p w14:paraId="5DE6616A"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sz w:val="20"/>
                <w:szCs w:val="20"/>
              </w:rPr>
              <w:t>【第２回（R</w:t>
            </w:r>
            <w:r w:rsidRPr="00360FB6">
              <w:rPr>
                <w:rFonts w:ascii="HGPｺﾞｼｯｸM" w:eastAsia="HGPｺﾞｼｯｸM" w:hAnsi="ＭＳ 明朝" w:hint="eastAsia"/>
                <w:sz w:val="20"/>
                <w:szCs w:val="20"/>
              </w:rPr>
              <w:t>５</w:t>
            </w:r>
            <w:r w:rsidRPr="00360FB6">
              <w:rPr>
                <w:rFonts w:ascii="HGPｺﾞｼｯｸM" w:eastAsia="HGPｺﾞｼｯｸM" w:hAnsi="ＭＳ 明朝"/>
                <w:sz w:val="20"/>
                <w:szCs w:val="20"/>
              </w:rPr>
              <w:t>/1</w:t>
            </w:r>
            <w:r w:rsidRPr="00360FB6">
              <w:rPr>
                <w:rFonts w:ascii="HGPｺﾞｼｯｸM" w:eastAsia="HGPｺﾞｼｯｸM" w:hAnsi="ＭＳ 明朝" w:hint="eastAsia"/>
                <w:sz w:val="20"/>
                <w:szCs w:val="20"/>
              </w:rPr>
              <w:t>0</w:t>
            </w:r>
            <w:r w:rsidRPr="00360FB6">
              <w:rPr>
                <w:rFonts w:ascii="HGPｺﾞｼｯｸM" w:eastAsia="HGPｺﾞｼｯｸM" w:hAnsi="ＭＳ 明朝"/>
                <w:sz w:val="20"/>
                <w:szCs w:val="20"/>
              </w:rPr>
              <w:t>/2</w:t>
            </w:r>
            <w:r w:rsidRPr="00360FB6">
              <w:rPr>
                <w:rFonts w:ascii="HGPｺﾞｼｯｸM" w:eastAsia="HGPｺﾞｼｯｸM" w:hAnsi="ＭＳ 明朝" w:hint="eastAsia"/>
                <w:sz w:val="20"/>
                <w:szCs w:val="20"/>
              </w:rPr>
              <w:t>4</w:t>
            </w:r>
            <w:r w:rsidRPr="00360FB6">
              <w:rPr>
                <w:rFonts w:ascii="HGPｺﾞｼｯｸM" w:eastAsia="HGPｺﾞｼｯｸM" w:hAnsi="ＭＳ 明朝"/>
                <w:sz w:val="20"/>
                <w:szCs w:val="20"/>
              </w:rPr>
              <w:t>）】</w:t>
            </w:r>
          </w:p>
          <w:p w14:paraId="6A3406C2"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sz w:val="20"/>
                <w:szCs w:val="20"/>
              </w:rPr>
              <w:t>〇授業見学を通して</w:t>
            </w:r>
          </w:p>
          <w:p w14:paraId="68F425DA"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・リーディングGIGA事業で、全HR教室に電子黒板機能つきプロジェクターが導入されており、先生方でさまざまな方法で活用されていた。</w:t>
            </w:r>
          </w:p>
          <w:p w14:paraId="795D132E"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sz w:val="20"/>
                <w:szCs w:val="20"/>
              </w:rPr>
              <w:t xml:space="preserve"> ・</w:t>
            </w:r>
            <w:r w:rsidRPr="00360FB6">
              <w:rPr>
                <w:rFonts w:ascii="HGPｺﾞｼｯｸM" w:eastAsia="HGPｺﾞｼｯｸM" w:hAnsi="ＭＳ 明朝" w:hint="eastAsia"/>
                <w:sz w:val="20"/>
                <w:szCs w:val="20"/>
              </w:rPr>
              <w:t>生徒が</w:t>
            </w:r>
            <w:proofErr w:type="spellStart"/>
            <w:r w:rsidRPr="00360FB6">
              <w:rPr>
                <w:rFonts w:ascii="HGPｺﾞｼｯｸM" w:eastAsia="HGPｺﾞｼｯｸM" w:hAnsi="ＭＳ 明朝" w:hint="eastAsia"/>
                <w:sz w:val="20"/>
                <w:szCs w:val="20"/>
              </w:rPr>
              <w:t>ChromeBook</w:t>
            </w:r>
            <w:proofErr w:type="spellEnd"/>
            <w:r w:rsidRPr="00360FB6">
              <w:rPr>
                <w:rFonts w:ascii="HGPｺﾞｼｯｸM" w:eastAsia="HGPｺﾞｼｯｸM" w:hAnsi="ＭＳ 明朝" w:hint="eastAsia"/>
                <w:sz w:val="20"/>
                <w:szCs w:val="20"/>
              </w:rPr>
              <w:t>を使って、小テストに回答している授業、黒板に投影された英語の本文に手持ちのタブレットからタッチペンで解説を書き込む授業、グループワークでシートに班での考えを共同編集でまとめていく授業など、リーディングGIGAアドバンス校の取り組みを見ることができた。これからもいろいろな取り組みを行ってほしい。</w:t>
            </w:r>
          </w:p>
          <w:p w14:paraId="02B5B6A3"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・グローバル化が進む中、オールイングリッシュの授業はとても意味があると感じた。推進してもらいたい。</w:t>
            </w:r>
          </w:p>
          <w:p w14:paraId="102C467D"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・寝ている生徒はほとんどいなかった。楽しそうに授業を受けていた。その様子が見られてよかった。</w:t>
            </w:r>
          </w:p>
          <w:p w14:paraId="0D98D087"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〇スクール・ポリシー（案）について</w:t>
            </w:r>
          </w:p>
          <w:p w14:paraId="3A848E7B"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・全会一致で承認。昨年度策定したスクールミッションをもとに作成されたもので、第１回の意見をうまく取り入れられている。今後は、具現化に向けた経営計画の策定を進めてもらいたい。</w:t>
            </w:r>
          </w:p>
          <w:p w14:paraId="0A5ACA72"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〇令和５年度第１回授業アンケート結果について</w:t>
            </w:r>
          </w:p>
          <w:p w14:paraId="58152F02"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・すべての項目で、昨年度第１回、第２回のアンケートの結果を上回っている。先生方の努力の賜物だと思う。</w:t>
            </w:r>
          </w:p>
          <w:p w14:paraId="3FB95763"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・生徒の授業アンケート結果がいいことがいい結果を生み出すとは考えにくい。生徒が満足していることが生徒の学力を引き上げていることにつながっているのか疑問である。</w:t>
            </w:r>
          </w:p>
          <w:p w14:paraId="445A4DE0" w14:textId="77777777" w:rsidR="00D1020A" w:rsidRPr="00360FB6" w:rsidRDefault="00881A50">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〇生徒がわかる授業の実現に向けた授業力向上の取り組みについて</w:t>
            </w:r>
          </w:p>
          <w:p w14:paraId="576A6D34" w14:textId="5CE7AB89"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・ICT機器はあくまでも道具なので、その活用をすることが目的では</w:t>
            </w:r>
            <w:r w:rsidRPr="00360FB6">
              <w:rPr>
                <w:rFonts w:ascii="HGPｺﾞｼｯｸM" w:eastAsia="HGPｺﾞｼｯｸM" w:hAnsi="ＭＳ 明朝" w:hint="eastAsia"/>
                <w:sz w:val="20"/>
                <w:szCs w:val="20"/>
              </w:rPr>
              <w:lastRenderedPageBreak/>
              <w:t>ない。</w:t>
            </w:r>
            <w:r w:rsidR="00436720" w:rsidRPr="00360FB6">
              <w:rPr>
                <w:rFonts w:ascii="HGPｺﾞｼｯｸM" w:eastAsia="HGPｺﾞｼｯｸM" w:hAnsi="ＭＳ 明朝" w:hint="eastAsia"/>
                <w:sz w:val="20"/>
                <w:szCs w:val="20"/>
              </w:rPr>
              <w:t>プレゼンテーションソフト</w:t>
            </w:r>
            <w:r w:rsidRPr="00360FB6">
              <w:rPr>
                <w:rFonts w:ascii="HGPｺﾞｼｯｸM" w:eastAsia="HGPｺﾞｼｯｸM" w:hAnsi="ＭＳ 明朝" w:hint="eastAsia"/>
                <w:sz w:val="20"/>
                <w:szCs w:val="20"/>
              </w:rPr>
              <w:t>の内容を写すだけで、ICTを活用したとは言えないので、注意が必要である。</w:t>
            </w:r>
          </w:p>
          <w:p w14:paraId="28EC5423"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・ICTの活用にだけ気を取られて、生徒の学びをどうしていくのかという視点がなければ、いけない。</w:t>
            </w:r>
          </w:p>
          <w:p w14:paraId="0D6479F1"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ちょっと上のレベルをやっておかないと、生徒の学力は向上しない。授業の相互見学の取り組みについては、他教科の授業を見ても自教科に活かせるかは、疑問であり、自教科の中で意見交換し、深めていくことは大切。個別最適な学びをいかに実現するかが鍵となる。個別最適な学びの視点がなければ、学力の低い生徒はわからない、学力の高い生徒は不満足という状況がおきる。</w:t>
            </w:r>
          </w:p>
          <w:p w14:paraId="62A6C101" w14:textId="77777777" w:rsidR="00D1020A" w:rsidRPr="00360FB6" w:rsidRDefault="00881A50">
            <w:pPr>
              <w:spacing w:line="28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・授業力向上のためには、教員どうしの学びの共有の場が必要である。教科内で意見交換を行い、学びを深めていく仕掛けが必要。</w:t>
            </w:r>
          </w:p>
          <w:p w14:paraId="34BF7265" w14:textId="77777777" w:rsidR="009B5ECB" w:rsidRPr="00360FB6" w:rsidRDefault="009B5ECB" w:rsidP="009B5ECB">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【第３回（Ｒ６/２/９）】</w:t>
            </w:r>
          </w:p>
          <w:p w14:paraId="3797DA97" w14:textId="77777777" w:rsidR="0076408A" w:rsidRPr="00360FB6" w:rsidRDefault="009B5ECB" w:rsidP="009B5ECB">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〇令和５年度第２回授業ア</w:t>
            </w:r>
            <w:r w:rsidR="0076408A" w:rsidRPr="00360FB6">
              <w:rPr>
                <w:rFonts w:ascii="HGPｺﾞｼｯｸM" w:eastAsia="HGPｺﾞｼｯｸM" w:hAnsi="ＭＳ 明朝" w:hint="eastAsia"/>
                <w:sz w:val="20"/>
                <w:szCs w:val="20"/>
              </w:rPr>
              <w:t>ンケート結果及び</w:t>
            </w:r>
            <w:r w:rsidRPr="00360FB6">
              <w:rPr>
                <w:rFonts w:ascii="HGPｺﾞｼｯｸM" w:eastAsia="HGPｺﾞｼｯｸM" w:hAnsi="ＭＳ 明朝" w:hint="eastAsia"/>
                <w:sz w:val="20"/>
                <w:szCs w:val="20"/>
              </w:rPr>
              <w:t>令和５年度学校教育</w:t>
            </w:r>
          </w:p>
          <w:p w14:paraId="2F9457D9" w14:textId="52D45A45" w:rsidR="009B5ECB" w:rsidRPr="00360FB6" w:rsidRDefault="009B5ECB" w:rsidP="0076408A">
            <w:pPr>
              <w:spacing w:line="28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自己診断結果について</w:t>
            </w:r>
          </w:p>
          <w:p w14:paraId="74C4E119" w14:textId="77777777" w:rsidR="0076408A" w:rsidRPr="00360FB6" w:rsidRDefault="009B5ECB" w:rsidP="0076408A">
            <w:pPr>
              <w:spacing w:line="280" w:lineRule="exact"/>
              <w:ind w:leftChars="100" w:left="310" w:hangingChars="50" w:hanging="100"/>
              <w:rPr>
                <w:rFonts w:ascii="HGPｺﾞｼｯｸM" w:eastAsia="HGPｺﾞｼｯｸM" w:hAnsi="ＭＳ 明朝"/>
                <w:sz w:val="20"/>
                <w:szCs w:val="20"/>
              </w:rPr>
            </w:pPr>
            <w:r w:rsidRPr="00360FB6">
              <w:rPr>
                <w:rFonts w:ascii="HGPｺﾞｼｯｸM" w:eastAsia="HGPｺﾞｼｯｸM" w:hAnsi="ＭＳ 明朝" w:hint="eastAsia"/>
                <w:sz w:val="20"/>
                <w:szCs w:val="20"/>
              </w:rPr>
              <w:t>・今年度の学校教育自己診断で肯定率の低かった</w:t>
            </w:r>
            <w:r w:rsidR="0076408A" w:rsidRPr="00360FB6">
              <w:rPr>
                <w:rFonts w:ascii="HGPｺﾞｼｯｸM" w:eastAsia="HGPｺﾞｼｯｸM" w:hAnsi="ＭＳ 明朝" w:hint="eastAsia"/>
                <w:sz w:val="20"/>
                <w:szCs w:val="20"/>
              </w:rPr>
              <w:t>「</w:t>
            </w:r>
            <w:r w:rsidRPr="00360FB6">
              <w:rPr>
                <w:rFonts w:ascii="HGPｺﾞｼｯｸM" w:eastAsia="HGPｺﾞｼｯｸM" w:hAnsi="ＭＳ 明朝" w:hint="eastAsia"/>
                <w:sz w:val="20"/>
                <w:szCs w:val="20"/>
              </w:rPr>
              <w:t>分掌・学年・教科の連携</w:t>
            </w:r>
            <w:r w:rsidR="0076408A" w:rsidRPr="00360FB6">
              <w:rPr>
                <w:rFonts w:ascii="HGPｺﾞｼｯｸM" w:eastAsia="HGPｺﾞｼｯｸM" w:hAnsi="ＭＳ 明朝" w:hint="eastAsia"/>
                <w:sz w:val="20"/>
                <w:szCs w:val="20"/>
              </w:rPr>
              <w:t>」の項目について</w:t>
            </w:r>
            <w:r w:rsidRPr="00360FB6">
              <w:rPr>
                <w:rFonts w:ascii="HGPｺﾞｼｯｸM" w:eastAsia="HGPｺﾞｼｯｸM" w:hAnsi="ＭＳ 明朝" w:hint="eastAsia"/>
                <w:sz w:val="20"/>
                <w:szCs w:val="20"/>
              </w:rPr>
              <w:t>、学校</w:t>
            </w:r>
            <w:r w:rsidR="0076408A" w:rsidRPr="00360FB6">
              <w:rPr>
                <w:rFonts w:ascii="HGPｺﾞｼｯｸM" w:eastAsia="HGPｺﾞｼｯｸM" w:hAnsi="ＭＳ 明朝" w:hint="eastAsia"/>
                <w:sz w:val="20"/>
                <w:szCs w:val="20"/>
              </w:rPr>
              <w:t>の</w:t>
            </w:r>
            <w:r w:rsidRPr="00360FB6">
              <w:rPr>
                <w:rFonts w:ascii="HGPｺﾞｼｯｸM" w:eastAsia="HGPｺﾞｼｯｸM" w:hAnsi="ＭＳ 明朝" w:hint="eastAsia"/>
                <w:sz w:val="20"/>
                <w:szCs w:val="20"/>
              </w:rPr>
              <w:t>組織運営</w:t>
            </w:r>
            <w:r w:rsidR="0076408A" w:rsidRPr="00360FB6">
              <w:rPr>
                <w:rFonts w:ascii="HGPｺﾞｼｯｸM" w:eastAsia="HGPｺﾞｼｯｸM" w:hAnsi="ＭＳ 明朝" w:hint="eastAsia"/>
                <w:sz w:val="20"/>
                <w:szCs w:val="20"/>
              </w:rPr>
              <w:t>の上で</w:t>
            </w:r>
            <w:r w:rsidRPr="00360FB6">
              <w:rPr>
                <w:rFonts w:ascii="HGPｺﾞｼｯｸM" w:eastAsia="HGPｺﾞｼｯｸM" w:hAnsi="ＭＳ 明朝" w:hint="eastAsia"/>
                <w:sz w:val="20"/>
                <w:szCs w:val="20"/>
              </w:rPr>
              <w:t>改善が必要</w:t>
            </w:r>
            <w:r w:rsidR="0076408A" w:rsidRPr="00360FB6">
              <w:rPr>
                <w:rFonts w:ascii="HGPｺﾞｼｯｸM" w:eastAsia="HGPｺﾞｼｯｸM" w:hAnsi="ＭＳ 明朝" w:hint="eastAsia"/>
                <w:sz w:val="20"/>
                <w:szCs w:val="20"/>
              </w:rPr>
              <w:t>。</w:t>
            </w:r>
            <w:r w:rsidRPr="00360FB6">
              <w:rPr>
                <w:rFonts w:ascii="HGPｺﾞｼｯｸM" w:eastAsia="HGPｺﾞｼｯｸM" w:hAnsi="ＭＳ 明朝" w:hint="eastAsia"/>
                <w:sz w:val="20"/>
                <w:szCs w:val="20"/>
              </w:rPr>
              <w:t>将来構想委員会を中心</w:t>
            </w:r>
            <w:r w:rsidR="0076408A" w:rsidRPr="00360FB6">
              <w:rPr>
                <w:rFonts w:ascii="HGPｺﾞｼｯｸM" w:eastAsia="HGPｺﾞｼｯｸM" w:hAnsi="ＭＳ 明朝" w:hint="eastAsia"/>
                <w:sz w:val="20"/>
                <w:szCs w:val="20"/>
              </w:rPr>
              <w:t>に</w:t>
            </w:r>
            <w:r w:rsidRPr="00360FB6">
              <w:rPr>
                <w:rFonts w:ascii="HGPｺﾞｼｯｸM" w:eastAsia="HGPｺﾞｼｯｸM" w:hAnsi="ＭＳ 明朝" w:hint="eastAsia"/>
                <w:sz w:val="20"/>
                <w:szCs w:val="20"/>
              </w:rPr>
              <w:t>改善</w:t>
            </w:r>
            <w:r w:rsidR="0076408A" w:rsidRPr="00360FB6">
              <w:rPr>
                <w:rFonts w:ascii="HGPｺﾞｼｯｸM" w:eastAsia="HGPｺﾞｼｯｸM" w:hAnsi="ＭＳ 明朝" w:hint="eastAsia"/>
                <w:sz w:val="20"/>
                <w:szCs w:val="20"/>
              </w:rPr>
              <w:t>に努めて</w:t>
            </w:r>
            <w:r w:rsidRPr="00360FB6">
              <w:rPr>
                <w:rFonts w:ascii="HGPｺﾞｼｯｸM" w:eastAsia="HGPｺﾞｼｯｸM" w:hAnsi="ＭＳ 明朝" w:hint="eastAsia"/>
                <w:sz w:val="20"/>
                <w:szCs w:val="20"/>
              </w:rPr>
              <w:t>ほしい。</w:t>
            </w:r>
          </w:p>
          <w:p w14:paraId="68FADA6C" w14:textId="038A9080" w:rsidR="009B5ECB" w:rsidRPr="00360FB6" w:rsidRDefault="009B5ECB" w:rsidP="0076408A">
            <w:pPr>
              <w:spacing w:line="280" w:lineRule="exact"/>
              <w:ind w:leftChars="150" w:left="315"/>
              <w:rPr>
                <w:rFonts w:ascii="HGPｺﾞｼｯｸM" w:eastAsia="HGPｺﾞｼｯｸM" w:hAnsi="ＭＳ 明朝"/>
                <w:sz w:val="20"/>
                <w:szCs w:val="20"/>
              </w:rPr>
            </w:pPr>
            <w:r w:rsidRPr="00360FB6">
              <w:rPr>
                <w:rFonts w:ascii="HGPｺﾞｼｯｸM" w:eastAsia="HGPｺﾞｼｯｸM" w:hAnsi="ＭＳ 明朝" w:hint="eastAsia"/>
                <w:sz w:val="20"/>
                <w:szCs w:val="20"/>
              </w:rPr>
              <w:t>校内での仕事の分化</w:t>
            </w:r>
            <w:r w:rsidR="0076408A" w:rsidRPr="00360FB6">
              <w:rPr>
                <w:rFonts w:ascii="HGPｺﾞｼｯｸM" w:eastAsia="HGPｺﾞｼｯｸM" w:hAnsi="ＭＳ 明朝" w:hint="eastAsia"/>
                <w:sz w:val="20"/>
                <w:szCs w:val="20"/>
              </w:rPr>
              <w:t>については</w:t>
            </w:r>
            <w:r w:rsidRPr="00360FB6">
              <w:rPr>
                <w:rFonts w:ascii="HGPｺﾞｼｯｸM" w:eastAsia="HGPｺﾞｼｯｸM" w:hAnsi="ＭＳ 明朝" w:hint="eastAsia"/>
                <w:sz w:val="20"/>
                <w:szCs w:val="20"/>
              </w:rPr>
              <w:t>、一つの</w:t>
            </w:r>
            <w:r w:rsidR="0076408A" w:rsidRPr="00360FB6">
              <w:rPr>
                <w:rFonts w:ascii="HGPｺﾞｼｯｸM" w:eastAsia="HGPｺﾞｼｯｸM" w:hAnsi="ＭＳ 明朝" w:hint="eastAsia"/>
                <w:sz w:val="20"/>
                <w:szCs w:val="20"/>
              </w:rPr>
              <w:t>業務に対</w:t>
            </w:r>
            <w:r w:rsidRPr="00360FB6">
              <w:rPr>
                <w:rFonts w:ascii="HGPｺﾞｼｯｸM" w:eastAsia="HGPｺﾞｼｯｸM" w:hAnsi="ＭＳ 明朝" w:hint="eastAsia"/>
                <w:sz w:val="20"/>
                <w:szCs w:val="20"/>
              </w:rPr>
              <w:t>して、どの組織が行うのかの交通整理を行</w:t>
            </w:r>
            <w:r w:rsidR="0076408A" w:rsidRPr="00360FB6">
              <w:rPr>
                <w:rFonts w:ascii="HGPｺﾞｼｯｸM" w:eastAsia="HGPｺﾞｼｯｸM" w:hAnsi="ＭＳ 明朝" w:hint="eastAsia"/>
                <w:sz w:val="20"/>
                <w:szCs w:val="20"/>
              </w:rPr>
              <w:t>う。</w:t>
            </w:r>
            <w:r w:rsidRPr="00360FB6">
              <w:rPr>
                <w:rFonts w:ascii="HGPｺﾞｼｯｸM" w:eastAsia="HGPｺﾞｼｯｸM" w:hAnsi="ＭＳ 明朝" w:hint="eastAsia"/>
                <w:sz w:val="20"/>
                <w:szCs w:val="20"/>
              </w:rPr>
              <w:t>「総合的な探究の時間」の運営では、教科間の連携</w:t>
            </w:r>
            <w:r w:rsidR="0076408A" w:rsidRPr="00360FB6">
              <w:rPr>
                <w:rFonts w:ascii="HGPｺﾞｼｯｸM" w:eastAsia="HGPｺﾞｼｯｸM" w:hAnsi="ＭＳ 明朝" w:hint="eastAsia"/>
                <w:sz w:val="20"/>
                <w:szCs w:val="20"/>
              </w:rPr>
              <w:t>と</w:t>
            </w:r>
            <w:r w:rsidRPr="00360FB6">
              <w:rPr>
                <w:rFonts w:ascii="HGPｺﾞｼｯｸM" w:eastAsia="HGPｺﾞｼｯｸM" w:hAnsi="ＭＳ 明朝" w:hint="eastAsia"/>
                <w:sz w:val="20"/>
                <w:szCs w:val="20"/>
              </w:rPr>
              <w:t>学年間の連携</w:t>
            </w:r>
            <w:r w:rsidR="0076408A" w:rsidRPr="00360FB6">
              <w:rPr>
                <w:rFonts w:ascii="HGPｺﾞｼｯｸM" w:eastAsia="HGPｺﾞｼｯｸM" w:hAnsi="ＭＳ 明朝" w:hint="eastAsia"/>
                <w:sz w:val="20"/>
                <w:szCs w:val="20"/>
              </w:rPr>
              <w:t>をうまくリンクさせることが必要</w:t>
            </w:r>
            <w:r w:rsidRPr="00360FB6">
              <w:rPr>
                <w:rFonts w:ascii="HGPｺﾞｼｯｸM" w:eastAsia="HGPｺﾞｼｯｸM" w:hAnsi="ＭＳ 明朝" w:hint="eastAsia"/>
                <w:sz w:val="20"/>
                <w:szCs w:val="20"/>
              </w:rPr>
              <w:t>。</w:t>
            </w:r>
            <w:r w:rsidR="0076408A" w:rsidRPr="00360FB6">
              <w:rPr>
                <w:rFonts w:ascii="HGPｺﾞｼｯｸM" w:eastAsia="HGPｺﾞｼｯｸM" w:hAnsi="ＭＳ 明朝" w:hint="eastAsia"/>
                <w:sz w:val="20"/>
                <w:szCs w:val="20"/>
              </w:rPr>
              <w:t>いずれにせよ</w:t>
            </w:r>
            <w:r w:rsidRPr="00360FB6">
              <w:rPr>
                <w:rFonts w:ascii="HGPｺﾞｼｯｸM" w:eastAsia="HGPｺﾞｼｯｸM" w:hAnsi="ＭＳ 明朝" w:hint="eastAsia"/>
                <w:sz w:val="20"/>
                <w:szCs w:val="20"/>
              </w:rPr>
              <w:t>方針を立てて学校運営をしてほしい。</w:t>
            </w:r>
          </w:p>
          <w:p w14:paraId="7A9A6315" w14:textId="2BF96426" w:rsidR="009B5ECB" w:rsidRPr="00360FB6" w:rsidRDefault="009B5ECB" w:rsidP="0076408A">
            <w:pPr>
              <w:spacing w:line="280" w:lineRule="exact"/>
              <w:ind w:leftChars="100" w:left="310" w:hangingChars="50" w:hanging="100"/>
              <w:rPr>
                <w:rFonts w:ascii="HGPｺﾞｼｯｸM" w:eastAsia="HGPｺﾞｼｯｸM" w:hAnsi="ＭＳ 明朝"/>
                <w:sz w:val="20"/>
                <w:szCs w:val="20"/>
              </w:rPr>
            </w:pPr>
            <w:r w:rsidRPr="00360FB6">
              <w:rPr>
                <w:rFonts w:ascii="HGPｺﾞｼｯｸM" w:eastAsia="HGPｺﾞｼｯｸM" w:hAnsi="ＭＳ 明朝" w:hint="eastAsia"/>
                <w:sz w:val="20"/>
                <w:szCs w:val="20"/>
              </w:rPr>
              <w:t>・生徒の自学自習がなされていない</w:t>
            </w:r>
            <w:r w:rsidR="0076408A" w:rsidRPr="00360FB6">
              <w:rPr>
                <w:rFonts w:ascii="HGPｺﾞｼｯｸM" w:eastAsia="HGPｺﾞｼｯｸM" w:hAnsi="ＭＳ 明朝" w:hint="eastAsia"/>
                <w:sz w:val="20"/>
                <w:szCs w:val="20"/>
              </w:rPr>
              <w:t>こと</w:t>
            </w:r>
            <w:r w:rsidRPr="00360FB6">
              <w:rPr>
                <w:rFonts w:ascii="HGPｺﾞｼｯｸM" w:eastAsia="HGPｺﾞｼｯｸM" w:hAnsi="ＭＳ 明朝" w:hint="eastAsia"/>
                <w:sz w:val="20"/>
                <w:szCs w:val="20"/>
              </w:rPr>
              <w:t>については、大学進学をめざした高校の学習であることを生徒にいかに周知させるかが大切。そのためには、１年生段階から家庭学習を推進する</w:t>
            </w:r>
            <w:r w:rsidR="0076408A" w:rsidRPr="00360FB6">
              <w:rPr>
                <w:rFonts w:ascii="HGPｺﾞｼｯｸM" w:eastAsia="HGPｺﾞｼｯｸM" w:hAnsi="ＭＳ 明朝" w:hint="eastAsia"/>
                <w:sz w:val="20"/>
                <w:szCs w:val="20"/>
              </w:rPr>
              <w:t>必要がある。早い段階で進路説明会を開催したりして、生徒たちの自学</w:t>
            </w:r>
            <w:r w:rsidRPr="00360FB6">
              <w:rPr>
                <w:rFonts w:ascii="HGPｺﾞｼｯｸM" w:eastAsia="HGPｺﾞｼｯｸM" w:hAnsi="ＭＳ 明朝" w:hint="eastAsia"/>
                <w:sz w:val="20"/>
                <w:szCs w:val="20"/>
              </w:rPr>
              <w:t>を促すきっかけを作ってほしい。</w:t>
            </w:r>
          </w:p>
          <w:p w14:paraId="0FD81484" w14:textId="77777777" w:rsidR="009B5ECB" w:rsidRPr="00360FB6" w:rsidRDefault="009B5ECB" w:rsidP="009B5ECB">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〇令和５年度学校評価（案）について</w:t>
            </w:r>
          </w:p>
          <w:p w14:paraId="6F97D767" w14:textId="6D596587" w:rsidR="009B5ECB" w:rsidRPr="00360FB6" w:rsidRDefault="009B5ECB" w:rsidP="0076408A">
            <w:pPr>
              <w:spacing w:line="280" w:lineRule="exact"/>
              <w:ind w:leftChars="100" w:left="310" w:hangingChars="50" w:hanging="100"/>
              <w:rPr>
                <w:rFonts w:ascii="HGPｺﾞｼｯｸM" w:eastAsia="HGPｺﾞｼｯｸM" w:hAnsi="ＭＳ 明朝"/>
                <w:sz w:val="20"/>
                <w:szCs w:val="20"/>
              </w:rPr>
            </w:pPr>
            <w:r w:rsidRPr="00360FB6">
              <w:rPr>
                <w:rFonts w:ascii="HGPｺﾞｼｯｸM" w:eastAsia="HGPｺﾞｼｯｸM" w:hAnsi="ＭＳ 明朝" w:hint="eastAsia"/>
                <w:sz w:val="20"/>
                <w:szCs w:val="20"/>
              </w:rPr>
              <w:t>・今年度</w:t>
            </w:r>
            <w:r w:rsidR="0076408A" w:rsidRPr="00360FB6">
              <w:rPr>
                <w:rFonts w:ascii="HGPｺﾞｼｯｸM" w:eastAsia="HGPｺﾞｼｯｸM" w:hAnsi="ＭＳ 明朝" w:hint="eastAsia"/>
                <w:sz w:val="20"/>
                <w:szCs w:val="20"/>
              </w:rPr>
              <w:t>は、</w:t>
            </w:r>
            <w:r w:rsidRPr="00360FB6">
              <w:rPr>
                <w:rFonts w:ascii="HGPｺﾞｼｯｸM" w:eastAsia="HGPｺﾞｼｯｸM" w:hAnsi="ＭＳ 明朝" w:hint="eastAsia"/>
                <w:sz w:val="20"/>
                <w:szCs w:val="20"/>
              </w:rPr>
              <w:t>各項目で学校教育自己診断の結果は良好。働き方改革を推し進め、教職員の超過勤務時間を大幅に削減させるなど評価できる項目が多い。</w:t>
            </w:r>
          </w:p>
          <w:p w14:paraId="2F2F8740" w14:textId="38CA5E6F" w:rsidR="009B5ECB" w:rsidRPr="00360FB6" w:rsidRDefault="009B5ECB" w:rsidP="009818F6">
            <w:pPr>
              <w:spacing w:line="280" w:lineRule="exact"/>
              <w:ind w:leftChars="100" w:left="310" w:hangingChars="50" w:hanging="100"/>
              <w:rPr>
                <w:rFonts w:ascii="HGPｺﾞｼｯｸM" w:eastAsia="HGPｺﾞｼｯｸM" w:hAnsi="ＭＳ 明朝"/>
                <w:sz w:val="20"/>
                <w:szCs w:val="20"/>
              </w:rPr>
            </w:pPr>
            <w:r w:rsidRPr="00360FB6">
              <w:rPr>
                <w:rFonts w:ascii="HGPｺﾞｼｯｸM" w:eastAsia="HGPｺﾞｼｯｸM" w:hAnsi="ＭＳ 明朝" w:hint="eastAsia"/>
                <w:sz w:val="20"/>
                <w:szCs w:val="20"/>
              </w:rPr>
              <w:t>・目標値を下回っている項目については、目標値の設定に実現困難なものが含まれている。例えば、ブログの更新では、昨年度までは更新回数のほとんどが校長ブログであった</w:t>
            </w:r>
            <w:r w:rsidR="009818F6" w:rsidRPr="00360FB6">
              <w:rPr>
                <w:rFonts w:ascii="HGPｺﾞｼｯｸM" w:eastAsia="HGPｺﾞｼｯｸM" w:hAnsi="ＭＳ 明朝" w:hint="eastAsia"/>
                <w:sz w:val="20"/>
                <w:szCs w:val="20"/>
              </w:rPr>
              <w:t>。</w:t>
            </w:r>
            <w:r w:rsidRPr="00360FB6">
              <w:rPr>
                <w:rFonts w:ascii="HGPｺﾞｼｯｸM" w:eastAsia="HGPｺﾞｼｯｸM" w:hAnsi="ＭＳ 明朝" w:hint="eastAsia"/>
                <w:sz w:val="20"/>
                <w:szCs w:val="20"/>
              </w:rPr>
              <w:t>広報部を立ち上げて</w:t>
            </w:r>
            <w:r w:rsidR="009818F6" w:rsidRPr="00360FB6">
              <w:rPr>
                <w:rFonts w:ascii="HGPｺﾞｼｯｸM" w:eastAsia="HGPｺﾞｼｯｸM" w:hAnsi="ＭＳ 明朝" w:hint="eastAsia"/>
                <w:sz w:val="20"/>
                <w:szCs w:val="20"/>
              </w:rPr>
              <w:t>広報を</w:t>
            </w:r>
            <w:r w:rsidRPr="00360FB6">
              <w:rPr>
                <w:rFonts w:ascii="HGPｺﾞｼｯｸM" w:eastAsia="HGPｺﾞｼｯｸM" w:hAnsi="ＭＳ 明朝" w:hint="eastAsia"/>
                <w:sz w:val="20"/>
                <w:szCs w:val="20"/>
              </w:rPr>
              <w:t>組織</w:t>
            </w:r>
            <w:r w:rsidR="009818F6" w:rsidRPr="00360FB6">
              <w:rPr>
                <w:rFonts w:ascii="HGPｺﾞｼｯｸM" w:eastAsia="HGPｺﾞｼｯｸM" w:hAnsi="ＭＳ 明朝" w:hint="eastAsia"/>
                <w:sz w:val="20"/>
                <w:szCs w:val="20"/>
              </w:rPr>
              <w:t>的に</w:t>
            </w:r>
            <w:r w:rsidRPr="00360FB6">
              <w:rPr>
                <w:rFonts w:ascii="HGPｺﾞｼｯｸM" w:eastAsia="HGPｺﾞｼｯｸM" w:hAnsi="ＭＳ 明朝" w:hint="eastAsia"/>
                <w:sz w:val="20"/>
                <w:szCs w:val="20"/>
              </w:rPr>
              <w:t>してほしいという意見が多く、</w:t>
            </w:r>
            <w:r w:rsidR="009818F6" w:rsidRPr="00360FB6">
              <w:rPr>
                <w:rFonts w:ascii="HGPｺﾞｼｯｸM" w:eastAsia="HGPｺﾞｼｯｸM" w:hAnsi="ＭＳ 明朝" w:hint="eastAsia"/>
                <w:sz w:val="20"/>
                <w:szCs w:val="20"/>
              </w:rPr>
              <w:t>学校としてブログ更新に取組んでほしい。今回、</w:t>
            </w:r>
            <w:r w:rsidRPr="00360FB6">
              <w:rPr>
                <w:rFonts w:ascii="HGPｺﾞｼｯｸM" w:eastAsia="HGPｺﾞｼｯｸM" w:hAnsi="ＭＳ 明朝" w:hint="eastAsia"/>
                <w:sz w:val="20"/>
                <w:szCs w:val="20"/>
              </w:rPr>
              <w:t>目標値を達成できなかったことは、やむをえない</w:t>
            </w:r>
            <w:r w:rsidR="009818F6" w:rsidRPr="00360FB6">
              <w:rPr>
                <w:rFonts w:ascii="HGPｺﾞｼｯｸM" w:eastAsia="HGPｺﾞｼｯｸM" w:hAnsi="ＭＳ 明朝" w:hint="eastAsia"/>
                <w:sz w:val="20"/>
                <w:szCs w:val="20"/>
              </w:rPr>
              <w:t>と考える</w:t>
            </w:r>
            <w:r w:rsidRPr="00360FB6">
              <w:rPr>
                <w:rFonts w:ascii="HGPｺﾞｼｯｸM" w:eastAsia="HGPｺﾞｼｯｸM" w:hAnsi="ＭＳ 明朝" w:hint="eastAsia"/>
                <w:sz w:val="20"/>
                <w:szCs w:val="20"/>
              </w:rPr>
              <w:t>。全体として、学校経営計画は達成されている。</w:t>
            </w:r>
          </w:p>
          <w:p w14:paraId="4D646D67" w14:textId="378C9048" w:rsidR="009B5ECB" w:rsidRPr="00360FB6" w:rsidRDefault="009B5ECB" w:rsidP="009B5ECB">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〇令和６年度学校経営計画（案）について</w:t>
            </w:r>
          </w:p>
          <w:p w14:paraId="0E45E2E7" w14:textId="0C1774B8" w:rsidR="009818F6" w:rsidRPr="00360FB6" w:rsidRDefault="009818F6" w:rsidP="009B5ECB">
            <w:pPr>
              <w:spacing w:line="28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w:t>
            </w:r>
            <w:r w:rsidRPr="00360FB6">
              <w:rPr>
                <w:rFonts w:ascii="HGPｺﾞｼｯｸM" w:eastAsia="HGPｺﾞｼｯｸM" w:hAnsi="ＭＳ 明朝"/>
                <w:sz w:val="20"/>
                <w:szCs w:val="20"/>
              </w:rPr>
              <w:t xml:space="preserve"> </w:t>
            </w:r>
            <w:r w:rsidRPr="00360FB6">
              <w:rPr>
                <w:rFonts w:ascii="HGPｺﾞｼｯｸM" w:eastAsia="HGPｺﾞｼｯｸM" w:hAnsi="ＭＳ 明朝" w:hint="eastAsia"/>
                <w:sz w:val="20"/>
                <w:szCs w:val="20"/>
              </w:rPr>
              <w:t>・まずは今年度達成できなかった目標に取り組んでほしい。</w:t>
            </w:r>
          </w:p>
          <w:p w14:paraId="20C5E961" w14:textId="1DFABF60" w:rsidR="009B5ECB" w:rsidRPr="00360FB6" w:rsidRDefault="009B5ECB" w:rsidP="009818F6">
            <w:pPr>
              <w:spacing w:line="280" w:lineRule="exact"/>
              <w:ind w:leftChars="100" w:left="310" w:hangingChars="50" w:hanging="100"/>
              <w:rPr>
                <w:rFonts w:ascii="HGPｺﾞｼｯｸM" w:eastAsia="HGPｺﾞｼｯｸM" w:hAnsi="ＭＳ 明朝"/>
                <w:sz w:val="20"/>
                <w:szCs w:val="20"/>
              </w:rPr>
            </w:pPr>
            <w:r w:rsidRPr="00360FB6">
              <w:rPr>
                <w:rFonts w:ascii="HGPｺﾞｼｯｸM" w:eastAsia="HGPｺﾞｼｯｸM" w:hAnsi="ＭＳ 明朝" w:hint="eastAsia"/>
                <w:sz w:val="20"/>
                <w:szCs w:val="20"/>
              </w:rPr>
              <w:t>・HPやブログ等による情報発信は、学校運営を行う業務の傍らで、行っていくのはとても大変である</w:t>
            </w:r>
            <w:r w:rsidR="009818F6" w:rsidRPr="00360FB6">
              <w:rPr>
                <w:rFonts w:ascii="HGPｺﾞｼｯｸM" w:eastAsia="HGPｺﾞｼｯｸM" w:hAnsi="ＭＳ 明朝" w:hint="eastAsia"/>
                <w:sz w:val="20"/>
                <w:szCs w:val="20"/>
              </w:rPr>
              <w:t>。ターゲットをしっかり絞って必要な情報だけを配信する形にすることを考えるべき</w:t>
            </w:r>
            <w:r w:rsidRPr="00360FB6">
              <w:rPr>
                <w:rFonts w:ascii="HGPｺﾞｼｯｸM" w:eastAsia="HGPｺﾞｼｯｸM" w:hAnsi="ＭＳ 明朝" w:hint="eastAsia"/>
                <w:sz w:val="20"/>
                <w:szCs w:val="20"/>
              </w:rPr>
              <w:t>。保護者は、生徒の学校での活動を知りたいと思う</w:t>
            </w:r>
            <w:r w:rsidR="009818F6" w:rsidRPr="00360FB6">
              <w:rPr>
                <w:rFonts w:ascii="HGPｺﾞｼｯｸM" w:eastAsia="HGPｺﾞｼｯｸM" w:hAnsi="ＭＳ 明朝" w:hint="eastAsia"/>
                <w:sz w:val="20"/>
                <w:szCs w:val="20"/>
              </w:rPr>
              <w:t>ので</w:t>
            </w:r>
            <w:r w:rsidRPr="00360FB6">
              <w:rPr>
                <w:rFonts w:ascii="HGPｺﾞｼｯｸM" w:eastAsia="HGPｺﾞｼｯｸM" w:hAnsi="ＭＳ 明朝" w:hint="eastAsia"/>
                <w:sz w:val="20"/>
                <w:szCs w:val="20"/>
              </w:rPr>
              <w:t>、行事の様子を動画配信したり、状況が許せばライブ配信するようなところにフォーカスしていけば、負担感も少なくなるであろうと考える。</w:t>
            </w:r>
          </w:p>
          <w:p w14:paraId="324734E1" w14:textId="6396E35C" w:rsidR="009B5ECB" w:rsidRPr="00360FB6" w:rsidRDefault="009B5ECB" w:rsidP="009818F6">
            <w:pPr>
              <w:spacing w:line="280" w:lineRule="exact"/>
              <w:ind w:leftChars="100" w:left="310" w:hangingChars="50" w:hanging="100"/>
              <w:rPr>
                <w:rFonts w:ascii="ＭＳ 明朝" w:hAnsi="ＭＳ 明朝"/>
                <w:color w:val="D9D9D9"/>
                <w:sz w:val="20"/>
                <w:szCs w:val="20"/>
              </w:rPr>
            </w:pPr>
            <w:r w:rsidRPr="00360FB6">
              <w:rPr>
                <w:rFonts w:ascii="HGPｺﾞｼｯｸM" w:eastAsia="HGPｺﾞｼｯｸM" w:hAnsi="ＭＳ 明朝" w:hint="eastAsia"/>
                <w:sz w:val="20"/>
                <w:szCs w:val="20"/>
              </w:rPr>
              <w:t>・英語検定の取得については、資格取得が大学入試に活かせることなどを前面に押し出すことで、取得率は上がっていくと思わるので、そのような取り組みにも今後期待したい。</w:t>
            </w:r>
          </w:p>
        </w:tc>
      </w:tr>
    </w:tbl>
    <w:p w14:paraId="3CF09427" w14:textId="77777777" w:rsidR="00D1020A" w:rsidRPr="00360FB6" w:rsidRDefault="00D1020A">
      <w:pPr>
        <w:spacing w:line="120" w:lineRule="exact"/>
        <w:ind w:leftChars="-428" w:left="-899"/>
      </w:pPr>
    </w:p>
    <w:p w14:paraId="74706DC3" w14:textId="77777777" w:rsidR="00D1020A" w:rsidRPr="00360FB6" w:rsidRDefault="00D1020A">
      <w:pPr>
        <w:ind w:leftChars="-92" w:left="-4" w:hangingChars="90" w:hanging="189"/>
        <w:jc w:val="left"/>
        <w:rPr>
          <w:rFonts w:ascii="ＭＳ ゴシック" w:eastAsia="ＭＳ ゴシック" w:hAnsi="ＭＳ ゴシック"/>
          <w:szCs w:val="21"/>
        </w:rPr>
      </w:pPr>
    </w:p>
    <w:p w14:paraId="0FA5B9C0" w14:textId="77777777" w:rsidR="00A37A85" w:rsidRPr="00360FB6" w:rsidRDefault="00A37A85">
      <w:pPr>
        <w:widowControl/>
        <w:jc w:val="left"/>
      </w:pPr>
      <w:r w:rsidRPr="00360FB6">
        <w:br w:type="page"/>
      </w:r>
    </w:p>
    <w:p w14:paraId="182FCAA1" w14:textId="55AAAC6D" w:rsidR="00D1020A" w:rsidRPr="00360FB6" w:rsidRDefault="00881A50">
      <w:pPr>
        <w:ind w:leftChars="-92" w:left="-4" w:hangingChars="90" w:hanging="189"/>
        <w:jc w:val="left"/>
        <w:rPr>
          <w:rFonts w:ascii="ＭＳ ゴシック" w:eastAsia="ＭＳ ゴシック" w:hAnsi="ＭＳ ゴシック"/>
          <w:szCs w:val="21"/>
        </w:rPr>
      </w:pPr>
      <w:r w:rsidRPr="00360FB6">
        <w:rPr>
          <w:rFonts w:hint="eastAsia"/>
        </w:rPr>
        <w:lastRenderedPageBreak/>
        <w:t>３</w:t>
      </w:r>
      <w:r w:rsidRPr="00360FB6">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08"/>
        <w:gridCol w:w="4394"/>
        <w:gridCol w:w="3544"/>
        <w:gridCol w:w="4359"/>
      </w:tblGrid>
      <w:tr w:rsidR="00D1020A" w:rsidRPr="00360FB6" w14:paraId="665F9CA8" w14:textId="77777777">
        <w:trPr>
          <w:jc w:val="center"/>
        </w:trPr>
        <w:tc>
          <w:tcPr>
            <w:tcW w:w="881" w:type="dxa"/>
            <w:shd w:val="clear" w:color="auto" w:fill="auto"/>
            <w:tcMar>
              <w:top w:w="85" w:type="dxa"/>
              <w:left w:w="85" w:type="dxa"/>
              <w:bottom w:w="85" w:type="dxa"/>
              <w:right w:w="85" w:type="dxa"/>
            </w:tcMar>
            <w:vAlign w:val="center"/>
          </w:tcPr>
          <w:p w14:paraId="7C7D2E78" w14:textId="77777777" w:rsidR="00D1020A" w:rsidRPr="00360FB6" w:rsidRDefault="00881A50">
            <w:pPr>
              <w:spacing w:line="240" w:lineRule="exact"/>
              <w:jc w:val="center"/>
              <w:rPr>
                <w:rFonts w:ascii="ＭＳ 明朝" w:hAnsi="ＭＳ 明朝"/>
                <w:sz w:val="20"/>
                <w:szCs w:val="20"/>
              </w:rPr>
            </w:pPr>
            <w:r w:rsidRPr="00360FB6">
              <w:rPr>
                <w:rFonts w:ascii="ＭＳ 明朝" w:hAnsi="ＭＳ 明朝" w:hint="eastAsia"/>
                <w:sz w:val="20"/>
                <w:szCs w:val="20"/>
              </w:rPr>
              <w:t>中期的</w:t>
            </w:r>
          </w:p>
          <w:p w14:paraId="696CA355" w14:textId="77777777" w:rsidR="00D1020A" w:rsidRPr="00360FB6" w:rsidRDefault="00881A50">
            <w:pPr>
              <w:spacing w:line="240" w:lineRule="exact"/>
              <w:jc w:val="center"/>
              <w:rPr>
                <w:rFonts w:ascii="ＭＳ 明朝" w:hAnsi="ＭＳ 明朝"/>
                <w:spacing w:val="-20"/>
                <w:sz w:val="20"/>
                <w:szCs w:val="20"/>
              </w:rPr>
            </w:pPr>
            <w:r w:rsidRPr="00360FB6">
              <w:rPr>
                <w:rFonts w:ascii="ＭＳ 明朝" w:hAnsi="ＭＳ 明朝" w:hint="eastAsia"/>
                <w:sz w:val="20"/>
                <w:szCs w:val="20"/>
              </w:rPr>
              <w:t>目標</w:t>
            </w:r>
          </w:p>
        </w:tc>
        <w:tc>
          <w:tcPr>
            <w:tcW w:w="1808" w:type="dxa"/>
            <w:shd w:val="clear" w:color="auto" w:fill="auto"/>
            <w:tcMar>
              <w:top w:w="85" w:type="dxa"/>
              <w:left w:w="85" w:type="dxa"/>
              <w:bottom w:w="85" w:type="dxa"/>
              <w:right w:w="85" w:type="dxa"/>
            </w:tcMar>
            <w:vAlign w:val="center"/>
          </w:tcPr>
          <w:p w14:paraId="07C2E9E5" w14:textId="77777777" w:rsidR="00D1020A" w:rsidRPr="00360FB6" w:rsidRDefault="00881A50">
            <w:pPr>
              <w:spacing w:line="320" w:lineRule="exact"/>
              <w:jc w:val="center"/>
              <w:rPr>
                <w:rFonts w:ascii="ＭＳ 明朝" w:hAnsi="ＭＳ 明朝"/>
                <w:sz w:val="20"/>
                <w:szCs w:val="20"/>
              </w:rPr>
            </w:pPr>
            <w:r w:rsidRPr="00360FB6">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5B93ACE3" w14:textId="77777777" w:rsidR="00D1020A" w:rsidRPr="00360FB6" w:rsidRDefault="00881A50">
            <w:pPr>
              <w:spacing w:line="320" w:lineRule="exact"/>
              <w:jc w:val="center"/>
              <w:rPr>
                <w:rFonts w:ascii="ＭＳ 明朝" w:hAnsi="ＭＳ 明朝"/>
                <w:sz w:val="20"/>
                <w:szCs w:val="20"/>
              </w:rPr>
            </w:pPr>
            <w:r w:rsidRPr="00360FB6">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4B5C713B" w14:textId="77777777" w:rsidR="00D1020A" w:rsidRPr="00360FB6" w:rsidRDefault="00881A50">
            <w:pPr>
              <w:spacing w:line="320" w:lineRule="exact"/>
              <w:jc w:val="center"/>
              <w:rPr>
                <w:rFonts w:ascii="ＭＳ 明朝" w:hAnsi="ＭＳ 明朝"/>
                <w:sz w:val="20"/>
                <w:szCs w:val="20"/>
              </w:rPr>
            </w:pPr>
            <w:r w:rsidRPr="00360FB6">
              <w:rPr>
                <w:rFonts w:ascii="ＭＳ 明朝" w:hAnsi="ＭＳ 明朝" w:hint="eastAsia"/>
                <w:sz w:val="20"/>
                <w:szCs w:val="20"/>
              </w:rPr>
              <w:t>評価指標[</w:t>
            </w:r>
            <w:r w:rsidRPr="00360FB6">
              <w:rPr>
                <w:rFonts w:ascii="ＭＳ 明朝" w:hAnsi="ＭＳ 明朝"/>
                <w:sz w:val="20"/>
                <w:szCs w:val="20"/>
              </w:rPr>
              <w:t>R</w:t>
            </w:r>
            <w:r w:rsidRPr="00360FB6">
              <w:rPr>
                <w:rFonts w:hint="eastAsia"/>
              </w:rPr>
              <w:t>４</w:t>
            </w:r>
            <w:r w:rsidRPr="00360FB6">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470CC6F" w14:textId="77777777" w:rsidR="00D1020A" w:rsidRPr="00360FB6" w:rsidRDefault="00881A50">
            <w:pPr>
              <w:spacing w:line="320" w:lineRule="exact"/>
              <w:jc w:val="center"/>
              <w:rPr>
                <w:rFonts w:ascii="ＭＳ 明朝" w:hAnsi="ＭＳ 明朝"/>
                <w:sz w:val="20"/>
                <w:szCs w:val="20"/>
              </w:rPr>
            </w:pPr>
            <w:r w:rsidRPr="00360FB6">
              <w:rPr>
                <w:rFonts w:ascii="ＭＳ 明朝" w:hAnsi="ＭＳ 明朝" w:hint="eastAsia"/>
                <w:sz w:val="20"/>
                <w:szCs w:val="20"/>
              </w:rPr>
              <w:t>自己評価</w:t>
            </w:r>
          </w:p>
        </w:tc>
      </w:tr>
    </w:tbl>
    <w:p w14:paraId="7D09CD2B" w14:textId="77777777" w:rsidR="00D1020A" w:rsidRPr="00360FB6" w:rsidRDefault="00D1020A"/>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08"/>
        <w:gridCol w:w="4394"/>
        <w:gridCol w:w="3544"/>
        <w:gridCol w:w="4359"/>
      </w:tblGrid>
      <w:tr w:rsidR="00D1020A" w:rsidRPr="00360FB6" w14:paraId="7B99B137" w14:textId="77777777">
        <w:trPr>
          <w:cantSplit/>
          <w:trHeight w:val="7210"/>
          <w:jc w:val="center"/>
        </w:trPr>
        <w:tc>
          <w:tcPr>
            <w:tcW w:w="881" w:type="dxa"/>
            <w:shd w:val="clear" w:color="auto" w:fill="auto"/>
            <w:tcMar>
              <w:top w:w="85" w:type="dxa"/>
              <w:left w:w="85" w:type="dxa"/>
              <w:bottom w:w="85" w:type="dxa"/>
              <w:right w:w="85" w:type="dxa"/>
            </w:tcMar>
            <w:textDirection w:val="tbRlV"/>
            <w:vAlign w:val="center"/>
          </w:tcPr>
          <w:p w14:paraId="7C10D949" w14:textId="77777777" w:rsidR="00D1020A" w:rsidRPr="00360FB6" w:rsidRDefault="00881A50">
            <w:pPr>
              <w:spacing w:line="300" w:lineRule="exact"/>
              <w:ind w:left="113" w:right="113"/>
              <w:jc w:val="center"/>
              <w:rPr>
                <w:rFonts w:ascii="ＭＳ 明朝" w:hAnsi="ＭＳ 明朝"/>
                <w:sz w:val="24"/>
                <w:szCs w:val="20"/>
              </w:rPr>
            </w:pPr>
            <w:r w:rsidRPr="00360FB6">
              <w:rPr>
                <w:rFonts w:hint="eastAsia"/>
              </w:rPr>
              <w:t>１</w:t>
            </w:r>
            <w:r w:rsidRPr="00360FB6">
              <w:rPr>
                <w:rFonts w:ascii="ＭＳ 明朝" w:hAnsi="ＭＳ 明朝" w:hint="eastAsia"/>
                <w:b/>
                <w:bCs/>
                <w:sz w:val="24"/>
                <w:szCs w:val="20"/>
              </w:rPr>
              <w:t xml:space="preserve">　学び続ける意欲と態度、確かな学力の育成</w:t>
            </w:r>
          </w:p>
        </w:tc>
        <w:tc>
          <w:tcPr>
            <w:tcW w:w="1808" w:type="dxa"/>
            <w:shd w:val="clear" w:color="auto" w:fill="auto"/>
            <w:tcMar>
              <w:top w:w="85" w:type="dxa"/>
              <w:left w:w="85" w:type="dxa"/>
              <w:bottom w:w="85" w:type="dxa"/>
              <w:right w:w="85" w:type="dxa"/>
            </w:tcMar>
          </w:tcPr>
          <w:p w14:paraId="2D6CD0AA" w14:textId="77777777" w:rsidR="00D1020A" w:rsidRPr="00360FB6" w:rsidRDefault="00881A50">
            <w:pPr>
              <w:pStyle w:val="1"/>
              <w:numPr>
                <w:ilvl w:val="0"/>
                <w:numId w:val="2"/>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授業力向上の取組み</w:t>
            </w:r>
          </w:p>
          <w:p w14:paraId="428DC913"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5467A409"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270CC7B6"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30564DCF"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79F3DCFB"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1B7180C6"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6C65DB82"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1AA2F12E"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780B3B5D"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61F14DD4"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01439F5A"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1A44F14D"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61E9D3E4"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6272AAA7"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6409C280"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65778FAD" w14:textId="77777777" w:rsidR="00A45AF8" w:rsidRPr="00360FB6" w:rsidRDefault="00A45AF8">
            <w:pPr>
              <w:spacing w:line="300" w:lineRule="exact"/>
              <w:ind w:left="200" w:hangingChars="100" w:hanging="200"/>
              <w:rPr>
                <w:rFonts w:ascii="HGPｺﾞｼｯｸM" w:eastAsia="HGPｺﾞｼｯｸM" w:hAnsi="ＭＳ 明朝"/>
                <w:sz w:val="20"/>
                <w:szCs w:val="20"/>
              </w:rPr>
            </w:pPr>
          </w:p>
          <w:p w14:paraId="36CFBE42" w14:textId="77777777" w:rsidR="00D1020A" w:rsidRPr="00360FB6" w:rsidRDefault="00881A50">
            <w:pPr>
              <w:pStyle w:val="1"/>
              <w:numPr>
                <w:ilvl w:val="0"/>
                <w:numId w:val="2"/>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学習到達度の把握と学力伸張の取組み</w:t>
            </w:r>
          </w:p>
          <w:p w14:paraId="5AC2BEB8" w14:textId="77777777" w:rsidR="00D1020A" w:rsidRPr="00360FB6" w:rsidRDefault="00D1020A">
            <w:pPr>
              <w:spacing w:line="300" w:lineRule="exact"/>
              <w:rPr>
                <w:rFonts w:ascii="HGPｺﾞｼｯｸM" w:eastAsia="HGPｺﾞｼｯｸM" w:hAnsi="ＭＳ 明朝"/>
                <w:sz w:val="20"/>
                <w:szCs w:val="20"/>
              </w:rPr>
            </w:pPr>
          </w:p>
          <w:p w14:paraId="7C1B8363" w14:textId="77777777" w:rsidR="00D1020A" w:rsidRPr="00360FB6" w:rsidRDefault="00D1020A">
            <w:pPr>
              <w:spacing w:line="300" w:lineRule="exact"/>
              <w:rPr>
                <w:rFonts w:ascii="HGPｺﾞｼｯｸM" w:eastAsia="HGPｺﾞｼｯｸM" w:hAnsi="ＭＳ 明朝"/>
                <w:sz w:val="20"/>
                <w:szCs w:val="20"/>
              </w:rPr>
            </w:pPr>
          </w:p>
          <w:p w14:paraId="468C7868" w14:textId="77777777" w:rsidR="00D1020A" w:rsidRPr="00360FB6" w:rsidRDefault="00D1020A">
            <w:pPr>
              <w:spacing w:line="300" w:lineRule="exact"/>
              <w:rPr>
                <w:rFonts w:ascii="HGPｺﾞｼｯｸM" w:eastAsia="HGPｺﾞｼｯｸM" w:hAnsi="ＭＳ 明朝"/>
                <w:sz w:val="20"/>
                <w:szCs w:val="20"/>
              </w:rPr>
            </w:pPr>
          </w:p>
          <w:p w14:paraId="15F408F9" w14:textId="77777777" w:rsidR="00D1020A" w:rsidRPr="00360FB6" w:rsidRDefault="00D1020A">
            <w:pPr>
              <w:spacing w:line="300" w:lineRule="exact"/>
              <w:rPr>
                <w:rFonts w:ascii="HGPｺﾞｼｯｸM" w:eastAsia="HGPｺﾞｼｯｸM" w:hAnsi="ＭＳ 明朝"/>
                <w:sz w:val="20"/>
                <w:szCs w:val="20"/>
              </w:rPr>
            </w:pPr>
          </w:p>
          <w:p w14:paraId="4E08EE1B" w14:textId="77777777" w:rsidR="00D1020A" w:rsidRPr="00360FB6" w:rsidRDefault="00D1020A">
            <w:pPr>
              <w:spacing w:line="300" w:lineRule="exact"/>
              <w:rPr>
                <w:rFonts w:ascii="HGPｺﾞｼｯｸM" w:eastAsia="HGPｺﾞｼｯｸM" w:hAnsi="ＭＳ 明朝"/>
                <w:sz w:val="20"/>
                <w:szCs w:val="20"/>
              </w:rPr>
            </w:pPr>
          </w:p>
          <w:p w14:paraId="47A35DBF" w14:textId="77777777" w:rsidR="00D1020A" w:rsidRPr="00360FB6" w:rsidRDefault="00D1020A">
            <w:pPr>
              <w:spacing w:line="300" w:lineRule="exact"/>
              <w:rPr>
                <w:rFonts w:ascii="HGPｺﾞｼｯｸM" w:eastAsia="HGPｺﾞｼｯｸM" w:hAnsi="ＭＳ 明朝"/>
                <w:sz w:val="20"/>
                <w:szCs w:val="20"/>
              </w:rPr>
            </w:pPr>
          </w:p>
          <w:p w14:paraId="61503D5B" w14:textId="77777777" w:rsidR="00A45AF8" w:rsidRPr="00360FB6" w:rsidRDefault="00A45AF8">
            <w:pPr>
              <w:spacing w:line="300" w:lineRule="exact"/>
              <w:rPr>
                <w:rFonts w:ascii="HGPｺﾞｼｯｸM" w:eastAsia="HGPｺﾞｼｯｸM" w:hAnsi="ＭＳ 明朝"/>
                <w:sz w:val="20"/>
                <w:szCs w:val="20"/>
              </w:rPr>
            </w:pPr>
          </w:p>
          <w:p w14:paraId="5E4EA526" w14:textId="77777777" w:rsidR="00D1020A" w:rsidRPr="00360FB6" w:rsidRDefault="00D1020A">
            <w:pPr>
              <w:spacing w:line="300" w:lineRule="exact"/>
              <w:rPr>
                <w:rFonts w:ascii="HGPｺﾞｼｯｸM" w:eastAsia="HGPｺﾞｼｯｸM" w:hAnsi="ＭＳ 明朝"/>
                <w:sz w:val="20"/>
                <w:szCs w:val="20"/>
              </w:rPr>
            </w:pPr>
          </w:p>
          <w:p w14:paraId="0A227B86" w14:textId="77777777" w:rsidR="00D1020A" w:rsidRPr="00360FB6" w:rsidRDefault="00D1020A">
            <w:pPr>
              <w:spacing w:line="300" w:lineRule="exact"/>
              <w:rPr>
                <w:rFonts w:ascii="HGPｺﾞｼｯｸM" w:eastAsia="HGPｺﾞｼｯｸM" w:hAnsi="ＭＳ 明朝"/>
                <w:sz w:val="20"/>
                <w:szCs w:val="20"/>
              </w:rPr>
            </w:pPr>
          </w:p>
          <w:p w14:paraId="67E9798D" w14:textId="77777777" w:rsidR="00D1020A" w:rsidRPr="00360FB6" w:rsidRDefault="00881A50">
            <w:pPr>
              <w:pStyle w:val="1"/>
              <w:numPr>
                <w:ilvl w:val="0"/>
                <w:numId w:val="2"/>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自学自習の習慣を確立する取組み</w:t>
            </w:r>
          </w:p>
          <w:p w14:paraId="02E90712" w14:textId="77777777" w:rsidR="00D1020A" w:rsidRPr="00360FB6" w:rsidRDefault="00D1020A">
            <w:pPr>
              <w:rPr>
                <w:rFonts w:ascii="HGPｺﾞｼｯｸM" w:eastAsia="HGPｺﾞｼｯｸM" w:hAnsi="ＭＳ 明朝"/>
                <w:sz w:val="20"/>
                <w:szCs w:val="20"/>
              </w:rPr>
            </w:pPr>
          </w:p>
          <w:p w14:paraId="40C0DFC8" w14:textId="77777777" w:rsidR="00D1020A" w:rsidRPr="00360FB6" w:rsidRDefault="00D1020A">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4255D5DF"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　「主体的・対話的で深い学び」を実現する授業</w:t>
            </w:r>
          </w:p>
          <w:p w14:paraId="71FAB12A"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研究・実践を教科内で共有し、教職員が随時閲</w:t>
            </w:r>
          </w:p>
          <w:p w14:paraId="396B7A57" w14:textId="77777777" w:rsidR="00D1020A" w:rsidRPr="00360FB6" w:rsidRDefault="00881A50">
            <w:pPr>
              <w:spacing w:line="300" w:lineRule="exact"/>
              <w:ind w:firstLineChars="50" w:firstLine="100"/>
              <w:rPr>
                <w:rFonts w:ascii="HGPｺﾞｼｯｸM" w:eastAsia="HGPｺﾞｼｯｸM" w:hAnsi="ＭＳ 明朝"/>
                <w:sz w:val="20"/>
                <w:szCs w:val="20"/>
              </w:rPr>
            </w:pPr>
            <w:r w:rsidRPr="00360FB6">
              <w:rPr>
                <w:rFonts w:ascii="HGPｺﾞｼｯｸM" w:eastAsia="HGPｺﾞｼｯｸM" w:hAnsi="ＭＳ 明朝" w:hint="eastAsia"/>
                <w:sz w:val="20"/>
                <w:szCs w:val="20"/>
              </w:rPr>
              <w:t>覧可能なアーカイブ化を行う。</w:t>
            </w:r>
          </w:p>
          <w:p w14:paraId="6B412C9A"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3E58F759"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イ　「観点別学習状況の評価」の運用を円滑に実践</w:t>
            </w:r>
          </w:p>
          <w:p w14:paraId="7615DE48"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し、分析と課題を全体で共有し授業改善に努め、</w:t>
            </w:r>
          </w:p>
          <w:p w14:paraId="3FFD5EE7"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生徒の学びを深化させる指導と評価の一体化を</w:t>
            </w:r>
          </w:p>
          <w:p w14:paraId="762E8960"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進める。</w:t>
            </w:r>
          </w:p>
          <w:p w14:paraId="72591053"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ウ　</w:t>
            </w:r>
            <w:r w:rsidRPr="00360FB6">
              <w:rPr>
                <w:rFonts w:ascii="HGPｺﾞｼｯｸM" w:eastAsia="HGPｺﾞｼｯｸM" w:hAnsi="ＭＳ 明朝"/>
                <w:sz w:val="20"/>
                <w:szCs w:val="20"/>
              </w:rPr>
              <w:t>ICT</w:t>
            </w:r>
            <w:r w:rsidRPr="00360FB6">
              <w:rPr>
                <w:rFonts w:ascii="HGPｺﾞｼｯｸM" w:eastAsia="HGPｺﾞｼｯｸM" w:hAnsi="ＭＳ 明朝" w:hint="eastAsia"/>
                <w:sz w:val="20"/>
                <w:szCs w:val="20"/>
              </w:rPr>
              <w:t>を活用した効果的で効率の良い授業を開</w:t>
            </w:r>
          </w:p>
          <w:p w14:paraId="5DD42215"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発・実践する。</w:t>
            </w:r>
          </w:p>
          <w:p w14:paraId="2E2C690E"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78C7075D"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06726D5B" w14:textId="77777777" w:rsidR="00D03520" w:rsidRPr="00360FB6" w:rsidRDefault="00D03520">
            <w:pPr>
              <w:spacing w:line="300" w:lineRule="exact"/>
              <w:ind w:left="400" w:hangingChars="200" w:hanging="400"/>
              <w:rPr>
                <w:rFonts w:ascii="HGPｺﾞｼｯｸM" w:eastAsia="HGPｺﾞｼｯｸM" w:hAnsi="ＭＳ 明朝"/>
                <w:sz w:val="20"/>
                <w:szCs w:val="20"/>
              </w:rPr>
            </w:pPr>
          </w:p>
          <w:p w14:paraId="6ED9E531" w14:textId="77777777" w:rsidR="00A45AF8" w:rsidRPr="00360FB6" w:rsidRDefault="00A45AF8">
            <w:pPr>
              <w:spacing w:line="300" w:lineRule="exact"/>
              <w:ind w:left="400" w:hangingChars="200" w:hanging="400"/>
              <w:rPr>
                <w:rFonts w:ascii="HGPｺﾞｼｯｸM" w:eastAsia="HGPｺﾞｼｯｸM" w:hAnsi="ＭＳ 明朝"/>
                <w:sz w:val="20"/>
                <w:szCs w:val="20"/>
              </w:rPr>
            </w:pPr>
          </w:p>
          <w:p w14:paraId="383A7E4A"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エ　リーディング</w:t>
            </w:r>
            <w:r w:rsidRPr="00360FB6">
              <w:rPr>
                <w:rFonts w:ascii="HGPｺﾞｼｯｸM" w:eastAsia="HGPｺﾞｼｯｸM" w:hAnsi="ＭＳ 明朝"/>
                <w:sz w:val="20"/>
                <w:szCs w:val="20"/>
              </w:rPr>
              <w:t>GIGA</w:t>
            </w:r>
            <w:r w:rsidRPr="00360FB6">
              <w:rPr>
                <w:rFonts w:ascii="HGPｺﾞｼｯｸM" w:eastAsia="HGPｺﾞｼｯｸM" w:hAnsi="ＭＳ 明朝" w:hint="eastAsia"/>
                <w:sz w:val="20"/>
                <w:szCs w:val="20"/>
              </w:rPr>
              <w:t>ハイスクール・アドバンス校とし</w:t>
            </w:r>
          </w:p>
          <w:p w14:paraId="370BAF88"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て研究公開授業を行い、電子黒板を効果的に活</w:t>
            </w:r>
          </w:p>
          <w:p w14:paraId="5659B54B"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用した授業開発を進める。</w:t>
            </w:r>
          </w:p>
          <w:p w14:paraId="4A8CE3A0"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1A0541C0"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ア・教科ごとに学習到達度分析会を年</w:t>
            </w:r>
            <w:r w:rsidRPr="00360FB6">
              <w:rPr>
                <w:rFonts w:hint="eastAsia"/>
              </w:rPr>
              <w:t>３</w:t>
            </w:r>
            <w:r w:rsidRPr="00360FB6">
              <w:rPr>
                <w:rFonts w:ascii="HGPｺﾞｼｯｸM" w:eastAsia="HGPｺﾞｼｯｸM" w:hAnsi="ＭＳ 明朝" w:hint="eastAsia"/>
                <w:sz w:val="20"/>
                <w:szCs w:val="20"/>
              </w:rPr>
              <w:t>回実施、</w:t>
            </w:r>
          </w:p>
          <w:p w14:paraId="56B8274F"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シラバスに沿った進度や評価の進捗等の確認・</w:t>
            </w:r>
          </w:p>
          <w:p w14:paraId="71C8E341"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情報共有を行い、学力向上を図る具体的な取組</w:t>
            </w:r>
          </w:p>
          <w:p w14:paraId="42C3217C" w14:textId="77777777" w:rsidR="00D1020A" w:rsidRPr="00360FB6" w:rsidRDefault="00625738">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みを</w:t>
            </w:r>
            <w:r w:rsidR="00881A50" w:rsidRPr="00360FB6">
              <w:rPr>
                <w:rFonts w:ascii="HGPｺﾞｼｯｸM" w:eastAsia="HGPｺﾞｼｯｸM" w:hAnsi="ＭＳ 明朝" w:hint="eastAsia"/>
                <w:sz w:val="20"/>
                <w:szCs w:val="20"/>
              </w:rPr>
              <w:t>教科・学年・進路指導部が協働し実践する。</w:t>
            </w:r>
          </w:p>
          <w:p w14:paraId="52E8690A"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イ・持続性のある主体態度を伸張する授業計画を</w:t>
            </w:r>
          </w:p>
          <w:p w14:paraId="39127A0D"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組織的に立て、教科間の連携を図りながら無理</w:t>
            </w:r>
          </w:p>
          <w:p w14:paraId="14E12143"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のない課題を与え、生徒が主体的に学ぶ意欲を</w:t>
            </w:r>
          </w:p>
          <w:p w14:paraId="1BC5C755"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向上させる。</w:t>
            </w:r>
          </w:p>
          <w:p w14:paraId="0D7CC001" w14:textId="77777777" w:rsidR="00D1020A" w:rsidRPr="00360FB6" w:rsidRDefault="00D1020A">
            <w:pPr>
              <w:spacing w:line="300" w:lineRule="exact"/>
              <w:rPr>
                <w:rFonts w:ascii="HGPｺﾞｼｯｸM" w:eastAsia="HGPｺﾞｼｯｸM" w:hAnsi="ＭＳ 明朝"/>
                <w:sz w:val="20"/>
                <w:szCs w:val="20"/>
              </w:rPr>
            </w:pPr>
          </w:p>
          <w:p w14:paraId="05DE9BB7" w14:textId="77777777" w:rsidR="00D1020A" w:rsidRPr="00360FB6" w:rsidRDefault="00D1020A">
            <w:pPr>
              <w:spacing w:line="300" w:lineRule="exact"/>
              <w:rPr>
                <w:rFonts w:ascii="HGPｺﾞｼｯｸM" w:eastAsia="HGPｺﾞｼｯｸM" w:hAnsi="ＭＳ 明朝"/>
                <w:sz w:val="20"/>
                <w:szCs w:val="20"/>
              </w:rPr>
            </w:pPr>
          </w:p>
          <w:p w14:paraId="48087B8B" w14:textId="77777777" w:rsidR="006C4BA7" w:rsidRPr="00360FB6" w:rsidRDefault="006C4BA7">
            <w:pPr>
              <w:spacing w:line="300" w:lineRule="exact"/>
              <w:rPr>
                <w:rFonts w:ascii="HGPｺﾞｼｯｸM" w:eastAsia="HGPｺﾞｼｯｸM" w:hAnsi="ＭＳ 明朝"/>
                <w:sz w:val="20"/>
                <w:szCs w:val="20"/>
              </w:rPr>
            </w:pPr>
          </w:p>
          <w:p w14:paraId="087868F4" w14:textId="77777777" w:rsidR="006C4BA7" w:rsidRPr="00360FB6" w:rsidRDefault="006C4BA7">
            <w:pPr>
              <w:spacing w:line="300" w:lineRule="exact"/>
              <w:rPr>
                <w:rFonts w:ascii="HGPｺﾞｼｯｸM" w:eastAsia="HGPｺﾞｼｯｸM" w:hAnsi="ＭＳ 明朝"/>
                <w:sz w:val="20"/>
                <w:szCs w:val="20"/>
              </w:rPr>
            </w:pPr>
          </w:p>
          <w:p w14:paraId="0E5F09DF"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ア・学習支援クラウドサービスを活用し、予習・復習を毎時の授業に反映させる。</w:t>
            </w:r>
          </w:p>
          <w:p w14:paraId="6F0A7073" w14:textId="77777777" w:rsidR="00D1020A" w:rsidRPr="00360FB6" w:rsidRDefault="00D1020A" w:rsidP="00625738">
            <w:pPr>
              <w:spacing w:line="300" w:lineRule="exact"/>
              <w:rPr>
                <w:rFonts w:ascii="HGPｺﾞｼｯｸM" w:eastAsia="HGPｺﾞｼｯｸM" w:hAnsi="ＭＳ 明朝"/>
                <w:sz w:val="20"/>
                <w:szCs w:val="20"/>
              </w:rPr>
            </w:pPr>
          </w:p>
          <w:p w14:paraId="7E88CDB5" w14:textId="38A36588" w:rsidR="00625738" w:rsidRPr="00360FB6" w:rsidRDefault="00625738" w:rsidP="00625738">
            <w:pPr>
              <w:spacing w:line="300" w:lineRule="exact"/>
              <w:rPr>
                <w:rFonts w:ascii="HGPｺﾞｼｯｸM" w:eastAsia="HGPｺﾞｼｯｸM" w:hAnsi="ＭＳ 明朝"/>
                <w:sz w:val="20"/>
                <w:szCs w:val="20"/>
              </w:rPr>
            </w:pPr>
          </w:p>
          <w:p w14:paraId="6F7AEE57" w14:textId="77777777" w:rsidR="00A35846" w:rsidRPr="00360FB6" w:rsidRDefault="00A35846" w:rsidP="00625738">
            <w:pPr>
              <w:spacing w:line="300" w:lineRule="exact"/>
              <w:rPr>
                <w:rFonts w:ascii="HGPｺﾞｼｯｸM" w:eastAsia="HGPｺﾞｼｯｸM" w:hAnsi="ＭＳ 明朝"/>
                <w:sz w:val="20"/>
                <w:szCs w:val="20"/>
              </w:rPr>
            </w:pPr>
          </w:p>
          <w:p w14:paraId="6148822D"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イ・朝学や週末課題配信、教育産業の動画配信</w:t>
            </w:r>
          </w:p>
          <w:p w14:paraId="35B6E811"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サービス等を活用し自学自習習慣をつける。</w:t>
            </w:r>
          </w:p>
          <w:p w14:paraId="44F1A759" w14:textId="77777777" w:rsidR="00D1020A" w:rsidRPr="00360FB6" w:rsidRDefault="00D1020A">
            <w:pPr>
              <w:spacing w:line="300" w:lineRule="exact"/>
              <w:rPr>
                <w:rFonts w:ascii="HGPｺﾞｼｯｸM" w:eastAsia="HGPｺﾞｼｯｸM" w:hAnsi="ＭＳ 明朝"/>
                <w:sz w:val="20"/>
                <w:szCs w:val="20"/>
              </w:rPr>
            </w:pPr>
          </w:p>
          <w:p w14:paraId="05ADCCA4"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ウ・教科と連携して「読書啓発月間」を実施し、月に</w:t>
            </w:r>
          </w:p>
          <w:p w14:paraId="779051BE" w14:textId="77777777" w:rsidR="00D1020A" w:rsidRPr="00360FB6" w:rsidRDefault="00881A50">
            <w:pPr>
              <w:spacing w:line="300" w:lineRule="exact"/>
              <w:ind w:firstLineChars="100" w:firstLine="210"/>
              <w:rPr>
                <w:rFonts w:ascii="HGPｺﾞｼｯｸM" w:eastAsia="HGPｺﾞｼｯｸM" w:hAnsi="ＭＳ 明朝"/>
                <w:sz w:val="20"/>
                <w:szCs w:val="20"/>
              </w:rPr>
            </w:pPr>
            <w:r w:rsidRPr="00360FB6">
              <w:rPr>
                <w:rFonts w:hint="eastAsia"/>
              </w:rPr>
              <w:t>１</w:t>
            </w:r>
            <w:r w:rsidRPr="00360FB6">
              <w:rPr>
                <w:rFonts w:ascii="HGPｺﾞｼｯｸM" w:eastAsia="HGPｺﾞｼｯｸM" w:hAnsi="ＭＳ 明朝" w:hint="eastAsia"/>
                <w:sz w:val="20"/>
                <w:szCs w:val="20"/>
              </w:rPr>
              <w:t>冊以上の読書を促す。</w:t>
            </w:r>
          </w:p>
        </w:tc>
        <w:tc>
          <w:tcPr>
            <w:tcW w:w="3544" w:type="dxa"/>
            <w:tcBorders>
              <w:right w:val="dashed" w:sz="4" w:space="0" w:color="auto"/>
            </w:tcBorders>
            <w:tcMar>
              <w:top w:w="85" w:type="dxa"/>
              <w:left w:w="85" w:type="dxa"/>
              <w:bottom w:w="85" w:type="dxa"/>
              <w:right w:w="85" w:type="dxa"/>
            </w:tcMar>
          </w:tcPr>
          <w:p w14:paraId="769CDFA1"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ア・授業アンケート総合</w:t>
            </w:r>
            <w:r w:rsidRPr="00360FB6">
              <w:t>3</w:t>
            </w:r>
            <w:r w:rsidRPr="00360FB6">
              <w:rPr>
                <w:rFonts w:ascii="HGPｺﾞｼｯｸM" w:eastAsia="HGPｺﾞｼｯｸM" w:hAnsi="ＭＳ 明朝"/>
                <w:sz w:val="20"/>
                <w:szCs w:val="20"/>
              </w:rPr>
              <w:t>.</w:t>
            </w:r>
            <w:r w:rsidRPr="00360FB6">
              <w:t>33</w:t>
            </w:r>
            <w:r w:rsidRPr="00360FB6">
              <w:rPr>
                <w:rFonts w:ascii="HGPｺﾞｼｯｸM" w:eastAsia="HGPｺﾞｼｯｸM" w:hAnsi="ＭＳ 明朝" w:hint="eastAsia"/>
                <w:sz w:val="20"/>
                <w:szCs w:val="20"/>
              </w:rPr>
              <w:t>[</w:t>
            </w:r>
            <w:r w:rsidRPr="00360FB6">
              <w:t>3</w:t>
            </w:r>
            <w:r w:rsidRPr="00360FB6">
              <w:rPr>
                <w:rFonts w:ascii="HGPｺﾞｼｯｸM" w:eastAsia="HGPｺﾞｼｯｸM" w:hAnsi="ＭＳ 明朝"/>
                <w:sz w:val="20"/>
                <w:szCs w:val="20"/>
              </w:rPr>
              <w:t>.</w:t>
            </w:r>
            <w:r w:rsidRPr="00360FB6">
              <w:t>28</w:t>
            </w:r>
            <w:r w:rsidRPr="00360FB6">
              <w:rPr>
                <w:rFonts w:ascii="HGPｺﾞｼｯｸM" w:eastAsia="HGPｺﾞｼｯｸM" w:hAnsi="ＭＳ 明朝" w:hint="eastAsia"/>
                <w:sz w:val="20"/>
                <w:szCs w:val="20"/>
              </w:rPr>
              <w:t>]</w:t>
            </w:r>
          </w:p>
          <w:p w14:paraId="7B3C1C32"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・「授業計画」</w:t>
            </w:r>
            <w:r w:rsidRPr="00360FB6">
              <w:t>3</w:t>
            </w:r>
            <w:r w:rsidRPr="00360FB6">
              <w:rPr>
                <w:rFonts w:ascii="HGPｺﾞｼｯｸM" w:eastAsia="HGPｺﾞｼｯｸM" w:hAnsi="ＭＳ 明朝"/>
                <w:sz w:val="20"/>
                <w:szCs w:val="20"/>
              </w:rPr>
              <w:t>.</w:t>
            </w:r>
            <w:r w:rsidRPr="00360FB6">
              <w:t>40</w:t>
            </w:r>
            <w:r w:rsidRPr="00360FB6">
              <w:rPr>
                <w:rFonts w:ascii="HGPｺﾞｼｯｸM" w:eastAsia="HGPｺﾞｼｯｸM" w:hAnsi="ＭＳ 明朝" w:hint="eastAsia"/>
                <w:sz w:val="20"/>
                <w:szCs w:val="20"/>
              </w:rPr>
              <w:t>[</w:t>
            </w:r>
            <w:r w:rsidRPr="00360FB6">
              <w:t>3</w:t>
            </w:r>
            <w:r w:rsidRPr="00360FB6">
              <w:rPr>
                <w:rFonts w:ascii="HGPｺﾞｼｯｸM" w:eastAsia="HGPｺﾞｼｯｸM" w:hAnsi="ＭＳ 明朝"/>
                <w:sz w:val="20"/>
                <w:szCs w:val="20"/>
              </w:rPr>
              <w:t>.</w:t>
            </w:r>
            <w:r w:rsidRPr="00360FB6">
              <w:t>38</w:t>
            </w:r>
            <w:r w:rsidRPr="00360FB6">
              <w:rPr>
                <w:rFonts w:ascii="HGPｺﾞｼｯｸM" w:eastAsia="HGPｺﾞｼｯｸM" w:hAnsi="ＭＳ 明朝" w:hint="eastAsia"/>
                <w:sz w:val="20"/>
                <w:szCs w:val="20"/>
              </w:rPr>
              <w:t>]</w:t>
            </w:r>
          </w:p>
          <w:p w14:paraId="4C129BFB"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・「知識・技能が身についた」</w:t>
            </w:r>
          </w:p>
          <w:p w14:paraId="00F6C2BB" w14:textId="77777777" w:rsidR="00D1020A" w:rsidRPr="00360FB6" w:rsidRDefault="00881A50">
            <w:pPr>
              <w:spacing w:line="300" w:lineRule="exact"/>
              <w:ind w:firstLineChars="200" w:firstLine="420"/>
              <w:rPr>
                <w:rFonts w:ascii="HGPｺﾞｼｯｸM" w:eastAsia="HGPｺﾞｼｯｸM" w:hAnsi="ＭＳ 明朝"/>
                <w:sz w:val="20"/>
                <w:szCs w:val="20"/>
              </w:rPr>
            </w:pPr>
            <w:r w:rsidRPr="00360FB6">
              <w:t>3</w:t>
            </w:r>
            <w:r w:rsidRPr="00360FB6">
              <w:rPr>
                <w:rFonts w:ascii="HGPｺﾞｼｯｸM" w:eastAsia="HGPｺﾞｼｯｸM" w:hAnsi="ＭＳ 明朝"/>
                <w:sz w:val="20"/>
                <w:szCs w:val="20"/>
              </w:rPr>
              <w:t>.</w:t>
            </w:r>
            <w:r w:rsidRPr="00360FB6">
              <w:t>30</w:t>
            </w:r>
            <w:r w:rsidRPr="00360FB6">
              <w:rPr>
                <w:rFonts w:ascii="HGPｺﾞｼｯｸM" w:eastAsia="HGPｺﾞｼｯｸM" w:hAnsi="ＭＳ 明朝" w:hint="eastAsia"/>
                <w:sz w:val="20"/>
                <w:szCs w:val="20"/>
              </w:rPr>
              <w:t>[</w:t>
            </w:r>
            <w:r w:rsidRPr="00360FB6">
              <w:t>3</w:t>
            </w:r>
            <w:r w:rsidRPr="00360FB6">
              <w:rPr>
                <w:rFonts w:ascii="HGPｺﾞｼｯｸM" w:eastAsia="HGPｺﾞｼｯｸM" w:hAnsi="ＭＳ 明朝"/>
                <w:sz w:val="20"/>
                <w:szCs w:val="20"/>
              </w:rPr>
              <w:t>.</w:t>
            </w:r>
            <w:r w:rsidRPr="00360FB6">
              <w:t>28</w:t>
            </w:r>
            <w:r w:rsidRPr="00360FB6">
              <w:rPr>
                <w:rFonts w:ascii="HGPｺﾞｼｯｸM" w:eastAsia="HGPｺﾞｼｯｸM" w:hAnsi="ＭＳ 明朝" w:hint="eastAsia"/>
                <w:sz w:val="20"/>
                <w:szCs w:val="20"/>
              </w:rPr>
              <w:t>]</w:t>
            </w:r>
          </w:p>
          <w:p w14:paraId="15992B8B"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イ・生徒自己診断「成績・評価は適切」</w:t>
            </w:r>
          </w:p>
          <w:p w14:paraId="30284266" w14:textId="77777777" w:rsidR="00D1020A" w:rsidRPr="00360FB6" w:rsidRDefault="00881A50">
            <w:pPr>
              <w:spacing w:line="300" w:lineRule="exact"/>
              <w:ind w:leftChars="100" w:left="420" w:hangingChars="100" w:hanging="210"/>
              <w:rPr>
                <w:rFonts w:ascii="HGPｺﾞｼｯｸM" w:eastAsia="HGPｺﾞｼｯｸM" w:hAnsi="ＭＳ 明朝"/>
                <w:sz w:val="20"/>
                <w:szCs w:val="20"/>
              </w:rPr>
            </w:pPr>
            <w:r w:rsidRPr="00360FB6">
              <w:t>90</w:t>
            </w:r>
            <w:r w:rsidRPr="00360FB6">
              <w:rPr>
                <w:rFonts w:ascii="HGPｺﾞｼｯｸM" w:eastAsia="HGPｺﾞｼｯｸM" w:hAnsi="ＭＳ 明朝" w:hint="eastAsia"/>
                <w:sz w:val="20"/>
                <w:szCs w:val="20"/>
              </w:rPr>
              <w:t>％以上を維持[</w:t>
            </w:r>
            <w:r w:rsidRPr="00360FB6">
              <w:t>93</w:t>
            </w:r>
            <w:r w:rsidRPr="00360FB6">
              <w:rPr>
                <w:rFonts w:ascii="HGPｺﾞｼｯｸM" w:eastAsia="HGPｺﾞｼｯｸM" w:hAnsi="ＭＳ 明朝" w:hint="eastAsia"/>
                <w:sz w:val="20"/>
                <w:szCs w:val="20"/>
              </w:rPr>
              <w:t>％]</w:t>
            </w:r>
          </w:p>
          <w:p w14:paraId="13880C4D" w14:textId="77777777" w:rsidR="00D1020A" w:rsidRPr="00360FB6" w:rsidRDefault="00881A50">
            <w:pPr>
              <w:spacing w:line="300" w:lineRule="exact"/>
              <w:ind w:firstLineChars="50" w:firstLine="100"/>
              <w:rPr>
                <w:rFonts w:ascii="HGPｺﾞｼｯｸM" w:eastAsia="HGPｺﾞｼｯｸM" w:hAnsi="ＭＳ 明朝"/>
                <w:sz w:val="20"/>
                <w:szCs w:val="20"/>
              </w:rPr>
            </w:pPr>
            <w:r w:rsidRPr="00360FB6">
              <w:rPr>
                <w:rFonts w:ascii="HGPｺﾞｼｯｸM" w:eastAsia="HGPｺﾞｼｯｸM" w:hAnsi="ＭＳ 明朝" w:hint="eastAsia"/>
                <w:sz w:val="20"/>
                <w:szCs w:val="20"/>
              </w:rPr>
              <w:t>・生徒自己診断「考えを発表する機会」</w:t>
            </w:r>
          </w:p>
          <w:p w14:paraId="654C9B82" w14:textId="77777777" w:rsidR="00D1020A" w:rsidRPr="00360FB6" w:rsidRDefault="00881A50">
            <w:pPr>
              <w:spacing w:line="300" w:lineRule="exact"/>
              <w:ind w:firstLineChars="100" w:firstLine="210"/>
              <w:rPr>
                <w:rFonts w:ascii="HGPｺﾞｼｯｸM" w:eastAsia="HGPｺﾞｼｯｸM" w:hAnsi="ＭＳ 明朝"/>
                <w:sz w:val="20"/>
                <w:szCs w:val="20"/>
              </w:rPr>
            </w:pPr>
            <w:r w:rsidRPr="00360FB6">
              <w:t>80</w:t>
            </w:r>
            <w:r w:rsidRPr="00360FB6">
              <w:rPr>
                <w:rFonts w:ascii="HGPｺﾞｼｯｸM" w:eastAsia="HGPｺﾞｼｯｸM" w:hAnsi="ＭＳ 明朝" w:hint="eastAsia"/>
                <w:sz w:val="20"/>
                <w:szCs w:val="20"/>
              </w:rPr>
              <w:t>％[</w:t>
            </w:r>
            <w:r w:rsidRPr="00360FB6">
              <w:t>78</w:t>
            </w:r>
            <w:r w:rsidRPr="00360FB6">
              <w:rPr>
                <w:rFonts w:ascii="HGPｺﾞｼｯｸM" w:eastAsia="HGPｺﾞｼｯｸM" w:hAnsi="ＭＳ 明朝" w:hint="eastAsia"/>
                <w:sz w:val="20"/>
                <w:szCs w:val="20"/>
              </w:rPr>
              <w:t>％]</w:t>
            </w:r>
          </w:p>
          <w:p w14:paraId="46F6AEE5"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ウ・生徒自己診断「</w:t>
            </w:r>
            <w:r w:rsidRPr="00360FB6">
              <w:rPr>
                <w:rFonts w:ascii="HGPｺﾞｼｯｸM" w:eastAsia="HGPｺﾞｼｯｸM" w:hAnsi="ＭＳ 明朝"/>
                <w:sz w:val="20"/>
                <w:szCs w:val="20"/>
              </w:rPr>
              <w:t>ICT</w:t>
            </w:r>
            <w:r w:rsidRPr="00360FB6">
              <w:rPr>
                <w:rFonts w:ascii="HGPｺﾞｼｯｸM" w:eastAsia="HGPｺﾞｼｯｸM" w:hAnsi="ＭＳ 明朝" w:hint="eastAsia"/>
                <w:sz w:val="20"/>
                <w:szCs w:val="20"/>
              </w:rPr>
              <w:t>機器が活用されて</w:t>
            </w:r>
          </w:p>
          <w:p w14:paraId="00A04F20"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いる」</w:t>
            </w:r>
            <w:r w:rsidRPr="00360FB6">
              <w:t>95</w:t>
            </w:r>
            <w:r w:rsidRPr="00360FB6">
              <w:rPr>
                <w:rFonts w:ascii="HGPｺﾞｼｯｸM" w:eastAsia="HGPｺﾞｼｯｸM" w:hAnsi="ＭＳ 明朝" w:hint="eastAsia"/>
                <w:sz w:val="20"/>
                <w:szCs w:val="20"/>
              </w:rPr>
              <w:t>％以上を維持[</w:t>
            </w:r>
            <w:r w:rsidRPr="00360FB6">
              <w:t>95</w:t>
            </w:r>
            <w:r w:rsidRPr="00360FB6">
              <w:rPr>
                <w:rFonts w:ascii="HGPｺﾞｼｯｸM" w:eastAsia="HGPｺﾞｼｯｸM" w:hAnsi="ＭＳ 明朝" w:hint="eastAsia"/>
                <w:sz w:val="20"/>
                <w:szCs w:val="20"/>
              </w:rPr>
              <w:t>％]</w:t>
            </w:r>
          </w:p>
          <w:p w14:paraId="2108407D"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・「授業はわかりやすい」</w:t>
            </w:r>
            <w:r w:rsidRPr="00360FB6">
              <w:t>85</w:t>
            </w:r>
            <w:r w:rsidRPr="00360FB6">
              <w:rPr>
                <w:rFonts w:ascii="HGPｺﾞｼｯｸM" w:eastAsia="HGPｺﾞｼｯｸM" w:hAnsi="ＭＳ 明朝" w:hint="eastAsia"/>
                <w:sz w:val="20"/>
                <w:szCs w:val="20"/>
              </w:rPr>
              <w:t>％[</w:t>
            </w:r>
            <w:r w:rsidRPr="00360FB6">
              <w:t>84</w:t>
            </w:r>
            <w:r w:rsidRPr="00360FB6">
              <w:rPr>
                <w:rFonts w:ascii="HGPｺﾞｼｯｸM" w:eastAsia="HGPｺﾞｼｯｸM" w:hAnsi="ＭＳ 明朝" w:hint="eastAsia"/>
                <w:sz w:val="20"/>
                <w:szCs w:val="20"/>
              </w:rPr>
              <w:t>％]</w:t>
            </w:r>
          </w:p>
          <w:p w14:paraId="549EC849"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6A768BCB" w14:textId="77777777" w:rsidR="00D03520" w:rsidRPr="00360FB6" w:rsidRDefault="00D03520">
            <w:pPr>
              <w:spacing w:line="300" w:lineRule="exact"/>
              <w:ind w:left="400" w:hangingChars="200" w:hanging="400"/>
              <w:rPr>
                <w:rFonts w:ascii="HGPｺﾞｼｯｸM" w:eastAsia="HGPｺﾞｼｯｸM" w:hAnsi="ＭＳ 明朝"/>
                <w:sz w:val="20"/>
                <w:szCs w:val="20"/>
              </w:rPr>
            </w:pPr>
          </w:p>
          <w:p w14:paraId="60DDE939" w14:textId="77777777" w:rsidR="00A45AF8" w:rsidRPr="00360FB6" w:rsidRDefault="00A45AF8">
            <w:pPr>
              <w:spacing w:line="300" w:lineRule="exact"/>
              <w:ind w:left="400" w:hangingChars="200" w:hanging="400"/>
              <w:rPr>
                <w:rFonts w:ascii="HGPｺﾞｼｯｸM" w:eastAsia="HGPｺﾞｼｯｸM" w:hAnsi="ＭＳ 明朝"/>
                <w:sz w:val="20"/>
                <w:szCs w:val="20"/>
              </w:rPr>
            </w:pPr>
          </w:p>
          <w:p w14:paraId="3C4920ED"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エ・電子黒板を活用した研究公開授業を</w:t>
            </w:r>
          </w:p>
          <w:p w14:paraId="5C80E92E"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年</w:t>
            </w:r>
            <w:r w:rsidRPr="00360FB6">
              <w:rPr>
                <w:rFonts w:hint="eastAsia"/>
              </w:rPr>
              <w:t>２</w:t>
            </w:r>
            <w:r w:rsidRPr="00360FB6">
              <w:rPr>
                <w:rFonts w:ascii="HGPｺﾞｼｯｸM" w:eastAsia="HGPｺﾞｼｯｸM" w:hAnsi="ＭＳ 明朝" w:hint="eastAsia"/>
                <w:sz w:val="20"/>
                <w:szCs w:val="20"/>
              </w:rPr>
              <w:t>回実施する。</w:t>
            </w:r>
          </w:p>
          <w:p w14:paraId="587E75AE" w14:textId="77777777" w:rsidR="00D1020A" w:rsidRPr="00360FB6" w:rsidRDefault="00D1020A">
            <w:pPr>
              <w:spacing w:line="300" w:lineRule="exact"/>
              <w:ind w:leftChars="100" w:left="410" w:hangingChars="100" w:hanging="200"/>
              <w:rPr>
                <w:rFonts w:ascii="HGPｺﾞｼｯｸM" w:eastAsia="HGPｺﾞｼｯｸM" w:hAnsi="ＭＳ 明朝"/>
                <w:sz w:val="20"/>
                <w:szCs w:val="20"/>
              </w:rPr>
            </w:pPr>
          </w:p>
          <w:p w14:paraId="06758A9A" w14:textId="77777777" w:rsidR="00D1020A" w:rsidRPr="00360FB6" w:rsidRDefault="00D1020A">
            <w:pPr>
              <w:spacing w:line="300" w:lineRule="exact"/>
              <w:ind w:leftChars="100" w:left="410" w:hangingChars="100" w:hanging="200"/>
              <w:rPr>
                <w:rFonts w:ascii="HGPｺﾞｼｯｸM" w:eastAsia="HGPｺﾞｼｯｸM" w:hAnsi="ＭＳ 明朝"/>
                <w:sz w:val="20"/>
                <w:szCs w:val="20"/>
              </w:rPr>
            </w:pPr>
          </w:p>
          <w:p w14:paraId="6652E91F"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ア・学力生活実態調査における学力</w:t>
            </w:r>
          </w:p>
          <w:p w14:paraId="15C6266D" w14:textId="77777777" w:rsidR="00D1020A" w:rsidRPr="00360FB6" w:rsidRDefault="00881A50">
            <w:pPr>
              <w:spacing w:line="30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w:t>
            </w:r>
            <w:r w:rsidRPr="00360FB6">
              <w:rPr>
                <w:rFonts w:hint="eastAsia"/>
              </w:rPr>
              <w:t>２</w:t>
            </w:r>
            <w:r w:rsidRPr="00360FB6">
              <w:rPr>
                <w:rFonts w:ascii="HGPｺﾞｼｯｸM" w:eastAsia="HGPｺﾞｼｯｸM" w:hAnsi="ＭＳ 明朝" w:hint="eastAsia"/>
                <w:sz w:val="20"/>
                <w:szCs w:val="20"/>
              </w:rPr>
              <w:t>年次</w:t>
            </w:r>
            <w:r w:rsidRPr="00360FB6">
              <w:rPr>
                <w:rFonts w:hint="eastAsia"/>
              </w:rPr>
              <w:t>２</w:t>
            </w:r>
            <w:r w:rsidRPr="00360FB6">
              <w:rPr>
                <w:rFonts w:ascii="HGPｺﾞｼｯｸM" w:eastAsia="HGPｺﾞｼｯｸM" w:hAnsi="ＭＳ 明朝" w:hint="eastAsia"/>
                <w:sz w:val="20"/>
                <w:szCs w:val="20"/>
              </w:rPr>
              <w:t>回め）</w:t>
            </w:r>
            <w:r w:rsidRPr="00360FB6">
              <w:rPr>
                <w:rFonts w:ascii="HGPｺﾞｼｯｸM" w:eastAsia="HGPｺﾞｼｯｸM" w:hAnsi="ＭＳ 明朝"/>
                <w:sz w:val="20"/>
                <w:szCs w:val="20"/>
              </w:rPr>
              <w:t>B</w:t>
            </w:r>
            <w:r w:rsidRPr="00360FB6">
              <w:rPr>
                <w:rFonts w:hint="eastAsia"/>
              </w:rPr>
              <w:t>２</w:t>
            </w:r>
            <w:r w:rsidRPr="00360FB6">
              <w:rPr>
                <w:rFonts w:ascii="HGPｺﾞｼｯｸM" w:eastAsia="HGPｺﾞｼｯｸM" w:hAnsi="ＭＳ 明朝" w:hint="eastAsia"/>
                <w:sz w:val="20"/>
                <w:szCs w:val="20"/>
              </w:rPr>
              <w:t>以上</w:t>
            </w:r>
            <w:r w:rsidRPr="00360FB6">
              <w:t>25</w:t>
            </w:r>
            <w:r w:rsidRPr="00360FB6">
              <w:rPr>
                <w:rFonts w:ascii="HGPｺﾞｼｯｸM" w:eastAsia="HGPｺﾞｼｯｸM" w:hAnsi="ＭＳ 明朝" w:hint="eastAsia"/>
                <w:sz w:val="20"/>
                <w:szCs w:val="20"/>
              </w:rPr>
              <w:t>％[</w:t>
            </w:r>
            <w:r w:rsidRPr="00360FB6">
              <w:t>20</w:t>
            </w:r>
            <w:r w:rsidRPr="00360FB6">
              <w:rPr>
                <w:rFonts w:ascii="HGPｺﾞｼｯｸM" w:eastAsia="HGPｺﾞｼｯｸM" w:hAnsi="ＭＳ 明朝" w:hint="eastAsia"/>
                <w:sz w:val="20"/>
                <w:szCs w:val="20"/>
              </w:rPr>
              <w:t>％]、</w:t>
            </w:r>
            <w:r w:rsidRPr="00360FB6">
              <w:rPr>
                <w:rFonts w:ascii="HGPｺﾞｼｯｸM" w:eastAsia="HGPｺﾞｼｯｸM" w:hAnsi="ＭＳ 明朝"/>
                <w:sz w:val="20"/>
                <w:szCs w:val="20"/>
              </w:rPr>
              <w:t>B</w:t>
            </w:r>
            <w:r w:rsidRPr="00360FB6">
              <w:rPr>
                <w:rFonts w:hint="eastAsia"/>
              </w:rPr>
              <w:t>３</w:t>
            </w:r>
            <w:r w:rsidRPr="00360FB6">
              <w:rPr>
                <w:rFonts w:ascii="HGPｺﾞｼｯｸM" w:eastAsia="HGPｺﾞｼｯｸM" w:hAnsi="ＭＳ 明朝" w:hint="eastAsia"/>
                <w:sz w:val="20"/>
                <w:szCs w:val="20"/>
              </w:rPr>
              <w:t>以上</w:t>
            </w:r>
            <w:r w:rsidRPr="00360FB6">
              <w:t>50</w:t>
            </w:r>
            <w:r w:rsidRPr="00360FB6">
              <w:rPr>
                <w:rFonts w:ascii="HGPｺﾞｼｯｸM" w:eastAsia="HGPｺﾞｼｯｸM" w:hAnsi="ＭＳ 明朝" w:hint="eastAsia"/>
                <w:sz w:val="20"/>
                <w:szCs w:val="20"/>
              </w:rPr>
              <w:t>％[</w:t>
            </w:r>
            <w:r w:rsidRPr="00360FB6">
              <w:t>45</w:t>
            </w:r>
            <w:r w:rsidRPr="00360FB6">
              <w:rPr>
                <w:rFonts w:ascii="HGPｺﾞｼｯｸM" w:eastAsia="HGPｺﾞｼｯｸM" w:hAnsi="ＭＳ 明朝" w:hint="eastAsia"/>
                <w:sz w:val="20"/>
                <w:szCs w:val="20"/>
              </w:rPr>
              <w:t>％]</w:t>
            </w:r>
          </w:p>
          <w:p w14:paraId="6DBCE71B" w14:textId="77777777" w:rsidR="00D1020A" w:rsidRPr="00360FB6" w:rsidRDefault="00D1020A">
            <w:pPr>
              <w:spacing w:line="300" w:lineRule="exact"/>
              <w:ind w:firstLineChars="100" w:firstLine="200"/>
              <w:rPr>
                <w:rFonts w:ascii="HGPｺﾞｼｯｸM" w:eastAsia="HGPｺﾞｼｯｸM" w:hAnsi="ＭＳ 明朝"/>
                <w:sz w:val="20"/>
                <w:szCs w:val="20"/>
              </w:rPr>
            </w:pPr>
          </w:p>
          <w:p w14:paraId="02FAE9E7"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イ・生徒自己診断「授業に集中」</w:t>
            </w:r>
            <w:r w:rsidRPr="00360FB6">
              <w:t>88</w:t>
            </w:r>
            <w:r w:rsidRPr="00360FB6">
              <w:rPr>
                <w:rFonts w:ascii="HGPｺﾞｼｯｸM" w:eastAsia="HGPｺﾞｼｯｸM" w:hAnsi="ＭＳ 明朝" w:hint="eastAsia"/>
                <w:sz w:val="20"/>
                <w:szCs w:val="20"/>
              </w:rPr>
              <w:t>％</w:t>
            </w:r>
          </w:p>
          <w:p w14:paraId="6EEBF664"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w:t>
            </w:r>
            <w:r w:rsidRPr="00360FB6">
              <w:t>87</w:t>
            </w:r>
            <w:r w:rsidRPr="00360FB6">
              <w:rPr>
                <w:rFonts w:ascii="HGPｺﾞｼｯｸM" w:eastAsia="HGPｺﾞｼｯｸM" w:hAnsi="ＭＳ 明朝" w:hint="eastAsia"/>
                <w:sz w:val="20"/>
                <w:szCs w:val="20"/>
              </w:rPr>
              <w:t>％]</w:t>
            </w:r>
          </w:p>
          <w:p w14:paraId="6D58525D"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・生徒自己診断「授業・補習を通じて</w:t>
            </w:r>
          </w:p>
          <w:p w14:paraId="705CAA40"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進路に必要な学力を得ることができる」</w:t>
            </w:r>
          </w:p>
          <w:p w14:paraId="2DFC4BD1" w14:textId="77777777" w:rsidR="00D1020A" w:rsidRPr="00360FB6" w:rsidRDefault="00881A50">
            <w:pPr>
              <w:spacing w:line="300" w:lineRule="exact"/>
              <w:ind w:firstLineChars="100" w:firstLine="210"/>
              <w:rPr>
                <w:rFonts w:ascii="HGPｺﾞｼｯｸM" w:eastAsia="HGPｺﾞｼｯｸM" w:hAnsi="ＭＳ 明朝"/>
                <w:sz w:val="20"/>
                <w:szCs w:val="20"/>
              </w:rPr>
            </w:pPr>
            <w:r w:rsidRPr="00360FB6">
              <w:t>88</w:t>
            </w:r>
            <w:r w:rsidRPr="00360FB6">
              <w:rPr>
                <w:rFonts w:ascii="HGPｺﾞｼｯｸM" w:eastAsia="HGPｺﾞｼｯｸM" w:hAnsi="ＭＳ 明朝" w:hint="eastAsia"/>
                <w:sz w:val="20"/>
                <w:szCs w:val="20"/>
              </w:rPr>
              <w:t>％以上を維持[</w:t>
            </w:r>
            <w:r w:rsidRPr="00360FB6">
              <w:t>88</w:t>
            </w:r>
            <w:r w:rsidRPr="00360FB6">
              <w:rPr>
                <w:rFonts w:ascii="HGPｺﾞｼｯｸM" w:eastAsia="HGPｺﾞｼｯｸM" w:hAnsi="ＭＳ 明朝" w:hint="eastAsia"/>
                <w:sz w:val="20"/>
                <w:szCs w:val="20"/>
              </w:rPr>
              <w:t>％]</w:t>
            </w:r>
          </w:p>
          <w:p w14:paraId="42F5606D" w14:textId="77777777" w:rsidR="00D1020A" w:rsidRPr="00360FB6" w:rsidRDefault="00D1020A">
            <w:pPr>
              <w:spacing w:line="300" w:lineRule="exact"/>
              <w:ind w:firstLineChars="100" w:firstLine="200"/>
              <w:rPr>
                <w:rFonts w:ascii="HGPｺﾞｼｯｸM" w:eastAsia="HGPｺﾞｼｯｸM" w:hAnsi="ＭＳ 明朝"/>
                <w:sz w:val="20"/>
                <w:szCs w:val="20"/>
              </w:rPr>
            </w:pPr>
          </w:p>
          <w:p w14:paraId="5A8104B8" w14:textId="77777777" w:rsidR="006C4BA7" w:rsidRPr="00360FB6" w:rsidRDefault="006C4BA7">
            <w:pPr>
              <w:spacing w:line="300" w:lineRule="exact"/>
              <w:ind w:left="200" w:hangingChars="100" w:hanging="200"/>
              <w:rPr>
                <w:rFonts w:ascii="HGPｺﾞｼｯｸM" w:eastAsia="HGPｺﾞｼｯｸM" w:hAnsi="ＭＳ 明朝"/>
                <w:sz w:val="20"/>
                <w:szCs w:val="20"/>
              </w:rPr>
            </w:pPr>
          </w:p>
          <w:p w14:paraId="229EFFDB" w14:textId="77777777" w:rsidR="006C4BA7" w:rsidRPr="00360FB6" w:rsidRDefault="006C4BA7">
            <w:pPr>
              <w:spacing w:line="300" w:lineRule="exact"/>
              <w:ind w:left="200" w:hangingChars="100" w:hanging="200"/>
              <w:rPr>
                <w:rFonts w:ascii="HGPｺﾞｼｯｸM" w:eastAsia="HGPｺﾞｼｯｸM" w:hAnsi="ＭＳ 明朝"/>
                <w:sz w:val="20"/>
                <w:szCs w:val="20"/>
              </w:rPr>
            </w:pPr>
          </w:p>
          <w:p w14:paraId="48CA3572"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ア・授業アンケート「授業内容について必要な予習や復習ができている」</w:t>
            </w:r>
          </w:p>
          <w:p w14:paraId="10713BCC" w14:textId="77777777" w:rsidR="00D1020A" w:rsidRPr="00360FB6" w:rsidRDefault="00881A50">
            <w:pPr>
              <w:spacing w:line="300" w:lineRule="exact"/>
              <w:ind w:firstLineChars="100" w:firstLine="210"/>
              <w:rPr>
                <w:rFonts w:ascii="HGPｺﾞｼｯｸM" w:eastAsia="HGPｺﾞｼｯｸM" w:hAnsi="ＭＳ 明朝"/>
                <w:sz w:val="20"/>
                <w:szCs w:val="20"/>
              </w:rPr>
            </w:pPr>
            <w:r w:rsidRPr="00360FB6">
              <w:t>3</w:t>
            </w:r>
            <w:r w:rsidRPr="00360FB6">
              <w:rPr>
                <w:rFonts w:ascii="HGPｺﾞｼｯｸM" w:eastAsia="HGPｺﾞｼｯｸM" w:hAnsi="ＭＳ 明朝"/>
                <w:sz w:val="20"/>
                <w:szCs w:val="20"/>
              </w:rPr>
              <w:t>.</w:t>
            </w:r>
            <w:r w:rsidRPr="00360FB6">
              <w:t>27</w:t>
            </w:r>
            <w:r w:rsidRPr="00360FB6">
              <w:rPr>
                <w:rFonts w:ascii="HGPｺﾞｼｯｸM" w:eastAsia="HGPｺﾞｼｯｸM" w:hAnsi="ＭＳ 明朝" w:hint="eastAsia"/>
                <w:sz w:val="20"/>
                <w:szCs w:val="20"/>
              </w:rPr>
              <w:t>[</w:t>
            </w:r>
            <w:r w:rsidRPr="00360FB6">
              <w:t>3</w:t>
            </w:r>
            <w:r w:rsidRPr="00360FB6">
              <w:rPr>
                <w:rFonts w:ascii="HGPｺﾞｼｯｸM" w:eastAsia="HGPｺﾞｼｯｸM" w:hAnsi="ＭＳ 明朝"/>
                <w:sz w:val="20"/>
                <w:szCs w:val="20"/>
              </w:rPr>
              <w:t>.</w:t>
            </w:r>
            <w:r w:rsidRPr="00360FB6">
              <w:t>23</w:t>
            </w:r>
            <w:r w:rsidRPr="00360FB6">
              <w:rPr>
                <w:rFonts w:ascii="HGPｺﾞｼｯｸM" w:eastAsia="HGPｺﾞｼｯｸM" w:hAnsi="ＭＳ 明朝" w:hint="eastAsia"/>
                <w:sz w:val="20"/>
                <w:szCs w:val="20"/>
              </w:rPr>
              <w:t>]</w:t>
            </w:r>
          </w:p>
          <w:p w14:paraId="630FAB5E" w14:textId="3AF24C01" w:rsidR="00625738" w:rsidRPr="00360FB6" w:rsidRDefault="00625738">
            <w:pPr>
              <w:spacing w:line="300" w:lineRule="exact"/>
              <w:ind w:firstLineChars="100" w:firstLine="200"/>
              <w:rPr>
                <w:rFonts w:ascii="HGPｺﾞｼｯｸM" w:eastAsia="HGPｺﾞｼｯｸM" w:hAnsi="ＭＳ 明朝"/>
                <w:sz w:val="20"/>
                <w:szCs w:val="20"/>
              </w:rPr>
            </w:pPr>
          </w:p>
          <w:p w14:paraId="7C5A8B6A" w14:textId="77777777" w:rsidR="00A35846" w:rsidRPr="00360FB6" w:rsidRDefault="00A35846">
            <w:pPr>
              <w:spacing w:line="300" w:lineRule="exact"/>
              <w:ind w:firstLineChars="100" w:firstLine="200"/>
              <w:rPr>
                <w:rFonts w:ascii="HGPｺﾞｼｯｸM" w:eastAsia="HGPｺﾞｼｯｸM" w:hAnsi="ＭＳ 明朝"/>
                <w:sz w:val="20"/>
                <w:szCs w:val="20"/>
              </w:rPr>
            </w:pPr>
          </w:p>
          <w:p w14:paraId="6B2E2012"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イ・生徒自己診断「自学自習の習慣がつ</w:t>
            </w:r>
          </w:p>
          <w:p w14:paraId="63913418"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いた」　</w:t>
            </w:r>
            <w:r w:rsidRPr="00360FB6">
              <w:t>61</w:t>
            </w:r>
            <w:r w:rsidRPr="00360FB6">
              <w:rPr>
                <w:rFonts w:ascii="HGPｺﾞｼｯｸM" w:eastAsia="HGPｺﾞｼｯｸM" w:hAnsi="ＭＳ 明朝" w:hint="eastAsia"/>
                <w:sz w:val="20"/>
                <w:szCs w:val="20"/>
              </w:rPr>
              <w:t>％[</w:t>
            </w:r>
            <w:r w:rsidRPr="00360FB6">
              <w:t>59</w:t>
            </w:r>
            <w:r w:rsidRPr="00360FB6">
              <w:rPr>
                <w:rFonts w:ascii="HGPｺﾞｼｯｸM" w:eastAsia="HGPｺﾞｼｯｸM" w:hAnsi="ＭＳ 明朝" w:hint="eastAsia"/>
                <w:sz w:val="20"/>
                <w:szCs w:val="20"/>
              </w:rPr>
              <w:t xml:space="preserve">％]　</w:t>
            </w:r>
          </w:p>
          <w:p w14:paraId="548869BD" w14:textId="77777777" w:rsidR="00D1020A" w:rsidRPr="00360FB6" w:rsidRDefault="00D1020A">
            <w:pPr>
              <w:spacing w:line="300" w:lineRule="exact"/>
              <w:rPr>
                <w:rFonts w:ascii="HGPｺﾞｼｯｸM" w:eastAsia="HGPｺﾞｼｯｸM" w:hAnsi="ＭＳ 明朝"/>
                <w:sz w:val="20"/>
                <w:szCs w:val="20"/>
              </w:rPr>
            </w:pPr>
          </w:p>
          <w:p w14:paraId="104D5C84" w14:textId="77777777" w:rsidR="00D1020A" w:rsidRPr="00360FB6" w:rsidRDefault="00881A50" w:rsidP="003461AD">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ウ・月平均</w:t>
            </w:r>
            <w:r w:rsidRPr="00360FB6">
              <w:rPr>
                <w:rFonts w:hint="eastAsia"/>
              </w:rPr>
              <w:t>１</w:t>
            </w:r>
            <w:r w:rsidRPr="00360FB6">
              <w:rPr>
                <w:rFonts w:ascii="HGPｺﾞｼｯｸM" w:eastAsia="HGPｺﾞｼｯｸM" w:hAnsi="ＭＳ 明朝" w:hint="eastAsia"/>
                <w:sz w:val="20"/>
                <w:szCs w:val="20"/>
              </w:rPr>
              <w:t>冊以上本を読んだ生徒</w:t>
            </w:r>
            <w:r w:rsidRPr="00360FB6">
              <w:t>40</w:t>
            </w:r>
            <w:r w:rsidRPr="00360FB6">
              <w:rPr>
                <w:rFonts w:ascii="HGPｺﾞｼｯｸM" w:eastAsia="HGPｺﾞｼｯｸM" w:hAnsi="ＭＳ 明朝" w:hint="eastAsia"/>
                <w:sz w:val="20"/>
                <w:szCs w:val="20"/>
              </w:rPr>
              <w:t>％以上[</w:t>
            </w:r>
            <w:r w:rsidRPr="00360FB6">
              <w:t>12</w:t>
            </w:r>
            <w:r w:rsidRPr="00360FB6">
              <w:rPr>
                <w:rFonts w:ascii="HGPｺﾞｼｯｸM" w:eastAsia="HGPｺﾞｼｯｸM" w:hAnsi="ＭＳ 明朝"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02E2FA2A" w14:textId="77777777" w:rsidR="008D665D" w:rsidRPr="00360FB6" w:rsidRDefault="008D665D" w:rsidP="00A8445C">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ア授業アンケート総合</w:t>
            </w:r>
            <w:r w:rsidRPr="00360FB6">
              <w:rPr>
                <w:rFonts w:ascii="ＭＳ 明朝" w:hAnsi="ＭＳ 明朝"/>
                <w:sz w:val="20"/>
                <w:szCs w:val="20"/>
              </w:rPr>
              <w:t>3.33</w:t>
            </w:r>
            <w:r w:rsidRPr="00360FB6">
              <w:rPr>
                <w:rFonts w:ascii="ＭＳ 明朝" w:hAnsi="ＭＳ 明朝" w:hint="eastAsia"/>
                <w:sz w:val="20"/>
                <w:szCs w:val="20"/>
              </w:rPr>
              <w:t xml:space="preserve">　（〇）</w:t>
            </w:r>
          </w:p>
          <w:p w14:paraId="58A3D84D" w14:textId="77777777" w:rsidR="008D665D" w:rsidRPr="00360FB6" w:rsidRDefault="008D665D" w:rsidP="008D665D">
            <w:pPr>
              <w:spacing w:line="300" w:lineRule="exact"/>
              <w:ind w:leftChars="100" w:left="410" w:hangingChars="100" w:hanging="200"/>
              <w:rPr>
                <w:rFonts w:ascii="ＭＳ 明朝" w:hAnsi="ＭＳ 明朝"/>
                <w:sz w:val="20"/>
                <w:szCs w:val="20"/>
              </w:rPr>
            </w:pPr>
            <w:r w:rsidRPr="00360FB6">
              <w:rPr>
                <w:rFonts w:ascii="ＭＳ 明朝" w:hAnsi="ＭＳ 明朝" w:hint="eastAsia"/>
                <w:sz w:val="20"/>
                <w:szCs w:val="20"/>
              </w:rPr>
              <w:t>・「授業計画」</w:t>
            </w:r>
            <w:r w:rsidRPr="00360FB6">
              <w:rPr>
                <w:rFonts w:ascii="ＭＳ 明朝" w:hAnsi="ＭＳ 明朝"/>
                <w:sz w:val="20"/>
                <w:szCs w:val="20"/>
              </w:rPr>
              <w:t>3.4</w:t>
            </w:r>
            <w:r w:rsidR="004D2CD1" w:rsidRPr="00360FB6">
              <w:rPr>
                <w:rFonts w:ascii="ＭＳ 明朝" w:hAnsi="ＭＳ 明朝" w:hint="eastAsia"/>
                <w:sz w:val="20"/>
                <w:szCs w:val="20"/>
              </w:rPr>
              <w:t>1</w:t>
            </w:r>
            <w:r w:rsidRPr="00360FB6">
              <w:rPr>
                <w:rFonts w:ascii="ＭＳ 明朝" w:hAnsi="ＭＳ 明朝" w:hint="eastAsia"/>
                <w:sz w:val="20"/>
                <w:szCs w:val="20"/>
              </w:rPr>
              <w:t>（〇）</w:t>
            </w:r>
          </w:p>
          <w:p w14:paraId="20ADE0E9" w14:textId="77777777" w:rsidR="008D665D" w:rsidRPr="00360FB6" w:rsidRDefault="008D665D" w:rsidP="004D2CD1">
            <w:pPr>
              <w:spacing w:line="300" w:lineRule="exact"/>
              <w:ind w:leftChars="100" w:left="410" w:hangingChars="100" w:hanging="200"/>
              <w:rPr>
                <w:rFonts w:ascii="ＭＳ 明朝" w:hAnsi="ＭＳ 明朝"/>
                <w:sz w:val="20"/>
                <w:szCs w:val="20"/>
              </w:rPr>
            </w:pPr>
            <w:r w:rsidRPr="00360FB6">
              <w:rPr>
                <w:rFonts w:ascii="ＭＳ 明朝" w:hAnsi="ＭＳ 明朝" w:hint="eastAsia"/>
                <w:sz w:val="20"/>
                <w:szCs w:val="20"/>
              </w:rPr>
              <w:t>・「知識・技能が身についた」</w:t>
            </w:r>
            <w:r w:rsidR="00A9205B" w:rsidRPr="00360FB6">
              <w:rPr>
                <w:rFonts w:ascii="ＭＳ 明朝" w:hAnsi="ＭＳ 明朝"/>
                <w:sz w:val="20"/>
                <w:szCs w:val="20"/>
              </w:rPr>
              <w:t>3.3</w:t>
            </w:r>
            <w:r w:rsidR="00A9205B" w:rsidRPr="00360FB6">
              <w:rPr>
                <w:rFonts w:ascii="ＭＳ 明朝" w:hAnsi="ＭＳ 明朝" w:hint="eastAsia"/>
                <w:sz w:val="20"/>
                <w:szCs w:val="20"/>
              </w:rPr>
              <w:t>2（〇）</w:t>
            </w:r>
          </w:p>
          <w:p w14:paraId="499A1A71" w14:textId="77777777" w:rsidR="00A8445C" w:rsidRPr="00360FB6" w:rsidRDefault="00A8445C" w:rsidP="00280A1E">
            <w:pPr>
              <w:spacing w:line="300" w:lineRule="exact"/>
              <w:rPr>
                <w:rFonts w:ascii="ＭＳ 明朝" w:hAnsi="ＭＳ 明朝"/>
                <w:sz w:val="20"/>
                <w:szCs w:val="20"/>
              </w:rPr>
            </w:pPr>
          </w:p>
          <w:p w14:paraId="37F54C0D" w14:textId="77777777" w:rsidR="00280A1E" w:rsidRPr="00360FB6" w:rsidRDefault="00280A1E" w:rsidP="00280A1E">
            <w:pPr>
              <w:spacing w:line="300" w:lineRule="exact"/>
              <w:rPr>
                <w:rFonts w:ascii="ＭＳ 明朝" w:hAnsi="ＭＳ 明朝"/>
                <w:sz w:val="20"/>
                <w:szCs w:val="20"/>
              </w:rPr>
            </w:pPr>
            <w:r w:rsidRPr="00360FB6">
              <w:rPr>
                <w:rFonts w:ascii="ＭＳ 明朝" w:hAnsi="ＭＳ 明朝" w:hint="eastAsia"/>
                <w:sz w:val="20"/>
                <w:szCs w:val="20"/>
              </w:rPr>
              <w:t>イ・生徒自己診断「成績・評価は適切」92％（〇）</w:t>
            </w:r>
          </w:p>
          <w:p w14:paraId="587350E2" w14:textId="77777777" w:rsidR="00280A1E" w:rsidRPr="00360FB6" w:rsidRDefault="00280A1E" w:rsidP="00280A1E">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・生徒自己診断「考えを発表する機会」</w:t>
            </w:r>
          </w:p>
          <w:p w14:paraId="5AF2D6DA" w14:textId="77777777" w:rsidR="00280A1E" w:rsidRPr="00360FB6" w:rsidRDefault="00280A1E" w:rsidP="00280A1E">
            <w:pPr>
              <w:spacing w:line="300" w:lineRule="exact"/>
              <w:ind w:firstLineChars="250" w:firstLine="500"/>
              <w:rPr>
                <w:rFonts w:ascii="ＭＳ 明朝" w:hAnsi="ＭＳ 明朝"/>
                <w:sz w:val="20"/>
                <w:szCs w:val="20"/>
              </w:rPr>
            </w:pPr>
            <w:r w:rsidRPr="00360FB6">
              <w:rPr>
                <w:rFonts w:ascii="ＭＳ 明朝" w:hAnsi="ＭＳ 明朝" w:hint="eastAsia"/>
                <w:sz w:val="20"/>
                <w:szCs w:val="20"/>
              </w:rPr>
              <w:t>8</w:t>
            </w:r>
            <w:r w:rsidRPr="00360FB6">
              <w:rPr>
                <w:rFonts w:ascii="ＭＳ 明朝" w:hAnsi="ＭＳ 明朝"/>
                <w:sz w:val="20"/>
                <w:szCs w:val="20"/>
              </w:rPr>
              <w:t>9</w:t>
            </w:r>
            <w:r w:rsidRPr="00360FB6">
              <w:rPr>
                <w:rFonts w:ascii="ＭＳ 明朝" w:hAnsi="ＭＳ 明朝" w:hint="eastAsia"/>
                <w:sz w:val="20"/>
                <w:szCs w:val="20"/>
              </w:rPr>
              <w:t>％（〇）</w:t>
            </w:r>
          </w:p>
          <w:p w14:paraId="3129407D" w14:textId="77777777" w:rsidR="00280A1E" w:rsidRPr="00360FB6" w:rsidRDefault="00280A1E" w:rsidP="00280A1E">
            <w:pPr>
              <w:spacing w:line="300" w:lineRule="exact"/>
              <w:rPr>
                <w:rFonts w:ascii="ＭＳ 明朝" w:hAnsi="ＭＳ 明朝"/>
                <w:sz w:val="20"/>
                <w:szCs w:val="20"/>
              </w:rPr>
            </w:pPr>
          </w:p>
          <w:p w14:paraId="169BC657" w14:textId="77777777" w:rsidR="00280A1E" w:rsidRPr="00360FB6" w:rsidRDefault="00280A1E" w:rsidP="00280A1E">
            <w:pPr>
              <w:spacing w:line="300" w:lineRule="exact"/>
              <w:rPr>
                <w:rFonts w:ascii="ＭＳ 明朝" w:hAnsi="ＭＳ 明朝"/>
                <w:sz w:val="20"/>
                <w:szCs w:val="20"/>
              </w:rPr>
            </w:pPr>
            <w:r w:rsidRPr="00360FB6">
              <w:rPr>
                <w:rFonts w:ascii="ＭＳ 明朝" w:hAnsi="ＭＳ 明朝" w:hint="eastAsia"/>
                <w:sz w:val="20"/>
                <w:szCs w:val="20"/>
              </w:rPr>
              <w:t>ウ・生徒自己診断</w:t>
            </w:r>
          </w:p>
          <w:p w14:paraId="7114C3A8" w14:textId="77777777" w:rsidR="00280A1E" w:rsidRPr="00360FB6" w:rsidRDefault="00280A1E" w:rsidP="00280A1E">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w:t>
            </w:r>
            <w:r w:rsidRPr="00360FB6">
              <w:rPr>
                <w:rFonts w:ascii="ＭＳ 明朝" w:hAnsi="ＭＳ 明朝"/>
                <w:sz w:val="20"/>
                <w:szCs w:val="20"/>
              </w:rPr>
              <w:t>ICT</w:t>
            </w:r>
            <w:r w:rsidRPr="00360FB6">
              <w:rPr>
                <w:rFonts w:ascii="ＭＳ 明朝" w:hAnsi="ＭＳ 明朝" w:hint="eastAsia"/>
                <w:sz w:val="20"/>
                <w:szCs w:val="20"/>
              </w:rPr>
              <w:t>機器が活用されている」93％</w:t>
            </w:r>
            <w:r w:rsidR="00D03520" w:rsidRPr="00360FB6">
              <w:rPr>
                <w:rFonts w:ascii="ＭＳ 明朝" w:hAnsi="ＭＳ 明朝" w:hint="eastAsia"/>
                <w:sz w:val="20"/>
                <w:szCs w:val="20"/>
              </w:rPr>
              <w:t>（△）</w:t>
            </w:r>
          </w:p>
          <w:p w14:paraId="44A2EBE2" w14:textId="77777777" w:rsidR="00280A1E" w:rsidRPr="00360FB6" w:rsidRDefault="00280A1E" w:rsidP="00280A1E">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「授業はわかりやすい」</w:t>
            </w:r>
            <w:r w:rsidR="00D03520" w:rsidRPr="00360FB6">
              <w:rPr>
                <w:rFonts w:ascii="ＭＳ 明朝" w:hAnsi="ＭＳ 明朝" w:hint="eastAsia"/>
                <w:sz w:val="20"/>
                <w:szCs w:val="20"/>
              </w:rPr>
              <w:t>83</w:t>
            </w:r>
            <w:r w:rsidRPr="00360FB6">
              <w:rPr>
                <w:rFonts w:ascii="ＭＳ 明朝" w:hAnsi="ＭＳ 明朝" w:hint="eastAsia"/>
                <w:sz w:val="20"/>
                <w:szCs w:val="20"/>
              </w:rPr>
              <w:t>％</w:t>
            </w:r>
            <w:r w:rsidR="00D03520" w:rsidRPr="00360FB6">
              <w:rPr>
                <w:rFonts w:ascii="ＭＳ 明朝" w:hAnsi="ＭＳ 明朝" w:hint="eastAsia"/>
                <w:sz w:val="20"/>
                <w:szCs w:val="20"/>
              </w:rPr>
              <w:t>（△）</w:t>
            </w:r>
          </w:p>
          <w:p w14:paraId="39400DA6" w14:textId="77777777" w:rsidR="00D1020A" w:rsidRPr="00360FB6" w:rsidRDefault="00D03520" w:rsidP="00D03520">
            <w:pPr>
              <w:spacing w:line="300" w:lineRule="exact"/>
              <w:ind w:leftChars="200" w:left="420"/>
              <w:rPr>
                <w:rFonts w:ascii="ＭＳ 明朝" w:hAnsi="ＭＳ 明朝"/>
                <w:sz w:val="20"/>
                <w:szCs w:val="20"/>
              </w:rPr>
            </w:pPr>
            <w:r w:rsidRPr="00360FB6">
              <w:rPr>
                <w:rFonts w:ascii="ＭＳ 明朝" w:hAnsi="ＭＳ 明朝" w:hint="eastAsia"/>
                <w:sz w:val="20"/>
                <w:szCs w:val="20"/>
              </w:rPr>
              <w:t>前年度より若干下回ったが、電子黒板活用率は向上（60％）しており、ICTの活用推進を通じてわかる授業につなげていく。</w:t>
            </w:r>
          </w:p>
          <w:p w14:paraId="69587D42" w14:textId="77777777" w:rsidR="00D03520" w:rsidRPr="00360FB6" w:rsidRDefault="00D03520" w:rsidP="00D03520">
            <w:pPr>
              <w:spacing w:line="300" w:lineRule="exact"/>
              <w:rPr>
                <w:rFonts w:ascii="ＭＳ 明朝" w:hAnsi="ＭＳ 明朝"/>
                <w:sz w:val="20"/>
                <w:szCs w:val="20"/>
              </w:rPr>
            </w:pPr>
            <w:r w:rsidRPr="00360FB6">
              <w:rPr>
                <w:rFonts w:ascii="ＭＳ 明朝" w:hAnsi="ＭＳ 明朝" w:hint="eastAsia"/>
                <w:sz w:val="20"/>
                <w:szCs w:val="20"/>
              </w:rPr>
              <w:t>エ・電子黒板を活用した研究公開授業を実施</w:t>
            </w:r>
          </w:p>
          <w:p w14:paraId="02CA32A9" w14:textId="55A2E06A" w:rsidR="00D03520" w:rsidRPr="00360FB6" w:rsidRDefault="00D03520" w:rsidP="00D03520">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w:t>
            </w:r>
            <w:r w:rsidR="00436720" w:rsidRPr="00360FB6">
              <w:rPr>
                <w:rFonts w:ascii="ＭＳ 明朝" w:hAnsi="ＭＳ 明朝" w:hint="eastAsia"/>
                <w:sz w:val="20"/>
                <w:szCs w:val="20"/>
              </w:rPr>
              <w:t>６</w:t>
            </w:r>
            <w:r w:rsidRPr="00360FB6">
              <w:rPr>
                <w:rFonts w:ascii="ＭＳ 明朝" w:hAnsi="ＭＳ 明朝" w:hint="eastAsia"/>
                <w:sz w:val="20"/>
                <w:szCs w:val="20"/>
              </w:rPr>
              <w:t>回）（〇）</w:t>
            </w:r>
          </w:p>
          <w:p w14:paraId="22061D2B" w14:textId="77777777" w:rsidR="00D03520" w:rsidRPr="00360FB6" w:rsidRDefault="00D03520" w:rsidP="00D03520">
            <w:pPr>
              <w:spacing w:line="300" w:lineRule="exact"/>
              <w:rPr>
                <w:rFonts w:ascii="ＭＳ 明朝" w:hAnsi="ＭＳ 明朝"/>
                <w:sz w:val="20"/>
                <w:szCs w:val="20"/>
              </w:rPr>
            </w:pPr>
          </w:p>
          <w:p w14:paraId="5F99AEB2" w14:textId="77777777" w:rsidR="00A45AF8" w:rsidRPr="00360FB6" w:rsidRDefault="00A45AF8" w:rsidP="00D03520">
            <w:pPr>
              <w:spacing w:line="300" w:lineRule="exact"/>
              <w:rPr>
                <w:rFonts w:ascii="ＭＳ 明朝" w:hAnsi="ＭＳ 明朝"/>
                <w:sz w:val="20"/>
                <w:szCs w:val="20"/>
              </w:rPr>
            </w:pPr>
          </w:p>
          <w:p w14:paraId="25CFDCB9" w14:textId="77777777" w:rsidR="00A45AF8" w:rsidRPr="00360FB6" w:rsidRDefault="00A45AF8" w:rsidP="00A45AF8">
            <w:pPr>
              <w:spacing w:line="300" w:lineRule="exact"/>
              <w:rPr>
                <w:rFonts w:ascii="ＭＳ 明朝" w:hAnsi="ＭＳ 明朝"/>
                <w:sz w:val="20"/>
                <w:szCs w:val="20"/>
              </w:rPr>
            </w:pPr>
            <w:r w:rsidRPr="00360FB6">
              <w:rPr>
                <w:rFonts w:ascii="ＭＳ 明朝" w:hAnsi="ＭＳ 明朝" w:hint="eastAsia"/>
                <w:sz w:val="20"/>
                <w:szCs w:val="20"/>
              </w:rPr>
              <w:t>ア・学力生活実態調査における学力</w:t>
            </w:r>
          </w:p>
          <w:p w14:paraId="32537AED" w14:textId="77777777" w:rsidR="00BA7A05" w:rsidRPr="00360FB6" w:rsidRDefault="00A45AF8" w:rsidP="00A45AF8">
            <w:pPr>
              <w:spacing w:line="300" w:lineRule="exact"/>
              <w:rPr>
                <w:rFonts w:ascii="ＭＳ 明朝" w:hAnsi="ＭＳ 明朝"/>
                <w:sz w:val="20"/>
                <w:szCs w:val="20"/>
              </w:rPr>
            </w:pPr>
            <w:r w:rsidRPr="00360FB6">
              <w:rPr>
                <w:rFonts w:ascii="ＭＳ 明朝" w:hAnsi="ＭＳ 明朝" w:hint="eastAsia"/>
                <w:sz w:val="20"/>
                <w:szCs w:val="20"/>
              </w:rPr>
              <w:t>（２年次２回め）</w:t>
            </w:r>
            <w:r w:rsidRPr="00360FB6">
              <w:rPr>
                <w:rFonts w:ascii="ＭＳ 明朝" w:hAnsi="ＭＳ 明朝"/>
                <w:sz w:val="20"/>
                <w:szCs w:val="20"/>
              </w:rPr>
              <w:t>B</w:t>
            </w:r>
            <w:r w:rsidRPr="00360FB6">
              <w:rPr>
                <w:rFonts w:ascii="ＭＳ 明朝" w:hAnsi="ＭＳ 明朝" w:hint="eastAsia"/>
                <w:sz w:val="20"/>
                <w:szCs w:val="20"/>
              </w:rPr>
              <w:t>２以上</w:t>
            </w:r>
            <w:r w:rsidR="0050014D" w:rsidRPr="00360FB6">
              <w:rPr>
                <w:rFonts w:ascii="ＭＳ 明朝" w:hAnsi="ＭＳ 明朝" w:hint="eastAsia"/>
                <w:sz w:val="20"/>
                <w:szCs w:val="20"/>
              </w:rPr>
              <w:t>38</w:t>
            </w:r>
            <w:r w:rsidRPr="00360FB6">
              <w:rPr>
                <w:rFonts w:ascii="ＭＳ 明朝" w:hAnsi="ＭＳ 明朝" w:hint="eastAsia"/>
                <w:sz w:val="20"/>
                <w:szCs w:val="20"/>
              </w:rPr>
              <w:t>％、</w:t>
            </w:r>
          </w:p>
          <w:p w14:paraId="479FA825" w14:textId="77777777" w:rsidR="00A45AF8" w:rsidRPr="00360FB6" w:rsidRDefault="00A45AF8" w:rsidP="00BA7A05">
            <w:pPr>
              <w:spacing w:line="300" w:lineRule="exact"/>
              <w:ind w:firstLineChars="800" w:firstLine="1600"/>
              <w:rPr>
                <w:rFonts w:ascii="ＭＳ 明朝" w:hAnsi="ＭＳ 明朝"/>
                <w:sz w:val="20"/>
                <w:szCs w:val="20"/>
              </w:rPr>
            </w:pPr>
            <w:r w:rsidRPr="00360FB6">
              <w:rPr>
                <w:rFonts w:ascii="ＭＳ 明朝" w:hAnsi="ＭＳ 明朝"/>
                <w:sz w:val="20"/>
                <w:szCs w:val="20"/>
              </w:rPr>
              <w:t>B</w:t>
            </w:r>
            <w:r w:rsidRPr="00360FB6">
              <w:rPr>
                <w:rFonts w:ascii="ＭＳ 明朝" w:hAnsi="ＭＳ 明朝" w:hint="eastAsia"/>
                <w:sz w:val="20"/>
                <w:szCs w:val="20"/>
              </w:rPr>
              <w:t>３以上</w:t>
            </w:r>
            <w:r w:rsidR="0050014D" w:rsidRPr="00360FB6">
              <w:rPr>
                <w:rFonts w:ascii="ＭＳ 明朝" w:hAnsi="ＭＳ 明朝" w:hint="eastAsia"/>
                <w:sz w:val="20"/>
                <w:szCs w:val="20"/>
              </w:rPr>
              <w:t>71％（◎）</w:t>
            </w:r>
          </w:p>
          <w:p w14:paraId="5302694F" w14:textId="77777777" w:rsidR="00A45AF8" w:rsidRPr="00360FB6" w:rsidRDefault="00A45AF8" w:rsidP="00D03520">
            <w:pPr>
              <w:spacing w:line="300" w:lineRule="exact"/>
              <w:rPr>
                <w:rFonts w:ascii="ＭＳ 明朝" w:hAnsi="ＭＳ 明朝"/>
                <w:sz w:val="20"/>
                <w:szCs w:val="20"/>
              </w:rPr>
            </w:pPr>
          </w:p>
          <w:p w14:paraId="1E8EDBAF" w14:textId="1FB82540" w:rsidR="00A45AF8" w:rsidRPr="00360FB6" w:rsidRDefault="00A45AF8" w:rsidP="00A45AF8">
            <w:pPr>
              <w:spacing w:line="300" w:lineRule="exact"/>
              <w:rPr>
                <w:rFonts w:ascii="ＭＳ 明朝" w:hAnsi="ＭＳ 明朝"/>
                <w:sz w:val="20"/>
                <w:szCs w:val="20"/>
              </w:rPr>
            </w:pPr>
            <w:r w:rsidRPr="00360FB6">
              <w:rPr>
                <w:rFonts w:ascii="ＭＳ 明朝" w:hAnsi="ＭＳ 明朝" w:hint="eastAsia"/>
                <w:sz w:val="20"/>
                <w:szCs w:val="20"/>
              </w:rPr>
              <w:t>イ・生徒自己診断「授業に集中」</w:t>
            </w:r>
            <w:r w:rsidRPr="00360FB6">
              <w:rPr>
                <w:rFonts w:ascii="ＭＳ 明朝" w:hAnsi="ＭＳ 明朝"/>
                <w:sz w:val="20"/>
                <w:szCs w:val="20"/>
              </w:rPr>
              <w:t>8</w:t>
            </w:r>
            <w:r w:rsidRPr="00360FB6">
              <w:rPr>
                <w:rFonts w:ascii="ＭＳ 明朝" w:hAnsi="ＭＳ 明朝" w:hint="eastAsia"/>
                <w:sz w:val="20"/>
                <w:szCs w:val="20"/>
              </w:rPr>
              <w:t>6％（</w:t>
            </w:r>
            <w:r w:rsidR="00A35846" w:rsidRPr="00360FB6">
              <w:rPr>
                <w:rFonts w:ascii="ＭＳ 明朝" w:hAnsi="ＭＳ 明朝" w:hint="eastAsia"/>
                <w:sz w:val="20"/>
                <w:szCs w:val="20"/>
              </w:rPr>
              <w:t>△</w:t>
            </w:r>
            <w:r w:rsidRPr="00360FB6">
              <w:rPr>
                <w:rFonts w:ascii="ＭＳ 明朝" w:hAnsi="ＭＳ 明朝" w:hint="eastAsia"/>
                <w:sz w:val="20"/>
                <w:szCs w:val="20"/>
              </w:rPr>
              <w:t>）</w:t>
            </w:r>
          </w:p>
          <w:p w14:paraId="698E9633" w14:textId="77777777" w:rsidR="00A45AF8" w:rsidRPr="00360FB6" w:rsidRDefault="00A45AF8" w:rsidP="00A45AF8">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・生徒自己診断</w:t>
            </w:r>
          </w:p>
          <w:p w14:paraId="1E250343" w14:textId="77777777" w:rsidR="00A45AF8" w:rsidRPr="00360FB6" w:rsidRDefault="00A45AF8" w:rsidP="00881A50">
            <w:pPr>
              <w:spacing w:line="300" w:lineRule="exact"/>
              <w:ind w:leftChars="100" w:left="410" w:hangingChars="100" w:hanging="200"/>
              <w:rPr>
                <w:rFonts w:ascii="ＭＳ 明朝" w:hAnsi="ＭＳ 明朝"/>
                <w:sz w:val="20"/>
                <w:szCs w:val="20"/>
              </w:rPr>
            </w:pPr>
            <w:r w:rsidRPr="00360FB6">
              <w:rPr>
                <w:rFonts w:ascii="ＭＳ 明朝" w:hAnsi="ＭＳ 明朝" w:hint="eastAsia"/>
                <w:sz w:val="20"/>
                <w:szCs w:val="20"/>
              </w:rPr>
              <w:t>「授業・補習を通じて進路に必要な学力を得ることができる」</w:t>
            </w:r>
            <w:r w:rsidR="00881A50" w:rsidRPr="00360FB6">
              <w:rPr>
                <w:rFonts w:ascii="ＭＳ 明朝" w:hAnsi="ＭＳ 明朝" w:hint="eastAsia"/>
                <w:sz w:val="20"/>
                <w:szCs w:val="20"/>
              </w:rPr>
              <w:t>87</w:t>
            </w:r>
            <w:r w:rsidRPr="00360FB6">
              <w:rPr>
                <w:rFonts w:ascii="ＭＳ 明朝" w:hAnsi="ＭＳ 明朝" w:hint="eastAsia"/>
                <w:sz w:val="20"/>
                <w:szCs w:val="20"/>
              </w:rPr>
              <w:t>％</w:t>
            </w:r>
            <w:r w:rsidR="00881A50" w:rsidRPr="00360FB6">
              <w:rPr>
                <w:rFonts w:ascii="ＭＳ 明朝" w:hAnsi="ＭＳ 明朝" w:hint="eastAsia"/>
                <w:sz w:val="20"/>
                <w:szCs w:val="20"/>
              </w:rPr>
              <w:t>（△）</w:t>
            </w:r>
          </w:p>
          <w:p w14:paraId="0CFAE7ED" w14:textId="137D0B54" w:rsidR="00A45AF8" w:rsidRPr="00360FB6" w:rsidRDefault="00A35846" w:rsidP="00A35846">
            <w:pPr>
              <w:spacing w:line="300" w:lineRule="exact"/>
              <w:ind w:leftChars="100" w:left="210"/>
              <w:rPr>
                <w:rFonts w:ascii="ＭＳ 明朝" w:hAnsi="ＭＳ 明朝"/>
                <w:sz w:val="20"/>
                <w:szCs w:val="20"/>
              </w:rPr>
            </w:pPr>
            <w:r w:rsidRPr="00360FB6">
              <w:rPr>
                <w:rFonts w:ascii="ＭＳ 明朝" w:hAnsi="ＭＳ 明朝" w:hint="eastAsia"/>
                <w:sz w:val="20"/>
                <w:szCs w:val="20"/>
              </w:rPr>
              <w:t>補習・講習は例年通り実施したが、活用状から</w:t>
            </w:r>
            <w:r w:rsidR="00A8445C" w:rsidRPr="00360FB6">
              <w:rPr>
                <w:rFonts w:ascii="ＭＳ 明朝" w:hAnsi="ＭＳ 明朝" w:hint="eastAsia"/>
                <w:sz w:val="20"/>
                <w:szCs w:val="20"/>
              </w:rPr>
              <w:t>目標値を下回った。生徒への働きかけで</w:t>
            </w:r>
            <w:r w:rsidR="006C4BA7" w:rsidRPr="00360FB6">
              <w:rPr>
                <w:rFonts w:ascii="ＭＳ 明朝" w:hAnsi="ＭＳ 明朝" w:hint="eastAsia"/>
                <w:sz w:val="20"/>
                <w:szCs w:val="20"/>
              </w:rPr>
              <w:t>活用状況を上げて学力向上につなげたい。</w:t>
            </w:r>
          </w:p>
          <w:p w14:paraId="10A0269F" w14:textId="77777777" w:rsidR="00881A50" w:rsidRPr="00360FB6" w:rsidRDefault="00881A50" w:rsidP="00D03520">
            <w:pPr>
              <w:spacing w:line="300" w:lineRule="exact"/>
              <w:rPr>
                <w:rFonts w:ascii="ＭＳ 明朝" w:hAnsi="ＭＳ 明朝"/>
                <w:sz w:val="20"/>
                <w:szCs w:val="20"/>
              </w:rPr>
            </w:pPr>
          </w:p>
          <w:p w14:paraId="6AF66C17" w14:textId="7679D007" w:rsidR="00881A50" w:rsidRPr="00360FB6" w:rsidRDefault="00881A50" w:rsidP="00881A50">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ア・授業アンケート「授業内容について必要な予習や復習ができている」</w:t>
            </w:r>
            <w:r w:rsidR="00B27D45" w:rsidRPr="00360FB6">
              <w:rPr>
                <w:rFonts w:ascii="ＭＳ 明朝" w:hAnsi="ＭＳ 明朝"/>
                <w:sz w:val="20"/>
                <w:szCs w:val="20"/>
              </w:rPr>
              <w:t>3.2</w:t>
            </w:r>
            <w:r w:rsidR="00B27D45" w:rsidRPr="00360FB6">
              <w:rPr>
                <w:rFonts w:ascii="ＭＳ 明朝" w:hAnsi="ＭＳ 明朝" w:hint="eastAsia"/>
                <w:sz w:val="20"/>
                <w:szCs w:val="20"/>
              </w:rPr>
              <w:t>6（〇）</w:t>
            </w:r>
          </w:p>
          <w:p w14:paraId="0A9D8F64" w14:textId="57B31C4B" w:rsidR="00881A50" w:rsidRPr="00360FB6" w:rsidRDefault="00A35846" w:rsidP="00A35846">
            <w:pPr>
              <w:spacing w:line="300" w:lineRule="exact"/>
              <w:ind w:leftChars="100" w:left="210"/>
              <w:rPr>
                <w:rFonts w:ascii="ＭＳ 明朝" w:hAnsi="ＭＳ 明朝"/>
                <w:sz w:val="20"/>
                <w:szCs w:val="20"/>
              </w:rPr>
            </w:pPr>
            <w:r w:rsidRPr="00360FB6">
              <w:rPr>
                <w:rFonts w:ascii="ＭＳ 明朝" w:hAnsi="ＭＳ 明朝" w:hint="eastAsia"/>
                <w:sz w:val="20"/>
                <w:szCs w:val="20"/>
              </w:rPr>
              <w:t>指標にはわずかに及ばなかったが、昨年度より向上した。</w:t>
            </w:r>
            <w:r w:rsidR="00625738" w:rsidRPr="00360FB6">
              <w:rPr>
                <w:rFonts w:ascii="ＭＳ 明朝" w:hAnsi="ＭＳ 明朝" w:hint="eastAsia"/>
                <w:sz w:val="20"/>
                <w:szCs w:val="20"/>
              </w:rPr>
              <w:t>朝の小テスト等を通じて生徒の家庭学習に取り組む姿勢を育てる。</w:t>
            </w:r>
          </w:p>
          <w:p w14:paraId="5992AB7F" w14:textId="77777777" w:rsidR="00BA7A05" w:rsidRPr="00360FB6" w:rsidRDefault="00881A50" w:rsidP="00BA7A05">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イ・生徒自己診断「自学自習の習慣がついた」　59％（△）</w:t>
            </w:r>
            <w:r w:rsidR="00BA7A05" w:rsidRPr="00360FB6">
              <w:rPr>
                <w:rFonts w:ascii="ＭＳ 明朝" w:hAnsi="ＭＳ 明朝" w:hint="eastAsia"/>
                <w:sz w:val="20"/>
                <w:szCs w:val="20"/>
              </w:rPr>
              <w:t xml:space="preserve">朝学のあり方や教育産業の動画　　　</w:t>
            </w:r>
          </w:p>
          <w:p w14:paraId="6AC9FB81" w14:textId="77777777" w:rsidR="00881A50" w:rsidRPr="00360FB6" w:rsidRDefault="00BA7A05" w:rsidP="00AD050A">
            <w:pPr>
              <w:spacing w:line="300" w:lineRule="exact"/>
              <w:ind w:leftChars="200" w:left="420" w:firstLineChars="550" w:firstLine="1100"/>
              <w:rPr>
                <w:rFonts w:ascii="ＭＳ 明朝" w:hAnsi="ＭＳ 明朝"/>
                <w:sz w:val="20"/>
                <w:szCs w:val="20"/>
              </w:rPr>
            </w:pPr>
            <w:r w:rsidRPr="00360FB6">
              <w:rPr>
                <w:rFonts w:ascii="ＭＳ 明朝" w:hAnsi="ＭＳ 明朝" w:hint="eastAsia"/>
                <w:sz w:val="20"/>
                <w:szCs w:val="20"/>
              </w:rPr>
              <w:t>配信の活用法の検討が必要</w:t>
            </w:r>
          </w:p>
          <w:p w14:paraId="61C271EE" w14:textId="77777777" w:rsidR="00881A50"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ウ・月平均１冊以上本を読んだ生徒</w:t>
            </w:r>
            <w:r w:rsidRPr="00360FB6">
              <w:rPr>
                <w:rFonts w:ascii="ＭＳ 明朝" w:hAnsi="ＭＳ 明朝"/>
                <w:sz w:val="20"/>
                <w:szCs w:val="20"/>
              </w:rPr>
              <w:t>40</w:t>
            </w:r>
            <w:r w:rsidRPr="00360FB6">
              <w:rPr>
                <w:rFonts w:ascii="ＭＳ 明朝" w:hAnsi="ＭＳ 明朝" w:hint="eastAsia"/>
                <w:sz w:val="20"/>
                <w:szCs w:val="20"/>
              </w:rPr>
              <w:t>％</w:t>
            </w:r>
            <w:r w:rsidR="00BA7A05" w:rsidRPr="00360FB6">
              <w:rPr>
                <w:rFonts w:ascii="ＭＳ 明朝" w:hAnsi="ＭＳ 明朝" w:hint="eastAsia"/>
                <w:sz w:val="20"/>
                <w:szCs w:val="20"/>
              </w:rPr>
              <w:t>（〇）</w:t>
            </w:r>
          </w:p>
        </w:tc>
      </w:tr>
      <w:tr w:rsidR="00D1020A" w:rsidRPr="00360FB6" w14:paraId="31FB7618" w14:textId="77777777">
        <w:trPr>
          <w:cantSplit/>
          <w:trHeight w:val="4353"/>
          <w:jc w:val="center"/>
        </w:trPr>
        <w:tc>
          <w:tcPr>
            <w:tcW w:w="881" w:type="dxa"/>
            <w:shd w:val="clear" w:color="auto" w:fill="auto"/>
            <w:tcMar>
              <w:top w:w="85" w:type="dxa"/>
              <w:left w:w="85" w:type="dxa"/>
              <w:bottom w:w="85" w:type="dxa"/>
              <w:right w:w="85" w:type="dxa"/>
            </w:tcMar>
            <w:textDirection w:val="tbRlV"/>
            <w:vAlign w:val="center"/>
          </w:tcPr>
          <w:p w14:paraId="5230918D" w14:textId="77777777" w:rsidR="00D1020A" w:rsidRPr="00360FB6" w:rsidRDefault="00881A50">
            <w:pPr>
              <w:spacing w:line="300" w:lineRule="exact"/>
              <w:ind w:left="113" w:right="113"/>
              <w:jc w:val="center"/>
              <w:rPr>
                <w:rFonts w:ascii="ＭＳ 明朝" w:hAnsi="ＭＳ 明朝"/>
                <w:spacing w:val="-20"/>
                <w:sz w:val="24"/>
                <w:szCs w:val="20"/>
              </w:rPr>
            </w:pPr>
            <w:r w:rsidRPr="00360FB6">
              <w:rPr>
                <w:rFonts w:hint="eastAsia"/>
              </w:rPr>
              <w:t>２</w:t>
            </w:r>
            <w:r w:rsidRPr="00360FB6">
              <w:rPr>
                <w:rFonts w:ascii="ＭＳ 明朝" w:hAnsi="ＭＳ 明朝" w:hint="eastAsia"/>
                <w:b/>
                <w:bCs/>
                <w:spacing w:val="-20"/>
                <w:sz w:val="24"/>
                <w:szCs w:val="20"/>
              </w:rPr>
              <w:t xml:space="preserve">　将来を見据えた進路を切り拓く力の育成</w:t>
            </w:r>
          </w:p>
        </w:tc>
        <w:tc>
          <w:tcPr>
            <w:tcW w:w="1808" w:type="dxa"/>
            <w:shd w:val="clear" w:color="auto" w:fill="auto"/>
            <w:tcMar>
              <w:top w:w="85" w:type="dxa"/>
              <w:left w:w="85" w:type="dxa"/>
              <w:bottom w:w="85" w:type="dxa"/>
              <w:right w:w="85" w:type="dxa"/>
            </w:tcMar>
          </w:tcPr>
          <w:p w14:paraId="2C4CB0C1" w14:textId="77777777" w:rsidR="00D1020A" w:rsidRPr="00360FB6" w:rsidRDefault="00881A50">
            <w:pPr>
              <w:pStyle w:val="1"/>
              <w:numPr>
                <w:ilvl w:val="0"/>
                <w:numId w:val="3"/>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進路指導体制の構築</w:t>
            </w:r>
          </w:p>
          <w:p w14:paraId="1525B07C" w14:textId="77777777" w:rsidR="00D1020A" w:rsidRPr="00360FB6" w:rsidRDefault="00D1020A">
            <w:pPr>
              <w:spacing w:line="300" w:lineRule="exact"/>
              <w:rPr>
                <w:rFonts w:ascii="HGPｺﾞｼｯｸM" w:eastAsia="HGPｺﾞｼｯｸM" w:hAnsi="ＭＳ 明朝"/>
                <w:sz w:val="20"/>
                <w:szCs w:val="20"/>
              </w:rPr>
            </w:pPr>
          </w:p>
          <w:p w14:paraId="61F04CC0" w14:textId="77777777" w:rsidR="00D1020A" w:rsidRPr="00360FB6" w:rsidRDefault="00D1020A">
            <w:pPr>
              <w:spacing w:line="300" w:lineRule="exact"/>
              <w:rPr>
                <w:rFonts w:ascii="HGPｺﾞｼｯｸM" w:eastAsia="HGPｺﾞｼｯｸM" w:hAnsi="ＭＳ 明朝"/>
                <w:sz w:val="20"/>
                <w:szCs w:val="20"/>
              </w:rPr>
            </w:pPr>
          </w:p>
          <w:p w14:paraId="5ABD5B6F" w14:textId="77777777" w:rsidR="00D1020A" w:rsidRPr="00360FB6" w:rsidRDefault="00D1020A">
            <w:pPr>
              <w:spacing w:line="300" w:lineRule="exact"/>
              <w:rPr>
                <w:rFonts w:ascii="HGPｺﾞｼｯｸM" w:eastAsia="HGPｺﾞｼｯｸM" w:hAnsi="ＭＳ 明朝"/>
                <w:sz w:val="20"/>
                <w:szCs w:val="20"/>
              </w:rPr>
            </w:pPr>
          </w:p>
          <w:p w14:paraId="2D698A91" w14:textId="77777777" w:rsidR="00D1020A" w:rsidRPr="00360FB6" w:rsidRDefault="00D1020A">
            <w:pPr>
              <w:spacing w:line="300" w:lineRule="exact"/>
              <w:rPr>
                <w:rFonts w:ascii="HGPｺﾞｼｯｸM" w:eastAsia="HGPｺﾞｼｯｸM" w:hAnsi="ＭＳ 明朝"/>
                <w:sz w:val="20"/>
                <w:szCs w:val="20"/>
              </w:rPr>
            </w:pPr>
          </w:p>
          <w:p w14:paraId="44F59CF7" w14:textId="77777777" w:rsidR="009121C5" w:rsidRPr="00360FB6" w:rsidRDefault="009121C5">
            <w:pPr>
              <w:spacing w:line="300" w:lineRule="exact"/>
              <w:rPr>
                <w:rFonts w:ascii="HGPｺﾞｼｯｸM" w:eastAsia="HGPｺﾞｼｯｸM" w:hAnsi="ＭＳ 明朝"/>
                <w:sz w:val="20"/>
                <w:szCs w:val="20"/>
              </w:rPr>
            </w:pPr>
          </w:p>
          <w:p w14:paraId="1D9383BA" w14:textId="77777777" w:rsidR="009121C5" w:rsidRPr="00360FB6" w:rsidRDefault="009121C5">
            <w:pPr>
              <w:spacing w:line="300" w:lineRule="exact"/>
              <w:rPr>
                <w:rFonts w:ascii="HGPｺﾞｼｯｸM" w:eastAsia="HGPｺﾞｼｯｸM" w:hAnsi="ＭＳ 明朝"/>
                <w:sz w:val="20"/>
                <w:szCs w:val="20"/>
              </w:rPr>
            </w:pPr>
          </w:p>
          <w:p w14:paraId="3F3141CC" w14:textId="77777777" w:rsidR="009121C5" w:rsidRPr="00360FB6" w:rsidRDefault="009121C5">
            <w:pPr>
              <w:spacing w:line="300" w:lineRule="exact"/>
              <w:rPr>
                <w:rFonts w:ascii="HGPｺﾞｼｯｸM" w:eastAsia="HGPｺﾞｼｯｸM" w:hAnsi="ＭＳ 明朝"/>
                <w:sz w:val="20"/>
                <w:szCs w:val="20"/>
              </w:rPr>
            </w:pPr>
          </w:p>
          <w:p w14:paraId="5FB61709" w14:textId="77777777" w:rsidR="009121C5" w:rsidRPr="00360FB6" w:rsidRDefault="009121C5">
            <w:pPr>
              <w:spacing w:line="300" w:lineRule="exact"/>
              <w:rPr>
                <w:rFonts w:ascii="HGPｺﾞｼｯｸM" w:eastAsia="HGPｺﾞｼｯｸM" w:hAnsi="ＭＳ 明朝"/>
                <w:sz w:val="20"/>
                <w:szCs w:val="20"/>
              </w:rPr>
            </w:pPr>
          </w:p>
          <w:p w14:paraId="679E8BA2" w14:textId="77777777" w:rsidR="00D1020A" w:rsidRPr="00360FB6" w:rsidRDefault="00881A50">
            <w:pPr>
              <w:pStyle w:val="1"/>
              <w:numPr>
                <w:ilvl w:val="0"/>
                <w:numId w:val="3"/>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探究的学習の推進</w:t>
            </w:r>
          </w:p>
          <w:p w14:paraId="485FBE1C"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1C0D2678"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3F898B75"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1AB7D462"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95B7504"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ア・進路指導方針に沿った教科単位の具体的な</w:t>
            </w:r>
          </w:p>
          <w:p w14:paraId="64A4E3E2" w14:textId="77777777" w:rsidR="00D1020A" w:rsidRPr="00360FB6" w:rsidRDefault="00881A50">
            <w:pPr>
              <w:spacing w:line="300" w:lineRule="exact"/>
              <w:ind w:leftChars="100" w:left="420" w:hangingChars="100" w:hanging="210"/>
              <w:rPr>
                <w:rFonts w:ascii="HGPｺﾞｼｯｸM" w:eastAsia="HGPｺﾞｼｯｸM" w:hAnsi="ＭＳ 明朝"/>
                <w:sz w:val="20"/>
                <w:szCs w:val="20"/>
              </w:rPr>
            </w:pPr>
            <w:r w:rsidRPr="00360FB6">
              <w:rPr>
                <w:rFonts w:hint="eastAsia"/>
              </w:rPr>
              <w:t>３</w:t>
            </w:r>
            <w:r w:rsidRPr="00360FB6">
              <w:rPr>
                <w:rFonts w:ascii="HGPｺﾞｼｯｸM" w:eastAsia="HGPｺﾞｼｯｸM" w:hAnsi="ＭＳ 明朝" w:hint="eastAsia"/>
                <w:sz w:val="20"/>
                <w:szCs w:val="20"/>
              </w:rPr>
              <w:t>年間の指導計画を策定・共有し、各学年「集中学習会」を実施する。</w:t>
            </w:r>
          </w:p>
          <w:p w14:paraId="24C72F3E" w14:textId="77777777" w:rsidR="00D1020A" w:rsidRPr="00360FB6" w:rsidRDefault="00881A50">
            <w:pPr>
              <w:spacing w:line="300" w:lineRule="exact"/>
              <w:ind w:left="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・外部模試等の結果を踏まえ、進路実現に向けた学習計画や内容の確認・修正を組織的な取組みとして個別に行う。</w:t>
            </w:r>
          </w:p>
          <w:p w14:paraId="086C24B6"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イ・関西大学・大阪公立大学等との高大連携や、企</w:t>
            </w:r>
          </w:p>
          <w:p w14:paraId="37C8FCA9"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業等との連携事業を推進し、キャリア教育を充実</w:t>
            </w:r>
          </w:p>
          <w:p w14:paraId="3491AF1F"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させる。</w:t>
            </w:r>
          </w:p>
          <w:p w14:paraId="53F7F5ED"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6AA271BE"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ア・「総合的な探究の時間」について、教育産業の</w:t>
            </w:r>
          </w:p>
          <w:p w14:paraId="74F26E65"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動画配信サービスを活用し効率化を図るとともに</w:t>
            </w:r>
          </w:p>
          <w:p w14:paraId="138219DF"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sz w:val="20"/>
                <w:szCs w:val="20"/>
              </w:rPr>
              <w:t>SDGs</w:t>
            </w:r>
            <w:r w:rsidRPr="00360FB6">
              <w:rPr>
                <w:rFonts w:ascii="HGPｺﾞｼｯｸM" w:eastAsia="HGPｺﾞｼｯｸM" w:hAnsi="ＭＳ 明朝" w:hint="eastAsia"/>
                <w:sz w:val="20"/>
                <w:szCs w:val="20"/>
              </w:rPr>
              <w:t>をテーマにした「深い学び」を体現する指導</w:t>
            </w:r>
          </w:p>
          <w:p w14:paraId="01273930"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体制を確立する。</w:t>
            </w:r>
          </w:p>
          <w:p w14:paraId="58C98A41"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イ・生徒が自発的に探究し、発表する機会を作り</w:t>
            </w:r>
          </w:p>
          <w:p w14:paraId="46C9B2B6"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相互評価によって高めあう集団を育成する。</w:t>
            </w:r>
          </w:p>
          <w:p w14:paraId="42D9BFEA" w14:textId="77777777" w:rsidR="009121C5" w:rsidRPr="00360FB6" w:rsidRDefault="009121C5">
            <w:pPr>
              <w:spacing w:line="300" w:lineRule="exact"/>
              <w:rPr>
                <w:rFonts w:ascii="HGPｺﾞｼｯｸM" w:eastAsia="HGPｺﾞｼｯｸM" w:hAnsi="ＭＳ 明朝"/>
                <w:sz w:val="20"/>
                <w:szCs w:val="20"/>
              </w:rPr>
            </w:pPr>
          </w:p>
          <w:p w14:paraId="36A45F02"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ウ・</w:t>
            </w:r>
            <w:r w:rsidRPr="00360FB6">
              <w:rPr>
                <w:rFonts w:ascii="HGPｺﾞｼｯｸM" w:eastAsia="HGPｺﾞｼｯｸM" w:hAnsi="ＭＳ 明朝"/>
                <w:sz w:val="20"/>
                <w:szCs w:val="20"/>
              </w:rPr>
              <w:t>SDGs</w:t>
            </w:r>
            <w:r w:rsidRPr="00360FB6">
              <w:rPr>
                <w:rFonts w:ascii="HGPｺﾞｼｯｸM" w:eastAsia="HGPｺﾞｼｯｸM" w:hAnsi="ＭＳ 明朝" w:hint="eastAsia"/>
                <w:sz w:val="20"/>
                <w:szCs w:val="20"/>
              </w:rPr>
              <w:t>に係る探究活動を通して教科横断的・</w:t>
            </w:r>
          </w:p>
          <w:p w14:paraId="5ADD91E3"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包括的思考力及び共感力を育成するために</w:t>
            </w:r>
          </w:p>
          <w:p w14:paraId="01329A38"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大学や地域と連携した体験的学習を積極的</w:t>
            </w:r>
          </w:p>
          <w:p w14:paraId="0D530746"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に導入し、その成果を発表する機会を設ける。</w:t>
            </w:r>
          </w:p>
        </w:tc>
        <w:tc>
          <w:tcPr>
            <w:tcW w:w="3544" w:type="dxa"/>
            <w:tcBorders>
              <w:right w:val="dashed" w:sz="4" w:space="0" w:color="auto"/>
            </w:tcBorders>
            <w:tcMar>
              <w:top w:w="85" w:type="dxa"/>
              <w:left w:w="85" w:type="dxa"/>
              <w:bottom w:w="85" w:type="dxa"/>
              <w:right w:w="85" w:type="dxa"/>
            </w:tcMar>
          </w:tcPr>
          <w:p w14:paraId="454AD35C" w14:textId="77777777" w:rsidR="00D1020A" w:rsidRPr="00360FB6" w:rsidRDefault="00881A50">
            <w:pPr>
              <w:spacing w:line="300" w:lineRule="exact"/>
              <w:ind w:left="400" w:hangingChars="200" w:hanging="4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ア・国公立大学及び難関私立大学現役</w:t>
            </w:r>
          </w:p>
          <w:p w14:paraId="629B47F9" w14:textId="77777777" w:rsidR="00D1020A" w:rsidRPr="00360FB6" w:rsidRDefault="00881A50">
            <w:pPr>
              <w:spacing w:line="300" w:lineRule="exact"/>
              <w:ind w:leftChars="100" w:left="41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合格者</w:t>
            </w:r>
            <w:r w:rsidRPr="00360FB6">
              <w:t>250</w:t>
            </w:r>
            <w:r w:rsidRPr="00360FB6">
              <w:rPr>
                <w:rFonts w:ascii="HGPｺﾞｼｯｸM" w:eastAsia="HGPｺﾞｼｯｸM" w:hAnsi="ＭＳ 明朝" w:hint="eastAsia"/>
                <w:sz w:val="20"/>
                <w:szCs w:val="20"/>
              </w:rPr>
              <w:t>名以上[</w:t>
            </w:r>
            <w:r w:rsidRPr="00360FB6">
              <w:t>178</w:t>
            </w:r>
            <w:r w:rsidRPr="00360FB6">
              <w:rPr>
                <w:rFonts w:ascii="HGPｺﾞｼｯｸM" w:eastAsia="HGPｺﾞｼｯｸM" w:hAnsi="ＭＳ 明朝" w:hint="eastAsia"/>
                <w:sz w:val="20"/>
                <w:szCs w:val="20"/>
              </w:rPr>
              <w:t>名]</w:t>
            </w:r>
          </w:p>
          <w:p w14:paraId="7A2511FE"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7B3024BF"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00FEADC0"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455C43B1"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7F9DA5D4"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イ・生徒自己診断「自分の進路について</w:t>
            </w:r>
          </w:p>
          <w:p w14:paraId="5DEFBB16" w14:textId="77777777" w:rsidR="00D1020A" w:rsidRPr="00360FB6" w:rsidRDefault="00881A50">
            <w:pPr>
              <w:spacing w:line="30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しっかりと考えている」</w:t>
            </w:r>
            <w:r w:rsidRPr="00360FB6">
              <w:t>83</w:t>
            </w:r>
            <w:r w:rsidRPr="00360FB6">
              <w:rPr>
                <w:rFonts w:ascii="HGPｺﾞｼｯｸM" w:eastAsia="HGPｺﾞｼｯｸM" w:hAnsi="ＭＳ 明朝" w:hint="eastAsia"/>
                <w:sz w:val="20"/>
                <w:szCs w:val="20"/>
              </w:rPr>
              <w:t>％[</w:t>
            </w:r>
            <w:r w:rsidRPr="00360FB6">
              <w:t>79</w:t>
            </w:r>
            <w:r w:rsidRPr="00360FB6">
              <w:rPr>
                <w:rFonts w:ascii="HGPｺﾞｼｯｸM" w:eastAsia="HGPｺﾞｼｯｸM" w:hAnsi="ＭＳ 明朝" w:hint="eastAsia"/>
                <w:sz w:val="20"/>
                <w:szCs w:val="20"/>
              </w:rPr>
              <w:t>％]</w:t>
            </w:r>
          </w:p>
          <w:p w14:paraId="50E92B9C"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1C3AD9BD" w14:textId="77777777" w:rsidR="00D1020A" w:rsidRPr="00360FB6" w:rsidRDefault="00D1020A">
            <w:pPr>
              <w:spacing w:line="300" w:lineRule="exact"/>
              <w:ind w:left="400" w:hangingChars="200" w:hanging="400"/>
              <w:rPr>
                <w:rFonts w:ascii="HGPｺﾞｼｯｸM" w:eastAsia="HGPｺﾞｼｯｸM" w:hAnsi="ＭＳ 明朝"/>
                <w:sz w:val="20"/>
                <w:szCs w:val="20"/>
              </w:rPr>
            </w:pPr>
          </w:p>
          <w:p w14:paraId="18BFE7E0"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ア・生徒自己診断「探究的な学習を積極的に取り組む」</w:t>
            </w:r>
            <w:r w:rsidRPr="00360FB6">
              <w:t>78</w:t>
            </w:r>
            <w:r w:rsidRPr="00360FB6">
              <w:rPr>
                <w:rFonts w:ascii="HGPｺﾞｼｯｸM" w:eastAsia="HGPｺﾞｼｯｸM" w:hAnsi="ＭＳ 明朝" w:hint="eastAsia"/>
                <w:sz w:val="20"/>
                <w:szCs w:val="20"/>
              </w:rPr>
              <w:t>％[</w:t>
            </w:r>
            <w:r w:rsidRPr="00360FB6">
              <w:t>76</w:t>
            </w:r>
            <w:r w:rsidRPr="00360FB6">
              <w:rPr>
                <w:rFonts w:ascii="HGPｺﾞｼｯｸM" w:eastAsia="HGPｺﾞｼｯｸM" w:hAnsi="ＭＳ 明朝" w:hint="eastAsia"/>
                <w:sz w:val="20"/>
                <w:szCs w:val="20"/>
              </w:rPr>
              <w:t>％]</w:t>
            </w:r>
          </w:p>
          <w:p w14:paraId="152F4967" w14:textId="77777777" w:rsidR="00D1020A" w:rsidRPr="00360FB6" w:rsidRDefault="00D1020A">
            <w:pPr>
              <w:spacing w:line="300" w:lineRule="exact"/>
              <w:rPr>
                <w:rFonts w:ascii="HGPｺﾞｼｯｸM" w:eastAsia="HGPｺﾞｼｯｸM" w:hAnsi="ＭＳ 明朝"/>
                <w:sz w:val="20"/>
                <w:szCs w:val="20"/>
              </w:rPr>
            </w:pPr>
          </w:p>
          <w:p w14:paraId="521FC3C4" w14:textId="77777777" w:rsidR="00D1020A" w:rsidRPr="00360FB6" w:rsidRDefault="00D1020A">
            <w:pPr>
              <w:spacing w:line="300" w:lineRule="exact"/>
              <w:rPr>
                <w:rFonts w:ascii="HGPｺﾞｼｯｸM" w:eastAsia="HGPｺﾞｼｯｸM" w:hAnsi="ＭＳ 明朝"/>
                <w:sz w:val="20"/>
                <w:szCs w:val="20"/>
              </w:rPr>
            </w:pPr>
          </w:p>
          <w:p w14:paraId="27A61DC1"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イ・生徒自己診断「将来の進路や生き方</w:t>
            </w:r>
          </w:p>
          <w:p w14:paraId="2AD05001"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について考える機会がある」</w:t>
            </w:r>
            <w:r w:rsidRPr="00360FB6">
              <w:t>90</w:t>
            </w:r>
            <w:r w:rsidRPr="00360FB6">
              <w:rPr>
                <w:rFonts w:ascii="HGPｺﾞｼｯｸM" w:eastAsia="HGPｺﾞｼｯｸM" w:hAnsi="ＭＳ 明朝" w:hint="eastAsia"/>
                <w:sz w:val="20"/>
                <w:szCs w:val="20"/>
              </w:rPr>
              <w:t>％</w:t>
            </w:r>
          </w:p>
          <w:p w14:paraId="1499F681"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以上を維持[</w:t>
            </w:r>
            <w:r w:rsidRPr="00360FB6">
              <w:t>91</w:t>
            </w:r>
            <w:r w:rsidRPr="00360FB6">
              <w:rPr>
                <w:rFonts w:ascii="HGPｺﾞｼｯｸM" w:eastAsia="HGPｺﾞｼｯｸM" w:hAnsi="ＭＳ 明朝" w:hint="eastAsia"/>
                <w:sz w:val="20"/>
                <w:szCs w:val="20"/>
              </w:rPr>
              <w:t>％]</w:t>
            </w:r>
          </w:p>
          <w:p w14:paraId="719278EB"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ウ・「花園進路探究プログラム」を</w:t>
            </w:r>
            <w:r w:rsidRPr="00360FB6">
              <w:t>100</w:t>
            </w:r>
            <w:r w:rsidRPr="00360FB6">
              <w:rPr>
                <w:rFonts w:ascii="HGPｺﾞｼｯｸM" w:eastAsia="HGPｺﾞｼｯｸM" w:hAnsi="ＭＳ 明朝" w:hint="eastAsia"/>
                <w:sz w:val="20"/>
                <w:szCs w:val="20"/>
              </w:rPr>
              <w:t>名</w:t>
            </w:r>
          </w:p>
          <w:p w14:paraId="1B35C935"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以上参加[</w:t>
            </w:r>
            <w:r w:rsidRPr="00360FB6">
              <w:t>40</w:t>
            </w:r>
            <w:r w:rsidRPr="00360FB6">
              <w:rPr>
                <w:rFonts w:ascii="HGPｺﾞｼｯｸM" w:eastAsia="HGPｺﾞｼｯｸM" w:hAnsi="ＭＳ 明朝" w:hint="eastAsia"/>
                <w:sz w:val="20"/>
                <w:szCs w:val="20"/>
              </w:rPr>
              <w:t>名]</w:t>
            </w:r>
          </w:p>
          <w:p w14:paraId="7974B737"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w:t>
            </w:r>
            <w:r w:rsidRPr="00360FB6">
              <w:rPr>
                <w:rFonts w:ascii="HGPｺﾞｼｯｸM" w:eastAsia="HGPｺﾞｼｯｸM" w:hAnsi="ＭＳ 明朝"/>
                <w:sz w:val="20"/>
                <w:szCs w:val="20"/>
              </w:rPr>
              <w:t>LETS</w:t>
            </w:r>
            <w:r w:rsidRPr="00360FB6">
              <w:rPr>
                <w:rFonts w:ascii="HGPｺﾞｼｯｸM" w:eastAsia="HGPｺﾞｼｯｸM" w:hAnsi="ＭＳ 明朝" w:hint="eastAsia"/>
                <w:sz w:val="20"/>
                <w:szCs w:val="20"/>
              </w:rPr>
              <w:t>合同発表会につながる</w:t>
            </w:r>
            <w:r w:rsidRPr="00360FB6">
              <w:rPr>
                <w:rFonts w:hint="eastAsia"/>
              </w:rPr>
              <w:t>２</w:t>
            </w:r>
            <w:r w:rsidRPr="00360FB6">
              <w:rPr>
                <w:rFonts w:ascii="HGPｺﾞｼｯｸM" w:eastAsia="HGPｺﾞｼｯｸM" w:hAnsi="ＭＳ 明朝" w:hint="eastAsia"/>
                <w:sz w:val="20"/>
                <w:szCs w:val="20"/>
              </w:rPr>
              <w:t>年次</w:t>
            </w:r>
          </w:p>
          <w:p w14:paraId="0DA5A555"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学年発表会の実施</w:t>
            </w:r>
          </w:p>
          <w:p w14:paraId="26C4542B" w14:textId="77777777" w:rsidR="00D1020A" w:rsidRPr="00360FB6" w:rsidRDefault="00D1020A">
            <w:pPr>
              <w:spacing w:line="300" w:lineRule="exact"/>
              <w:ind w:firstLineChars="100" w:firstLine="200"/>
              <w:rPr>
                <w:rFonts w:ascii="HGPｺﾞｼｯｸM" w:eastAsia="HGPｺﾞｼｯｸM" w:hAnsi="ＭＳ 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4DDC87E" w14:textId="77777777" w:rsidR="00881A50"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ア・国公立大学及び難関私立大学現役</w:t>
            </w:r>
          </w:p>
          <w:p w14:paraId="5B615F91" w14:textId="77777777" w:rsidR="00881A50" w:rsidRPr="00360FB6" w:rsidRDefault="00881A50" w:rsidP="00881A50">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合格者</w:t>
            </w:r>
            <w:r w:rsidRPr="00360FB6">
              <w:rPr>
                <w:rFonts w:ascii="ＭＳ 明朝" w:hAnsi="ＭＳ 明朝"/>
                <w:sz w:val="20"/>
                <w:szCs w:val="20"/>
              </w:rPr>
              <w:t>250</w:t>
            </w:r>
            <w:r w:rsidRPr="00360FB6">
              <w:rPr>
                <w:rFonts w:ascii="ＭＳ 明朝" w:hAnsi="ＭＳ 明朝" w:hint="eastAsia"/>
                <w:sz w:val="20"/>
                <w:szCs w:val="20"/>
              </w:rPr>
              <w:t>名以上</w:t>
            </w:r>
            <w:r w:rsidR="009121C5" w:rsidRPr="00360FB6">
              <w:rPr>
                <w:rFonts w:ascii="ＭＳ 明朝" w:hAnsi="ＭＳ 明朝" w:hint="eastAsia"/>
                <w:sz w:val="20"/>
                <w:szCs w:val="20"/>
              </w:rPr>
              <w:t xml:space="preserve">　</w:t>
            </w:r>
            <w:r w:rsidR="00625738" w:rsidRPr="00360FB6">
              <w:rPr>
                <w:rFonts w:ascii="ＭＳ 明朝" w:hAnsi="ＭＳ 明朝" w:hint="eastAsia"/>
                <w:sz w:val="20"/>
                <w:szCs w:val="20"/>
              </w:rPr>
              <w:t>182名（△）</w:t>
            </w:r>
          </w:p>
          <w:p w14:paraId="419C16B1" w14:textId="77777777" w:rsidR="00881A50" w:rsidRPr="00360FB6" w:rsidRDefault="00625738" w:rsidP="009121C5">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 xml:space="preserve">　　</w:t>
            </w:r>
            <w:r w:rsidR="009121C5" w:rsidRPr="00360FB6">
              <w:rPr>
                <w:rFonts w:ascii="ＭＳ 明朝" w:hAnsi="ＭＳ 明朝" w:hint="eastAsia"/>
                <w:sz w:val="20"/>
                <w:szCs w:val="20"/>
              </w:rPr>
              <w:t>昨年度より実績は向上したが、指定校・公募推薦で決めてしまう生徒が多い。一般入試まで頑張らせる指導を引き続き取り組む。</w:t>
            </w:r>
          </w:p>
          <w:p w14:paraId="1C1F560D" w14:textId="77777777" w:rsidR="00881A50"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イ・生徒自己診断「自分の進路について</w:t>
            </w:r>
          </w:p>
          <w:p w14:paraId="7934EAB7" w14:textId="77777777" w:rsidR="00881A50" w:rsidRPr="00360FB6" w:rsidRDefault="00881A50" w:rsidP="00881A50">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しっかりと考えている」78％（△）</w:t>
            </w:r>
          </w:p>
          <w:p w14:paraId="7E1D5EF2" w14:textId="77777777" w:rsidR="00881A50" w:rsidRPr="00360FB6" w:rsidRDefault="00881A50" w:rsidP="00881A50">
            <w:pPr>
              <w:spacing w:line="300" w:lineRule="exact"/>
              <w:rPr>
                <w:rFonts w:ascii="ＭＳ 明朝" w:hAnsi="ＭＳ 明朝"/>
                <w:sz w:val="20"/>
                <w:szCs w:val="20"/>
              </w:rPr>
            </w:pPr>
          </w:p>
          <w:p w14:paraId="47D05C7B" w14:textId="77777777" w:rsidR="00881A50" w:rsidRPr="00360FB6" w:rsidRDefault="00881A50" w:rsidP="00881A50">
            <w:pPr>
              <w:spacing w:line="300" w:lineRule="exact"/>
              <w:rPr>
                <w:rFonts w:ascii="ＭＳ 明朝" w:hAnsi="ＭＳ 明朝"/>
                <w:sz w:val="20"/>
                <w:szCs w:val="20"/>
              </w:rPr>
            </w:pPr>
          </w:p>
          <w:p w14:paraId="1F78AA2F" w14:textId="77777777" w:rsidR="00881A50"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ア・生徒自己診断「探究的な学習を積極的に</w:t>
            </w:r>
          </w:p>
          <w:p w14:paraId="73259C32" w14:textId="77777777" w:rsidR="00881A50" w:rsidRPr="00360FB6" w:rsidRDefault="00881A50" w:rsidP="00881A50">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取り組む」75％（△）</w:t>
            </w:r>
          </w:p>
          <w:p w14:paraId="04E6232D" w14:textId="77777777" w:rsidR="00881A50" w:rsidRPr="00360FB6" w:rsidRDefault="00881A50" w:rsidP="00881A50">
            <w:pPr>
              <w:spacing w:line="300" w:lineRule="exact"/>
              <w:rPr>
                <w:rFonts w:ascii="ＭＳ 明朝" w:hAnsi="ＭＳ 明朝"/>
                <w:sz w:val="20"/>
                <w:szCs w:val="20"/>
              </w:rPr>
            </w:pPr>
          </w:p>
          <w:p w14:paraId="0BE03650" w14:textId="77777777" w:rsidR="009121C5" w:rsidRPr="00360FB6" w:rsidRDefault="009121C5" w:rsidP="00881A50">
            <w:pPr>
              <w:spacing w:line="300" w:lineRule="exact"/>
              <w:rPr>
                <w:rFonts w:ascii="ＭＳ 明朝" w:hAnsi="ＭＳ 明朝"/>
                <w:sz w:val="20"/>
                <w:szCs w:val="20"/>
              </w:rPr>
            </w:pPr>
          </w:p>
          <w:p w14:paraId="3390610C" w14:textId="77777777" w:rsidR="00881A50"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イ・生徒自己診断「将来の進路や生き方</w:t>
            </w:r>
          </w:p>
          <w:p w14:paraId="44E7D5DC" w14:textId="77777777" w:rsidR="00881A50" w:rsidRPr="00360FB6" w:rsidRDefault="00881A50" w:rsidP="00881A50">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について考える機会がある」91％（〇）</w:t>
            </w:r>
          </w:p>
          <w:p w14:paraId="0D044439" w14:textId="77777777" w:rsidR="00881A50" w:rsidRPr="00360FB6" w:rsidRDefault="00881A50" w:rsidP="00881A50">
            <w:pPr>
              <w:spacing w:line="300" w:lineRule="exact"/>
              <w:rPr>
                <w:rFonts w:ascii="ＭＳ 明朝" w:hAnsi="ＭＳ 明朝"/>
                <w:sz w:val="20"/>
                <w:szCs w:val="20"/>
              </w:rPr>
            </w:pPr>
          </w:p>
          <w:p w14:paraId="77B9F660" w14:textId="77777777" w:rsidR="00881A50"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ウ・「花園進路探究プログラム」を</w:t>
            </w:r>
            <w:r w:rsidRPr="00360FB6">
              <w:rPr>
                <w:rFonts w:ascii="ＭＳ 明朝" w:hAnsi="ＭＳ 明朝"/>
                <w:sz w:val="20"/>
                <w:szCs w:val="20"/>
              </w:rPr>
              <w:t>100</w:t>
            </w:r>
            <w:r w:rsidRPr="00360FB6">
              <w:rPr>
                <w:rFonts w:ascii="ＭＳ 明朝" w:hAnsi="ＭＳ 明朝" w:hint="eastAsia"/>
                <w:sz w:val="20"/>
                <w:szCs w:val="20"/>
              </w:rPr>
              <w:t>名</w:t>
            </w:r>
          </w:p>
          <w:p w14:paraId="342DBF81" w14:textId="77777777" w:rsidR="009D7981" w:rsidRPr="00360FB6" w:rsidRDefault="00881A50" w:rsidP="005F28F5">
            <w:pPr>
              <w:spacing w:line="300" w:lineRule="exact"/>
              <w:ind w:leftChars="100" w:left="210" w:firstLineChars="100" w:firstLine="200"/>
              <w:rPr>
                <w:rFonts w:ascii="ＭＳ 明朝" w:hAnsi="ＭＳ 明朝"/>
                <w:sz w:val="20"/>
                <w:szCs w:val="20"/>
              </w:rPr>
            </w:pPr>
            <w:r w:rsidRPr="00360FB6">
              <w:rPr>
                <w:rFonts w:ascii="ＭＳ 明朝" w:hAnsi="ＭＳ 明朝" w:hint="eastAsia"/>
                <w:sz w:val="20"/>
                <w:szCs w:val="20"/>
              </w:rPr>
              <w:t>以上参加</w:t>
            </w:r>
            <w:r w:rsidR="0050014D" w:rsidRPr="00360FB6">
              <w:rPr>
                <w:rFonts w:ascii="ＭＳ 明朝" w:hAnsi="ＭＳ 明朝" w:hint="eastAsia"/>
                <w:sz w:val="20"/>
                <w:szCs w:val="20"/>
              </w:rPr>
              <w:t>［24名］（△）</w:t>
            </w:r>
          </w:p>
          <w:p w14:paraId="5A1890CD" w14:textId="77777777" w:rsidR="005F28F5" w:rsidRPr="00360FB6" w:rsidRDefault="009D7981" w:rsidP="009D7981">
            <w:pPr>
              <w:spacing w:line="300" w:lineRule="exact"/>
              <w:ind w:leftChars="200" w:left="420"/>
              <w:rPr>
                <w:rFonts w:ascii="ＭＳ 明朝" w:hAnsi="ＭＳ 明朝"/>
                <w:sz w:val="20"/>
                <w:szCs w:val="20"/>
              </w:rPr>
            </w:pPr>
            <w:r w:rsidRPr="00360FB6">
              <w:rPr>
                <w:rFonts w:ascii="ＭＳ 明朝" w:hAnsi="ＭＳ 明朝" w:hint="eastAsia"/>
                <w:sz w:val="20"/>
                <w:szCs w:val="20"/>
              </w:rPr>
              <w:t>朝日新聞とコラボした実験、大学教授による京都散策を実施</w:t>
            </w:r>
          </w:p>
          <w:p w14:paraId="7B77F99C" w14:textId="77777777" w:rsidR="00BA7A05" w:rsidRPr="00360FB6" w:rsidRDefault="005F28F5" w:rsidP="005F28F5">
            <w:pPr>
              <w:spacing w:line="300" w:lineRule="exact"/>
              <w:ind w:leftChars="300" w:left="630"/>
              <w:rPr>
                <w:rFonts w:ascii="ＭＳ 明朝" w:hAnsi="ＭＳ 明朝"/>
                <w:sz w:val="20"/>
                <w:szCs w:val="20"/>
              </w:rPr>
            </w:pPr>
            <w:r w:rsidRPr="00360FB6">
              <w:rPr>
                <w:rFonts w:ascii="ＭＳ 明朝" w:hAnsi="ＭＳ 明朝" w:hint="eastAsia"/>
                <w:sz w:val="20"/>
                <w:szCs w:val="20"/>
              </w:rPr>
              <w:t>コロナ以降、継続が難しく、新たなありかたを検討する必要あり。</w:t>
            </w:r>
          </w:p>
          <w:p w14:paraId="53BF3087" w14:textId="77777777" w:rsidR="00A37A85" w:rsidRPr="00360FB6" w:rsidRDefault="00881A50" w:rsidP="00A37A85">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w:t>
            </w:r>
            <w:r w:rsidRPr="00360FB6">
              <w:rPr>
                <w:rFonts w:ascii="ＭＳ 明朝" w:hAnsi="ＭＳ 明朝"/>
                <w:sz w:val="20"/>
                <w:szCs w:val="20"/>
              </w:rPr>
              <w:t>LETS</w:t>
            </w:r>
            <w:r w:rsidR="00BA7A05" w:rsidRPr="00360FB6">
              <w:rPr>
                <w:rFonts w:ascii="ＭＳ 明朝" w:hAnsi="ＭＳ 明朝" w:hint="eastAsia"/>
                <w:sz w:val="20"/>
                <w:szCs w:val="20"/>
              </w:rPr>
              <w:t>合同発表会につなが</w:t>
            </w:r>
            <w:r w:rsidR="00A37A85" w:rsidRPr="00360FB6">
              <w:rPr>
                <w:rFonts w:ascii="ＭＳ 明朝" w:hAnsi="ＭＳ 明朝" w:hint="eastAsia"/>
                <w:sz w:val="20"/>
                <w:szCs w:val="20"/>
              </w:rPr>
              <w:t>る</w:t>
            </w:r>
            <w:r w:rsidRPr="00360FB6">
              <w:rPr>
                <w:rFonts w:ascii="ＭＳ 明朝" w:hAnsi="ＭＳ 明朝" w:hint="eastAsia"/>
                <w:sz w:val="20"/>
                <w:szCs w:val="20"/>
              </w:rPr>
              <w:t>２年次</w:t>
            </w:r>
            <w:r w:rsidR="00BA7A05" w:rsidRPr="00360FB6">
              <w:rPr>
                <w:rFonts w:ascii="ＭＳ 明朝" w:hAnsi="ＭＳ 明朝" w:hint="eastAsia"/>
                <w:sz w:val="20"/>
                <w:szCs w:val="20"/>
              </w:rPr>
              <w:t>の</w:t>
            </w:r>
            <w:r w:rsidRPr="00360FB6">
              <w:rPr>
                <w:rFonts w:ascii="ＭＳ 明朝" w:hAnsi="ＭＳ 明朝" w:hint="eastAsia"/>
                <w:sz w:val="20"/>
                <w:szCs w:val="20"/>
              </w:rPr>
              <w:t>学年</w:t>
            </w:r>
          </w:p>
          <w:p w14:paraId="2A44F1C2" w14:textId="18C5AC1C" w:rsidR="00D1020A" w:rsidRPr="00360FB6" w:rsidRDefault="00A37A85" w:rsidP="00A37A85">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 xml:space="preserve">　</w:t>
            </w:r>
            <w:r w:rsidR="00881A50" w:rsidRPr="00360FB6">
              <w:rPr>
                <w:rFonts w:ascii="ＭＳ 明朝" w:hAnsi="ＭＳ 明朝" w:hint="eastAsia"/>
                <w:sz w:val="20"/>
                <w:szCs w:val="20"/>
              </w:rPr>
              <w:t>発表会の実施</w:t>
            </w:r>
            <w:r w:rsidR="00B27D45" w:rsidRPr="00360FB6">
              <w:rPr>
                <w:rFonts w:ascii="ＭＳ 明朝" w:hAnsi="ＭＳ 明朝" w:hint="eastAsia"/>
                <w:sz w:val="20"/>
                <w:szCs w:val="20"/>
              </w:rPr>
              <w:t>（</w:t>
            </w:r>
            <w:r w:rsidR="00436720" w:rsidRPr="00360FB6">
              <w:rPr>
                <w:rFonts w:ascii="ＭＳ 明朝" w:hAnsi="ＭＳ 明朝" w:hint="eastAsia"/>
                <w:sz w:val="20"/>
                <w:szCs w:val="20"/>
              </w:rPr>
              <w:t>２</w:t>
            </w:r>
            <w:r w:rsidR="00B27D45" w:rsidRPr="00360FB6">
              <w:rPr>
                <w:rFonts w:ascii="ＭＳ 明朝" w:hAnsi="ＭＳ 明朝" w:hint="eastAsia"/>
                <w:sz w:val="20"/>
                <w:szCs w:val="20"/>
              </w:rPr>
              <w:t>回）</w:t>
            </w:r>
            <w:r w:rsidR="009B33EA" w:rsidRPr="00360FB6">
              <w:rPr>
                <w:rFonts w:ascii="ＭＳ 明朝" w:hAnsi="ＭＳ 明朝" w:hint="eastAsia"/>
                <w:sz w:val="20"/>
                <w:szCs w:val="20"/>
              </w:rPr>
              <w:t>（〇）</w:t>
            </w:r>
          </w:p>
        </w:tc>
      </w:tr>
      <w:tr w:rsidR="00D1020A" w:rsidRPr="00360FB6" w14:paraId="764FEAB8" w14:textId="77777777">
        <w:trPr>
          <w:cantSplit/>
          <w:trHeight w:val="7089"/>
          <w:jc w:val="center"/>
        </w:trPr>
        <w:tc>
          <w:tcPr>
            <w:tcW w:w="881" w:type="dxa"/>
            <w:shd w:val="clear" w:color="auto" w:fill="auto"/>
            <w:tcMar>
              <w:top w:w="85" w:type="dxa"/>
              <w:left w:w="85" w:type="dxa"/>
              <w:bottom w:w="85" w:type="dxa"/>
              <w:right w:w="85" w:type="dxa"/>
            </w:tcMar>
            <w:textDirection w:val="tbRlV"/>
            <w:vAlign w:val="center"/>
          </w:tcPr>
          <w:p w14:paraId="16EE4FA9" w14:textId="77777777" w:rsidR="00D1020A" w:rsidRPr="00360FB6" w:rsidRDefault="00881A50">
            <w:pPr>
              <w:spacing w:line="300" w:lineRule="exact"/>
              <w:ind w:left="113" w:right="113"/>
              <w:jc w:val="center"/>
              <w:rPr>
                <w:rFonts w:ascii="ＭＳ 明朝" w:hAnsi="ＭＳ 明朝"/>
                <w:sz w:val="24"/>
                <w:szCs w:val="20"/>
              </w:rPr>
            </w:pPr>
            <w:r w:rsidRPr="00360FB6">
              <w:rPr>
                <w:rFonts w:hint="eastAsia"/>
              </w:rPr>
              <w:lastRenderedPageBreak/>
              <w:t>３</w:t>
            </w:r>
            <w:r w:rsidRPr="00360FB6">
              <w:rPr>
                <w:rFonts w:ascii="ＭＳ 明朝" w:hAnsi="ＭＳ 明朝" w:hint="eastAsia"/>
                <w:b/>
                <w:bCs/>
                <w:sz w:val="24"/>
                <w:szCs w:val="20"/>
              </w:rPr>
              <w:t xml:space="preserve">　人権が尊重された教育の推進と社会性の育成</w:t>
            </w:r>
          </w:p>
        </w:tc>
        <w:tc>
          <w:tcPr>
            <w:tcW w:w="1808" w:type="dxa"/>
            <w:shd w:val="clear" w:color="auto" w:fill="auto"/>
            <w:tcMar>
              <w:top w:w="85" w:type="dxa"/>
              <w:left w:w="85" w:type="dxa"/>
              <w:bottom w:w="85" w:type="dxa"/>
              <w:right w:w="85" w:type="dxa"/>
            </w:tcMar>
          </w:tcPr>
          <w:p w14:paraId="4F72D12C" w14:textId="77777777" w:rsidR="00D1020A" w:rsidRPr="00360FB6" w:rsidRDefault="00881A50">
            <w:pPr>
              <w:pStyle w:val="1"/>
              <w:numPr>
                <w:ilvl w:val="0"/>
                <w:numId w:val="4"/>
              </w:numPr>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自己とあらゆる他者の人権を尊重し、多様性を認め、高め合う感性の育成</w:t>
            </w:r>
          </w:p>
          <w:p w14:paraId="02CF6978" w14:textId="77777777" w:rsidR="00D1020A" w:rsidRPr="00360FB6" w:rsidRDefault="00D1020A">
            <w:pPr>
              <w:rPr>
                <w:rFonts w:ascii="HGPｺﾞｼｯｸM" w:eastAsia="HGPｺﾞｼｯｸM" w:hAnsi="ＭＳ 明朝"/>
                <w:sz w:val="20"/>
                <w:szCs w:val="20"/>
              </w:rPr>
            </w:pPr>
          </w:p>
          <w:p w14:paraId="6A0DC3F5" w14:textId="77777777" w:rsidR="00D1020A" w:rsidRPr="00360FB6" w:rsidRDefault="00D1020A">
            <w:pPr>
              <w:rPr>
                <w:rFonts w:ascii="HGPｺﾞｼｯｸM" w:eastAsia="HGPｺﾞｼｯｸM" w:hAnsi="ＭＳ 明朝"/>
                <w:sz w:val="20"/>
                <w:szCs w:val="20"/>
              </w:rPr>
            </w:pPr>
          </w:p>
          <w:p w14:paraId="2D238405" w14:textId="77777777" w:rsidR="00D1020A" w:rsidRPr="00360FB6" w:rsidRDefault="00D1020A">
            <w:pPr>
              <w:rPr>
                <w:rFonts w:ascii="HGPｺﾞｼｯｸM" w:eastAsia="HGPｺﾞｼｯｸM" w:hAnsi="ＭＳ 明朝"/>
                <w:sz w:val="20"/>
                <w:szCs w:val="20"/>
              </w:rPr>
            </w:pPr>
          </w:p>
          <w:p w14:paraId="468C8184" w14:textId="77777777" w:rsidR="00D1020A" w:rsidRPr="00360FB6" w:rsidRDefault="00D1020A">
            <w:pPr>
              <w:rPr>
                <w:rFonts w:ascii="HGPｺﾞｼｯｸM" w:eastAsia="HGPｺﾞｼｯｸM" w:hAnsi="ＭＳ 明朝"/>
                <w:sz w:val="20"/>
                <w:szCs w:val="20"/>
              </w:rPr>
            </w:pPr>
          </w:p>
          <w:p w14:paraId="17518CA8" w14:textId="77777777" w:rsidR="00D1020A" w:rsidRPr="00360FB6" w:rsidRDefault="00D1020A">
            <w:pPr>
              <w:rPr>
                <w:rFonts w:ascii="HGPｺﾞｼｯｸM" w:eastAsia="HGPｺﾞｼｯｸM" w:hAnsi="ＭＳ 明朝"/>
                <w:sz w:val="20"/>
                <w:szCs w:val="20"/>
              </w:rPr>
            </w:pPr>
          </w:p>
          <w:p w14:paraId="2E8DCB7E" w14:textId="77777777" w:rsidR="00D1020A" w:rsidRPr="00360FB6" w:rsidRDefault="00D1020A">
            <w:pPr>
              <w:rPr>
                <w:rFonts w:ascii="HGPｺﾞｼｯｸM" w:eastAsia="HGPｺﾞｼｯｸM" w:hAnsi="ＭＳ 明朝"/>
                <w:sz w:val="20"/>
                <w:szCs w:val="20"/>
              </w:rPr>
            </w:pPr>
          </w:p>
          <w:p w14:paraId="10C47F09" w14:textId="77777777" w:rsidR="00D1020A" w:rsidRPr="00360FB6" w:rsidRDefault="00D1020A">
            <w:pPr>
              <w:rPr>
                <w:rFonts w:ascii="HGPｺﾞｼｯｸM" w:eastAsia="HGPｺﾞｼｯｸM" w:hAnsi="ＭＳ 明朝"/>
                <w:sz w:val="20"/>
                <w:szCs w:val="20"/>
              </w:rPr>
            </w:pPr>
          </w:p>
          <w:p w14:paraId="5D4A4313" w14:textId="77777777" w:rsidR="009121C5" w:rsidRPr="00360FB6" w:rsidRDefault="009121C5">
            <w:pPr>
              <w:rPr>
                <w:rFonts w:ascii="HGPｺﾞｼｯｸM" w:eastAsia="HGPｺﾞｼｯｸM" w:hAnsi="ＭＳ 明朝"/>
                <w:sz w:val="20"/>
                <w:szCs w:val="20"/>
              </w:rPr>
            </w:pPr>
          </w:p>
          <w:p w14:paraId="04FC22B2" w14:textId="77777777" w:rsidR="00D1020A" w:rsidRPr="00360FB6" w:rsidRDefault="00881A50">
            <w:pPr>
              <w:pStyle w:val="1"/>
              <w:numPr>
                <w:ilvl w:val="0"/>
                <w:numId w:val="4"/>
              </w:numPr>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社会性の育成</w:t>
            </w:r>
          </w:p>
          <w:p w14:paraId="57CBC4A1" w14:textId="77777777" w:rsidR="00D1020A" w:rsidRPr="00360FB6" w:rsidRDefault="00D1020A">
            <w:pPr>
              <w:rPr>
                <w:rFonts w:ascii="HGPｺﾞｼｯｸM" w:eastAsia="HGPｺﾞｼｯｸM" w:hAnsi="ＭＳ 明朝"/>
                <w:sz w:val="20"/>
                <w:szCs w:val="20"/>
              </w:rPr>
            </w:pPr>
          </w:p>
          <w:p w14:paraId="3F4336A5" w14:textId="77777777" w:rsidR="00D1020A" w:rsidRPr="00360FB6" w:rsidRDefault="00D1020A">
            <w:pPr>
              <w:rPr>
                <w:rFonts w:ascii="HGPｺﾞｼｯｸM" w:eastAsia="HGPｺﾞｼｯｸM" w:hAnsi="ＭＳ 明朝"/>
                <w:sz w:val="20"/>
                <w:szCs w:val="20"/>
              </w:rPr>
            </w:pPr>
          </w:p>
          <w:p w14:paraId="10942FD6" w14:textId="77777777" w:rsidR="00D1020A" w:rsidRPr="00360FB6" w:rsidRDefault="00D1020A">
            <w:pPr>
              <w:rPr>
                <w:rFonts w:ascii="HGPｺﾞｼｯｸM" w:eastAsia="HGPｺﾞｼｯｸM" w:hAnsi="ＭＳ 明朝"/>
                <w:sz w:val="20"/>
                <w:szCs w:val="20"/>
              </w:rPr>
            </w:pPr>
          </w:p>
          <w:p w14:paraId="1FFBDAB1" w14:textId="77777777" w:rsidR="00D1020A" w:rsidRPr="00360FB6" w:rsidRDefault="00D1020A">
            <w:pPr>
              <w:rPr>
                <w:rFonts w:ascii="HGPｺﾞｼｯｸM" w:eastAsia="HGPｺﾞｼｯｸM" w:hAnsi="ＭＳ 明朝"/>
                <w:sz w:val="20"/>
                <w:szCs w:val="20"/>
              </w:rPr>
            </w:pPr>
          </w:p>
          <w:p w14:paraId="1C0189C0" w14:textId="77777777" w:rsidR="00D1020A" w:rsidRPr="00360FB6" w:rsidRDefault="00D1020A">
            <w:pPr>
              <w:rPr>
                <w:rFonts w:ascii="HGPｺﾞｼｯｸM" w:eastAsia="HGPｺﾞｼｯｸM" w:hAnsi="ＭＳ 明朝"/>
                <w:sz w:val="20"/>
                <w:szCs w:val="20"/>
              </w:rPr>
            </w:pPr>
          </w:p>
          <w:p w14:paraId="020E4F3D" w14:textId="77777777" w:rsidR="00D1020A" w:rsidRPr="00360FB6" w:rsidRDefault="00D1020A">
            <w:pPr>
              <w:rPr>
                <w:rFonts w:ascii="HGPｺﾞｼｯｸM" w:eastAsia="HGPｺﾞｼｯｸM" w:hAnsi="ＭＳ 明朝"/>
                <w:sz w:val="20"/>
                <w:szCs w:val="20"/>
              </w:rPr>
            </w:pPr>
          </w:p>
          <w:p w14:paraId="7A028B62" w14:textId="77777777" w:rsidR="00D1020A" w:rsidRPr="00360FB6" w:rsidRDefault="00881A50">
            <w:pPr>
              <w:pStyle w:val="1"/>
              <w:numPr>
                <w:ilvl w:val="0"/>
                <w:numId w:val="4"/>
              </w:numPr>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自主的な活動への参画</w:t>
            </w:r>
          </w:p>
          <w:p w14:paraId="4EAA1F98" w14:textId="77777777" w:rsidR="00D1020A" w:rsidRPr="00360FB6" w:rsidRDefault="00D1020A">
            <w:pPr>
              <w:rPr>
                <w:rFonts w:ascii="HGPｺﾞｼｯｸM" w:eastAsia="HGPｺﾞｼｯｸM" w:hAnsi="ＭＳ 明朝"/>
                <w:sz w:val="20"/>
                <w:szCs w:val="20"/>
              </w:rPr>
            </w:pPr>
          </w:p>
          <w:p w14:paraId="6F8AF7D6" w14:textId="77777777" w:rsidR="00D1020A" w:rsidRPr="00360FB6" w:rsidRDefault="00D1020A">
            <w:pPr>
              <w:rPr>
                <w:rFonts w:ascii="HGPｺﾞｼｯｸM" w:eastAsia="HGPｺﾞｼｯｸM" w:hAnsi="ＭＳ 明朝"/>
                <w:sz w:val="20"/>
                <w:szCs w:val="20"/>
              </w:rPr>
            </w:pPr>
          </w:p>
          <w:p w14:paraId="4152C2FB" w14:textId="77777777" w:rsidR="00D1020A" w:rsidRPr="00360FB6" w:rsidRDefault="00D1020A">
            <w:pPr>
              <w:rPr>
                <w:rFonts w:ascii="HGPｺﾞｼｯｸM" w:eastAsia="HGPｺﾞｼｯｸM" w:hAnsi="ＭＳ 明朝"/>
                <w:sz w:val="20"/>
                <w:szCs w:val="20"/>
              </w:rPr>
            </w:pPr>
          </w:p>
          <w:p w14:paraId="1F0EE2F0" w14:textId="77777777" w:rsidR="00D1020A" w:rsidRPr="00360FB6" w:rsidRDefault="00D1020A">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924DD2B"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ア・誰もが生まれながらにして持っている、人間とし</w:t>
            </w:r>
          </w:p>
          <w:p w14:paraId="36457524"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て幸せに生きていく権利を尊重する心を育み、互</w:t>
            </w:r>
          </w:p>
          <w:p w14:paraId="21ABBA99"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いに認め合う集団育成を進めることをクラス目標</w:t>
            </w:r>
          </w:p>
          <w:p w14:paraId="54225539"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とする。</w:t>
            </w:r>
          </w:p>
          <w:p w14:paraId="442C5D26"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・同和問題について学習し理解を深める。</w:t>
            </w:r>
          </w:p>
          <w:p w14:paraId="74FE54CA" w14:textId="77777777" w:rsidR="00D1020A" w:rsidRPr="00360FB6" w:rsidRDefault="00D1020A">
            <w:pPr>
              <w:rPr>
                <w:rFonts w:ascii="HGPｺﾞｼｯｸM" w:eastAsia="HGPｺﾞｼｯｸM" w:hAnsi="ＭＳ 明朝"/>
                <w:sz w:val="20"/>
                <w:szCs w:val="20"/>
              </w:rPr>
            </w:pPr>
          </w:p>
          <w:p w14:paraId="5C07CF5A" w14:textId="77777777" w:rsidR="00D1020A" w:rsidRPr="00360FB6" w:rsidRDefault="00D1020A">
            <w:pPr>
              <w:rPr>
                <w:rFonts w:ascii="HGPｺﾞｼｯｸM" w:eastAsia="HGPｺﾞｼｯｸM" w:hAnsi="ＭＳ 明朝"/>
                <w:sz w:val="20"/>
                <w:szCs w:val="20"/>
              </w:rPr>
            </w:pPr>
          </w:p>
          <w:p w14:paraId="32AAA735"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イ・教科と連携した様々な角度から情報リテラシーの</w:t>
            </w:r>
          </w:p>
          <w:p w14:paraId="57DD6B3A"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学習を実践する。</w:t>
            </w:r>
          </w:p>
          <w:p w14:paraId="64677B24" w14:textId="77777777" w:rsidR="00D1020A" w:rsidRPr="00360FB6" w:rsidRDefault="00D1020A">
            <w:pPr>
              <w:ind w:firstLine="200"/>
              <w:rPr>
                <w:rFonts w:ascii="HGPｺﾞｼｯｸM" w:eastAsia="HGPｺﾞｼｯｸM" w:hAnsi="ＭＳ 明朝"/>
                <w:sz w:val="20"/>
                <w:szCs w:val="20"/>
              </w:rPr>
            </w:pPr>
          </w:p>
          <w:p w14:paraId="70EC0392" w14:textId="77777777" w:rsidR="00D1020A" w:rsidRPr="00360FB6" w:rsidRDefault="00D1020A">
            <w:pPr>
              <w:ind w:firstLine="200"/>
              <w:rPr>
                <w:rFonts w:ascii="HGPｺﾞｼｯｸM" w:eastAsia="HGPｺﾞｼｯｸM" w:hAnsi="ＭＳ 明朝"/>
                <w:sz w:val="20"/>
                <w:szCs w:val="20"/>
              </w:rPr>
            </w:pPr>
          </w:p>
          <w:p w14:paraId="2951DCAB" w14:textId="77777777" w:rsidR="00D1020A" w:rsidRPr="00360FB6" w:rsidRDefault="00D1020A">
            <w:pPr>
              <w:ind w:firstLine="200"/>
              <w:rPr>
                <w:rFonts w:ascii="HGPｺﾞｼｯｸM" w:eastAsia="HGPｺﾞｼｯｸM" w:hAnsi="ＭＳ 明朝"/>
                <w:sz w:val="20"/>
                <w:szCs w:val="20"/>
              </w:rPr>
            </w:pPr>
          </w:p>
          <w:p w14:paraId="448B63DD" w14:textId="77777777" w:rsidR="009121C5" w:rsidRPr="00360FB6" w:rsidRDefault="009121C5">
            <w:pPr>
              <w:ind w:firstLine="200"/>
              <w:rPr>
                <w:rFonts w:ascii="HGPｺﾞｼｯｸM" w:eastAsia="HGPｺﾞｼｯｸM" w:hAnsi="ＭＳ 明朝"/>
                <w:sz w:val="20"/>
                <w:szCs w:val="20"/>
              </w:rPr>
            </w:pPr>
          </w:p>
          <w:p w14:paraId="3282E3A9"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ア・規範意識を持ち、自主自律の精神を育み、基本</w:t>
            </w:r>
          </w:p>
          <w:p w14:paraId="6264A415"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的生活習慣を確立するため、生徒会主催の挨拶</w:t>
            </w:r>
          </w:p>
          <w:p w14:paraId="49F7A3BA"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運動、遅刻防止週間を実施する。</w:t>
            </w:r>
          </w:p>
          <w:p w14:paraId="3C50F834" w14:textId="77777777" w:rsidR="00D1020A" w:rsidRPr="00360FB6" w:rsidRDefault="00D1020A">
            <w:pPr>
              <w:ind w:firstLineChars="100" w:firstLine="200"/>
              <w:rPr>
                <w:rFonts w:ascii="HGPｺﾞｼｯｸM" w:eastAsia="HGPｺﾞｼｯｸM" w:hAnsi="ＭＳ 明朝"/>
                <w:sz w:val="20"/>
                <w:szCs w:val="20"/>
              </w:rPr>
            </w:pPr>
          </w:p>
          <w:p w14:paraId="094EB05F"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イ・日常の清掃活動を生徒保健委員会のテーマと</w:t>
            </w:r>
          </w:p>
          <w:p w14:paraId="2AD0D8F2"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して掲げ、実施計画を立てて実践する。</w:t>
            </w:r>
          </w:p>
          <w:p w14:paraId="291F8ABE" w14:textId="77777777" w:rsidR="00D1020A" w:rsidRPr="00360FB6" w:rsidRDefault="00D1020A">
            <w:pPr>
              <w:rPr>
                <w:rFonts w:ascii="HGPｺﾞｼｯｸM" w:eastAsia="HGPｺﾞｼｯｸM" w:hAnsi="ＭＳ 明朝"/>
                <w:sz w:val="20"/>
                <w:szCs w:val="20"/>
              </w:rPr>
            </w:pPr>
          </w:p>
          <w:p w14:paraId="3A1A51CC"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ア・生徒が企画・運営する花高祭を実現する。</w:t>
            </w:r>
          </w:p>
          <w:p w14:paraId="1EC0D07C"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・ボランティア活動等の地域連携を深めるため</w:t>
            </w:r>
          </w:p>
          <w:p w14:paraId="660AE290"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の具体的な作戦を立てる組織を作る。</w:t>
            </w:r>
          </w:p>
          <w:p w14:paraId="4AA28D06" w14:textId="77777777" w:rsidR="00D1020A" w:rsidRPr="00360FB6" w:rsidRDefault="00D1020A">
            <w:pPr>
              <w:ind w:firstLineChars="100" w:firstLine="200"/>
              <w:rPr>
                <w:rFonts w:ascii="HGPｺﾞｼｯｸM" w:eastAsia="HGPｺﾞｼｯｸM" w:hAnsi="ＭＳ 明朝"/>
                <w:sz w:val="20"/>
                <w:szCs w:val="20"/>
              </w:rPr>
            </w:pPr>
          </w:p>
          <w:p w14:paraId="5908E96F"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イ：部活動に係る施設・設備等の充実や指導者を拡</w:t>
            </w:r>
          </w:p>
          <w:p w14:paraId="45F02163"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充し、部活動を頑張る生徒を応援する。</w:t>
            </w:r>
          </w:p>
          <w:p w14:paraId="283DB98B" w14:textId="77777777" w:rsidR="00D1020A" w:rsidRPr="00360FB6" w:rsidRDefault="00D1020A">
            <w:pPr>
              <w:ind w:firstLineChars="100" w:firstLine="200"/>
              <w:rPr>
                <w:rFonts w:ascii="HGPｺﾞｼｯｸM" w:eastAsia="HGPｺﾞｼｯｸM" w:hAnsi="ＭＳ 明朝"/>
                <w:sz w:val="20"/>
                <w:szCs w:val="20"/>
              </w:rPr>
            </w:pPr>
          </w:p>
        </w:tc>
        <w:tc>
          <w:tcPr>
            <w:tcW w:w="3544" w:type="dxa"/>
            <w:tcBorders>
              <w:right w:val="dashed" w:sz="4" w:space="0" w:color="auto"/>
            </w:tcBorders>
            <w:tcMar>
              <w:top w:w="85" w:type="dxa"/>
              <w:left w:w="85" w:type="dxa"/>
              <w:bottom w:w="85" w:type="dxa"/>
              <w:right w:w="85" w:type="dxa"/>
            </w:tcMar>
          </w:tcPr>
          <w:p w14:paraId="6303D685"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ア・生徒自己診断「人権を尊重することに</w:t>
            </w:r>
          </w:p>
          <w:p w14:paraId="2549A208" w14:textId="77777777" w:rsidR="00D1020A" w:rsidRPr="00360FB6" w:rsidRDefault="00881A50" w:rsidP="009B33EA">
            <w:pPr>
              <w:ind w:leftChars="50" w:left="305"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ついて学べている」</w:t>
            </w:r>
            <w:r w:rsidRPr="00360FB6">
              <w:t>90</w:t>
            </w:r>
            <w:r w:rsidRPr="00360FB6">
              <w:rPr>
                <w:rFonts w:ascii="HGPｺﾞｼｯｸM" w:eastAsia="HGPｺﾞｼｯｸM" w:hAnsi="ＭＳ 明朝" w:hint="eastAsia"/>
                <w:sz w:val="20"/>
                <w:szCs w:val="20"/>
              </w:rPr>
              <w:t>％以上を維持[</w:t>
            </w:r>
            <w:r w:rsidRPr="00360FB6">
              <w:t>92</w:t>
            </w:r>
            <w:r w:rsidRPr="00360FB6">
              <w:rPr>
                <w:rFonts w:ascii="HGPｺﾞｼｯｸM" w:eastAsia="HGPｺﾞｼｯｸM" w:hAnsi="ＭＳ 明朝" w:hint="eastAsia"/>
                <w:sz w:val="20"/>
                <w:szCs w:val="20"/>
              </w:rPr>
              <w:t xml:space="preserve">％]　</w:t>
            </w:r>
          </w:p>
          <w:p w14:paraId="14D9CE19" w14:textId="77777777" w:rsidR="00D1020A" w:rsidRPr="00360FB6" w:rsidRDefault="00881A50">
            <w:pPr>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w:t>
            </w:r>
            <w:r w:rsidRPr="00360FB6">
              <w:rPr>
                <w:rFonts w:ascii="HGPｺﾞｼｯｸM" w:eastAsia="HGPｺﾞｼｯｸM" w:hAnsi="ＭＳ 明朝"/>
                <w:sz w:val="20"/>
                <w:szCs w:val="20"/>
              </w:rPr>
              <w:t>HR</w:t>
            </w:r>
            <w:r w:rsidRPr="00360FB6">
              <w:rPr>
                <w:rFonts w:ascii="HGPｺﾞｼｯｸM" w:eastAsia="HGPｺﾞｼｯｸM" w:hAnsi="ＭＳ 明朝" w:hint="eastAsia"/>
                <w:sz w:val="20"/>
                <w:szCs w:val="20"/>
              </w:rPr>
              <w:t>教室は居場所として快適である」</w:t>
            </w:r>
            <w:r w:rsidRPr="00360FB6">
              <w:t>90</w:t>
            </w:r>
            <w:r w:rsidRPr="00360FB6">
              <w:rPr>
                <w:rFonts w:ascii="HGPｺﾞｼｯｸM" w:eastAsia="HGPｺﾞｼｯｸM" w:hAnsi="ＭＳ 明朝" w:hint="eastAsia"/>
                <w:sz w:val="20"/>
                <w:szCs w:val="20"/>
              </w:rPr>
              <w:t>％以上を維持[</w:t>
            </w:r>
            <w:r w:rsidRPr="00360FB6">
              <w:t>91</w:t>
            </w:r>
            <w:r w:rsidRPr="00360FB6">
              <w:rPr>
                <w:rFonts w:ascii="HGPｺﾞｼｯｸM" w:eastAsia="HGPｺﾞｼｯｸM" w:hAnsi="ＭＳ 明朝" w:hint="eastAsia"/>
                <w:sz w:val="20"/>
                <w:szCs w:val="20"/>
              </w:rPr>
              <w:t xml:space="preserve">％]　</w:t>
            </w:r>
          </w:p>
          <w:p w14:paraId="02C4499C"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w:t>
            </w:r>
            <w:r w:rsidRPr="00360FB6">
              <w:rPr>
                <w:rFonts w:ascii="HGPｺﾞｼｯｸM" w:eastAsia="HGPｺﾞｼｯｸM" w:hint="eastAsia"/>
                <w:szCs w:val="21"/>
              </w:rPr>
              <w:t>３</w:t>
            </w:r>
            <w:r w:rsidRPr="00360FB6">
              <w:rPr>
                <w:rFonts w:ascii="HGPｺﾞｼｯｸM" w:eastAsia="HGPｺﾞｼｯｸM" w:hAnsi="ＭＳ 明朝" w:hint="eastAsia"/>
                <w:szCs w:val="21"/>
              </w:rPr>
              <w:t>年生におい</w:t>
            </w:r>
            <w:r w:rsidRPr="00360FB6">
              <w:rPr>
                <w:rFonts w:ascii="HGPｺﾞｼｯｸM" w:eastAsia="HGPｺﾞｼｯｸM" w:hAnsi="ＭＳ 明朝" w:hint="eastAsia"/>
                <w:sz w:val="20"/>
                <w:szCs w:val="20"/>
              </w:rPr>
              <w:t>て、同和問題に係る人</w:t>
            </w:r>
          </w:p>
          <w:p w14:paraId="3F48A5D0"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権学習を</w:t>
            </w:r>
            <w:r w:rsidRPr="00360FB6">
              <w:rPr>
                <w:rFonts w:hint="eastAsia"/>
              </w:rPr>
              <w:t>１</w:t>
            </w:r>
            <w:r w:rsidRPr="00360FB6">
              <w:rPr>
                <w:rFonts w:ascii="HGPｺﾞｼｯｸM" w:eastAsia="HGPｺﾞｼｯｸM" w:hAnsi="ＭＳ 明朝" w:hint="eastAsia"/>
                <w:sz w:val="20"/>
                <w:szCs w:val="20"/>
              </w:rPr>
              <w:t>回以上実施する</w:t>
            </w:r>
          </w:p>
          <w:p w14:paraId="610DE29F"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イ・</w:t>
            </w:r>
            <w:r w:rsidRPr="00360FB6">
              <w:rPr>
                <w:rFonts w:ascii="HGPｺﾞｼｯｸM" w:eastAsia="HGPｺﾞｼｯｸM" w:hint="eastAsia"/>
                <w:szCs w:val="21"/>
              </w:rPr>
              <w:t>３</w:t>
            </w:r>
            <w:r w:rsidRPr="00360FB6">
              <w:rPr>
                <w:rFonts w:ascii="HGPｺﾞｼｯｸM" w:eastAsia="HGPｺﾞｼｯｸM" w:hAnsi="ＭＳ 明朝" w:hint="eastAsia"/>
                <w:szCs w:val="21"/>
              </w:rPr>
              <w:t>年次</w:t>
            </w:r>
            <w:r w:rsidRPr="00360FB6">
              <w:t>12</w:t>
            </w:r>
            <w:r w:rsidRPr="00360FB6">
              <w:rPr>
                <w:rFonts w:ascii="HGPｺﾞｼｯｸM" w:eastAsia="HGPｺﾞｼｯｸM" w:hAnsi="ＭＳ 明朝" w:hint="eastAsia"/>
                <w:sz w:val="20"/>
                <w:szCs w:val="20"/>
              </w:rPr>
              <w:t>月実施の学校生活と人権</w:t>
            </w:r>
          </w:p>
          <w:p w14:paraId="6CBBD83B"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に関するアンケート「インターネットと人</w:t>
            </w:r>
          </w:p>
          <w:p w14:paraId="7D6353E7"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権侵害について学んでよかった」</w:t>
            </w:r>
            <w:r w:rsidRPr="00360FB6">
              <w:t>92</w:t>
            </w:r>
            <w:r w:rsidRPr="00360FB6">
              <w:rPr>
                <w:rFonts w:ascii="HGPｺﾞｼｯｸM" w:eastAsia="HGPｺﾞｼｯｸM" w:hAnsi="ＭＳ 明朝" w:hint="eastAsia"/>
                <w:sz w:val="20"/>
                <w:szCs w:val="20"/>
              </w:rPr>
              <w:t>％</w:t>
            </w:r>
          </w:p>
          <w:p w14:paraId="6696CA83" w14:textId="77777777" w:rsidR="00D1020A" w:rsidRPr="00360FB6" w:rsidRDefault="00881A50">
            <w:pPr>
              <w:ind w:firstLineChars="100" w:firstLine="200"/>
              <w:rPr>
                <w:rFonts w:ascii="HGPｺﾞｼｯｸM" w:eastAsia="HGPｺﾞｼｯｸM" w:hAnsi="ＭＳ 明朝" w:cs="ＭＳ 明朝"/>
                <w:sz w:val="20"/>
                <w:szCs w:val="20"/>
              </w:rPr>
            </w:pPr>
            <w:r w:rsidRPr="00360FB6">
              <w:rPr>
                <w:rFonts w:ascii="HGPｺﾞｼｯｸM" w:eastAsia="HGPｺﾞｼｯｸM" w:hAnsi="ＭＳ 明朝" w:hint="eastAsia"/>
                <w:sz w:val="20"/>
                <w:szCs w:val="20"/>
              </w:rPr>
              <w:t>以上を維持[</w:t>
            </w:r>
            <w:r w:rsidRPr="00360FB6">
              <w:t>92</w:t>
            </w:r>
            <w:r w:rsidRPr="00360FB6">
              <w:rPr>
                <w:rFonts w:ascii="HGPｺﾞｼｯｸM" w:eastAsia="HGPｺﾞｼｯｸM" w:hAnsi="ＭＳ 明朝" w:hint="eastAsia"/>
                <w:sz w:val="20"/>
                <w:szCs w:val="20"/>
              </w:rPr>
              <w:t>％]</w:t>
            </w:r>
          </w:p>
          <w:p w14:paraId="41E3FEB2" w14:textId="77777777" w:rsidR="00D1020A" w:rsidRPr="00360FB6" w:rsidRDefault="00D1020A">
            <w:pPr>
              <w:ind w:firstLineChars="100" w:firstLine="200"/>
              <w:rPr>
                <w:rFonts w:ascii="HGPｺﾞｼｯｸM" w:eastAsia="HGPｺﾞｼｯｸM" w:hAnsi="ＭＳ 明朝"/>
                <w:sz w:val="20"/>
                <w:szCs w:val="20"/>
              </w:rPr>
            </w:pPr>
          </w:p>
          <w:p w14:paraId="62AEDD36" w14:textId="77777777" w:rsidR="009121C5" w:rsidRPr="00360FB6" w:rsidRDefault="009121C5">
            <w:pPr>
              <w:ind w:firstLineChars="100" w:firstLine="200"/>
              <w:rPr>
                <w:rFonts w:ascii="HGPｺﾞｼｯｸM" w:eastAsia="HGPｺﾞｼｯｸM" w:hAnsi="ＭＳ 明朝"/>
                <w:sz w:val="20"/>
                <w:szCs w:val="20"/>
              </w:rPr>
            </w:pPr>
          </w:p>
          <w:p w14:paraId="696945B1" w14:textId="77777777" w:rsidR="00D1020A" w:rsidRPr="00360FB6" w:rsidRDefault="00881A50">
            <w:pPr>
              <w:rPr>
                <w:rFonts w:ascii="HGPｺﾞｼｯｸM" w:eastAsia="HGPｺﾞｼｯｸM" w:hAnsi="ＭＳ 明朝"/>
                <w:sz w:val="20"/>
                <w:szCs w:val="20"/>
              </w:rPr>
            </w:pPr>
            <w:r w:rsidRPr="00360FB6">
              <w:rPr>
                <w:rFonts w:ascii="HGPｺﾞｼｯｸM" w:eastAsia="HGPｺﾞｼｯｸM" w:hAnsi="ＭＳ 明朝" w:hint="eastAsia"/>
                <w:sz w:val="20"/>
                <w:szCs w:val="20"/>
              </w:rPr>
              <w:t>ア・生徒自己診断「私は本校の校則や決</w:t>
            </w:r>
          </w:p>
          <w:p w14:paraId="06A398C8"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まりをよく守っている」</w:t>
            </w:r>
            <w:r w:rsidRPr="00360FB6">
              <w:t>94</w:t>
            </w:r>
            <w:r w:rsidRPr="00360FB6">
              <w:rPr>
                <w:rFonts w:ascii="HGPｺﾞｼｯｸM" w:eastAsia="HGPｺﾞｼｯｸM" w:hAnsi="ＭＳ 明朝" w:hint="eastAsia"/>
                <w:sz w:val="20"/>
                <w:szCs w:val="20"/>
              </w:rPr>
              <w:t>％を維</w:t>
            </w:r>
          </w:p>
          <w:p w14:paraId="4D28DF56" w14:textId="77777777" w:rsidR="00D1020A" w:rsidRPr="00360FB6" w:rsidRDefault="00881A50">
            <w:pPr>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持[</w:t>
            </w:r>
            <w:r w:rsidRPr="00360FB6">
              <w:t>94</w:t>
            </w:r>
            <w:r w:rsidRPr="00360FB6">
              <w:rPr>
                <w:rFonts w:ascii="HGPｺﾞｼｯｸM" w:eastAsia="HGPｺﾞｼｯｸM" w:hAnsi="ＭＳ 明朝" w:hint="eastAsia"/>
                <w:sz w:val="20"/>
                <w:szCs w:val="20"/>
              </w:rPr>
              <w:t>％]</w:t>
            </w:r>
          </w:p>
          <w:p w14:paraId="340CC64D" w14:textId="77777777" w:rsidR="00D1020A" w:rsidRPr="00360FB6" w:rsidRDefault="00D1020A">
            <w:pPr>
              <w:ind w:left="200" w:hangingChars="100" w:hanging="200"/>
              <w:rPr>
                <w:rFonts w:ascii="HGPｺﾞｼｯｸM" w:eastAsia="HGPｺﾞｼｯｸM" w:hAnsi="ＭＳ 明朝"/>
                <w:sz w:val="20"/>
                <w:szCs w:val="20"/>
              </w:rPr>
            </w:pPr>
          </w:p>
          <w:p w14:paraId="69204C91" w14:textId="77777777" w:rsidR="00D1020A" w:rsidRPr="00360FB6" w:rsidRDefault="00881A50">
            <w:pPr>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イ・生徒自己診断「教室や廊下等は清掃が行き届いている」</w:t>
            </w:r>
            <w:r w:rsidRPr="00360FB6">
              <w:t>73</w:t>
            </w:r>
            <w:r w:rsidRPr="00360FB6">
              <w:rPr>
                <w:rFonts w:ascii="HGPｺﾞｼｯｸM" w:eastAsia="HGPｺﾞｼｯｸM" w:hAnsi="ＭＳ 明朝" w:hint="eastAsia"/>
                <w:sz w:val="20"/>
                <w:szCs w:val="20"/>
              </w:rPr>
              <w:t>％[</w:t>
            </w:r>
            <w:r w:rsidRPr="00360FB6">
              <w:t>72</w:t>
            </w:r>
            <w:r w:rsidRPr="00360FB6">
              <w:rPr>
                <w:rFonts w:ascii="HGPｺﾞｼｯｸM" w:eastAsia="HGPｺﾞｼｯｸM" w:hAnsi="ＭＳ 明朝" w:hint="eastAsia"/>
                <w:sz w:val="20"/>
                <w:szCs w:val="20"/>
              </w:rPr>
              <w:t>％]</w:t>
            </w:r>
          </w:p>
          <w:p w14:paraId="1726334A" w14:textId="77777777" w:rsidR="00D1020A" w:rsidRPr="00360FB6" w:rsidRDefault="00D1020A">
            <w:pPr>
              <w:ind w:left="200" w:hangingChars="100" w:hanging="200"/>
              <w:rPr>
                <w:rFonts w:ascii="HGPｺﾞｼｯｸM" w:eastAsia="HGPｺﾞｼｯｸM" w:hAnsi="ＭＳ 明朝"/>
                <w:sz w:val="20"/>
                <w:szCs w:val="20"/>
              </w:rPr>
            </w:pPr>
          </w:p>
          <w:p w14:paraId="2F8A64D7" w14:textId="77777777" w:rsidR="00D1020A" w:rsidRPr="00360FB6" w:rsidRDefault="00881A50">
            <w:pPr>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ア・生徒自己診断「</w:t>
            </w:r>
            <w:r w:rsidRPr="00360FB6">
              <w:rPr>
                <w:rFonts w:ascii="HGPｺﾞｼｯｸM" w:eastAsia="HGPｺﾞｼｯｸM" w:hAnsi="ＭＳ 明朝"/>
                <w:sz w:val="20"/>
                <w:szCs w:val="20"/>
              </w:rPr>
              <w:t>HR</w:t>
            </w:r>
            <w:r w:rsidRPr="00360FB6">
              <w:rPr>
                <w:rFonts w:ascii="HGPｺﾞｼｯｸM" w:eastAsia="HGPｺﾞｼｯｸM" w:hAnsi="ＭＳ 明朝" w:hint="eastAsia"/>
                <w:sz w:val="20"/>
                <w:szCs w:val="20"/>
              </w:rPr>
              <w:t>活動や生徒会活動に積極的に参加」</w:t>
            </w:r>
            <w:r w:rsidRPr="00360FB6">
              <w:t>88</w:t>
            </w:r>
            <w:r w:rsidRPr="00360FB6">
              <w:rPr>
                <w:rFonts w:ascii="HGPｺﾞｼｯｸM" w:eastAsia="HGPｺﾞｼｯｸM" w:hAnsi="ＭＳ 明朝" w:hint="eastAsia"/>
                <w:sz w:val="20"/>
                <w:szCs w:val="20"/>
              </w:rPr>
              <w:t>％以上を維持[</w:t>
            </w:r>
            <w:r w:rsidRPr="00360FB6">
              <w:t>89</w:t>
            </w:r>
            <w:r w:rsidRPr="00360FB6">
              <w:rPr>
                <w:rFonts w:ascii="HGPｺﾞｼｯｸM" w:eastAsia="HGPｺﾞｼｯｸM" w:hAnsi="ＭＳ 明朝" w:hint="eastAsia"/>
                <w:sz w:val="20"/>
                <w:szCs w:val="20"/>
              </w:rPr>
              <w:t>％]</w:t>
            </w:r>
          </w:p>
          <w:p w14:paraId="6B4B6677" w14:textId="77777777" w:rsidR="00D1020A" w:rsidRPr="00360FB6" w:rsidRDefault="00D1020A">
            <w:pPr>
              <w:ind w:left="200" w:hangingChars="100" w:hanging="200"/>
              <w:rPr>
                <w:rFonts w:ascii="HGPｺﾞｼｯｸM" w:eastAsia="HGPｺﾞｼｯｸM" w:hAnsi="ＭＳ 明朝"/>
                <w:sz w:val="20"/>
                <w:szCs w:val="20"/>
              </w:rPr>
            </w:pPr>
          </w:p>
          <w:p w14:paraId="46A6E5AE" w14:textId="77777777" w:rsidR="00D1020A" w:rsidRPr="00360FB6" w:rsidRDefault="00881A50">
            <w:pPr>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イ・生徒自己診断「部活動が活発」</w:t>
            </w:r>
            <w:r w:rsidRPr="00360FB6">
              <w:t>90</w:t>
            </w:r>
            <w:r w:rsidRPr="00360FB6">
              <w:rPr>
                <w:rFonts w:ascii="HGPｺﾞｼｯｸM" w:eastAsia="HGPｺﾞｼｯｸM" w:hAnsi="ＭＳ 明朝" w:hint="eastAsia"/>
                <w:sz w:val="20"/>
                <w:szCs w:val="20"/>
              </w:rPr>
              <w:t>％を維持[</w:t>
            </w:r>
            <w:r w:rsidRPr="00360FB6">
              <w:t>94</w:t>
            </w:r>
            <w:r w:rsidRPr="00360FB6">
              <w:rPr>
                <w:rFonts w:ascii="HGPｺﾞｼｯｸM" w:eastAsia="HGPｺﾞｼｯｸM" w:hAnsi="ＭＳ 明朝" w:hint="eastAsia"/>
                <w:sz w:val="20"/>
                <w:szCs w:val="20"/>
              </w:rPr>
              <w:t>％]</w:t>
            </w:r>
          </w:p>
          <w:p w14:paraId="0BC62732" w14:textId="77777777" w:rsidR="00D1020A" w:rsidRPr="00360FB6" w:rsidRDefault="00881A50" w:rsidP="005F28F5">
            <w:pPr>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・生徒会活動、ボランティア活動、部活動等自主的な活動で活躍する生徒を公式ブログ等で紹介する（月</w:t>
            </w:r>
            <w:r w:rsidRPr="00360FB6">
              <w:rPr>
                <w:rFonts w:hint="eastAsia"/>
              </w:rPr>
              <w:t>４</w:t>
            </w:r>
            <w:r w:rsidRPr="00360FB6">
              <w:rPr>
                <w:rFonts w:ascii="HGPｺﾞｼｯｸM" w:eastAsia="HGPｺﾞｼｯｸM" w:hAnsi="ＭＳ 明朝" w:hint="eastAsia"/>
                <w:sz w:val="20"/>
                <w:szCs w:val="20"/>
              </w:rPr>
              <w:t>回以上）。[</w:t>
            </w:r>
            <w:r w:rsidRPr="00360FB6">
              <w:rPr>
                <w:rFonts w:hint="eastAsia"/>
              </w:rPr>
              <w:t>４</w:t>
            </w:r>
            <w:r w:rsidRPr="00360FB6">
              <w:rPr>
                <w:rFonts w:ascii="HGPｺﾞｼｯｸM" w:eastAsia="HGPｺﾞｼｯｸM" w:hAnsi="ＭＳ 明朝"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4BDA5A9E" w14:textId="77777777" w:rsidR="00881A50"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ア・生徒自己診断「人権を尊重することに</w:t>
            </w:r>
          </w:p>
          <w:p w14:paraId="12D334BF" w14:textId="77777777" w:rsidR="00881A50"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 xml:space="preserve">　ついて学べている」</w:t>
            </w:r>
            <w:r w:rsidR="00BD061A" w:rsidRPr="00360FB6">
              <w:rPr>
                <w:rFonts w:ascii="ＭＳ 明朝" w:hAnsi="ＭＳ 明朝" w:hint="eastAsia"/>
                <w:sz w:val="20"/>
                <w:szCs w:val="20"/>
              </w:rPr>
              <w:t>92</w:t>
            </w:r>
            <w:r w:rsidRPr="00360FB6">
              <w:rPr>
                <w:rFonts w:ascii="ＭＳ 明朝" w:hAnsi="ＭＳ 明朝" w:hint="eastAsia"/>
                <w:sz w:val="20"/>
                <w:szCs w:val="20"/>
              </w:rPr>
              <w:t>％</w:t>
            </w:r>
            <w:r w:rsidR="00BD061A" w:rsidRPr="00360FB6">
              <w:rPr>
                <w:rFonts w:ascii="ＭＳ 明朝" w:hAnsi="ＭＳ 明朝" w:hint="eastAsia"/>
                <w:sz w:val="20"/>
                <w:szCs w:val="20"/>
              </w:rPr>
              <w:t>（〇）</w:t>
            </w:r>
            <w:r w:rsidRPr="00360FB6">
              <w:rPr>
                <w:rFonts w:ascii="ＭＳ 明朝" w:hAnsi="ＭＳ 明朝" w:hint="eastAsia"/>
                <w:sz w:val="20"/>
                <w:szCs w:val="20"/>
              </w:rPr>
              <w:t xml:space="preserve">　</w:t>
            </w:r>
          </w:p>
          <w:p w14:paraId="4B9B3297" w14:textId="77777777" w:rsidR="00BD061A" w:rsidRPr="00360FB6" w:rsidRDefault="00881A50" w:rsidP="001079BC">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w:t>
            </w:r>
            <w:r w:rsidRPr="00360FB6">
              <w:rPr>
                <w:rFonts w:ascii="ＭＳ 明朝" w:hAnsi="ＭＳ 明朝"/>
                <w:sz w:val="20"/>
                <w:szCs w:val="20"/>
              </w:rPr>
              <w:t>HR</w:t>
            </w:r>
            <w:r w:rsidRPr="00360FB6">
              <w:rPr>
                <w:rFonts w:ascii="ＭＳ 明朝" w:hAnsi="ＭＳ 明朝" w:hint="eastAsia"/>
                <w:sz w:val="20"/>
                <w:szCs w:val="20"/>
              </w:rPr>
              <w:t>教室は居場所として快適である」</w:t>
            </w:r>
          </w:p>
          <w:p w14:paraId="1BF0B555" w14:textId="77777777" w:rsidR="00881A50" w:rsidRPr="00360FB6" w:rsidRDefault="00BD061A" w:rsidP="00BD061A">
            <w:pPr>
              <w:spacing w:line="300" w:lineRule="exact"/>
              <w:ind w:firstLineChars="300" w:firstLine="600"/>
              <w:rPr>
                <w:rFonts w:ascii="ＭＳ 明朝" w:hAnsi="ＭＳ 明朝"/>
                <w:sz w:val="20"/>
                <w:szCs w:val="20"/>
              </w:rPr>
            </w:pPr>
            <w:r w:rsidRPr="00360FB6">
              <w:rPr>
                <w:rFonts w:ascii="ＭＳ 明朝" w:hAnsi="ＭＳ 明朝" w:hint="eastAsia"/>
                <w:sz w:val="20"/>
                <w:szCs w:val="20"/>
              </w:rPr>
              <w:t>89</w:t>
            </w:r>
            <w:r w:rsidR="00881A50" w:rsidRPr="00360FB6">
              <w:rPr>
                <w:rFonts w:ascii="ＭＳ 明朝" w:hAnsi="ＭＳ 明朝" w:hint="eastAsia"/>
                <w:sz w:val="20"/>
                <w:szCs w:val="20"/>
              </w:rPr>
              <w:t>％</w:t>
            </w:r>
            <w:r w:rsidRPr="00360FB6">
              <w:rPr>
                <w:rFonts w:ascii="ＭＳ 明朝" w:hAnsi="ＭＳ 明朝" w:hint="eastAsia"/>
                <w:sz w:val="20"/>
                <w:szCs w:val="20"/>
              </w:rPr>
              <w:t>（△）</w:t>
            </w:r>
            <w:r w:rsidR="00881A50" w:rsidRPr="00360FB6">
              <w:rPr>
                <w:rFonts w:ascii="ＭＳ 明朝" w:hAnsi="ＭＳ 明朝" w:hint="eastAsia"/>
                <w:sz w:val="20"/>
                <w:szCs w:val="20"/>
              </w:rPr>
              <w:t xml:space="preserve">　</w:t>
            </w:r>
          </w:p>
          <w:p w14:paraId="7C69359F" w14:textId="70DC170A" w:rsidR="00881A50" w:rsidRPr="00360FB6" w:rsidRDefault="00881A50" w:rsidP="00BD061A">
            <w:pPr>
              <w:spacing w:line="300" w:lineRule="exact"/>
              <w:ind w:leftChars="100" w:left="410" w:hangingChars="100" w:hanging="200"/>
              <w:rPr>
                <w:rFonts w:ascii="ＭＳ 明朝" w:hAnsi="ＭＳ 明朝"/>
                <w:sz w:val="20"/>
                <w:szCs w:val="20"/>
              </w:rPr>
            </w:pPr>
            <w:r w:rsidRPr="00360FB6">
              <w:rPr>
                <w:rFonts w:ascii="ＭＳ 明朝" w:hAnsi="ＭＳ 明朝" w:hint="eastAsia"/>
                <w:sz w:val="20"/>
                <w:szCs w:val="20"/>
              </w:rPr>
              <w:t>・３年生において、同和問題に係る人権学習を</w:t>
            </w:r>
            <w:r w:rsidR="00D329BA" w:rsidRPr="00360FB6">
              <w:rPr>
                <w:rFonts w:ascii="ＭＳ 明朝" w:hAnsi="ＭＳ 明朝" w:hint="eastAsia"/>
                <w:sz w:val="20"/>
                <w:szCs w:val="20"/>
              </w:rPr>
              <w:t>４</w:t>
            </w:r>
            <w:r w:rsidRPr="00360FB6">
              <w:rPr>
                <w:rFonts w:ascii="ＭＳ 明朝" w:hAnsi="ＭＳ 明朝" w:hint="eastAsia"/>
                <w:sz w:val="20"/>
                <w:szCs w:val="20"/>
              </w:rPr>
              <w:t>回実施</w:t>
            </w:r>
            <w:r w:rsidR="00BD061A" w:rsidRPr="00360FB6">
              <w:rPr>
                <w:rFonts w:ascii="ＭＳ 明朝" w:hAnsi="ＭＳ 明朝" w:hint="eastAsia"/>
                <w:sz w:val="20"/>
                <w:szCs w:val="20"/>
              </w:rPr>
              <w:t>（〇）</w:t>
            </w:r>
          </w:p>
          <w:p w14:paraId="6B3B1A5B" w14:textId="77777777" w:rsidR="00881A50" w:rsidRPr="00360FB6" w:rsidRDefault="00881A50" w:rsidP="00881A50">
            <w:pPr>
              <w:spacing w:line="300" w:lineRule="exact"/>
              <w:rPr>
                <w:rFonts w:ascii="ＭＳ 明朝" w:hAnsi="ＭＳ 明朝"/>
                <w:sz w:val="20"/>
                <w:szCs w:val="20"/>
              </w:rPr>
            </w:pPr>
          </w:p>
          <w:p w14:paraId="556F102A" w14:textId="77777777" w:rsidR="009121C5" w:rsidRPr="00360FB6" w:rsidRDefault="009121C5" w:rsidP="00881A50">
            <w:pPr>
              <w:spacing w:line="300" w:lineRule="exact"/>
              <w:rPr>
                <w:rFonts w:ascii="ＭＳ 明朝" w:hAnsi="ＭＳ 明朝"/>
                <w:sz w:val="20"/>
                <w:szCs w:val="20"/>
              </w:rPr>
            </w:pPr>
          </w:p>
          <w:p w14:paraId="20CC05E2" w14:textId="77777777" w:rsidR="00BD061A"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イ・３年次</w:t>
            </w:r>
            <w:r w:rsidRPr="00360FB6">
              <w:rPr>
                <w:rFonts w:ascii="ＭＳ 明朝" w:hAnsi="ＭＳ 明朝"/>
                <w:sz w:val="20"/>
                <w:szCs w:val="20"/>
              </w:rPr>
              <w:t>12</w:t>
            </w:r>
            <w:r w:rsidRPr="00360FB6">
              <w:rPr>
                <w:rFonts w:ascii="ＭＳ 明朝" w:hAnsi="ＭＳ 明朝" w:hint="eastAsia"/>
                <w:sz w:val="20"/>
                <w:szCs w:val="20"/>
              </w:rPr>
              <w:t>月実施の学校生活と人権に</w:t>
            </w:r>
          </w:p>
          <w:p w14:paraId="4E0A74C9" w14:textId="77777777" w:rsidR="00BD061A" w:rsidRPr="00360FB6" w:rsidRDefault="00881A50" w:rsidP="00BD061A">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関するアンケート「インターネットと</w:t>
            </w:r>
          </w:p>
          <w:p w14:paraId="022F1A04" w14:textId="77777777" w:rsidR="006256F0" w:rsidRPr="00360FB6" w:rsidRDefault="00881A50" w:rsidP="00BD061A">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人権侵害について学んでよかった」</w:t>
            </w:r>
          </w:p>
          <w:p w14:paraId="6405BA82" w14:textId="77777777" w:rsidR="00BD061A" w:rsidRPr="00360FB6" w:rsidRDefault="00B27D45" w:rsidP="00690001">
            <w:pPr>
              <w:spacing w:line="300" w:lineRule="exact"/>
              <w:ind w:leftChars="200" w:left="1620" w:hangingChars="600" w:hanging="1200"/>
              <w:rPr>
                <w:rFonts w:ascii="ＭＳ 明朝" w:hAnsi="ＭＳ 明朝"/>
                <w:sz w:val="20"/>
                <w:szCs w:val="20"/>
              </w:rPr>
            </w:pPr>
            <w:r w:rsidRPr="00360FB6">
              <w:rPr>
                <w:rFonts w:ascii="ＭＳ 明朝" w:hAnsi="ＭＳ 明朝" w:hint="eastAsia"/>
                <w:sz w:val="20"/>
                <w:szCs w:val="20"/>
              </w:rPr>
              <w:t>87.2</w:t>
            </w:r>
            <w:r w:rsidR="00881A50" w:rsidRPr="00360FB6">
              <w:rPr>
                <w:rFonts w:ascii="ＭＳ 明朝" w:hAnsi="ＭＳ 明朝" w:hint="eastAsia"/>
                <w:sz w:val="20"/>
                <w:szCs w:val="20"/>
              </w:rPr>
              <w:t>％</w:t>
            </w:r>
            <w:r w:rsidRPr="00360FB6">
              <w:rPr>
                <w:rFonts w:ascii="ＭＳ 明朝" w:hAnsi="ＭＳ 明朝" w:hint="eastAsia"/>
                <w:sz w:val="20"/>
                <w:szCs w:val="20"/>
              </w:rPr>
              <w:t>（△）</w:t>
            </w:r>
            <w:r w:rsidR="009B33EA" w:rsidRPr="00360FB6">
              <w:rPr>
                <w:rFonts w:ascii="ＭＳ 明朝" w:hAnsi="ＭＳ 明朝" w:hint="eastAsia"/>
                <w:sz w:val="20"/>
                <w:szCs w:val="20"/>
              </w:rPr>
              <w:t>「よくわからなかった」が多く、内容</w:t>
            </w:r>
            <w:r w:rsidR="00AD050A" w:rsidRPr="00360FB6">
              <w:rPr>
                <w:rFonts w:ascii="ＭＳ 明朝" w:hAnsi="ＭＳ 明朝" w:hint="eastAsia"/>
                <w:sz w:val="20"/>
                <w:szCs w:val="20"/>
              </w:rPr>
              <w:t>の</w:t>
            </w:r>
            <w:r w:rsidR="009B33EA" w:rsidRPr="00360FB6">
              <w:rPr>
                <w:rFonts w:ascii="ＭＳ 明朝" w:hAnsi="ＭＳ 明朝" w:hint="eastAsia"/>
                <w:sz w:val="20"/>
                <w:szCs w:val="20"/>
              </w:rPr>
              <w:t>検討が必要。</w:t>
            </w:r>
          </w:p>
          <w:p w14:paraId="4AD0E9C4" w14:textId="77777777" w:rsidR="009121C5" w:rsidRPr="00360FB6" w:rsidRDefault="009121C5" w:rsidP="00690001">
            <w:pPr>
              <w:spacing w:line="300" w:lineRule="exact"/>
              <w:ind w:leftChars="200" w:left="1620" w:hangingChars="600" w:hanging="1200"/>
              <w:rPr>
                <w:rFonts w:ascii="ＭＳ 明朝" w:hAnsi="ＭＳ 明朝"/>
                <w:sz w:val="20"/>
                <w:szCs w:val="20"/>
              </w:rPr>
            </w:pPr>
          </w:p>
          <w:p w14:paraId="4BA4DB32" w14:textId="77777777" w:rsidR="00BD061A" w:rsidRPr="00360FB6" w:rsidRDefault="00881A50" w:rsidP="00881A50">
            <w:pPr>
              <w:spacing w:line="300" w:lineRule="exact"/>
              <w:rPr>
                <w:rFonts w:ascii="ＭＳ 明朝" w:hAnsi="ＭＳ 明朝"/>
                <w:sz w:val="20"/>
                <w:szCs w:val="20"/>
              </w:rPr>
            </w:pPr>
            <w:r w:rsidRPr="00360FB6">
              <w:rPr>
                <w:rFonts w:ascii="ＭＳ 明朝" w:hAnsi="ＭＳ 明朝" w:hint="eastAsia"/>
                <w:sz w:val="20"/>
                <w:szCs w:val="20"/>
              </w:rPr>
              <w:t>ア・生徒自己診断「私は本校の校則や決まり</w:t>
            </w:r>
          </w:p>
          <w:p w14:paraId="0E79E296" w14:textId="77777777" w:rsidR="00881A50" w:rsidRPr="00360FB6" w:rsidRDefault="00881A50" w:rsidP="00BD061A">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をよく守っている」</w:t>
            </w:r>
            <w:r w:rsidR="00BD061A" w:rsidRPr="00360FB6">
              <w:rPr>
                <w:rFonts w:ascii="ＭＳ 明朝" w:hAnsi="ＭＳ 明朝" w:hint="eastAsia"/>
                <w:sz w:val="20"/>
                <w:szCs w:val="20"/>
              </w:rPr>
              <w:t>95</w:t>
            </w:r>
            <w:r w:rsidRPr="00360FB6">
              <w:rPr>
                <w:rFonts w:ascii="ＭＳ 明朝" w:hAnsi="ＭＳ 明朝" w:hint="eastAsia"/>
                <w:sz w:val="20"/>
                <w:szCs w:val="20"/>
              </w:rPr>
              <w:t>％</w:t>
            </w:r>
            <w:r w:rsidR="00BD061A" w:rsidRPr="00360FB6">
              <w:rPr>
                <w:rFonts w:ascii="ＭＳ 明朝" w:hAnsi="ＭＳ 明朝" w:hint="eastAsia"/>
                <w:sz w:val="20"/>
                <w:szCs w:val="20"/>
              </w:rPr>
              <w:t>（〇）</w:t>
            </w:r>
          </w:p>
          <w:p w14:paraId="74F64AAA" w14:textId="77777777" w:rsidR="00881A50" w:rsidRPr="00360FB6" w:rsidRDefault="00881A50" w:rsidP="00881A50">
            <w:pPr>
              <w:spacing w:line="300" w:lineRule="exact"/>
              <w:rPr>
                <w:rFonts w:ascii="ＭＳ 明朝" w:hAnsi="ＭＳ 明朝"/>
                <w:sz w:val="20"/>
                <w:szCs w:val="20"/>
              </w:rPr>
            </w:pPr>
          </w:p>
          <w:p w14:paraId="279B421D" w14:textId="77777777" w:rsidR="00BD061A" w:rsidRPr="00360FB6" w:rsidRDefault="00BD061A" w:rsidP="00881A50">
            <w:pPr>
              <w:spacing w:line="300" w:lineRule="exact"/>
              <w:rPr>
                <w:rFonts w:ascii="ＭＳ 明朝" w:hAnsi="ＭＳ 明朝"/>
                <w:sz w:val="20"/>
                <w:szCs w:val="20"/>
              </w:rPr>
            </w:pPr>
          </w:p>
          <w:p w14:paraId="0A440ACF" w14:textId="77777777" w:rsidR="00881A50" w:rsidRPr="00360FB6" w:rsidRDefault="00881A50" w:rsidP="009B33EA">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イ・生徒自己診断「教室や廊下等は清掃が行き届いている」</w:t>
            </w:r>
            <w:r w:rsidR="00BD061A" w:rsidRPr="00360FB6">
              <w:rPr>
                <w:rFonts w:ascii="ＭＳ 明朝" w:hAnsi="ＭＳ 明朝" w:hint="eastAsia"/>
                <w:sz w:val="20"/>
                <w:szCs w:val="20"/>
              </w:rPr>
              <w:t>68</w:t>
            </w:r>
            <w:r w:rsidRPr="00360FB6">
              <w:rPr>
                <w:rFonts w:ascii="ＭＳ 明朝" w:hAnsi="ＭＳ 明朝" w:hint="eastAsia"/>
                <w:sz w:val="20"/>
                <w:szCs w:val="20"/>
              </w:rPr>
              <w:t>％</w:t>
            </w:r>
            <w:r w:rsidR="00BD061A" w:rsidRPr="00360FB6">
              <w:rPr>
                <w:rFonts w:ascii="ＭＳ 明朝" w:hAnsi="ＭＳ 明朝" w:hint="eastAsia"/>
                <w:sz w:val="20"/>
                <w:szCs w:val="20"/>
              </w:rPr>
              <w:t>（△）</w:t>
            </w:r>
          </w:p>
          <w:p w14:paraId="6F5F6A7B" w14:textId="6788BC53" w:rsidR="00881A50" w:rsidRPr="00360FB6" w:rsidRDefault="009B33EA" w:rsidP="00AD050A">
            <w:pPr>
              <w:spacing w:line="300" w:lineRule="exact"/>
              <w:ind w:left="400" w:hangingChars="200" w:hanging="400"/>
              <w:rPr>
                <w:rFonts w:ascii="HG丸ｺﾞｼｯｸM-PRO" w:eastAsia="HG丸ｺﾞｼｯｸM-PRO" w:hAnsi="HG丸ｺﾞｼｯｸM-PRO"/>
                <w:sz w:val="18"/>
                <w:szCs w:val="18"/>
              </w:rPr>
            </w:pPr>
            <w:r w:rsidRPr="00360FB6">
              <w:rPr>
                <w:rFonts w:ascii="ＭＳ 明朝" w:hAnsi="ＭＳ 明朝" w:hint="eastAsia"/>
                <w:sz w:val="20"/>
                <w:szCs w:val="20"/>
              </w:rPr>
              <w:t xml:space="preserve">　　</w:t>
            </w:r>
            <w:r w:rsidR="00436720" w:rsidRPr="00360FB6">
              <w:rPr>
                <w:rFonts w:ascii="HG丸ｺﾞｼｯｸM-PRO" w:eastAsia="HG丸ｺﾞｼｯｸM-PRO" w:hAnsi="HG丸ｺﾞｼｯｸM-PRO" w:hint="eastAsia"/>
                <w:sz w:val="18"/>
                <w:szCs w:val="18"/>
              </w:rPr>
              <w:t>１</w:t>
            </w:r>
            <w:r w:rsidRPr="00360FB6">
              <w:rPr>
                <w:rFonts w:ascii="HG丸ｺﾞｼｯｸM-PRO" w:eastAsia="HG丸ｺﾞｼｯｸM-PRO" w:hAnsi="HG丸ｺﾞｼｯｸM-PRO" w:hint="eastAsia"/>
                <w:sz w:val="18"/>
                <w:szCs w:val="18"/>
              </w:rPr>
              <w:t>人の教員が複数個所を担当</w:t>
            </w:r>
            <w:r w:rsidR="00AD050A" w:rsidRPr="00360FB6">
              <w:rPr>
                <w:rFonts w:ascii="HG丸ｺﾞｼｯｸM-PRO" w:eastAsia="HG丸ｺﾞｼｯｸM-PRO" w:hAnsi="HG丸ｺﾞｼｯｸM-PRO" w:hint="eastAsia"/>
                <w:sz w:val="18"/>
                <w:szCs w:val="18"/>
              </w:rPr>
              <w:t>する</w:t>
            </w:r>
            <w:r w:rsidRPr="00360FB6">
              <w:rPr>
                <w:rFonts w:ascii="HG丸ｺﾞｼｯｸM-PRO" w:eastAsia="HG丸ｺﾞｼｯｸM-PRO" w:hAnsi="HG丸ｺﾞｼｯｸM-PRO" w:hint="eastAsia"/>
                <w:sz w:val="18"/>
                <w:szCs w:val="18"/>
              </w:rPr>
              <w:t>現状に即した清掃活動</w:t>
            </w:r>
            <w:r w:rsidR="00AD050A" w:rsidRPr="00360FB6">
              <w:rPr>
                <w:rFonts w:ascii="HG丸ｺﾞｼｯｸM-PRO" w:eastAsia="HG丸ｺﾞｼｯｸM-PRO" w:hAnsi="HG丸ｺﾞｼｯｸM-PRO" w:hint="eastAsia"/>
                <w:sz w:val="18"/>
                <w:szCs w:val="18"/>
              </w:rPr>
              <w:t>を検討することが必要。</w:t>
            </w:r>
          </w:p>
          <w:p w14:paraId="3A84F53B" w14:textId="77777777" w:rsidR="00D1020A" w:rsidRPr="00360FB6" w:rsidRDefault="00881A50" w:rsidP="00BD061A">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ア・生徒自己診断「</w:t>
            </w:r>
            <w:r w:rsidRPr="00360FB6">
              <w:rPr>
                <w:rFonts w:ascii="ＭＳ 明朝" w:hAnsi="ＭＳ 明朝"/>
                <w:sz w:val="20"/>
                <w:szCs w:val="20"/>
              </w:rPr>
              <w:t>HR</w:t>
            </w:r>
            <w:r w:rsidRPr="00360FB6">
              <w:rPr>
                <w:rFonts w:ascii="ＭＳ 明朝" w:hAnsi="ＭＳ 明朝" w:hint="eastAsia"/>
                <w:sz w:val="20"/>
                <w:szCs w:val="20"/>
              </w:rPr>
              <w:t>活動や生徒会活動に積極的に参加」</w:t>
            </w:r>
            <w:r w:rsidRPr="00360FB6">
              <w:rPr>
                <w:rFonts w:ascii="ＭＳ 明朝" w:hAnsi="ＭＳ 明朝"/>
                <w:sz w:val="20"/>
                <w:szCs w:val="20"/>
              </w:rPr>
              <w:t>88</w:t>
            </w:r>
            <w:r w:rsidRPr="00360FB6">
              <w:rPr>
                <w:rFonts w:ascii="ＭＳ 明朝" w:hAnsi="ＭＳ 明朝" w:hint="eastAsia"/>
                <w:sz w:val="20"/>
                <w:szCs w:val="20"/>
              </w:rPr>
              <w:t>％</w:t>
            </w:r>
            <w:r w:rsidR="00BD061A" w:rsidRPr="00360FB6">
              <w:rPr>
                <w:rFonts w:ascii="ＭＳ 明朝" w:hAnsi="ＭＳ 明朝" w:hint="eastAsia"/>
                <w:sz w:val="20"/>
                <w:szCs w:val="20"/>
              </w:rPr>
              <w:t>（〇）</w:t>
            </w:r>
          </w:p>
          <w:p w14:paraId="19C0BEB7" w14:textId="77777777" w:rsidR="001079BC" w:rsidRPr="00360FB6" w:rsidRDefault="001079BC" w:rsidP="00881A50">
            <w:pPr>
              <w:spacing w:line="300" w:lineRule="exact"/>
              <w:rPr>
                <w:rFonts w:ascii="ＭＳ 明朝" w:hAnsi="ＭＳ 明朝"/>
                <w:sz w:val="20"/>
                <w:szCs w:val="20"/>
              </w:rPr>
            </w:pPr>
          </w:p>
          <w:p w14:paraId="126123A3" w14:textId="77777777" w:rsidR="001079BC" w:rsidRPr="00360FB6" w:rsidRDefault="001079BC" w:rsidP="00881A50">
            <w:pPr>
              <w:spacing w:line="300" w:lineRule="exact"/>
              <w:rPr>
                <w:rFonts w:ascii="ＭＳ 明朝" w:hAnsi="ＭＳ 明朝"/>
                <w:sz w:val="20"/>
                <w:szCs w:val="20"/>
              </w:rPr>
            </w:pPr>
          </w:p>
          <w:p w14:paraId="33A0DDB0"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イ・生徒自己診断「部活動が活発」</w:t>
            </w:r>
            <w:r w:rsidR="00BD061A" w:rsidRPr="00360FB6">
              <w:rPr>
                <w:rFonts w:ascii="ＭＳ 明朝" w:hAnsi="ＭＳ 明朝" w:hint="eastAsia"/>
                <w:sz w:val="20"/>
                <w:szCs w:val="20"/>
              </w:rPr>
              <w:t>94</w:t>
            </w:r>
            <w:r w:rsidRPr="00360FB6">
              <w:rPr>
                <w:rFonts w:ascii="ＭＳ 明朝" w:hAnsi="ＭＳ 明朝" w:hint="eastAsia"/>
                <w:sz w:val="20"/>
                <w:szCs w:val="20"/>
              </w:rPr>
              <w:t>％</w:t>
            </w:r>
            <w:r w:rsidR="00BD061A" w:rsidRPr="00360FB6">
              <w:rPr>
                <w:rFonts w:ascii="ＭＳ 明朝" w:hAnsi="ＭＳ 明朝" w:hint="eastAsia"/>
                <w:sz w:val="20"/>
                <w:szCs w:val="20"/>
              </w:rPr>
              <w:t>（〇）</w:t>
            </w:r>
          </w:p>
          <w:p w14:paraId="3D6568A1" w14:textId="77777777" w:rsidR="006256F0" w:rsidRPr="00360FB6" w:rsidRDefault="001079BC" w:rsidP="005B6AEF">
            <w:pPr>
              <w:spacing w:line="300" w:lineRule="exact"/>
              <w:ind w:left="400" w:hangingChars="200" w:hanging="400"/>
              <w:rPr>
                <w:rFonts w:ascii="ＭＳ 明朝" w:hAnsi="ＭＳ 明朝"/>
                <w:sz w:val="20"/>
                <w:szCs w:val="20"/>
                <w:shd w:val="clear" w:color="auto" w:fill="FFFFFF" w:themeFill="background1"/>
              </w:rPr>
            </w:pPr>
            <w:r w:rsidRPr="00360FB6">
              <w:rPr>
                <w:rFonts w:ascii="ＭＳ 明朝" w:hAnsi="ＭＳ 明朝" w:hint="eastAsia"/>
                <w:sz w:val="20"/>
                <w:szCs w:val="20"/>
              </w:rPr>
              <w:t xml:space="preserve">　</w:t>
            </w:r>
            <w:r w:rsidRPr="00360FB6">
              <w:rPr>
                <w:rFonts w:ascii="ＭＳ 明朝" w:hAnsi="ＭＳ 明朝" w:hint="eastAsia"/>
                <w:sz w:val="20"/>
                <w:szCs w:val="20"/>
                <w:shd w:val="clear" w:color="auto" w:fill="FFFFFF" w:themeFill="background1"/>
              </w:rPr>
              <w:t>・生徒会活動、ボランティア活動、部活動等自主的な活動で活躍する生徒を公式ブログ等で紹介する</w:t>
            </w:r>
            <w:r w:rsidR="00BD061A" w:rsidRPr="00360FB6">
              <w:rPr>
                <w:rFonts w:ascii="ＭＳ 明朝" w:hAnsi="ＭＳ 明朝" w:hint="eastAsia"/>
                <w:sz w:val="20"/>
                <w:szCs w:val="20"/>
                <w:shd w:val="clear" w:color="auto" w:fill="FFFFFF" w:themeFill="background1"/>
              </w:rPr>
              <w:t>。</w:t>
            </w:r>
          </w:p>
          <w:p w14:paraId="766BAB19" w14:textId="77777777" w:rsidR="001079BC" w:rsidRPr="00360FB6" w:rsidRDefault="001079BC" w:rsidP="006256F0">
            <w:pPr>
              <w:spacing w:line="300" w:lineRule="exact"/>
              <w:ind w:leftChars="200" w:left="420"/>
              <w:rPr>
                <w:rFonts w:ascii="ＭＳ 明朝" w:hAnsi="ＭＳ 明朝"/>
                <w:sz w:val="20"/>
                <w:szCs w:val="20"/>
                <w:shd w:val="clear" w:color="auto" w:fill="FFFFFF" w:themeFill="background1"/>
              </w:rPr>
            </w:pPr>
            <w:r w:rsidRPr="00360FB6">
              <w:rPr>
                <w:rFonts w:ascii="ＭＳ 明朝" w:hAnsi="ＭＳ 明朝" w:hint="eastAsia"/>
                <w:sz w:val="20"/>
                <w:szCs w:val="20"/>
                <w:shd w:val="clear" w:color="auto" w:fill="FFFFFF" w:themeFill="background1"/>
              </w:rPr>
              <w:t>（</w:t>
            </w:r>
            <w:r w:rsidR="00B77752" w:rsidRPr="00360FB6">
              <w:rPr>
                <w:rFonts w:ascii="ＭＳ 明朝" w:hAnsi="ＭＳ 明朝" w:hint="eastAsia"/>
                <w:sz w:val="20"/>
                <w:szCs w:val="20"/>
                <w:shd w:val="clear" w:color="auto" w:fill="FFFFFF" w:themeFill="background1"/>
              </w:rPr>
              <w:t xml:space="preserve">学校案内等での紹介　</w:t>
            </w:r>
            <w:r w:rsidR="005B6AEF" w:rsidRPr="00360FB6">
              <w:rPr>
                <w:rFonts w:ascii="ＭＳ 明朝" w:hAnsi="ＭＳ 明朝" w:hint="eastAsia"/>
                <w:sz w:val="20"/>
                <w:szCs w:val="20"/>
                <w:shd w:val="clear" w:color="auto" w:fill="FFFFFF" w:themeFill="background1"/>
              </w:rPr>
              <w:t>１回</w:t>
            </w:r>
            <w:r w:rsidRPr="00360FB6">
              <w:rPr>
                <w:rFonts w:ascii="ＭＳ 明朝" w:hAnsi="ＭＳ 明朝" w:hint="eastAsia"/>
                <w:sz w:val="20"/>
                <w:szCs w:val="20"/>
                <w:shd w:val="clear" w:color="auto" w:fill="FFFFFF" w:themeFill="background1"/>
              </w:rPr>
              <w:t>）</w:t>
            </w:r>
            <w:r w:rsidR="006256F0" w:rsidRPr="00360FB6">
              <w:rPr>
                <w:rFonts w:ascii="ＭＳ 明朝" w:hAnsi="ＭＳ 明朝" w:hint="eastAsia"/>
                <w:sz w:val="20"/>
                <w:szCs w:val="20"/>
                <w:shd w:val="clear" w:color="auto" w:fill="FFFFFF" w:themeFill="background1"/>
              </w:rPr>
              <w:t>（△）</w:t>
            </w:r>
          </w:p>
          <w:p w14:paraId="1B8FCA48" w14:textId="77777777" w:rsidR="00AD050A" w:rsidRPr="00360FB6" w:rsidRDefault="00AD050A" w:rsidP="00AD050A">
            <w:pPr>
              <w:spacing w:line="300" w:lineRule="exact"/>
              <w:ind w:firstLineChars="200" w:firstLine="360"/>
              <w:rPr>
                <w:rFonts w:ascii="HG丸ｺﾞｼｯｸM-PRO" w:eastAsia="HG丸ｺﾞｼｯｸM-PRO" w:hAnsi="HG丸ｺﾞｼｯｸM-PRO"/>
                <w:sz w:val="18"/>
                <w:szCs w:val="18"/>
              </w:rPr>
            </w:pPr>
            <w:r w:rsidRPr="00360FB6">
              <w:rPr>
                <w:rFonts w:ascii="HG丸ｺﾞｼｯｸM-PRO" w:eastAsia="HG丸ｺﾞｼｯｸM-PRO" w:hAnsi="HG丸ｺﾞｼｯｸM-PRO" w:hint="eastAsia"/>
                <w:sz w:val="18"/>
                <w:szCs w:val="18"/>
                <w:shd w:val="clear" w:color="auto" w:fill="FFFFFF" w:themeFill="background1"/>
              </w:rPr>
              <w:t>次年度に向け積極的な情報発信を検討する</w:t>
            </w:r>
          </w:p>
        </w:tc>
      </w:tr>
      <w:tr w:rsidR="00D1020A" w:rsidRPr="00360FB6" w14:paraId="6661FAA7" w14:textId="77777777">
        <w:trPr>
          <w:cantSplit/>
          <w:trHeight w:val="6327"/>
          <w:jc w:val="center"/>
        </w:trPr>
        <w:tc>
          <w:tcPr>
            <w:tcW w:w="881" w:type="dxa"/>
            <w:shd w:val="clear" w:color="auto" w:fill="auto"/>
            <w:tcMar>
              <w:top w:w="85" w:type="dxa"/>
              <w:left w:w="85" w:type="dxa"/>
              <w:bottom w:w="85" w:type="dxa"/>
              <w:right w:w="85" w:type="dxa"/>
            </w:tcMar>
            <w:textDirection w:val="tbRlV"/>
            <w:vAlign w:val="center"/>
          </w:tcPr>
          <w:p w14:paraId="72EC8861" w14:textId="77777777" w:rsidR="00D1020A" w:rsidRPr="00360FB6" w:rsidRDefault="00881A50">
            <w:pPr>
              <w:spacing w:line="300" w:lineRule="exact"/>
              <w:ind w:left="113" w:right="113"/>
              <w:jc w:val="center"/>
              <w:rPr>
                <w:rFonts w:ascii="ＭＳ 明朝" w:hAnsi="ＭＳ 明朝"/>
                <w:sz w:val="24"/>
                <w:szCs w:val="20"/>
              </w:rPr>
            </w:pPr>
            <w:r w:rsidRPr="00360FB6">
              <w:rPr>
                <w:rFonts w:hint="eastAsia"/>
              </w:rPr>
              <w:t>４</w:t>
            </w:r>
            <w:r w:rsidRPr="00360FB6">
              <w:rPr>
                <w:rFonts w:ascii="ＭＳ 明朝" w:hAnsi="ＭＳ 明朝" w:hint="eastAsia"/>
                <w:b/>
                <w:bCs/>
                <w:sz w:val="24"/>
                <w:szCs w:val="20"/>
              </w:rPr>
              <w:t xml:space="preserve">　豊かな国際感覚と優れた外国語運用能力の育成</w:t>
            </w:r>
          </w:p>
        </w:tc>
        <w:tc>
          <w:tcPr>
            <w:tcW w:w="1808" w:type="dxa"/>
            <w:shd w:val="clear" w:color="auto" w:fill="auto"/>
            <w:tcMar>
              <w:top w:w="85" w:type="dxa"/>
              <w:left w:w="85" w:type="dxa"/>
              <w:bottom w:w="85" w:type="dxa"/>
              <w:right w:w="85" w:type="dxa"/>
            </w:tcMar>
          </w:tcPr>
          <w:p w14:paraId="7738F509" w14:textId="77777777" w:rsidR="00D1020A" w:rsidRPr="00360FB6" w:rsidRDefault="00881A50">
            <w:pPr>
              <w:pStyle w:val="1"/>
              <w:numPr>
                <w:ilvl w:val="0"/>
                <w:numId w:val="5"/>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多文化理解教育の一層の充実</w:t>
            </w:r>
          </w:p>
          <w:p w14:paraId="5F1D4797" w14:textId="77777777" w:rsidR="00D1020A" w:rsidRPr="00360FB6" w:rsidRDefault="00D1020A">
            <w:pPr>
              <w:spacing w:line="300" w:lineRule="exact"/>
              <w:rPr>
                <w:rFonts w:ascii="HGPｺﾞｼｯｸM" w:eastAsia="HGPｺﾞｼｯｸM" w:hAnsi="ＭＳ 明朝"/>
                <w:sz w:val="20"/>
                <w:szCs w:val="20"/>
              </w:rPr>
            </w:pPr>
          </w:p>
          <w:p w14:paraId="0150464C" w14:textId="77777777" w:rsidR="00D1020A" w:rsidRPr="00360FB6" w:rsidRDefault="00D1020A">
            <w:pPr>
              <w:spacing w:line="300" w:lineRule="exact"/>
              <w:rPr>
                <w:rFonts w:ascii="HGPｺﾞｼｯｸM" w:eastAsia="HGPｺﾞｼｯｸM" w:hAnsi="ＭＳ 明朝"/>
                <w:sz w:val="20"/>
                <w:szCs w:val="20"/>
              </w:rPr>
            </w:pPr>
          </w:p>
          <w:p w14:paraId="7FA58E4C" w14:textId="6AD08928" w:rsidR="00D1020A" w:rsidRPr="00360FB6" w:rsidRDefault="00D1020A">
            <w:pPr>
              <w:spacing w:line="300" w:lineRule="exact"/>
              <w:rPr>
                <w:rFonts w:ascii="HGPｺﾞｼｯｸM" w:eastAsia="HGPｺﾞｼｯｸM" w:hAnsi="ＭＳ 明朝"/>
                <w:sz w:val="20"/>
                <w:szCs w:val="20"/>
              </w:rPr>
            </w:pPr>
          </w:p>
          <w:p w14:paraId="5D2AA875" w14:textId="488D841E" w:rsidR="00A35846" w:rsidRPr="00360FB6" w:rsidRDefault="00A35846">
            <w:pPr>
              <w:spacing w:line="300" w:lineRule="exact"/>
              <w:rPr>
                <w:rFonts w:ascii="HGPｺﾞｼｯｸM" w:eastAsia="HGPｺﾞｼｯｸM" w:hAnsi="ＭＳ 明朝"/>
                <w:sz w:val="20"/>
                <w:szCs w:val="20"/>
              </w:rPr>
            </w:pPr>
          </w:p>
          <w:p w14:paraId="78125726" w14:textId="72A64E5A" w:rsidR="00A35846" w:rsidRPr="00360FB6" w:rsidRDefault="00A35846">
            <w:pPr>
              <w:spacing w:line="300" w:lineRule="exact"/>
              <w:rPr>
                <w:rFonts w:ascii="HGPｺﾞｼｯｸM" w:eastAsia="HGPｺﾞｼｯｸM" w:hAnsi="ＭＳ 明朝"/>
                <w:sz w:val="20"/>
                <w:szCs w:val="20"/>
              </w:rPr>
            </w:pPr>
          </w:p>
          <w:p w14:paraId="7118D525" w14:textId="77777777" w:rsidR="00A35846" w:rsidRPr="00360FB6" w:rsidRDefault="00A35846">
            <w:pPr>
              <w:spacing w:line="300" w:lineRule="exact"/>
              <w:rPr>
                <w:rFonts w:ascii="HGPｺﾞｼｯｸM" w:eastAsia="HGPｺﾞｼｯｸM" w:hAnsi="ＭＳ 明朝"/>
                <w:sz w:val="20"/>
                <w:szCs w:val="20"/>
              </w:rPr>
            </w:pPr>
          </w:p>
          <w:p w14:paraId="0D50FEC3" w14:textId="77777777" w:rsidR="007F1EA4" w:rsidRPr="00360FB6" w:rsidRDefault="007F1EA4">
            <w:pPr>
              <w:spacing w:line="300" w:lineRule="exact"/>
              <w:rPr>
                <w:rFonts w:ascii="HGPｺﾞｼｯｸM" w:eastAsia="HGPｺﾞｼｯｸM" w:hAnsi="ＭＳ 明朝"/>
                <w:sz w:val="20"/>
                <w:szCs w:val="20"/>
              </w:rPr>
            </w:pPr>
          </w:p>
          <w:p w14:paraId="774A354F" w14:textId="67FDBB5B" w:rsidR="007F1EA4" w:rsidRPr="00360FB6" w:rsidRDefault="007F1EA4">
            <w:pPr>
              <w:spacing w:line="300" w:lineRule="exact"/>
              <w:rPr>
                <w:rFonts w:ascii="HGPｺﾞｼｯｸM" w:eastAsia="HGPｺﾞｼｯｸM" w:hAnsi="ＭＳ 明朝"/>
                <w:sz w:val="20"/>
                <w:szCs w:val="20"/>
              </w:rPr>
            </w:pPr>
          </w:p>
          <w:p w14:paraId="0C098860" w14:textId="64C17715" w:rsidR="00E5139B" w:rsidRPr="00360FB6" w:rsidRDefault="00E5139B">
            <w:pPr>
              <w:spacing w:line="300" w:lineRule="exact"/>
              <w:rPr>
                <w:rFonts w:ascii="HGPｺﾞｼｯｸM" w:eastAsia="HGPｺﾞｼｯｸM" w:hAnsi="ＭＳ 明朝"/>
                <w:sz w:val="20"/>
                <w:szCs w:val="20"/>
              </w:rPr>
            </w:pPr>
          </w:p>
          <w:p w14:paraId="6D0240E9" w14:textId="0A811426" w:rsidR="00E5139B" w:rsidRPr="00360FB6" w:rsidRDefault="00E5139B">
            <w:pPr>
              <w:spacing w:line="300" w:lineRule="exact"/>
              <w:rPr>
                <w:rFonts w:ascii="HGPｺﾞｼｯｸM" w:eastAsia="HGPｺﾞｼｯｸM" w:hAnsi="ＭＳ 明朝"/>
                <w:sz w:val="20"/>
                <w:szCs w:val="20"/>
              </w:rPr>
            </w:pPr>
          </w:p>
          <w:p w14:paraId="14EE9FB1" w14:textId="77777777" w:rsidR="00E5139B" w:rsidRPr="00360FB6" w:rsidRDefault="00E5139B">
            <w:pPr>
              <w:spacing w:line="300" w:lineRule="exact"/>
              <w:rPr>
                <w:rFonts w:ascii="HGPｺﾞｼｯｸM" w:eastAsia="HGPｺﾞｼｯｸM" w:hAnsi="ＭＳ 明朝"/>
                <w:sz w:val="20"/>
                <w:szCs w:val="20"/>
              </w:rPr>
            </w:pPr>
          </w:p>
          <w:p w14:paraId="254806DC" w14:textId="573BF2A6" w:rsidR="00C6346D" w:rsidRPr="00360FB6" w:rsidRDefault="00C6346D">
            <w:pPr>
              <w:spacing w:line="300" w:lineRule="exact"/>
              <w:rPr>
                <w:rFonts w:ascii="HGPｺﾞｼｯｸM" w:eastAsia="HGPｺﾞｼｯｸM" w:hAnsi="ＭＳ 明朝"/>
                <w:sz w:val="20"/>
                <w:szCs w:val="20"/>
              </w:rPr>
            </w:pPr>
          </w:p>
          <w:p w14:paraId="00C70708" w14:textId="77777777" w:rsidR="00C6346D" w:rsidRPr="00360FB6" w:rsidRDefault="00C6346D" w:rsidP="00E5139B">
            <w:pPr>
              <w:pStyle w:val="1"/>
              <w:spacing w:line="300" w:lineRule="exact"/>
              <w:ind w:leftChars="0" w:left="0"/>
              <w:rPr>
                <w:rFonts w:ascii="HGPｺﾞｼｯｸM" w:eastAsia="HGPｺﾞｼｯｸM" w:hAnsi="ＭＳ 明朝"/>
                <w:sz w:val="20"/>
                <w:szCs w:val="20"/>
              </w:rPr>
            </w:pPr>
          </w:p>
          <w:p w14:paraId="6AA4C71B" w14:textId="61291993" w:rsidR="00D1020A" w:rsidRPr="00360FB6" w:rsidRDefault="00881A50">
            <w:pPr>
              <w:pStyle w:val="1"/>
              <w:numPr>
                <w:ilvl w:val="0"/>
                <w:numId w:val="5"/>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英語</w:t>
            </w:r>
            <w:r w:rsidRPr="00360FB6">
              <w:rPr>
                <w:rFonts w:hint="eastAsia"/>
              </w:rPr>
              <w:t>４</w:t>
            </w:r>
            <w:r w:rsidRPr="00360FB6">
              <w:rPr>
                <w:rFonts w:ascii="HGPｺﾞｼｯｸM" w:eastAsia="HGPｺﾞｼｯｸM" w:hAnsi="ＭＳ 明朝" w:hint="eastAsia"/>
                <w:sz w:val="20"/>
                <w:szCs w:val="20"/>
              </w:rPr>
              <w:t>技能を総合的に伸ばす英語教育の充実</w:t>
            </w:r>
          </w:p>
          <w:p w14:paraId="4E77543D" w14:textId="77777777" w:rsidR="00D1020A" w:rsidRPr="00360FB6" w:rsidRDefault="00D1020A">
            <w:pPr>
              <w:pStyle w:val="1"/>
              <w:rPr>
                <w:rFonts w:ascii="HGPｺﾞｼｯｸM" w:eastAsia="HGPｺﾞｼｯｸM" w:hAnsi="ＭＳ 明朝"/>
                <w:sz w:val="20"/>
                <w:szCs w:val="20"/>
              </w:rPr>
            </w:pPr>
          </w:p>
          <w:p w14:paraId="52E7848C" w14:textId="77777777" w:rsidR="00D1020A" w:rsidRPr="00360FB6" w:rsidRDefault="00D1020A">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6D4C747"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ア・従来の在日外国人や留学生との交流に加え、</w:t>
            </w:r>
          </w:p>
          <w:p w14:paraId="7BEDAF27"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姉妹校等との対面または</w:t>
            </w:r>
            <w:r w:rsidRPr="00360FB6">
              <w:rPr>
                <w:rFonts w:ascii="HGPｺﾞｼｯｸM" w:eastAsia="HGPｺﾞｼｯｸM" w:hAnsi="ＭＳ 明朝"/>
                <w:sz w:val="20"/>
                <w:szCs w:val="20"/>
              </w:rPr>
              <w:t>WEB</w:t>
            </w:r>
            <w:r w:rsidRPr="00360FB6">
              <w:rPr>
                <w:rFonts w:ascii="HGPｺﾞｼｯｸM" w:eastAsia="HGPｺﾞｼｯｸM" w:hAnsi="ＭＳ 明朝" w:hint="eastAsia"/>
                <w:sz w:val="20"/>
                <w:szCs w:val="20"/>
              </w:rPr>
              <w:t>交流を推進し、</w:t>
            </w:r>
          </w:p>
          <w:p w14:paraId="68656C7E"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多文化理解に係る体験的学習を充実させる。</w:t>
            </w:r>
          </w:p>
          <w:p w14:paraId="16000B65" w14:textId="001CED22" w:rsidR="00D1020A" w:rsidRPr="00360FB6" w:rsidRDefault="00D1020A">
            <w:pPr>
              <w:spacing w:line="300" w:lineRule="exact"/>
              <w:rPr>
                <w:rFonts w:ascii="HGPｺﾞｼｯｸM" w:eastAsia="HGPｺﾞｼｯｸM" w:hAnsi="ＭＳ 明朝"/>
                <w:sz w:val="20"/>
                <w:szCs w:val="20"/>
              </w:rPr>
            </w:pPr>
          </w:p>
          <w:p w14:paraId="70C1D9CF" w14:textId="57CDDDB3" w:rsidR="00A35846" w:rsidRPr="00360FB6" w:rsidRDefault="00A35846">
            <w:pPr>
              <w:spacing w:line="300" w:lineRule="exact"/>
              <w:rPr>
                <w:rFonts w:ascii="HGPｺﾞｼｯｸM" w:eastAsia="HGPｺﾞｼｯｸM" w:hAnsi="ＭＳ 明朝"/>
                <w:sz w:val="20"/>
                <w:szCs w:val="20"/>
              </w:rPr>
            </w:pPr>
          </w:p>
          <w:p w14:paraId="0FBEFBDD" w14:textId="701E12F8" w:rsidR="00A35846" w:rsidRPr="00360FB6" w:rsidRDefault="00A35846">
            <w:pPr>
              <w:spacing w:line="300" w:lineRule="exact"/>
              <w:rPr>
                <w:rFonts w:ascii="HGPｺﾞｼｯｸM" w:eastAsia="HGPｺﾞｼｯｸM" w:hAnsi="ＭＳ 明朝"/>
                <w:sz w:val="20"/>
                <w:szCs w:val="20"/>
              </w:rPr>
            </w:pPr>
          </w:p>
          <w:p w14:paraId="4CCAA695" w14:textId="156590F3" w:rsidR="00E5139B" w:rsidRPr="00360FB6" w:rsidRDefault="00E5139B">
            <w:pPr>
              <w:spacing w:line="300" w:lineRule="exact"/>
              <w:rPr>
                <w:rFonts w:ascii="HGPｺﾞｼｯｸM" w:eastAsia="HGPｺﾞｼｯｸM" w:hAnsi="ＭＳ 明朝"/>
                <w:sz w:val="20"/>
                <w:szCs w:val="20"/>
              </w:rPr>
            </w:pPr>
          </w:p>
          <w:p w14:paraId="7476868D" w14:textId="0214CBFB" w:rsidR="00E5139B" w:rsidRPr="00360FB6" w:rsidRDefault="00E5139B">
            <w:pPr>
              <w:spacing w:line="300" w:lineRule="exact"/>
              <w:rPr>
                <w:rFonts w:ascii="HGPｺﾞｼｯｸM" w:eastAsia="HGPｺﾞｼｯｸM" w:hAnsi="ＭＳ 明朝"/>
                <w:sz w:val="20"/>
                <w:szCs w:val="20"/>
              </w:rPr>
            </w:pPr>
          </w:p>
          <w:p w14:paraId="72E2204A" w14:textId="77777777" w:rsidR="00E5139B" w:rsidRPr="00360FB6" w:rsidRDefault="00E5139B">
            <w:pPr>
              <w:spacing w:line="300" w:lineRule="exact"/>
              <w:rPr>
                <w:rFonts w:ascii="HGPｺﾞｼｯｸM" w:eastAsia="HGPｺﾞｼｯｸM" w:hAnsi="ＭＳ 明朝"/>
                <w:sz w:val="20"/>
                <w:szCs w:val="20"/>
              </w:rPr>
            </w:pPr>
          </w:p>
          <w:p w14:paraId="5B19A21F" w14:textId="016D6BB0" w:rsidR="00C6346D" w:rsidRPr="00360FB6" w:rsidRDefault="00C6346D">
            <w:pPr>
              <w:spacing w:line="300" w:lineRule="exact"/>
              <w:rPr>
                <w:rFonts w:ascii="HGPｺﾞｼｯｸM" w:eastAsia="HGPｺﾞｼｯｸM" w:hAnsi="ＭＳ 明朝"/>
                <w:sz w:val="20"/>
                <w:szCs w:val="20"/>
              </w:rPr>
            </w:pPr>
          </w:p>
          <w:p w14:paraId="5DC8EC0B" w14:textId="77777777" w:rsidR="00C6346D" w:rsidRPr="00360FB6" w:rsidRDefault="00C6346D">
            <w:pPr>
              <w:spacing w:line="300" w:lineRule="exact"/>
              <w:rPr>
                <w:rFonts w:ascii="HGPｺﾞｼｯｸM" w:eastAsia="HGPｺﾞｼｯｸM" w:hAnsi="ＭＳ 明朝"/>
                <w:sz w:val="20"/>
                <w:szCs w:val="20"/>
              </w:rPr>
            </w:pPr>
          </w:p>
          <w:p w14:paraId="6AEB956E" w14:textId="77777777" w:rsidR="00A35846" w:rsidRPr="00360FB6" w:rsidRDefault="00A35846">
            <w:pPr>
              <w:spacing w:line="300" w:lineRule="exact"/>
              <w:rPr>
                <w:rFonts w:ascii="HGPｺﾞｼｯｸM" w:eastAsia="HGPｺﾞｼｯｸM" w:hAnsi="ＭＳ 明朝"/>
                <w:sz w:val="20"/>
                <w:szCs w:val="20"/>
              </w:rPr>
            </w:pPr>
          </w:p>
          <w:p w14:paraId="1AC1F191"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イ・語学教育を通して、他国の文化や伝統、習慣等</w:t>
            </w:r>
          </w:p>
          <w:p w14:paraId="1D5D1348"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について学ぶ機会を充実するために、</w:t>
            </w:r>
            <w:r w:rsidRPr="00360FB6">
              <w:rPr>
                <w:rFonts w:hint="eastAsia"/>
              </w:rPr>
              <w:t>２</w:t>
            </w:r>
            <w:r w:rsidRPr="00360FB6">
              <w:rPr>
                <w:rFonts w:ascii="HGPｺﾞｼｯｸM" w:eastAsia="HGPｺﾞｼｯｸM" w:hAnsi="ＭＳ 明朝" w:hint="eastAsia"/>
                <w:sz w:val="20"/>
                <w:szCs w:val="20"/>
              </w:rPr>
              <w:t>年次で</w:t>
            </w:r>
          </w:p>
          <w:p w14:paraId="16B96F33"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ポスターセッションを行う。</w:t>
            </w:r>
          </w:p>
          <w:p w14:paraId="62EBBA49"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w:t>
            </w:r>
          </w:p>
          <w:p w14:paraId="010343FD"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ア・</w:t>
            </w:r>
            <w:r w:rsidRPr="00360FB6">
              <w:rPr>
                <w:rFonts w:ascii="HGPｺﾞｼｯｸM" w:eastAsia="HGPｺﾞｼｯｸM" w:hAnsi="ＭＳ 明朝"/>
                <w:sz w:val="20"/>
                <w:szCs w:val="20"/>
              </w:rPr>
              <w:t>ICT</w:t>
            </w:r>
            <w:r w:rsidRPr="00360FB6">
              <w:rPr>
                <w:rFonts w:ascii="HGPｺﾞｼｯｸM" w:eastAsia="HGPｺﾞｼｯｸM" w:hAnsi="ＭＳ 明朝" w:hint="eastAsia"/>
                <w:sz w:val="20"/>
                <w:szCs w:val="20"/>
              </w:rPr>
              <w:t>を活用した</w:t>
            </w:r>
            <w:proofErr w:type="spellStart"/>
            <w:r w:rsidRPr="00360FB6">
              <w:rPr>
                <w:rFonts w:ascii="HGPｺﾞｼｯｸM" w:eastAsia="HGPｺﾞｼｯｸM" w:hAnsi="ＭＳ 明朝"/>
                <w:sz w:val="20"/>
                <w:szCs w:val="20"/>
              </w:rPr>
              <w:t>CanDo</w:t>
            </w:r>
            <w:proofErr w:type="spellEnd"/>
            <w:r w:rsidRPr="00360FB6">
              <w:rPr>
                <w:rFonts w:ascii="HGPｺﾞｼｯｸM" w:eastAsia="HGPｺﾞｼｯｸM" w:hAnsi="ＭＳ 明朝" w:hint="eastAsia"/>
                <w:sz w:val="20"/>
                <w:szCs w:val="20"/>
              </w:rPr>
              <w:t>リストに基づく</w:t>
            </w:r>
            <w:r w:rsidRPr="00360FB6">
              <w:rPr>
                <w:rFonts w:hint="eastAsia"/>
              </w:rPr>
              <w:t>４</w:t>
            </w:r>
            <w:r w:rsidRPr="00360FB6">
              <w:rPr>
                <w:rFonts w:ascii="HGPｺﾞｼｯｸM" w:eastAsia="HGPｺﾞｼｯｸM" w:hAnsi="ＭＳ 明朝" w:hint="eastAsia"/>
                <w:sz w:val="20"/>
                <w:szCs w:val="20"/>
              </w:rPr>
              <w:t>技能を総合</w:t>
            </w:r>
          </w:p>
          <w:p w14:paraId="7553F0C9"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的に伸長する教育を実践する。</w:t>
            </w:r>
          </w:p>
          <w:p w14:paraId="304951D9" w14:textId="77777777" w:rsidR="00D1020A" w:rsidRPr="00360FB6" w:rsidRDefault="00881A50">
            <w:pPr>
              <w:spacing w:line="300" w:lineRule="exact"/>
              <w:ind w:firstLineChars="50" w:firstLine="100"/>
              <w:rPr>
                <w:rFonts w:ascii="HGPｺﾞｼｯｸM" w:eastAsia="HGPｺﾞｼｯｸM" w:hAnsi="ＭＳ 明朝"/>
                <w:sz w:val="20"/>
                <w:szCs w:val="20"/>
              </w:rPr>
            </w:pPr>
            <w:r w:rsidRPr="00360FB6">
              <w:rPr>
                <w:rFonts w:ascii="HGPｺﾞｼｯｸM" w:eastAsia="HGPｺﾞｼｯｸM" w:hAnsi="ＭＳ 明朝" w:hint="eastAsia"/>
                <w:sz w:val="20"/>
                <w:szCs w:val="20"/>
              </w:rPr>
              <w:t>・教育産業の学習教材を効果的に活用し、高い</w:t>
            </w:r>
          </w:p>
          <w:p w14:paraId="07D5B665"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レベルの英語力を育成する。</w:t>
            </w:r>
          </w:p>
          <w:p w14:paraId="2CC2FBE3"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w:t>
            </w:r>
            <w:r w:rsidRPr="00360FB6">
              <w:rPr>
                <w:rFonts w:hint="eastAsia"/>
              </w:rPr>
              <w:t>１</w:t>
            </w:r>
            <w:r w:rsidRPr="00360FB6">
              <w:rPr>
                <w:rFonts w:ascii="HGPｺﾞｼｯｸM" w:eastAsia="HGPｺﾞｼｯｸM" w:hAnsi="ＭＳ 明朝" w:hint="eastAsia"/>
                <w:sz w:val="20"/>
                <w:szCs w:val="20"/>
              </w:rPr>
              <w:t>年レシテーション及び</w:t>
            </w:r>
            <w:r w:rsidRPr="00360FB6">
              <w:rPr>
                <w:rFonts w:hint="eastAsia"/>
              </w:rPr>
              <w:t>２</w:t>
            </w:r>
            <w:r w:rsidRPr="00360FB6">
              <w:rPr>
                <w:rFonts w:ascii="HGPｺﾞｼｯｸM" w:eastAsia="HGPｺﾞｼｯｸM" w:hAnsi="ＭＳ 明朝" w:hint="eastAsia"/>
                <w:sz w:val="20"/>
                <w:szCs w:val="20"/>
              </w:rPr>
              <w:t>年スピーキングコンテストやインターナショナル・フェスティバル等を機会に</w:t>
            </w:r>
          </w:p>
          <w:p w14:paraId="4F45F9F9"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スピーキングスキルを育成するための講習を充実</w:t>
            </w:r>
          </w:p>
          <w:p w14:paraId="4A939C60"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させる。</w:t>
            </w:r>
          </w:p>
          <w:p w14:paraId="1BE2DD54" w14:textId="77777777" w:rsidR="00D1020A" w:rsidRPr="00360FB6" w:rsidRDefault="00D1020A">
            <w:pPr>
              <w:spacing w:line="300" w:lineRule="exact"/>
              <w:ind w:firstLineChars="100" w:firstLine="200"/>
              <w:rPr>
                <w:rFonts w:ascii="HGPｺﾞｼｯｸM" w:eastAsia="HGPｺﾞｼｯｸM" w:hAnsi="ＭＳ 明朝"/>
                <w:sz w:val="20"/>
                <w:szCs w:val="20"/>
              </w:rPr>
            </w:pPr>
          </w:p>
          <w:p w14:paraId="695199CF"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ウ・外部講師を招聘し英検準</w:t>
            </w:r>
            <w:r w:rsidRPr="00360FB6">
              <w:rPr>
                <w:rFonts w:hint="eastAsia"/>
              </w:rPr>
              <w:t>１</w:t>
            </w:r>
            <w:r w:rsidRPr="00360FB6">
              <w:rPr>
                <w:rFonts w:ascii="HGPｺﾞｼｯｸM" w:eastAsia="HGPｺﾞｼｯｸM" w:hAnsi="ＭＳ 明朝" w:hint="eastAsia"/>
                <w:sz w:val="20"/>
                <w:szCs w:val="20"/>
              </w:rPr>
              <w:t>級対策講座を実施、第二外国語検定を積極的に勧める。</w:t>
            </w:r>
          </w:p>
          <w:p w14:paraId="7A86802C"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・国際文化科の生徒の英語力到達目標を</w:t>
            </w:r>
            <w:r w:rsidRPr="00360FB6">
              <w:rPr>
                <w:rFonts w:ascii="HGPｺﾞｼｯｸM" w:eastAsia="HGPｺﾞｼｯｸM" w:hAnsi="ＭＳ 明朝"/>
                <w:sz w:val="20"/>
                <w:szCs w:val="20"/>
              </w:rPr>
              <w:t>CEFR-</w:t>
            </w:r>
          </w:p>
          <w:p w14:paraId="14F0205B"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sz w:val="20"/>
                <w:szCs w:val="20"/>
              </w:rPr>
              <w:t>J</w:t>
            </w:r>
            <w:r w:rsidRPr="00360FB6">
              <w:rPr>
                <w:rFonts w:ascii="HGPｺﾞｼｯｸM" w:eastAsia="HGPｺﾞｼｯｸM" w:hAnsi="ＭＳ 明朝" w:hint="eastAsia"/>
                <w:sz w:val="20"/>
                <w:szCs w:val="20"/>
              </w:rPr>
              <w:t>の</w:t>
            </w:r>
            <w:r w:rsidRPr="00360FB6">
              <w:rPr>
                <w:rFonts w:ascii="HGPｺﾞｼｯｸM" w:eastAsia="HGPｺﾞｼｯｸM" w:hAnsi="ＭＳ 明朝"/>
                <w:sz w:val="20"/>
                <w:szCs w:val="20"/>
              </w:rPr>
              <w:t>A</w:t>
            </w:r>
            <w:r w:rsidRPr="00360FB6">
              <w:t>2</w:t>
            </w:r>
            <w:r w:rsidRPr="00360FB6">
              <w:rPr>
                <w:rFonts w:ascii="HGPｺﾞｼｯｸM" w:eastAsia="HGPｺﾞｼｯｸM" w:hAnsi="ＭＳ 明朝"/>
                <w:sz w:val="20"/>
                <w:szCs w:val="20"/>
              </w:rPr>
              <w:t>.</w:t>
            </w:r>
            <w:r w:rsidRPr="00360FB6">
              <w:t>2</w:t>
            </w:r>
            <w:r w:rsidRPr="00360FB6">
              <w:rPr>
                <w:rFonts w:ascii="HGPｺﾞｼｯｸM" w:eastAsia="HGPｺﾞｼｯｸM" w:hAnsi="ＭＳ 明朝" w:hint="eastAsia"/>
                <w:sz w:val="20"/>
                <w:szCs w:val="20"/>
              </w:rPr>
              <w:t>以上として生徒に動機づけを行い、教</w:t>
            </w:r>
          </w:p>
          <w:p w14:paraId="5B160D03"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科指導を実践する。</w:t>
            </w:r>
          </w:p>
          <w:p w14:paraId="77FE10A4" w14:textId="77777777" w:rsidR="00D1020A" w:rsidRPr="00360FB6" w:rsidRDefault="00D1020A">
            <w:pPr>
              <w:spacing w:line="300" w:lineRule="exact"/>
              <w:ind w:firstLineChars="100" w:firstLine="200"/>
              <w:rPr>
                <w:rFonts w:ascii="HGPｺﾞｼｯｸM" w:eastAsia="HGPｺﾞｼｯｸM" w:hAnsi="ＭＳ 明朝"/>
                <w:sz w:val="20"/>
                <w:szCs w:val="20"/>
              </w:rPr>
            </w:pPr>
          </w:p>
        </w:tc>
        <w:tc>
          <w:tcPr>
            <w:tcW w:w="3544" w:type="dxa"/>
            <w:tcBorders>
              <w:right w:val="dashed" w:sz="4" w:space="0" w:color="auto"/>
            </w:tcBorders>
            <w:tcMar>
              <w:top w:w="85" w:type="dxa"/>
              <w:left w:w="85" w:type="dxa"/>
              <w:bottom w:w="85" w:type="dxa"/>
              <w:right w:w="85" w:type="dxa"/>
            </w:tcMar>
          </w:tcPr>
          <w:p w14:paraId="68D15AA3"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ア・姉妹校等との交流</w:t>
            </w:r>
            <w:r w:rsidRPr="00360FB6">
              <w:t>10</w:t>
            </w:r>
            <w:r w:rsidRPr="00360FB6">
              <w:rPr>
                <w:rFonts w:ascii="HGPｺﾞｼｯｸM" w:eastAsia="HGPｺﾞｼｯｸM" w:hAnsi="ＭＳ 明朝" w:hint="eastAsia"/>
                <w:sz w:val="20"/>
                <w:szCs w:val="20"/>
              </w:rPr>
              <w:t>回以上[</w:t>
            </w:r>
            <w:r w:rsidRPr="00360FB6">
              <w:rPr>
                <w:rFonts w:hint="eastAsia"/>
              </w:rPr>
              <w:t>７</w:t>
            </w:r>
            <w:r w:rsidRPr="00360FB6">
              <w:rPr>
                <w:rFonts w:ascii="HGPｺﾞｼｯｸM" w:eastAsia="HGPｺﾞｼｯｸM" w:hAnsi="ＭＳ 明朝" w:hint="eastAsia"/>
                <w:sz w:val="20"/>
                <w:szCs w:val="20"/>
              </w:rPr>
              <w:t>回]</w:t>
            </w:r>
          </w:p>
          <w:p w14:paraId="428F112E"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w:t>
            </w:r>
            <w:r w:rsidRPr="00360FB6">
              <w:rPr>
                <w:rFonts w:hint="eastAsia"/>
              </w:rPr>
              <w:t>１</w:t>
            </w:r>
            <w:r w:rsidRPr="00360FB6">
              <w:rPr>
                <w:rFonts w:ascii="HGPｺﾞｼｯｸM" w:eastAsia="HGPｺﾞｼｯｸM" w:hAnsi="ＭＳ 明朝" w:hint="eastAsia"/>
                <w:sz w:val="20"/>
                <w:szCs w:val="20"/>
              </w:rPr>
              <w:t>、</w:t>
            </w:r>
            <w:r w:rsidRPr="00360FB6">
              <w:rPr>
                <w:rFonts w:hint="eastAsia"/>
              </w:rPr>
              <w:t>２</w:t>
            </w:r>
            <w:r w:rsidRPr="00360FB6">
              <w:rPr>
                <w:rFonts w:ascii="HGPｺﾞｼｯｸM" w:eastAsia="HGPｺﾞｼｯｸM" w:hAnsi="ＭＳ 明朝" w:hint="eastAsia"/>
                <w:sz w:val="20"/>
                <w:szCs w:val="20"/>
              </w:rPr>
              <w:t>年次「国際交流行事」各</w:t>
            </w:r>
            <w:r w:rsidRPr="00360FB6">
              <w:rPr>
                <w:rFonts w:hint="eastAsia"/>
              </w:rPr>
              <w:t>２</w:t>
            </w:r>
            <w:r w:rsidRPr="00360FB6">
              <w:rPr>
                <w:rFonts w:ascii="HGPｺﾞｼｯｸM" w:eastAsia="HGPｺﾞｼｯｸM" w:hAnsi="ＭＳ 明朝" w:hint="eastAsia"/>
                <w:sz w:val="20"/>
                <w:szCs w:val="20"/>
              </w:rPr>
              <w:t>回。</w:t>
            </w:r>
          </w:p>
          <w:p w14:paraId="0592F61E" w14:textId="77777777" w:rsidR="00D1020A" w:rsidRPr="00360FB6" w:rsidRDefault="00881A50">
            <w:pPr>
              <w:spacing w:line="300" w:lineRule="exact"/>
              <w:ind w:firstLineChars="150" w:firstLine="300"/>
              <w:rPr>
                <w:rFonts w:ascii="HGPｺﾞｼｯｸM" w:eastAsia="HGPｺﾞｼｯｸM" w:hAnsi="ＭＳ 明朝"/>
                <w:sz w:val="20"/>
                <w:szCs w:val="20"/>
              </w:rPr>
            </w:pPr>
            <w:r w:rsidRPr="00360FB6">
              <w:rPr>
                <w:rFonts w:ascii="HGPｺﾞｼｯｸM" w:eastAsia="HGPｺﾞｼｯｸM" w:hAnsi="ＭＳ 明朝" w:hint="eastAsia"/>
                <w:sz w:val="20"/>
                <w:szCs w:val="20"/>
              </w:rPr>
              <w:t>[</w:t>
            </w:r>
            <w:r w:rsidRPr="00360FB6">
              <w:rPr>
                <w:rFonts w:hint="eastAsia"/>
              </w:rPr>
              <w:t>２</w:t>
            </w:r>
            <w:r w:rsidRPr="00360FB6">
              <w:rPr>
                <w:rFonts w:ascii="HGPｺﾞｼｯｸM" w:eastAsia="HGPｺﾞｼｯｸM" w:hAnsi="ＭＳ 明朝" w:hint="eastAsia"/>
                <w:sz w:val="20"/>
                <w:szCs w:val="20"/>
              </w:rPr>
              <w:t>回]</w:t>
            </w:r>
          </w:p>
          <w:p w14:paraId="71F89FA8" w14:textId="19ED4A50" w:rsidR="00D1020A" w:rsidRPr="00360FB6" w:rsidRDefault="00D1020A">
            <w:pPr>
              <w:spacing w:line="300" w:lineRule="exact"/>
              <w:rPr>
                <w:rFonts w:ascii="HGPｺﾞｼｯｸM" w:eastAsia="HGPｺﾞｼｯｸM" w:hAnsi="ＭＳ 明朝"/>
                <w:sz w:val="20"/>
                <w:szCs w:val="20"/>
              </w:rPr>
            </w:pPr>
          </w:p>
          <w:p w14:paraId="3F48A08D" w14:textId="6044119E" w:rsidR="00A35846" w:rsidRPr="00360FB6" w:rsidRDefault="00A35846">
            <w:pPr>
              <w:spacing w:line="300" w:lineRule="exact"/>
              <w:rPr>
                <w:rFonts w:ascii="HGPｺﾞｼｯｸM" w:eastAsia="HGPｺﾞｼｯｸM" w:hAnsi="ＭＳ 明朝"/>
                <w:sz w:val="20"/>
                <w:szCs w:val="20"/>
              </w:rPr>
            </w:pPr>
          </w:p>
          <w:p w14:paraId="2E64D6C8" w14:textId="022CF621" w:rsidR="00A35846" w:rsidRPr="00360FB6" w:rsidRDefault="00A35846">
            <w:pPr>
              <w:spacing w:line="300" w:lineRule="exact"/>
              <w:rPr>
                <w:rFonts w:ascii="HGPｺﾞｼｯｸM" w:eastAsia="HGPｺﾞｼｯｸM" w:hAnsi="ＭＳ 明朝"/>
                <w:sz w:val="20"/>
                <w:szCs w:val="20"/>
              </w:rPr>
            </w:pPr>
          </w:p>
          <w:p w14:paraId="11EB106E" w14:textId="3F2246A0" w:rsidR="00C6346D" w:rsidRPr="00360FB6" w:rsidRDefault="00C6346D">
            <w:pPr>
              <w:spacing w:line="300" w:lineRule="exact"/>
              <w:rPr>
                <w:rFonts w:ascii="HGPｺﾞｼｯｸM" w:eastAsia="HGPｺﾞｼｯｸM" w:hAnsi="ＭＳ 明朝"/>
                <w:sz w:val="20"/>
                <w:szCs w:val="20"/>
              </w:rPr>
            </w:pPr>
          </w:p>
          <w:p w14:paraId="20FC5034" w14:textId="0A9D99D5" w:rsidR="00E5139B" w:rsidRPr="00360FB6" w:rsidRDefault="00E5139B">
            <w:pPr>
              <w:spacing w:line="300" w:lineRule="exact"/>
              <w:rPr>
                <w:rFonts w:ascii="HGPｺﾞｼｯｸM" w:eastAsia="HGPｺﾞｼｯｸM" w:hAnsi="ＭＳ 明朝"/>
                <w:sz w:val="20"/>
                <w:szCs w:val="20"/>
              </w:rPr>
            </w:pPr>
          </w:p>
          <w:p w14:paraId="5B234A08" w14:textId="73DC03F2" w:rsidR="00E5139B" w:rsidRPr="00360FB6" w:rsidRDefault="00E5139B">
            <w:pPr>
              <w:spacing w:line="300" w:lineRule="exact"/>
              <w:rPr>
                <w:rFonts w:ascii="HGPｺﾞｼｯｸM" w:eastAsia="HGPｺﾞｼｯｸM" w:hAnsi="ＭＳ 明朝"/>
                <w:sz w:val="20"/>
                <w:szCs w:val="20"/>
              </w:rPr>
            </w:pPr>
          </w:p>
          <w:p w14:paraId="5A906275" w14:textId="77777777" w:rsidR="00E5139B" w:rsidRPr="00360FB6" w:rsidRDefault="00E5139B">
            <w:pPr>
              <w:spacing w:line="300" w:lineRule="exact"/>
              <w:rPr>
                <w:rFonts w:ascii="HGPｺﾞｼｯｸM" w:eastAsia="HGPｺﾞｼｯｸM" w:hAnsi="ＭＳ 明朝"/>
                <w:sz w:val="20"/>
                <w:szCs w:val="20"/>
              </w:rPr>
            </w:pPr>
          </w:p>
          <w:p w14:paraId="5747C665" w14:textId="77777777" w:rsidR="00C6346D" w:rsidRPr="00360FB6" w:rsidRDefault="00C6346D">
            <w:pPr>
              <w:spacing w:line="300" w:lineRule="exact"/>
              <w:rPr>
                <w:rFonts w:ascii="HGPｺﾞｼｯｸM" w:eastAsia="HGPｺﾞｼｯｸM" w:hAnsi="ＭＳ 明朝"/>
                <w:sz w:val="20"/>
                <w:szCs w:val="20"/>
              </w:rPr>
            </w:pPr>
          </w:p>
          <w:p w14:paraId="5B46C95D" w14:textId="77777777" w:rsidR="00A35846" w:rsidRPr="00360FB6" w:rsidRDefault="00A35846">
            <w:pPr>
              <w:spacing w:line="300" w:lineRule="exact"/>
              <w:rPr>
                <w:rFonts w:ascii="HGPｺﾞｼｯｸM" w:eastAsia="HGPｺﾞｼｯｸM" w:hAnsi="ＭＳ 明朝"/>
                <w:sz w:val="20"/>
                <w:szCs w:val="20"/>
              </w:rPr>
            </w:pPr>
          </w:p>
          <w:p w14:paraId="6A11EA2A"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イ・生徒自己診断「国際交流・国際理解</w:t>
            </w:r>
          </w:p>
          <w:p w14:paraId="4C512A18"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教育が充実」</w:t>
            </w:r>
            <w:r w:rsidRPr="00360FB6">
              <w:t>90</w:t>
            </w:r>
            <w:r w:rsidRPr="00360FB6">
              <w:rPr>
                <w:rFonts w:ascii="HGPｺﾞｼｯｸM" w:eastAsia="HGPｺﾞｼｯｸM" w:hAnsi="ＭＳ 明朝" w:hint="eastAsia"/>
                <w:sz w:val="20"/>
                <w:szCs w:val="20"/>
              </w:rPr>
              <w:t>％以上を維持[</w:t>
            </w:r>
            <w:r w:rsidRPr="00360FB6">
              <w:t>91</w:t>
            </w:r>
            <w:r w:rsidRPr="00360FB6">
              <w:rPr>
                <w:rFonts w:ascii="HGPｺﾞｼｯｸM" w:eastAsia="HGPｺﾞｼｯｸM" w:hAnsi="ＭＳ 明朝" w:hint="eastAsia"/>
                <w:sz w:val="20"/>
                <w:szCs w:val="20"/>
              </w:rPr>
              <w:t>％]</w:t>
            </w:r>
          </w:p>
          <w:p w14:paraId="60C8B694" w14:textId="77777777" w:rsidR="00D1020A" w:rsidRPr="00360FB6" w:rsidRDefault="00D1020A">
            <w:pPr>
              <w:spacing w:line="300" w:lineRule="exact"/>
              <w:ind w:firstLineChars="100" w:firstLine="200"/>
              <w:rPr>
                <w:rFonts w:ascii="HGPｺﾞｼｯｸM" w:eastAsia="HGPｺﾞｼｯｸM" w:hAnsi="ＭＳ 明朝"/>
                <w:sz w:val="20"/>
                <w:szCs w:val="20"/>
              </w:rPr>
            </w:pPr>
          </w:p>
          <w:p w14:paraId="0F114022" w14:textId="77777777" w:rsidR="00D1020A" w:rsidRPr="00360FB6" w:rsidRDefault="00D1020A">
            <w:pPr>
              <w:spacing w:line="300" w:lineRule="exact"/>
              <w:ind w:firstLineChars="100" w:firstLine="200"/>
              <w:rPr>
                <w:rFonts w:ascii="HGPｺﾞｼｯｸM" w:eastAsia="HGPｺﾞｼｯｸM" w:hAnsi="ＭＳ 明朝"/>
                <w:sz w:val="20"/>
                <w:szCs w:val="20"/>
              </w:rPr>
            </w:pPr>
          </w:p>
          <w:p w14:paraId="592BF768"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ア・学力生活実態調査英語（</w:t>
            </w:r>
            <w:r w:rsidRPr="00360FB6">
              <w:rPr>
                <w:rFonts w:hint="eastAsia"/>
              </w:rPr>
              <w:t>２</w:t>
            </w:r>
            <w:r w:rsidRPr="00360FB6">
              <w:rPr>
                <w:rFonts w:ascii="HGPｺﾞｼｯｸM" w:eastAsia="HGPｺﾞｼｯｸM" w:hAnsi="ＭＳ 明朝" w:hint="eastAsia"/>
                <w:sz w:val="20"/>
                <w:szCs w:val="20"/>
              </w:rPr>
              <w:t>年次</w:t>
            </w:r>
            <w:r w:rsidRPr="00360FB6">
              <w:rPr>
                <w:rFonts w:hint="eastAsia"/>
              </w:rPr>
              <w:t>８</w:t>
            </w:r>
            <w:r w:rsidRPr="00360FB6">
              <w:rPr>
                <w:rFonts w:ascii="HGPｺﾞｼｯｸM" w:eastAsia="HGPｺﾞｼｯｸM" w:hAnsi="ＭＳ 明朝" w:hint="eastAsia"/>
                <w:sz w:val="20"/>
                <w:szCs w:val="20"/>
              </w:rPr>
              <w:t>月</w:t>
            </w:r>
          </w:p>
          <w:p w14:paraId="06BF2FDE" w14:textId="77777777" w:rsidR="00D1020A" w:rsidRPr="00360FB6" w:rsidRDefault="00881A50">
            <w:pPr>
              <w:spacing w:line="30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実施）において学習到達度の人数</w:t>
            </w:r>
          </w:p>
          <w:p w14:paraId="6F9C1E61"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sz w:val="20"/>
                <w:szCs w:val="20"/>
              </w:rPr>
              <w:t>A</w:t>
            </w:r>
            <w:r w:rsidRPr="00360FB6">
              <w:rPr>
                <w:rFonts w:hint="eastAsia"/>
              </w:rPr>
              <w:t>３</w:t>
            </w:r>
            <w:r w:rsidRPr="00360FB6">
              <w:rPr>
                <w:rFonts w:ascii="HGPｺﾞｼｯｸM" w:eastAsia="HGPｺﾞｼｯｸM" w:hAnsi="ＭＳ 明朝" w:hint="eastAsia"/>
                <w:sz w:val="20"/>
                <w:szCs w:val="20"/>
              </w:rPr>
              <w:t>以上</w:t>
            </w:r>
            <w:r w:rsidRPr="00360FB6">
              <w:t>5</w:t>
            </w:r>
            <w:r w:rsidRPr="00360FB6">
              <w:rPr>
                <w:rFonts w:ascii="HGPｺﾞｼｯｸM" w:eastAsia="HGPｺﾞｼｯｸM" w:hAnsi="ＭＳ 明朝"/>
                <w:sz w:val="20"/>
                <w:szCs w:val="20"/>
              </w:rPr>
              <w:t>.</w:t>
            </w:r>
            <w:r w:rsidRPr="00360FB6">
              <w:t>0</w:t>
            </w:r>
            <w:r w:rsidRPr="00360FB6">
              <w:rPr>
                <w:rFonts w:ascii="HGPｺﾞｼｯｸM" w:eastAsia="HGPｺﾞｼｯｸM" w:hAnsi="ＭＳ 明朝" w:hint="eastAsia"/>
                <w:sz w:val="20"/>
                <w:szCs w:val="20"/>
              </w:rPr>
              <w:t>％以上[</w:t>
            </w:r>
            <w:r w:rsidRPr="00360FB6">
              <w:t>2</w:t>
            </w:r>
            <w:r w:rsidRPr="00360FB6">
              <w:rPr>
                <w:rFonts w:ascii="HGPｺﾞｼｯｸM" w:eastAsia="HGPｺﾞｼｯｸM" w:hAnsi="ＭＳ 明朝"/>
                <w:sz w:val="20"/>
                <w:szCs w:val="20"/>
              </w:rPr>
              <w:t>.</w:t>
            </w:r>
            <w:r w:rsidRPr="00360FB6">
              <w:t>7</w:t>
            </w:r>
            <w:r w:rsidRPr="00360FB6">
              <w:rPr>
                <w:rFonts w:ascii="HGPｺﾞｼｯｸM" w:eastAsia="HGPｺﾞｼｯｸM" w:hAnsi="ＭＳ 明朝" w:hint="eastAsia"/>
                <w:sz w:val="20"/>
                <w:szCs w:val="20"/>
              </w:rPr>
              <w:t>％]</w:t>
            </w:r>
          </w:p>
          <w:p w14:paraId="53465B0F"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sz w:val="20"/>
                <w:szCs w:val="20"/>
              </w:rPr>
              <w:t>B</w:t>
            </w:r>
            <w:r w:rsidRPr="00360FB6">
              <w:rPr>
                <w:rFonts w:hint="eastAsia"/>
              </w:rPr>
              <w:t>３</w:t>
            </w:r>
            <w:r w:rsidRPr="00360FB6">
              <w:rPr>
                <w:rFonts w:ascii="HGPｺﾞｼｯｸM" w:eastAsia="HGPｺﾞｼｯｸM" w:hAnsi="ＭＳ 明朝" w:hint="eastAsia"/>
                <w:sz w:val="20"/>
                <w:szCs w:val="20"/>
              </w:rPr>
              <w:t>以上</w:t>
            </w:r>
            <w:r w:rsidRPr="00360FB6">
              <w:t>50</w:t>
            </w:r>
            <w:r w:rsidRPr="00360FB6">
              <w:rPr>
                <w:rFonts w:ascii="HGPｺﾞｼｯｸM" w:eastAsia="HGPｺﾞｼｯｸM" w:hAnsi="ＭＳ 明朝" w:hint="eastAsia"/>
                <w:sz w:val="20"/>
                <w:szCs w:val="20"/>
              </w:rPr>
              <w:t>％以上[</w:t>
            </w:r>
            <w:r w:rsidRPr="00360FB6">
              <w:t>45</w:t>
            </w:r>
            <w:r w:rsidRPr="00360FB6">
              <w:rPr>
                <w:rFonts w:ascii="HGPｺﾞｼｯｸM" w:eastAsia="HGPｺﾞｼｯｸM" w:hAnsi="ＭＳ 明朝"/>
                <w:sz w:val="20"/>
                <w:szCs w:val="20"/>
              </w:rPr>
              <w:t>.</w:t>
            </w:r>
            <w:r w:rsidRPr="00360FB6">
              <w:t>8</w:t>
            </w:r>
            <w:r w:rsidRPr="00360FB6">
              <w:rPr>
                <w:rFonts w:ascii="HGPｺﾞｼｯｸM" w:eastAsia="HGPｺﾞｼｯｸM" w:hAnsi="ＭＳ 明朝" w:hint="eastAsia"/>
                <w:sz w:val="20"/>
                <w:szCs w:val="20"/>
              </w:rPr>
              <w:t>％]</w:t>
            </w:r>
          </w:p>
          <w:p w14:paraId="4D2036F9"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イ・授業やレシテーションやスピーキングコンテスト等で生徒が発表する機会　</w:t>
            </w:r>
          </w:p>
          <w:p w14:paraId="67E9D734" w14:textId="77777777" w:rsidR="00D1020A" w:rsidRPr="00360FB6" w:rsidRDefault="00881A50">
            <w:pPr>
              <w:spacing w:line="300" w:lineRule="exact"/>
              <w:ind w:leftChars="100" w:left="210"/>
              <w:rPr>
                <w:rFonts w:ascii="HGPｺﾞｼｯｸM" w:eastAsia="HGPｺﾞｼｯｸM" w:hAnsi="ＭＳ 明朝"/>
                <w:sz w:val="20"/>
                <w:szCs w:val="20"/>
              </w:rPr>
            </w:pPr>
            <w:r w:rsidRPr="00360FB6">
              <w:rPr>
                <w:rFonts w:ascii="HGPｺﾞｼｯｸM" w:eastAsia="HGPｺﾞｼｯｸM" w:hAnsi="ＭＳ 明朝" w:hint="eastAsia"/>
                <w:sz w:val="20"/>
                <w:szCs w:val="20"/>
              </w:rPr>
              <w:t>普通科</w:t>
            </w:r>
            <w:r w:rsidRPr="00360FB6">
              <w:t>10</w:t>
            </w:r>
            <w:r w:rsidRPr="00360FB6">
              <w:rPr>
                <w:rFonts w:ascii="HGPｺﾞｼｯｸM" w:eastAsia="HGPｺﾞｼｯｸM" w:hAnsi="ＭＳ 明朝" w:hint="eastAsia"/>
                <w:sz w:val="20"/>
                <w:szCs w:val="20"/>
              </w:rPr>
              <w:t>回、国際文化科</w:t>
            </w:r>
            <w:r w:rsidRPr="00360FB6">
              <w:t>20</w:t>
            </w:r>
            <w:r w:rsidRPr="00360FB6">
              <w:rPr>
                <w:rFonts w:ascii="HGPｺﾞｼｯｸM" w:eastAsia="HGPｺﾞｼｯｸM" w:hAnsi="ＭＳ 明朝" w:hint="eastAsia"/>
                <w:sz w:val="20"/>
                <w:szCs w:val="20"/>
              </w:rPr>
              <w:t>回以上</w:t>
            </w:r>
          </w:p>
          <w:p w14:paraId="10F1E38C"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[普通科</w:t>
            </w:r>
            <w:r w:rsidRPr="00360FB6">
              <w:t>10</w:t>
            </w:r>
            <w:r w:rsidRPr="00360FB6">
              <w:rPr>
                <w:rFonts w:ascii="HGPｺﾞｼｯｸM" w:eastAsia="HGPｺﾞｼｯｸM" w:hAnsi="ＭＳ 明朝" w:hint="eastAsia"/>
                <w:sz w:val="20"/>
                <w:szCs w:val="20"/>
              </w:rPr>
              <w:t>回、国際文化科</w:t>
            </w:r>
            <w:r w:rsidRPr="00360FB6">
              <w:t>20</w:t>
            </w:r>
            <w:r w:rsidRPr="00360FB6">
              <w:rPr>
                <w:rFonts w:ascii="HGPｺﾞｼｯｸM" w:eastAsia="HGPｺﾞｼｯｸM" w:hAnsi="ＭＳ 明朝" w:hint="eastAsia"/>
                <w:sz w:val="20"/>
                <w:szCs w:val="20"/>
              </w:rPr>
              <w:t>回]</w:t>
            </w:r>
          </w:p>
          <w:p w14:paraId="2AB33CCA"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392FDD70" w14:textId="77777777" w:rsidR="00D1020A" w:rsidRPr="00360FB6" w:rsidRDefault="00881A50">
            <w:pPr>
              <w:spacing w:line="276" w:lineRule="auto"/>
              <w:jc w:val="left"/>
              <w:rPr>
                <w:rFonts w:ascii="HGPｺﾞｼｯｸM" w:eastAsia="HGPｺﾞｼｯｸM" w:hAnsi="HG丸ｺﾞｼｯｸM-PRO"/>
                <w:sz w:val="20"/>
                <w:szCs w:val="20"/>
              </w:rPr>
            </w:pPr>
            <w:r w:rsidRPr="00360FB6">
              <w:rPr>
                <w:rFonts w:ascii="HGPｺﾞｼｯｸM" w:eastAsia="HGPｺﾞｼｯｸM" w:hAnsi="ＭＳ 明朝" w:hint="eastAsia"/>
                <w:sz w:val="20"/>
                <w:szCs w:val="20"/>
              </w:rPr>
              <w:t>ウ・</w:t>
            </w:r>
            <w:r w:rsidRPr="00360FB6">
              <w:rPr>
                <w:rFonts w:ascii="HGPｺﾞｼｯｸM" w:eastAsia="HGPｺﾞｼｯｸM" w:hAnsi="HG丸ｺﾞｼｯｸM-PRO" w:hint="eastAsia"/>
                <w:sz w:val="20"/>
                <w:szCs w:val="20"/>
              </w:rPr>
              <w:t>国際文化科</w:t>
            </w:r>
            <w:r w:rsidRPr="00360FB6">
              <w:rPr>
                <w:rFonts w:hint="eastAsia"/>
              </w:rPr>
              <w:t>３</w:t>
            </w:r>
            <w:r w:rsidRPr="00360FB6">
              <w:rPr>
                <w:rFonts w:ascii="HGPｺﾞｼｯｸM" w:eastAsia="HGPｺﾞｼｯｸM" w:hAnsi="HG丸ｺﾞｼｯｸM-PRO" w:hint="eastAsia"/>
                <w:sz w:val="20"/>
                <w:szCs w:val="20"/>
              </w:rPr>
              <w:t>年次</w:t>
            </w:r>
            <w:r w:rsidRPr="00360FB6">
              <w:t>12</w:t>
            </w:r>
            <w:r w:rsidRPr="00360FB6">
              <w:rPr>
                <w:rFonts w:ascii="HGPｺﾞｼｯｸM" w:eastAsia="HGPｺﾞｼｯｸM" w:hAnsi="HG丸ｺﾞｼｯｸM-PRO" w:hint="eastAsia"/>
                <w:sz w:val="20"/>
                <w:szCs w:val="20"/>
              </w:rPr>
              <w:t>月</w:t>
            </w:r>
            <w:r w:rsidRPr="00360FB6">
              <w:rPr>
                <w:rFonts w:ascii="HGPｺﾞｼｯｸM" w:eastAsia="HGPｺﾞｼｯｸM" w:hAnsi="HG丸ｺﾞｼｯｸM-PRO"/>
                <w:sz w:val="20"/>
                <w:szCs w:val="20"/>
              </w:rPr>
              <w:t>CEFR</w:t>
            </w:r>
            <w:r w:rsidRPr="00360FB6">
              <w:rPr>
                <w:rFonts w:ascii="HGPｺﾞｼｯｸM" w:eastAsia="HGPｺﾞｼｯｸM" w:hAnsi="HG丸ｺﾞｼｯｸM-PRO" w:hint="eastAsia"/>
                <w:sz w:val="20"/>
                <w:szCs w:val="20"/>
              </w:rPr>
              <w:t>-</w:t>
            </w:r>
            <w:r w:rsidRPr="00360FB6">
              <w:rPr>
                <w:rFonts w:ascii="HGPｺﾞｼｯｸM" w:eastAsia="HGPｺﾞｼｯｸM" w:hAnsi="HG丸ｺﾞｼｯｸM-PRO"/>
                <w:sz w:val="20"/>
                <w:szCs w:val="20"/>
              </w:rPr>
              <w:t>J</w:t>
            </w:r>
            <w:r w:rsidRPr="00360FB6">
              <w:rPr>
                <w:rFonts w:ascii="HGPｺﾞｼｯｸM" w:eastAsia="HGPｺﾞｼｯｸM" w:hAnsi="HG丸ｺﾞｼｯｸM-PRO" w:hint="eastAsia"/>
                <w:sz w:val="20"/>
                <w:szCs w:val="20"/>
              </w:rPr>
              <w:t>の</w:t>
            </w:r>
          </w:p>
          <w:p w14:paraId="7C4ED32C" w14:textId="77777777" w:rsidR="00D1020A" w:rsidRPr="00360FB6" w:rsidRDefault="00881A50">
            <w:pPr>
              <w:spacing w:line="276" w:lineRule="auto"/>
              <w:ind w:firstLineChars="100" w:firstLine="200"/>
              <w:jc w:val="left"/>
              <w:rPr>
                <w:rFonts w:ascii="HGPｺﾞｼｯｸM" w:eastAsia="HGPｺﾞｼｯｸM" w:hAnsi="HG丸ｺﾞｼｯｸM-PRO"/>
                <w:sz w:val="20"/>
                <w:szCs w:val="20"/>
              </w:rPr>
            </w:pPr>
            <w:r w:rsidRPr="00360FB6">
              <w:rPr>
                <w:rFonts w:ascii="HGPｺﾞｼｯｸM" w:eastAsia="HGPｺﾞｼｯｸM" w:hAnsi="HG丸ｺﾞｼｯｸM-PRO"/>
                <w:sz w:val="20"/>
                <w:szCs w:val="20"/>
              </w:rPr>
              <w:t>B</w:t>
            </w:r>
            <w:r w:rsidRPr="00360FB6">
              <w:t>1</w:t>
            </w:r>
            <w:r w:rsidRPr="00360FB6">
              <w:rPr>
                <w:rFonts w:ascii="HGPｺﾞｼｯｸM" w:eastAsia="HGPｺﾞｼｯｸM" w:hAnsi="HG丸ｺﾞｼｯｸM-PRO"/>
                <w:sz w:val="20"/>
                <w:szCs w:val="20"/>
              </w:rPr>
              <w:t>.</w:t>
            </w:r>
            <w:r w:rsidRPr="00360FB6">
              <w:t>1</w:t>
            </w:r>
            <w:r w:rsidRPr="00360FB6">
              <w:rPr>
                <w:rFonts w:ascii="HGPｺﾞｼｯｸM" w:eastAsia="HGPｺﾞｼｯｸM" w:hAnsi="HG丸ｺﾞｼｯｸM-PRO" w:hint="eastAsia"/>
                <w:sz w:val="20"/>
                <w:szCs w:val="20"/>
              </w:rPr>
              <w:t>以上</w:t>
            </w:r>
            <w:r w:rsidRPr="00360FB6">
              <w:t>50</w:t>
            </w:r>
            <w:r w:rsidRPr="00360FB6">
              <w:rPr>
                <w:rFonts w:ascii="HGPｺﾞｼｯｸM" w:eastAsia="HGPｺﾞｼｯｸM" w:hAnsi="HG丸ｺﾞｼｯｸM-PRO" w:hint="eastAsia"/>
                <w:sz w:val="20"/>
                <w:szCs w:val="20"/>
              </w:rPr>
              <w:t>％、</w:t>
            </w:r>
            <w:r w:rsidRPr="00360FB6">
              <w:rPr>
                <w:rFonts w:ascii="HGPｺﾞｼｯｸM" w:eastAsia="HGPｺﾞｼｯｸM" w:hAnsi="HG丸ｺﾞｼｯｸM-PRO"/>
                <w:sz w:val="20"/>
                <w:szCs w:val="20"/>
              </w:rPr>
              <w:t>A</w:t>
            </w:r>
            <w:r w:rsidRPr="00360FB6">
              <w:t>2</w:t>
            </w:r>
            <w:r w:rsidRPr="00360FB6">
              <w:rPr>
                <w:rFonts w:ascii="HGPｺﾞｼｯｸM" w:eastAsia="HGPｺﾞｼｯｸM" w:hAnsi="HG丸ｺﾞｼｯｸM-PRO"/>
                <w:sz w:val="20"/>
                <w:szCs w:val="20"/>
              </w:rPr>
              <w:t>.</w:t>
            </w:r>
            <w:r w:rsidRPr="00360FB6">
              <w:t>2</w:t>
            </w:r>
            <w:r w:rsidRPr="00360FB6">
              <w:rPr>
                <w:rFonts w:ascii="HGPｺﾞｼｯｸM" w:eastAsia="HGPｺﾞｼｯｸM" w:hAnsi="HG丸ｺﾞｼｯｸM-PRO" w:hint="eastAsia"/>
                <w:sz w:val="20"/>
                <w:szCs w:val="20"/>
              </w:rPr>
              <w:t>以上</w:t>
            </w:r>
            <w:r w:rsidRPr="00360FB6">
              <w:t>100</w:t>
            </w:r>
            <w:r w:rsidRPr="00360FB6">
              <w:rPr>
                <w:rFonts w:ascii="HGPｺﾞｼｯｸM" w:eastAsia="HGPｺﾞｼｯｸM" w:hAnsi="HG丸ｺﾞｼｯｸM-PRO" w:hint="eastAsia"/>
                <w:sz w:val="20"/>
                <w:szCs w:val="20"/>
              </w:rPr>
              <w:t>％</w:t>
            </w:r>
          </w:p>
          <w:p w14:paraId="770835BE" w14:textId="77777777" w:rsidR="00D1020A" w:rsidRPr="00360FB6" w:rsidRDefault="00881A50">
            <w:pPr>
              <w:spacing w:line="276" w:lineRule="auto"/>
              <w:ind w:firstLineChars="100" w:firstLine="200"/>
              <w:jc w:val="left"/>
              <w:rPr>
                <w:rFonts w:ascii="HGPｺﾞｼｯｸM" w:eastAsia="HGPｺﾞｼｯｸM" w:hAnsi="ＭＳ 明朝"/>
                <w:sz w:val="20"/>
                <w:szCs w:val="20"/>
              </w:rPr>
            </w:pPr>
            <w:r w:rsidRPr="00360FB6">
              <w:rPr>
                <w:rFonts w:ascii="HGPｺﾞｼｯｸM" w:eastAsia="HGPｺﾞｼｯｸM" w:hAnsi="HG丸ｺﾞｼｯｸM-PRO" w:hint="eastAsia"/>
                <w:sz w:val="20"/>
                <w:szCs w:val="20"/>
              </w:rPr>
              <w:t>[</w:t>
            </w:r>
            <w:r w:rsidRPr="00360FB6">
              <w:t>46</w:t>
            </w:r>
            <w:r w:rsidRPr="00360FB6">
              <w:rPr>
                <w:rFonts w:ascii="HGPｺﾞｼｯｸM" w:eastAsia="HGPｺﾞｼｯｸM" w:hAnsi="HG丸ｺﾞｼｯｸM-PRO" w:hint="eastAsia"/>
                <w:sz w:val="20"/>
                <w:szCs w:val="20"/>
              </w:rPr>
              <w:t>％、</w:t>
            </w:r>
            <w:r w:rsidRPr="00360FB6">
              <w:t>100</w:t>
            </w:r>
            <w:r w:rsidRPr="00360FB6">
              <w:rPr>
                <w:rFonts w:ascii="HGPｺﾞｼｯｸM" w:eastAsia="HGPｺﾞｼｯｸM" w:hAnsi="HG丸ｺﾞｼｯｸM-PRO" w:hint="eastAsia"/>
                <w:sz w:val="20"/>
                <w:szCs w:val="20"/>
              </w:rPr>
              <w:t>％]</w:t>
            </w:r>
            <w:r w:rsidRPr="00360FB6">
              <w:rPr>
                <w:rFonts w:ascii="HGPｺﾞｼｯｸM" w:eastAsia="HGPｺﾞｼｯｸM" w:hAnsi="ＭＳ 明朝" w:hint="eastAsia"/>
                <w:sz w:val="20"/>
                <w:szCs w:val="20"/>
              </w:rPr>
              <w:t>を達成</w:t>
            </w:r>
          </w:p>
          <w:p w14:paraId="1102B67C"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・英検準</w:t>
            </w:r>
            <w:r w:rsidRPr="00360FB6">
              <w:rPr>
                <w:rFonts w:hint="eastAsia"/>
              </w:rPr>
              <w:t>１</w:t>
            </w:r>
            <w:r w:rsidRPr="00360FB6">
              <w:rPr>
                <w:rFonts w:ascii="HGPｺﾞｼｯｸM" w:eastAsia="HGPｺﾞｼｯｸM" w:hAnsi="ＭＳ 明朝" w:hint="eastAsia"/>
                <w:sz w:val="20"/>
                <w:szCs w:val="20"/>
              </w:rPr>
              <w:t>級以上合格者</w:t>
            </w:r>
            <w:r w:rsidRPr="00360FB6">
              <w:rPr>
                <w:rFonts w:hint="eastAsia"/>
              </w:rPr>
              <w:t>２</w:t>
            </w:r>
            <w:r w:rsidRPr="00360FB6">
              <w:rPr>
                <w:rFonts w:ascii="HGPｺﾞｼｯｸM" w:eastAsia="HGPｺﾞｼｯｸM" w:hAnsi="ＭＳ 明朝" w:hint="eastAsia"/>
                <w:sz w:val="20"/>
                <w:szCs w:val="20"/>
              </w:rPr>
              <w:t>名[</w:t>
            </w:r>
            <w:r w:rsidRPr="00360FB6">
              <w:rPr>
                <w:rFonts w:hint="eastAsia"/>
              </w:rPr>
              <w:t>１</w:t>
            </w:r>
            <w:r w:rsidRPr="00360FB6">
              <w:rPr>
                <w:rFonts w:ascii="HGPｺﾞｼｯｸM" w:eastAsia="HGPｺﾞｼｯｸM" w:hAnsi="ＭＳ 明朝" w:hint="eastAsia"/>
                <w:sz w:val="20"/>
                <w:szCs w:val="20"/>
              </w:rPr>
              <w:t>名]</w:t>
            </w:r>
          </w:p>
          <w:p w14:paraId="301F5B49" w14:textId="77777777" w:rsidR="00D1020A" w:rsidRPr="00360FB6" w:rsidRDefault="00D1020A">
            <w:pPr>
              <w:spacing w:line="276" w:lineRule="auto"/>
              <w:ind w:firstLine="420"/>
              <w:jc w:val="left"/>
              <w:rPr>
                <w:rFonts w:ascii="HGPｺﾞｼｯｸM" w:eastAsia="HGPｺﾞｼｯｸM" w:hAnsi="ＭＳ 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3DFDC7C0" w14:textId="365CF791" w:rsidR="007F1EA4"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ア・姉妹校等との交流</w:t>
            </w:r>
            <w:r w:rsidR="00C6346D" w:rsidRPr="00360FB6">
              <w:rPr>
                <w:rFonts w:ascii="ＭＳ 明朝" w:hAnsi="ＭＳ 明朝" w:hint="eastAsia"/>
                <w:sz w:val="20"/>
                <w:szCs w:val="20"/>
              </w:rPr>
              <w:t xml:space="preserve">　</w:t>
            </w:r>
            <w:r w:rsidR="00436720" w:rsidRPr="00360FB6">
              <w:rPr>
                <w:rFonts w:ascii="ＭＳ 明朝" w:hAnsi="ＭＳ 明朝" w:hint="eastAsia"/>
                <w:sz w:val="20"/>
                <w:szCs w:val="20"/>
              </w:rPr>
              <w:t>７</w:t>
            </w:r>
            <w:r w:rsidR="00C6346D" w:rsidRPr="00360FB6">
              <w:rPr>
                <w:rFonts w:ascii="ＭＳ 明朝" w:hAnsi="ＭＳ 明朝" w:hint="eastAsia"/>
                <w:sz w:val="20"/>
                <w:szCs w:val="20"/>
              </w:rPr>
              <w:t>回</w:t>
            </w:r>
            <w:r w:rsidR="009121C5" w:rsidRPr="00360FB6">
              <w:rPr>
                <w:rFonts w:ascii="ＭＳ 明朝" w:hAnsi="ＭＳ 明朝" w:hint="eastAsia"/>
                <w:sz w:val="20"/>
                <w:szCs w:val="20"/>
              </w:rPr>
              <w:t xml:space="preserve">　（〇）</w:t>
            </w:r>
          </w:p>
          <w:p w14:paraId="20D4E6DA" w14:textId="136557E9" w:rsidR="00C6346D" w:rsidRPr="00360FB6" w:rsidRDefault="007F1EA4" w:rsidP="007F1EA4">
            <w:pPr>
              <w:spacing w:line="300" w:lineRule="exact"/>
              <w:rPr>
                <w:rFonts w:ascii="ＭＳ 明朝" w:hAnsi="ＭＳ 明朝"/>
                <w:sz w:val="20"/>
                <w:szCs w:val="20"/>
              </w:rPr>
            </w:pPr>
            <w:r w:rsidRPr="00360FB6">
              <w:rPr>
                <w:rFonts w:ascii="ＭＳ 明朝" w:hAnsi="ＭＳ 明朝" w:hint="eastAsia"/>
                <w:sz w:val="20"/>
                <w:szCs w:val="20"/>
              </w:rPr>
              <w:t xml:space="preserve">　　Toowoomba</w:t>
            </w:r>
            <w:r w:rsidRPr="00360FB6">
              <w:rPr>
                <w:rFonts w:ascii="ＭＳ 明朝" w:hAnsi="ＭＳ 明朝"/>
                <w:sz w:val="20"/>
                <w:szCs w:val="20"/>
              </w:rPr>
              <w:t xml:space="preserve"> </w:t>
            </w:r>
            <w:r w:rsidRPr="00360FB6">
              <w:rPr>
                <w:rFonts w:ascii="ＭＳ 明朝" w:hAnsi="ＭＳ 明朝" w:hint="eastAsia"/>
                <w:sz w:val="20"/>
                <w:szCs w:val="20"/>
              </w:rPr>
              <w:t>State</w:t>
            </w:r>
            <w:r w:rsidRPr="00360FB6">
              <w:rPr>
                <w:rFonts w:ascii="ＭＳ 明朝" w:hAnsi="ＭＳ 明朝"/>
                <w:sz w:val="20"/>
                <w:szCs w:val="20"/>
              </w:rPr>
              <w:t xml:space="preserve"> </w:t>
            </w:r>
            <w:r w:rsidRPr="00360FB6">
              <w:rPr>
                <w:rFonts w:ascii="ＭＳ 明朝" w:hAnsi="ＭＳ 明朝" w:hint="eastAsia"/>
                <w:sz w:val="20"/>
                <w:szCs w:val="20"/>
              </w:rPr>
              <w:t>Highschool</w:t>
            </w:r>
            <w:r w:rsidR="00C6346D" w:rsidRPr="00360FB6">
              <w:rPr>
                <w:rFonts w:ascii="ＭＳ 明朝" w:hAnsi="ＭＳ 明朝" w:hint="eastAsia"/>
                <w:sz w:val="20"/>
                <w:szCs w:val="20"/>
              </w:rPr>
              <w:t>との交流</w:t>
            </w:r>
          </w:p>
          <w:p w14:paraId="4BE4EE7C" w14:textId="70249AD2" w:rsidR="007F1EA4" w:rsidRPr="00360FB6" w:rsidRDefault="00C6346D" w:rsidP="00C6346D">
            <w:pPr>
              <w:spacing w:line="300" w:lineRule="exact"/>
              <w:ind w:firstLineChars="300" w:firstLine="600"/>
              <w:rPr>
                <w:rFonts w:ascii="ＭＳ 明朝" w:hAnsi="ＭＳ 明朝"/>
                <w:sz w:val="20"/>
                <w:szCs w:val="20"/>
              </w:rPr>
            </w:pPr>
            <w:r w:rsidRPr="00360FB6">
              <w:rPr>
                <w:rFonts w:ascii="ＭＳ 明朝" w:hAnsi="ＭＳ 明朝" w:hint="eastAsia"/>
                <w:sz w:val="20"/>
                <w:szCs w:val="20"/>
              </w:rPr>
              <w:t>来校</w:t>
            </w:r>
            <w:r w:rsidR="007F1EA4" w:rsidRPr="00360FB6">
              <w:rPr>
                <w:rFonts w:ascii="ＭＳ 明朝" w:hAnsi="ＭＳ 明朝" w:hint="eastAsia"/>
                <w:sz w:val="20"/>
                <w:szCs w:val="20"/>
              </w:rPr>
              <w:t>（7/7,8）</w:t>
            </w:r>
            <w:r w:rsidRPr="00360FB6">
              <w:rPr>
                <w:rFonts w:ascii="ＭＳ 明朝" w:hAnsi="ＭＳ 明朝" w:hint="eastAsia"/>
                <w:sz w:val="20"/>
                <w:szCs w:val="20"/>
              </w:rPr>
              <w:t>、奈良散策</w:t>
            </w:r>
          </w:p>
          <w:p w14:paraId="29427AA7" w14:textId="2D827E1D" w:rsidR="00C6346D" w:rsidRPr="00360FB6" w:rsidRDefault="00C6346D" w:rsidP="007F1EA4">
            <w:pPr>
              <w:spacing w:line="300" w:lineRule="exact"/>
              <w:rPr>
                <w:rFonts w:ascii="ＭＳ 明朝" w:hAnsi="ＭＳ 明朝"/>
                <w:sz w:val="20"/>
                <w:szCs w:val="20"/>
              </w:rPr>
            </w:pPr>
            <w:r w:rsidRPr="00360FB6">
              <w:rPr>
                <w:rFonts w:ascii="ＭＳ 明朝" w:hAnsi="ＭＳ 明朝" w:hint="eastAsia"/>
                <w:sz w:val="20"/>
                <w:szCs w:val="20"/>
              </w:rPr>
              <w:t xml:space="preserve">　　　訪問（10/18）授業等で交流</w:t>
            </w:r>
          </w:p>
          <w:p w14:paraId="26DDFEBE" w14:textId="77777777" w:rsidR="00C6346D" w:rsidRPr="00360FB6" w:rsidRDefault="007F1EA4" w:rsidP="00C6346D">
            <w:pPr>
              <w:spacing w:line="300" w:lineRule="exact"/>
              <w:rPr>
                <w:rFonts w:ascii="ＭＳ 明朝" w:hAnsi="ＭＳ 明朝"/>
                <w:sz w:val="20"/>
                <w:szCs w:val="20"/>
              </w:rPr>
            </w:pPr>
            <w:r w:rsidRPr="00360FB6">
              <w:rPr>
                <w:rFonts w:ascii="ＭＳ 明朝" w:hAnsi="ＭＳ 明朝" w:hint="eastAsia"/>
                <w:sz w:val="20"/>
                <w:szCs w:val="20"/>
              </w:rPr>
              <w:t xml:space="preserve">　　全北外国語高校との交流</w:t>
            </w:r>
            <w:r w:rsidR="00C6346D" w:rsidRPr="00360FB6">
              <w:rPr>
                <w:rFonts w:ascii="ＭＳ 明朝" w:hAnsi="ＭＳ 明朝" w:hint="eastAsia"/>
                <w:sz w:val="20"/>
                <w:szCs w:val="20"/>
              </w:rPr>
              <w:t xml:space="preserve">　</w:t>
            </w:r>
          </w:p>
          <w:p w14:paraId="4DB8BABF" w14:textId="30552B68" w:rsidR="007F1EA4" w:rsidRPr="00360FB6" w:rsidRDefault="007F1EA4" w:rsidP="00C6346D">
            <w:pPr>
              <w:spacing w:line="300" w:lineRule="exact"/>
              <w:ind w:firstLineChars="300" w:firstLine="600"/>
              <w:rPr>
                <w:rFonts w:ascii="ＭＳ 明朝" w:hAnsi="ＭＳ 明朝"/>
                <w:sz w:val="20"/>
                <w:szCs w:val="20"/>
              </w:rPr>
            </w:pPr>
            <w:r w:rsidRPr="00360FB6">
              <w:rPr>
                <w:rFonts w:ascii="ＭＳ 明朝" w:hAnsi="ＭＳ 明朝" w:hint="eastAsia"/>
                <w:sz w:val="20"/>
                <w:szCs w:val="20"/>
              </w:rPr>
              <w:t>訪問（3</w:t>
            </w:r>
            <w:r w:rsidR="00C6346D" w:rsidRPr="00360FB6">
              <w:rPr>
                <w:rFonts w:ascii="ＭＳ 明朝" w:hAnsi="ＭＳ 明朝" w:hint="eastAsia"/>
                <w:sz w:val="20"/>
                <w:szCs w:val="20"/>
              </w:rPr>
              <w:t>/29</w:t>
            </w:r>
            <w:r w:rsidR="00E5139B" w:rsidRPr="00360FB6">
              <w:rPr>
                <w:rFonts w:ascii="ＭＳ 明朝" w:hAnsi="ＭＳ 明朝" w:hint="eastAsia"/>
                <w:sz w:val="20"/>
                <w:szCs w:val="20"/>
              </w:rPr>
              <w:t>,</w:t>
            </w:r>
            <w:r w:rsidR="00C6346D" w:rsidRPr="00360FB6">
              <w:rPr>
                <w:rFonts w:ascii="ＭＳ 明朝" w:hAnsi="ＭＳ 明朝" w:hint="eastAsia"/>
                <w:sz w:val="20"/>
                <w:szCs w:val="20"/>
              </w:rPr>
              <w:t>30</w:t>
            </w:r>
            <w:r w:rsidRPr="00360FB6">
              <w:rPr>
                <w:rFonts w:ascii="ＭＳ 明朝" w:hAnsi="ＭＳ 明朝" w:hint="eastAsia"/>
                <w:sz w:val="20"/>
                <w:szCs w:val="20"/>
              </w:rPr>
              <w:t>）、Web交流</w:t>
            </w:r>
            <w:r w:rsidR="00436720" w:rsidRPr="00360FB6">
              <w:rPr>
                <w:rFonts w:ascii="ＭＳ 明朝" w:hAnsi="ＭＳ 明朝" w:hint="eastAsia"/>
                <w:sz w:val="20"/>
                <w:szCs w:val="20"/>
              </w:rPr>
              <w:t>２</w:t>
            </w:r>
            <w:r w:rsidRPr="00360FB6">
              <w:rPr>
                <w:rFonts w:ascii="ＭＳ 明朝" w:hAnsi="ＭＳ 明朝" w:hint="eastAsia"/>
                <w:sz w:val="20"/>
                <w:szCs w:val="20"/>
              </w:rPr>
              <w:t>回</w:t>
            </w:r>
          </w:p>
          <w:p w14:paraId="447CD7B1" w14:textId="7B07B551" w:rsidR="00C6346D" w:rsidRPr="00360FB6" w:rsidRDefault="00E5139B" w:rsidP="00E5139B">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 xml:space="preserve">　　実績は昨年度と同じであったが、</w:t>
            </w:r>
            <w:r w:rsidR="00C6346D" w:rsidRPr="00360FB6">
              <w:rPr>
                <w:rFonts w:ascii="ＭＳ 明朝" w:hAnsi="ＭＳ 明朝" w:hint="eastAsia"/>
                <w:sz w:val="20"/>
                <w:szCs w:val="20"/>
              </w:rPr>
              <w:t>現地交流</w:t>
            </w:r>
            <w:r w:rsidRPr="00360FB6">
              <w:rPr>
                <w:rFonts w:ascii="ＭＳ 明朝" w:hAnsi="ＭＳ 明朝" w:hint="eastAsia"/>
                <w:sz w:val="20"/>
                <w:szCs w:val="20"/>
              </w:rPr>
              <w:t>で密度</w:t>
            </w:r>
            <w:r w:rsidR="00C6346D" w:rsidRPr="00360FB6">
              <w:rPr>
                <w:rFonts w:ascii="ＭＳ 明朝" w:hAnsi="ＭＳ 明朝" w:hint="eastAsia"/>
                <w:sz w:val="20"/>
                <w:szCs w:val="20"/>
              </w:rPr>
              <w:t>の濃い交流ができた</w:t>
            </w:r>
            <w:r w:rsidRPr="00360FB6">
              <w:rPr>
                <w:rFonts w:ascii="ＭＳ 明朝" w:hAnsi="ＭＳ 明朝" w:hint="eastAsia"/>
                <w:sz w:val="20"/>
                <w:szCs w:val="20"/>
              </w:rPr>
              <w:t>こと</w:t>
            </w:r>
            <w:r w:rsidR="00BD1EF5" w:rsidRPr="00360FB6">
              <w:rPr>
                <w:rFonts w:ascii="ＭＳ 明朝" w:hAnsi="ＭＳ 明朝" w:hint="eastAsia"/>
                <w:sz w:val="20"/>
                <w:szCs w:val="20"/>
              </w:rPr>
              <w:t>から概ね達成</w:t>
            </w:r>
            <w:r w:rsidRPr="00360FB6">
              <w:rPr>
                <w:rFonts w:ascii="ＭＳ 明朝" w:hAnsi="ＭＳ 明朝" w:hint="eastAsia"/>
                <w:sz w:val="20"/>
                <w:szCs w:val="20"/>
              </w:rPr>
              <w:t>。</w:t>
            </w:r>
          </w:p>
          <w:p w14:paraId="42E11318" w14:textId="43DB3DD8" w:rsidR="007F1EA4" w:rsidRPr="00360FB6" w:rsidRDefault="00360FB6" w:rsidP="007F1EA4">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１</w:t>
            </w:r>
            <w:r w:rsidR="00A35846" w:rsidRPr="00360FB6">
              <w:rPr>
                <w:rFonts w:ascii="ＭＳ 明朝" w:hAnsi="ＭＳ 明朝" w:hint="eastAsia"/>
                <w:sz w:val="20"/>
                <w:szCs w:val="20"/>
              </w:rPr>
              <w:t>，</w:t>
            </w:r>
            <w:r w:rsidRPr="00360FB6">
              <w:rPr>
                <w:rFonts w:ascii="ＭＳ 明朝" w:hAnsi="ＭＳ 明朝" w:hint="eastAsia"/>
                <w:sz w:val="20"/>
                <w:szCs w:val="20"/>
              </w:rPr>
              <w:t>２</w:t>
            </w:r>
            <w:r w:rsidR="00A35846" w:rsidRPr="00360FB6">
              <w:rPr>
                <w:rFonts w:ascii="ＭＳ 明朝" w:hAnsi="ＭＳ 明朝" w:hint="eastAsia"/>
                <w:sz w:val="20"/>
                <w:szCs w:val="20"/>
              </w:rPr>
              <w:t>年生：</w:t>
            </w:r>
            <w:r w:rsidR="007F1EA4" w:rsidRPr="00360FB6">
              <w:rPr>
                <w:rFonts w:ascii="ＭＳ 明朝" w:hAnsi="ＭＳ 明朝" w:hint="eastAsia"/>
                <w:sz w:val="20"/>
                <w:szCs w:val="20"/>
              </w:rPr>
              <w:t>英語での発表機会</w:t>
            </w:r>
            <w:r w:rsidR="00436720" w:rsidRPr="00360FB6">
              <w:rPr>
                <w:rFonts w:ascii="ＭＳ 明朝" w:hAnsi="ＭＳ 明朝" w:hint="eastAsia"/>
                <w:sz w:val="20"/>
                <w:szCs w:val="20"/>
              </w:rPr>
              <w:t>２</w:t>
            </w:r>
            <w:r w:rsidR="007F1EA4" w:rsidRPr="00360FB6">
              <w:rPr>
                <w:rFonts w:ascii="ＭＳ 明朝" w:hAnsi="ＭＳ 明朝" w:hint="eastAsia"/>
                <w:sz w:val="20"/>
                <w:szCs w:val="20"/>
              </w:rPr>
              <w:t>回/年</w:t>
            </w:r>
            <w:r w:rsidR="00A35846" w:rsidRPr="00360FB6">
              <w:rPr>
                <w:rFonts w:ascii="ＭＳ 明朝" w:hAnsi="ＭＳ 明朝" w:hint="eastAsia"/>
                <w:sz w:val="20"/>
                <w:szCs w:val="20"/>
              </w:rPr>
              <w:t>(〇)</w:t>
            </w:r>
          </w:p>
          <w:p w14:paraId="4FA6542A" w14:textId="77777777" w:rsidR="007F1EA4" w:rsidRPr="00360FB6" w:rsidRDefault="007F1EA4" w:rsidP="007F1EA4">
            <w:pPr>
              <w:spacing w:line="300" w:lineRule="exact"/>
              <w:rPr>
                <w:rFonts w:ascii="ＭＳ 明朝" w:hAnsi="ＭＳ 明朝"/>
                <w:sz w:val="20"/>
                <w:szCs w:val="20"/>
              </w:rPr>
            </w:pPr>
            <w:r w:rsidRPr="00360FB6">
              <w:rPr>
                <w:rFonts w:ascii="ＭＳ 明朝" w:hAnsi="ＭＳ 明朝" w:hint="eastAsia"/>
                <w:sz w:val="20"/>
                <w:szCs w:val="20"/>
              </w:rPr>
              <w:t xml:space="preserve">　　第二外国語発表会　</w:t>
            </w:r>
          </w:p>
          <w:p w14:paraId="3AF79DEF" w14:textId="77777777" w:rsidR="007F1EA4" w:rsidRPr="00360FB6" w:rsidRDefault="007F1EA4" w:rsidP="007F1EA4">
            <w:pPr>
              <w:spacing w:line="300" w:lineRule="exact"/>
              <w:ind w:firstLineChars="300" w:firstLine="600"/>
              <w:rPr>
                <w:rFonts w:ascii="ＭＳ 明朝" w:hAnsi="ＭＳ 明朝"/>
                <w:sz w:val="20"/>
                <w:szCs w:val="20"/>
              </w:rPr>
            </w:pPr>
            <w:r w:rsidRPr="00360FB6">
              <w:rPr>
                <w:rFonts w:ascii="ＭＳ 明朝" w:hAnsi="ＭＳ 明朝" w:hint="eastAsia"/>
                <w:sz w:val="20"/>
                <w:szCs w:val="20"/>
              </w:rPr>
              <w:t>仏語スケッチコンクール：優秀賞</w:t>
            </w:r>
          </w:p>
          <w:p w14:paraId="4872A906"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イ・生徒自己診断「国際交流・国際理解</w:t>
            </w:r>
          </w:p>
          <w:p w14:paraId="71CB24CB" w14:textId="77777777" w:rsidR="001079BC" w:rsidRPr="00360FB6" w:rsidRDefault="001079BC" w:rsidP="007F1EA4">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教育が充実」</w:t>
            </w:r>
            <w:r w:rsidRPr="00360FB6">
              <w:rPr>
                <w:rFonts w:ascii="ＭＳ 明朝" w:hAnsi="ＭＳ 明朝"/>
                <w:sz w:val="20"/>
                <w:szCs w:val="20"/>
              </w:rPr>
              <w:t>90</w:t>
            </w:r>
            <w:r w:rsidRPr="00360FB6">
              <w:rPr>
                <w:rFonts w:ascii="ＭＳ 明朝" w:hAnsi="ＭＳ 明朝" w:hint="eastAsia"/>
                <w:sz w:val="20"/>
                <w:szCs w:val="20"/>
              </w:rPr>
              <w:t>％</w:t>
            </w:r>
            <w:r w:rsidR="007F1EA4" w:rsidRPr="00360FB6">
              <w:rPr>
                <w:rFonts w:ascii="ＭＳ 明朝" w:hAnsi="ＭＳ 明朝" w:hint="eastAsia"/>
                <w:sz w:val="20"/>
                <w:szCs w:val="20"/>
              </w:rPr>
              <w:t>（〇）</w:t>
            </w:r>
          </w:p>
          <w:p w14:paraId="194F62E1" w14:textId="6E655D39" w:rsidR="001079BC" w:rsidRPr="00360FB6" w:rsidRDefault="001079BC" w:rsidP="001079BC">
            <w:pPr>
              <w:spacing w:line="300" w:lineRule="exact"/>
              <w:rPr>
                <w:rFonts w:ascii="ＭＳ 明朝" w:hAnsi="ＭＳ 明朝"/>
                <w:sz w:val="20"/>
                <w:szCs w:val="20"/>
              </w:rPr>
            </w:pPr>
          </w:p>
          <w:p w14:paraId="41B65110" w14:textId="77777777" w:rsidR="00C6346D" w:rsidRPr="00360FB6" w:rsidRDefault="00C6346D" w:rsidP="001079BC">
            <w:pPr>
              <w:spacing w:line="300" w:lineRule="exact"/>
              <w:rPr>
                <w:rFonts w:ascii="ＭＳ 明朝" w:hAnsi="ＭＳ 明朝"/>
                <w:sz w:val="20"/>
                <w:szCs w:val="20"/>
              </w:rPr>
            </w:pPr>
          </w:p>
          <w:p w14:paraId="15911135" w14:textId="77777777" w:rsidR="001079BC" w:rsidRPr="00360FB6" w:rsidRDefault="001079BC" w:rsidP="007F1EA4">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ア・学力生活実態調査英語（２年次８月実施）に</w:t>
            </w:r>
            <w:r w:rsidR="007F1EA4" w:rsidRPr="00360FB6">
              <w:rPr>
                <w:rFonts w:ascii="ＭＳ 明朝" w:hAnsi="ＭＳ 明朝" w:hint="eastAsia"/>
                <w:sz w:val="20"/>
                <w:szCs w:val="20"/>
              </w:rPr>
              <w:t>おける</w:t>
            </w:r>
            <w:r w:rsidRPr="00360FB6">
              <w:rPr>
                <w:rFonts w:ascii="ＭＳ 明朝" w:hAnsi="ＭＳ 明朝" w:hint="eastAsia"/>
                <w:sz w:val="20"/>
                <w:szCs w:val="20"/>
              </w:rPr>
              <w:t>学習到達度の人数</w:t>
            </w:r>
          </w:p>
          <w:p w14:paraId="794DCBF5" w14:textId="77777777" w:rsidR="001079BC" w:rsidRPr="00360FB6" w:rsidRDefault="001079BC" w:rsidP="007F1EA4">
            <w:pPr>
              <w:spacing w:line="300" w:lineRule="exact"/>
              <w:ind w:firstLineChars="300" w:firstLine="600"/>
              <w:rPr>
                <w:rFonts w:ascii="ＭＳ 明朝" w:hAnsi="ＭＳ 明朝"/>
                <w:sz w:val="20"/>
                <w:szCs w:val="20"/>
              </w:rPr>
            </w:pPr>
            <w:r w:rsidRPr="00360FB6">
              <w:rPr>
                <w:rFonts w:ascii="ＭＳ 明朝" w:hAnsi="ＭＳ 明朝"/>
                <w:sz w:val="20"/>
                <w:szCs w:val="20"/>
              </w:rPr>
              <w:t>A</w:t>
            </w:r>
            <w:r w:rsidRPr="00360FB6">
              <w:rPr>
                <w:rFonts w:ascii="ＭＳ 明朝" w:hAnsi="ＭＳ 明朝" w:hint="eastAsia"/>
                <w:sz w:val="20"/>
                <w:szCs w:val="20"/>
              </w:rPr>
              <w:t>３以上</w:t>
            </w:r>
            <w:r w:rsidR="00EB7CCF" w:rsidRPr="00360FB6">
              <w:rPr>
                <w:rFonts w:ascii="ＭＳ 明朝" w:hAnsi="ＭＳ 明朝" w:hint="eastAsia"/>
                <w:sz w:val="20"/>
                <w:szCs w:val="20"/>
              </w:rPr>
              <w:t>10.1</w:t>
            </w:r>
            <w:r w:rsidRPr="00360FB6">
              <w:rPr>
                <w:rFonts w:ascii="ＭＳ 明朝" w:hAnsi="ＭＳ 明朝" w:hint="eastAsia"/>
                <w:sz w:val="20"/>
                <w:szCs w:val="20"/>
              </w:rPr>
              <w:t>％</w:t>
            </w:r>
            <w:r w:rsidR="006B1A2D" w:rsidRPr="00360FB6">
              <w:rPr>
                <w:rFonts w:ascii="ＭＳ 明朝" w:hAnsi="ＭＳ 明朝" w:hint="eastAsia"/>
                <w:sz w:val="20"/>
                <w:szCs w:val="20"/>
              </w:rPr>
              <w:t>（◎）</w:t>
            </w:r>
          </w:p>
          <w:p w14:paraId="38966E90" w14:textId="77777777" w:rsidR="001079BC" w:rsidRPr="00360FB6" w:rsidRDefault="001079BC" w:rsidP="007F1EA4">
            <w:pPr>
              <w:spacing w:line="300" w:lineRule="exact"/>
              <w:ind w:firstLineChars="300" w:firstLine="600"/>
              <w:rPr>
                <w:rFonts w:ascii="ＭＳ 明朝" w:hAnsi="ＭＳ 明朝"/>
                <w:sz w:val="20"/>
                <w:szCs w:val="20"/>
              </w:rPr>
            </w:pPr>
            <w:r w:rsidRPr="00360FB6">
              <w:rPr>
                <w:rFonts w:ascii="ＭＳ 明朝" w:hAnsi="ＭＳ 明朝"/>
                <w:sz w:val="20"/>
                <w:szCs w:val="20"/>
              </w:rPr>
              <w:t>B</w:t>
            </w:r>
            <w:r w:rsidRPr="00360FB6">
              <w:rPr>
                <w:rFonts w:ascii="ＭＳ 明朝" w:hAnsi="ＭＳ 明朝" w:hint="eastAsia"/>
                <w:sz w:val="20"/>
                <w:szCs w:val="20"/>
              </w:rPr>
              <w:t>３以上</w:t>
            </w:r>
            <w:r w:rsidR="00EB7CCF" w:rsidRPr="00360FB6">
              <w:rPr>
                <w:rFonts w:ascii="ＭＳ 明朝" w:hAnsi="ＭＳ 明朝" w:hint="eastAsia"/>
                <w:sz w:val="20"/>
                <w:szCs w:val="20"/>
              </w:rPr>
              <w:t>71.1</w:t>
            </w:r>
            <w:r w:rsidRPr="00360FB6">
              <w:rPr>
                <w:rFonts w:ascii="ＭＳ 明朝" w:hAnsi="ＭＳ 明朝" w:hint="eastAsia"/>
                <w:sz w:val="20"/>
                <w:szCs w:val="20"/>
              </w:rPr>
              <w:t>％</w:t>
            </w:r>
            <w:r w:rsidR="006B1A2D" w:rsidRPr="00360FB6">
              <w:rPr>
                <w:rFonts w:ascii="ＭＳ 明朝" w:hAnsi="ＭＳ 明朝" w:hint="eastAsia"/>
                <w:sz w:val="20"/>
                <w:szCs w:val="20"/>
              </w:rPr>
              <w:t>（◎）</w:t>
            </w:r>
          </w:p>
          <w:p w14:paraId="7E1C6E30" w14:textId="77777777" w:rsidR="001079BC" w:rsidRPr="00360FB6" w:rsidRDefault="001079BC" w:rsidP="001079BC">
            <w:pPr>
              <w:spacing w:line="300" w:lineRule="exact"/>
              <w:rPr>
                <w:rFonts w:ascii="ＭＳ 明朝" w:hAnsi="ＭＳ 明朝"/>
                <w:sz w:val="20"/>
                <w:szCs w:val="20"/>
              </w:rPr>
            </w:pPr>
          </w:p>
          <w:p w14:paraId="23BC2C83" w14:textId="77777777" w:rsidR="001079BC" w:rsidRPr="00360FB6" w:rsidRDefault="001079BC" w:rsidP="007F1EA4">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 xml:space="preserve">イ・授業やレシテーションやスピーキングコンテスト等で生徒が発表する機会　</w:t>
            </w:r>
          </w:p>
          <w:p w14:paraId="050467D9" w14:textId="77777777" w:rsidR="001079BC" w:rsidRPr="00360FB6" w:rsidRDefault="001079BC" w:rsidP="007F1EA4">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普通科</w:t>
            </w:r>
            <w:r w:rsidRPr="00360FB6">
              <w:rPr>
                <w:rFonts w:ascii="ＭＳ 明朝" w:hAnsi="ＭＳ 明朝"/>
                <w:sz w:val="20"/>
                <w:szCs w:val="20"/>
              </w:rPr>
              <w:t>10</w:t>
            </w:r>
            <w:r w:rsidRPr="00360FB6">
              <w:rPr>
                <w:rFonts w:ascii="ＭＳ 明朝" w:hAnsi="ＭＳ 明朝" w:hint="eastAsia"/>
                <w:sz w:val="20"/>
                <w:szCs w:val="20"/>
              </w:rPr>
              <w:t>回、国際文化科</w:t>
            </w:r>
            <w:r w:rsidRPr="00360FB6">
              <w:rPr>
                <w:rFonts w:ascii="ＭＳ 明朝" w:hAnsi="ＭＳ 明朝"/>
                <w:sz w:val="20"/>
                <w:szCs w:val="20"/>
              </w:rPr>
              <w:t>20</w:t>
            </w:r>
            <w:r w:rsidRPr="00360FB6">
              <w:rPr>
                <w:rFonts w:ascii="ＭＳ 明朝" w:hAnsi="ＭＳ 明朝" w:hint="eastAsia"/>
                <w:sz w:val="20"/>
                <w:szCs w:val="20"/>
              </w:rPr>
              <w:t>回以上</w:t>
            </w:r>
          </w:p>
          <w:p w14:paraId="1510A389" w14:textId="77777777" w:rsidR="001079BC" w:rsidRPr="00360FB6" w:rsidRDefault="001079BC" w:rsidP="007F1EA4">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 xml:space="preserve">　 [普通科</w:t>
            </w:r>
            <w:r w:rsidR="00214BA8" w:rsidRPr="00360FB6">
              <w:rPr>
                <w:rFonts w:ascii="ＭＳ 明朝" w:hAnsi="ＭＳ 明朝" w:hint="eastAsia"/>
                <w:sz w:val="20"/>
                <w:szCs w:val="20"/>
              </w:rPr>
              <w:t>25</w:t>
            </w:r>
            <w:r w:rsidRPr="00360FB6">
              <w:rPr>
                <w:rFonts w:ascii="ＭＳ 明朝" w:hAnsi="ＭＳ 明朝" w:hint="eastAsia"/>
                <w:sz w:val="20"/>
                <w:szCs w:val="20"/>
              </w:rPr>
              <w:t>回、国際文化科</w:t>
            </w:r>
            <w:r w:rsidR="00214BA8" w:rsidRPr="00360FB6">
              <w:rPr>
                <w:rFonts w:ascii="ＭＳ 明朝" w:hAnsi="ＭＳ 明朝" w:hint="eastAsia"/>
                <w:sz w:val="20"/>
                <w:szCs w:val="20"/>
              </w:rPr>
              <w:t>34回</w:t>
            </w:r>
            <w:r w:rsidRPr="00360FB6">
              <w:rPr>
                <w:rFonts w:ascii="ＭＳ 明朝" w:hAnsi="ＭＳ 明朝" w:hint="eastAsia"/>
                <w:sz w:val="20"/>
                <w:szCs w:val="20"/>
              </w:rPr>
              <w:t>]</w:t>
            </w:r>
            <w:r w:rsidR="00214BA8" w:rsidRPr="00360FB6">
              <w:rPr>
                <w:rFonts w:ascii="ＭＳ 明朝" w:hAnsi="ＭＳ 明朝" w:hint="eastAsia"/>
                <w:sz w:val="20"/>
                <w:szCs w:val="20"/>
              </w:rPr>
              <w:t>（◎）</w:t>
            </w:r>
          </w:p>
          <w:p w14:paraId="3A5E7EFC" w14:textId="77777777" w:rsidR="001079BC" w:rsidRPr="00360FB6" w:rsidRDefault="001079BC" w:rsidP="001079BC">
            <w:pPr>
              <w:spacing w:line="300" w:lineRule="exact"/>
              <w:rPr>
                <w:rFonts w:ascii="ＭＳ 明朝" w:hAnsi="ＭＳ 明朝"/>
                <w:sz w:val="20"/>
                <w:szCs w:val="20"/>
              </w:rPr>
            </w:pPr>
          </w:p>
          <w:p w14:paraId="563A5692"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ウ・国際文化科３年次</w:t>
            </w:r>
            <w:r w:rsidRPr="00360FB6">
              <w:rPr>
                <w:rFonts w:ascii="ＭＳ 明朝" w:hAnsi="ＭＳ 明朝"/>
                <w:sz w:val="20"/>
                <w:szCs w:val="20"/>
              </w:rPr>
              <w:t>12</w:t>
            </w:r>
            <w:r w:rsidRPr="00360FB6">
              <w:rPr>
                <w:rFonts w:ascii="ＭＳ 明朝" w:hAnsi="ＭＳ 明朝" w:hint="eastAsia"/>
                <w:sz w:val="20"/>
                <w:szCs w:val="20"/>
              </w:rPr>
              <w:t>月</w:t>
            </w:r>
            <w:r w:rsidRPr="00360FB6">
              <w:rPr>
                <w:rFonts w:ascii="ＭＳ 明朝" w:hAnsi="ＭＳ 明朝"/>
                <w:sz w:val="20"/>
                <w:szCs w:val="20"/>
              </w:rPr>
              <w:t>CEFR</w:t>
            </w:r>
            <w:r w:rsidRPr="00360FB6">
              <w:rPr>
                <w:rFonts w:ascii="ＭＳ 明朝" w:hAnsi="ＭＳ 明朝" w:hint="eastAsia"/>
                <w:sz w:val="20"/>
                <w:szCs w:val="20"/>
              </w:rPr>
              <w:t>-</w:t>
            </w:r>
            <w:r w:rsidRPr="00360FB6">
              <w:rPr>
                <w:rFonts w:ascii="ＭＳ 明朝" w:hAnsi="ＭＳ 明朝"/>
                <w:sz w:val="20"/>
                <w:szCs w:val="20"/>
              </w:rPr>
              <w:t>J</w:t>
            </w:r>
            <w:r w:rsidRPr="00360FB6">
              <w:rPr>
                <w:rFonts w:ascii="ＭＳ 明朝" w:hAnsi="ＭＳ 明朝" w:hint="eastAsia"/>
                <w:sz w:val="20"/>
                <w:szCs w:val="20"/>
              </w:rPr>
              <w:t>の</w:t>
            </w:r>
          </w:p>
          <w:p w14:paraId="171814C1" w14:textId="466CC555" w:rsidR="001079BC" w:rsidRPr="00360FB6" w:rsidRDefault="001079BC" w:rsidP="007F1EA4">
            <w:pPr>
              <w:spacing w:line="300" w:lineRule="exact"/>
              <w:ind w:firstLineChars="200" w:firstLine="400"/>
              <w:rPr>
                <w:rFonts w:ascii="ＭＳ 明朝" w:hAnsi="ＭＳ 明朝"/>
                <w:sz w:val="20"/>
                <w:szCs w:val="20"/>
              </w:rPr>
            </w:pPr>
            <w:r w:rsidRPr="00360FB6">
              <w:rPr>
                <w:rFonts w:ascii="ＭＳ 明朝" w:hAnsi="ＭＳ 明朝"/>
                <w:sz w:val="20"/>
                <w:szCs w:val="20"/>
              </w:rPr>
              <w:t>B1.1</w:t>
            </w:r>
            <w:r w:rsidRPr="00360FB6">
              <w:rPr>
                <w:rFonts w:ascii="ＭＳ 明朝" w:hAnsi="ＭＳ 明朝" w:hint="eastAsia"/>
                <w:sz w:val="20"/>
                <w:szCs w:val="20"/>
              </w:rPr>
              <w:t>以上</w:t>
            </w:r>
            <w:r w:rsidR="009F4278" w:rsidRPr="00360FB6">
              <w:rPr>
                <w:rFonts w:ascii="ＭＳ 明朝" w:hAnsi="ＭＳ 明朝" w:hint="eastAsia"/>
                <w:sz w:val="20"/>
                <w:szCs w:val="20"/>
              </w:rPr>
              <w:t>46</w:t>
            </w:r>
            <w:r w:rsidRPr="00360FB6">
              <w:rPr>
                <w:rFonts w:ascii="ＭＳ 明朝" w:hAnsi="ＭＳ 明朝" w:hint="eastAsia"/>
                <w:sz w:val="20"/>
                <w:szCs w:val="20"/>
              </w:rPr>
              <w:t>％、</w:t>
            </w:r>
            <w:r w:rsidRPr="00360FB6">
              <w:rPr>
                <w:rFonts w:ascii="ＭＳ 明朝" w:hAnsi="ＭＳ 明朝"/>
                <w:sz w:val="20"/>
                <w:szCs w:val="20"/>
              </w:rPr>
              <w:t>A2.2</w:t>
            </w:r>
            <w:r w:rsidRPr="00360FB6">
              <w:rPr>
                <w:rFonts w:ascii="ＭＳ 明朝" w:hAnsi="ＭＳ 明朝" w:hint="eastAsia"/>
                <w:sz w:val="20"/>
                <w:szCs w:val="20"/>
              </w:rPr>
              <w:t>以上</w:t>
            </w:r>
            <w:r w:rsidRPr="00360FB6">
              <w:rPr>
                <w:rFonts w:ascii="ＭＳ 明朝" w:hAnsi="ＭＳ 明朝"/>
                <w:sz w:val="20"/>
                <w:szCs w:val="20"/>
              </w:rPr>
              <w:t>100</w:t>
            </w:r>
            <w:r w:rsidRPr="00360FB6">
              <w:rPr>
                <w:rFonts w:ascii="ＭＳ 明朝" w:hAnsi="ＭＳ 明朝" w:hint="eastAsia"/>
                <w:sz w:val="20"/>
                <w:szCs w:val="20"/>
              </w:rPr>
              <w:t>％</w:t>
            </w:r>
            <w:r w:rsidR="00550E8E" w:rsidRPr="00360FB6">
              <w:rPr>
                <w:rFonts w:ascii="ＭＳ 明朝" w:hAnsi="ＭＳ 明朝" w:hint="eastAsia"/>
                <w:sz w:val="20"/>
                <w:szCs w:val="20"/>
              </w:rPr>
              <w:t>（〇）</w:t>
            </w:r>
          </w:p>
          <w:p w14:paraId="55DB1A88" w14:textId="397F0579" w:rsidR="00A35846" w:rsidRPr="00360FB6" w:rsidRDefault="00E5139B" w:rsidP="00BD1EF5">
            <w:pPr>
              <w:spacing w:line="300" w:lineRule="exact"/>
              <w:ind w:leftChars="100" w:left="210"/>
              <w:rPr>
                <w:rFonts w:ascii="ＭＳ 明朝" w:hAnsi="ＭＳ 明朝"/>
                <w:sz w:val="20"/>
                <w:szCs w:val="20"/>
              </w:rPr>
            </w:pPr>
            <w:r w:rsidRPr="00360FB6">
              <w:rPr>
                <w:rFonts w:ascii="ＭＳ 明朝" w:hAnsi="ＭＳ 明朝" w:hint="eastAsia"/>
                <w:sz w:val="20"/>
                <w:szCs w:val="20"/>
              </w:rPr>
              <w:t>指標には達しなかったが、昨年度実績は維持したことにより</w:t>
            </w:r>
            <w:r w:rsidR="00BD1EF5" w:rsidRPr="00360FB6">
              <w:rPr>
                <w:rFonts w:ascii="ＭＳ 明朝" w:hAnsi="ＭＳ 明朝" w:hint="eastAsia"/>
                <w:sz w:val="20"/>
                <w:szCs w:val="20"/>
              </w:rPr>
              <w:t>概ね達成している</w:t>
            </w:r>
            <w:r w:rsidRPr="00360FB6">
              <w:rPr>
                <w:rFonts w:ascii="ＭＳ 明朝" w:hAnsi="ＭＳ 明朝" w:hint="eastAsia"/>
                <w:sz w:val="20"/>
                <w:szCs w:val="20"/>
              </w:rPr>
              <w:t>。</w:t>
            </w:r>
          </w:p>
          <w:p w14:paraId="11E0F14E" w14:textId="77777777" w:rsidR="001079BC" w:rsidRPr="00360FB6" w:rsidRDefault="007F1EA4" w:rsidP="001079BC">
            <w:pPr>
              <w:spacing w:line="300" w:lineRule="exact"/>
              <w:rPr>
                <w:rFonts w:ascii="ＭＳ 明朝" w:hAnsi="ＭＳ 明朝"/>
                <w:sz w:val="20"/>
                <w:szCs w:val="20"/>
              </w:rPr>
            </w:pPr>
            <w:r w:rsidRPr="00360FB6">
              <w:rPr>
                <w:rFonts w:ascii="ＭＳ 明朝" w:hAnsi="ＭＳ 明朝" w:hint="eastAsia"/>
                <w:sz w:val="20"/>
                <w:szCs w:val="20"/>
              </w:rPr>
              <w:t xml:space="preserve">　・英検準１級以上合格者０</w:t>
            </w:r>
            <w:r w:rsidR="001079BC" w:rsidRPr="00360FB6">
              <w:rPr>
                <w:rFonts w:ascii="ＭＳ 明朝" w:hAnsi="ＭＳ 明朝" w:hint="eastAsia"/>
                <w:sz w:val="20"/>
                <w:szCs w:val="20"/>
              </w:rPr>
              <w:t>名</w:t>
            </w:r>
            <w:r w:rsidRPr="00360FB6">
              <w:rPr>
                <w:rFonts w:ascii="ＭＳ 明朝" w:hAnsi="ＭＳ 明朝" w:hint="eastAsia"/>
                <w:sz w:val="20"/>
                <w:szCs w:val="20"/>
              </w:rPr>
              <w:t>（1/26時点）（△）</w:t>
            </w:r>
          </w:p>
          <w:p w14:paraId="7D95F1DB" w14:textId="77777777" w:rsidR="00AD050A" w:rsidRPr="00360FB6" w:rsidRDefault="00AD050A" w:rsidP="001079BC">
            <w:pPr>
              <w:spacing w:line="300" w:lineRule="exact"/>
              <w:rPr>
                <w:rFonts w:ascii="HG丸ｺﾞｼｯｸM-PRO" w:eastAsia="HG丸ｺﾞｼｯｸM-PRO" w:hAnsi="HG丸ｺﾞｼｯｸM-PRO"/>
                <w:sz w:val="18"/>
                <w:szCs w:val="18"/>
              </w:rPr>
            </w:pPr>
            <w:r w:rsidRPr="00360FB6">
              <w:rPr>
                <w:rFonts w:ascii="ＭＳ 明朝" w:hAnsi="ＭＳ 明朝" w:hint="eastAsia"/>
                <w:sz w:val="20"/>
                <w:szCs w:val="20"/>
              </w:rPr>
              <w:t xml:space="preserve">　　</w:t>
            </w:r>
            <w:r w:rsidRPr="00360FB6">
              <w:rPr>
                <w:rFonts w:ascii="HG丸ｺﾞｼｯｸM-PRO" w:eastAsia="HG丸ｺﾞｼｯｸM-PRO" w:hAnsi="HG丸ｺﾞｼｯｸM-PRO" w:hint="eastAsia"/>
                <w:sz w:val="18"/>
                <w:szCs w:val="18"/>
              </w:rPr>
              <w:t>受検に向けた生徒へのアプローチを考えてく</w:t>
            </w:r>
          </w:p>
          <w:p w14:paraId="7C6C6B6C" w14:textId="77777777" w:rsidR="00D1020A" w:rsidRPr="00360FB6" w:rsidRDefault="00D1020A">
            <w:pPr>
              <w:spacing w:line="300" w:lineRule="exact"/>
              <w:rPr>
                <w:rFonts w:ascii="ＭＳ 明朝" w:hAnsi="ＭＳ 明朝"/>
                <w:sz w:val="20"/>
                <w:szCs w:val="20"/>
              </w:rPr>
            </w:pPr>
          </w:p>
        </w:tc>
      </w:tr>
      <w:tr w:rsidR="00D1020A" w14:paraId="5269908D" w14:textId="77777777">
        <w:trPr>
          <w:cantSplit/>
          <w:trHeight w:val="5073"/>
          <w:jc w:val="center"/>
        </w:trPr>
        <w:tc>
          <w:tcPr>
            <w:tcW w:w="881" w:type="dxa"/>
            <w:shd w:val="clear" w:color="auto" w:fill="auto"/>
            <w:tcMar>
              <w:top w:w="85" w:type="dxa"/>
              <w:left w:w="85" w:type="dxa"/>
              <w:bottom w:w="85" w:type="dxa"/>
              <w:right w:w="85" w:type="dxa"/>
            </w:tcMar>
            <w:textDirection w:val="tbRlV"/>
            <w:vAlign w:val="center"/>
          </w:tcPr>
          <w:p w14:paraId="57D9D293" w14:textId="77777777" w:rsidR="00D1020A" w:rsidRPr="00360FB6" w:rsidRDefault="00881A50">
            <w:pPr>
              <w:spacing w:line="300" w:lineRule="exact"/>
              <w:ind w:left="113" w:right="113"/>
              <w:jc w:val="center"/>
              <w:rPr>
                <w:rFonts w:ascii="ＭＳ 明朝" w:hAnsi="ＭＳ 明朝"/>
                <w:sz w:val="24"/>
                <w:szCs w:val="20"/>
              </w:rPr>
            </w:pPr>
            <w:r w:rsidRPr="00360FB6">
              <w:rPr>
                <w:rFonts w:hint="eastAsia"/>
              </w:rPr>
              <w:lastRenderedPageBreak/>
              <w:t>５</w:t>
            </w:r>
            <w:r w:rsidRPr="00360FB6">
              <w:rPr>
                <w:rFonts w:ascii="ＭＳ 明朝" w:hAnsi="ＭＳ 明朝" w:hint="eastAsia"/>
                <w:b/>
                <w:bCs/>
                <w:sz w:val="24"/>
                <w:szCs w:val="20"/>
              </w:rPr>
              <w:t xml:space="preserve">　</w:t>
            </w:r>
            <w:r w:rsidRPr="00360FB6">
              <w:rPr>
                <w:rFonts w:ascii="ＭＳ 明朝" w:hAnsi="ＭＳ 明朝"/>
                <w:b/>
                <w:bCs/>
                <w:sz w:val="24"/>
                <w:szCs w:val="20"/>
              </w:rPr>
              <w:t>学校力の向上</w:t>
            </w:r>
          </w:p>
        </w:tc>
        <w:tc>
          <w:tcPr>
            <w:tcW w:w="1808" w:type="dxa"/>
            <w:shd w:val="clear" w:color="auto" w:fill="auto"/>
            <w:tcMar>
              <w:top w:w="85" w:type="dxa"/>
              <w:left w:w="85" w:type="dxa"/>
              <w:bottom w:w="85" w:type="dxa"/>
              <w:right w:w="85" w:type="dxa"/>
            </w:tcMar>
          </w:tcPr>
          <w:p w14:paraId="5A703F8C" w14:textId="77777777" w:rsidR="00D1020A" w:rsidRPr="00360FB6" w:rsidRDefault="00881A50">
            <w:pPr>
              <w:pStyle w:val="1"/>
              <w:numPr>
                <w:ilvl w:val="0"/>
                <w:numId w:val="6"/>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業務の効率化と生産性を向上させる仕組みづくり及び働き方改革の推進</w:t>
            </w:r>
          </w:p>
          <w:p w14:paraId="1F42B826" w14:textId="77777777" w:rsidR="00D1020A" w:rsidRPr="00360FB6" w:rsidRDefault="00D1020A">
            <w:pPr>
              <w:spacing w:line="300" w:lineRule="exact"/>
              <w:rPr>
                <w:rFonts w:ascii="HGPｺﾞｼｯｸM" w:eastAsia="HGPｺﾞｼｯｸM" w:hAnsi="ＭＳ 明朝"/>
                <w:sz w:val="20"/>
                <w:szCs w:val="20"/>
              </w:rPr>
            </w:pPr>
          </w:p>
          <w:p w14:paraId="5D9F5EEC" w14:textId="77777777" w:rsidR="00D1020A" w:rsidRPr="00360FB6" w:rsidRDefault="00D1020A">
            <w:pPr>
              <w:spacing w:line="300" w:lineRule="exact"/>
              <w:rPr>
                <w:rFonts w:ascii="HGPｺﾞｼｯｸM" w:eastAsia="HGPｺﾞｼｯｸM" w:hAnsi="ＭＳ 明朝"/>
                <w:sz w:val="20"/>
                <w:szCs w:val="20"/>
              </w:rPr>
            </w:pPr>
          </w:p>
          <w:p w14:paraId="46096AC3" w14:textId="77777777" w:rsidR="00D1020A" w:rsidRPr="00360FB6" w:rsidRDefault="00D1020A">
            <w:pPr>
              <w:spacing w:line="300" w:lineRule="exact"/>
              <w:rPr>
                <w:rFonts w:ascii="HGPｺﾞｼｯｸM" w:eastAsia="HGPｺﾞｼｯｸM" w:hAnsi="ＭＳ 明朝"/>
                <w:sz w:val="20"/>
                <w:szCs w:val="20"/>
              </w:rPr>
            </w:pPr>
          </w:p>
          <w:p w14:paraId="72518B4F" w14:textId="77777777" w:rsidR="00D1020A" w:rsidRPr="00360FB6" w:rsidRDefault="00D1020A">
            <w:pPr>
              <w:spacing w:line="300" w:lineRule="exact"/>
              <w:rPr>
                <w:rFonts w:ascii="HGPｺﾞｼｯｸM" w:eastAsia="HGPｺﾞｼｯｸM" w:hAnsi="ＭＳ 明朝"/>
                <w:sz w:val="20"/>
                <w:szCs w:val="20"/>
              </w:rPr>
            </w:pPr>
          </w:p>
          <w:p w14:paraId="3D5A590D" w14:textId="77777777" w:rsidR="00D1020A" w:rsidRPr="00360FB6" w:rsidRDefault="00D1020A">
            <w:pPr>
              <w:spacing w:line="300" w:lineRule="exact"/>
              <w:rPr>
                <w:rFonts w:ascii="HGPｺﾞｼｯｸM" w:eastAsia="HGPｺﾞｼｯｸM" w:hAnsi="ＭＳ 明朝"/>
                <w:sz w:val="20"/>
                <w:szCs w:val="20"/>
              </w:rPr>
            </w:pPr>
          </w:p>
          <w:p w14:paraId="4E170B3C" w14:textId="77777777" w:rsidR="00D1020A" w:rsidRPr="00360FB6" w:rsidRDefault="00D1020A">
            <w:pPr>
              <w:spacing w:line="300" w:lineRule="exact"/>
              <w:rPr>
                <w:rFonts w:ascii="HGPｺﾞｼｯｸM" w:eastAsia="HGPｺﾞｼｯｸM" w:hAnsi="ＭＳ 明朝"/>
                <w:sz w:val="20"/>
                <w:szCs w:val="20"/>
              </w:rPr>
            </w:pPr>
          </w:p>
          <w:p w14:paraId="6516C986" w14:textId="77777777" w:rsidR="00D1020A" w:rsidRPr="00360FB6" w:rsidRDefault="00D1020A">
            <w:pPr>
              <w:spacing w:line="300" w:lineRule="exact"/>
              <w:rPr>
                <w:rFonts w:ascii="HGPｺﾞｼｯｸM" w:eastAsia="HGPｺﾞｼｯｸM" w:hAnsi="ＭＳ 明朝"/>
                <w:sz w:val="20"/>
                <w:szCs w:val="20"/>
              </w:rPr>
            </w:pPr>
          </w:p>
          <w:p w14:paraId="363DF385" w14:textId="77777777" w:rsidR="00550E8E" w:rsidRPr="00360FB6" w:rsidRDefault="00550E8E">
            <w:pPr>
              <w:spacing w:line="300" w:lineRule="exact"/>
              <w:rPr>
                <w:rFonts w:ascii="HGPｺﾞｼｯｸM" w:eastAsia="HGPｺﾞｼｯｸM" w:hAnsi="ＭＳ 明朝"/>
                <w:sz w:val="20"/>
                <w:szCs w:val="20"/>
              </w:rPr>
            </w:pPr>
          </w:p>
          <w:p w14:paraId="01B406FE" w14:textId="77777777" w:rsidR="00D1020A" w:rsidRPr="00360FB6" w:rsidRDefault="00881A50">
            <w:pPr>
              <w:pStyle w:val="1"/>
              <w:numPr>
                <w:ilvl w:val="0"/>
                <w:numId w:val="6"/>
              </w:numPr>
              <w:spacing w:line="300" w:lineRule="exact"/>
              <w:ind w:leftChars="0"/>
              <w:rPr>
                <w:rFonts w:ascii="HGPｺﾞｼｯｸM" w:eastAsia="HGPｺﾞｼｯｸM" w:hAnsi="ＭＳ 明朝"/>
                <w:sz w:val="20"/>
                <w:szCs w:val="20"/>
              </w:rPr>
            </w:pPr>
            <w:r w:rsidRPr="00360FB6">
              <w:rPr>
                <w:rFonts w:ascii="HGPｺﾞｼｯｸM" w:eastAsia="HGPｺﾞｼｯｸM" w:hAnsi="ＭＳ 明朝" w:hint="eastAsia"/>
                <w:sz w:val="20"/>
                <w:szCs w:val="20"/>
              </w:rPr>
              <w:t>広報活動の充実、開かれた学校づくりの推進</w:t>
            </w:r>
          </w:p>
          <w:p w14:paraId="727CF14C" w14:textId="77777777" w:rsidR="00D1020A" w:rsidRPr="00360FB6" w:rsidRDefault="00D1020A">
            <w:pPr>
              <w:spacing w:line="300" w:lineRule="exact"/>
              <w:rPr>
                <w:rFonts w:ascii="HGPｺﾞｼｯｸM" w:eastAsia="HGPｺﾞｼｯｸM" w:hAnsi="ＭＳ 明朝"/>
                <w:sz w:val="20"/>
                <w:szCs w:val="20"/>
              </w:rPr>
            </w:pPr>
          </w:p>
          <w:p w14:paraId="3E41E533" w14:textId="77777777" w:rsidR="00D1020A" w:rsidRPr="00360FB6" w:rsidRDefault="00D1020A">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102B85D"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ア・</w:t>
            </w:r>
            <w:r w:rsidRPr="00360FB6">
              <w:rPr>
                <w:rFonts w:hint="eastAsia"/>
              </w:rPr>
              <w:t>５</w:t>
            </w:r>
            <w:r w:rsidRPr="00360FB6">
              <w:rPr>
                <w:rFonts w:ascii="HGPｺﾞｼｯｸM" w:eastAsia="HGPｺﾞｼｯｸM" w:hAnsi="ＭＳ 明朝" w:hint="eastAsia"/>
                <w:sz w:val="20"/>
                <w:szCs w:val="20"/>
              </w:rPr>
              <w:t>分掌体制において業務分担を明確にする。</w:t>
            </w:r>
          </w:p>
          <w:p w14:paraId="60676B4D" w14:textId="77777777" w:rsidR="00D1020A" w:rsidRPr="00360FB6" w:rsidRDefault="00881A50">
            <w:pPr>
              <w:spacing w:line="300" w:lineRule="exact"/>
              <w:ind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・教科・学年・分掌の持続可能な協働体制を確</w:t>
            </w:r>
          </w:p>
          <w:p w14:paraId="7A8C468E" w14:textId="77777777" w:rsidR="00D1020A" w:rsidRPr="00360FB6" w:rsidRDefault="00881A50">
            <w:pPr>
              <w:spacing w:line="300" w:lineRule="exact"/>
              <w:ind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立する。</w:t>
            </w:r>
          </w:p>
          <w:p w14:paraId="727BBC3B" w14:textId="77777777" w:rsidR="00D1020A" w:rsidRPr="00360FB6" w:rsidRDefault="00D1020A" w:rsidP="003456F4">
            <w:pPr>
              <w:spacing w:line="300" w:lineRule="exact"/>
              <w:rPr>
                <w:rFonts w:ascii="HGPｺﾞｼｯｸM" w:eastAsia="HGPｺﾞｼｯｸM" w:hAnsi="ＭＳ 明朝"/>
                <w:sz w:val="20"/>
                <w:szCs w:val="20"/>
              </w:rPr>
            </w:pPr>
          </w:p>
          <w:p w14:paraId="0FF10D03" w14:textId="77777777" w:rsidR="003456F4" w:rsidRPr="00360FB6" w:rsidRDefault="003456F4" w:rsidP="003456F4">
            <w:pPr>
              <w:spacing w:line="300" w:lineRule="exact"/>
              <w:rPr>
                <w:rFonts w:ascii="HGPｺﾞｼｯｸM" w:eastAsia="HGPｺﾞｼｯｸM" w:hAnsi="ＭＳ 明朝"/>
                <w:sz w:val="20"/>
                <w:szCs w:val="20"/>
              </w:rPr>
            </w:pPr>
          </w:p>
          <w:p w14:paraId="2D8CDD05" w14:textId="77777777" w:rsidR="00550E8E" w:rsidRPr="00360FB6" w:rsidRDefault="00550E8E" w:rsidP="003456F4">
            <w:pPr>
              <w:spacing w:line="300" w:lineRule="exact"/>
              <w:rPr>
                <w:rFonts w:ascii="HGPｺﾞｼｯｸM" w:eastAsia="HGPｺﾞｼｯｸM" w:hAnsi="ＭＳ 明朝"/>
                <w:sz w:val="20"/>
                <w:szCs w:val="20"/>
              </w:rPr>
            </w:pPr>
          </w:p>
          <w:p w14:paraId="1007D3BF"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イ・人権、防災、</w:t>
            </w:r>
            <w:r w:rsidRPr="00360FB6">
              <w:rPr>
                <w:rFonts w:ascii="HGPｺﾞｼｯｸM" w:eastAsia="HGPｺﾞｼｯｸM" w:hAnsi="ＭＳ 明朝"/>
                <w:sz w:val="20"/>
                <w:szCs w:val="20"/>
              </w:rPr>
              <w:t>ICT</w:t>
            </w:r>
            <w:r w:rsidRPr="00360FB6">
              <w:rPr>
                <w:rFonts w:ascii="HGPｺﾞｼｯｸM" w:eastAsia="HGPｺﾞｼｯｸM" w:hAnsi="ＭＳ 明朝" w:hint="eastAsia"/>
                <w:sz w:val="20"/>
                <w:szCs w:val="20"/>
              </w:rPr>
              <w:t>、授業改善に係る職員研修を</w:t>
            </w:r>
          </w:p>
          <w:p w14:paraId="17531271"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各</w:t>
            </w:r>
            <w:r w:rsidRPr="00360FB6">
              <w:rPr>
                <w:rFonts w:hint="eastAsia"/>
              </w:rPr>
              <w:t>１</w:t>
            </w:r>
            <w:r w:rsidRPr="00360FB6">
              <w:rPr>
                <w:rFonts w:ascii="HGPｺﾞｼｯｸM" w:eastAsia="HGPｺﾞｼｯｸM" w:hAnsi="ＭＳ 明朝" w:hint="eastAsia"/>
                <w:sz w:val="20"/>
                <w:szCs w:val="20"/>
              </w:rPr>
              <w:t>回実施する。</w:t>
            </w:r>
          </w:p>
          <w:p w14:paraId="68F73A89" w14:textId="77777777" w:rsidR="00D1020A" w:rsidRPr="00360FB6" w:rsidRDefault="00D1020A">
            <w:pPr>
              <w:spacing w:line="300" w:lineRule="exact"/>
              <w:rPr>
                <w:rFonts w:ascii="HGPｺﾞｼｯｸM" w:eastAsia="HGPｺﾞｼｯｸM" w:hAnsi="ＭＳ 明朝"/>
                <w:sz w:val="20"/>
                <w:szCs w:val="20"/>
              </w:rPr>
            </w:pPr>
          </w:p>
          <w:p w14:paraId="6F8D9087"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ウ・</w:t>
            </w:r>
            <w:r w:rsidRPr="00360FB6">
              <w:rPr>
                <w:rFonts w:ascii="HGPｺﾞｼｯｸM" w:eastAsia="HGPｺﾞｼｯｸM" w:hAnsi="ＭＳ 明朝"/>
                <w:sz w:val="20"/>
                <w:szCs w:val="20"/>
              </w:rPr>
              <w:t>ICT</w:t>
            </w:r>
            <w:r w:rsidRPr="00360FB6">
              <w:rPr>
                <w:rFonts w:ascii="HGPｺﾞｼｯｸM" w:eastAsia="HGPｺﾞｼｯｸM" w:hAnsi="ＭＳ 明朝" w:hint="eastAsia"/>
                <w:sz w:val="20"/>
                <w:szCs w:val="20"/>
              </w:rPr>
              <w:t>ソリューションを活用した会議のスリム化及び</w:t>
            </w:r>
          </w:p>
          <w:p w14:paraId="24EE876D" w14:textId="77777777" w:rsidR="00D1020A" w:rsidRPr="00360FB6" w:rsidRDefault="00881A50">
            <w:pPr>
              <w:spacing w:line="300" w:lineRule="exact"/>
              <w:ind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情報共有の効率化を実現する。</w:t>
            </w:r>
          </w:p>
          <w:p w14:paraId="6DCE2827"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・超過勤務の加算時間や除外時間の入力を促し、</w:t>
            </w:r>
          </w:p>
          <w:p w14:paraId="18E74BEB"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正確な勤務時間を把握する。</w:t>
            </w:r>
          </w:p>
          <w:p w14:paraId="7C5831A3" w14:textId="77777777" w:rsidR="00D1020A" w:rsidRPr="00360FB6" w:rsidRDefault="00D1020A">
            <w:pPr>
              <w:spacing w:line="300" w:lineRule="exact"/>
              <w:rPr>
                <w:rFonts w:ascii="HGPｺﾞｼｯｸM" w:eastAsia="HGPｺﾞｼｯｸM" w:hAnsi="ＭＳ 明朝"/>
                <w:sz w:val="20"/>
                <w:szCs w:val="20"/>
              </w:rPr>
            </w:pPr>
          </w:p>
          <w:p w14:paraId="5E752E0D"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ア・「花園</w:t>
            </w:r>
            <w:r w:rsidRPr="00360FB6">
              <w:rPr>
                <w:rFonts w:ascii="HGPｺﾞｼｯｸM" w:eastAsia="HGPｺﾞｼｯｸM" w:hAnsi="ＭＳ 明朝"/>
                <w:sz w:val="20"/>
                <w:szCs w:val="20"/>
              </w:rPr>
              <w:t>PRESS</w:t>
            </w:r>
            <w:r w:rsidRPr="00360FB6">
              <w:rPr>
                <w:rFonts w:ascii="HGPｺﾞｼｯｸM" w:eastAsia="HGPｺﾞｼｯｸM" w:hAnsi="ＭＳ 明朝" w:hint="eastAsia"/>
                <w:sz w:val="20"/>
                <w:szCs w:val="20"/>
              </w:rPr>
              <w:t>」活動を充実し、生徒による広報を</w:t>
            </w:r>
          </w:p>
          <w:p w14:paraId="5074A208"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推進する。</w:t>
            </w:r>
          </w:p>
          <w:p w14:paraId="2578E9AB"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・本校ホームページ及び公式ブログに、日々の</w:t>
            </w:r>
          </w:p>
          <w:p w14:paraId="2AA91A04"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様々な教育活動を掲載・公開し、生徒の様子や</w:t>
            </w:r>
          </w:p>
          <w:p w14:paraId="3457DD93"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教職員等が取り組む様子を、学校内外に発信</w:t>
            </w:r>
          </w:p>
          <w:p w14:paraId="29DC2D3D"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し、信頼される学校づくりを進める。</w:t>
            </w:r>
          </w:p>
          <w:p w14:paraId="7EC05905"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・保護者に対し、メール配信サービスやホーム</w:t>
            </w:r>
          </w:p>
          <w:p w14:paraId="3424092E"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ページ等を利用して迅速かつ的確な情報を提供</w:t>
            </w:r>
          </w:p>
          <w:p w14:paraId="658106FF"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し、情報発信の広報を積極的に行う。</w:t>
            </w:r>
          </w:p>
          <w:p w14:paraId="21F643F3"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・アフター・コロナを見通した姉妹校等との実質的な交流プログラムを再構築し、改めて姉妹校提携を締結する。</w:t>
            </w:r>
          </w:p>
          <w:p w14:paraId="7F99768C" w14:textId="77777777" w:rsidR="00D1020A" w:rsidRPr="00360FB6" w:rsidRDefault="00D1020A">
            <w:pPr>
              <w:spacing w:line="300" w:lineRule="exact"/>
              <w:rPr>
                <w:rFonts w:ascii="HGPｺﾞｼｯｸM" w:eastAsia="HGPｺﾞｼｯｸM" w:hAnsi="ＭＳ 明朝"/>
                <w:sz w:val="20"/>
                <w:szCs w:val="20"/>
              </w:rPr>
            </w:pPr>
          </w:p>
          <w:p w14:paraId="3D65DEAF" w14:textId="77777777" w:rsidR="00D1020A" w:rsidRPr="00360FB6" w:rsidRDefault="00D1020A">
            <w:pPr>
              <w:spacing w:line="300" w:lineRule="exact"/>
              <w:rPr>
                <w:rFonts w:ascii="HGPｺﾞｼｯｸM" w:eastAsia="HGPｺﾞｼｯｸM" w:hAnsi="ＭＳ 明朝"/>
                <w:sz w:val="20"/>
                <w:szCs w:val="20"/>
              </w:rPr>
            </w:pPr>
          </w:p>
          <w:p w14:paraId="081CA2F0" w14:textId="77777777" w:rsidR="003E1720" w:rsidRPr="00360FB6" w:rsidRDefault="003E1720">
            <w:pPr>
              <w:spacing w:line="300" w:lineRule="exact"/>
              <w:rPr>
                <w:rFonts w:ascii="HGPｺﾞｼｯｸM" w:eastAsia="HGPｺﾞｼｯｸM" w:hAnsi="ＭＳ 明朝"/>
                <w:sz w:val="20"/>
                <w:szCs w:val="20"/>
              </w:rPr>
            </w:pPr>
          </w:p>
          <w:p w14:paraId="4DA38FFA" w14:textId="77777777" w:rsidR="003E1720" w:rsidRPr="00360FB6" w:rsidRDefault="003E1720">
            <w:pPr>
              <w:spacing w:line="300" w:lineRule="exact"/>
              <w:rPr>
                <w:rFonts w:ascii="HGPｺﾞｼｯｸM" w:eastAsia="HGPｺﾞｼｯｸM" w:hAnsi="ＭＳ 明朝"/>
                <w:sz w:val="20"/>
                <w:szCs w:val="20"/>
              </w:rPr>
            </w:pPr>
          </w:p>
          <w:p w14:paraId="16D74BE7"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イ・生徒会活動としての地域連携（小学校・中学校・高校など）に取組む。</w:t>
            </w:r>
          </w:p>
          <w:p w14:paraId="5C87ADD7"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tc>
        <w:tc>
          <w:tcPr>
            <w:tcW w:w="3544" w:type="dxa"/>
            <w:tcBorders>
              <w:right w:val="dashed" w:sz="4" w:space="0" w:color="auto"/>
            </w:tcBorders>
            <w:tcMar>
              <w:top w:w="85" w:type="dxa"/>
              <w:left w:w="85" w:type="dxa"/>
              <w:bottom w:w="85" w:type="dxa"/>
              <w:right w:w="85" w:type="dxa"/>
            </w:tcMar>
          </w:tcPr>
          <w:p w14:paraId="5C24F189"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ア・教職員自己診断「学年・分掌・教科等</w:t>
            </w:r>
          </w:p>
          <w:p w14:paraId="10530C35"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の会議は有効に機能」</w:t>
            </w:r>
            <w:r w:rsidRPr="00360FB6">
              <w:t>68</w:t>
            </w:r>
            <w:r w:rsidRPr="00360FB6">
              <w:rPr>
                <w:rFonts w:ascii="HGPｺﾞｼｯｸM" w:eastAsia="HGPｺﾞｼｯｸM" w:hAnsi="ＭＳ 明朝" w:hint="eastAsia"/>
                <w:sz w:val="20"/>
                <w:szCs w:val="20"/>
              </w:rPr>
              <w:t>％[</w:t>
            </w:r>
            <w:r w:rsidRPr="00360FB6">
              <w:t>66</w:t>
            </w:r>
            <w:r w:rsidRPr="00360FB6">
              <w:rPr>
                <w:rFonts w:ascii="HGPｺﾞｼｯｸM" w:eastAsia="HGPｺﾞｼｯｸM" w:hAnsi="ＭＳ 明朝" w:hint="eastAsia"/>
                <w:sz w:val="20"/>
                <w:szCs w:val="20"/>
              </w:rPr>
              <w:t>％]</w:t>
            </w:r>
          </w:p>
          <w:p w14:paraId="5D081542"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・教職員自己診断「各組織の連携」</w:t>
            </w:r>
            <w:r w:rsidRPr="00360FB6">
              <w:t>60</w:t>
            </w:r>
            <w:r w:rsidRPr="00360FB6">
              <w:rPr>
                <w:rFonts w:ascii="HGPｺﾞｼｯｸM" w:eastAsia="HGPｺﾞｼｯｸM" w:hAnsi="ＭＳ 明朝" w:hint="eastAsia"/>
                <w:sz w:val="20"/>
                <w:szCs w:val="20"/>
              </w:rPr>
              <w:t>％</w:t>
            </w:r>
          </w:p>
          <w:p w14:paraId="1A24742C"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w:t>
            </w:r>
            <w:r w:rsidRPr="00360FB6">
              <w:t>58</w:t>
            </w:r>
            <w:r w:rsidRPr="00360FB6">
              <w:rPr>
                <w:rFonts w:ascii="HGPｺﾞｼｯｸM" w:eastAsia="HGPｺﾞｼｯｸM" w:hAnsi="ＭＳ 明朝" w:hint="eastAsia"/>
                <w:sz w:val="20"/>
                <w:szCs w:val="20"/>
              </w:rPr>
              <w:t>％]</w:t>
            </w:r>
          </w:p>
          <w:p w14:paraId="038984BE" w14:textId="77777777" w:rsidR="00D1020A" w:rsidRPr="00360FB6" w:rsidRDefault="00D1020A">
            <w:pPr>
              <w:spacing w:line="300" w:lineRule="exact"/>
              <w:rPr>
                <w:rFonts w:ascii="HGPｺﾞｼｯｸM" w:eastAsia="HGPｺﾞｼｯｸM" w:hAnsi="ＭＳ 明朝"/>
                <w:sz w:val="20"/>
                <w:szCs w:val="20"/>
              </w:rPr>
            </w:pPr>
          </w:p>
          <w:p w14:paraId="4DB62ECF" w14:textId="77777777" w:rsidR="00550E8E" w:rsidRPr="00360FB6" w:rsidRDefault="00550E8E">
            <w:pPr>
              <w:spacing w:line="300" w:lineRule="exact"/>
              <w:rPr>
                <w:rFonts w:ascii="HGPｺﾞｼｯｸM" w:eastAsia="HGPｺﾞｼｯｸM" w:hAnsi="ＭＳ 明朝"/>
                <w:sz w:val="20"/>
                <w:szCs w:val="20"/>
              </w:rPr>
            </w:pPr>
          </w:p>
          <w:p w14:paraId="612EA778"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イ・教職員自己診断「研修は役立つ」</w:t>
            </w:r>
          </w:p>
          <w:p w14:paraId="55DB927D" w14:textId="77777777" w:rsidR="00D1020A" w:rsidRPr="00360FB6" w:rsidRDefault="00881A50">
            <w:pPr>
              <w:spacing w:line="300" w:lineRule="exact"/>
              <w:ind w:firstLineChars="100" w:firstLine="210"/>
              <w:rPr>
                <w:rFonts w:ascii="HGPｺﾞｼｯｸM" w:eastAsia="HGPｺﾞｼｯｸM" w:hAnsi="ＭＳ 明朝"/>
                <w:sz w:val="20"/>
                <w:szCs w:val="20"/>
              </w:rPr>
            </w:pPr>
            <w:r w:rsidRPr="00360FB6">
              <w:t>72</w:t>
            </w:r>
            <w:r w:rsidRPr="00360FB6">
              <w:rPr>
                <w:rFonts w:ascii="HGPｺﾞｼｯｸM" w:eastAsia="HGPｺﾞｼｯｸM" w:hAnsi="ＭＳ 明朝" w:hint="eastAsia"/>
                <w:sz w:val="20"/>
                <w:szCs w:val="20"/>
              </w:rPr>
              <w:t>％[</w:t>
            </w:r>
            <w:r w:rsidRPr="00360FB6">
              <w:t>70</w:t>
            </w:r>
            <w:r w:rsidRPr="00360FB6">
              <w:rPr>
                <w:rFonts w:ascii="HGPｺﾞｼｯｸM" w:eastAsia="HGPｺﾞｼｯｸM" w:hAnsi="ＭＳ 明朝" w:hint="eastAsia"/>
                <w:sz w:val="20"/>
                <w:szCs w:val="20"/>
              </w:rPr>
              <w:t>％]</w:t>
            </w:r>
          </w:p>
          <w:p w14:paraId="638FB4D4" w14:textId="77777777" w:rsidR="00D1020A" w:rsidRPr="00360FB6" w:rsidRDefault="00D1020A">
            <w:pPr>
              <w:spacing w:line="300" w:lineRule="exact"/>
              <w:ind w:left="200" w:hangingChars="100" w:hanging="200"/>
              <w:rPr>
                <w:rFonts w:ascii="HGPｺﾞｼｯｸM" w:eastAsia="HGPｺﾞｼｯｸM" w:hAnsi="ＭＳ 明朝"/>
                <w:sz w:val="20"/>
                <w:szCs w:val="20"/>
              </w:rPr>
            </w:pPr>
          </w:p>
          <w:p w14:paraId="1B1906AE"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ウ・各種会議のペーパーレス化の実施</w:t>
            </w:r>
          </w:p>
          <w:p w14:paraId="2A21F6A3"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w:t>
            </w:r>
            <w:r w:rsidRPr="00360FB6">
              <w:rPr>
                <w:rFonts w:ascii="HGPｺﾞｼｯｸM" w:eastAsia="HGPｺﾞｼｯｸM" w:hAnsi="ＭＳ 明朝" w:hint="eastAsia"/>
                <w:color w:val="000000"/>
                <w:sz w:val="20"/>
                <w:szCs w:val="20"/>
              </w:rPr>
              <w:t>時間外勤務月</w:t>
            </w:r>
            <w:r w:rsidRPr="00360FB6">
              <w:t>80</w:t>
            </w:r>
            <w:r w:rsidRPr="00360FB6">
              <w:rPr>
                <w:rFonts w:ascii="HGPｺﾞｼｯｸM" w:eastAsia="HGPｺﾞｼｯｸM" w:hAnsi="ＭＳ 明朝" w:hint="eastAsia"/>
                <w:color w:val="000000"/>
                <w:sz w:val="20"/>
                <w:szCs w:val="20"/>
              </w:rPr>
              <w:t>時</w:t>
            </w:r>
            <w:r w:rsidRPr="00360FB6">
              <w:rPr>
                <w:rFonts w:ascii="HGPｺﾞｼｯｸM" w:eastAsia="HGPｺﾞｼｯｸM" w:hAnsi="ＭＳ 明朝" w:hint="eastAsia"/>
                <w:sz w:val="20"/>
                <w:szCs w:val="20"/>
              </w:rPr>
              <w:t>間以上の職員</w:t>
            </w:r>
          </w:p>
          <w:p w14:paraId="73FF923E"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をなくす[繁忙期</w:t>
            </w:r>
            <w:r w:rsidRPr="00360FB6">
              <w:t>19</w:t>
            </w:r>
            <w:r w:rsidRPr="00360FB6">
              <w:rPr>
                <w:rFonts w:ascii="HGPｺﾞｼｯｸM" w:eastAsia="HGPｺﾞｼｯｸM" w:hAnsi="ＭＳ 明朝" w:hint="eastAsia"/>
                <w:sz w:val="20"/>
                <w:szCs w:val="20"/>
              </w:rPr>
              <w:t>名]</w:t>
            </w:r>
          </w:p>
          <w:p w14:paraId="2E9A5C38" w14:textId="77777777" w:rsidR="00D1020A" w:rsidRPr="00360FB6" w:rsidRDefault="00D1020A">
            <w:pPr>
              <w:spacing w:line="300" w:lineRule="exact"/>
              <w:ind w:firstLine="200"/>
              <w:rPr>
                <w:rFonts w:ascii="HGPｺﾞｼｯｸM" w:eastAsia="HGPｺﾞｼｯｸM" w:hAnsi="ＭＳ 明朝"/>
                <w:sz w:val="20"/>
                <w:szCs w:val="20"/>
              </w:rPr>
            </w:pPr>
          </w:p>
          <w:p w14:paraId="72D0A862" w14:textId="77777777" w:rsidR="00D1020A" w:rsidRPr="00360FB6" w:rsidRDefault="00D1020A">
            <w:pPr>
              <w:spacing w:line="300" w:lineRule="exact"/>
              <w:ind w:firstLine="200"/>
              <w:rPr>
                <w:rFonts w:ascii="HGPｺﾞｼｯｸM" w:eastAsia="HGPｺﾞｼｯｸM" w:hAnsi="ＭＳ 明朝"/>
                <w:sz w:val="20"/>
                <w:szCs w:val="20"/>
              </w:rPr>
            </w:pPr>
          </w:p>
          <w:p w14:paraId="49D8A1DA"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ア・生徒自己診断「中学生に必要な情報</w:t>
            </w:r>
          </w:p>
          <w:p w14:paraId="16C5F18E" w14:textId="77777777" w:rsidR="00D1020A" w:rsidRPr="00360FB6" w:rsidRDefault="00881A50">
            <w:pPr>
              <w:spacing w:line="300" w:lineRule="exact"/>
              <w:ind w:left="200" w:hangingChars="100" w:hanging="200"/>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発信を十分行っている」</w:t>
            </w:r>
            <w:r w:rsidRPr="00360FB6">
              <w:t>87</w:t>
            </w:r>
            <w:r w:rsidRPr="00360FB6">
              <w:rPr>
                <w:rFonts w:ascii="HGPｺﾞｼｯｸM" w:eastAsia="HGPｺﾞｼｯｸM" w:hAnsi="ＭＳ 明朝" w:hint="eastAsia"/>
                <w:sz w:val="20"/>
                <w:szCs w:val="20"/>
              </w:rPr>
              <w:t>％[</w:t>
            </w:r>
            <w:r w:rsidRPr="00360FB6">
              <w:t>86</w:t>
            </w:r>
            <w:r w:rsidRPr="00360FB6">
              <w:rPr>
                <w:rFonts w:ascii="HGPｺﾞｼｯｸM" w:eastAsia="HGPｺﾞｼｯｸM" w:hAnsi="ＭＳ 明朝" w:hint="eastAsia"/>
                <w:sz w:val="20"/>
                <w:szCs w:val="20"/>
              </w:rPr>
              <w:t xml:space="preserve">％]　</w:t>
            </w:r>
          </w:p>
          <w:p w14:paraId="42D08165" w14:textId="77777777" w:rsidR="003E1720" w:rsidRPr="00360FB6" w:rsidRDefault="003E172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w:t>
            </w:r>
          </w:p>
          <w:p w14:paraId="5400CAFE" w14:textId="77777777" w:rsidR="003E1720" w:rsidRPr="00360FB6" w:rsidRDefault="003E1720">
            <w:pPr>
              <w:spacing w:line="300" w:lineRule="exact"/>
              <w:rPr>
                <w:rFonts w:ascii="HGPｺﾞｼｯｸM" w:eastAsia="HGPｺﾞｼｯｸM" w:hAnsi="ＭＳ 明朝"/>
                <w:sz w:val="20"/>
                <w:szCs w:val="20"/>
              </w:rPr>
            </w:pPr>
          </w:p>
          <w:p w14:paraId="3D78612B" w14:textId="77777777" w:rsidR="00D1020A" w:rsidRPr="00360FB6" w:rsidRDefault="00881A50" w:rsidP="003E172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ホームページまたは公式ブログの更新</w:t>
            </w:r>
          </w:p>
          <w:p w14:paraId="4E3481DE"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を合わせて年</w:t>
            </w:r>
            <w:r w:rsidRPr="00360FB6">
              <w:t>300</w:t>
            </w:r>
            <w:r w:rsidRPr="00360FB6">
              <w:rPr>
                <w:rFonts w:ascii="HGPｺﾞｼｯｸM" w:eastAsia="HGPｺﾞｼｯｸM" w:hAnsi="ＭＳ 明朝" w:hint="eastAsia"/>
                <w:sz w:val="20"/>
                <w:szCs w:val="20"/>
              </w:rPr>
              <w:t>回以上[</w:t>
            </w:r>
            <w:r w:rsidRPr="00360FB6">
              <w:t>348</w:t>
            </w:r>
            <w:r w:rsidRPr="00360FB6">
              <w:rPr>
                <w:rFonts w:ascii="HGPｺﾞｼｯｸM" w:eastAsia="HGPｺﾞｼｯｸM" w:hAnsi="ＭＳ 明朝" w:hint="eastAsia"/>
                <w:sz w:val="20"/>
                <w:szCs w:val="20"/>
              </w:rPr>
              <w:t>回]</w:t>
            </w:r>
          </w:p>
          <w:p w14:paraId="4F66F3EB"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・保護者自己診断「保護者への連絡や</w:t>
            </w:r>
          </w:p>
          <w:p w14:paraId="3BA86925"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情報提供を積極的に行っている」</w:t>
            </w:r>
            <w:r w:rsidRPr="00360FB6">
              <w:t>85</w:t>
            </w:r>
            <w:r w:rsidRPr="00360FB6">
              <w:rPr>
                <w:rFonts w:ascii="HGPｺﾞｼｯｸM" w:eastAsia="HGPｺﾞｼｯｸM" w:hAnsi="ＭＳ 明朝" w:hint="eastAsia"/>
                <w:sz w:val="20"/>
                <w:szCs w:val="20"/>
              </w:rPr>
              <w:t>％</w:t>
            </w:r>
          </w:p>
          <w:p w14:paraId="46D68410"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w:t>
            </w:r>
            <w:r w:rsidRPr="00360FB6">
              <w:t>84</w:t>
            </w:r>
            <w:r w:rsidRPr="00360FB6">
              <w:rPr>
                <w:rFonts w:ascii="HGPｺﾞｼｯｸM" w:eastAsia="HGPｺﾞｼｯｸM" w:hAnsi="ＭＳ 明朝" w:hint="eastAsia"/>
                <w:sz w:val="20"/>
                <w:szCs w:val="20"/>
              </w:rPr>
              <w:t>％]</w:t>
            </w:r>
          </w:p>
          <w:p w14:paraId="2E952890" w14:textId="77777777" w:rsidR="00D1020A" w:rsidRPr="00360FB6" w:rsidRDefault="00881A50">
            <w:pPr>
              <w:spacing w:line="300" w:lineRule="exact"/>
              <w:ind w:firstLineChars="50" w:firstLine="100"/>
              <w:rPr>
                <w:rFonts w:ascii="HGPｺﾞｼｯｸM" w:eastAsia="HGPｺﾞｼｯｸM" w:hAnsi="ＭＳ 明朝"/>
                <w:sz w:val="20"/>
                <w:szCs w:val="20"/>
              </w:rPr>
            </w:pPr>
            <w:r w:rsidRPr="00360FB6">
              <w:rPr>
                <w:rFonts w:ascii="HGPｺﾞｼｯｸM" w:eastAsia="HGPｺﾞｼｯｸM" w:hAnsi="ＭＳ 明朝" w:hint="eastAsia"/>
                <w:sz w:val="20"/>
                <w:szCs w:val="20"/>
              </w:rPr>
              <w:t>・教職員自己診断「保護者や地域に対</w:t>
            </w:r>
          </w:p>
          <w:p w14:paraId="2B41F27B" w14:textId="77777777" w:rsidR="00D1020A" w:rsidRPr="00360FB6" w:rsidRDefault="00881A50">
            <w:pPr>
              <w:spacing w:line="300" w:lineRule="exact"/>
              <w:ind w:firstLineChars="50" w:firstLine="100"/>
              <w:rPr>
                <w:rFonts w:ascii="HGPｺﾞｼｯｸM" w:eastAsia="HGPｺﾞｼｯｸM" w:hAnsi="ＭＳ 明朝"/>
                <w:sz w:val="20"/>
                <w:szCs w:val="20"/>
              </w:rPr>
            </w:pPr>
            <w:r w:rsidRPr="00360FB6">
              <w:rPr>
                <w:rFonts w:ascii="HGPｺﾞｼｯｸM" w:eastAsia="HGPｺﾞｼｯｸM" w:hAnsi="ＭＳ 明朝" w:hint="eastAsia"/>
                <w:sz w:val="20"/>
                <w:szCs w:val="20"/>
              </w:rPr>
              <w:t>して十分な情報を伝えている」</w:t>
            </w:r>
          </w:p>
          <w:p w14:paraId="1C002E2E" w14:textId="77777777" w:rsidR="00D1020A" w:rsidRPr="00360FB6" w:rsidRDefault="00881A50">
            <w:pPr>
              <w:spacing w:line="300" w:lineRule="exact"/>
              <w:ind w:firstLineChars="50" w:firstLine="105"/>
              <w:rPr>
                <w:rFonts w:ascii="HGPｺﾞｼｯｸM" w:eastAsia="HGPｺﾞｼｯｸM" w:hAnsi="ＭＳ 明朝"/>
                <w:sz w:val="20"/>
                <w:szCs w:val="20"/>
              </w:rPr>
            </w:pPr>
            <w:r w:rsidRPr="00360FB6">
              <w:t>88</w:t>
            </w:r>
            <w:r w:rsidRPr="00360FB6">
              <w:rPr>
                <w:rFonts w:ascii="HGPｺﾞｼｯｸM" w:eastAsia="HGPｺﾞｼｯｸM" w:hAnsi="ＭＳ 明朝" w:hint="eastAsia"/>
                <w:sz w:val="20"/>
                <w:szCs w:val="20"/>
              </w:rPr>
              <w:t>％[</w:t>
            </w:r>
            <w:r w:rsidRPr="00360FB6">
              <w:t>78</w:t>
            </w:r>
            <w:r w:rsidRPr="00360FB6">
              <w:rPr>
                <w:rFonts w:ascii="HGPｺﾞｼｯｸM" w:eastAsia="HGPｺﾞｼｯｸM" w:hAnsi="ＭＳ 明朝" w:hint="eastAsia"/>
                <w:sz w:val="20"/>
                <w:szCs w:val="20"/>
              </w:rPr>
              <w:t>％]</w:t>
            </w:r>
          </w:p>
          <w:p w14:paraId="4DF857DA"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 xml:space="preserve">　・姉妹校等との訪問交流を計画し、状</w:t>
            </w:r>
          </w:p>
          <w:p w14:paraId="4B4F286D"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況を見て実施する。（全北外国語高等</w:t>
            </w:r>
          </w:p>
          <w:p w14:paraId="36CEBC75"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学校、</w:t>
            </w:r>
            <w:r w:rsidRPr="00360FB6">
              <w:rPr>
                <w:rFonts w:ascii="HGPｺﾞｼｯｸM" w:eastAsia="HGPｺﾞｼｯｸM" w:hAnsi="ＭＳ 明朝"/>
                <w:sz w:val="20"/>
                <w:szCs w:val="20"/>
              </w:rPr>
              <w:t>Toowoomba</w:t>
            </w:r>
            <w:r w:rsidRPr="00360FB6">
              <w:rPr>
                <w:rFonts w:ascii="HGPｺﾞｼｯｸM" w:eastAsia="HGPｺﾞｼｯｸM" w:hAnsi="ＭＳ 明朝" w:hint="eastAsia"/>
                <w:sz w:val="20"/>
                <w:szCs w:val="20"/>
              </w:rPr>
              <w:t>高校との対面交流</w:t>
            </w:r>
          </w:p>
          <w:p w14:paraId="3420ACB2"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各</w:t>
            </w:r>
            <w:r w:rsidRPr="00360FB6">
              <w:rPr>
                <w:rFonts w:hint="eastAsia"/>
              </w:rPr>
              <w:t>１</w:t>
            </w:r>
            <w:r w:rsidRPr="00360FB6">
              <w:rPr>
                <w:rFonts w:ascii="HGPｺﾞｼｯｸM" w:eastAsia="HGPｺﾞｼｯｸM" w:hAnsi="ＭＳ 明朝" w:hint="eastAsia"/>
                <w:sz w:val="20"/>
                <w:szCs w:val="20"/>
              </w:rPr>
              <w:t>回）</w:t>
            </w:r>
          </w:p>
          <w:p w14:paraId="648DFA7C" w14:textId="77777777" w:rsidR="00D1020A" w:rsidRPr="00360FB6" w:rsidRDefault="00881A50">
            <w:pPr>
              <w:spacing w:line="300" w:lineRule="exact"/>
              <w:rPr>
                <w:rFonts w:ascii="HGPｺﾞｼｯｸM" w:eastAsia="HGPｺﾞｼｯｸM" w:hAnsi="ＭＳ 明朝"/>
                <w:sz w:val="20"/>
                <w:szCs w:val="20"/>
              </w:rPr>
            </w:pPr>
            <w:r w:rsidRPr="00360FB6">
              <w:rPr>
                <w:rFonts w:ascii="HGPｺﾞｼｯｸM" w:eastAsia="HGPｺﾞｼｯｸM" w:hAnsi="ＭＳ 明朝" w:hint="eastAsia"/>
                <w:sz w:val="20"/>
                <w:szCs w:val="20"/>
              </w:rPr>
              <w:t>イ・近隣</w:t>
            </w:r>
            <w:r w:rsidRPr="00360FB6">
              <w:rPr>
                <w:rFonts w:hint="eastAsia"/>
              </w:rPr>
              <w:t>３</w:t>
            </w:r>
            <w:r w:rsidRPr="00360FB6">
              <w:rPr>
                <w:rFonts w:ascii="HGPｺﾞｼｯｸM" w:eastAsia="HGPｺﾞｼｯｸM" w:hAnsi="ＭＳ 明朝" w:hint="eastAsia"/>
                <w:sz w:val="20"/>
                <w:szCs w:val="20"/>
              </w:rPr>
              <w:t>高校での生徒会交流（はひふ</w:t>
            </w:r>
          </w:p>
          <w:p w14:paraId="35CF4E60"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サミット）年</w:t>
            </w:r>
            <w:r w:rsidRPr="00360FB6">
              <w:rPr>
                <w:rFonts w:hint="eastAsia"/>
              </w:rPr>
              <w:t>３</w:t>
            </w:r>
            <w:r w:rsidRPr="00360FB6">
              <w:rPr>
                <w:rFonts w:ascii="HGPｺﾞｼｯｸM" w:eastAsia="HGPｺﾞｼｯｸM" w:hAnsi="ＭＳ 明朝" w:hint="eastAsia"/>
                <w:sz w:val="20"/>
                <w:szCs w:val="20"/>
              </w:rPr>
              <w:t>回[</w:t>
            </w:r>
            <w:r w:rsidRPr="00360FB6">
              <w:rPr>
                <w:rFonts w:hint="eastAsia"/>
              </w:rPr>
              <w:t>３</w:t>
            </w:r>
            <w:r w:rsidRPr="00360FB6">
              <w:rPr>
                <w:rFonts w:ascii="HGPｺﾞｼｯｸM" w:eastAsia="HGPｺﾞｼｯｸM" w:hAnsi="ＭＳ 明朝" w:hint="eastAsia"/>
                <w:sz w:val="20"/>
                <w:szCs w:val="20"/>
              </w:rPr>
              <w:t>回]</w:t>
            </w:r>
          </w:p>
          <w:p w14:paraId="6CFE7EDB"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・小学校または中学校への生徒による</w:t>
            </w:r>
          </w:p>
          <w:p w14:paraId="7A558A6C" w14:textId="77777777" w:rsidR="00D1020A" w:rsidRPr="00360FB6" w:rsidRDefault="00881A50">
            <w:pPr>
              <w:spacing w:line="300" w:lineRule="exact"/>
              <w:ind w:firstLineChars="100" w:firstLine="200"/>
              <w:rPr>
                <w:rFonts w:ascii="HGPｺﾞｼｯｸM" w:eastAsia="HGPｺﾞｼｯｸM" w:hAnsi="ＭＳ 明朝"/>
                <w:sz w:val="20"/>
                <w:szCs w:val="20"/>
              </w:rPr>
            </w:pPr>
            <w:r w:rsidRPr="00360FB6">
              <w:rPr>
                <w:rFonts w:ascii="HGPｺﾞｼｯｸM" w:eastAsia="HGPｺﾞｼｯｸM" w:hAnsi="ＭＳ 明朝" w:hint="eastAsia"/>
                <w:sz w:val="20"/>
                <w:szCs w:val="20"/>
              </w:rPr>
              <w:t>出前授業を実施する（新規・年</w:t>
            </w:r>
            <w:r w:rsidRPr="00360FB6">
              <w:rPr>
                <w:rFonts w:hint="eastAsia"/>
              </w:rPr>
              <w:t>１</w:t>
            </w:r>
            <w:r w:rsidRPr="00360FB6">
              <w:rPr>
                <w:rFonts w:ascii="HGPｺﾞｼｯｸM" w:eastAsia="HGPｺﾞｼｯｸM" w:hAnsi="ＭＳ 明朝" w:hint="eastAsia"/>
                <w:sz w:val="20"/>
                <w:szCs w:val="20"/>
              </w:rPr>
              <w:t>回）</w:t>
            </w:r>
          </w:p>
          <w:p w14:paraId="3EAC3C9B" w14:textId="77777777" w:rsidR="00D1020A" w:rsidRPr="00360FB6" w:rsidRDefault="00D1020A">
            <w:pPr>
              <w:spacing w:line="300" w:lineRule="exact"/>
              <w:ind w:firstLineChars="100" w:firstLine="200"/>
              <w:rPr>
                <w:rFonts w:ascii="HGPｺﾞｼｯｸM" w:eastAsia="HGPｺﾞｼｯｸM" w:hAnsi="ＭＳ 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09DEB62"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ア・教職員自己診断「学年・分掌・教科等</w:t>
            </w:r>
          </w:p>
          <w:p w14:paraId="755C1013"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 xml:space="preserve">　</w:t>
            </w:r>
            <w:r w:rsidR="007366E1" w:rsidRPr="00360FB6">
              <w:rPr>
                <w:rFonts w:ascii="ＭＳ 明朝" w:hAnsi="ＭＳ 明朝" w:hint="eastAsia"/>
                <w:sz w:val="20"/>
                <w:szCs w:val="20"/>
              </w:rPr>
              <w:t xml:space="preserve">　</w:t>
            </w:r>
            <w:r w:rsidRPr="00360FB6">
              <w:rPr>
                <w:rFonts w:ascii="ＭＳ 明朝" w:hAnsi="ＭＳ 明朝" w:hint="eastAsia"/>
                <w:sz w:val="20"/>
                <w:szCs w:val="20"/>
              </w:rPr>
              <w:t>の会議は有効に機能」</w:t>
            </w:r>
            <w:r w:rsidR="003456F4" w:rsidRPr="00360FB6">
              <w:rPr>
                <w:rFonts w:ascii="ＭＳ 明朝" w:hAnsi="ＭＳ 明朝" w:hint="eastAsia"/>
                <w:sz w:val="20"/>
                <w:szCs w:val="20"/>
              </w:rPr>
              <w:t>70</w:t>
            </w:r>
            <w:r w:rsidRPr="00360FB6">
              <w:rPr>
                <w:rFonts w:ascii="ＭＳ 明朝" w:hAnsi="ＭＳ 明朝" w:hint="eastAsia"/>
                <w:sz w:val="20"/>
                <w:szCs w:val="20"/>
              </w:rPr>
              <w:t>％</w:t>
            </w:r>
            <w:r w:rsidR="003456F4" w:rsidRPr="00360FB6">
              <w:rPr>
                <w:rFonts w:ascii="ＭＳ 明朝" w:hAnsi="ＭＳ 明朝" w:hint="eastAsia"/>
                <w:sz w:val="20"/>
                <w:szCs w:val="20"/>
              </w:rPr>
              <w:t>（〇）</w:t>
            </w:r>
          </w:p>
          <w:p w14:paraId="67E1A44F" w14:textId="77777777" w:rsidR="003456F4" w:rsidRPr="00360FB6" w:rsidRDefault="001079BC" w:rsidP="003456F4">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・教職員自己診断「各組織の連携」</w:t>
            </w:r>
          </w:p>
          <w:p w14:paraId="56694AD5" w14:textId="77777777" w:rsidR="003456F4" w:rsidRPr="00360FB6" w:rsidRDefault="003456F4" w:rsidP="003456F4">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4</w:t>
            </w:r>
            <w:r w:rsidRPr="00360FB6">
              <w:rPr>
                <w:rFonts w:ascii="ＭＳ 明朝" w:hAnsi="ＭＳ 明朝"/>
                <w:sz w:val="20"/>
                <w:szCs w:val="20"/>
              </w:rPr>
              <w:t>5</w:t>
            </w:r>
            <w:r w:rsidR="001079BC" w:rsidRPr="00360FB6">
              <w:rPr>
                <w:rFonts w:ascii="ＭＳ 明朝" w:hAnsi="ＭＳ 明朝" w:hint="eastAsia"/>
                <w:sz w:val="20"/>
                <w:szCs w:val="20"/>
              </w:rPr>
              <w:t>％</w:t>
            </w:r>
            <w:r w:rsidRPr="00360FB6">
              <w:rPr>
                <w:rFonts w:ascii="ＭＳ 明朝" w:hAnsi="ＭＳ 明朝" w:hint="eastAsia"/>
                <w:sz w:val="20"/>
                <w:szCs w:val="20"/>
              </w:rPr>
              <w:t>(△）</w:t>
            </w:r>
          </w:p>
          <w:p w14:paraId="2068A8F2" w14:textId="77777777" w:rsidR="003456F4" w:rsidRPr="00360FB6" w:rsidRDefault="003456F4" w:rsidP="00550E8E">
            <w:pPr>
              <w:spacing w:line="300" w:lineRule="exact"/>
              <w:ind w:leftChars="100" w:left="210"/>
              <w:rPr>
                <w:rFonts w:ascii="ＭＳ 明朝" w:hAnsi="ＭＳ 明朝"/>
                <w:sz w:val="20"/>
                <w:szCs w:val="20"/>
              </w:rPr>
            </w:pPr>
            <w:r w:rsidRPr="00360FB6">
              <w:rPr>
                <w:rFonts w:ascii="ＭＳ 明朝" w:hAnsi="ＭＳ 明朝" w:hint="eastAsia"/>
                <w:sz w:val="20"/>
                <w:szCs w:val="20"/>
              </w:rPr>
              <w:t>『将来構想委員会』設置</w:t>
            </w:r>
            <w:r w:rsidR="00550E8E" w:rsidRPr="00360FB6">
              <w:rPr>
                <w:rFonts w:ascii="ＭＳ 明朝" w:hAnsi="ＭＳ 明朝" w:hint="eastAsia"/>
                <w:sz w:val="20"/>
                <w:szCs w:val="20"/>
              </w:rPr>
              <w:t>し</w:t>
            </w:r>
            <w:r w:rsidRPr="00360FB6">
              <w:rPr>
                <w:rFonts w:ascii="ＭＳ 明朝" w:hAnsi="ＭＳ 明朝" w:hint="eastAsia"/>
                <w:sz w:val="20"/>
                <w:szCs w:val="20"/>
              </w:rPr>
              <w:t>分掌業務の見直し</w:t>
            </w:r>
            <w:r w:rsidR="00550E8E" w:rsidRPr="00360FB6">
              <w:rPr>
                <w:rFonts w:ascii="ＭＳ 明朝" w:hAnsi="ＭＳ 明朝" w:hint="eastAsia"/>
                <w:sz w:val="20"/>
                <w:szCs w:val="20"/>
              </w:rPr>
              <w:t>を図りたい。</w:t>
            </w:r>
          </w:p>
          <w:p w14:paraId="6A25FE0A"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イ・教職員自己診断「研修は役立つ」</w:t>
            </w:r>
            <w:r w:rsidR="003456F4" w:rsidRPr="00360FB6">
              <w:rPr>
                <w:rFonts w:ascii="ＭＳ 明朝" w:hAnsi="ＭＳ 明朝" w:hint="eastAsia"/>
                <w:sz w:val="20"/>
                <w:szCs w:val="20"/>
              </w:rPr>
              <w:t>66</w:t>
            </w:r>
            <w:r w:rsidRPr="00360FB6">
              <w:rPr>
                <w:rFonts w:ascii="ＭＳ 明朝" w:hAnsi="ＭＳ 明朝" w:hint="eastAsia"/>
                <w:sz w:val="20"/>
                <w:szCs w:val="20"/>
              </w:rPr>
              <w:t>％</w:t>
            </w:r>
            <w:r w:rsidR="003456F4" w:rsidRPr="00360FB6">
              <w:rPr>
                <w:rFonts w:ascii="ＭＳ 明朝" w:hAnsi="ＭＳ 明朝" w:hint="eastAsia"/>
                <w:sz w:val="20"/>
                <w:szCs w:val="20"/>
              </w:rPr>
              <w:t>（△）</w:t>
            </w:r>
          </w:p>
          <w:p w14:paraId="4E8FB354" w14:textId="77777777" w:rsidR="00045E9F" w:rsidRPr="00360FB6" w:rsidRDefault="00045E9F" w:rsidP="001079BC">
            <w:pPr>
              <w:spacing w:line="300" w:lineRule="exact"/>
              <w:rPr>
                <w:rFonts w:ascii="ＭＳ 明朝" w:hAnsi="ＭＳ 明朝"/>
                <w:sz w:val="20"/>
                <w:szCs w:val="20"/>
              </w:rPr>
            </w:pPr>
            <w:r w:rsidRPr="00360FB6">
              <w:rPr>
                <w:rFonts w:ascii="ＭＳ 明朝" w:hAnsi="ＭＳ 明朝" w:hint="eastAsia"/>
                <w:sz w:val="20"/>
                <w:szCs w:val="20"/>
              </w:rPr>
              <w:t xml:space="preserve">　　意義のある研修についてそれぞれ担当</w:t>
            </w:r>
          </w:p>
          <w:p w14:paraId="79DF745B" w14:textId="77777777" w:rsidR="001079BC" w:rsidRPr="00360FB6" w:rsidRDefault="00045E9F" w:rsidP="00045E9F">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分掌等と検討していくことが必要。</w:t>
            </w:r>
          </w:p>
          <w:p w14:paraId="0C7FB4E8"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ウ・各種会議のペーパーレス化の実施</w:t>
            </w:r>
          </w:p>
          <w:p w14:paraId="1A4BE6D9" w14:textId="77777777" w:rsidR="003456F4" w:rsidRPr="00360FB6" w:rsidRDefault="001079BC" w:rsidP="003456F4">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 xml:space="preserve">　・時間外勤務月</w:t>
            </w:r>
            <w:r w:rsidRPr="00360FB6">
              <w:rPr>
                <w:rFonts w:ascii="ＭＳ 明朝" w:hAnsi="ＭＳ 明朝"/>
                <w:sz w:val="20"/>
                <w:szCs w:val="20"/>
              </w:rPr>
              <w:t>80</w:t>
            </w:r>
            <w:r w:rsidRPr="00360FB6">
              <w:rPr>
                <w:rFonts w:ascii="ＭＳ 明朝" w:hAnsi="ＭＳ 明朝" w:hint="eastAsia"/>
                <w:sz w:val="20"/>
                <w:szCs w:val="20"/>
              </w:rPr>
              <w:t>時間以上の職員をなくす[繁忙期</w:t>
            </w:r>
            <w:r w:rsidRPr="00360FB6">
              <w:rPr>
                <w:rFonts w:ascii="ＭＳ 明朝" w:hAnsi="ＭＳ 明朝"/>
                <w:sz w:val="20"/>
                <w:szCs w:val="20"/>
              </w:rPr>
              <w:t>1</w:t>
            </w:r>
            <w:r w:rsidR="00AB0A1E" w:rsidRPr="00360FB6">
              <w:rPr>
                <w:rFonts w:ascii="ＭＳ 明朝" w:hAnsi="ＭＳ 明朝" w:hint="eastAsia"/>
                <w:sz w:val="20"/>
                <w:szCs w:val="20"/>
              </w:rPr>
              <w:t>7</w:t>
            </w:r>
            <w:r w:rsidRPr="00360FB6">
              <w:rPr>
                <w:rFonts w:ascii="ＭＳ 明朝" w:hAnsi="ＭＳ 明朝" w:hint="eastAsia"/>
                <w:sz w:val="20"/>
                <w:szCs w:val="20"/>
              </w:rPr>
              <w:t>名</w:t>
            </w:r>
            <w:r w:rsidR="00AB0A1E" w:rsidRPr="00360FB6">
              <w:rPr>
                <w:rFonts w:ascii="ＭＳ 明朝" w:hAnsi="ＭＳ 明朝" w:hint="eastAsia"/>
                <w:sz w:val="20"/>
                <w:szCs w:val="20"/>
              </w:rPr>
              <w:t>、平均8.3名</w:t>
            </w:r>
            <w:r w:rsidRPr="00360FB6">
              <w:rPr>
                <w:rFonts w:ascii="ＭＳ 明朝" w:hAnsi="ＭＳ 明朝" w:hint="eastAsia"/>
                <w:sz w:val="20"/>
                <w:szCs w:val="20"/>
              </w:rPr>
              <w:t>]</w:t>
            </w:r>
            <w:r w:rsidR="006256F0" w:rsidRPr="00360FB6">
              <w:rPr>
                <w:rFonts w:ascii="ＭＳ 明朝" w:hAnsi="ＭＳ 明朝" w:hint="eastAsia"/>
                <w:sz w:val="20"/>
                <w:szCs w:val="20"/>
              </w:rPr>
              <w:t>（〇）</w:t>
            </w:r>
          </w:p>
          <w:p w14:paraId="6CE3E001" w14:textId="77777777" w:rsidR="003456F4" w:rsidRPr="00360FB6" w:rsidRDefault="003456F4" w:rsidP="001079BC">
            <w:pPr>
              <w:spacing w:line="300" w:lineRule="exact"/>
              <w:rPr>
                <w:rFonts w:ascii="ＭＳ 明朝" w:hAnsi="ＭＳ 明朝"/>
                <w:sz w:val="20"/>
                <w:szCs w:val="20"/>
              </w:rPr>
            </w:pPr>
          </w:p>
          <w:p w14:paraId="7D158A02" w14:textId="77777777" w:rsidR="003456F4" w:rsidRPr="00360FB6" w:rsidRDefault="003456F4" w:rsidP="001079BC">
            <w:pPr>
              <w:spacing w:line="300" w:lineRule="exact"/>
              <w:rPr>
                <w:rFonts w:ascii="ＭＳ 明朝" w:hAnsi="ＭＳ 明朝"/>
                <w:sz w:val="20"/>
                <w:szCs w:val="20"/>
              </w:rPr>
            </w:pPr>
          </w:p>
          <w:p w14:paraId="3E5C7479" w14:textId="77777777" w:rsidR="00550E8E" w:rsidRPr="00360FB6" w:rsidRDefault="003456F4" w:rsidP="00550E8E">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ア</w:t>
            </w:r>
            <w:r w:rsidR="00550E8E" w:rsidRPr="00360FB6">
              <w:rPr>
                <w:rFonts w:ascii="ＭＳ 明朝" w:hAnsi="ＭＳ 明朝" w:hint="eastAsia"/>
                <w:sz w:val="20"/>
                <w:szCs w:val="20"/>
              </w:rPr>
              <w:t>・生徒自己診断「中学生に必要な情報発信を十分行っている」</w:t>
            </w:r>
            <w:r w:rsidR="003E1720" w:rsidRPr="00360FB6">
              <w:rPr>
                <w:rFonts w:ascii="ＭＳ 明朝" w:hAnsi="ＭＳ 明朝"/>
                <w:sz w:val="20"/>
                <w:szCs w:val="20"/>
              </w:rPr>
              <w:t>8</w:t>
            </w:r>
            <w:r w:rsidR="003E1720" w:rsidRPr="00360FB6">
              <w:rPr>
                <w:rFonts w:ascii="ＭＳ 明朝" w:hAnsi="ＭＳ 明朝" w:hint="eastAsia"/>
                <w:sz w:val="20"/>
                <w:szCs w:val="20"/>
              </w:rPr>
              <w:t>6</w:t>
            </w:r>
            <w:r w:rsidR="00550E8E" w:rsidRPr="00360FB6">
              <w:rPr>
                <w:rFonts w:ascii="ＭＳ 明朝" w:hAnsi="ＭＳ 明朝" w:hint="eastAsia"/>
                <w:sz w:val="20"/>
                <w:szCs w:val="20"/>
              </w:rPr>
              <w:t>％</w:t>
            </w:r>
            <w:r w:rsidR="003E1720" w:rsidRPr="00360FB6">
              <w:rPr>
                <w:rFonts w:ascii="ＭＳ 明朝" w:hAnsi="ＭＳ 明朝" w:hint="eastAsia"/>
                <w:sz w:val="20"/>
                <w:szCs w:val="20"/>
              </w:rPr>
              <w:t>（△）</w:t>
            </w:r>
          </w:p>
          <w:p w14:paraId="7BED28A2" w14:textId="77777777" w:rsidR="003E1720" w:rsidRPr="00360FB6" w:rsidRDefault="003E1720" w:rsidP="003E1720">
            <w:pPr>
              <w:spacing w:line="300" w:lineRule="exact"/>
              <w:ind w:left="400" w:hangingChars="200" w:hanging="400"/>
              <w:rPr>
                <w:rFonts w:ascii="ＭＳ 明朝" w:hAnsi="ＭＳ 明朝"/>
                <w:sz w:val="20"/>
                <w:szCs w:val="20"/>
              </w:rPr>
            </w:pPr>
            <w:r w:rsidRPr="00360FB6">
              <w:rPr>
                <w:rFonts w:ascii="ＭＳ 明朝" w:hAnsi="ＭＳ 明朝" w:hint="eastAsia"/>
                <w:sz w:val="20"/>
                <w:szCs w:val="20"/>
              </w:rPr>
              <w:t xml:space="preserve">　　現状維持。HPのブログ更新等、積極的な情報発信について検討していく。</w:t>
            </w:r>
          </w:p>
          <w:p w14:paraId="543CD785" w14:textId="77777777" w:rsidR="001079BC" w:rsidRPr="00360FB6" w:rsidRDefault="001079BC" w:rsidP="003E1720">
            <w:pPr>
              <w:spacing w:line="300" w:lineRule="exact"/>
              <w:ind w:leftChars="100" w:left="410" w:hangingChars="100" w:hanging="200"/>
              <w:rPr>
                <w:rFonts w:ascii="ＭＳ 明朝" w:hAnsi="ＭＳ 明朝"/>
                <w:sz w:val="20"/>
                <w:szCs w:val="20"/>
              </w:rPr>
            </w:pPr>
            <w:r w:rsidRPr="00360FB6">
              <w:rPr>
                <w:rFonts w:ascii="ＭＳ 明朝" w:hAnsi="ＭＳ 明朝" w:hint="eastAsia"/>
                <w:sz w:val="20"/>
                <w:szCs w:val="20"/>
              </w:rPr>
              <w:t>・ホームページまたは公式ブログの更新</w:t>
            </w:r>
          </w:p>
          <w:p w14:paraId="3D24EF25"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 xml:space="preserve">　</w:t>
            </w:r>
            <w:r w:rsidR="003456F4" w:rsidRPr="00360FB6">
              <w:rPr>
                <w:rFonts w:ascii="ＭＳ 明朝" w:hAnsi="ＭＳ 明朝" w:hint="eastAsia"/>
                <w:sz w:val="20"/>
                <w:szCs w:val="20"/>
              </w:rPr>
              <w:t xml:space="preserve">　</w:t>
            </w:r>
            <w:r w:rsidR="00BE02F6" w:rsidRPr="00360FB6">
              <w:rPr>
                <w:rFonts w:ascii="ＭＳ 明朝" w:hAnsi="ＭＳ 明朝" w:hint="eastAsia"/>
                <w:sz w:val="20"/>
                <w:szCs w:val="20"/>
              </w:rPr>
              <w:t>８</w:t>
            </w:r>
            <w:r w:rsidRPr="00360FB6">
              <w:rPr>
                <w:rFonts w:ascii="ＭＳ 明朝" w:hAnsi="ＭＳ 明朝" w:hint="eastAsia"/>
                <w:sz w:val="20"/>
                <w:szCs w:val="20"/>
              </w:rPr>
              <w:t>回</w:t>
            </w:r>
            <w:r w:rsidR="00BE02F6" w:rsidRPr="00360FB6">
              <w:rPr>
                <w:rFonts w:ascii="ＭＳ 明朝" w:hAnsi="ＭＳ 明朝" w:hint="eastAsia"/>
                <w:sz w:val="20"/>
                <w:szCs w:val="20"/>
              </w:rPr>
              <w:t>（</w:t>
            </w:r>
            <w:r w:rsidR="006256F0" w:rsidRPr="00360FB6">
              <w:rPr>
                <w:rFonts w:ascii="ＭＳ 明朝" w:hAnsi="ＭＳ 明朝" w:hint="eastAsia"/>
                <w:sz w:val="20"/>
                <w:szCs w:val="20"/>
              </w:rPr>
              <w:t>△</w:t>
            </w:r>
            <w:r w:rsidR="00BE02F6" w:rsidRPr="00360FB6">
              <w:rPr>
                <w:rFonts w:ascii="ＭＳ 明朝" w:hAnsi="ＭＳ 明朝" w:hint="eastAsia"/>
                <w:sz w:val="20"/>
                <w:szCs w:val="20"/>
              </w:rPr>
              <w:t>）</w:t>
            </w:r>
          </w:p>
          <w:p w14:paraId="4CF73283"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 xml:space="preserve">　・保護者自己診断「保護者への連絡や</w:t>
            </w:r>
          </w:p>
          <w:p w14:paraId="42599DC9"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 xml:space="preserve">　</w:t>
            </w:r>
            <w:r w:rsidR="003456F4" w:rsidRPr="00360FB6">
              <w:rPr>
                <w:rFonts w:ascii="ＭＳ 明朝" w:hAnsi="ＭＳ 明朝" w:hint="eastAsia"/>
                <w:sz w:val="20"/>
                <w:szCs w:val="20"/>
              </w:rPr>
              <w:t xml:space="preserve">　</w:t>
            </w:r>
            <w:r w:rsidRPr="00360FB6">
              <w:rPr>
                <w:rFonts w:ascii="ＭＳ 明朝" w:hAnsi="ＭＳ 明朝" w:hint="eastAsia"/>
                <w:sz w:val="20"/>
                <w:szCs w:val="20"/>
              </w:rPr>
              <w:t>情報提供を積極的に行っている」</w:t>
            </w:r>
            <w:r w:rsidR="00EC5720" w:rsidRPr="00360FB6">
              <w:rPr>
                <w:rFonts w:ascii="ＭＳ 明朝" w:hAnsi="ＭＳ 明朝" w:hint="eastAsia"/>
                <w:sz w:val="20"/>
                <w:szCs w:val="20"/>
              </w:rPr>
              <w:t>79</w:t>
            </w:r>
            <w:r w:rsidRPr="00360FB6">
              <w:rPr>
                <w:rFonts w:ascii="ＭＳ 明朝" w:hAnsi="ＭＳ 明朝" w:hint="eastAsia"/>
                <w:sz w:val="20"/>
                <w:szCs w:val="20"/>
              </w:rPr>
              <w:t>％</w:t>
            </w:r>
            <w:r w:rsidR="00EC5720" w:rsidRPr="00360FB6">
              <w:rPr>
                <w:rFonts w:ascii="ＭＳ 明朝" w:hAnsi="ＭＳ 明朝" w:hint="eastAsia"/>
                <w:sz w:val="20"/>
                <w:szCs w:val="20"/>
              </w:rPr>
              <w:t>（△）</w:t>
            </w:r>
          </w:p>
          <w:p w14:paraId="03070BD4" w14:textId="77777777" w:rsidR="003E1720" w:rsidRPr="00360FB6" w:rsidRDefault="003E1720" w:rsidP="003456F4">
            <w:pPr>
              <w:spacing w:line="300" w:lineRule="exact"/>
              <w:ind w:firstLineChars="100" w:firstLine="200"/>
              <w:rPr>
                <w:rFonts w:ascii="ＭＳ 明朝" w:hAnsi="ＭＳ 明朝"/>
                <w:sz w:val="20"/>
                <w:szCs w:val="20"/>
              </w:rPr>
            </w:pPr>
          </w:p>
          <w:p w14:paraId="405D7565" w14:textId="77777777" w:rsidR="003456F4" w:rsidRPr="00360FB6" w:rsidRDefault="001079BC" w:rsidP="003456F4">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・教職員自己診断「保護者や地域に対して</w:t>
            </w:r>
          </w:p>
          <w:p w14:paraId="5C6D7211" w14:textId="77777777" w:rsidR="001079BC" w:rsidRPr="00360FB6" w:rsidRDefault="001079BC" w:rsidP="00EC5720">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十分な情報を伝えている」</w:t>
            </w:r>
            <w:r w:rsidR="00EC5720" w:rsidRPr="00360FB6">
              <w:rPr>
                <w:rFonts w:ascii="ＭＳ 明朝" w:hAnsi="ＭＳ 明朝" w:hint="eastAsia"/>
                <w:sz w:val="20"/>
                <w:szCs w:val="20"/>
              </w:rPr>
              <w:t>74</w:t>
            </w:r>
            <w:r w:rsidRPr="00360FB6">
              <w:rPr>
                <w:rFonts w:ascii="ＭＳ 明朝" w:hAnsi="ＭＳ 明朝" w:hint="eastAsia"/>
                <w:sz w:val="20"/>
                <w:szCs w:val="20"/>
              </w:rPr>
              <w:t>％</w:t>
            </w:r>
            <w:r w:rsidR="00EC5720" w:rsidRPr="00360FB6">
              <w:rPr>
                <w:rFonts w:ascii="ＭＳ 明朝" w:hAnsi="ＭＳ 明朝" w:hint="eastAsia"/>
                <w:sz w:val="20"/>
                <w:szCs w:val="20"/>
              </w:rPr>
              <w:t>（△）</w:t>
            </w:r>
          </w:p>
          <w:p w14:paraId="6DBDE6DE" w14:textId="77777777" w:rsidR="003E1720"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 xml:space="preserve">　</w:t>
            </w:r>
          </w:p>
          <w:p w14:paraId="294EB3AF" w14:textId="77777777" w:rsidR="001079BC" w:rsidRPr="00360FB6" w:rsidRDefault="001079BC" w:rsidP="001079BC">
            <w:pPr>
              <w:spacing w:line="300" w:lineRule="exact"/>
              <w:rPr>
                <w:rFonts w:ascii="ＭＳ 明朝" w:hAnsi="ＭＳ 明朝"/>
                <w:sz w:val="20"/>
                <w:szCs w:val="20"/>
              </w:rPr>
            </w:pPr>
            <w:r w:rsidRPr="00360FB6">
              <w:rPr>
                <w:rFonts w:ascii="ＭＳ 明朝" w:hAnsi="ＭＳ 明朝" w:hint="eastAsia"/>
                <w:sz w:val="20"/>
                <w:szCs w:val="20"/>
              </w:rPr>
              <w:t>・姉妹校等との訪問交流を計画し、状</w:t>
            </w:r>
          </w:p>
          <w:p w14:paraId="4B4FFCBE" w14:textId="77777777" w:rsidR="00EC5720" w:rsidRPr="00360FB6" w:rsidRDefault="001079BC" w:rsidP="00EC5720">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況を見て実施する。</w:t>
            </w:r>
          </w:p>
          <w:p w14:paraId="569FD964" w14:textId="77777777" w:rsidR="00D1020A" w:rsidRPr="00360FB6" w:rsidRDefault="001079BC" w:rsidP="003E1720">
            <w:pPr>
              <w:spacing w:line="300" w:lineRule="exact"/>
              <w:ind w:leftChars="100" w:left="410" w:hangingChars="100" w:hanging="200"/>
              <w:rPr>
                <w:rFonts w:ascii="ＭＳ 明朝" w:hAnsi="ＭＳ 明朝"/>
                <w:sz w:val="20"/>
                <w:szCs w:val="20"/>
              </w:rPr>
            </w:pPr>
            <w:r w:rsidRPr="00360FB6">
              <w:rPr>
                <w:rFonts w:ascii="ＭＳ 明朝" w:hAnsi="ＭＳ 明朝" w:hint="eastAsia"/>
                <w:sz w:val="20"/>
                <w:szCs w:val="20"/>
              </w:rPr>
              <w:t>（全北外国語高等学校、</w:t>
            </w:r>
            <w:r w:rsidRPr="00360FB6">
              <w:rPr>
                <w:rFonts w:ascii="ＭＳ 明朝" w:hAnsi="ＭＳ 明朝"/>
                <w:sz w:val="20"/>
                <w:szCs w:val="20"/>
              </w:rPr>
              <w:t>Toowoomba</w:t>
            </w:r>
            <w:r w:rsidRPr="00360FB6">
              <w:rPr>
                <w:rFonts w:ascii="ＭＳ 明朝" w:hAnsi="ＭＳ 明朝" w:hint="eastAsia"/>
                <w:sz w:val="20"/>
                <w:szCs w:val="20"/>
              </w:rPr>
              <w:t>高校との対面交流各１回）</w:t>
            </w:r>
            <w:r w:rsidR="00EC5720" w:rsidRPr="00360FB6">
              <w:rPr>
                <w:rFonts w:ascii="ＭＳ 明朝" w:hAnsi="ＭＳ 明朝" w:hint="eastAsia"/>
                <w:sz w:val="20"/>
                <w:szCs w:val="20"/>
              </w:rPr>
              <w:t>（〇）</w:t>
            </w:r>
            <w:r w:rsidR="00AD050A" w:rsidRPr="00360FB6">
              <w:rPr>
                <w:rFonts w:ascii="ＭＳ 明朝" w:hAnsi="ＭＳ 明朝" w:hint="eastAsia"/>
                <w:sz w:val="20"/>
                <w:szCs w:val="20"/>
              </w:rPr>
              <w:t xml:space="preserve">　</w:t>
            </w:r>
          </w:p>
          <w:p w14:paraId="4D63BF66" w14:textId="77777777" w:rsidR="00EC5720" w:rsidRPr="00360FB6" w:rsidRDefault="00EC5720" w:rsidP="00EC5720">
            <w:pPr>
              <w:spacing w:line="300" w:lineRule="exact"/>
              <w:rPr>
                <w:rFonts w:ascii="ＭＳ 明朝" w:hAnsi="ＭＳ 明朝"/>
                <w:sz w:val="20"/>
                <w:szCs w:val="20"/>
              </w:rPr>
            </w:pPr>
            <w:r w:rsidRPr="00360FB6">
              <w:rPr>
                <w:rFonts w:ascii="ＭＳ 明朝" w:hAnsi="ＭＳ 明朝" w:hint="eastAsia"/>
                <w:sz w:val="20"/>
                <w:szCs w:val="20"/>
              </w:rPr>
              <w:t>イ・近隣３高校での生徒会交流</w:t>
            </w:r>
          </w:p>
          <w:p w14:paraId="06B27F61" w14:textId="77777777" w:rsidR="00EC5720" w:rsidRPr="00360FB6" w:rsidRDefault="00EC5720" w:rsidP="00EC5720">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（はひふサミット）３回</w:t>
            </w:r>
            <w:r w:rsidR="003E1720" w:rsidRPr="00360FB6">
              <w:rPr>
                <w:rFonts w:ascii="ＭＳ 明朝" w:hAnsi="ＭＳ 明朝" w:hint="eastAsia"/>
                <w:sz w:val="20"/>
                <w:szCs w:val="20"/>
              </w:rPr>
              <w:t>（〇）</w:t>
            </w:r>
          </w:p>
          <w:p w14:paraId="08CD5F1E" w14:textId="77777777" w:rsidR="00EC5720" w:rsidRPr="00360FB6" w:rsidRDefault="00EC5720" w:rsidP="00EC5720">
            <w:pPr>
              <w:spacing w:line="300" w:lineRule="exact"/>
              <w:ind w:firstLineChars="100" w:firstLine="200"/>
              <w:rPr>
                <w:rFonts w:ascii="ＭＳ 明朝" w:hAnsi="ＭＳ 明朝"/>
                <w:sz w:val="20"/>
                <w:szCs w:val="20"/>
              </w:rPr>
            </w:pPr>
            <w:r w:rsidRPr="00360FB6">
              <w:rPr>
                <w:rFonts w:ascii="ＭＳ 明朝" w:hAnsi="ＭＳ 明朝" w:hint="eastAsia"/>
                <w:sz w:val="20"/>
                <w:szCs w:val="20"/>
              </w:rPr>
              <w:t>・</w:t>
            </w:r>
            <w:r w:rsidR="009402D6" w:rsidRPr="00360FB6">
              <w:rPr>
                <w:rFonts w:ascii="ＭＳ 明朝" w:hAnsi="ＭＳ 明朝" w:hint="eastAsia"/>
                <w:sz w:val="20"/>
                <w:szCs w:val="20"/>
              </w:rPr>
              <w:t>地元</w:t>
            </w:r>
            <w:r w:rsidRPr="00360FB6">
              <w:rPr>
                <w:rFonts w:ascii="ＭＳ 明朝" w:hAnsi="ＭＳ 明朝" w:hint="eastAsia"/>
                <w:sz w:val="20"/>
                <w:szCs w:val="20"/>
              </w:rPr>
              <w:t>中学校への生徒による出前授業実施</w:t>
            </w:r>
          </w:p>
          <w:p w14:paraId="49C6C230" w14:textId="32DA4E7A" w:rsidR="00EC5720" w:rsidRPr="00360FB6" w:rsidRDefault="00EC5720" w:rsidP="00EC5720">
            <w:pPr>
              <w:spacing w:line="300" w:lineRule="exact"/>
              <w:ind w:firstLineChars="200" w:firstLine="400"/>
              <w:rPr>
                <w:rFonts w:ascii="ＭＳ 明朝" w:hAnsi="ＭＳ 明朝"/>
                <w:sz w:val="20"/>
                <w:szCs w:val="20"/>
              </w:rPr>
            </w:pPr>
            <w:r w:rsidRPr="00360FB6">
              <w:rPr>
                <w:rFonts w:ascii="ＭＳ 明朝" w:hAnsi="ＭＳ 明朝" w:hint="eastAsia"/>
                <w:sz w:val="20"/>
                <w:szCs w:val="20"/>
              </w:rPr>
              <w:t>（新規・年１回）</w:t>
            </w:r>
            <w:r w:rsidR="009402D6" w:rsidRPr="00360FB6">
              <w:rPr>
                <w:rFonts w:ascii="ＭＳ 明朝" w:hAnsi="ＭＳ 明朝" w:hint="eastAsia"/>
                <w:sz w:val="20"/>
                <w:szCs w:val="20"/>
              </w:rPr>
              <w:t>［</w:t>
            </w:r>
            <w:r w:rsidR="00436720" w:rsidRPr="00360FB6">
              <w:rPr>
                <w:rFonts w:ascii="ＭＳ 明朝" w:hAnsi="ＭＳ 明朝" w:hint="eastAsia"/>
                <w:sz w:val="20"/>
                <w:szCs w:val="20"/>
              </w:rPr>
              <w:t>０</w:t>
            </w:r>
            <w:r w:rsidR="009402D6" w:rsidRPr="00360FB6">
              <w:rPr>
                <w:rFonts w:ascii="ＭＳ 明朝" w:hAnsi="ＭＳ 明朝" w:hint="eastAsia"/>
                <w:sz w:val="20"/>
                <w:szCs w:val="20"/>
              </w:rPr>
              <w:t>回］（△）</w:t>
            </w:r>
          </w:p>
          <w:p w14:paraId="69147F6E" w14:textId="77777777" w:rsidR="00EC5720" w:rsidRPr="005F1AC4" w:rsidRDefault="00D0241A">
            <w:pPr>
              <w:spacing w:line="300" w:lineRule="exact"/>
              <w:rPr>
                <w:rFonts w:ascii="HG丸ｺﾞｼｯｸM-PRO" w:eastAsia="HG丸ｺﾞｼｯｸM-PRO" w:hAnsi="HG丸ｺﾞｼｯｸM-PRO"/>
                <w:sz w:val="18"/>
                <w:szCs w:val="18"/>
              </w:rPr>
            </w:pPr>
            <w:r w:rsidRPr="00360FB6">
              <w:rPr>
                <w:rFonts w:ascii="ＭＳ 明朝" w:hAnsi="ＭＳ 明朝" w:hint="eastAsia"/>
                <w:sz w:val="20"/>
                <w:szCs w:val="20"/>
              </w:rPr>
              <w:t xml:space="preserve">　　　中学校からの要請がなかった。</w:t>
            </w:r>
          </w:p>
        </w:tc>
      </w:tr>
    </w:tbl>
    <w:p w14:paraId="36DB5926" w14:textId="77777777" w:rsidR="00D1020A" w:rsidRDefault="00D1020A">
      <w:pPr>
        <w:spacing w:line="120" w:lineRule="exact"/>
      </w:pPr>
    </w:p>
    <w:sectPr w:rsidR="00D1020A">
      <w:headerReference w:type="default" r:id="rId8"/>
      <w:type w:val="evenPage"/>
      <w:pgSz w:w="16840" w:h="23814"/>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F878" w14:textId="77777777" w:rsidR="00CC753D" w:rsidRDefault="00CC753D">
      <w:r>
        <w:separator/>
      </w:r>
    </w:p>
  </w:endnote>
  <w:endnote w:type="continuationSeparator" w:id="0">
    <w:p w14:paraId="5309DDB2" w14:textId="77777777" w:rsidR="00CC753D" w:rsidRDefault="00CC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08FF" w14:textId="77777777" w:rsidR="00CC753D" w:rsidRDefault="00CC753D">
      <w:r>
        <w:separator/>
      </w:r>
    </w:p>
  </w:footnote>
  <w:footnote w:type="continuationSeparator" w:id="0">
    <w:p w14:paraId="607B43C4" w14:textId="77777777" w:rsidR="00CC753D" w:rsidRDefault="00CC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F2A" w14:textId="2F27D97C" w:rsidR="0076408A" w:rsidRDefault="0076408A">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№３１６</w:t>
    </w:r>
  </w:p>
  <w:p w14:paraId="26CF367A" w14:textId="77777777" w:rsidR="00A37A85" w:rsidRDefault="00A37A85">
    <w:pPr>
      <w:spacing w:line="360" w:lineRule="exact"/>
      <w:ind w:rightChars="100" w:right="210"/>
      <w:jc w:val="right"/>
      <w:rPr>
        <w:rFonts w:ascii="ＭＳ ゴシック" w:eastAsia="ＭＳ ゴシック" w:hAnsi="ＭＳ ゴシック" w:hint="eastAsia"/>
        <w:sz w:val="20"/>
        <w:szCs w:val="20"/>
      </w:rPr>
    </w:pPr>
  </w:p>
  <w:p w14:paraId="6098A07E" w14:textId="319068F6" w:rsidR="0076408A" w:rsidRDefault="0076408A" w:rsidP="00A37A85">
    <w:pPr>
      <w:wordWrap w:val="0"/>
      <w:spacing w:line="360" w:lineRule="exact"/>
      <w:ind w:rightChars="100" w:right="210"/>
      <w:jc w:val="right"/>
      <w:rPr>
        <w:rFonts w:ascii="ＭＳ 明朝" w:hAnsi="ＭＳ 明朝" w:hint="eastAsia"/>
        <w:b/>
        <w:sz w:val="24"/>
      </w:rPr>
    </w:pPr>
    <w:r>
      <w:rPr>
        <w:rFonts w:ascii="ＭＳ 明朝" w:hAnsi="ＭＳ 明朝" w:hint="eastAsia"/>
        <w:b/>
        <w:sz w:val="24"/>
      </w:rPr>
      <w:t xml:space="preserve">　　　　　　　　　　　　　　　　　　　　　　　　　　　　　　　</w:t>
    </w:r>
    <w:r w:rsidR="00A37A85">
      <w:rPr>
        <w:rFonts w:ascii="ＭＳ 明朝" w:hAnsi="ＭＳ 明朝" w:hint="eastAsia"/>
        <w:b/>
        <w:sz w:val="24"/>
      </w:rPr>
      <w:t>府立花園高等学校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45"/>
    <w:multiLevelType w:val="multilevel"/>
    <w:tmpl w:val="05B81D45"/>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98546F4"/>
    <w:multiLevelType w:val="multilevel"/>
    <w:tmpl w:val="198546F4"/>
    <w:lvl w:ilvl="0">
      <w:start w:val="1"/>
      <w:numFmt w:val="decimalFullWidth"/>
      <w:lvlText w:val="（%1）"/>
      <w:lvlJc w:val="left"/>
      <w:pPr>
        <w:ind w:left="384" w:hanging="38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032449E"/>
    <w:multiLevelType w:val="multilevel"/>
    <w:tmpl w:val="2032449E"/>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390126E"/>
    <w:multiLevelType w:val="multilevel"/>
    <w:tmpl w:val="2390126E"/>
    <w:lvl w:ilvl="0">
      <w:start w:val="1"/>
      <w:numFmt w:val="decimalFullWidth"/>
      <w:lvlText w:val="%1．"/>
      <w:lvlJc w:val="left"/>
      <w:pPr>
        <w:ind w:left="360" w:hanging="360"/>
      </w:pPr>
      <w:rPr>
        <w:rFonts w:ascii="HGPｺﾞｼｯｸM" w:eastAsia="HGPｺﾞｼｯｸM" w:hAnsi="ＭＳ ゴシック" w:cs="Times New Roman"/>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4720952"/>
    <w:multiLevelType w:val="multilevel"/>
    <w:tmpl w:val="44720952"/>
    <w:lvl w:ilvl="0">
      <w:start w:val="1"/>
      <w:numFmt w:val="decimalFullWidth"/>
      <w:lvlText w:val="（%1）"/>
      <w:lvlJc w:val="left"/>
      <w:pPr>
        <w:ind w:left="408" w:hanging="408"/>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5AD554DF"/>
    <w:multiLevelType w:val="hybridMultilevel"/>
    <w:tmpl w:val="E70EC7F4"/>
    <w:lvl w:ilvl="0" w:tplc="2E0A97CC">
      <w:start w:val="8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8556C6"/>
    <w:multiLevelType w:val="multilevel"/>
    <w:tmpl w:val="788556C6"/>
    <w:lvl w:ilvl="0">
      <w:start w:val="1"/>
      <w:numFmt w:val="decimalFullWidth"/>
      <w:lvlText w:val="（%1）"/>
      <w:lvlJc w:val="left"/>
      <w:pPr>
        <w:ind w:left="384" w:hanging="38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dirty"/>
  <w:defaultTabStop w:val="840"/>
  <w:drawingGridHorizontalSpacing w:val="105"/>
  <w:drawingGridVerticalSpacing w:val="327"/>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5E9F"/>
    <w:rsid w:val="000524AE"/>
    <w:rsid w:val="00055ABD"/>
    <w:rsid w:val="00061D45"/>
    <w:rsid w:val="000724B0"/>
    <w:rsid w:val="00073077"/>
    <w:rsid w:val="00091587"/>
    <w:rsid w:val="0009658C"/>
    <w:rsid w:val="000967CE"/>
    <w:rsid w:val="000A1890"/>
    <w:rsid w:val="000B0C54"/>
    <w:rsid w:val="000B395F"/>
    <w:rsid w:val="000B61E9"/>
    <w:rsid w:val="000B7F10"/>
    <w:rsid w:val="000C0CDB"/>
    <w:rsid w:val="000D1B70"/>
    <w:rsid w:val="000D75D3"/>
    <w:rsid w:val="000D7707"/>
    <w:rsid w:val="000D7C02"/>
    <w:rsid w:val="000E1F4D"/>
    <w:rsid w:val="000E5470"/>
    <w:rsid w:val="000E6B9D"/>
    <w:rsid w:val="000F7764"/>
    <w:rsid w:val="000F7917"/>
    <w:rsid w:val="000F7B2E"/>
    <w:rsid w:val="00100533"/>
    <w:rsid w:val="00100CC5"/>
    <w:rsid w:val="00103546"/>
    <w:rsid w:val="00104BEA"/>
    <w:rsid w:val="001079BC"/>
    <w:rsid w:val="001112AC"/>
    <w:rsid w:val="00112A5C"/>
    <w:rsid w:val="001218A7"/>
    <w:rsid w:val="00127BB5"/>
    <w:rsid w:val="00132D6F"/>
    <w:rsid w:val="00134824"/>
    <w:rsid w:val="00135CE9"/>
    <w:rsid w:val="00137359"/>
    <w:rsid w:val="00142B94"/>
    <w:rsid w:val="00145D50"/>
    <w:rsid w:val="00157860"/>
    <w:rsid w:val="0018261A"/>
    <w:rsid w:val="00184B1B"/>
    <w:rsid w:val="00192419"/>
    <w:rsid w:val="00193569"/>
    <w:rsid w:val="00195DCF"/>
    <w:rsid w:val="001A1EDD"/>
    <w:rsid w:val="001A4539"/>
    <w:rsid w:val="001B38EB"/>
    <w:rsid w:val="001C0509"/>
    <w:rsid w:val="001C6B84"/>
    <w:rsid w:val="001C7FE4"/>
    <w:rsid w:val="001D401B"/>
    <w:rsid w:val="001D44D9"/>
    <w:rsid w:val="001D5135"/>
    <w:rsid w:val="001E22E7"/>
    <w:rsid w:val="001E4FDA"/>
    <w:rsid w:val="001E659D"/>
    <w:rsid w:val="001F359F"/>
    <w:rsid w:val="001F472F"/>
    <w:rsid w:val="00201A51"/>
    <w:rsid w:val="00201C86"/>
    <w:rsid w:val="002034A6"/>
    <w:rsid w:val="0021285A"/>
    <w:rsid w:val="00214BA8"/>
    <w:rsid w:val="002154FA"/>
    <w:rsid w:val="0022073E"/>
    <w:rsid w:val="00220AE7"/>
    <w:rsid w:val="00221AA2"/>
    <w:rsid w:val="00224AB0"/>
    <w:rsid w:val="00225A63"/>
    <w:rsid w:val="00225C70"/>
    <w:rsid w:val="00230487"/>
    <w:rsid w:val="00235785"/>
    <w:rsid w:val="00235B86"/>
    <w:rsid w:val="0024006D"/>
    <w:rsid w:val="002439A4"/>
    <w:rsid w:val="00245B45"/>
    <w:rsid w:val="00247039"/>
    <w:rsid w:val="002479D4"/>
    <w:rsid w:val="00262794"/>
    <w:rsid w:val="00267359"/>
    <w:rsid w:val="00267D3C"/>
    <w:rsid w:val="00271252"/>
    <w:rsid w:val="0027129F"/>
    <w:rsid w:val="00274864"/>
    <w:rsid w:val="00277476"/>
    <w:rsid w:val="00277761"/>
    <w:rsid w:val="00280A1E"/>
    <w:rsid w:val="00291CA7"/>
    <w:rsid w:val="00295EB2"/>
    <w:rsid w:val="0029712A"/>
    <w:rsid w:val="002A0AA7"/>
    <w:rsid w:val="002A148E"/>
    <w:rsid w:val="002A5F31"/>
    <w:rsid w:val="002A766F"/>
    <w:rsid w:val="002B0BC8"/>
    <w:rsid w:val="002B3BE1"/>
    <w:rsid w:val="002B424E"/>
    <w:rsid w:val="002B690B"/>
    <w:rsid w:val="002C40DD"/>
    <w:rsid w:val="002C423D"/>
    <w:rsid w:val="002D24CB"/>
    <w:rsid w:val="002D2980"/>
    <w:rsid w:val="002F608A"/>
    <w:rsid w:val="002F62DD"/>
    <w:rsid w:val="002F6E1B"/>
    <w:rsid w:val="00301498"/>
    <w:rsid w:val="00301B59"/>
    <w:rsid w:val="003029E3"/>
    <w:rsid w:val="00302EB2"/>
    <w:rsid w:val="0030555A"/>
    <w:rsid w:val="00305D0E"/>
    <w:rsid w:val="00310645"/>
    <w:rsid w:val="00310A26"/>
    <w:rsid w:val="0031492C"/>
    <w:rsid w:val="00324B67"/>
    <w:rsid w:val="00324E88"/>
    <w:rsid w:val="00334F83"/>
    <w:rsid w:val="00336089"/>
    <w:rsid w:val="003456F4"/>
    <w:rsid w:val="003461AD"/>
    <w:rsid w:val="003551CD"/>
    <w:rsid w:val="00360FB6"/>
    <w:rsid w:val="00361497"/>
    <w:rsid w:val="0036174C"/>
    <w:rsid w:val="00364F35"/>
    <w:rsid w:val="003730D3"/>
    <w:rsid w:val="0037367C"/>
    <w:rsid w:val="0037506F"/>
    <w:rsid w:val="00384C02"/>
    <w:rsid w:val="00386133"/>
    <w:rsid w:val="00387D41"/>
    <w:rsid w:val="003A3356"/>
    <w:rsid w:val="003A62E8"/>
    <w:rsid w:val="003C503E"/>
    <w:rsid w:val="003D0DB0"/>
    <w:rsid w:val="003D288C"/>
    <w:rsid w:val="003D2C9D"/>
    <w:rsid w:val="003D71A7"/>
    <w:rsid w:val="003D7473"/>
    <w:rsid w:val="003E1720"/>
    <w:rsid w:val="003E3750"/>
    <w:rsid w:val="003E55A0"/>
    <w:rsid w:val="003F7E1B"/>
    <w:rsid w:val="00400648"/>
    <w:rsid w:val="00400959"/>
    <w:rsid w:val="00402224"/>
    <w:rsid w:val="00407905"/>
    <w:rsid w:val="00410766"/>
    <w:rsid w:val="004111AD"/>
    <w:rsid w:val="00414618"/>
    <w:rsid w:val="00416A59"/>
    <w:rsid w:val="004243CF"/>
    <w:rsid w:val="004245A1"/>
    <w:rsid w:val="00427762"/>
    <w:rsid w:val="00427E0B"/>
    <w:rsid w:val="004312EE"/>
    <w:rsid w:val="00436720"/>
    <w:rsid w:val="004368AD"/>
    <w:rsid w:val="00436BBA"/>
    <w:rsid w:val="00441743"/>
    <w:rsid w:val="00445E74"/>
    <w:rsid w:val="00453D8E"/>
    <w:rsid w:val="00454AF4"/>
    <w:rsid w:val="004552E5"/>
    <w:rsid w:val="00460710"/>
    <w:rsid w:val="00460F8E"/>
    <w:rsid w:val="004632FA"/>
    <w:rsid w:val="00465B85"/>
    <w:rsid w:val="00466DF6"/>
    <w:rsid w:val="00467C11"/>
    <w:rsid w:val="0048087F"/>
    <w:rsid w:val="00480EB4"/>
    <w:rsid w:val="004930C6"/>
    <w:rsid w:val="004949CC"/>
    <w:rsid w:val="0049677A"/>
    <w:rsid w:val="00497ABE"/>
    <w:rsid w:val="004A1605"/>
    <w:rsid w:val="004A7442"/>
    <w:rsid w:val="004A7940"/>
    <w:rsid w:val="004C1B92"/>
    <w:rsid w:val="004C2F46"/>
    <w:rsid w:val="004C5A47"/>
    <w:rsid w:val="004C67B7"/>
    <w:rsid w:val="004C6D4A"/>
    <w:rsid w:val="004D1BCF"/>
    <w:rsid w:val="004D28A8"/>
    <w:rsid w:val="004D2CD1"/>
    <w:rsid w:val="004D70F9"/>
    <w:rsid w:val="004E08FB"/>
    <w:rsid w:val="004E4D5E"/>
    <w:rsid w:val="004F2B87"/>
    <w:rsid w:val="004F3627"/>
    <w:rsid w:val="0050014D"/>
    <w:rsid w:val="00500AF9"/>
    <w:rsid w:val="00502EF2"/>
    <w:rsid w:val="0051130F"/>
    <w:rsid w:val="00511C85"/>
    <w:rsid w:val="00512240"/>
    <w:rsid w:val="0051706C"/>
    <w:rsid w:val="0052580C"/>
    <w:rsid w:val="005261C4"/>
    <w:rsid w:val="00526530"/>
    <w:rsid w:val="00532092"/>
    <w:rsid w:val="005407F6"/>
    <w:rsid w:val="0054712D"/>
    <w:rsid w:val="00550E8E"/>
    <w:rsid w:val="00556A9A"/>
    <w:rsid w:val="00565B55"/>
    <w:rsid w:val="00575298"/>
    <w:rsid w:val="00577DE4"/>
    <w:rsid w:val="005846E8"/>
    <w:rsid w:val="00585D6A"/>
    <w:rsid w:val="00586254"/>
    <w:rsid w:val="005875B4"/>
    <w:rsid w:val="0059472B"/>
    <w:rsid w:val="00597E7D"/>
    <w:rsid w:val="00597FBA"/>
    <w:rsid w:val="005A2C72"/>
    <w:rsid w:val="005A6D16"/>
    <w:rsid w:val="005B0FAD"/>
    <w:rsid w:val="005B5A6A"/>
    <w:rsid w:val="005B66F8"/>
    <w:rsid w:val="005B6AEF"/>
    <w:rsid w:val="005C04DE"/>
    <w:rsid w:val="005C115A"/>
    <w:rsid w:val="005C254B"/>
    <w:rsid w:val="005C2C84"/>
    <w:rsid w:val="005D41A3"/>
    <w:rsid w:val="005E218B"/>
    <w:rsid w:val="005E3C2A"/>
    <w:rsid w:val="005E4538"/>
    <w:rsid w:val="005E535C"/>
    <w:rsid w:val="005F1AC4"/>
    <w:rsid w:val="005F28F5"/>
    <w:rsid w:val="005F2C9F"/>
    <w:rsid w:val="006031B2"/>
    <w:rsid w:val="00606705"/>
    <w:rsid w:val="0061051D"/>
    <w:rsid w:val="00611B70"/>
    <w:rsid w:val="0062041F"/>
    <w:rsid w:val="006206CE"/>
    <w:rsid w:val="00624A4E"/>
    <w:rsid w:val="006256F0"/>
    <w:rsid w:val="00625738"/>
    <w:rsid w:val="00626AE2"/>
    <w:rsid w:val="00630EC1"/>
    <w:rsid w:val="00631815"/>
    <w:rsid w:val="00634F9A"/>
    <w:rsid w:val="00637161"/>
    <w:rsid w:val="006441F8"/>
    <w:rsid w:val="00644AE0"/>
    <w:rsid w:val="00647631"/>
    <w:rsid w:val="006478E9"/>
    <w:rsid w:val="0065302E"/>
    <w:rsid w:val="006567B2"/>
    <w:rsid w:val="00656B78"/>
    <w:rsid w:val="00663113"/>
    <w:rsid w:val="006632F1"/>
    <w:rsid w:val="00687F1D"/>
    <w:rsid w:val="00690001"/>
    <w:rsid w:val="006971F3"/>
    <w:rsid w:val="006B1A2D"/>
    <w:rsid w:val="006B4E60"/>
    <w:rsid w:val="006B5B51"/>
    <w:rsid w:val="006C220F"/>
    <w:rsid w:val="006C4BA7"/>
    <w:rsid w:val="006C5797"/>
    <w:rsid w:val="006C7FE8"/>
    <w:rsid w:val="006D18A0"/>
    <w:rsid w:val="006D3B9C"/>
    <w:rsid w:val="006D4F17"/>
    <w:rsid w:val="006D54AE"/>
    <w:rsid w:val="006D5A31"/>
    <w:rsid w:val="006D68B6"/>
    <w:rsid w:val="006F4599"/>
    <w:rsid w:val="00701AD6"/>
    <w:rsid w:val="00703386"/>
    <w:rsid w:val="0071748A"/>
    <w:rsid w:val="00717D96"/>
    <w:rsid w:val="0072763C"/>
    <w:rsid w:val="00727B59"/>
    <w:rsid w:val="00735E63"/>
    <w:rsid w:val="007366E1"/>
    <w:rsid w:val="0074109D"/>
    <w:rsid w:val="0074118C"/>
    <w:rsid w:val="007520A2"/>
    <w:rsid w:val="007541E8"/>
    <w:rsid w:val="0075612D"/>
    <w:rsid w:val="007563A4"/>
    <w:rsid w:val="0075715E"/>
    <w:rsid w:val="007578CC"/>
    <w:rsid w:val="007606A0"/>
    <w:rsid w:val="0076408A"/>
    <w:rsid w:val="00775D41"/>
    <w:rsid w:val="00775EE3"/>
    <w:rsid w:val="007765E0"/>
    <w:rsid w:val="00781F22"/>
    <w:rsid w:val="00786F0E"/>
    <w:rsid w:val="007922A7"/>
    <w:rsid w:val="00792B44"/>
    <w:rsid w:val="00795C88"/>
    <w:rsid w:val="00796024"/>
    <w:rsid w:val="007A3E54"/>
    <w:rsid w:val="007A47FF"/>
    <w:rsid w:val="007A5C41"/>
    <w:rsid w:val="007A69E8"/>
    <w:rsid w:val="007B1DB6"/>
    <w:rsid w:val="007C17CC"/>
    <w:rsid w:val="007C63C6"/>
    <w:rsid w:val="007D2295"/>
    <w:rsid w:val="007D6241"/>
    <w:rsid w:val="007E4B05"/>
    <w:rsid w:val="007F1EA4"/>
    <w:rsid w:val="007F4C68"/>
    <w:rsid w:val="007F5A7B"/>
    <w:rsid w:val="007F7499"/>
    <w:rsid w:val="00800A41"/>
    <w:rsid w:val="008101A4"/>
    <w:rsid w:val="00826897"/>
    <w:rsid w:val="00827C74"/>
    <w:rsid w:val="008333AC"/>
    <w:rsid w:val="008455F4"/>
    <w:rsid w:val="00853545"/>
    <w:rsid w:val="008563E0"/>
    <w:rsid w:val="008618B5"/>
    <w:rsid w:val="0086332D"/>
    <w:rsid w:val="00866790"/>
    <w:rsid w:val="0086696C"/>
    <w:rsid w:val="008678F7"/>
    <w:rsid w:val="0087170D"/>
    <w:rsid w:val="008741C2"/>
    <w:rsid w:val="00881A50"/>
    <w:rsid w:val="00885FB9"/>
    <w:rsid w:val="008912ED"/>
    <w:rsid w:val="008917D3"/>
    <w:rsid w:val="0089387E"/>
    <w:rsid w:val="00897939"/>
    <w:rsid w:val="008A315D"/>
    <w:rsid w:val="008A5D1C"/>
    <w:rsid w:val="008A63F1"/>
    <w:rsid w:val="008B091B"/>
    <w:rsid w:val="008B356D"/>
    <w:rsid w:val="008B4992"/>
    <w:rsid w:val="008C533F"/>
    <w:rsid w:val="008C6685"/>
    <w:rsid w:val="008C6A31"/>
    <w:rsid w:val="008D3E85"/>
    <w:rsid w:val="008D665D"/>
    <w:rsid w:val="008E1182"/>
    <w:rsid w:val="008E62B7"/>
    <w:rsid w:val="008F317E"/>
    <w:rsid w:val="009025E0"/>
    <w:rsid w:val="009121C5"/>
    <w:rsid w:val="0091266C"/>
    <w:rsid w:val="0091683E"/>
    <w:rsid w:val="00927C4E"/>
    <w:rsid w:val="00933E93"/>
    <w:rsid w:val="009402D6"/>
    <w:rsid w:val="009470D0"/>
    <w:rsid w:val="00947184"/>
    <w:rsid w:val="00947C4F"/>
    <w:rsid w:val="00953790"/>
    <w:rsid w:val="0096649A"/>
    <w:rsid w:val="00971A46"/>
    <w:rsid w:val="009817F2"/>
    <w:rsid w:val="009818F6"/>
    <w:rsid w:val="009835B8"/>
    <w:rsid w:val="009870A5"/>
    <w:rsid w:val="009919BC"/>
    <w:rsid w:val="00991D22"/>
    <w:rsid w:val="009B1C3D"/>
    <w:rsid w:val="009B33EA"/>
    <w:rsid w:val="009B365C"/>
    <w:rsid w:val="009B4DEB"/>
    <w:rsid w:val="009B5AD2"/>
    <w:rsid w:val="009B5ECB"/>
    <w:rsid w:val="009C6085"/>
    <w:rsid w:val="009D31EC"/>
    <w:rsid w:val="009D38D7"/>
    <w:rsid w:val="009D6553"/>
    <w:rsid w:val="009D7981"/>
    <w:rsid w:val="009E6251"/>
    <w:rsid w:val="009F4278"/>
    <w:rsid w:val="00A07A63"/>
    <w:rsid w:val="00A12A53"/>
    <w:rsid w:val="00A163D5"/>
    <w:rsid w:val="00A16862"/>
    <w:rsid w:val="00A16E26"/>
    <w:rsid w:val="00A204E1"/>
    <w:rsid w:val="00A225C1"/>
    <w:rsid w:val="00A35846"/>
    <w:rsid w:val="00A37A85"/>
    <w:rsid w:val="00A45AF8"/>
    <w:rsid w:val="00A47ADC"/>
    <w:rsid w:val="00A541B4"/>
    <w:rsid w:val="00A653FF"/>
    <w:rsid w:val="00A81BA8"/>
    <w:rsid w:val="00A8445C"/>
    <w:rsid w:val="00A85A6C"/>
    <w:rsid w:val="00A87AEC"/>
    <w:rsid w:val="00A90FCE"/>
    <w:rsid w:val="00A9205B"/>
    <w:rsid w:val="00A920A8"/>
    <w:rsid w:val="00A9400C"/>
    <w:rsid w:val="00AA4BF8"/>
    <w:rsid w:val="00AA540D"/>
    <w:rsid w:val="00AB00E6"/>
    <w:rsid w:val="00AB0A1E"/>
    <w:rsid w:val="00AB2E00"/>
    <w:rsid w:val="00AB33B1"/>
    <w:rsid w:val="00AC1FB2"/>
    <w:rsid w:val="00AC3438"/>
    <w:rsid w:val="00AC3902"/>
    <w:rsid w:val="00AD050A"/>
    <w:rsid w:val="00AD123A"/>
    <w:rsid w:val="00AD3212"/>
    <w:rsid w:val="00AD64C2"/>
    <w:rsid w:val="00AD6CC7"/>
    <w:rsid w:val="00AE0DFA"/>
    <w:rsid w:val="00AE2843"/>
    <w:rsid w:val="00AE5E7B"/>
    <w:rsid w:val="00AF7084"/>
    <w:rsid w:val="00B00840"/>
    <w:rsid w:val="00B008B1"/>
    <w:rsid w:val="00B02A5C"/>
    <w:rsid w:val="00B05652"/>
    <w:rsid w:val="00B063A9"/>
    <w:rsid w:val="00B131DD"/>
    <w:rsid w:val="00B20620"/>
    <w:rsid w:val="00B24A82"/>
    <w:rsid w:val="00B24BA4"/>
    <w:rsid w:val="00B25096"/>
    <w:rsid w:val="00B27B3C"/>
    <w:rsid w:val="00B27D45"/>
    <w:rsid w:val="00B3089E"/>
    <w:rsid w:val="00B3243C"/>
    <w:rsid w:val="00B34710"/>
    <w:rsid w:val="00B350E4"/>
    <w:rsid w:val="00B42334"/>
    <w:rsid w:val="00B42CBA"/>
    <w:rsid w:val="00B43DB1"/>
    <w:rsid w:val="00B44397"/>
    <w:rsid w:val="00B44B20"/>
    <w:rsid w:val="00B466D8"/>
    <w:rsid w:val="00B52BB6"/>
    <w:rsid w:val="00B564B0"/>
    <w:rsid w:val="00B6294D"/>
    <w:rsid w:val="00B66ED2"/>
    <w:rsid w:val="00B7090D"/>
    <w:rsid w:val="00B72F3A"/>
    <w:rsid w:val="00B75528"/>
    <w:rsid w:val="00B77752"/>
    <w:rsid w:val="00B8019B"/>
    <w:rsid w:val="00B8044F"/>
    <w:rsid w:val="00B814A7"/>
    <w:rsid w:val="00B840DD"/>
    <w:rsid w:val="00B850FE"/>
    <w:rsid w:val="00B854CE"/>
    <w:rsid w:val="00B90CDA"/>
    <w:rsid w:val="00B94DEA"/>
    <w:rsid w:val="00B9534B"/>
    <w:rsid w:val="00BA6AB3"/>
    <w:rsid w:val="00BA7A05"/>
    <w:rsid w:val="00BB1121"/>
    <w:rsid w:val="00BB5396"/>
    <w:rsid w:val="00BB77FC"/>
    <w:rsid w:val="00BC3DF1"/>
    <w:rsid w:val="00BC40F4"/>
    <w:rsid w:val="00BC55F6"/>
    <w:rsid w:val="00BD061A"/>
    <w:rsid w:val="00BD1EF5"/>
    <w:rsid w:val="00BD6470"/>
    <w:rsid w:val="00BD69B1"/>
    <w:rsid w:val="00BE02F6"/>
    <w:rsid w:val="00BE1991"/>
    <w:rsid w:val="00BE47DD"/>
    <w:rsid w:val="00BE49F0"/>
    <w:rsid w:val="00BE62AE"/>
    <w:rsid w:val="00BF3A51"/>
    <w:rsid w:val="00BF432C"/>
    <w:rsid w:val="00C0026F"/>
    <w:rsid w:val="00C02630"/>
    <w:rsid w:val="00C03CE3"/>
    <w:rsid w:val="00C07142"/>
    <w:rsid w:val="00C0740C"/>
    <w:rsid w:val="00C158A6"/>
    <w:rsid w:val="00C15CF4"/>
    <w:rsid w:val="00C17F2E"/>
    <w:rsid w:val="00C21CD5"/>
    <w:rsid w:val="00C32747"/>
    <w:rsid w:val="00C33FF4"/>
    <w:rsid w:val="00C37416"/>
    <w:rsid w:val="00C43728"/>
    <w:rsid w:val="00C4635D"/>
    <w:rsid w:val="00C54F82"/>
    <w:rsid w:val="00C6346D"/>
    <w:rsid w:val="00C77612"/>
    <w:rsid w:val="00C81CD5"/>
    <w:rsid w:val="00C87770"/>
    <w:rsid w:val="00C97C29"/>
    <w:rsid w:val="00CA70DE"/>
    <w:rsid w:val="00CB2D93"/>
    <w:rsid w:val="00CB4BC6"/>
    <w:rsid w:val="00CB5D88"/>
    <w:rsid w:val="00CB5DEC"/>
    <w:rsid w:val="00CC03B1"/>
    <w:rsid w:val="00CC19D9"/>
    <w:rsid w:val="00CC753D"/>
    <w:rsid w:val="00CD3940"/>
    <w:rsid w:val="00CD4A9E"/>
    <w:rsid w:val="00CD4F6D"/>
    <w:rsid w:val="00CD5C92"/>
    <w:rsid w:val="00CE2D05"/>
    <w:rsid w:val="00CE323E"/>
    <w:rsid w:val="00CE5ADB"/>
    <w:rsid w:val="00CE6CBD"/>
    <w:rsid w:val="00CF0218"/>
    <w:rsid w:val="00CF1922"/>
    <w:rsid w:val="00CF2FD9"/>
    <w:rsid w:val="00CF33FF"/>
    <w:rsid w:val="00D0241A"/>
    <w:rsid w:val="00D03520"/>
    <w:rsid w:val="00D0467C"/>
    <w:rsid w:val="00D07F2D"/>
    <w:rsid w:val="00D1020A"/>
    <w:rsid w:val="00D154DE"/>
    <w:rsid w:val="00D1608B"/>
    <w:rsid w:val="00D23660"/>
    <w:rsid w:val="00D27AFE"/>
    <w:rsid w:val="00D329BA"/>
    <w:rsid w:val="00D36CB1"/>
    <w:rsid w:val="00D37257"/>
    <w:rsid w:val="00D41B80"/>
    <w:rsid w:val="00D41C37"/>
    <w:rsid w:val="00D62464"/>
    <w:rsid w:val="00D71358"/>
    <w:rsid w:val="00D726CB"/>
    <w:rsid w:val="00D77C73"/>
    <w:rsid w:val="00D8247A"/>
    <w:rsid w:val="00D84CC8"/>
    <w:rsid w:val="00D926BB"/>
    <w:rsid w:val="00DA13D1"/>
    <w:rsid w:val="00DA34D6"/>
    <w:rsid w:val="00DB181D"/>
    <w:rsid w:val="00DB1858"/>
    <w:rsid w:val="00DB3D1A"/>
    <w:rsid w:val="00DC2FCD"/>
    <w:rsid w:val="00DC79BD"/>
    <w:rsid w:val="00DE27FC"/>
    <w:rsid w:val="00DE5634"/>
    <w:rsid w:val="00DE626E"/>
    <w:rsid w:val="00DE64EF"/>
    <w:rsid w:val="00DE744C"/>
    <w:rsid w:val="00DF3B21"/>
    <w:rsid w:val="00DF49F3"/>
    <w:rsid w:val="00E05623"/>
    <w:rsid w:val="00E06111"/>
    <w:rsid w:val="00E15291"/>
    <w:rsid w:val="00E1683E"/>
    <w:rsid w:val="00E2104D"/>
    <w:rsid w:val="00E231D8"/>
    <w:rsid w:val="00E331F1"/>
    <w:rsid w:val="00E34C87"/>
    <w:rsid w:val="00E50B6C"/>
    <w:rsid w:val="00E5139B"/>
    <w:rsid w:val="00E53EE3"/>
    <w:rsid w:val="00E56A95"/>
    <w:rsid w:val="00E600AD"/>
    <w:rsid w:val="00E67370"/>
    <w:rsid w:val="00E72813"/>
    <w:rsid w:val="00E73DA5"/>
    <w:rsid w:val="00E83D14"/>
    <w:rsid w:val="00E87E7A"/>
    <w:rsid w:val="00E92928"/>
    <w:rsid w:val="00E93A71"/>
    <w:rsid w:val="00EA05FD"/>
    <w:rsid w:val="00EA2B01"/>
    <w:rsid w:val="00EA5C58"/>
    <w:rsid w:val="00EA6BCB"/>
    <w:rsid w:val="00EB3DB7"/>
    <w:rsid w:val="00EB4A00"/>
    <w:rsid w:val="00EB7CCF"/>
    <w:rsid w:val="00EC5720"/>
    <w:rsid w:val="00EC5FAE"/>
    <w:rsid w:val="00ED0FED"/>
    <w:rsid w:val="00ED2AB2"/>
    <w:rsid w:val="00ED5214"/>
    <w:rsid w:val="00EE5E6E"/>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0BE9"/>
    <w:rsid w:val="00F64538"/>
    <w:rsid w:val="00F656A3"/>
    <w:rsid w:val="00F65F11"/>
    <w:rsid w:val="00F6686B"/>
    <w:rsid w:val="00F71540"/>
    <w:rsid w:val="00F71E78"/>
    <w:rsid w:val="00F7271C"/>
    <w:rsid w:val="00F72C7A"/>
    <w:rsid w:val="00F73514"/>
    <w:rsid w:val="00F7381A"/>
    <w:rsid w:val="00F73A1A"/>
    <w:rsid w:val="00F7539D"/>
    <w:rsid w:val="00F76295"/>
    <w:rsid w:val="00F76B28"/>
    <w:rsid w:val="00F77F28"/>
    <w:rsid w:val="00F80DBA"/>
    <w:rsid w:val="00F80E7E"/>
    <w:rsid w:val="00F80F97"/>
    <w:rsid w:val="00F81A35"/>
    <w:rsid w:val="00F84E81"/>
    <w:rsid w:val="00F85189"/>
    <w:rsid w:val="00F87E25"/>
    <w:rsid w:val="00F93090"/>
    <w:rsid w:val="00F974C2"/>
    <w:rsid w:val="00FB47BC"/>
    <w:rsid w:val="00FB7C97"/>
    <w:rsid w:val="00FC71A1"/>
    <w:rsid w:val="00FD5C8E"/>
    <w:rsid w:val="00FD7E65"/>
    <w:rsid w:val="00FE0692"/>
    <w:rsid w:val="00FE11A5"/>
    <w:rsid w:val="00FE4763"/>
    <w:rsid w:val="00FE512D"/>
    <w:rsid w:val="00FE606E"/>
    <w:rsid w:val="00FE6772"/>
    <w:rsid w:val="00FF3A78"/>
    <w:rsid w:val="00FF790B"/>
    <w:rsid w:val="07D333C0"/>
    <w:rsid w:val="1ACA58A6"/>
    <w:rsid w:val="1ED50C24"/>
    <w:rsid w:val="2CE31FB0"/>
    <w:rsid w:val="35016628"/>
    <w:rsid w:val="37ED23D5"/>
    <w:rsid w:val="3FD10077"/>
    <w:rsid w:val="406820EB"/>
    <w:rsid w:val="61E4517C"/>
    <w:rsid w:val="6CD6496C"/>
    <w:rsid w:val="6FD34281"/>
    <w:rsid w:val="70C43252"/>
    <w:rsid w:val="77A3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C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customStyle="1" w:styleId="1">
    <w:name w:val="リスト段落1"/>
    <w:basedOn w:val="a"/>
    <w:uiPriority w:val="34"/>
    <w:qFormat/>
    <w:pPr>
      <w:ind w:leftChars="400" w:left="840"/>
    </w:pPr>
  </w:style>
  <w:style w:type="paragraph" w:styleId="aa">
    <w:name w:val="List Paragraph"/>
    <w:basedOn w:val="a"/>
    <w:uiPriority w:val="99"/>
    <w:rsid w:val="00280A1E"/>
    <w:pPr>
      <w:ind w:leftChars="400" w:left="840"/>
    </w:pPr>
  </w:style>
  <w:style w:type="character" w:styleId="ab">
    <w:name w:val="annotation reference"/>
    <w:basedOn w:val="a0"/>
    <w:rsid w:val="00D329BA"/>
    <w:rPr>
      <w:sz w:val="18"/>
      <w:szCs w:val="18"/>
    </w:rPr>
  </w:style>
  <w:style w:type="paragraph" w:styleId="ac">
    <w:name w:val="annotation text"/>
    <w:basedOn w:val="a"/>
    <w:link w:val="ad"/>
    <w:rsid w:val="00D329BA"/>
    <w:pPr>
      <w:jc w:val="left"/>
    </w:pPr>
  </w:style>
  <w:style w:type="character" w:customStyle="1" w:styleId="ad">
    <w:name w:val="コメント文字列 (文字)"/>
    <w:basedOn w:val="a0"/>
    <w:link w:val="ac"/>
    <w:rsid w:val="00D329BA"/>
    <w:rPr>
      <w:rFonts w:ascii="Century" w:eastAsia="ＭＳ 明朝" w:hAnsi="Century"/>
      <w:kern w:val="2"/>
      <w:sz w:val="21"/>
      <w:szCs w:val="24"/>
    </w:rPr>
  </w:style>
  <w:style w:type="paragraph" w:styleId="ae">
    <w:name w:val="annotation subject"/>
    <w:basedOn w:val="ac"/>
    <w:next w:val="ac"/>
    <w:link w:val="af"/>
    <w:semiHidden/>
    <w:unhideWhenUsed/>
    <w:rsid w:val="00D329BA"/>
    <w:rPr>
      <w:b/>
      <w:bCs/>
    </w:rPr>
  </w:style>
  <w:style w:type="character" w:customStyle="1" w:styleId="af">
    <w:name w:val="コメント内容 (文字)"/>
    <w:basedOn w:val="ad"/>
    <w:link w:val="ae"/>
    <w:semiHidden/>
    <w:rsid w:val="00D329BA"/>
    <w:rPr>
      <w:rFonts w:ascii="Century" w:eastAsia="ＭＳ 明朝" w:hAnsi="Century"/>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7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15802</Words>
  <Characters>1592</Characters>
  <Application>Microsoft Office Word</Application>
  <DocSecurity>0</DocSecurity>
  <Lines>13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2024-04-22T08:19:00Z</dcterms:created>
  <dcterms:modified xsi:type="dcterms:W3CDTF">2024-04-23T13:54:00Z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1041-10.8.0.5772</vt:lpwstr>
  </property>
</Properties>
</file>