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4" w:type="dxa"/>
        <w:jc w:val="center"/>
        <w:tblBorders>
          <w:top w:val="single" w:sz="18" w:space="0" w:color="auto"/>
          <w:bottom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187292" w:rsidRPr="00DB1955" w:rsidTr="00B15364">
        <w:trPr>
          <w:trHeight w:val="510"/>
          <w:jc w:val="center"/>
        </w:trPr>
        <w:tc>
          <w:tcPr>
            <w:tcW w:w="85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87292" w:rsidRPr="00DB3834" w:rsidRDefault="00187292" w:rsidP="00D21DA4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 w:rsidRPr="00DB3834">
              <w:rPr>
                <w:rFonts w:asciiTheme="majorEastAsia" w:eastAsiaTheme="majorEastAsia" w:hAnsiTheme="majorEastAsia" w:hint="eastAsia"/>
                <w:sz w:val="28"/>
                <w:szCs w:val="28"/>
              </w:rPr>
              <w:t>中小企業の動き（</w:t>
            </w:r>
            <w:r w:rsidR="00506BC2"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  <w:r w:rsidR="00506BC2">
              <w:rPr>
                <w:rFonts w:asciiTheme="majorEastAsia" w:eastAsiaTheme="majorEastAsia" w:hAnsiTheme="majorEastAsia"/>
                <w:sz w:val="28"/>
                <w:szCs w:val="28"/>
              </w:rPr>
              <w:t>0</w:t>
            </w:r>
            <w:r w:rsidR="00B024E0">
              <w:rPr>
                <w:rFonts w:asciiTheme="majorEastAsia" w:eastAsiaTheme="majorEastAsia" w:hAnsiTheme="majorEastAsia"/>
                <w:sz w:val="28"/>
                <w:szCs w:val="28"/>
              </w:rPr>
              <w:t>2</w:t>
            </w:r>
            <w:r w:rsidR="00043D79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  <w:r w:rsidRPr="00DB3834"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 w:rsidR="00D21DA4">
              <w:rPr>
                <w:rFonts w:asciiTheme="majorEastAsia" w:eastAsiaTheme="majorEastAsia" w:hAnsiTheme="majorEastAsia" w:hint="eastAsia"/>
                <w:sz w:val="28"/>
                <w:szCs w:val="28"/>
              </w:rPr>
              <w:t>７</w:t>
            </w:r>
            <w:r w:rsidR="00AE31FD">
              <w:rPr>
                <w:rFonts w:asciiTheme="majorEastAsia" w:eastAsiaTheme="majorEastAsia" w:hAnsiTheme="majorEastAsia" w:hint="eastAsia"/>
                <w:sz w:val="28"/>
                <w:szCs w:val="28"/>
              </w:rPr>
              <w:t>～</w:t>
            </w:r>
            <w:r w:rsidR="00D21DA4">
              <w:rPr>
                <w:rFonts w:asciiTheme="majorEastAsia" w:eastAsiaTheme="majorEastAsia" w:hAnsiTheme="majorEastAsia" w:hint="eastAsia"/>
                <w:sz w:val="28"/>
                <w:szCs w:val="28"/>
              </w:rPr>
              <w:t>９</w:t>
            </w:r>
            <w:r w:rsidR="00635E1E">
              <w:rPr>
                <w:rFonts w:asciiTheme="majorEastAsia" w:eastAsiaTheme="majorEastAsia" w:hAnsiTheme="majorEastAsia" w:hint="eastAsia"/>
                <w:sz w:val="28"/>
                <w:szCs w:val="28"/>
              </w:rPr>
              <w:t>月期</w:t>
            </w:r>
            <w:r w:rsidRPr="00DB3834">
              <w:rPr>
                <w:rFonts w:asciiTheme="majorEastAsia" w:eastAsiaTheme="majorEastAsia" w:hAnsiTheme="majorEastAsia" w:hint="eastAsia"/>
                <w:sz w:val="28"/>
                <w:szCs w:val="28"/>
              </w:rPr>
              <w:t>）</w:t>
            </w:r>
          </w:p>
        </w:tc>
      </w:tr>
    </w:tbl>
    <w:p w:rsidR="008C49D1" w:rsidRDefault="008C49D1" w:rsidP="00187292">
      <w:pPr>
        <w:rPr>
          <w:rFonts w:asciiTheme="majorEastAsia" w:eastAsiaTheme="majorEastAsia" w:hAnsiTheme="majorEastAsia"/>
          <w:sz w:val="20"/>
          <w:szCs w:val="20"/>
        </w:rPr>
      </w:pPr>
    </w:p>
    <w:p w:rsidR="00D15454" w:rsidRPr="00B024E0" w:rsidRDefault="00D15454" w:rsidP="00187292">
      <w:pPr>
        <w:rPr>
          <w:rFonts w:asciiTheme="majorEastAsia" w:eastAsiaTheme="majorEastAsia" w:hAnsiTheme="majorEastAsia"/>
          <w:sz w:val="20"/>
          <w:szCs w:val="20"/>
        </w:rPr>
        <w:sectPr w:rsidR="00D15454" w:rsidRPr="00B024E0" w:rsidSect="003D6C14">
          <w:footerReference w:type="even" r:id="rId6"/>
          <w:footerReference w:type="default" r:id="rId7"/>
          <w:pgSz w:w="11906" w:h="16838" w:code="9"/>
          <w:pgMar w:top="1134" w:right="1134" w:bottom="284" w:left="1134" w:header="851" w:footer="992" w:gutter="0"/>
          <w:cols w:space="720"/>
          <w:docGrid w:type="lines" w:linePitch="360"/>
        </w:sectPr>
      </w:pPr>
    </w:p>
    <w:p w:rsidR="00F7666C" w:rsidRDefault="00187292" w:rsidP="00187292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1A53F0">
        <w:rPr>
          <w:rFonts w:asciiTheme="minorEastAsia" w:hAnsiTheme="minorEastAsia" w:hint="eastAsia"/>
          <w:sz w:val="20"/>
          <w:szCs w:val="20"/>
        </w:rPr>
        <w:t>「中小企業景況調査」（中小企業庁･独立行政法人中小企業基盤整備機構）によると、</w:t>
      </w:r>
      <w:r w:rsidR="00214BB5">
        <w:rPr>
          <w:rFonts w:asciiTheme="minorEastAsia" w:hAnsiTheme="minorEastAsia" w:hint="eastAsia"/>
          <w:sz w:val="20"/>
          <w:szCs w:val="20"/>
        </w:rPr>
        <w:t>全国における</w:t>
      </w:r>
      <w:r w:rsidR="00506BC2">
        <w:rPr>
          <w:rFonts w:asciiTheme="minorEastAsia" w:hAnsiTheme="minorEastAsia" w:hint="eastAsia"/>
          <w:sz w:val="20"/>
          <w:szCs w:val="20"/>
        </w:rPr>
        <w:t>20</w:t>
      </w:r>
      <w:r w:rsidR="00A66FFA">
        <w:rPr>
          <w:rFonts w:asciiTheme="minorEastAsia" w:hAnsiTheme="minorEastAsia" w:hint="eastAsia"/>
          <w:sz w:val="20"/>
          <w:szCs w:val="20"/>
        </w:rPr>
        <w:t>2</w:t>
      </w:r>
      <w:r w:rsidR="00043D79">
        <w:rPr>
          <w:rFonts w:asciiTheme="minorEastAsia" w:hAnsiTheme="minorEastAsia" w:hint="eastAsia"/>
          <w:sz w:val="20"/>
          <w:szCs w:val="20"/>
        </w:rPr>
        <w:t>1</w:t>
      </w:r>
      <w:r w:rsidR="003D56F7">
        <w:rPr>
          <w:rFonts w:asciiTheme="minorEastAsia" w:hAnsiTheme="minorEastAsia" w:hint="eastAsia"/>
          <w:sz w:val="20"/>
          <w:szCs w:val="20"/>
        </w:rPr>
        <w:t>年</w:t>
      </w:r>
      <w:r w:rsidR="00D21DA4">
        <w:rPr>
          <w:rFonts w:asciiTheme="minorEastAsia" w:hAnsiTheme="minorEastAsia" w:hint="eastAsia"/>
          <w:sz w:val="20"/>
          <w:szCs w:val="20"/>
        </w:rPr>
        <w:t>７</w:t>
      </w:r>
      <w:r w:rsidR="00AE31FD">
        <w:rPr>
          <w:rFonts w:asciiTheme="minorEastAsia" w:hAnsiTheme="minorEastAsia" w:hint="eastAsia"/>
          <w:sz w:val="20"/>
          <w:szCs w:val="20"/>
        </w:rPr>
        <w:t>～</w:t>
      </w:r>
      <w:r w:rsidR="00D21DA4">
        <w:rPr>
          <w:rFonts w:asciiTheme="minorEastAsia" w:hAnsiTheme="minorEastAsia" w:hint="eastAsia"/>
          <w:sz w:val="20"/>
          <w:szCs w:val="20"/>
        </w:rPr>
        <w:t>９</w:t>
      </w:r>
      <w:r w:rsidR="00635E1E">
        <w:rPr>
          <w:rFonts w:asciiTheme="minorEastAsia" w:hAnsiTheme="minorEastAsia" w:hint="eastAsia"/>
          <w:sz w:val="20"/>
          <w:szCs w:val="20"/>
        </w:rPr>
        <w:t>月期</w:t>
      </w:r>
      <w:r w:rsidR="00EB6B31">
        <w:rPr>
          <w:rFonts w:asciiTheme="minorEastAsia" w:hAnsiTheme="minorEastAsia" w:hint="eastAsia"/>
          <w:sz w:val="20"/>
          <w:szCs w:val="20"/>
        </w:rPr>
        <w:t>の</w:t>
      </w:r>
      <w:r w:rsidR="00454242">
        <w:rPr>
          <w:rFonts w:asciiTheme="minorEastAsia" w:hAnsiTheme="minorEastAsia" w:hint="eastAsia"/>
          <w:sz w:val="20"/>
          <w:szCs w:val="20"/>
        </w:rPr>
        <w:t>中小企業</w:t>
      </w:r>
      <w:r w:rsidR="00EB6B31">
        <w:rPr>
          <w:rFonts w:asciiTheme="minorEastAsia" w:hAnsiTheme="minorEastAsia" w:hint="eastAsia"/>
          <w:sz w:val="20"/>
          <w:szCs w:val="20"/>
        </w:rPr>
        <w:t>（</w:t>
      </w:r>
      <w:r w:rsidRPr="001A53F0">
        <w:rPr>
          <w:rFonts w:asciiTheme="minorEastAsia" w:hAnsiTheme="minorEastAsia" w:hint="eastAsia"/>
          <w:sz w:val="20"/>
          <w:szCs w:val="20"/>
        </w:rPr>
        <w:t>全</w:t>
      </w:r>
      <w:r>
        <w:rPr>
          <w:rFonts w:asciiTheme="minorEastAsia" w:hAnsiTheme="minorEastAsia" w:hint="eastAsia"/>
          <w:sz w:val="20"/>
          <w:szCs w:val="20"/>
        </w:rPr>
        <w:t>産業</w:t>
      </w:r>
      <w:r w:rsidR="00EB6B31">
        <w:rPr>
          <w:rFonts w:asciiTheme="minorEastAsia" w:hAnsiTheme="minorEastAsia" w:hint="eastAsia"/>
          <w:sz w:val="20"/>
          <w:szCs w:val="20"/>
        </w:rPr>
        <w:t>）</w:t>
      </w:r>
      <w:r>
        <w:rPr>
          <w:rFonts w:asciiTheme="minorEastAsia" w:hAnsiTheme="minorEastAsia" w:hint="eastAsia"/>
          <w:sz w:val="20"/>
          <w:szCs w:val="20"/>
        </w:rPr>
        <w:t>の</w:t>
      </w:r>
      <w:r w:rsidRPr="001A53F0">
        <w:rPr>
          <w:rFonts w:asciiTheme="minorEastAsia" w:hAnsiTheme="minorEastAsia" w:hint="eastAsia"/>
          <w:sz w:val="20"/>
          <w:szCs w:val="20"/>
        </w:rPr>
        <w:t>業況判断ＤＩ</w:t>
      </w:r>
      <w:r w:rsidR="0087264D">
        <w:rPr>
          <w:rFonts w:asciiTheme="minorEastAsia" w:hAnsiTheme="minorEastAsia" w:hint="eastAsia"/>
          <w:sz w:val="20"/>
          <w:szCs w:val="20"/>
        </w:rPr>
        <w:t>（</w:t>
      </w:r>
      <w:r w:rsidR="007309FB">
        <w:rPr>
          <w:rFonts w:asciiTheme="minorEastAsia" w:hAnsiTheme="minorEastAsia" w:hint="eastAsia"/>
          <w:sz w:val="20"/>
          <w:szCs w:val="20"/>
        </w:rPr>
        <w:t>前期比</w:t>
      </w:r>
      <w:r w:rsidR="0087264D">
        <w:rPr>
          <w:rFonts w:asciiTheme="minorEastAsia" w:hAnsiTheme="minorEastAsia" w:hint="eastAsia"/>
          <w:sz w:val="20"/>
          <w:szCs w:val="20"/>
        </w:rPr>
        <w:t>季節調整値）</w:t>
      </w:r>
      <w:r w:rsidRPr="001A53F0">
        <w:rPr>
          <w:rFonts w:asciiTheme="minorEastAsia" w:hAnsiTheme="minorEastAsia" w:hint="eastAsia"/>
          <w:sz w:val="20"/>
          <w:szCs w:val="20"/>
        </w:rPr>
        <w:t>は－</w:t>
      </w:r>
      <w:r w:rsidR="00D21DA4">
        <w:rPr>
          <w:rFonts w:asciiTheme="minorEastAsia" w:hAnsiTheme="minorEastAsia" w:hint="eastAsia"/>
          <w:sz w:val="20"/>
          <w:szCs w:val="20"/>
        </w:rPr>
        <w:t>28.4</w:t>
      </w:r>
      <w:r w:rsidR="00F66292">
        <w:rPr>
          <w:rFonts w:asciiTheme="minorEastAsia" w:hAnsiTheme="minorEastAsia" w:hint="eastAsia"/>
          <w:sz w:val="20"/>
          <w:szCs w:val="20"/>
        </w:rPr>
        <w:t>で</w:t>
      </w:r>
      <w:r w:rsidR="00F7666C">
        <w:rPr>
          <w:rFonts w:asciiTheme="minorEastAsia" w:hAnsiTheme="minorEastAsia" w:hint="eastAsia"/>
          <w:sz w:val="20"/>
          <w:szCs w:val="20"/>
        </w:rPr>
        <w:t>、</w:t>
      </w:r>
      <w:r w:rsidR="00F66292">
        <w:rPr>
          <w:rFonts w:asciiTheme="minorEastAsia" w:hAnsiTheme="minorEastAsia" w:hint="eastAsia"/>
          <w:sz w:val="20"/>
          <w:szCs w:val="20"/>
        </w:rPr>
        <w:t>前期</w:t>
      </w:r>
      <w:r w:rsidR="00214BB5">
        <w:rPr>
          <w:rFonts w:asciiTheme="minorEastAsia" w:hAnsiTheme="minorEastAsia" w:hint="eastAsia"/>
          <w:sz w:val="20"/>
          <w:szCs w:val="20"/>
        </w:rPr>
        <w:t>より</w:t>
      </w:r>
      <w:r w:rsidR="00D21DA4">
        <w:rPr>
          <w:rFonts w:asciiTheme="minorEastAsia" w:hAnsiTheme="minorEastAsia" w:hint="eastAsia"/>
          <w:sz w:val="20"/>
          <w:szCs w:val="20"/>
        </w:rPr>
        <w:t>2.6</w:t>
      </w:r>
      <w:r w:rsidR="00214BB5">
        <w:rPr>
          <w:rFonts w:asciiTheme="minorEastAsia" w:hAnsiTheme="minorEastAsia" w:hint="eastAsia"/>
          <w:sz w:val="20"/>
          <w:szCs w:val="20"/>
        </w:rPr>
        <w:t>ポイント</w:t>
      </w:r>
      <w:r w:rsidR="00D21DA4">
        <w:rPr>
          <w:rFonts w:asciiTheme="minorEastAsia" w:hAnsiTheme="minorEastAsia" w:hint="eastAsia"/>
          <w:sz w:val="20"/>
          <w:szCs w:val="20"/>
        </w:rPr>
        <w:t>減少</w:t>
      </w:r>
      <w:r w:rsidR="00FE113C">
        <w:rPr>
          <w:rFonts w:asciiTheme="minorEastAsia" w:hAnsiTheme="minorEastAsia" w:hint="eastAsia"/>
          <w:sz w:val="20"/>
          <w:szCs w:val="20"/>
        </w:rPr>
        <w:t>し</w:t>
      </w:r>
      <w:r w:rsidR="005830C1">
        <w:rPr>
          <w:rFonts w:asciiTheme="minorEastAsia" w:hAnsiTheme="minorEastAsia" w:hint="eastAsia"/>
          <w:sz w:val="20"/>
          <w:szCs w:val="20"/>
        </w:rPr>
        <w:t>、</w:t>
      </w:r>
      <w:r w:rsidR="00F621D9">
        <w:rPr>
          <w:rFonts w:asciiTheme="minorEastAsia" w:hAnsiTheme="minorEastAsia" w:hint="eastAsia"/>
          <w:sz w:val="20"/>
          <w:szCs w:val="20"/>
        </w:rPr>
        <w:t>２</w:t>
      </w:r>
      <w:r w:rsidR="00D00E06">
        <w:rPr>
          <w:rFonts w:asciiTheme="minorEastAsia" w:hAnsiTheme="minorEastAsia" w:hint="eastAsia"/>
          <w:sz w:val="20"/>
          <w:szCs w:val="20"/>
        </w:rPr>
        <w:t>期</w:t>
      </w:r>
      <w:r w:rsidR="00043D79">
        <w:rPr>
          <w:rFonts w:asciiTheme="minorEastAsia" w:hAnsiTheme="minorEastAsia" w:hint="eastAsia"/>
          <w:sz w:val="20"/>
          <w:szCs w:val="20"/>
        </w:rPr>
        <w:t>ぶりに</w:t>
      </w:r>
      <w:r w:rsidR="00D21DA4">
        <w:rPr>
          <w:rFonts w:asciiTheme="minorEastAsia" w:hAnsiTheme="minorEastAsia" w:hint="eastAsia"/>
          <w:sz w:val="20"/>
          <w:szCs w:val="20"/>
        </w:rPr>
        <w:t>低下</w:t>
      </w:r>
      <w:r w:rsidR="00635E1E">
        <w:rPr>
          <w:rFonts w:asciiTheme="minorEastAsia" w:hAnsiTheme="minorEastAsia" w:hint="eastAsia"/>
          <w:sz w:val="20"/>
          <w:szCs w:val="20"/>
        </w:rPr>
        <w:t>し</w:t>
      </w:r>
      <w:r w:rsidR="00214BB5">
        <w:rPr>
          <w:rFonts w:asciiTheme="minorEastAsia" w:hAnsiTheme="minorEastAsia" w:hint="eastAsia"/>
          <w:sz w:val="20"/>
          <w:szCs w:val="20"/>
        </w:rPr>
        <w:t>た</w:t>
      </w:r>
      <w:r w:rsidR="00225674">
        <w:rPr>
          <w:rFonts w:asciiTheme="minorEastAsia" w:hAnsiTheme="minorEastAsia" w:hint="eastAsia"/>
          <w:sz w:val="20"/>
          <w:szCs w:val="20"/>
        </w:rPr>
        <w:t>（図</w:t>
      </w:r>
      <w:r w:rsidR="00764FC6">
        <w:rPr>
          <w:rFonts w:asciiTheme="minorEastAsia" w:hAnsiTheme="minorEastAsia" w:hint="eastAsia"/>
          <w:sz w:val="20"/>
          <w:szCs w:val="20"/>
        </w:rPr>
        <w:t>１）</w:t>
      </w:r>
      <w:r w:rsidR="00454242">
        <w:rPr>
          <w:rFonts w:asciiTheme="minorEastAsia" w:hAnsiTheme="minorEastAsia" w:hint="eastAsia"/>
          <w:sz w:val="20"/>
          <w:szCs w:val="20"/>
        </w:rPr>
        <w:t>。</w:t>
      </w:r>
    </w:p>
    <w:p w:rsidR="00187292" w:rsidRPr="001A53F0" w:rsidRDefault="003D56F7" w:rsidP="009F774D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業種別にみると、</w:t>
      </w:r>
      <w:r w:rsidR="00187292" w:rsidRPr="001A53F0">
        <w:rPr>
          <w:rFonts w:asciiTheme="minorEastAsia" w:hAnsiTheme="minorEastAsia" w:hint="eastAsia"/>
          <w:sz w:val="20"/>
          <w:szCs w:val="20"/>
        </w:rPr>
        <w:t>製造業は</w:t>
      </w:r>
      <w:r w:rsidR="0094013A">
        <w:rPr>
          <w:rFonts w:asciiTheme="minorEastAsia" w:hAnsiTheme="minorEastAsia" w:hint="eastAsia"/>
          <w:sz w:val="20"/>
          <w:szCs w:val="20"/>
        </w:rPr>
        <w:t>－</w:t>
      </w:r>
      <w:r w:rsidR="00F621D9">
        <w:rPr>
          <w:rFonts w:asciiTheme="minorEastAsia" w:hAnsiTheme="minorEastAsia" w:hint="eastAsia"/>
          <w:sz w:val="20"/>
          <w:szCs w:val="20"/>
        </w:rPr>
        <w:t>17.</w:t>
      </w:r>
      <w:r w:rsidR="004F7B53">
        <w:rPr>
          <w:rFonts w:asciiTheme="minorEastAsia" w:hAnsiTheme="minorEastAsia" w:hint="eastAsia"/>
          <w:sz w:val="20"/>
          <w:szCs w:val="20"/>
        </w:rPr>
        <w:t>5</w:t>
      </w:r>
      <w:r w:rsidR="00214BB5">
        <w:rPr>
          <w:rFonts w:asciiTheme="minorEastAsia" w:hAnsiTheme="minorEastAsia" w:hint="eastAsia"/>
          <w:sz w:val="20"/>
          <w:szCs w:val="20"/>
        </w:rPr>
        <w:t>（前期より</w:t>
      </w:r>
      <w:r w:rsidR="004F7B53">
        <w:rPr>
          <w:rFonts w:asciiTheme="minorEastAsia" w:hAnsiTheme="minorEastAsia" w:hint="eastAsia"/>
          <w:sz w:val="20"/>
          <w:szCs w:val="20"/>
        </w:rPr>
        <w:t>0.3</w:t>
      </w:r>
      <w:r w:rsidR="00214BB5">
        <w:rPr>
          <w:rFonts w:asciiTheme="minorEastAsia" w:hAnsiTheme="minorEastAsia" w:hint="eastAsia"/>
          <w:sz w:val="20"/>
          <w:szCs w:val="20"/>
        </w:rPr>
        <w:t>ポイント</w:t>
      </w:r>
      <w:r w:rsidR="004F7B53">
        <w:rPr>
          <w:rFonts w:asciiTheme="minorEastAsia" w:hAnsiTheme="minorEastAsia" w:hint="eastAsia"/>
          <w:sz w:val="20"/>
          <w:szCs w:val="20"/>
        </w:rPr>
        <w:t>減</w:t>
      </w:r>
      <w:r w:rsidR="00214BB5">
        <w:rPr>
          <w:rFonts w:asciiTheme="minorEastAsia" w:hAnsiTheme="minorEastAsia" w:hint="eastAsia"/>
          <w:sz w:val="20"/>
          <w:szCs w:val="20"/>
        </w:rPr>
        <w:t>）</w:t>
      </w:r>
      <w:r w:rsidR="00043D79">
        <w:rPr>
          <w:rFonts w:asciiTheme="minorEastAsia" w:hAnsiTheme="minorEastAsia" w:hint="eastAsia"/>
          <w:sz w:val="20"/>
          <w:szCs w:val="20"/>
        </w:rPr>
        <w:t>となり、</w:t>
      </w:r>
      <w:r w:rsidR="004F7B53">
        <w:rPr>
          <w:rFonts w:asciiTheme="minorEastAsia" w:hAnsiTheme="minorEastAsia" w:hint="eastAsia"/>
          <w:sz w:val="20"/>
          <w:szCs w:val="20"/>
        </w:rPr>
        <w:t>５</w:t>
      </w:r>
      <w:r w:rsidR="00043D79">
        <w:rPr>
          <w:rFonts w:asciiTheme="minorEastAsia" w:hAnsiTheme="minorEastAsia" w:hint="eastAsia"/>
          <w:sz w:val="20"/>
          <w:szCs w:val="20"/>
        </w:rPr>
        <w:t>期</w:t>
      </w:r>
      <w:r w:rsidR="004F7B53">
        <w:rPr>
          <w:rFonts w:asciiTheme="minorEastAsia" w:hAnsiTheme="minorEastAsia" w:hint="eastAsia"/>
          <w:sz w:val="20"/>
          <w:szCs w:val="20"/>
        </w:rPr>
        <w:t>ぶりに低下</w:t>
      </w:r>
      <w:r w:rsidR="00043D79">
        <w:rPr>
          <w:rFonts w:asciiTheme="minorEastAsia" w:hAnsiTheme="minorEastAsia" w:hint="eastAsia"/>
          <w:sz w:val="20"/>
          <w:szCs w:val="20"/>
        </w:rPr>
        <w:t>した。一方</w:t>
      </w:r>
      <w:r w:rsidR="00955344">
        <w:rPr>
          <w:rFonts w:asciiTheme="minorEastAsia" w:hAnsiTheme="minorEastAsia" w:hint="eastAsia"/>
          <w:sz w:val="20"/>
          <w:szCs w:val="20"/>
        </w:rPr>
        <w:t>、</w:t>
      </w:r>
      <w:r w:rsidR="00187292" w:rsidRPr="001A53F0">
        <w:rPr>
          <w:rFonts w:asciiTheme="minorEastAsia" w:hAnsiTheme="minorEastAsia" w:hint="eastAsia"/>
          <w:sz w:val="20"/>
          <w:szCs w:val="20"/>
        </w:rPr>
        <w:t>非製造業は－</w:t>
      </w:r>
      <w:r w:rsidR="004F7B53">
        <w:rPr>
          <w:rFonts w:asciiTheme="minorEastAsia" w:hAnsiTheme="minorEastAsia" w:hint="eastAsia"/>
          <w:sz w:val="20"/>
          <w:szCs w:val="20"/>
        </w:rPr>
        <w:t>32.1</w:t>
      </w:r>
      <w:r w:rsidR="00214BB5">
        <w:rPr>
          <w:rFonts w:asciiTheme="minorEastAsia" w:hAnsiTheme="minorEastAsia" w:hint="eastAsia"/>
          <w:sz w:val="20"/>
          <w:szCs w:val="20"/>
        </w:rPr>
        <w:t>（</w:t>
      </w:r>
      <w:r w:rsidR="00187292" w:rsidRPr="001A53F0">
        <w:rPr>
          <w:rFonts w:asciiTheme="minorEastAsia" w:hAnsiTheme="minorEastAsia" w:hint="eastAsia"/>
          <w:sz w:val="20"/>
          <w:szCs w:val="20"/>
        </w:rPr>
        <w:t>前期</w:t>
      </w:r>
      <w:r w:rsidR="000121E9">
        <w:rPr>
          <w:rFonts w:asciiTheme="minorEastAsia" w:hAnsiTheme="minorEastAsia" w:hint="eastAsia"/>
          <w:sz w:val="20"/>
          <w:szCs w:val="20"/>
        </w:rPr>
        <w:t>より</w:t>
      </w:r>
      <w:r w:rsidR="004F7B53">
        <w:rPr>
          <w:rFonts w:asciiTheme="minorEastAsia" w:hAnsiTheme="minorEastAsia" w:hint="eastAsia"/>
          <w:sz w:val="20"/>
          <w:szCs w:val="20"/>
        </w:rPr>
        <w:t>3.3</w:t>
      </w:r>
      <w:r w:rsidR="00187292">
        <w:rPr>
          <w:rFonts w:asciiTheme="minorEastAsia" w:hAnsiTheme="minorEastAsia" w:hint="eastAsia"/>
          <w:sz w:val="20"/>
          <w:szCs w:val="20"/>
        </w:rPr>
        <w:t>ポイント</w:t>
      </w:r>
      <w:r w:rsidR="004F7B53">
        <w:rPr>
          <w:rFonts w:asciiTheme="minorEastAsia" w:hAnsiTheme="minorEastAsia" w:hint="eastAsia"/>
          <w:sz w:val="20"/>
          <w:szCs w:val="20"/>
        </w:rPr>
        <w:t>減</w:t>
      </w:r>
      <w:r w:rsidR="00214BB5">
        <w:rPr>
          <w:rFonts w:asciiTheme="minorEastAsia" w:hAnsiTheme="minorEastAsia" w:hint="eastAsia"/>
          <w:sz w:val="20"/>
          <w:szCs w:val="20"/>
        </w:rPr>
        <w:t>）</w:t>
      </w:r>
      <w:r w:rsidR="003C4F08">
        <w:rPr>
          <w:rFonts w:asciiTheme="minorEastAsia" w:hAnsiTheme="minorEastAsia" w:hint="eastAsia"/>
          <w:sz w:val="20"/>
          <w:szCs w:val="20"/>
        </w:rPr>
        <w:t>で</w:t>
      </w:r>
      <w:r w:rsidR="007666CB">
        <w:rPr>
          <w:rFonts w:asciiTheme="minorEastAsia" w:hAnsiTheme="minorEastAsia" w:hint="eastAsia"/>
          <w:sz w:val="20"/>
          <w:szCs w:val="20"/>
        </w:rPr>
        <w:t>、</w:t>
      </w:r>
      <w:r w:rsidR="00F621D9">
        <w:rPr>
          <w:rFonts w:asciiTheme="minorEastAsia" w:hAnsiTheme="minorEastAsia" w:hint="eastAsia"/>
          <w:sz w:val="20"/>
          <w:szCs w:val="20"/>
        </w:rPr>
        <w:t>２</w:t>
      </w:r>
      <w:r w:rsidR="007666CB">
        <w:rPr>
          <w:rFonts w:asciiTheme="minorEastAsia" w:hAnsiTheme="minorEastAsia" w:hint="eastAsia"/>
          <w:sz w:val="20"/>
          <w:szCs w:val="20"/>
        </w:rPr>
        <w:t>期ぶり</w:t>
      </w:r>
      <w:r w:rsidR="003C4F08">
        <w:rPr>
          <w:rFonts w:asciiTheme="minorEastAsia" w:hAnsiTheme="minorEastAsia" w:hint="eastAsia"/>
          <w:sz w:val="20"/>
          <w:szCs w:val="20"/>
        </w:rPr>
        <w:t>の</w:t>
      </w:r>
      <w:r w:rsidR="004F7B53">
        <w:rPr>
          <w:rFonts w:asciiTheme="minorEastAsia" w:hAnsiTheme="minorEastAsia" w:hint="eastAsia"/>
          <w:sz w:val="20"/>
          <w:szCs w:val="20"/>
        </w:rPr>
        <w:t>低下</w:t>
      </w:r>
      <w:r w:rsidR="003C4F08">
        <w:rPr>
          <w:rFonts w:asciiTheme="minorEastAsia" w:hAnsiTheme="minorEastAsia" w:hint="eastAsia"/>
          <w:sz w:val="20"/>
          <w:szCs w:val="20"/>
        </w:rPr>
        <w:t>となった</w:t>
      </w:r>
      <w:r w:rsidR="006D1A7A">
        <w:rPr>
          <w:rFonts w:asciiTheme="minorEastAsia" w:hAnsiTheme="minorEastAsia" w:hint="eastAsia"/>
          <w:sz w:val="20"/>
          <w:szCs w:val="20"/>
        </w:rPr>
        <w:t>。</w:t>
      </w:r>
    </w:p>
    <w:p w:rsidR="00551AE0" w:rsidRDefault="00E5486A" w:rsidP="00B51008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非製造業</w:t>
      </w:r>
      <w:r w:rsidR="00551AE0">
        <w:rPr>
          <w:rFonts w:asciiTheme="minorEastAsia" w:hAnsiTheme="minorEastAsia" w:hint="eastAsia"/>
          <w:sz w:val="20"/>
          <w:szCs w:val="20"/>
        </w:rPr>
        <w:t>を</w:t>
      </w:r>
      <w:r w:rsidR="001E7C35">
        <w:rPr>
          <w:rFonts w:asciiTheme="minorEastAsia" w:hAnsiTheme="minorEastAsia" w:hint="eastAsia"/>
          <w:sz w:val="20"/>
          <w:szCs w:val="20"/>
        </w:rPr>
        <w:t>業種別</w:t>
      </w:r>
      <w:r w:rsidR="00551AE0">
        <w:rPr>
          <w:rFonts w:asciiTheme="minorEastAsia" w:hAnsiTheme="minorEastAsia" w:hint="eastAsia"/>
          <w:sz w:val="20"/>
          <w:szCs w:val="20"/>
        </w:rPr>
        <w:t>に</w:t>
      </w:r>
      <w:r w:rsidR="001E7C35">
        <w:rPr>
          <w:rFonts w:asciiTheme="minorEastAsia" w:hAnsiTheme="minorEastAsia" w:hint="eastAsia"/>
          <w:sz w:val="20"/>
          <w:szCs w:val="20"/>
        </w:rPr>
        <w:t>みると、</w:t>
      </w:r>
      <w:r w:rsidR="00F621D9">
        <w:rPr>
          <w:rFonts w:asciiTheme="minorEastAsia" w:hAnsiTheme="minorEastAsia" w:hint="eastAsia"/>
          <w:sz w:val="20"/>
          <w:szCs w:val="20"/>
        </w:rPr>
        <w:t>すべての業種で</w:t>
      </w:r>
      <w:r w:rsidR="00EB6B31" w:rsidRPr="00551AE0">
        <w:rPr>
          <w:rFonts w:asciiTheme="minorEastAsia" w:hAnsiTheme="minorEastAsia" w:hint="eastAsia"/>
          <w:sz w:val="20"/>
          <w:szCs w:val="20"/>
        </w:rPr>
        <w:t>ＤＩ</w:t>
      </w:r>
      <w:r w:rsidR="007666CB">
        <w:rPr>
          <w:rFonts w:asciiTheme="minorEastAsia" w:hAnsiTheme="minorEastAsia" w:hint="eastAsia"/>
          <w:sz w:val="20"/>
          <w:szCs w:val="20"/>
        </w:rPr>
        <w:t>は</w:t>
      </w:r>
      <w:r w:rsidR="004F7B53">
        <w:rPr>
          <w:rFonts w:asciiTheme="minorEastAsia" w:hAnsiTheme="minorEastAsia" w:hint="eastAsia"/>
          <w:sz w:val="20"/>
          <w:szCs w:val="20"/>
        </w:rPr>
        <w:t>低下</w:t>
      </w:r>
      <w:r w:rsidR="00F621D9">
        <w:rPr>
          <w:rFonts w:asciiTheme="minorEastAsia" w:hAnsiTheme="minorEastAsia" w:hint="eastAsia"/>
          <w:sz w:val="20"/>
          <w:szCs w:val="20"/>
        </w:rPr>
        <w:t>した</w:t>
      </w:r>
      <w:r w:rsidR="00D00E06">
        <w:rPr>
          <w:rFonts w:asciiTheme="minorEastAsia" w:hAnsiTheme="minorEastAsia" w:hint="eastAsia"/>
          <w:sz w:val="20"/>
          <w:szCs w:val="20"/>
        </w:rPr>
        <w:t>（図２）</w:t>
      </w:r>
      <w:r w:rsidR="0062377A">
        <w:rPr>
          <w:rFonts w:asciiTheme="minorEastAsia" w:hAnsiTheme="minorEastAsia" w:hint="eastAsia"/>
          <w:sz w:val="20"/>
          <w:szCs w:val="20"/>
        </w:rPr>
        <w:t>。</w:t>
      </w:r>
      <w:r w:rsidR="007666CB">
        <w:rPr>
          <w:rFonts w:asciiTheme="minorEastAsia" w:hAnsiTheme="minorEastAsia" w:hint="eastAsia"/>
          <w:sz w:val="20"/>
          <w:szCs w:val="20"/>
        </w:rPr>
        <w:t>特に、</w:t>
      </w:r>
      <w:r w:rsidR="00F621D9">
        <w:rPr>
          <w:rFonts w:asciiTheme="minorEastAsia" w:hAnsiTheme="minorEastAsia" w:hint="eastAsia"/>
          <w:sz w:val="20"/>
          <w:szCs w:val="20"/>
        </w:rPr>
        <w:t>卸売</w:t>
      </w:r>
      <w:r w:rsidR="007666CB">
        <w:rPr>
          <w:rFonts w:asciiTheme="minorEastAsia" w:hAnsiTheme="minorEastAsia" w:hint="eastAsia"/>
          <w:sz w:val="20"/>
          <w:szCs w:val="20"/>
        </w:rPr>
        <w:t>業</w:t>
      </w:r>
      <w:r w:rsidR="004F7B53">
        <w:rPr>
          <w:rFonts w:asciiTheme="minorEastAsia" w:hAnsiTheme="minorEastAsia" w:hint="eastAsia"/>
          <w:sz w:val="20"/>
          <w:szCs w:val="20"/>
        </w:rPr>
        <w:t>、小売業</w:t>
      </w:r>
      <w:r w:rsidR="007666CB">
        <w:rPr>
          <w:rFonts w:asciiTheme="minorEastAsia" w:hAnsiTheme="minorEastAsia" w:hint="eastAsia"/>
          <w:sz w:val="20"/>
          <w:szCs w:val="20"/>
        </w:rPr>
        <w:t>の</w:t>
      </w:r>
      <w:r w:rsidR="004F7B53">
        <w:rPr>
          <w:rFonts w:asciiTheme="minorEastAsia" w:hAnsiTheme="minorEastAsia" w:hint="eastAsia"/>
          <w:sz w:val="20"/>
          <w:szCs w:val="20"/>
        </w:rPr>
        <w:t>減少</w:t>
      </w:r>
      <w:r w:rsidR="007666CB">
        <w:rPr>
          <w:rFonts w:asciiTheme="minorEastAsia" w:hAnsiTheme="minorEastAsia" w:hint="eastAsia"/>
          <w:sz w:val="20"/>
          <w:szCs w:val="20"/>
        </w:rPr>
        <w:t>幅が大きかった</w:t>
      </w:r>
      <w:r w:rsidR="00582909">
        <w:rPr>
          <w:rFonts w:asciiTheme="minorEastAsia" w:hAnsiTheme="minorEastAsia" w:hint="eastAsia"/>
          <w:sz w:val="20"/>
          <w:szCs w:val="20"/>
        </w:rPr>
        <w:t>。</w:t>
      </w:r>
    </w:p>
    <w:p w:rsidR="00582909" w:rsidRDefault="00187292" w:rsidP="00FD16C4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6153E3">
        <w:rPr>
          <w:rFonts w:asciiTheme="minorEastAsia" w:hAnsiTheme="minorEastAsia" w:hint="eastAsia"/>
          <w:sz w:val="20"/>
          <w:szCs w:val="20"/>
        </w:rPr>
        <w:t>経営上の問題点は、</w:t>
      </w:r>
      <w:r w:rsidR="00C16852">
        <w:rPr>
          <w:rFonts w:asciiTheme="minorEastAsia" w:hAnsiTheme="minorEastAsia" w:hint="eastAsia"/>
          <w:sz w:val="20"/>
          <w:szCs w:val="20"/>
        </w:rPr>
        <w:t>建設業を除くすべての業種に</w:t>
      </w:r>
      <w:r w:rsidR="00955344">
        <w:rPr>
          <w:rFonts w:asciiTheme="minorEastAsia" w:hAnsiTheme="minorEastAsia" w:hint="eastAsia"/>
          <w:sz w:val="20"/>
          <w:szCs w:val="20"/>
        </w:rPr>
        <w:t>おいて</w:t>
      </w:r>
      <w:r w:rsidRPr="006153E3">
        <w:rPr>
          <w:rFonts w:asciiTheme="minorEastAsia" w:hAnsiTheme="minorEastAsia" w:hint="eastAsia"/>
          <w:sz w:val="20"/>
          <w:szCs w:val="20"/>
        </w:rPr>
        <w:t>「需要の停滞」</w:t>
      </w:r>
      <w:r w:rsidR="00F66292">
        <w:rPr>
          <w:rFonts w:asciiTheme="minorEastAsia" w:hAnsiTheme="minorEastAsia" w:hint="eastAsia"/>
          <w:sz w:val="20"/>
          <w:szCs w:val="20"/>
        </w:rPr>
        <w:t>が</w:t>
      </w:r>
      <w:r w:rsidR="00A66FFA">
        <w:rPr>
          <w:rFonts w:asciiTheme="minorEastAsia" w:hAnsiTheme="minorEastAsia" w:hint="eastAsia"/>
          <w:sz w:val="20"/>
          <w:szCs w:val="20"/>
        </w:rPr>
        <w:t>１位</w:t>
      </w:r>
      <w:r w:rsidR="00B126D4">
        <w:rPr>
          <w:rFonts w:asciiTheme="minorEastAsia" w:hAnsiTheme="minorEastAsia" w:hint="eastAsia"/>
          <w:sz w:val="20"/>
          <w:szCs w:val="20"/>
        </w:rPr>
        <w:t>であ</w:t>
      </w:r>
      <w:r w:rsidR="00BE2964">
        <w:rPr>
          <w:rFonts w:asciiTheme="minorEastAsia" w:hAnsiTheme="minorEastAsia" w:hint="eastAsia"/>
          <w:sz w:val="20"/>
          <w:szCs w:val="20"/>
        </w:rPr>
        <w:t>るが</w:t>
      </w:r>
      <w:r w:rsidR="00582909">
        <w:rPr>
          <w:rFonts w:asciiTheme="minorEastAsia" w:hAnsiTheme="minorEastAsia" w:hint="eastAsia"/>
          <w:sz w:val="20"/>
          <w:szCs w:val="20"/>
        </w:rPr>
        <w:t>、その割合は</w:t>
      </w:r>
      <w:r w:rsidR="00BE2964">
        <w:rPr>
          <w:rFonts w:asciiTheme="minorEastAsia" w:hAnsiTheme="minorEastAsia" w:hint="eastAsia"/>
          <w:sz w:val="20"/>
          <w:szCs w:val="20"/>
        </w:rPr>
        <w:t>減少した</w:t>
      </w:r>
      <w:r w:rsidR="007309FB">
        <w:rPr>
          <w:rFonts w:asciiTheme="minorEastAsia" w:hAnsiTheme="minorEastAsia" w:hint="eastAsia"/>
          <w:sz w:val="20"/>
          <w:szCs w:val="20"/>
        </w:rPr>
        <w:t>（図３）。</w:t>
      </w:r>
      <w:bookmarkStart w:id="0" w:name="_GoBack"/>
      <w:bookmarkEnd w:id="0"/>
    </w:p>
    <w:p w:rsidR="00FD16C4" w:rsidRPr="00FD16C4" w:rsidRDefault="003C4F08" w:rsidP="00243A0C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建設業</w:t>
      </w:r>
      <w:r w:rsidR="00243A0C">
        <w:rPr>
          <w:rFonts w:asciiTheme="minorEastAsia" w:hAnsiTheme="minorEastAsia" w:hint="eastAsia"/>
          <w:sz w:val="20"/>
          <w:szCs w:val="20"/>
        </w:rPr>
        <w:t>は</w:t>
      </w:r>
      <w:r>
        <w:rPr>
          <w:rFonts w:asciiTheme="minorEastAsia" w:hAnsiTheme="minorEastAsia" w:hint="eastAsia"/>
          <w:sz w:val="20"/>
          <w:szCs w:val="20"/>
        </w:rPr>
        <w:t>、</w:t>
      </w:r>
      <w:r w:rsidR="004F7B53">
        <w:rPr>
          <w:rFonts w:asciiTheme="minorEastAsia" w:hAnsiTheme="minorEastAsia" w:hint="eastAsia"/>
          <w:sz w:val="20"/>
          <w:szCs w:val="20"/>
        </w:rPr>
        <w:t>４～６月期に１位になった</w:t>
      </w:r>
      <w:r w:rsidR="00243A0C">
        <w:rPr>
          <w:rFonts w:asciiTheme="minorEastAsia" w:hAnsiTheme="minorEastAsia" w:hint="eastAsia"/>
          <w:sz w:val="20"/>
          <w:szCs w:val="20"/>
        </w:rPr>
        <w:t>「材料価格の上昇」の割合が</w:t>
      </w:r>
      <w:r w:rsidR="004F7B53">
        <w:rPr>
          <w:rFonts w:asciiTheme="minorEastAsia" w:hAnsiTheme="minorEastAsia" w:hint="eastAsia"/>
          <w:sz w:val="20"/>
          <w:szCs w:val="20"/>
        </w:rPr>
        <w:t>、さらに増加し24.5％を占めた</w:t>
      </w:r>
      <w:r w:rsidR="00243A0C">
        <w:rPr>
          <w:rFonts w:asciiTheme="minorEastAsia" w:hAnsiTheme="minorEastAsia" w:hint="eastAsia"/>
          <w:sz w:val="20"/>
          <w:szCs w:val="20"/>
        </w:rPr>
        <w:t>。</w:t>
      </w:r>
      <w:r w:rsidR="00BE2964">
        <w:rPr>
          <w:rFonts w:asciiTheme="minorEastAsia" w:hAnsiTheme="minorEastAsia" w:hint="eastAsia"/>
          <w:sz w:val="20"/>
          <w:szCs w:val="20"/>
        </w:rPr>
        <w:t>製造業で</w:t>
      </w:r>
      <w:r w:rsidR="00243A0C">
        <w:rPr>
          <w:rFonts w:asciiTheme="minorEastAsia" w:hAnsiTheme="minorEastAsia" w:hint="eastAsia"/>
          <w:sz w:val="20"/>
          <w:szCs w:val="20"/>
        </w:rPr>
        <w:t>も</w:t>
      </w:r>
      <w:r w:rsidR="00BE2964">
        <w:rPr>
          <w:rFonts w:asciiTheme="minorEastAsia" w:hAnsiTheme="minorEastAsia" w:hint="eastAsia"/>
          <w:sz w:val="20"/>
          <w:szCs w:val="20"/>
        </w:rPr>
        <w:t>「</w:t>
      </w:r>
      <w:r w:rsidR="00243A0C">
        <w:rPr>
          <w:rFonts w:asciiTheme="minorEastAsia" w:hAnsiTheme="minorEastAsia" w:hint="eastAsia"/>
          <w:sz w:val="20"/>
          <w:szCs w:val="20"/>
        </w:rPr>
        <w:t>原材料価格の上昇</w:t>
      </w:r>
      <w:r w:rsidR="00BE2964">
        <w:rPr>
          <w:rFonts w:asciiTheme="minorEastAsia" w:hAnsiTheme="minorEastAsia" w:hint="eastAsia"/>
          <w:sz w:val="20"/>
          <w:szCs w:val="20"/>
        </w:rPr>
        <w:t>」</w:t>
      </w:r>
      <w:r w:rsidR="00243A0C">
        <w:rPr>
          <w:rFonts w:asciiTheme="minorEastAsia" w:hAnsiTheme="minorEastAsia" w:hint="eastAsia"/>
          <w:sz w:val="20"/>
          <w:szCs w:val="20"/>
        </w:rPr>
        <w:t>、卸売業では「仕入単価の上昇」が上昇</w:t>
      </w:r>
      <w:r w:rsidR="004F7B53">
        <w:rPr>
          <w:rFonts w:asciiTheme="minorEastAsia" w:hAnsiTheme="minorEastAsia" w:hint="eastAsia"/>
          <w:sz w:val="20"/>
          <w:szCs w:val="20"/>
        </w:rPr>
        <w:t>しており、原材料等の仕入価格</w:t>
      </w:r>
      <w:r w:rsidR="00243A0C">
        <w:rPr>
          <w:rFonts w:asciiTheme="minorEastAsia" w:hAnsiTheme="minorEastAsia" w:hint="eastAsia"/>
          <w:sz w:val="20"/>
          <w:szCs w:val="20"/>
        </w:rPr>
        <w:t>の上昇を問題とする企業割合が</w:t>
      </w:r>
      <w:r>
        <w:rPr>
          <w:rFonts w:asciiTheme="minorEastAsia" w:hAnsiTheme="minorEastAsia" w:hint="eastAsia"/>
          <w:sz w:val="20"/>
          <w:szCs w:val="20"/>
        </w:rPr>
        <w:t>、</w:t>
      </w:r>
      <w:r w:rsidR="00243A0C">
        <w:rPr>
          <w:rFonts w:asciiTheme="minorEastAsia" w:hAnsiTheme="minorEastAsia" w:hint="eastAsia"/>
          <w:sz w:val="20"/>
          <w:szCs w:val="20"/>
        </w:rPr>
        <w:t>幅広い業種で高まっている。</w:t>
      </w:r>
    </w:p>
    <w:p w:rsidR="00DD56F2" w:rsidRDefault="00FD16C4" w:rsidP="00B51008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202</w:t>
      </w:r>
      <w:r w:rsidR="00E74D29">
        <w:rPr>
          <w:rFonts w:asciiTheme="minorEastAsia" w:hAnsiTheme="minorEastAsia" w:hint="eastAsia"/>
          <w:sz w:val="20"/>
          <w:szCs w:val="20"/>
        </w:rPr>
        <w:t>1</w:t>
      </w:r>
      <w:r>
        <w:rPr>
          <w:rFonts w:asciiTheme="minorEastAsia" w:hAnsiTheme="minorEastAsia" w:hint="eastAsia"/>
          <w:sz w:val="20"/>
          <w:szCs w:val="20"/>
        </w:rPr>
        <w:t>年</w:t>
      </w:r>
      <w:r w:rsidR="004F7B53">
        <w:rPr>
          <w:rFonts w:asciiTheme="minorEastAsia" w:hAnsiTheme="minorEastAsia" w:hint="eastAsia"/>
          <w:sz w:val="20"/>
          <w:szCs w:val="20"/>
        </w:rPr>
        <w:t>10</w:t>
      </w:r>
      <w:r>
        <w:rPr>
          <w:rFonts w:asciiTheme="minorEastAsia" w:hAnsiTheme="minorEastAsia" w:hint="eastAsia"/>
          <w:sz w:val="20"/>
          <w:szCs w:val="20"/>
        </w:rPr>
        <w:t>～</w:t>
      </w:r>
      <w:r w:rsidR="004F7B53">
        <w:rPr>
          <w:rFonts w:asciiTheme="minorEastAsia" w:hAnsiTheme="minorEastAsia" w:hint="eastAsia"/>
          <w:sz w:val="20"/>
          <w:szCs w:val="20"/>
        </w:rPr>
        <w:t>12</w:t>
      </w:r>
      <w:r>
        <w:rPr>
          <w:rFonts w:asciiTheme="minorEastAsia" w:hAnsiTheme="minorEastAsia" w:hint="eastAsia"/>
          <w:sz w:val="20"/>
          <w:szCs w:val="20"/>
        </w:rPr>
        <w:t>月期の</w:t>
      </w:r>
      <w:r w:rsidR="00DD56F2">
        <w:rPr>
          <w:rFonts w:asciiTheme="minorEastAsia" w:hAnsiTheme="minorEastAsia" w:hint="eastAsia"/>
          <w:sz w:val="20"/>
          <w:szCs w:val="20"/>
        </w:rPr>
        <w:t>業況判断ＤＩ</w:t>
      </w:r>
      <w:r>
        <w:rPr>
          <w:rFonts w:asciiTheme="minorEastAsia" w:hAnsiTheme="minorEastAsia" w:hint="eastAsia"/>
          <w:sz w:val="20"/>
          <w:szCs w:val="20"/>
        </w:rPr>
        <w:t>（全産業）</w:t>
      </w:r>
      <w:r w:rsidR="00782CE6">
        <w:rPr>
          <w:rFonts w:asciiTheme="minorEastAsia" w:hAnsiTheme="minorEastAsia" w:hint="eastAsia"/>
          <w:sz w:val="20"/>
          <w:szCs w:val="20"/>
        </w:rPr>
        <w:t>は、</w:t>
      </w:r>
      <w:r w:rsidR="00DD56F2">
        <w:rPr>
          <w:rFonts w:asciiTheme="minorEastAsia" w:hAnsiTheme="minorEastAsia" w:hint="eastAsia"/>
          <w:sz w:val="20"/>
          <w:szCs w:val="20"/>
        </w:rPr>
        <w:t>－</w:t>
      </w:r>
      <w:r w:rsidR="00E74D29">
        <w:rPr>
          <w:rFonts w:asciiTheme="minorEastAsia" w:hAnsiTheme="minorEastAsia" w:hint="eastAsia"/>
          <w:sz w:val="20"/>
          <w:szCs w:val="20"/>
        </w:rPr>
        <w:t>2</w:t>
      </w:r>
      <w:r w:rsidR="004F7B53">
        <w:rPr>
          <w:rFonts w:asciiTheme="minorEastAsia" w:hAnsiTheme="minorEastAsia" w:hint="eastAsia"/>
          <w:sz w:val="20"/>
          <w:szCs w:val="20"/>
        </w:rPr>
        <w:t>1.7</w:t>
      </w:r>
      <w:r w:rsidR="00DD56F2">
        <w:rPr>
          <w:rFonts w:asciiTheme="minorEastAsia" w:hAnsiTheme="minorEastAsia" w:hint="eastAsia"/>
          <w:sz w:val="20"/>
          <w:szCs w:val="20"/>
        </w:rPr>
        <w:t>で</w:t>
      </w:r>
      <w:r w:rsidR="00F66292">
        <w:rPr>
          <w:rFonts w:asciiTheme="minorEastAsia" w:hAnsiTheme="minorEastAsia" w:hint="eastAsia"/>
          <w:sz w:val="20"/>
          <w:szCs w:val="20"/>
        </w:rPr>
        <w:t>、</w:t>
      </w:r>
      <w:r w:rsidR="00B126D4">
        <w:rPr>
          <w:rFonts w:asciiTheme="minorEastAsia" w:hAnsiTheme="minorEastAsia" w:hint="eastAsia"/>
          <w:sz w:val="20"/>
          <w:szCs w:val="20"/>
        </w:rPr>
        <w:t>今期より</w:t>
      </w:r>
      <w:r w:rsidR="004F7B53">
        <w:rPr>
          <w:rFonts w:asciiTheme="minorEastAsia" w:hAnsiTheme="minorEastAsia" w:hint="eastAsia"/>
          <w:sz w:val="20"/>
          <w:szCs w:val="20"/>
        </w:rPr>
        <w:t>6.7</w:t>
      </w:r>
      <w:r w:rsidR="00DD56F2">
        <w:rPr>
          <w:rFonts w:asciiTheme="minorEastAsia" w:hAnsiTheme="minorEastAsia" w:hint="eastAsia"/>
          <w:sz w:val="20"/>
          <w:szCs w:val="20"/>
        </w:rPr>
        <w:t>ポイント</w:t>
      </w:r>
      <w:r w:rsidR="004F7B53">
        <w:rPr>
          <w:rFonts w:asciiTheme="minorEastAsia" w:hAnsiTheme="minorEastAsia" w:hint="eastAsia"/>
          <w:sz w:val="20"/>
          <w:szCs w:val="20"/>
        </w:rPr>
        <w:t>改善</w:t>
      </w:r>
      <w:r w:rsidR="003C4F08">
        <w:rPr>
          <w:rFonts w:asciiTheme="minorEastAsia" w:hAnsiTheme="minorEastAsia" w:hint="eastAsia"/>
          <w:sz w:val="20"/>
          <w:szCs w:val="20"/>
        </w:rPr>
        <w:t>する</w:t>
      </w:r>
      <w:r w:rsidR="004546EE">
        <w:rPr>
          <w:rFonts w:asciiTheme="minorEastAsia" w:hAnsiTheme="minorEastAsia" w:hint="eastAsia"/>
          <w:sz w:val="20"/>
          <w:szCs w:val="20"/>
        </w:rPr>
        <w:t>見通しとなっ</w:t>
      </w:r>
      <w:r w:rsidR="00085229">
        <w:rPr>
          <w:rFonts w:asciiTheme="minorEastAsia" w:hAnsiTheme="minorEastAsia" w:hint="eastAsia"/>
          <w:sz w:val="20"/>
          <w:szCs w:val="20"/>
        </w:rPr>
        <w:t>ている</w:t>
      </w:r>
      <w:r w:rsidR="00DD56F2">
        <w:rPr>
          <w:rFonts w:asciiTheme="minorEastAsia" w:hAnsiTheme="minorEastAsia" w:hint="eastAsia"/>
          <w:sz w:val="20"/>
          <w:szCs w:val="20"/>
        </w:rPr>
        <w:t>。</w:t>
      </w:r>
    </w:p>
    <w:p w:rsidR="00D15454" w:rsidRPr="00E74D29" w:rsidRDefault="00D15454" w:rsidP="004D72E0">
      <w:pPr>
        <w:rPr>
          <w:rFonts w:asciiTheme="majorEastAsia" w:eastAsiaTheme="majorEastAsia" w:hAnsiTheme="majorEastAsia"/>
          <w:sz w:val="20"/>
          <w:szCs w:val="20"/>
        </w:rPr>
        <w:sectPr w:rsidR="00D15454" w:rsidRPr="00E74D29" w:rsidSect="00506BC2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:rsidR="008C49D1" w:rsidRPr="00EC2308" w:rsidRDefault="008C49D1" w:rsidP="004D72E0">
      <w:pPr>
        <w:rPr>
          <w:rFonts w:asciiTheme="majorEastAsia" w:eastAsiaTheme="majorEastAsia" w:hAnsiTheme="majorEastAsia"/>
          <w:sz w:val="20"/>
          <w:szCs w:val="20"/>
        </w:rPr>
      </w:pPr>
    </w:p>
    <w:p w:rsidR="004D72E0" w:rsidRDefault="00AA3887" w:rsidP="004D72E0">
      <w:pPr>
        <w:rPr>
          <w:rFonts w:asciiTheme="majorEastAsia" w:eastAsiaTheme="majorEastAsia" w:hAnsiTheme="majorEastAsia"/>
          <w:sz w:val="20"/>
          <w:szCs w:val="20"/>
        </w:rPr>
      </w:pPr>
      <w:r w:rsidRPr="00AA3887">
        <w:rPr>
          <w:rFonts w:asciiTheme="majorEastAsia" w:eastAsiaTheme="majorEastAsia" w:hAnsiTheme="majorEastAsia" w:hint="eastAsia"/>
          <w:sz w:val="20"/>
          <w:szCs w:val="20"/>
        </w:rPr>
        <w:t>図</w:t>
      </w:r>
      <w:r w:rsidR="004D72E0" w:rsidRPr="00AA3887">
        <w:rPr>
          <w:rFonts w:asciiTheme="majorEastAsia" w:eastAsiaTheme="majorEastAsia" w:hAnsiTheme="majorEastAsia" w:hint="eastAsia"/>
          <w:sz w:val="20"/>
          <w:szCs w:val="20"/>
        </w:rPr>
        <w:t xml:space="preserve">１　</w:t>
      </w:r>
      <w:r w:rsidRPr="00AA3887">
        <w:rPr>
          <w:rFonts w:asciiTheme="majorEastAsia" w:eastAsiaTheme="majorEastAsia" w:hAnsiTheme="majorEastAsia" w:hint="eastAsia"/>
          <w:sz w:val="20"/>
          <w:szCs w:val="20"/>
        </w:rPr>
        <w:t>中小企業の業況判断</w:t>
      </w:r>
      <w:r>
        <w:rPr>
          <w:rFonts w:asciiTheme="majorEastAsia" w:eastAsiaTheme="majorEastAsia" w:hAnsiTheme="majorEastAsia" w:hint="eastAsia"/>
          <w:sz w:val="20"/>
          <w:szCs w:val="20"/>
        </w:rPr>
        <w:t>ＤＩ</w:t>
      </w:r>
      <w:r w:rsidRPr="00AA3887">
        <w:rPr>
          <w:rFonts w:asciiTheme="majorEastAsia" w:eastAsiaTheme="majorEastAsia" w:hAnsiTheme="majorEastAsia" w:hint="eastAsia"/>
          <w:sz w:val="20"/>
          <w:szCs w:val="20"/>
        </w:rPr>
        <w:t>の推移</w:t>
      </w:r>
    </w:p>
    <w:p w:rsidR="00D21DA4" w:rsidRPr="00D21DA4" w:rsidRDefault="00D21DA4" w:rsidP="004D72E0">
      <w:pPr>
        <w:rPr>
          <w:rFonts w:asciiTheme="majorEastAsia" w:eastAsiaTheme="majorEastAsia" w:hAnsiTheme="majorEastAsia"/>
          <w:sz w:val="20"/>
          <w:szCs w:val="20"/>
        </w:rPr>
      </w:pPr>
      <w:r w:rsidRPr="00D21DA4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37465</wp:posOffset>
            </wp:positionV>
            <wp:extent cx="5612130" cy="3316605"/>
            <wp:effectExtent l="0" t="0" r="762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1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DA4" w:rsidRDefault="00D21DA4" w:rsidP="004D72E0">
      <w:pPr>
        <w:rPr>
          <w:rFonts w:asciiTheme="minorEastAsia" w:hAnsiTheme="minorEastAsia"/>
          <w:sz w:val="18"/>
          <w:szCs w:val="18"/>
        </w:rPr>
      </w:pPr>
    </w:p>
    <w:p w:rsidR="00D21DA4" w:rsidRDefault="00D21DA4" w:rsidP="004D72E0">
      <w:pPr>
        <w:rPr>
          <w:rFonts w:asciiTheme="minorEastAsia" w:hAnsiTheme="minorEastAsia"/>
          <w:sz w:val="18"/>
          <w:szCs w:val="18"/>
        </w:rPr>
      </w:pPr>
    </w:p>
    <w:p w:rsidR="00D21DA4" w:rsidRDefault="00D21DA4" w:rsidP="004D72E0">
      <w:pPr>
        <w:rPr>
          <w:rFonts w:asciiTheme="minorEastAsia" w:hAnsiTheme="minorEastAsia"/>
          <w:sz w:val="18"/>
          <w:szCs w:val="18"/>
        </w:rPr>
      </w:pPr>
    </w:p>
    <w:p w:rsidR="00D21DA4" w:rsidRDefault="00D21DA4" w:rsidP="004D72E0">
      <w:pPr>
        <w:rPr>
          <w:rFonts w:asciiTheme="minorEastAsia" w:hAnsiTheme="minorEastAsia"/>
          <w:sz w:val="18"/>
          <w:szCs w:val="18"/>
        </w:rPr>
      </w:pPr>
    </w:p>
    <w:p w:rsidR="00D21DA4" w:rsidRDefault="00D21DA4" w:rsidP="004D72E0">
      <w:pPr>
        <w:rPr>
          <w:rFonts w:asciiTheme="minorEastAsia" w:hAnsiTheme="minorEastAsia"/>
          <w:sz w:val="18"/>
          <w:szCs w:val="18"/>
        </w:rPr>
      </w:pPr>
    </w:p>
    <w:p w:rsidR="00D21DA4" w:rsidRDefault="00D21DA4" w:rsidP="004D72E0">
      <w:pPr>
        <w:rPr>
          <w:rFonts w:asciiTheme="minorEastAsia" w:hAnsiTheme="minorEastAsia"/>
          <w:sz w:val="18"/>
          <w:szCs w:val="18"/>
        </w:rPr>
      </w:pPr>
    </w:p>
    <w:p w:rsidR="00D21DA4" w:rsidRDefault="00D21DA4" w:rsidP="004D72E0">
      <w:pPr>
        <w:rPr>
          <w:rFonts w:asciiTheme="minorEastAsia" w:hAnsiTheme="minorEastAsia"/>
          <w:sz w:val="18"/>
          <w:szCs w:val="18"/>
        </w:rPr>
      </w:pPr>
    </w:p>
    <w:p w:rsidR="00D21DA4" w:rsidRDefault="00D21DA4" w:rsidP="004D72E0">
      <w:pPr>
        <w:rPr>
          <w:rFonts w:asciiTheme="minorEastAsia" w:hAnsiTheme="minorEastAsia"/>
          <w:sz w:val="18"/>
          <w:szCs w:val="18"/>
        </w:rPr>
      </w:pPr>
    </w:p>
    <w:p w:rsidR="00D21DA4" w:rsidRDefault="00D21DA4" w:rsidP="004D72E0">
      <w:pPr>
        <w:rPr>
          <w:rFonts w:asciiTheme="minorEastAsia" w:hAnsiTheme="minorEastAsia"/>
          <w:sz w:val="18"/>
          <w:szCs w:val="18"/>
        </w:rPr>
      </w:pPr>
    </w:p>
    <w:p w:rsidR="00D21DA4" w:rsidRDefault="00D21DA4" w:rsidP="004D72E0">
      <w:pPr>
        <w:rPr>
          <w:rFonts w:asciiTheme="minorEastAsia" w:hAnsiTheme="minorEastAsia"/>
          <w:sz w:val="18"/>
          <w:szCs w:val="18"/>
        </w:rPr>
      </w:pPr>
    </w:p>
    <w:p w:rsidR="00D21DA4" w:rsidRDefault="00D21DA4" w:rsidP="004D72E0">
      <w:pPr>
        <w:rPr>
          <w:rFonts w:asciiTheme="minorEastAsia" w:hAnsiTheme="minorEastAsia"/>
          <w:sz w:val="18"/>
          <w:szCs w:val="18"/>
        </w:rPr>
      </w:pPr>
    </w:p>
    <w:p w:rsidR="00D21DA4" w:rsidRDefault="00D21DA4" w:rsidP="004D72E0">
      <w:pPr>
        <w:rPr>
          <w:rFonts w:asciiTheme="minorEastAsia" w:hAnsiTheme="minorEastAsia"/>
          <w:sz w:val="18"/>
          <w:szCs w:val="18"/>
        </w:rPr>
      </w:pPr>
    </w:p>
    <w:p w:rsidR="00D21DA4" w:rsidRDefault="00D21DA4" w:rsidP="004D72E0">
      <w:pPr>
        <w:rPr>
          <w:rFonts w:asciiTheme="minorEastAsia" w:hAnsiTheme="minorEastAsia"/>
          <w:sz w:val="18"/>
          <w:szCs w:val="18"/>
        </w:rPr>
      </w:pPr>
    </w:p>
    <w:p w:rsidR="00D21DA4" w:rsidRDefault="00D21DA4" w:rsidP="004D72E0">
      <w:pPr>
        <w:rPr>
          <w:rFonts w:asciiTheme="minorEastAsia" w:hAnsiTheme="minorEastAsia"/>
          <w:sz w:val="18"/>
          <w:szCs w:val="18"/>
        </w:rPr>
      </w:pPr>
    </w:p>
    <w:p w:rsidR="00AA3887" w:rsidRDefault="00965856" w:rsidP="004D72E0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出所：</w:t>
      </w:r>
      <w:r w:rsidR="00F0337F" w:rsidRPr="00F0337F">
        <w:rPr>
          <w:rFonts w:asciiTheme="minorEastAsia" w:hAnsiTheme="minorEastAsia" w:hint="eastAsia"/>
          <w:sz w:val="18"/>
          <w:szCs w:val="18"/>
        </w:rPr>
        <w:t>独立行政法人中小企業基盤整備機構「第1</w:t>
      </w:r>
      <w:r w:rsidR="0029098E">
        <w:rPr>
          <w:rFonts w:asciiTheme="minorEastAsia" w:hAnsiTheme="minorEastAsia" w:hint="eastAsia"/>
          <w:sz w:val="18"/>
          <w:szCs w:val="18"/>
        </w:rPr>
        <w:t>6</w:t>
      </w:r>
      <w:r w:rsidR="00D21DA4">
        <w:rPr>
          <w:rFonts w:asciiTheme="minorEastAsia" w:hAnsiTheme="minorEastAsia" w:hint="eastAsia"/>
          <w:sz w:val="18"/>
          <w:szCs w:val="18"/>
        </w:rPr>
        <w:t>5</w:t>
      </w:r>
      <w:r w:rsidR="00F0337F" w:rsidRPr="00F0337F">
        <w:rPr>
          <w:rFonts w:asciiTheme="minorEastAsia" w:hAnsiTheme="minorEastAsia" w:hint="eastAsia"/>
          <w:sz w:val="18"/>
          <w:szCs w:val="18"/>
        </w:rPr>
        <w:t>回中小企業景況調査（</w:t>
      </w:r>
      <w:r w:rsidR="00506BC2">
        <w:rPr>
          <w:rFonts w:asciiTheme="minorEastAsia" w:hAnsiTheme="minorEastAsia" w:hint="eastAsia"/>
          <w:sz w:val="18"/>
          <w:szCs w:val="18"/>
        </w:rPr>
        <w:t>20</w:t>
      </w:r>
      <w:r w:rsidR="00043D79">
        <w:rPr>
          <w:rFonts w:asciiTheme="minorEastAsia" w:hAnsiTheme="minorEastAsia" w:hint="eastAsia"/>
          <w:sz w:val="18"/>
          <w:szCs w:val="18"/>
        </w:rPr>
        <w:t>21</w:t>
      </w:r>
      <w:r w:rsidR="00F0337F" w:rsidRPr="00F0337F">
        <w:rPr>
          <w:rFonts w:asciiTheme="minorEastAsia" w:hAnsiTheme="minorEastAsia" w:hint="eastAsia"/>
          <w:sz w:val="18"/>
          <w:szCs w:val="18"/>
        </w:rPr>
        <w:t>年</w:t>
      </w:r>
      <w:r w:rsidR="00D21DA4">
        <w:rPr>
          <w:rFonts w:asciiTheme="minorEastAsia" w:hAnsiTheme="minorEastAsia" w:hint="eastAsia"/>
          <w:sz w:val="18"/>
          <w:szCs w:val="18"/>
        </w:rPr>
        <w:t>7-9</w:t>
      </w:r>
      <w:r w:rsidR="00F0337F" w:rsidRPr="00F0337F">
        <w:rPr>
          <w:rFonts w:asciiTheme="minorEastAsia" w:hAnsiTheme="minorEastAsia" w:hint="eastAsia"/>
          <w:sz w:val="18"/>
          <w:szCs w:val="18"/>
        </w:rPr>
        <w:t>月期）」</w:t>
      </w:r>
    </w:p>
    <w:p w:rsidR="00DD56F2" w:rsidRDefault="00454242" w:rsidP="004D72E0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（注）業況判断ＤＩは、「好転」企業割合－「悪化」企業割合</w:t>
      </w:r>
      <w:r w:rsidR="00DD56F2">
        <w:rPr>
          <w:rFonts w:asciiTheme="minorEastAsia" w:hAnsiTheme="minorEastAsia" w:hint="eastAsia"/>
          <w:sz w:val="18"/>
          <w:szCs w:val="18"/>
        </w:rPr>
        <w:t>。前期比季節調整値。</w:t>
      </w:r>
    </w:p>
    <w:p w:rsidR="00506BC2" w:rsidRDefault="00506BC2" w:rsidP="004D72E0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p w:rsidR="00AA3887" w:rsidRDefault="00AA3887" w:rsidP="004D72E0">
      <w:pPr>
        <w:rPr>
          <w:rFonts w:asciiTheme="majorEastAsia" w:eastAsiaTheme="majorEastAsia" w:hAnsiTheme="majorEastAsia"/>
          <w:sz w:val="20"/>
          <w:szCs w:val="20"/>
        </w:rPr>
      </w:pPr>
      <w:r w:rsidRPr="00C02689">
        <w:rPr>
          <w:rFonts w:asciiTheme="majorEastAsia" w:eastAsiaTheme="majorEastAsia" w:hAnsiTheme="majorEastAsia" w:hint="eastAsia"/>
          <w:sz w:val="20"/>
          <w:szCs w:val="20"/>
        </w:rPr>
        <w:lastRenderedPageBreak/>
        <w:t xml:space="preserve">図２　</w:t>
      </w:r>
      <w:r w:rsidR="001A153D">
        <w:rPr>
          <w:rFonts w:asciiTheme="majorEastAsia" w:eastAsiaTheme="majorEastAsia" w:hAnsiTheme="majorEastAsia" w:hint="eastAsia"/>
          <w:sz w:val="20"/>
          <w:szCs w:val="20"/>
        </w:rPr>
        <w:t>非製造業</w:t>
      </w:r>
      <w:r w:rsidRPr="00C02689">
        <w:rPr>
          <w:rFonts w:asciiTheme="majorEastAsia" w:eastAsiaTheme="majorEastAsia" w:hAnsiTheme="majorEastAsia" w:hint="eastAsia"/>
          <w:sz w:val="20"/>
          <w:szCs w:val="20"/>
        </w:rPr>
        <w:t>の業種別の業況判断ＤＩの動き</w:t>
      </w:r>
    </w:p>
    <w:p w:rsidR="00D21DA4" w:rsidRDefault="00D21DA4" w:rsidP="00F0337F">
      <w:pPr>
        <w:rPr>
          <w:rFonts w:asciiTheme="minorEastAsia" w:hAnsiTheme="minorEastAsia"/>
          <w:sz w:val="18"/>
          <w:szCs w:val="18"/>
        </w:rPr>
      </w:pPr>
      <w:r w:rsidRPr="00D21DA4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47625</wp:posOffset>
            </wp:positionV>
            <wp:extent cx="5612130" cy="3585845"/>
            <wp:effectExtent l="0" t="0" r="762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8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DA4" w:rsidRDefault="00D21DA4" w:rsidP="00F0337F">
      <w:pPr>
        <w:rPr>
          <w:rFonts w:asciiTheme="minorEastAsia" w:hAnsiTheme="minorEastAsia"/>
          <w:sz w:val="18"/>
          <w:szCs w:val="18"/>
        </w:rPr>
      </w:pPr>
    </w:p>
    <w:p w:rsidR="00D21DA4" w:rsidRDefault="00D21DA4" w:rsidP="00F0337F">
      <w:pPr>
        <w:rPr>
          <w:rFonts w:asciiTheme="minorEastAsia" w:hAnsiTheme="minorEastAsia"/>
          <w:sz w:val="18"/>
          <w:szCs w:val="18"/>
        </w:rPr>
      </w:pPr>
    </w:p>
    <w:p w:rsidR="00D21DA4" w:rsidRDefault="00D21DA4" w:rsidP="00F0337F">
      <w:pPr>
        <w:rPr>
          <w:rFonts w:asciiTheme="minorEastAsia" w:hAnsiTheme="minorEastAsia"/>
          <w:sz w:val="18"/>
          <w:szCs w:val="18"/>
        </w:rPr>
      </w:pPr>
    </w:p>
    <w:p w:rsidR="00D21DA4" w:rsidRDefault="00D21DA4" w:rsidP="00F0337F">
      <w:pPr>
        <w:rPr>
          <w:rFonts w:asciiTheme="minorEastAsia" w:hAnsiTheme="minorEastAsia"/>
          <w:sz w:val="18"/>
          <w:szCs w:val="18"/>
        </w:rPr>
      </w:pPr>
    </w:p>
    <w:p w:rsidR="00D21DA4" w:rsidRDefault="00D21DA4" w:rsidP="00F0337F">
      <w:pPr>
        <w:rPr>
          <w:rFonts w:asciiTheme="minorEastAsia" w:hAnsiTheme="minorEastAsia"/>
          <w:sz w:val="18"/>
          <w:szCs w:val="18"/>
        </w:rPr>
      </w:pPr>
    </w:p>
    <w:p w:rsidR="00D21DA4" w:rsidRDefault="00D21DA4" w:rsidP="00F0337F">
      <w:pPr>
        <w:rPr>
          <w:rFonts w:asciiTheme="minorEastAsia" w:hAnsiTheme="minorEastAsia"/>
          <w:sz w:val="18"/>
          <w:szCs w:val="18"/>
        </w:rPr>
      </w:pPr>
    </w:p>
    <w:p w:rsidR="00D21DA4" w:rsidRDefault="00D21DA4" w:rsidP="00F0337F">
      <w:pPr>
        <w:rPr>
          <w:rFonts w:asciiTheme="minorEastAsia" w:hAnsiTheme="minorEastAsia"/>
          <w:sz w:val="18"/>
          <w:szCs w:val="18"/>
        </w:rPr>
      </w:pPr>
    </w:p>
    <w:p w:rsidR="00D21DA4" w:rsidRDefault="00D21DA4" w:rsidP="00F0337F">
      <w:pPr>
        <w:rPr>
          <w:rFonts w:asciiTheme="minorEastAsia" w:hAnsiTheme="minorEastAsia"/>
          <w:sz w:val="18"/>
          <w:szCs w:val="18"/>
        </w:rPr>
      </w:pPr>
    </w:p>
    <w:p w:rsidR="00D21DA4" w:rsidRDefault="00D21DA4" w:rsidP="00F0337F">
      <w:pPr>
        <w:rPr>
          <w:rFonts w:asciiTheme="minorEastAsia" w:hAnsiTheme="minorEastAsia"/>
          <w:sz w:val="18"/>
          <w:szCs w:val="18"/>
        </w:rPr>
      </w:pPr>
    </w:p>
    <w:p w:rsidR="00D21DA4" w:rsidRDefault="00D21DA4" w:rsidP="00F0337F">
      <w:pPr>
        <w:rPr>
          <w:rFonts w:asciiTheme="minorEastAsia" w:hAnsiTheme="minorEastAsia"/>
          <w:sz w:val="18"/>
          <w:szCs w:val="18"/>
        </w:rPr>
      </w:pPr>
    </w:p>
    <w:p w:rsidR="00D21DA4" w:rsidRDefault="00D21DA4" w:rsidP="00F0337F">
      <w:pPr>
        <w:rPr>
          <w:rFonts w:asciiTheme="minorEastAsia" w:hAnsiTheme="minorEastAsia"/>
          <w:sz w:val="18"/>
          <w:szCs w:val="18"/>
        </w:rPr>
      </w:pPr>
    </w:p>
    <w:p w:rsidR="00D21DA4" w:rsidRDefault="00D21DA4" w:rsidP="00F0337F">
      <w:pPr>
        <w:rPr>
          <w:rFonts w:asciiTheme="minorEastAsia" w:hAnsiTheme="minorEastAsia"/>
          <w:sz w:val="18"/>
          <w:szCs w:val="18"/>
        </w:rPr>
      </w:pPr>
    </w:p>
    <w:p w:rsidR="00D21DA4" w:rsidRDefault="00D21DA4" w:rsidP="00F0337F">
      <w:pPr>
        <w:rPr>
          <w:rFonts w:asciiTheme="minorEastAsia" w:hAnsiTheme="minorEastAsia"/>
          <w:sz w:val="18"/>
          <w:szCs w:val="18"/>
        </w:rPr>
      </w:pPr>
    </w:p>
    <w:p w:rsidR="00D21DA4" w:rsidRDefault="00D21DA4" w:rsidP="00F0337F">
      <w:pPr>
        <w:rPr>
          <w:rFonts w:asciiTheme="minorEastAsia" w:hAnsiTheme="minorEastAsia"/>
          <w:sz w:val="18"/>
          <w:szCs w:val="18"/>
        </w:rPr>
      </w:pPr>
    </w:p>
    <w:p w:rsidR="00D21DA4" w:rsidRDefault="00D21DA4" w:rsidP="00F0337F">
      <w:pPr>
        <w:rPr>
          <w:rFonts w:asciiTheme="minorEastAsia" w:hAnsiTheme="minorEastAsia"/>
          <w:sz w:val="18"/>
          <w:szCs w:val="18"/>
        </w:rPr>
      </w:pPr>
    </w:p>
    <w:p w:rsidR="00F0337F" w:rsidRDefault="00F0337F" w:rsidP="00F0337F">
      <w:pPr>
        <w:rPr>
          <w:rFonts w:asciiTheme="minorEastAsia" w:hAnsiTheme="minorEastAsia"/>
          <w:sz w:val="18"/>
          <w:szCs w:val="18"/>
        </w:rPr>
      </w:pPr>
      <w:r w:rsidRPr="00F0337F">
        <w:rPr>
          <w:rFonts w:asciiTheme="minorEastAsia" w:hAnsiTheme="minorEastAsia" w:hint="eastAsia"/>
          <w:sz w:val="18"/>
          <w:szCs w:val="18"/>
        </w:rPr>
        <w:t>出所：独立行政法人中小企業基盤整備機構「第</w:t>
      </w:r>
      <w:r w:rsidR="00E73239">
        <w:rPr>
          <w:rFonts w:asciiTheme="minorEastAsia" w:hAnsiTheme="minorEastAsia" w:hint="eastAsia"/>
          <w:sz w:val="18"/>
          <w:szCs w:val="18"/>
        </w:rPr>
        <w:t>16</w:t>
      </w:r>
      <w:r w:rsidR="00D21DA4">
        <w:rPr>
          <w:rFonts w:asciiTheme="minorEastAsia" w:hAnsiTheme="minorEastAsia" w:hint="eastAsia"/>
          <w:sz w:val="18"/>
          <w:szCs w:val="18"/>
        </w:rPr>
        <w:t>5</w:t>
      </w:r>
      <w:r w:rsidRPr="00F0337F">
        <w:rPr>
          <w:rFonts w:asciiTheme="minorEastAsia" w:hAnsiTheme="minorEastAsia" w:hint="eastAsia"/>
          <w:sz w:val="18"/>
          <w:szCs w:val="18"/>
        </w:rPr>
        <w:t>回中小企業景況調査（</w:t>
      </w:r>
      <w:r w:rsidR="00506BC2">
        <w:rPr>
          <w:rFonts w:asciiTheme="minorEastAsia" w:hAnsiTheme="minorEastAsia" w:hint="eastAsia"/>
          <w:sz w:val="18"/>
          <w:szCs w:val="18"/>
        </w:rPr>
        <w:t>20</w:t>
      </w:r>
      <w:r w:rsidR="00B024E0">
        <w:rPr>
          <w:rFonts w:asciiTheme="minorEastAsia" w:hAnsiTheme="minorEastAsia" w:hint="eastAsia"/>
          <w:sz w:val="18"/>
          <w:szCs w:val="18"/>
        </w:rPr>
        <w:t>2</w:t>
      </w:r>
      <w:r w:rsidR="00043D79">
        <w:rPr>
          <w:rFonts w:asciiTheme="minorEastAsia" w:hAnsiTheme="minorEastAsia" w:hint="eastAsia"/>
          <w:sz w:val="18"/>
          <w:szCs w:val="18"/>
        </w:rPr>
        <w:t>1年</w:t>
      </w:r>
      <w:r w:rsidR="00D21DA4">
        <w:rPr>
          <w:rFonts w:asciiTheme="minorEastAsia" w:hAnsiTheme="minorEastAsia" w:hint="eastAsia"/>
          <w:sz w:val="18"/>
          <w:szCs w:val="18"/>
        </w:rPr>
        <w:t>7-9</w:t>
      </w:r>
      <w:r w:rsidRPr="00F0337F">
        <w:rPr>
          <w:rFonts w:asciiTheme="minorEastAsia" w:hAnsiTheme="minorEastAsia" w:hint="eastAsia"/>
          <w:sz w:val="18"/>
          <w:szCs w:val="18"/>
        </w:rPr>
        <w:t>月期）」</w:t>
      </w:r>
    </w:p>
    <w:p w:rsidR="001A153D" w:rsidRDefault="001A153D" w:rsidP="001A153D">
      <w:pPr>
        <w:rPr>
          <w:rFonts w:asciiTheme="majorEastAsia" w:eastAsiaTheme="majorEastAsia" w:hAnsiTheme="majorEastAsia"/>
          <w:sz w:val="20"/>
          <w:szCs w:val="20"/>
        </w:rPr>
      </w:pPr>
    </w:p>
    <w:p w:rsidR="00AA3887" w:rsidRDefault="00AA3887">
      <w:pPr>
        <w:rPr>
          <w:rFonts w:asciiTheme="majorEastAsia" w:eastAsiaTheme="majorEastAsia" w:hAnsiTheme="majorEastAsia"/>
        </w:rPr>
      </w:pPr>
      <w:r w:rsidRPr="00C02689">
        <w:rPr>
          <w:rFonts w:asciiTheme="majorEastAsia" w:eastAsiaTheme="majorEastAsia" w:hAnsiTheme="majorEastAsia" w:hint="eastAsia"/>
        </w:rPr>
        <w:t>図</w:t>
      </w:r>
      <w:r w:rsidR="008C49D1" w:rsidRPr="00C02689">
        <w:rPr>
          <w:rFonts w:asciiTheme="majorEastAsia" w:eastAsiaTheme="majorEastAsia" w:hAnsiTheme="majorEastAsia" w:hint="eastAsia"/>
        </w:rPr>
        <w:t>３</w:t>
      </w:r>
      <w:r w:rsidRPr="00C02689">
        <w:rPr>
          <w:rFonts w:asciiTheme="majorEastAsia" w:eastAsiaTheme="majorEastAsia" w:hAnsiTheme="majorEastAsia" w:hint="eastAsia"/>
        </w:rPr>
        <w:t xml:space="preserve">　経営上の問題点（各業種３位まで）の動き</w:t>
      </w:r>
      <w:r w:rsidR="00D21DA4" w:rsidRPr="00D21DA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5610860" cy="2954655"/>
            <wp:effectExtent l="0" t="0" r="889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295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DA4" w:rsidRDefault="00D21DA4">
      <w:pPr>
        <w:rPr>
          <w:rFonts w:asciiTheme="minorEastAsia" w:hAnsiTheme="minorEastAsia"/>
          <w:sz w:val="18"/>
          <w:szCs w:val="18"/>
        </w:rPr>
      </w:pPr>
    </w:p>
    <w:p w:rsidR="00D21DA4" w:rsidRDefault="00D21DA4">
      <w:pPr>
        <w:rPr>
          <w:rFonts w:asciiTheme="minorEastAsia" w:hAnsiTheme="minorEastAsia"/>
          <w:sz w:val="18"/>
          <w:szCs w:val="18"/>
        </w:rPr>
      </w:pPr>
    </w:p>
    <w:p w:rsidR="00D21DA4" w:rsidRDefault="00D21DA4">
      <w:pPr>
        <w:rPr>
          <w:rFonts w:asciiTheme="minorEastAsia" w:hAnsiTheme="minorEastAsia"/>
          <w:sz w:val="18"/>
          <w:szCs w:val="18"/>
        </w:rPr>
      </w:pPr>
    </w:p>
    <w:p w:rsidR="00D21DA4" w:rsidRDefault="00D21DA4">
      <w:pPr>
        <w:rPr>
          <w:rFonts w:asciiTheme="minorEastAsia" w:hAnsiTheme="minorEastAsia"/>
          <w:sz w:val="18"/>
          <w:szCs w:val="18"/>
        </w:rPr>
      </w:pPr>
    </w:p>
    <w:p w:rsidR="00D21DA4" w:rsidRDefault="00D21DA4">
      <w:pPr>
        <w:rPr>
          <w:rFonts w:asciiTheme="minorEastAsia" w:hAnsiTheme="minorEastAsia"/>
          <w:sz w:val="18"/>
          <w:szCs w:val="18"/>
        </w:rPr>
      </w:pPr>
    </w:p>
    <w:p w:rsidR="00D21DA4" w:rsidRDefault="00D21DA4">
      <w:pPr>
        <w:rPr>
          <w:rFonts w:asciiTheme="minorEastAsia" w:hAnsiTheme="minorEastAsia"/>
          <w:sz w:val="18"/>
          <w:szCs w:val="18"/>
        </w:rPr>
      </w:pPr>
    </w:p>
    <w:p w:rsidR="00D21DA4" w:rsidRDefault="00D21DA4">
      <w:pPr>
        <w:rPr>
          <w:rFonts w:asciiTheme="minorEastAsia" w:hAnsiTheme="minorEastAsia"/>
          <w:sz w:val="18"/>
          <w:szCs w:val="18"/>
        </w:rPr>
      </w:pPr>
    </w:p>
    <w:p w:rsidR="00D21DA4" w:rsidRDefault="00D21DA4">
      <w:pPr>
        <w:rPr>
          <w:rFonts w:asciiTheme="minorEastAsia" w:hAnsiTheme="minorEastAsia"/>
          <w:sz w:val="18"/>
          <w:szCs w:val="18"/>
        </w:rPr>
      </w:pPr>
    </w:p>
    <w:p w:rsidR="00D21DA4" w:rsidRDefault="00D21DA4">
      <w:pPr>
        <w:rPr>
          <w:rFonts w:asciiTheme="minorEastAsia" w:hAnsiTheme="minorEastAsia"/>
          <w:sz w:val="18"/>
          <w:szCs w:val="18"/>
        </w:rPr>
      </w:pPr>
    </w:p>
    <w:p w:rsidR="00D21DA4" w:rsidRDefault="00D21DA4">
      <w:pPr>
        <w:rPr>
          <w:rFonts w:asciiTheme="minorEastAsia" w:hAnsiTheme="minorEastAsia"/>
          <w:sz w:val="18"/>
          <w:szCs w:val="18"/>
        </w:rPr>
      </w:pPr>
    </w:p>
    <w:p w:rsidR="00D21DA4" w:rsidRDefault="00D21DA4">
      <w:pPr>
        <w:rPr>
          <w:rFonts w:asciiTheme="minorEastAsia" w:hAnsiTheme="minorEastAsia"/>
          <w:sz w:val="18"/>
          <w:szCs w:val="18"/>
        </w:rPr>
      </w:pPr>
    </w:p>
    <w:p w:rsidR="00D21DA4" w:rsidRDefault="00D21DA4">
      <w:pPr>
        <w:rPr>
          <w:rFonts w:asciiTheme="minorEastAsia" w:hAnsiTheme="minorEastAsia"/>
          <w:sz w:val="18"/>
          <w:szCs w:val="18"/>
        </w:rPr>
      </w:pPr>
    </w:p>
    <w:p w:rsidR="00D21DA4" w:rsidRDefault="00D21DA4">
      <w:pPr>
        <w:rPr>
          <w:rFonts w:asciiTheme="minorEastAsia" w:hAnsiTheme="minorEastAsia"/>
          <w:sz w:val="18"/>
          <w:szCs w:val="18"/>
        </w:rPr>
      </w:pPr>
    </w:p>
    <w:p w:rsidR="00E34830" w:rsidRPr="00357778" w:rsidRDefault="00357778">
      <w:r w:rsidRPr="00357778">
        <w:rPr>
          <w:rFonts w:asciiTheme="minorEastAsia" w:hAnsiTheme="minorEastAsia" w:hint="eastAsia"/>
          <w:sz w:val="18"/>
          <w:szCs w:val="18"/>
        </w:rPr>
        <w:t>出所：独立行政法人中小企業基盤整備機構「第1</w:t>
      </w:r>
      <w:r w:rsidR="00E73239">
        <w:rPr>
          <w:rFonts w:asciiTheme="minorEastAsia" w:hAnsiTheme="minorEastAsia" w:hint="eastAsia"/>
          <w:sz w:val="18"/>
          <w:szCs w:val="18"/>
        </w:rPr>
        <w:t>6</w:t>
      </w:r>
      <w:r w:rsidR="00D21DA4">
        <w:rPr>
          <w:rFonts w:asciiTheme="minorEastAsia" w:hAnsiTheme="minorEastAsia" w:hint="eastAsia"/>
          <w:sz w:val="18"/>
          <w:szCs w:val="18"/>
        </w:rPr>
        <w:t>5</w:t>
      </w:r>
      <w:r w:rsidRPr="00357778">
        <w:rPr>
          <w:rFonts w:asciiTheme="minorEastAsia" w:hAnsiTheme="minorEastAsia" w:hint="eastAsia"/>
          <w:sz w:val="18"/>
          <w:szCs w:val="18"/>
        </w:rPr>
        <w:t>回中小企業景況調査（</w:t>
      </w:r>
      <w:r w:rsidR="00043D79">
        <w:rPr>
          <w:rFonts w:asciiTheme="minorEastAsia" w:hAnsiTheme="minorEastAsia" w:hint="eastAsia"/>
          <w:sz w:val="18"/>
          <w:szCs w:val="18"/>
        </w:rPr>
        <w:t>2021</w:t>
      </w:r>
      <w:r w:rsidRPr="00357778">
        <w:rPr>
          <w:rFonts w:asciiTheme="minorEastAsia" w:hAnsiTheme="minorEastAsia" w:hint="eastAsia"/>
          <w:sz w:val="18"/>
          <w:szCs w:val="18"/>
        </w:rPr>
        <w:t>年</w:t>
      </w:r>
      <w:r w:rsidR="00D21DA4">
        <w:rPr>
          <w:rFonts w:asciiTheme="minorEastAsia" w:hAnsiTheme="minorEastAsia" w:hint="eastAsia"/>
          <w:sz w:val="18"/>
          <w:szCs w:val="18"/>
        </w:rPr>
        <w:t>7-9</w:t>
      </w:r>
      <w:r w:rsidRPr="00357778">
        <w:rPr>
          <w:rFonts w:asciiTheme="minorEastAsia" w:hAnsiTheme="minorEastAsia" w:hint="eastAsia"/>
          <w:sz w:val="18"/>
          <w:szCs w:val="18"/>
        </w:rPr>
        <w:t>月期）</w:t>
      </w:r>
    </w:p>
    <w:sectPr w:rsidR="00E34830" w:rsidRPr="00357778" w:rsidSect="00506BC2">
      <w:type w:val="continuous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19F" w:rsidRDefault="0053519F" w:rsidP="00146834">
      <w:r>
        <w:separator/>
      </w:r>
    </w:p>
  </w:endnote>
  <w:endnote w:type="continuationSeparator" w:id="0">
    <w:p w:rsidR="0053519F" w:rsidRDefault="0053519F" w:rsidP="0014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834" w:rsidRPr="003D6C14" w:rsidRDefault="00146834" w:rsidP="00146834">
    <w:pPr>
      <w:pStyle w:val="a8"/>
      <w:jc w:val="right"/>
      <w:rPr>
        <w:rFonts w:asciiTheme="minorEastAsia" w:hAnsiTheme="minorEastAsia"/>
      </w:rPr>
    </w:pPr>
    <w:r w:rsidRPr="003D6C14">
      <w:rPr>
        <w:rFonts w:asciiTheme="minorEastAsia" w:hAnsiTheme="minorEastAsia" w:hint="eastAsia"/>
        <w:sz w:val="16"/>
        <w:szCs w:val="16"/>
      </w:rPr>
      <w:t xml:space="preserve">業種別景気動向調査　</w:t>
    </w:r>
    <w:r w:rsidR="00506BC2" w:rsidRPr="003D6C14">
      <w:rPr>
        <w:rFonts w:asciiTheme="minorEastAsia" w:hAnsiTheme="minorEastAsia" w:hint="eastAsia"/>
        <w:sz w:val="16"/>
        <w:szCs w:val="16"/>
      </w:rPr>
      <w:t>20</w:t>
    </w:r>
    <w:r w:rsidR="00357778">
      <w:rPr>
        <w:rFonts w:asciiTheme="minorEastAsia" w:hAnsiTheme="minorEastAsia" w:hint="eastAsia"/>
        <w:sz w:val="16"/>
        <w:szCs w:val="16"/>
      </w:rPr>
      <w:t>2</w:t>
    </w:r>
    <w:r w:rsidR="00043D79">
      <w:rPr>
        <w:rFonts w:asciiTheme="minorEastAsia" w:hAnsiTheme="minorEastAsia" w:hint="eastAsia"/>
        <w:sz w:val="16"/>
        <w:szCs w:val="16"/>
      </w:rPr>
      <w:t>1</w:t>
    </w:r>
    <w:r w:rsidRPr="003D6C14">
      <w:rPr>
        <w:rFonts w:asciiTheme="minorEastAsia" w:hAnsiTheme="minorEastAsia" w:hint="eastAsia"/>
        <w:sz w:val="16"/>
        <w:szCs w:val="16"/>
      </w:rPr>
      <w:t>（</w:t>
    </w:r>
    <w:r w:rsidR="00357778">
      <w:rPr>
        <w:rFonts w:asciiTheme="minorEastAsia" w:hAnsiTheme="minorEastAsia" w:hint="eastAsia"/>
        <w:sz w:val="16"/>
        <w:szCs w:val="16"/>
      </w:rPr>
      <w:t>令和</w:t>
    </w:r>
    <w:r w:rsidR="00043D79">
      <w:rPr>
        <w:rFonts w:asciiTheme="minorEastAsia" w:hAnsiTheme="minorEastAsia" w:hint="eastAsia"/>
        <w:sz w:val="16"/>
        <w:szCs w:val="16"/>
      </w:rPr>
      <w:t>３</w:t>
    </w:r>
    <w:r w:rsidRPr="003D6C14">
      <w:rPr>
        <w:rFonts w:asciiTheme="minorEastAsia" w:hAnsiTheme="minorEastAsia" w:hint="eastAsia"/>
        <w:sz w:val="16"/>
        <w:szCs w:val="16"/>
      </w:rPr>
      <w:t>）年</w:t>
    </w:r>
    <w:r w:rsidR="00D21DA4">
      <w:rPr>
        <w:rFonts w:asciiTheme="minorEastAsia" w:hAnsiTheme="minorEastAsia" w:hint="eastAsia"/>
        <w:sz w:val="16"/>
        <w:szCs w:val="16"/>
      </w:rPr>
      <w:t>７</w:t>
    </w:r>
    <w:r w:rsidR="00AE31FD">
      <w:rPr>
        <w:rFonts w:asciiTheme="minorEastAsia" w:hAnsiTheme="minorEastAsia" w:hint="eastAsia"/>
        <w:sz w:val="16"/>
        <w:szCs w:val="16"/>
      </w:rPr>
      <w:t>～</w:t>
    </w:r>
    <w:r w:rsidR="00D21DA4">
      <w:rPr>
        <w:rFonts w:asciiTheme="minorEastAsia" w:hAnsiTheme="minorEastAsia" w:hint="eastAsia"/>
        <w:sz w:val="16"/>
        <w:szCs w:val="16"/>
      </w:rPr>
      <w:t>９</w:t>
    </w:r>
    <w:r w:rsidR="00635E1E">
      <w:rPr>
        <w:rFonts w:asciiTheme="minorEastAsia" w:hAnsiTheme="minorEastAsia" w:hint="eastAsia"/>
        <w:sz w:val="16"/>
        <w:szCs w:val="16"/>
      </w:rPr>
      <w:t>月期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834" w:rsidRPr="003D6C14" w:rsidRDefault="00146834">
    <w:pPr>
      <w:pStyle w:val="a8"/>
      <w:rPr>
        <w:rFonts w:asciiTheme="minorEastAsia" w:hAnsiTheme="minorEastAsia"/>
      </w:rPr>
    </w:pPr>
    <w:r w:rsidRPr="003D6C14">
      <w:rPr>
        <w:rFonts w:asciiTheme="minorEastAsia" w:hAnsiTheme="minorEastAsia" w:hint="eastAsia"/>
        <w:noProof/>
        <w:sz w:val="16"/>
        <w:szCs w:val="16"/>
      </w:rPr>
      <w:t>大阪産業経済リサーチ</w:t>
    </w:r>
    <w:r w:rsidR="007E1D1F">
      <w:rPr>
        <w:rFonts w:asciiTheme="minorEastAsia" w:hAnsiTheme="minorEastAsia" w:hint="eastAsia"/>
        <w:noProof/>
        <w:sz w:val="16"/>
        <w:szCs w:val="16"/>
      </w:rPr>
      <w:t>＆</w:t>
    </w:r>
    <w:r w:rsidR="00506BC2" w:rsidRPr="003D6C14">
      <w:rPr>
        <w:rFonts w:asciiTheme="minorEastAsia" w:hAnsiTheme="minorEastAsia" w:hint="eastAsia"/>
        <w:noProof/>
        <w:sz w:val="16"/>
        <w:szCs w:val="16"/>
      </w:rPr>
      <w:t>デザイン</w:t>
    </w:r>
    <w:r w:rsidRPr="003D6C14">
      <w:rPr>
        <w:rFonts w:asciiTheme="minorEastAsia" w:hAnsiTheme="minorEastAsia" w:hint="eastAsia"/>
        <w:noProof/>
        <w:sz w:val="16"/>
        <w:szCs w:val="16"/>
      </w:rPr>
      <w:t>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19F" w:rsidRDefault="0053519F" w:rsidP="00146834">
      <w:r>
        <w:separator/>
      </w:r>
    </w:p>
  </w:footnote>
  <w:footnote w:type="continuationSeparator" w:id="0">
    <w:p w:rsidR="0053519F" w:rsidRDefault="0053519F" w:rsidP="00146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92"/>
    <w:rsid w:val="000121E9"/>
    <w:rsid w:val="00037406"/>
    <w:rsid w:val="00043D79"/>
    <w:rsid w:val="00085229"/>
    <w:rsid w:val="00102E2D"/>
    <w:rsid w:val="00127479"/>
    <w:rsid w:val="00135898"/>
    <w:rsid w:val="00146834"/>
    <w:rsid w:val="0018372B"/>
    <w:rsid w:val="00187292"/>
    <w:rsid w:val="00192B96"/>
    <w:rsid w:val="001A153D"/>
    <w:rsid w:val="001E0E4B"/>
    <w:rsid w:val="001E7C35"/>
    <w:rsid w:val="00214BB5"/>
    <w:rsid w:val="00225674"/>
    <w:rsid w:val="002374D2"/>
    <w:rsid w:val="00243A0C"/>
    <w:rsid w:val="00250074"/>
    <w:rsid w:val="002533B1"/>
    <w:rsid w:val="00277CAB"/>
    <w:rsid w:val="0029098E"/>
    <w:rsid w:val="002C6CD0"/>
    <w:rsid w:val="002D6866"/>
    <w:rsid w:val="003340C2"/>
    <w:rsid w:val="00353FFE"/>
    <w:rsid w:val="00357778"/>
    <w:rsid w:val="00376274"/>
    <w:rsid w:val="0039111A"/>
    <w:rsid w:val="003B2E64"/>
    <w:rsid w:val="003C4F08"/>
    <w:rsid w:val="003D1A7A"/>
    <w:rsid w:val="003D56F7"/>
    <w:rsid w:val="003D6C14"/>
    <w:rsid w:val="00454242"/>
    <w:rsid w:val="004546EE"/>
    <w:rsid w:val="00481445"/>
    <w:rsid w:val="004B5278"/>
    <w:rsid w:val="004D72E0"/>
    <w:rsid w:val="004F7B53"/>
    <w:rsid w:val="00506BC2"/>
    <w:rsid w:val="00512C71"/>
    <w:rsid w:val="00521027"/>
    <w:rsid w:val="0053519F"/>
    <w:rsid w:val="00551AE0"/>
    <w:rsid w:val="00582909"/>
    <w:rsid w:val="005830C1"/>
    <w:rsid w:val="005B17C1"/>
    <w:rsid w:val="005B75F5"/>
    <w:rsid w:val="005E112D"/>
    <w:rsid w:val="005F2970"/>
    <w:rsid w:val="0062377A"/>
    <w:rsid w:val="00633DF0"/>
    <w:rsid w:val="00635E1E"/>
    <w:rsid w:val="00640D37"/>
    <w:rsid w:val="006413F0"/>
    <w:rsid w:val="00645CE2"/>
    <w:rsid w:val="006963CF"/>
    <w:rsid w:val="006A0952"/>
    <w:rsid w:val="006A7ABF"/>
    <w:rsid w:val="006B58BC"/>
    <w:rsid w:val="006C0820"/>
    <w:rsid w:val="006C3CA8"/>
    <w:rsid w:val="006D1A7A"/>
    <w:rsid w:val="006F1408"/>
    <w:rsid w:val="007309FB"/>
    <w:rsid w:val="00743828"/>
    <w:rsid w:val="00764FC6"/>
    <w:rsid w:val="007666CB"/>
    <w:rsid w:val="00772657"/>
    <w:rsid w:val="00782CE6"/>
    <w:rsid w:val="00790A71"/>
    <w:rsid w:val="007E1D1F"/>
    <w:rsid w:val="007E4BB5"/>
    <w:rsid w:val="0087264D"/>
    <w:rsid w:val="00896F85"/>
    <w:rsid w:val="008B10B4"/>
    <w:rsid w:val="008C49D1"/>
    <w:rsid w:val="00910A3B"/>
    <w:rsid w:val="0091732A"/>
    <w:rsid w:val="00922C2F"/>
    <w:rsid w:val="0094013A"/>
    <w:rsid w:val="00955344"/>
    <w:rsid w:val="00965856"/>
    <w:rsid w:val="0098317E"/>
    <w:rsid w:val="009E226E"/>
    <w:rsid w:val="009F774D"/>
    <w:rsid w:val="00A01D3C"/>
    <w:rsid w:val="00A23860"/>
    <w:rsid w:val="00A575D1"/>
    <w:rsid w:val="00A66FFA"/>
    <w:rsid w:val="00A739E2"/>
    <w:rsid w:val="00A76BB2"/>
    <w:rsid w:val="00AA3887"/>
    <w:rsid w:val="00AC4BA6"/>
    <w:rsid w:val="00AE31FD"/>
    <w:rsid w:val="00AF3A28"/>
    <w:rsid w:val="00B024E0"/>
    <w:rsid w:val="00B126D4"/>
    <w:rsid w:val="00B24B1E"/>
    <w:rsid w:val="00B51008"/>
    <w:rsid w:val="00B80A2F"/>
    <w:rsid w:val="00B836DE"/>
    <w:rsid w:val="00B94D45"/>
    <w:rsid w:val="00BB26E1"/>
    <w:rsid w:val="00BB5A9F"/>
    <w:rsid w:val="00BC1DF4"/>
    <w:rsid w:val="00BC5606"/>
    <w:rsid w:val="00BD2B93"/>
    <w:rsid w:val="00BE2964"/>
    <w:rsid w:val="00C02689"/>
    <w:rsid w:val="00C16852"/>
    <w:rsid w:val="00C2056B"/>
    <w:rsid w:val="00C40AC9"/>
    <w:rsid w:val="00C56574"/>
    <w:rsid w:val="00C60FDA"/>
    <w:rsid w:val="00C66814"/>
    <w:rsid w:val="00C8761A"/>
    <w:rsid w:val="00CF21EB"/>
    <w:rsid w:val="00D00E06"/>
    <w:rsid w:val="00D15454"/>
    <w:rsid w:val="00D21DA4"/>
    <w:rsid w:val="00D25E0D"/>
    <w:rsid w:val="00D46689"/>
    <w:rsid w:val="00D72106"/>
    <w:rsid w:val="00D77353"/>
    <w:rsid w:val="00DB2D75"/>
    <w:rsid w:val="00DB75C4"/>
    <w:rsid w:val="00DD56F2"/>
    <w:rsid w:val="00DE0D24"/>
    <w:rsid w:val="00E007FF"/>
    <w:rsid w:val="00E00D34"/>
    <w:rsid w:val="00E26460"/>
    <w:rsid w:val="00E34830"/>
    <w:rsid w:val="00E47E99"/>
    <w:rsid w:val="00E5486A"/>
    <w:rsid w:val="00E65A53"/>
    <w:rsid w:val="00E71EBF"/>
    <w:rsid w:val="00E73239"/>
    <w:rsid w:val="00E74D29"/>
    <w:rsid w:val="00E8487B"/>
    <w:rsid w:val="00E93D30"/>
    <w:rsid w:val="00E944A6"/>
    <w:rsid w:val="00EB2EDD"/>
    <w:rsid w:val="00EB6B31"/>
    <w:rsid w:val="00EC1388"/>
    <w:rsid w:val="00EC2308"/>
    <w:rsid w:val="00ED28DD"/>
    <w:rsid w:val="00F0337F"/>
    <w:rsid w:val="00F05C79"/>
    <w:rsid w:val="00F56574"/>
    <w:rsid w:val="00F621D9"/>
    <w:rsid w:val="00F66292"/>
    <w:rsid w:val="00F725AA"/>
    <w:rsid w:val="00F7666C"/>
    <w:rsid w:val="00FA4364"/>
    <w:rsid w:val="00FA577F"/>
    <w:rsid w:val="00FC7B9B"/>
    <w:rsid w:val="00FD16C4"/>
    <w:rsid w:val="00FE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E23646E-9F01-4AB4-9A5F-57B0145B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21027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21027"/>
    <w:pPr>
      <w:keepNext/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"/>
    <w:next w:val="a"/>
    <w:link w:val="30"/>
    <w:uiPriority w:val="9"/>
    <w:qFormat/>
    <w:rsid w:val="00521027"/>
    <w:pPr>
      <w:keepNext/>
      <w:ind w:leftChars="400" w:left="400"/>
      <w:outlineLvl w:val="2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21027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521027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link w:val="3"/>
    <w:uiPriority w:val="9"/>
    <w:rsid w:val="00521027"/>
    <w:rPr>
      <w:rFonts w:ascii="Arial" w:eastAsia="ＭＳ ゴシック" w:hAnsi="Arial"/>
      <w:kern w:val="2"/>
      <w:sz w:val="21"/>
      <w:szCs w:val="24"/>
    </w:rPr>
  </w:style>
  <w:style w:type="character" w:styleId="a3">
    <w:name w:val="Strong"/>
    <w:uiPriority w:val="22"/>
    <w:qFormat/>
    <w:rsid w:val="0052102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D7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72E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68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683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468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68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町田　光弘</dc:creator>
  <cp:lastModifiedBy>町田　光弘</cp:lastModifiedBy>
  <cp:revision>8</cp:revision>
  <cp:lastPrinted>2021-10-04T08:00:00Z</cp:lastPrinted>
  <dcterms:created xsi:type="dcterms:W3CDTF">2021-07-01T00:49:00Z</dcterms:created>
  <dcterms:modified xsi:type="dcterms:W3CDTF">2021-10-04T08:01:00Z</dcterms:modified>
</cp:coreProperties>
</file>