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C6FE" w14:textId="1712DC96" w:rsidR="008B7634" w:rsidRPr="003A1EC0" w:rsidRDefault="008B7634" w:rsidP="008B7634">
      <w:pPr>
        <w:rPr>
          <w:rFonts w:ascii="UD デジタル 教科書体 N-R" w:eastAsia="UD デジタル 教科書体 N-R" w:hAnsi="ＭＳ ゴシック"/>
          <w:b/>
          <w:sz w:val="24"/>
          <w:bdr w:val="single" w:sz="4" w:space="0" w:color="auto"/>
        </w:rPr>
      </w:pPr>
      <w:r w:rsidRPr="003A1EC0">
        <w:rPr>
          <w:rFonts w:ascii="UD デジタル 教科書体 N-R" w:eastAsia="UD デジタル 教科書体 N-R" w:hAnsi="ＭＳ ゴシック"/>
          <w:b/>
          <w:noProof/>
          <w:sz w:val="24"/>
        </w:rPr>
        <mc:AlternateContent>
          <mc:Choice Requires="wps">
            <w:drawing>
              <wp:anchor distT="0" distB="0" distL="114300" distR="114300" simplePos="0" relativeHeight="251971072" behindDoc="0" locked="0" layoutInCell="1" allowOverlap="1" wp14:anchorId="4BB1DBB3" wp14:editId="7061ED36">
                <wp:simplePos x="0" y="0"/>
                <wp:positionH relativeFrom="margin">
                  <wp:posOffset>0</wp:posOffset>
                </wp:positionH>
                <wp:positionV relativeFrom="paragraph">
                  <wp:posOffset>38100</wp:posOffset>
                </wp:positionV>
                <wp:extent cx="6261927" cy="382773"/>
                <wp:effectExtent l="76200" t="57150" r="81915" b="93980"/>
                <wp:wrapNone/>
                <wp:docPr id="105" name="テキスト ボックス 105" title="第３章　　第４次計画の基本方針と重点的な施策"/>
                <wp:cNvGraphicFramePr/>
                <a:graphic xmlns:a="http://schemas.openxmlformats.org/drawingml/2006/main">
                  <a:graphicData uri="http://schemas.microsoft.com/office/word/2010/wordprocessingShape">
                    <wps:wsp>
                      <wps:cNvSpPr txBox="1"/>
                      <wps:spPr>
                        <a:xfrm>
                          <a:off x="0" y="0"/>
                          <a:ext cx="6261927" cy="382773"/>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15AE63DE" w14:textId="6860350A" w:rsidR="009524BD" w:rsidRPr="00CB5F26" w:rsidRDefault="009524BD" w:rsidP="008B7634">
                            <w:pPr>
                              <w:spacing w:line="400" w:lineRule="exact"/>
                              <w:rPr>
                                <w:rFonts w:ascii="BIZ UDPゴシック" w:eastAsia="BIZ UDPゴシック" w:hAnsi="BIZ UDPゴシック"/>
                                <w:b/>
                                <w:bCs/>
                                <w:sz w:val="28"/>
                              </w:rPr>
                            </w:pPr>
                            <w:r w:rsidRPr="00CB5F26">
                              <w:rPr>
                                <w:rFonts w:ascii="BIZ UDPゴシック" w:eastAsia="BIZ UDPゴシック" w:hAnsi="BIZ UDPゴシック" w:hint="eastAsia"/>
                                <w:b/>
                                <w:bCs/>
                                <w:sz w:val="28"/>
                              </w:rPr>
                              <w:t>第</w:t>
                            </w:r>
                            <w:r w:rsidR="002D4067">
                              <w:rPr>
                                <w:rFonts w:ascii="BIZ UDPゴシック" w:eastAsia="BIZ UDPゴシック" w:hAnsi="BIZ UDPゴシック" w:hint="eastAsia"/>
                                <w:b/>
                                <w:bCs/>
                                <w:sz w:val="28"/>
                              </w:rPr>
                              <w:t>２</w:t>
                            </w:r>
                            <w:r w:rsidRPr="00CB5F26">
                              <w:rPr>
                                <w:rFonts w:ascii="BIZ UDPゴシック" w:eastAsia="BIZ UDPゴシック" w:hAnsi="BIZ UDPゴシック" w:hint="eastAsia"/>
                                <w:b/>
                                <w:bCs/>
                                <w:sz w:val="28"/>
                              </w:rPr>
                              <w:t>章　　第</w:t>
                            </w:r>
                            <w:r w:rsidR="001556EC" w:rsidRPr="00CB5F26">
                              <w:rPr>
                                <w:rFonts w:ascii="BIZ UDPゴシック" w:eastAsia="BIZ UDPゴシック" w:hAnsi="BIZ UDPゴシック" w:hint="eastAsia"/>
                                <w:b/>
                                <w:bCs/>
                                <w:sz w:val="28"/>
                              </w:rPr>
                              <w:t>５</w:t>
                            </w:r>
                            <w:r w:rsidRPr="00CB5F26">
                              <w:rPr>
                                <w:rFonts w:ascii="BIZ UDPゴシック" w:eastAsia="BIZ UDPゴシック" w:hAnsi="BIZ UDPゴシック" w:hint="eastAsia"/>
                                <w:b/>
                                <w:bCs/>
                                <w:sz w:val="28"/>
                              </w:rPr>
                              <w:t>次計画の基本方針と重点的な</w:t>
                            </w:r>
                            <w:r w:rsidRPr="00CB5F26">
                              <w:rPr>
                                <w:rFonts w:ascii="BIZ UDPゴシック" w:eastAsia="BIZ UDPゴシック" w:hAnsi="BIZ UDPゴシック"/>
                                <w:b/>
                                <w:bCs/>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B1DBB3" id="_x0000_t202" coordsize="21600,21600" o:spt="202" path="m,l,21600r21600,l21600,xe">
                <v:stroke joinstyle="miter"/>
                <v:path gradientshapeok="t" o:connecttype="rect"/>
              </v:shapetype>
              <v:shape id="テキスト ボックス 105" o:spid="_x0000_s1026" type="#_x0000_t202" alt="タイトル: 第３章　　第４次計画の基本方針と重点的な施策" style="position:absolute;left:0;text-align:left;margin-left:0;margin-top:3pt;width:493.05pt;height:30.15pt;z-index:25197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" fillcolor="#4bacc6 [3208]" strokecolor="white [3201]" strokeweight="3pt">
                <v:shadow on="t" color="black" opacity="24903f" origin=",.5" offset="0,.55556mm"/>
                <v:textbox>
                  <w:txbxContent>
                    <w:p w14:paraId="15AE63DE" w14:textId="6860350A" w:rsidR="009524BD" w:rsidRPr="00CB5F26" w:rsidRDefault="009524BD" w:rsidP="008B7634">
                      <w:pPr>
                        <w:spacing w:line="400" w:lineRule="exact"/>
                        <w:rPr>
                          <w:rFonts w:ascii="BIZ UDPゴシック" w:eastAsia="BIZ UDPゴシック" w:hAnsi="BIZ UDPゴシック"/>
                          <w:b/>
                          <w:bCs/>
                          <w:sz w:val="28"/>
                        </w:rPr>
                      </w:pPr>
                      <w:r w:rsidRPr="00CB5F26">
                        <w:rPr>
                          <w:rFonts w:ascii="BIZ UDPゴシック" w:eastAsia="BIZ UDPゴシック" w:hAnsi="BIZ UDPゴシック" w:hint="eastAsia"/>
                          <w:b/>
                          <w:bCs/>
                          <w:sz w:val="28"/>
                        </w:rPr>
                        <w:t>第</w:t>
                      </w:r>
                      <w:r w:rsidR="002D4067">
                        <w:rPr>
                          <w:rFonts w:ascii="BIZ UDPゴシック" w:eastAsia="BIZ UDPゴシック" w:hAnsi="BIZ UDPゴシック" w:hint="eastAsia"/>
                          <w:b/>
                          <w:bCs/>
                          <w:sz w:val="28"/>
                        </w:rPr>
                        <w:t>２</w:t>
                      </w:r>
                      <w:r w:rsidRPr="00CB5F26">
                        <w:rPr>
                          <w:rFonts w:ascii="BIZ UDPゴシック" w:eastAsia="BIZ UDPゴシック" w:hAnsi="BIZ UDPゴシック" w:hint="eastAsia"/>
                          <w:b/>
                          <w:bCs/>
                          <w:sz w:val="28"/>
                        </w:rPr>
                        <w:t>章　　第</w:t>
                      </w:r>
                      <w:r w:rsidR="001556EC" w:rsidRPr="00CB5F26">
                        <w:rPr>
                          <w:rFonts w:ascii="BIZ UDPゴシック" w:eastAsia="BIZ UDPゴシック" w:hAnsi="BIZ UDPゴシック" w:hint="eastAsia"/>
                          <w:b/>
                          <w:bCs/>
                          <w:sz w:val="28"/>
                        </w:rPr>
                        <w:t>５</w:t>
                      </w:r>
                      <w:r w:rsidRPr="00CB5F26">
                        <w:rPr>
                          <w:rFonts w:ascii="BIZ UDPゴシック" w:eastAsia="BIZ UDPゴシック" w:hAnsi="BIZ UDPゴシック" w:hint="eastAsia"/>
                          <w:b/>
                          <w:bCs/>
                          <w:sz w:val="28"/>
                        </w:rPr>
                        <w:t>次計画の基本方針と重点的な</w:t>
                      </w:r>
                      <w:r w:rsidRPr="00CB5F26">
                        <w:rPr>
                          <w:rFonts w:ascii="BIZ UDPゴシック" w:eastAsia="BIZ UDPゴシック" w:hAnsi="BIZ UDPゴシック"/>
                          <w:b/>
                          <w:bCs/>
                          <w:sz w:val="28"/>
                        </w:rPr>
                        <w:t>施策</w:t>
                      </w:r>
                    </w:p>
                  </w:txbxContent>
                </v:textbox>
                <w10:wrap anchorx="margin"/>
              </v:shape>
            </w:pict>
          </mc:Fallback>
        </mc:AlternateContent>
      </w:r>
    </w:p>
    <w:p w14:paraId="1770BDAB" w14:textId="77777777" w:rsidR="00B718B0" w:rsidRDefault="00B718B0" w:rsidP="008B7634">
      <w:pPr>
        <w:ind w:firstLineChars="150" w:firstLine="360"/>
        <w:rPr>
          <w:rFonts w:ascii="BIZ UDPゴシック" w:eastAsia="BIZ UDPゴシック" w:hAnsi="BIZ UDPゴシック"/>
          <w:b/>
          <w:sz w:val="24"/>
        </w:rPr>
      </w:pPr>
    </w:p>
    <w:p w14:paraId="0E6FC4EF" w14:textId="28EC972F"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第１　基本方針</w:t>
      </w:r>
    </w:p>
    <w:p w14:paraId="70E2C350" w14:textId="77777777" w:rsidR="008B7634" w:rsidRPr="00B718B0" w:rsidRDefault="008B7634" w:rsidP="008B7634">
      <w:pPr>
        <w:spacing w:line="240" w:lineRule="exact"/>
        <w:rPr>
          <w:rFonts w:ascii="BIZ UDPゴシック" w:eastAsia="BIZ UDPゴシック" w:hAnsi="BIZ UDPゴシック"/>
          <w:b/>
          <w:sz w:val="24"/>
          <w:bdr w:val="single" w:sz="4" w:space="0" w:color="auto"/>
        </w:rPr>
      </w:pPr>
    </w:p>
    <w:p w14:paraId="2EC9E856" w14:textId="54A083C2" w:rsidR="008B7634" w:rsidRPr="00B718B0" w:rsidRDefault="008B7634" w:rsidP="00BF5156">
      <w:pPr>
        <w:ind w:left="550" w:hangingChars="250" w:hanging="550"/>
        <w:rPr>
          <w:rFonts w:ascii="BIZ UDPゴシック" w:eastAsia="BIZ UDPゴシック" w:hAnsi="BIZ UDPゴシック"/>
          <w:sz w:val="22"/>
        </w:rPr>
      </w:pPr>
      <w:r w:rsidRPr="00B718B0">
        <w:rPr>
          <w:rFonts w:ascii="BIZ UDPゴシック" w:eastAsia="BIZ UDPゴシック" w:hAnsi="BIZ UDPゴシック" w:hint="eastAsia"/>
          <w:b/>
          <w:sz w:val="22"/>
        </w:rPr>
        <w:t xml:space="preserve">　　　</w:t>
      </w:r>
      <w:r w:rsidRPr="00B718B0">
        <w:rPr>
          <w:rFonts w:ascii="BIZ UDPゴシック" w:eastAsia="BIZ UDPゴシック" w:hAnsi="BIZ UDPゴシック"/>
          <w:noProof/>
          <w:sz w:val="22"/>
        </w:rPr>
        <mc:AlternateContent>
          <mc:Choice Requires="wps">
            <w:drawing>
              <wp:anchor distT="0" distB="0" distL="114300" distR="114300" simplePos="0" relativeHeight="251979264" behindDoc="0" locked="0" layoutInCell="1" allowOverlap="1" wp14:anchorId="0A8903AD" wp14:editId="455EC316">
                <wp:simplePos x="0" y="0"/>
                <wp:positionH relativeFrom="column">
                  <wp:posOffset>292252</wp:posOffset>
                </wp:positionH>
                <wp:positionV relativeFrom="paragraph">
                  <wp:posOffset>51435</wp:posOffset>
                </wp:positionV>
                <wp:extent cx="1116418" cy="361123"/>
                <wp:effectExtent l="0" t="0" r="26670" b="20320"/>
                <wp:wrapNone/>
                <wp:docPr id="131" name="角丸四角形 131" title="基本方針"/>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17D3A70"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903AD" id="角丸四角形 131" o:spid="_x0000_s1027" alt="タイトル: 基本方針" style="position:absolute;left:0;text-align:left;margin-left:23pt;margin-top:4.05pt;width:87.9pt;height:28.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" fillcolor="#dce6f2" strokecolor="#b9cde5" strokeweight="2pt">
                <v:textbox>
                  <w:txbxContent>
                    <w:p w14:paraId="717D3A70"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基本方針</w:t>
                      </w:r>
                    </w:p>
                  </w:txbxContent>
                </v:textbox>
              </v:roundrect>
            </w:pict>
          </mc:Fallback>
        </mc:AlternateContent>
      </w:r>
    </w:p>
    <w:p w14:paraId="12E2EAC9" w14:textId="77777777" w:rsidR="008B7634" w:rsidRPr="00B718B0" w:rsidRDefault="008B7634" w:rsidP="008B7634">
      <w:pPr>
        <w:rPr>
          <w:rFonts w:ascii="BIZ UDPゴシック" w:eastAsia="BIZ UDPゴシック" w:hAnsi="BIZ UDPゴシック"/>
          <w:b/>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73120" behindDoc="0" locked="0" layoutInCell="1" allowOverlap="1" wp14:anchorId="5F6F0885" wp14:editId="41A6B4E0">
                <wp:simplePos x="0" y="0"/>
                <wp:positionH relativeFrom="margin">
                  <wp:posOffset>285116</wp:posOffset>
                </wp:positionH>
                <wp:positionV relativeFrom="paragraph">
                  <wp:posOffset>107315</wp:posOffset>
                </wp:positionV>
                <wp:extent cx="6042660" cy="782726"/>
                <wp:effectExtent l="38100" t="38100" r="34290" b="36830"/>
                <wp:wrapNone/>
                <wp:docPr id="109" name="テキスト ボックス 109" descr="発達段階や生活の場に応じて、全ての子どもが読書への興味・関心を高め、必要な知識を得るとともに、自ら楽しみながら読書活動を行うことができる環境整備をするために、大阪全体で取組みます。" title="基本方針"/>
                <wp:cNvGraphicFramePr/>
                <a:graphic xmlns:a="http://schemas.openxmlformats.org/drawingml/2006/main">
                  <a:graphicData uri="http://schemas.microsoft.com/office/word/2010/wordprocessingShape">
                    <wps:wsp>
                      <wps:cNvSpPr txBox="1"/>
                      <wps:spPr>
                        <a:xfrm>
                          <a:off x="0" y="0"/>
                          <a:ext cx="6042660" cy="782726"/>
                        </a:xfrm>
                        <a:prstGeom prst="rect">
                          <a:avLst/>
                        </a:prstGeom>
                        <a:solidFill>
                          <a:sysClr val="window" lastClr="FFFFFF"/>
                        </a:solidFill>
                        <a:ln w="69850" cmpd="thinThick">
                          <a:solidFill>
                            <a:srgbClr val="4F81BD">
                              <a:lumMod val="60000"/>
                              <a:lumOff val="40000"/>
                              <a:alpha val="86000"/>
                            </a:srgbClr>
                          </a:solidFill>
                        </a:ln>
                      </wps:spPr>
                      <wps:txbx>
                        <w:txbxContent>
                          <w:p w14:paraId="34E0D9A5" w14:textId="1EFDAEEE" w:rsidR="009524BD" w:rsidRPr="00B718B0" w:rsidRDefault="00D97CE3" w:rsidP="008B7634">
                            <w:pPr>
                              <w:spacing w:line="440" w:lineRule="exact"/>
                              <w:jc w:val="left"/>
                              <w:rPr>
                                <w:rFonts w:ascii="BIZ UDPゴシック" w:eastAsia="BIZ UDPゴシック" w:hAnsi="BIZ UDPゴシック"/>
                                <w:sz w:val="22"/>
                              </w:rPr>
                            </w:pPr>
                            <w:r w:rsidRPr="00B718B0">
                              <w:rPr>
                                <w:rFonts w:ascii="BIZ UDPゴシック" w:eastAsia="BIZ UDPゴシック" w:hAnsi="BIZ UDPゴシック" w:hint="eastAsia"/>
                                <w:sz w:val="22"/>
                              </w:rPr>
                              <w:t>すべての子どもたちが読書に親しみ、学び、読書の楽しさを共有できるよう、読書環境の整備と読書活動の推進に、大阪全体で取り組みます。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0885" id="テキスト ボックス 109" o:spid="_x0000_s1028" type="#_x0000_t202" alt="タイトル: 基本方針 - 説明: 発達段階や生活の場に応じて、全ての子どもが読書への興味・関心を高め、必要な知識を得るとともに、自ら楽しみながら読書活動を行うことができる環境整備をするために、大阪全体で取組みます。" style="position:absolute;left:0;text-align:left;margin-left:22.45pt;margin-top:8.45pt;width:475.8pt;height:61.6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" fillcolor="window" strokecolor="#95b3d7" strokeweight="5.5pt">
                <v:stroke opacity="56283f" linestyle="thinThick"/>
                <v:textbox>
                  <w:txbxContent>
                    <w:p w14:paraId="34E0D9A5" w14:textId="1EFDAEEE" w:rsidR="009524BD" w:rsidRPr="00B718B0" w:rsidRDefault="00D97CE3" w:rsidP="008B7634">
                      <w:pPr>
                        <w:spacing w:line="440" w:lineRule="exact"/>
                        <w:jc w:val="left"/>
                        <w:rPr>
                          <w:rFonts w:ascii="BIZ UDPゴシック" w:eastAsia="BIZ UDPゴシック" w:hAnsi="BIZ UDPゴシック"/>
                          <w:sz w:val="22"/>
                        </w:rPr>
                      </w:pPr>
                      <w:r w:rsidRPr="00B718B0">
                        <w:rPr>
                          <w:rFonts w:ascii="BIZ UDPゴシック" w:eastAsia="BIZ UDPゴシック" w:hAnsi="BIZ UDPゴシック" w:hint="eastAsia"/>
                          <w:sz w:val="22"/>
                        </w:rPr>
                        <w:t>すべての子どもたちが読書に親しみ、学び、読書の楽しさを共有できるよう、読書環境の整備と読書活動の推進に、大阪全体で取り組みます。</w:t>
                      </w:r>
                    </w:p>
                  </w:txbxContent>
                </v:textbox>
                <w10:wrap anchorx="margin"/>
              </v:shape>
            </w:pict>
          </mc:Fallback>
        </mc:AlternateContent>
      </w:r>
    </w:p>
    <w:p w14:paraId="2655D5B2" w14:textId="77777777" w:rsidR="008B7634" w:rsidRPr="00B718B0" w:rsidRDefault="008B7634" w:rsidP="008B7634">
      <w:pPr>
        <w:rPr>
          <w:rFonts w:ascii="BIZ UDPゴシック" w:eastAsia="BIZ UDPゴシック" w:hAnsi="BIZ UDPゴシック"/>
          <w:b/>
          <w:sz w:val="22"/>
        </w:rPr>
      </w:pPr>
    </w:p>
    <w:p w14:paraId="45F3DBBD" w14:textId="77777777" w:rsidR="008B7634" w:rsidRPr="00B718B0" w:rsidRDefault="008B7634" w:rsidP="008B7634">
      <w:pPr>
        <w:rPr>
          <w:rFonts w:ascii="BIZ UDPゴシック" w:eastAsia="BIZ UDPゴシック" w:hAnsi="BIZ UDPゴシック"/>
          <w:sz w:val="22"/>
        </w:rPr>
      </w:pPr>
    </w:p>
    <w:p w14:paraId="3741C5D7" w14:textId="77777777" w:rsidR="008B7634" w:rsidRPr="00B718B0" w:rsidRDefault="008B7634" w:rsidP="008B7634">
      <w:pPr>
        <w:ind w:leftChars="100" w:left="210" w:firstLineChars="100" w:firstLine="220"/>
        <w:rPr>
          <w:rFonts w:ascii="BIZ UDPゴシック" w:eastAsia="BIZ UDPゴシック" w:hAnsi="BIZ UDPゴシック"/>
          <w:sz w:val="22"/>
        </w:rPr>
      </w:pPr>
    </w:p>
    <w:p w14:paraId="16952129" w14:textId="77777777" w:rsidR="008B7634" w:rsidRPr="00B718B0" w:rsidRDefault="008B7634" w:rsidP="008B7634">
      <w:pPr>
        <w:rPr>
          <w:rFonts w:ascii="BIZ UDPゴシック" w:eastAsia="BIZ UDPゴシック" w:hAnsi="BIZ UDPゴシック"/>
          <w:b/>
          <w:sz w:val="22"/>
        </w:rPr>
      </w:pPr>
    </w:p>
    <w:p w14:paraId="7225DAFD" w14:textId="26EB03AC"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第２　視　点</w:t>
      </w:r>
    </w:p>
    <w:p w14:paraId="4A618685" w14:textId="77777777" w:rsidR="00524F8A" w:rsidRDefault="00524F8A" w:rsidP="00B718B0">
      <w:pPr>
        <w:ind w:leftChars="202" w:left="424" w:firstLineChars="50" w:firstLine="110"/>
        <w:rPr>
          <w:rFonts w:ascii="BIZ UDPゴシック" w:eastAsia="BIZ UDPゴシック" w:hAnsi="BIZ UDPゴシック"/>
          <w:sz w:val="22"/>
        </w:rPr>
      </w:pPr>
    </w:p>
    <w:p w14:paraId="3F923D57" w14:textId="39E968AD" w:rsidR="008B7634" w:rsidRPr="00B718B0" w:rsidRDefault="008B7634" w:rsidP="00B718B0">
      <w:pPr>
        <w:ind w:leftChars="202" w:left="424" w:firstLineChars="50" w:firstLine="110"/>
        <w:rPr>
          <w:rFonts w:ascii="BIZ UDPゴシック" w:eastAsia="BIZ UDPゴシック" w:hAnsi="BIZ UDPゴシック"/>
          <w:sz w:val="22"/>
        </w:rPr>
      </w:pPr>
      <w:r w:rsidRPr="00B718B0">
        <w:rPr>
          <w:rFonts w:ascii="BIZ UDPゴシック" w:eastAsia="BIZ UDPゴシック" w:hAnsi="BIZ UDPゴシック" w:hint="eastAsia"/>
          <w:sz w:val="22"/>
        </w:rPr>
        <w:t>基本方針に基づき取組む上で留意が必要な事項</w:t>
      </w:r>
    </w:p>
    <w:p w14:paraId="3765EA57" w14:textId="77777777" w:rsidR="00282293"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・令和</w:t>
      </w:r>
      <w:r w:rsidR="00B97457" w:rsidRPr="00B718B0">
        <w:rPr>
          <w:rFonts w:ascii="BIZ UDPゴシック" w:eastAsia="BIZ UDPゴシック" w:hAnsi="BIZ UDPゴシック" w:hint="eastAsia"/>
          <w:sz w:val="22"/>
        </w:rPr>
        <w:t>６</w:t>
      </w:r>
      <w:r w:rsidRPr="00B718B0">
        <w:rPr>
          <w:rFonts w:ascii="BIZ UDPゴシック" w:eastAsia="BIZ UDPゴシック" w:hAnsi="BIZ UDPゴシック" w:hint="eastAsia"/>
          <w:sz w:val="22"/>
        </w:rPr>
        <w:t>年度読書調査において、小学生、中学生及び高校生の発達段階によって、読書をしない</w:t>
      </w:r>
      <w:r w:rsidR="00B97457" w:rsidRPr="00B718B0">
        <w:rPr>
          <w:rFonts w:ascii="BIZ UDPゴシック" w:eastAsia="BIZ UDPゴシック" w:hAnsi="BIZ UDPゴシック" w:hint="eastAsia"/>
          <w:sz w:val="22"/>
        </w:rPr>
        <w:t>・</w:t>
      </w:r>
    </w:p>
    <w:p w14:paraId="357316DF" w14:textId="42E71D90" w:rsidR="00431EF4" w:rsidRPr="00B718B0" w:rsidRDefault="00282293" w:rsidP="00B718B0">
      <w:pPr>
        <w:ind w:leftChars="202" w:left="644" w:hangingChars="100" w:hanging="220"/>
        <w:rPr>
          <w:rFonts w:ascii="BIZ UDPゴシック" w:eastAsia="BIZ UDPゴシック" w:hAnsi="BIZ UDPゴシック"/>
          <w:sz w:val="22"/>
        </w:rPr>
      </w:pPr>
      <w:r>
        <w:rPr>
          <w:rFonts w:ascii="BIZ UDPゴシック" w:eastAsia="BIZ UDPゴシック" w:hAnsi="BIZ UDPゴシック" w:hint="eastAsia"/>
          <w:sz w:val="22"/>
        </w:rPr>
        <w:t>で</w:t>
      </w:r>
      <w:r w:rsidR="00B97457" w:rsidRPr="00B718B0">
        <w:rPr>
          <w:rFonts w:ascii="BIZ UDPゴシック" w:eastAsia="BIZ UDPゴシック" w:hAnsi="BIZ UDPゴシック" w:hint="eastAsia"/>
          <w:sz w:val="22"/>
        </w:rPr>
        <w:t>きない</w:t>
      </w:r>
      <w:r w:rsidR="00431EF4" w:rsidRPr="00B718B0">
        <w:rPr>
          <w:rFonts w:ascii="BIZ UDPゴシック" w:eastAsia="BIZ UDPゴシック" w:hAnsi="BIZ UDPゴシック" w:hint="eastAsia"/>
          <w:sz w:val="22"/>
        </w:rPr>
        <w:t>理由等に異なる特徴が見られたこと。</w:t>
      </w:r>
    </w:p>
    <w:p w14:paraId="696CF4B0" w14:textId="77777777" w:rsidR="00282293"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・「読書のために時間を割かない」、「興味を持てるような本がない」、「本を読むことが面倒」などの</w:t>
      </w:r>
    </w:p>
    <w:p w14:paraId="1B414840" w14:textId="1C6BAA32" w:rsidR="00431EF4" w:rsidRPr="00B718B0"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理由により、読書活動ができていない子どもがいること。</w:t>
      </w:r>
    </w:p>
    <w:p w14:paraId="31FE80A5" w14:textId="77777777" w:rsidR="00282293"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・国の「子どもの読書活動の推進に関する基本的な計画（令和５年３月）」の基本的方針にもあるよう</w:t>
      </w:r>
    </w:p>
    <w:p w14:paraId="2D359C86" w14:textId="77777777" w:rsidR="00282293"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に、</w:t>
      </w:r>
      <w:r w:rsidR="00E8603E" w:rsidRPr="00B718B0">
        <w:rPr>
          <w:rFonts w:ascii="BIZ UDPゴシック" w:eastAsia="BIZ UDPゴシック" w:hAnsi="BIZ UDPゴシック" w:hint="eastAsia"/>
          <w:sz w:val="22"/>
        </w:rPr>
        <w:t>子どもの意見を年齢や発達段階に応じて積極的かつ適切にこども政策に反映する等、</w:t>
      </w:r>
      <w:r w:rsidRPr="00B718B0">
        <w:rPr>
          <w:rFonts w:ascii="BIZ UDPゴシック" w:eastAsia="BIZ UDPゴシック" w:hAnsi="BIZ UDPゴシック" w:hint="eastAsia"/>
          <w:sz w:val="22"/>
        </w:rPr>
        <w:t>子どもの</w:t>
      </w:r>
    </w:p>
    <w:p w14:paraId="2D399C7F" w14:textId="0B99FAC2" w:rsidR="0064664E" w:rsidRPr="00B718B0"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視点に立った読書活動の推進</w:t>
      </w:r>
      <w:r w:rsidR="00E8603E" w:rsidRPr="00B718B0">
        <w:rPr>
          <w:rFonts w:ascii="BIZ UDPゴシック" w:eastAsia="BIZ UDPゴシック" w:hAnsi="BIZ UDPゴシック" w:hint="eastAsia"/>
          <w:sz w:val="22"/>
        </w:rPr>
        <w:t>が求められること。</w:t>
      </w:r>
    </w:p>
    <w:p w14:paraId="4F2FF862" w14:textId="58A3D8B4" w:rsidR="00431EF4" w:rsidRPr="00B718B0" w:rsidRDefault="00431EF4" w:rsidP="00B718B0">
      <w:pPr>
        <w:ind w:leftChars="202" w:left="424" w:firstLineChars="50" w:firstLine="110"/>
        <w:rPr>
          <w:rFonts w:ascii="BIZ UDPゴシック" w:eastAsia="BIZ UDPゴシック" w:hAnsi="BIZ UDPゴシック"/>
          <w:sz w:val="22"/>
        </w:rPr>
      </w:pPr>
      <w:r w:rsidRPr="00B718B0">
        <w:rPr>
          <w:rFonts w:ascii="BIZ UDPゴシック" w:eastAsia="BIZ UDPゴシック" w:hAnsi="BIZ UDPゴシック" w:hint="eastAsia"/>
          <w:sz w:val="22"/>
        </w:rPr>
        <w:t>このような状況を踏まえて、以下の視点で子ども一人一人に合った読書環境を整備します。</w:t>
      </w:r>
    </w:p>
    <w:p w14:paraId="71313029" w14:textId="77777777" w:rsidR="008B7634" w:rsidRPr="00B718B0" w:rsidRDefault="008B7634" w:rsidP="008B7634">
      <w:pPr>
        <w:spacing w:line="240" w:lineRule="exact"/>
        <w:ind w:leftChars="100" w:left="210" w:firstLineChars="100" w:firstLine="220"/>
        <w:rPr>
          <w:rFonts w:ascii="BIZ UDPゴシック" w:eastAsia="BIZ UDPゴシック" w:hAnsi="BIZ UDPゴシック"/>
          <w:sz w:val="22"/>
        </w:rPr>
      </w:pPr>
      <w:r w:rsidRPr="00B718B0">
        <w:rPr>
          <w:rFonts w:ascii="BIZ UDPゴシック" w:eastAsia="BIZ UDPゴシック" w:hAnsi="BIZ UDPゴシック"/>
          <w:b/>
          <w:noProof/>
          <w:sz w:val="22"/>
        </w:rPr>
        <mc:AlternateContent>
          <mc:Choice Requires="wps">
            <w:drawing>
              <wp:anchor distT="0" distB="0" distL="114300" distR="114300" simplePos="0" relativeHeight="251981312" behindDoc="0" locked="0" layoutInCell="1" allowOverlap="1" wp14:anchorId="38CDA928" wp14:editId="44DF379A">
                <wp:simplePos x="0" y="0"/>
                <wp:positionH relativeFrom="column">
                  <wp:posOffset>295758</wp:posOffset>
                </wp:positionH>
                <wp:positionV relativeFrom="paragraph">
                  <wp:posOffset>68936</wp:posOffset>
                </wp:positionV>
                <wp:extent cx="1116418" cy="361123"/>
                <wp:effectExtent l="0" t="0" r="26670" b="20320"/>
                <wp:wrapNone/>
                <wp:docPr id="135" name="角丸四角形 135" title="視点"/>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46BB478"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視　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DA928" id="角丸四角形 135" o:spid="_x0000_s1029" alt="タイトル: 視点" style="position:absolute;left:0;text-align:left;margin-left:23.3pt;margin-top:5.45pt;width:87.9pt;height:28.4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" fillcolor="#dce6f2" strokecolor="#b9cde5" strokeweight="2pt">
                <v:textbox>
                  <w:txbxContent>
                    <w:p w14:paraId="746BB478"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視　点</w:t>
                      </w:r>
                    </w:p>
                  </w:txbxContent>
                </v:textbox>
              </v:roundrect>
            </w:pict>
          </mc:Fallback>
        </mc:AlternateContent>
      </w:r>
    </w:p>
    <w:p w14:paraId="071180A5" w14:textId="77777777" w:rsidR="008B7634" w:rsidRPr="00B718B0" w:rsidRDefault="008B7634" w:rsidP="008B7634">
      <w:pPr>
        <w:spacing w:line="300" w:lineRule="exact"/>
        <w:ind w:leftChars="100" w:left="210" w:firstLineChars="100" w:firstLine="220"/>
        <w:rPr>
          <w:rFonts w:ascii="BIZ UDPゴシック" w:eastAsia="BIZ UDPゴシック" w:hAnsi="BIZ UDPゴシック"/>
          <w:sz w:val="22"/>
        </w:rPr>
      </w:pPr>
      <w:r w:rsidRPr="00B718B0">
        <w:rPr>
          <w:rFonts w:ascii="BIZ UDPゴシック" w:eastAsia="BIZ UDPゴシック" w:hAnsi="BIZ UDPゴシック"/>
          <w:b/>
          <w:noProof/>
          <w:sz w:val="22"/>
        </w:rPr>
        <mc:AlternateContent>
          <mc:Choice Requires="wps">
            <w:drawing>
              <wp:anchor distT="0" distB="0" distL="114300" distR="114300" simplePos="0" relativeHeight="251980288" behindDoc="0" locked="0" layoutInCell="1" allowOverlap="1" wp14:anchorId="4264E124" wp14:editId="754EAB42">
                <wp:simplePos x="0" y="0"/>
                <wp:positionH relativeFrom="margin">
                  <wp:posOffset>273685</wp:posOffset>
                </wp:positionH>
                <wp:positionV relativeFrom="paragraph">
                  <wp:posOffset>164465</wp:posOffset>
                </wp:positionV>
                <wp:extent cx="6111240" cy="495300"/>
                <wp:effectExtent l="38100" t="38100" r="41910" b="38100"/>
                <wp:wrapNone/>
                <wp:docPr id="134" name="テキスト ボックス 134" descr="１．発達段階の特徴に沿った読書活動推進&#10;２．読書活動ができていない（読書のために時間を割かない・興味を持てるような本がない・本を読むことが面倒）子どもへの読書環境整備&#10;" title="視点"/>
                <wp:cNvGraphicFramePr/>
                <a:graphic xmlns:a="http://schemas.openxmlformats.org/drawingml/2006/main">
                  <a:graphicData uri="http://schemas.microsoft.com/office/word/2010/wordprocessingShape">
                    <wps:wsp>
                      <wps:cNvSpPr txBox="1"/>
                      <wps:spPr>
                        <a:xfrm>
                          <a:off x="0" y="0"/>
                          <a:ext cx="6111240" cy="495300"/>
                        </a:xfrm>
                        <a:prstGeom prst="rect">
                          <a:avLst/>
                        </a:prstGeom>
                        <a:solidFill>
                          <a:sysClr val="window" lastClr="FFFFFF"/>
                        </a:solidFill>
                        <a:ln w="69850" cmpd="thinThick">
                          <a:solidFill>
                            <a:srgbClr val="4F81BD">
                              <a:lumMod val="60000"/>
                              <a:lumOff val="40000"/>
                              <a:alpha val="86000"/>
                            </a:srgbClr>
                          </a:solidFill>
                        </a:ln>
                      </wps:spPr>
                      <wps:txbx>
                        <w:txbxContent>
                          <w:p w14:paraId="3EA98D8A" w14:textId="297D5660" w:rsidR="00D97CE3" w:rsidRPr="00B718B0" w:rsidRDefault="00D97CE3" w:rsidP="00D97CE3">
                            <w:pPr>
                              <w:spacing w:line="440" w:lineRule="exact"/>
                              <w:ind w:left="330" w:hangingChars="150" w:hanging="330"/>
                              <w:jc w:val="left"/>
                              <w:rPr>
                                <w:rFonts w:ascii="BIZ UDPゴシック" w:eastAsia="BIZ UDPゴシック" w:hAnsi="BIZ UDPゴシック"/>
                                <w:sz w:val="22"/>
                              </w:rPr>
                            </w:pPr>
                            <w:r w:rsidRPr="00B718B0">
                              <w:rPr>
                                <w:rFonts w:ascii="BIZ UDPゴシック" w:eastAsia="BIZ UDPゴシック" w:hAnsi="BIZ UDPゴシック" w:hint="eastAsia"/>
                                <w:sz w:val="22"/>
                              </w:rPr>
                              <w:t>読書の概念を広く捉え、子どもたちの発達段階に応じて、「読書の楽しさ」を普及、啓発していく。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E124" id="テキスト ボックス 134" o:spid="_x0000_s1030" type="#_x0000_t202" alt="タイトル: 視点 - 説明: １．発達段階の特徴に沿った読書活動推進&#10;２．読書活動ができていない（読書のために時間を割かない・興味を持てるような本がない・本を読むことが面倒）子どもへの読書環境整備&#10;" style="position:absolute;left:0;text-align:left;margin-left:21.55pt;margin-top:12.95pt;width:481.2pt;height:39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" fillcolor="window" strokecolor="#95b3d7" strokeweight="5.5pt">
                <v:stroke opacity="56283f" linestyle="thinThick"/>
                <v:textbox>
                  <w:txbxContent>
                    <w:p w14:paraId="3EA98D8A" w14:textId="297D5660" w:rsidR="00D97CE3" w:rsidRPr="00B718B0" w:rsidRDefault="00D97CE3" w:rsidP="00D97CE3">
                      <w:pPr>
                        <w:spacing w:line="440" w:lineRule="exact"/>
                        <w:ind w:left="330" w:hangingChars="150" w:hanging="330"/>
                        <w:jc w:val="left"/>
                        <w:rPr>
                          <w:rFonts w:ascii="BIZ UDPゴシック" w:eastAsia="BIZ UDPゴシック" w:hAnsi="BIZ UDPゴシック"/>
                          <w:sz w:val="22"/>
                        </w:rPr>
                      </w:pPr>
                      <w:r w:rsidRPr="00B718B0">
                        <w:rPr>
                          <w:rFonts w:ascii="BIZ UDPゴシック" w:eastAsia="BIZ UDPゴシック" w:hAnsi="BIZ UDPゴシック" w:hint="eastAsia"/>
                          <w:sz w:val="22"/>
                        </w:rPr>
                        <w:t>読書の概念を広く捉え、子どもたちの発達段階に応じて、「読書の楽しさ」を普及、啓発していく。</w:t>
                      </w:r>
                    </w:p>
                  </w:txbxContent>
                </v:textbox>
                <w10:wrap anchorx="margin"/>
              </v:shape>
            </w:pict>
          </mc:Fallback>
        </mc:AlternateContent>
      </w:r>
    </w:p>
    <w:p w14:paraId="4580F536" w14:textId="77777777" w:rsidR="008B7634" w:rsidRPr="00B718B0" w:rsidRDefault="008B7634" w:rsidP="008B7634">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b/>
          <w:sz w:val="22"/>
        </w:rPr>
        <w:t xml:space="preserve">　</w:t>
      </w:r>
      <w:r w:rsidRPr="00B718B0">
        <w:rPr>
          <w:rFonts w:ascii="BIZ UDPゴシック" w:eastAsia="BIZ UDPゴシック" w:hAnsi="BIZ UDPゴシック" w:hint="eastAsia"/>
          <w:sz w:val="22"/>
        </w:rPr>
        <w:t xml:space="preserve">　</w:t>
      </w:r>
    </w:p>
    <w:p w14:paraId="7F4BE617" w14:textId="77777777" w:rsidR="008B7634" w:rsidRPr="00B718B0" w:rsidRDefault="008B7634" w:rsidP="008B7634">
      <w:pPr>
        <w:spacing w:line="400" w:lineRule="exact"/>
        <w:rPr>
          <w:rFonts w:ascii="BIZ UDPゴシック" w:eastAsia="BIZ UDPゴシック" w:hAnsi="BIZ UDPゴシック"/>
          <w:sz w:val="22"/>
        </w:rPr>
      </w:pPr>
    </w:p>
    <w:p w14:paraId="21470ED1" w14:textId="77777777" w:rsidR="00B718B0" w:rsidRDefault="00D97CE3" w:rsidP="00D97CE3">
      <w:pPr>
        <w:ind w:firstLineChars="50" w:firstLine="110"/>
        <w:rPr>
          <w:rFonts w:ascii="BIZ UDPゴシック" w:eastAsia="BIZ UDPゴシック" w:hAnsi="BIZ UDPゴシック"/>
          <w:b/>
          <w:sz w:val="22"/>
        </w:rPr>
      </w:pPr>
      <w:r w:rsidRPr="00B718B0">
        <w:rPr>
          <w:rFonts w:ascii="BIZ UDPゴシック" w:eastAsia="BIZ UDPゴシック" w:hAnsi="BIZ UDPゴシック" w:hint="eastAsia"/>
          <w:b/>
          <w:sz w:val="22"/>
        </w:rPr>
        <w:t xml:space="preserve">　</w:t>
      </w:r>
    </w:p>
    <w:p w14:paraId="67C817C9" w14:textId="16C867E9" w:rsidR="00D97CE3" w:rsidRPr="00B718B0" w:rsidRDefault="00D97CE3" w:rsidP="00D97CE3">
      <w:pPr>
        <w:ind w:firstLineChars="50" w:firstLine="110"/>
        <w:rPr>
          <w:rFonts w:ascii="BIZ UDPゴシック" w:eastAsia="BIZ UDPゴシック" w:hAnsi="BIZ UDPゴシック"/>
          <w:b/>
          <w:szCs w:val="21"/>
        </w:rPr>
      </w:pPr>
      <w:r w:rsidRPr="00B718B0">
        <w:rPr>
          <w:rFonts w:ascii="BIZ UDPゴシック" w:eastAsia="BIZ UDPゴシック" w:hAnsi="BIZ UDPゴシック" w:hint="eastAsia"/>
          <w:b/>
          <w:sz w:val="22"/>
        </w:rPr>
        <w:t xml:space="preserve">　</w:t>
      </w:r>
    </w:p>
    <w:p w14:paraId="0D887213" w14:textId="3E10321B"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第３　計画における読書の位置づけ</w:t>
      </w:r>
    </w:p>
    <w:p w14:paraId="468D0943" w14:textId="77777777" w:rsidR="008B7634" w:rsidRPr="00B718B0" w:rsidRDefault="008B7634" w:rsidP="008B7634">
      <w:pPr>
        <w:ind w:firstLineChars="50" w:firstLine="110"/>
        <w:rPr>
          <w:rFonts w:ascii="BIZ UDPゴシック" w:eastAsia="BIZ UDPゴシック" w:hAnsi="BIZ UDPゴシック"/>
          <w:b/>
          <w:sz w:val="22"/>
        </w:rPr>
      </w:pPr>
      <w:r w:rsidRPr="00B718B0">
        <w:rPr>
          <w:rFonts w:ascii="BIZ UDPゴシック" w:eastAsia="BIZ UDPゴシック" w:hAnsi="BIZ UDPゴシック" w:hint="eastAsia"/>
          <w:b/>
          <w:sz w:val="22"/>
        </w:rPr>
        <w:t xml:space="preserve">　</w:t>
      </w:r>
    </w:p>
    <w:p w14:paraId="3FB749B1" w14:textId="77777777" w:rsidR="00CF609A" w:rsidRDefault="00D97CE3" w:rsidP="00B718B0">
      <w:pPr>
        <w:ind w:leftChars="200" w:left="642" w:hangingChars="101" w:hanging="222"/>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・紙媒体に限らず、電子媒体の本（絵本・物語・ノンフィクション・図鑑・事典・新聞・雑誌・マンガ）</w:t>
      </w:r>
      <w:r w:rsidR="00CF609A">
        <w:rPr>
          <w:rFonts w:ascii="BIZ UDPゴシック" w:eastAsia="BIZ UDPゴシック" w:hAnsi="BIZ UDPゴシック" w:hint="eastAsia"/>
          <w:color w:val="000000" w:themeColor="text1"/>
          <w:sz w:val="22"/>
        </w:rPr>
        <w:t>を</w:t>
      </w:r>
    </w:p>
    <w:p w14:paraId="66E25FAC" w14:textId="7592F0D3" w:rsidR="00D97CE3" w:rsidRPr="00B718B0" w:rsidRDefault="00D97CE3" w:rsidP="00B718B0">
      <w:pPr>
        <w:ind w:leftChars="200" w:left="642" w:hangingChars="101" w:hanging="222"/>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読むこと。</w:t>
      </w:r>
    </w:p>
    <w:p w14:paraId="0B7E7BE1" w14:textId="5C0331E2" w:rsidR="008B7634" w:rsidRPr="00B718B0" w:rsidRDefault="00D97CE3" w:rsidP="00282293">
      <w:pPr>
        <w:ind w:leftChars="206" w:left="433"/>
        <w:rPr>
          <w:rFonts w:ascii="BIZ UDPゴシック" w:eastAsia="BIZ UDPゴシック" w:hAnsi="BIZ UDPゴシック"/>
          <w:color w:val="0070C0"/>
          <w:sz w:val="22"/>
        </w:rPr>
      </w:pPr>
      <w:r w:rsidRPr="00B718B0">
        <w:rPr>
          <w:rFonts w:ascii="BIZ UDPゴシック" w:eastAsia="BIZ UDPゴシック" w:hAnsi="BIZ UDPゴシック" w:hint="eastAsia"/>
          <w:color w:val="000000" w:themeColor="text1"/>
          <w:sz w:val="22"/>
        </w:rPr>
        <w:t>・１冊すべてではなく、一部分でも読むこと、調べるために使うこと</w:t>
      </w:r>
      <w:r w:rsidR="00F66532">
        <w:rPr>
          <w:rFonts w:ascii="BIZ UDPゴシック" w:eastAsia="BIZ UDPゴシック" w:hAnsi="BIZ UDPゴシック" w:hint="eastAsia"/>
          <w:color w:val="000000" w:themeColor="text1"/>
          <w:sz w:val="22"/>
        </w:rPr>
        <w:t>。（</w:t>
      </w:r>
      <w:r w:rsidRPr="00B718B0">
        <w:rPr>
          <w:rFonts w:ascii="BIZ UDPゴシック" w:eastAsia="BIZ UDPゴシック" w:hAnsi="BIZ UDPゴシック" w:hint="eastAsia"/>
          <w:color w:val="000000" w:themeColor="text1"/>
          <w:sz w:val="22"/>
        </w:rPr>
        <w:t>図表・写真・絵画・地図などを見る、聞く、活用することを含む。</w:t>
      </w:r>
      <w:r w:rsidR="00F66532">
        <w:rPr>
          <w:rFonts w:ascii="BIZ UDPゴシック" w:eastAsia="BIZ UDPゴシック" w:hAnsi="BIZ UDPゴシック" w:hint="eastAsia"/>
          <w:color w:val="000000" w:themeColor="text1"/>
          <w:sz w:val="22"/>
        </w:rPr>
        <w:t>）</w:t>
      </w:r>
      <w:r w:rsidR="008B7634" w:rsidRPr="00B718B0">
        <w:rPr>
          <w:rFonts w:ascii="BIZ UDPゴシック" w:eastAsia="BIZ UDPゴシック" w:hAnsi="BIZ UDPゴシック"/>
          <w:color w:val="0070C0"/>
          <w:sz w:val="22"/>
        </w:rPr>
        <w:t xml:space="preserve"> </w:t>
      </w:r>
    </w:p>
    <w:p w14:paraId="40768AFC" w14:textId="223F596C" w:rsidR="008B7634" w:rsidRPr="00B718B0" w:rsidRDefault="00D97CE3" w:rsidP="00B718B0">
      <w:pPr>
        <w:ind w:leftChars="202" w:left="424" w:firstLineChars="50" w:firstLine="110"/>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このように</w:t>
      </w:r>
      <w:r w:rsidR="008B7634" w:rsidRPr="00B718B0">
        <w:rPr>
          <w:rFonts w:ascii="BIZ UDPゴシック" w:eastAsia="BIZ UDPゴシック" w:hAnsi="BIZ UDPゴシック" w:hint="eastAsia"/>
          <w:color w:val="000000" w:themeColor="text1"/>
          <w:sz w:val="22"/>
        </w:rPr>
        <w:t>第</w:t>
      </w:r>
      <w:r w:rsidR="00431EF4" w:rsidRPr="00B718B0">
        <w:rPr>
          <w:rFonts w:ascii="BIZ UDPゴシック" w:eastAsia="BIZ UDPゴシック" w:hAnsi="BIZ UDPゴシック" w:hint="eastAsia"/>
          <w:color w:val="000000" w:themeColor="text1"/>
          <w:sz w:val="22"/>
        </w:rPr>
        <w:t>５</w:t>
      </w:r>
      <w:r w:rsidR="008B7634" w:rsidRPr="00B718B0">
        <w:rPr>
          <w:rFonts w:ascii="BIZ UDPゴシック" w:eastAsia="BIZ UDPゴシック" w:hAnsi="BIZ UDPゴシック" w:hint="eastAsia"/>
          <w:color w:val="000000" w:themeColor="text1"/>
          <w:sz w:val="22"/>
        </w:rPr>
        <w:t>次計画では、読書の概念を広く捉え、子どもが、発達段階や生活の場の状況に応じて、自分自身に合った読書活動ができるよう「読書」を位置づけます。</w:t>
      </w:r>
    </w:p>
    <w:p w14:paraId="1EBEC47C" w14:textId="2FB10845" w:rsidR="008B7634" w:rsidRPr="00B718B0" w:rsidRDefault="008B7634" w:rsidP="00D82FAA">
      <w:pPr>
        <w:spacing w:line="200" w:lineRule="exact"/>
        <w:rPr>
          <w:rFonts w:ascii="BIZ UDPゴシック" w:eastAsia="BIZ UDPゴシック" w:hAnsi="BIZ UDPゴシック"/>
          <w:color w:val="000000" w:themeColor="text1"/>
          <w:sz w:val="22"/>
        </w:rPr>
      </w:pPr>
    </w:p>
    <w:p w14:paraId="35970C2B" w14:textId="77777777" w:rsidR="003B0359" w:rsidRPr="00B718B0" w:rsidRDefault="003B0359" w:rsidP="00D82FAA">
      <w:pPr>
        <w:spacing w:line="200" w:lineRule="exact"/>
        <w:rPr>
          <w:rFonts w:ascii="BIZ UDPゴシック" w:eastAsia="BIZ UDPゴシック" w:hAnsi="BIZ UDPゴシック"/>
          <w:sz w:val="22"/>
        </w:rPr>
      </w:pPr>
    </w:p>
    <w:p w14:paraId="178481D8" w14:textId="683D94CD" w:rsidR="008B7634" w:rsidRPr="00B718B0" w:rsidRDefault="008B7634" w:rsidP="00B718B0">
      <w:pPr>
        <w:ind w:leftChars="202" w:left="424" w:firstLine="2"/>
        <w:rPr>
          <w:rFonts w:ascii="BIZ UDPゴシック" w:eastAsia="BIZ UDPゴシック" w:hAnsi="BIZ UDPゴシック"/>
          <w:sz w:val="24"/>
          <w:bdr w:val="single" w:sz="4" w:space="0" w:color="auto"/>
        </w:rPr>
      </w:pPr>
      <w:r w:rsidRPr="00B718B0">
        <w:rPr>
          <w:rFonts w:ascii="BIZ UDPゴシック" w:eastAsia="BIZ UDPゴシック" w:hAnsi="BIZ UDPゴシック" w:hint="eastAsia"/>
          <w:b/>
          <w:sz w:val="24"/>
        </w:rPr>
        <w:t>第４　計画期間</w:t>
      </w:r>
    </w:p>
    <w:p w14:paraId="5176092B" w14:textId="77777777" w:rsidR="008B7634" w:rsidRPr="00B718B0" w:rsidRDefault="008B7634" w:rsidP="008B7634">
      <w:pPr>
        <w:rPr>
          <w:rFonts w:ascii="BIZ UDPゴシック" w:eastAsia="BIZ UDPゴシック" w:hAnsi="BIZ UDPゴシック"/>
          <w:sz w:val="22"/>
        </w:rPr>
      </w:pPr>
    </w:p>
    <w:p w14:paraId="21A8989E" w14:textId="64AFC8DE" w:rsidR="008B7634" w:rsidRDefault="008B7634" w:rsidP="006D20F6">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計画期間は、令和</w:t>
      </w:r>
      <w:r w:rsidR="00431EF4" w:rsidRPr="00B718B0">
        <w:rPr>
          <w:rFonts w:ascii="BIZ UDPゴシック" w:eastAsia="BIZ UDPゴシック" w:hAnsi="BIZ UDPゴシック" w:hint="eastAsia"/>
          <w:sz w:val="22"/>
        </w:rPr>
        <w:t>８</w:t>
      </w:r>
      <w:r w:rsidRPr="00B718B0">
        <w:rPr>
          <w:rFonts w:ascii="BIZ UDPゴシック" w:eastAsia="BIZ UDPゴシック" w:hAnsi="BIZ UDPゴシック" w:hint="eastAsia"/>
          <w:sz w:val="22"/>
        </w:rPr>
        <w:t>年度から令和</w:t>
      </w:r>
      <w:r w:rsidR="00431EF4" w:rsidRPr="00B718B0">
        <w:rPr>
          <w:rFonts w:ascii="BIZ UDPゴシック" w:eastAsia="BIZ UDPゴシック" w:hAnsi="BIZ UDPゴシック" w:hint="eastAsia"/>
          <w:sz w:val="22"/>
        </w:rPr>
        <w:t>１２</w:t>
      </w:r>
      <w:r w:rsidRPr="00B718B0">
        <w:rPr>
          <w:rFonts w:ascii="BIZ UDPゴシック" w:eastAsia="BIZ UDPゴシック" w:hAnsi="BIZ UDPゴシック" w:hint="eastAsia"/>
          <w:sz w:val="22"/>
        </w:rPr>
        <w:t>年度までの５年間とします。</w:t>
      </w:r>
    </w:p>
    <w:p w14:paraId="1A131A99" w14:textId="3F35BA60" w:rsidR="00B718B0" w:rsidRDefault="00B718B0" w:rsidP="00D82FAA">
      <w:pPr>
        <w:ind w:firstLineChars="350" w:firstLine="770"/>
        <w:rPr>
          <w:rFonts w:ascii="BIZ UDPゴシック" w:eastAsia="BIZ UDPゴシック" w:hAnsi="BIZ UDPゴシック"/>
          <w:sz w:val="22"/>
        </w:rPr>
      </w:pPr>
    </w:p>
    <w:p w14:paraId="44D4C620" w14:textId="77777777" w:rsidR="00D96BCB" w:rsidRDefault="00D96BCB" w:rsidP="00B718B0">
      <w:pPr>
        <w:ind w:leftChars="202" w:left="424" w:firstLine="2"/>
        <w:rPr>
          <w:rFonts w:ascii="BIZ UDPゴシック" w:eastAsia="BIZ UDPゴシック" w:hAnsi="BIZ UDPゴシック"/>
          <w:b/>
          <w:sz w:val="24"/>
        </w:rPr>
      </w:pPr>
    </w:p>
    <w:p w14:paraId="2BE6336B" w14:textId="7FB7AF80" w:rsidR="008B7634" w:rsidRPr="00B718B0" w:rsidRDefault="008B7634" w:rsidP="00B718B0">
      <w:pPr>
        <w:ind w:leftChars="202" w:left="424" w:firstLine="2"/>
        <w:rPr>
          <w:rFonts w:ascii="BIZ UDPゴシック" w:eastAsia="BIZ UDPゴシック" w:hAnsi="BIZ UDPゴシック"/>
          <w:sz w:val="24"/>
          <w:bdr w:val="single" w:sz="4" w:space="0" w:color="auto"/>
        </w:rPr>
      </w:pPr>
      <w:r w:rsidRPr="00B718B0">
        <w:rPr>
          <w:rFonts w:ascii="BIZ UDPゴシック" w:eastAsia="BIZ UDPゴシック" w:hAnsi="BIZ UDPゴシック" w:hint="eastAsia"/>
          <w:b/>
          <w:sz w:val="24"/>
        </w:rPr>
        <w:lastRenderedPageBreak/>
        <w:t>第５　成果指標</w:t>
      </w:r>
    </w:p>
    <w:p w14:paraId="394F5C4C" w14:textId="77777777" w:rsidR="008B7634" w:rsidRPr="003A1EC0" w:rsidRDefault="008B7634" w:rsidP="008B7634">
      <w:pPr>
        <w:rPr>
          <w:rFonts w:ascii="UD デジタル 教科書体 N-R" w:eastAsia="UD デジタル 教科書体 N-R" w:hAnsiTheme="minorEastAsia"/>
          <w:sz w:val="22"/>
        </w:rPr>
      </w:pPr>
    </w:p>
    <w:p w14:paraId="3ED883E5" w14:textId="7E374D91" w:rsidR="00C92949" w:rsidRPr="00B718B0" w:rsidRDefault="00C92949" w:rsidP="00B718B0">
      <w:pPr>
        <w:ind w:leftChars="201" w:left="422" w:firstLineChars="101" w:firstLine="222"/>
        <w:rPr>
          <w:rFonts w:ascii="BIZ UDPゴシック" w:eastAsia="BIZ UDPゴシック" w:hAnsi="BIZ UDPゴシック"/>
          <w:sz w:val="22"/>
        </w:rPr>
      </w:pPr>
      <w:r w:rsidRPr="00B718B0">
        <w:rPr>
          <w:rFonts w:ascii="BIZ UDPゴシック" w:eastAsia="BIZ UDPゴシック" w:hAnsi="BIZ UDPゴシック" w:hint="eastAsia"/>
          <w:sz w:val="22"/>
        </w:rPr>
        <w:t>成果指標については２つの指標を掲げま</w:t>
      </w:r>
      <w:r w:rsidR="00D97CE3" w:rsidRPr="00B718B0">
        <w:rPr>
          <w:rFonts w:ascii="BIZ UDPゴシック" w:eastAsia="BIZ UDPゴシック" w:hAnsi="BIZ UDPゴシック" w:hint="eastAsia"/>
          <w:sz w:val="22"/>
        </w:rPr>
        <w:t>す</w:t>
      </w:r>
      <w:r w:rsidRPr="00B718B0">
        <w:rPr>
          <w:rFonts w:ascii="BIZ UDPゴシック" w:eastAsia="BIZ UDPゴシック" w:hAnsi="BIZ UDPゴシック" w:hint="eastAsia"/>
          <w:sz w:val="22"/>
        </w:rPr>
        <w:t>。</w:t>
      </w:r>
    </w:p>
    <w:p w14:paraId="4D3C53C1" w14:textId="1C6C66FE" w:rsidR="008377B2" w:rsidRPr="00B718B0" w:rsidRDefault="00B718B0" w:rsidP="008377B2">
      <w:pPr>
        <w:ind w:leftChars="200" w:left="420"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１</w:t>
      </w:r>
      <w:r w:rsidR="00C92949" w:rsidRPr="00B718B0">
        <w:rPr>
          <w:rFonts w:ascii="BIZ UDPゴシック" w:eastAsia="BIZ UDPゴシック" w:hAnsi="BIZ UDPゴシック" w:hint="eastAsia"/>
          <w:sz w:val="22"/>
        </w:rPr>
        <w:t>つ目に、達成できなかった「第４次計画」の成果指標を引継ぎ、不読率の全国平均以下を</w:t>
      </w:r>
      <w:r w:rsidR="00033565">
        <w:rPr>
          <w:rFonts w:ascii="BIZ UDPゴシック" w:eastAsia="BIZ UDPゴシック" w:hAnsi="BIZ UDPゴシック" w:hint="eastAsia"/>
          <w:sz w:val="22"/>
        </w:rPr>
        <w:t>めざ</w:t>
      </w:r>
      <w:r w:rsidR="00C92949" w:rsidRPr="00B718B0">
        <w:rPr>
          <w:rFonts w:ascii="BIZ UDPゴシック" w:eastAsia="BIZ UDPゴシック" w:hAnsi="BIZ UDPゴシック" w:hint="eastAsia"/>
          <w:sz w:val="22"/>
        </w:rPr>
        <w:t>します。２つ目に、他府県と</w:t>
      </w:r>
      <w:r w:rsidR="00F66532">
        <w:rPr>
          <w:rFonts w:ascii="BIZ UDPゴシック" w:eastAsia="BIZ UDPゴシック" w:hAnsi="BIZ UDPゴシック" w:hint="eastAsia"/>
          <w:sz w:val="22"/>
        </w:rPr>
        <w:t>比較する</w:t>
      </w:r>
      <w:r w:rsidR="00C92949" w:rsidRPr="00B718B0">
        <w:rPr>
          <w:rFonts w:ascii="BIZ UDPゴシック" w:eastAsia="BIZ UDPゴシック" w:hAnsi="BIZ UDPゴシック" w:hint="eastAsia"/>
          <w:sz w:val="22"/>
        </w:rPr>
        <w:t>だけではなく、</w:t>
      </w:r>
      <w:r w:rsidR="00C92949" w:rsidRPr="00DC29DF">
        <w:rPr>
          <w:rFonts w:ascii="BIZ UDPゴシック" w:eastAsia="BIZ UDPゴシック" w:hAnsi="BIZ UDPゴシック" w:hint="eastAsia"/>
          <w:sz w:val="22"/>
        </w:rPr>
        <w:t>大阪府</w:t>
      </w:r>
      <w:r w:rsidR="00F66532" w:rsidRPr="00DC29DF">
        <w:rPr>
          <w:rFonts w:ascii="BIZ UDPゴシック" w:eastAsia="BIZ UDPゴシック" w:hAnsi="BIZ UDPゴシック" w:hint="eastAsia"/>
          <w:sz w:val="22"/>
        </w:rPr>
        <w:t>の毎年の不読率の変化を</w:t>
      </w:r>
      <w:r w:rsidR="00C92949" w:rsidRPr="00B718B0">
        <w:rPr>
          <w:rFonts w:ascii="BIZ UDPゴシック" w:eastAsia="BIZ UDPゴシック" w:hAnsi="BIZ UDPゴシック" w:hint="eastAsia"/>
          <w:sz w:val="22"/>
        </w:rPr>
        <w:t>見ていくことが重要ではないかと考え、大阪府の調査において「本を全く読まない子ども（不読率）の割合を毎年減少させる</w:t>
      </w:r>
      <w:r w:rsidR="008377B2" w:rsidRPr="00B718B0">
        <w:rPr>
          <w:rFonts w:ascii="BIZ UDPゴシック" w:eastAsia="BIZ UDPゴシック" w:hAnsi="BIZ UDPゴシック" w:hint="eastAsia"/>
          <w:sz w:val="22"/>
        </w:rPr>
        <w:t>」こ</w:t>
      </w:r>
      <w:r w:rsidR="00C92949" w:rsidRPr="00B718B0">
        <w:rPr>
          <w:rFonts w:ascii="BIZ UDPゴシック" w:eastAsia="BIZ UDPゴシック" w:hAnsi="BIZ UDPゴシック" w:hint="eastAsia"/>
          <w:sz w:val="22"/>
        </w:rPr>
        <w:t>と</w:t>
      </w:r>
      <w:r w:rsidR="008377B2" w:rsidRPr="00B718B0">
        <w:rPr>
          <w:rFonts w:ascii="BIZ UDPゴシック" w:eastAsia="BIZ UDPゴシック" w:hAnsi="BIZ UDPゴシック" w:hint="eastAsia"/>
          <w:sz w:val="22"/>
        </w:rPr>
        <w:t>を</w:t>
      </w:r>
      <w:r w:rsidR="00033565">
        <w:rPr>
          <w:rFonts w:ascii="BIZ UDPゴシック" w:eastAsia="BIZ UDPゴシック" w:hAnsi="BIZ UDPゴシック" w:hint="eastAsia"/>
          <w:sz w:val="22"/>
        </w:rPr>
        <w:t>めざ</w:t>
      </w:r>
      <w:r w:rsidR="008377B2" w:rsidRPr="00B718B0">
        <w:rPr>
          <w:rFonts w:ascii="BIZ UDPゴシック" w:eastAsia="BIZ UDPゴシック" w:hAnsi="BIZ UDPゴシック" w:hint="eastAsia"/>
          <w:sz w:val="22"/>
        </w:rPr>
        <w:t>します。</w:t>
      </w:r>
    </w:p>
    <w:p w14:paraId="3494B3F0" w14:textId="30FD14B7" w:rsidR="008B7634" w:rsidRPr="00B718B0" w:rsidRDefault="009D1386" w:rsidP="00C92949">
      <w:pPr>
        <w:ind w:leftChars="200" w:left="420"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そして</w:t>
      </w:r>
      <w:r w:rsidR="008B7634" w:rsidRPr="00B718B0">
        <w:rPr>
          <w:rFonts w:ascii="BIZ UDPゴシック" w:eastAsia="BIZ UDPゴシック" w:hAnsi="BIZ UDPゴシック" w:hint="eastAsia"/>
          <w:sz w:val="22"/>
        </w:rPr>
        <w:t>第</w:t>
      </w:r>
      <w:r w:rsidR="00C92949" w:rsidRPr="00B718B0">
        <w:rPr>
          <w:rFonts w:ascii="BIZ UDPゴシック" w:eastAsia="BIZ UDPゴシック" w:hAnsi="BIZ UDPゴシック" w:hint="eastAsia"/>
          <w:sz w:val="22"/>
        </w:rPr>
        <w:t>５</w:t>
      </w:r>
      <w:r w:rsidR="008B7634" w:rsidRPr="00B718B0">
        <w:rPr>
          <w:rFonts w:ascii="BIZ UDPゴシック" w:eastAsia="BIZ UDPゴシック" w:hAnsi="BIZ UDPゴシック" w:hint="eastAsia"/>
          <w:sz w:val="22"/>
        </w:rPr>
        <w:t>次計画</w:t>
      </w:r>
      <w:r w:rsidR="00C92949" w:rsidRPr="00B718B0">
        <w:rPr>
          <w:rFonts w:ascii="BIZ UDPゴシック" w:eastAsia="BIZ UDPゴシック" w:hAnsi="BIZ UDPゴシック" w:hint="eastAsia"/>
          <w:sz w:val="22"/>
        </w:rPr>
        <w:t>においても</w:t>
      </w:r>
      <w:r w:rsidR="008B7634" w:rsidRPr="00B718B0">
        <w:rPr>
          <w:rFonts w:ascii="BIZ UDPゴシック" w:eastAsia="BIZ UDPゴシック" w:hAnsi="BIZ UDPゴシック" w:hint="eastAsia"/>
          <w:sz w:val="22"/>
        </w:rPr>
        <w:t>、一人でも多くの子どもが読書活動を行うことをめざし、「不読率の改善」を成果指標に掲げることとします。</w:t>
      </w:r>
    </w:p>
    <w:p w14:paraId="47C7E058" w14:textId="77777777" w:rsidR="008B7634" w:rsidRPr="00B718B0" w:rsidRDefault="008B7634" w:rsidP="008B7634">
      <w:pPr>
        <w:ind w:left="220" w:hangingChars="100" w:hanging="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3360" behindDoc="0" locked="0" layoutInCell="1" allowOverlap="1" wp14:anchorId="671483A8" wp14:editId="5202A9AF">
                <wp:simplePos x="0" y="0"/>
                <wp:positionH relativeFrom="margin">
                  <wp:posOffset>258445</wp:posOffset>
                </wp:positionH>
                <wp:positionV relativeFrom="paragraph">
                  <wp:posOffset>48260</wp:posOffset>
                </wp:positionV>
                <wp:extent cx="1116418" cy="361123"/>
                <wp:effectExtent l="0" t="0" r="26670" b="20320"/>
                <wp:wrapNone/>
                <wp:docPr id="139" name="角丸四角形 139" title="成果指標"/>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2097017C"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成果指標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483A8" id="角丸四角形 139" o:spid="_x0000_s1031" alt="タイトル: 成果指標" style="position:absolute;left:0;text-align:left;margin-left:20.35pt;margin-top:3.8pt;width:87.9pt;height:28.4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" fillcolor="#dce6f2" strokecolor="#b9cde5" strokeweight="2pt">
                <v:textbox>
                  <w:txbxContent>
                    <w:p w14:paraId="2097017C"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成果指標</w:t>
                      </w:r>
                    </w:p>
                  </w:txbxContent>
                </v:textbox>
                <w10:wrap anchorx="margin"/>
              </v:roundrect>
            </w:pict>
          </mc:Fallback>
        </mc:AlternateContent>
      </w:r>
    </w:p>
    <w:p w14:paraId="59F667DC" w14:textId="77777777" w:rsidR="008B7634" w:rsidRPr="00B718B0" w:rsidRDefault="008B7634" w:rsidP="008B7634">
      <w:pPr>
        <w:ind w:left="220" w:hangingChars="100" w:hanging="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2336" behindDoc="0" locked="0" layoutInCell="1" allowOverlap="1" wp14:anchorId="71465C8E" wp14:editId="197E771D">
                <wp:simplePos x="0" y="0"/>
                <wp:positionH relativeFrom="margin">
                  <wp:posOffset>281305</wp:posOffset>
                </wp:positionH>
                <wp:positionV relativeFrom="paragraph">
                  <wp:posOffset>127635</wp:posOffset>
                </wp:positionV>
                <wp:extent cx="5966460" cy="1501140"/>
                <wp:effectExtent l="38100" t="38100" r="34290" b="41910"/>
                <wp:wrapNone/>
                <wp:docPr id="138" name="テキスト ボックス 138" descr="計画期間最終年度までに「本を全く読まない子ども」の割合（不読率）を全国平均（令和元年度：小学6年生18.7％、中学３年生34.8％ ※）以下とする。&#10;※全国学力・学習状況調査結果（文部科学省）による数値&#10;" title="成果指標"/>
                <wp:cNvGraphicFramePr/>
                <a:graphic xmlns:a="http://schemas.openxmlformats.org/drawingml/2006/main">
                  <a:graphicData uri="http://schemas.microsoft.com/office/word/2010/wordprocessingShape">
                    <wps:wsp>
                      <wps:cNvSpPr txBox="1"/>
                      <wps:spPr>
                        <a:xfrm>
                          <a:off x="0" y="0"/>
                          <a:ext cx="5966460" cy="1501140"/>
                        </a:xfrm>
                        <a:prstGeom prst="rect">
                          <a:avLst/>
                        </a:prstGeom>
                        <a:solidFill>
                          <a:sysClr val="window" lastClr="FFFFFF"/>
                        </a:solidFill>
                        <a:ln w="69850" cmpd="thinThick">
                          <a:solidFill>
                            <a:srgbClr val="4F81BD">
                              <a:lumMod val="60000"/>
                              <a:lumOff val="40000"/>
                              <a:alpha val="86000"/>
                            </a:srgbClr>
                          </a:solidFill>
                        </a:ln>
                      </wps:spPr>
                      <wps:txbx>
                        <w:txbxContent>
                          <w:p w14:paraId="7269CE2C" w14:textId="659B77E2" w:rsidR="000E1782" w:rsidRPr="00B718B0" w:rsidRDefault="000E1782" w:rsidP="000E1782">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sz w:val="22"/>
                              </w:rPr>
                              <w:t>①</w:t>
                            </w:r>
                            <w:r w:rsidR="00F66532">
                              <w:rPr>
                                <w:rFonts w:ascii="BIZ UDPゴシック" w:eastAsia="BIZ UDPゴシック" w:hAnsi="BIZ UDPゴシック" w:hint="eastAsia"/>
                                <w:sz w:val="22"/>
                              </w:rPr>
                              <w:t>第４次計画に</w:t>
                            </w:r>
                            <w:r w:rsidRPr="00B718B0">
                              <w:rPr>
                                <w:rFonts w:ascii="BIZ UDPゴシック" w:eastAsia="BIZ UDPゴシック" w:hAnsi="BIZ UDPゴシック" w:hint="eastAsia"/>
                                <w:sz w:val="22"/>
                              </w:rPr>
                              <w:t>引き続き、計画期間最終年度までに</w:t>
                            </w:r>
                            <w:r w:rsidRPr="00B718B0">
                              <w:rPr>
                                <w:rFonts w:ascii="BIZ UDPゴシック" w:eastAsia="BIZ UDPゴシック" w:hAnsi="BIZ UDPゴシック" w:hint="eastAsia"/>
                                <w:sz w:val="22"/>
                                <w:u w:val="single"/>
                              </w:rPr>
                              <w:t>「本を全く読まない子ども」の割合（不読率）を全国平均以下とする。</w:t>
                            </w:r>
                          </w:p>
                          <w:p w14:paraId="44A38365" w14:textId="1922C268" w:rsidR="000E1782" w:rsidRPr="00B718B0" w:rsidRDefault="000E1782" w:rsidP="000E1782">
                            <w:pPr>
                              <w:spacing w:line="400" w:lineRule="exact"/>
                              <w:rPr>
                                <w:rFonts w:ascii="BIZ UDPゴシック" w:eastAsia="BIZ UDPゴシック" w:hAnsi="BIZ UDPゴシック"/>
                                <w:sz w:val="22"/>
                                <w:u w:val="single"/>
                              </w:rPr>
                            </w:pPr>
                            <w:r w:rsidRPr="00B718B0">
                              <w:rPr>
                                <w:rFonts w:ascii="BIZ UDPゴシック" w:eastAsia="BIZ UDPゴシック" w:hAnsi="BIZ UDPゴシック" w:hint="eastAsia"/>
                                <w:sz w:val="22"/>
                              </w:rPr>
                              <w:t>②</w:t>
                            </w:r>
                            <w:r w:rsidRPr="00B718B0">
                              <w:rPr>
                                <w:rFonts w:ascii="BIZ UDPゴシック" w:eastAsia="BIZ UDPゴシック" w:hAnsi="BIZ UDPゴシック" w:hint="eastAsia"/>
                                <w:sz w:val="22"/>
                                <w:u w:val="single"/>
                              </w:rPr>
                              <w:t>「本を全く読まない子ども」（不読率）の割合を毎年減少させる。</w:t>
                            </w:r>
                          </w:p>
                          <w:p w14:paraId="3D11D508" w14:textId="77777777" w:rsidR="009A66B8" w:rsidRPr="00B718B0" w:rsidRDefault="009A66B8" w:rsidP="009A66B8">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※全国学力・学習状況調査結果（文部科学省）による数値</w:t>
                            </w:r>
                          </w:p>
                          <w:p w14:paraId="683A002B" w14:textId="322053EA" w:rsidR="009524BD" w:rsidRPr="00B718B0" w:rsidRDefault="000E1782" w:rsidP="000E1782">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※大阪府</w:t>
                            </w:r>
                            <w:r w:rsidR="00452885">
                              <w:rPr>
                                <w:rFonts w:ascii="BIZ UDPゴシック" w:eastAsia="BIZ UDPゴシック" w:hAnsi="BIZ UDPゴシック" w:hint="eastAsia"/>
                                <w:sz w:val="20"/>
                                <w:szCs w:val="20"/>
                              </w:rPr>
                              <w:t>小学生</w:t>
                            </w:r>
                            <w:r w:rsidRPr="00B718B0">
                              <w:rPr>
                                <w:rFonts w:ascii="BIZ UDPゴシック" w:eastAsia="BIZ UDPゴシック" w:hAnsi="BIZ UDPゴシック" w:hint="eastAsia"/>
                                <w:sz w:val="20"/>
                                <w:szCs w:val="20"/>
                              </w:rPr>
                              <w:t>すくすくウォッチ</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８</w:t>
                            </w:r>
                            <w:r w:rsidRPr="00B718B0">
                              <w:rPr>
                                <w:rFonts w:ascii="BIZ UDPゴシック" w:eastAsia="BIZ UDPゴシック" w:hAnsi="BIZ UDPゴシック" w:hint="eastAsia"/>
                                <w:sz w:val="20"/>
                                <w:szCs w:val="20"/>
                              </w:rPr>
                              <w:t>（小学5年生）、</w:t>
                            </w:r>
                            <w:r w:rsidR="00452885">
                              <w:rPr>
                                <w:rFonts w:ascii="BIZ UDPゴシック" w:eastAsia="BIZ UDPゴシック" w:hAnsi="BIZ UDPゴシック" w:hint="eastAsia"/>
                                <w:sz w:val="20"/>
                                <w:szCs w:val="20"/>
                              </w:rPr>
                              <w:t>中学生</w:t>
                            </w:r>
                            <w:r w:rsidRPr="00B718B0">
                              <w:rPr>
                                <w:rFonts w:ascii="BIZ UDPゴシック" w:eastAsia="BIZ UDPゴシック" w:hAnsi="BIZ UDPゴシック" w:hint="eastAsia"/>
                                <w:sz w:val="20"/>
                                <w:szCs w:val="20"/>
                              </w:rPr>
                              <w:t>チャレンジテスト</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９</w:t>
                            </w:r>
                            <w:r w:rsidRPr="00B718B0">
                              <w:rPr>
                                <w:rFonts w:ascii="BIZ UDPゴシック" w:eastAsia="BIZ UDPゴシック" w:hAnsi="BIZ UDPゴシック" w:hint="eastAsia"/>
                                <w:sz w:val="20"/>
                                <w:szCs w:val="20"/>
                              </w:rPr>
                              <w:t>（中学2年生）による数値</w:t>
                            </w:r>
                          </w:p>
                          <w:p w14:paraId="37E76D6C" w14:textId="77777777" w:rsidR="00CF1A28" w:rsidRPr="00B718B0" w:rsidRDefault="00CF1A28">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5C8E" id="テキスト ボックス 138" o:spid="_x0000_s1032" type="#_x0000_t202" alt="タイトル: 成果指標 - 説明: 計画期間最終年度までに「本を全く読まない子ども」の割合（不読率）を全国平均（令和元年度：小学6年生18.7％、中学３年生34.8％ ※）以下とする。&#10;※全国学力・学習状況調査結果（文部科学省）による数値&#10;" style="position:absolute;left:0;text-align:left;margin-left:22.15pt;margin-top:10.05pt;width:469.8pt;height:118.2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" fillcolor="window" strokecolor="#95b3d7" strokeweight="5.5pt">
                <v:stroke opacity="56283f" linestyle="thinThick"/>
                <v:textbox>
                  <w:txbxContent>
                    <w:p w14:paraId="7269CE2C" w14:textId="659B77E2" w:rsidR="000E1782" w:rsidRPr="00B718B0" w:rsidRDefault="000E1782" w:rsidP="000E1782">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sz w:val="22"/>
                        </w:rPr>
                        <w:t>①</w:t>
                      </w:r>
                      <w:r w:rsidR="00F66532">
                        <w:rPr>
                          <w:rFonts w:ascii="BIZ UDPゴシック" w:eastAsia="BIZ UDPゴシック" w:hAnsi="BIZ UDPゴシック" w:hint="eastAsia"/>
                          <w:sz w:val="22"/>
                        </w:rPr>
                        <w:t>第４次計画に</w:t>
                      </w:r>
                      <w:r w:rsidRPr="00B718B0">
                        <w:rPr>
                          <w:rFonts w:ascii="BIZ UDPゴシック" w:eastAsia="BIZ UDPゴシック" w:hAnsi="BIZ UDPゴシック" w:hint="eastAsia"/>
                          <w:sz w:val="22"/>
                        </w:rPr>
                        <w:t>引き続き、計画期間最終年度までに</w:t>
                      </w:r>
                      <w:r w:rsidRPr="00B718B0">
                        <w:rPr>
                          <w:rFonts w:ascii="BIZ UDPゴシック" w:eastAsia="BIZ UDPゴシック" w:hAnsi="BIZ UDPゴシック" w:hint="eastAsia"/>
                          <w:sz w:val="22"/>
                          <w:u w:val="single"/>
                        </w:rPr>
                        <w:t>「本を全く読まない子ども」の割合（不読率）を全国平均以下とする。</w:t>
                      </w:r>
                    </w:p>
                    <w:p w14:paraId="44A38365" w14:textId="1922C268" w:rsidR="000E1782" w:rsidRPr="00B718B0" w:rsidRDefault="000E1782" w:rsidP="000E1782">
                      <w:pPr>
                        <w:spacing w:line="400" w:lineRule="exact"/>
                        <w:rPr>
                          <w:rFonts w:ascii="BIZ UDPゴシック" w:eastAsia="BIZ UDPゴシック" w:hAnsi="BIZ UDPゴシック"/>
                          <w:sz w:val="22"/>
                          <w:u w:val="single"/>
                        </w:rPr>
                      </w:pPr>
                      <w:r w:rsidRPr="00B718B0">
                        <w:rPr>
                          <w:rFonts w:ascii="BIZ UDPゴシック" w:eastAsia="BIZ UDPゴシック" w:hAnsi="BIZ UDPゴシック" w:hint="eastAsia"/>
                          <w:sz w:val="22"/>
                        </w:rPr>
                        <w:t>②</w:t>
                      </w:r>
                      <w:r w:rsidRPr="00B718B0">
                        <w:rPr>
                          <w:rFonts w:ascii="BIZ UDPゴシック" w:eastAsia="BIZ UDPゴシック" w:hAnsi="BIZ UDPゴシック" w:hint="eastAsia"/>
                          <w:sz w:val="22"/>
                          <w:u w:val="single"/>
                        </w:rPr>
                        <w:t>「本を全く読まない子ども」（不読率）の割合を毎年減少させる。</w:t>
                      </w:r>
                    </w:p>
                    <w:p w14:paraId="3D11D508" w14:textId="77777777" w:rsidR="009A66B8" w:rsidRPr="00B718B0" w:rsidRDefault="009A66B8" w:rsidP="009A66B8">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※全国学力・学習状況調査結果（文部科学省）による数値</w:t>
                      </w:r>
                    </w:p>
                    <w:p w14:paraId="683A002B" w14:textId="322053EA" w:rsidR="009524BD" w:rsidRPr="00B718B0" w:rsidRDefault="000E1782" w:rsidP="000E1782">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※大阪府</w:t>
                      </w:r>
                      <w:r w:rsidR="00452885">
                        <w:rPr>
                          <w:rFonts w:ascii="BIZ UDPゴシック" w:eastAsia="BIZ UDPゴシック" w:hAnsi="BIZ UDPゴシック" w:hint="eastAsia"/>
                          <w:sz w:val="20"/>
                          <w:szCs w:val="20"/>
                        </w:rPr>
                        <w:t>小学生</w:t>
                      </w:r>
                      <w:r w:rsidRPr="00B718B0">
                        <w:rPr>
                          <w:rFonts w:ascii="BIZ UDPゴシック" w:eastAsia="BIZ UDPゴシック" w:hAnsi="BIZ UDPゴシック" w:hint="eastAsia"/>
                          <w:sz w:val="20"/>
                          <w:szCs w:val="20"/>
                        </w:rPr>
                        <w:t>すくすくウォッチ</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８</w:t>
                      </w:r>
                      <w:r w:rsidRPr="00B718B0">
                        <w:rPr>
                          <w:rFonts w:ascii="BIZ UDPゴシック" w:eastAsia="BIZ UDPゴシック" w:hAnsi="BIZ UDPゴシック" w:hint="eastAsia"/>
                          <w:sz w:val="20"/>
                          <w:szCs w:val="20"/>
                        </w:rPr>
                        <w:t>（小学5年生）、</w:t>
                      </w:r>
                      <w:r w:rsidR="00452885">
                        <w:rPr>
                          <w:rFonts w:ascii="BIZ UDPゴシック" w:eastAsia="BIZ UDPゴシック" w:hAnsi="BIZ UDPゴシック" w:hint="eastAsia"/>
                          <w:sz w:val="20"/>
                          <w:szCs w:val="20"/>
                        </w:rPr>
                        <w:t>中学生</w:t>
                      </w:r>
                      <w:r w:rsidRPr="00B718B0">
                        <w:rPr>
                          <w:rFonts w:ascii="BIZ UDPゴシック" w:eastAsia="BIZ UDPゴシック" w:hAnsi="BIZ UDPゴシック" w:hint="eastAsia"/>
                          <w:sz w:val="20"/>
                          <w:szCs w:val="20"/>
                        </w:rPr>
                        <w:t>チャレンジテスト</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９</w:t>
                      </w:r>
                      <w:r w:rsidRPr="00B718B0">
                        <w:rPr>
                          <w:rFonts w:ascii="BIZ UDPゴシック" w:eastAsia="BIZ UDPゴシック" w:hAnsi="BIZ UDPゴシック" w:hint="eastAsia"/>
                          <w:sz w:val="20"/>
                          <w:szCs w:val="20"/>
                        </w:rPr>
                        <w:t>（中学2年生）による数値</w:t>
                      </w:r>
                    </w:p>
                    <w:p w14:paraId="37E76D6C" w14:textId="77777777" w:rsidR="00CF1A28" w:rsidRPr="00B718B0" w:rsidRDefault="00CF1A28">
                      <w:pPr>
                        <w:rPr>
                          <w:rFonts w:ascii="BIZ UDPゴシック" w:eastAsia="BIZ UDPゴシック" w:hAnsi="BIZ UDPゴシック"/>
                        </w:rPr>
                      </w:pPr>
                    </w:p>
                  </w:txbxContent>
                </v:textbox>
                <w10:wrap anchorx="margin"/>
              </v:shape>
            </w:pict>
          </mc:Fallback>
        </mc:AlternateContent>
      </w:r>
    </w:p>
    <w:p w14:paraId="5CFB3F3B" w14:textId="77777777" w:rsidR="008B7634" w:rsidRPr="00B718B0" w:rsidRDefault="008B7634" w:rsidP="008B7634">
      <w:pPr>
        <w:ind w:left="220" w:hangingChars="100" w:hanging="220"/>
        <w:rPr>
          <w:rFonts w:ascii="BIZ UDPゴシック" w:eastAsia="BIZ UDPゴシック" w:hAnsi="BIZ UDPゴシック"/>
          <w:sz w:val="22"/>
        </w:rPr>
      </w:pPr>
    </w:p>
    <w:p w14:paraId="2DB5B23F" w14:textId="77777777" w:rsidR="008B7634" w:rsidRPr="00B718B0" w:rsidRDefault="008B7634" w:rsidP="008B7634">
      <w:pPr>
        <w:ind w:left="220" w:hangingChars="100" w:hanging="220"/>
        <w:rPr>
          <w:rFonts w:ascii="BIZ UDPゴシック" w:eastAsia="BIZ UDPゴシック" w:hAnsi="BIZ UDPゴシック"/>
          <w:sz w:val="22"/>
        </w:rPr>
      </w:pPr>
    </w:p>
    <w:p w14:paraId="2E83DF5F" w14:textId="77777777" w:rsidR="008B7634" w:rsidRPr="00B718B0" w:rsidRDefault="008B7634" w:rsidP="008B7634">
      <w:pPr>
        <w:ind w:left="220" w:hangingChars="100" w:hanging="220"/>
        <w:rPr>
          <w:rFonts w:ascii="BIZ UDPゴシック" w:eastAsia="BIZ UDPゴシック" w:hAnsi="BIZ UDPゴシック"/>
          <w:sz w:val="22"/>
        </w:rPr>
      </w:pPr>
    </w:p>
    <w:p w14:paraId="141D1A1A" w14:textId="77777777" w:rsidR="008B7634" w:rsidRPr="00B718B0" w:rsidRDefault="008B7634" w:rsidP="008B7634">
      <w:pPr>
        <w:ind w:left="220" w:hangingChars="100" w:hanging="220"/>
        <w:rPr>
          <w:rFonts w:ascii="BIZ UDPゴシック" w:eastAsia="BIZ UDPゴシック" w:hAnsi="BIZ UDPゴシック"/>
          <w:sz w:val="22"/>
        </w:rPr>
      </w:pPr>
    </w:p>
    <w:p w14:paraId="3B7F2213" w14:textId="72263899" w:rsidR="008B7634" w:rsidRPr="00B718B0" w:rsidRDefault="008B7634" w:rsidP="008B7634">
      <w:pPr>
        <w:ind w:left="220" w:hangingChars="100" w:hanging="220"/>
        <w:rPr>
          <w:rFonts w:ascii="BIZ UDPゴシック" w:eastAsia="BIZ UDPゴシック" w:hAnsi="BIZ UDPゴシック"/>
          <w:sz w:val="22"/>
        </w:rPr>
      </w:pPr>
    </w:p>
    <w:p w14:paraId="3F562C75" w14:textId="67F46D7A" w:rsidR="000E1782" w:rsidRPr="00B718B0" w:rsidRDefault="000E1782" w:rsidP="008B7634">
      <w:pPr>
        <w:ind w:left="220" w:hangingChars="100" w:hanging="220"/>
        <w:rPr>
          <w:rFonts w:ascii="BIZ UDPゴシック" w:eastAsia="BIZ UDPゴシック" w:hAnsi="BIZ UDPゴシック"/>
          <w:sz w:val="22"/>
        </w:rPr>
      </w:pPr>
    </w:p>
    <w:p w14:paraId="2718CD85" w14:textId="7D9125E1" w:rsidR="000E1782" w:rsidRPr="00B718B0" w:rsidRDefault="000E1782" w:rsidP="008B7634">
      <w:pPr>
        <w:ind w:left="220" w:hangingChars="100" w:hanging="220"/>
        <w:rPr>
          <w:rFonts w:ascii="BIZ UDPゴシック" w:eastAsia="BIZ UDPゴシック" w:hAnsi="BIZ UDPゴシック"/>
          <w:sz w:val="22"/>
        </w:rPr>
      </w:pPr>
    </w:p>
    <w:p w14:paraId="4BD1A0DD" w14:textId="360009C5" w:rsidR="008B7634" w:rsidRPr="00B718B0" w:rsidRDefault="00C92949" w:rsidP="00B718B0">
      <w:pPr>
        <w:ind w:leftChars="202" w:left="424"/>
        <w:rPr>
          <w:rFonts w:ascii="BIZ UDPゴシック" w:eastAsia="BIZ UDPゴシック" w:hAnsi="BIZ UDPゴシック"/>
          <w:sz w:val="22"/>
        </w:rPr>
      </w:pPr>
      <w:r w:rsidRPr="00B718B0">
        <w:rPr>
          <w:rFonts w:ascii="BIZ UDPゴシック" w:eastAsia="BIZ UDPゴシック" w:hAnsi="BIZ UDPゴシック" w:hint="eastAsia"/>
          <w:sz w:val="22"/>
        </w:rPr>
        <w:t>「</w:t>
      </w:r>
      <w:r w:rsidR="008B7634" w:rsidRPr="00B718B0">
        <w:rPr>
          <w:rFonts w:ascii="BIZ UDPゴシック" w:eastAsia="BIZ UDPゴシック" w:hAnsi="BIZ UDPゴシック" w:hint="eastAsia"/>
          <w:sz w:val="22"/>
        </w:rPr>
        <w:t>全国学力・学習状況調査」（文部科学省）の児童・生徒に対する質問「学校の授業時間以外に、普段（月曜日から金曜日）、１日当たりどのくらいの時間、読書をしますか。（教科書や参考書、漫画や雑誌は除きます。）」に対し、「全く読まない」と回答した児童・生徒の割合</w:t>
      </w:r>
    </w:p>
    <w:tbl>
      <w:tblPr>
        <w:tblStyle w:val="ae"/>
        <w:tblpPr w:leftFromText="142" w:rightFromText="142" w:vertAnchor="text" w:horzAnchor="page" w:tblpX="1474" w:tblpY="7"/>
        <w:tblW w:w="0" w:type="auto"/>
        <w:tblLook w:val="04A0" w:firstRow="1" w:lastRow="0" w:firstColumn="1" w:lastColumn="0" w:noHBand="0" w:noVBand="1"/>
        <w:tblCaption w:val="令和元年度 全国学力・学習状況調査結果　表"/>
        <w:tblDescription w:val="全国：小学6年生18.7％、中学３年生34.8％　大阪小学６年生24.4％、中学３年生44.8％ "/>
      </w:tblPr>
      <w:tblGrid>
        <w:gridCol w:w="1015"/>
        <w:gridCol w:w="1701"/>
        <w:gridCol w:w="1701"/>
      </w:tblGrid>
      <w:tr w:rsidR="008B7634" w:rsidRPr="00B718B0" w14:paraId="4BA6A027" w14:textId="77777777" w:rsidTr="00020C92">
        <w:tc>
          <w:tcPr>
            <w:tcW w:w="1015" w:type="dxa"/>
            <w:shd w:val="clear" w:color="auto" w:fill="DFF1F5"/>
          </w:tcPr>
          <w:p w14:paraId="44152264" w14:textId="77777777" w:rsidR="008B7634" w:rsidRPr="00B718B0" w:rsidRDefault="008B7634" w:rsidP="00020C92">
            <w:pPr>
              <w:rPr>
                <w:rFonts w:ascii="BIZ UDPゴシック" w:eastAsia="BIZ UDPゴシック" w:hAnsi="BIZ UDPゴシック"/>
                <w:sz w:val="20"/>
              </w:rPr>
            </w:pPr>
          </w:p>
        </w:tc>
        <w:tc>
          <w:tcPr>
            <w:tcW w:w="1701" w:type="dxa"/>
            <w:shd w:val="clear" w:color="auto" w:fill="DFF1F5"/>
          </w:tcPr>
          <w:p w14:paraId="79D52393"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小学６年生</w:t>
            </w:r>
          </w:p>
        </w:tc>
        <w:tc>
          <w:tcPr>
            <w:tcW w:w="1701" w:type="dxa"/>
            <w:shd w:val="clear" w:color="auto" w:fill="DFF1F5"/>
          </w:tcPr>
          <w:p w14:paraId="00C2C906"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中学３年生</w:t>
            </w:r>
          </w:p>
        </w:tc>
      </w:tr>
      <w:tr w:rsidR="008B7634" w:rsidRPr="00B718B0" w14:paraId="42D78A81" w14:textId="77777777" w:rsidTr="00020C92">
        <w:tc>
          <w:tcPr>
            <w:tcW w:w="1015" w:type="dxa"/>
            <w:shd w:val="clear" w:color="auto" w:fill="DFF1F5"/>
          </w:tcPr>
          <w:p w14:paraId="525AE21E"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全国</w:t>
            </w:r>
          </w:p>
        </w:tc>
        <w:tc>
          <w:tcPr>
            <w:tcW w:w="1701" w:type="dxa"/>
          </w:tcPr>
          <w:p w14:paraId="03A17810" w14:textId="022DEAF2"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29.2</w:t>
            </w:r>
            <w:r w:rsidR="008B7634" w:rsidRPr="00B718B0">
              <w:rPr>
                <w:rFonts w:ascii="BIZ UDPゴシック" w:eastAsia="BIZ UDPゴシック" w:hAnsi="BIZ UDPゴシック"/>
                <w:sz w:val="20"/>
              </w:rPr>
              <w:t>％</w:t>
            </w:r>
          </w:p>
        </w:tc>
        <w:tc>
          <w:tcPr>
            <w:tcW w:w="1701" w:type="dxa"/>
          </w:tcPr>
          <w:p w14:paraId="6487A526" w14:textId="4AB0FC3E"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41.8</w:t>
            </w:r>
            <w:r w:rsidR="008B7634" w:rsidRPr="00B718B0">
              <w:rPr>
                <w:rFonts w:ascii="BIZ UDPゴシック" w:eastAsia="BIZ UDPゴシック" w:hAnsi="BIZ UDPゴシック"/>
                <w:sz w:val="20"/>
              </w:rPr>
              <w:t>％</w:t>
            </w:r>
          </w:p>
        </w:tc>
      </w:tr>
      <w:tr w:rsidR="008B7634" w:rsidRPr="00B718B0" w14:paraId="0EC317AC" w14:textId="77777777" w:rsidTr="00020C92">
        <w:tc>
          <w:tcPr>
            <w:tcW w:w="1015" w:type="dxa"/>
            <w:shd w:val="clear" w:color="auto" w:fill="DFF1F5"/>
          </w:tcPr>
          <w:p w14:paraId="61E95FB0"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大阪</w:t>
            </w:r>
          </w:p>
        </w:tc>
        <w:tc>
          <w:tcPr>
            <w:tcW w:w="1701" w:type="dxa"/>
          </w:tcPr>
          <w:p w14:paraId="5108C132" w14:textId="6F5695E4" w:rsidR="008B7634" w:rsidRPr="00B718B0" w:rsidRDefault="009A66B8"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33.7</w:t>
            </w:r>
            <w:r w:rsidR="008B7634" w:rsidRPr="00B718B0">
              <w:rPr>
                <w:rFonts w:ascii="BIZ UDPゴシック" w:eastAsia="BIZ UDPゴシック" w:hAnsi="BIZ UDPゴシック"/>
                <w:sz w:val="20"/>
              </w:rPr>
              <w:t>％</w:t>
            </w:r>
          </w:p>
        </w:tc>
        <w:tc>
          <w:tcPr>
            <w:tcW w:w="1701" w:type="dxa"/>
          </w:tcPr>
          <w:p w14:paraId="57E88855" w14:textId="18D07D4D"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47.5</w:t>
            </w:r>
            <w:r w:rsidR="008B7634" w:rsidRPr="00B718B0">
              <w:rPr>
                <w:rFonts w:ascii="BIZ UDPゴシック" w:eastAsia="BIZ UDPゴシック" w:hAnsi="BIZ UDPゴシック"/>
                <w:sz w:val="20"/>
              </w:rPr>
              <w:t>％</w:t>
            </w:r>
          </w:p>
        </w:tc>
      </w:tr>
    </w:tbl>
    <w:p w14:paraId="6D6FDF73" w14:textId="77777777" w:rsidR="008B7634" w:rsidRPr="00B718B0" w:rsidRDefault="008B7634" w:rsidP="008B7634">
      <w:pPr>
        <w:spacing w:line="240" w:lineRule="exact"/>
        <w:rPr>
          <w:rFonts w:ascii="BIZ UDPゴシック" w:eastAsia="BIZ UDPゴシック" w:hAnsi="BIZ UDPゴシック"/>
          <w:sz w:val="22"/>
        </w:rPr>
      </w:pPr>
    </w:p>
    <w:p w14:paraId="77DC20EE" w14:textId="77777777" w:rsidR="008B7634" w:rsidRPr="00B718B0" w:rsidRDefault="008B7634" w:rsidP="008B7634">
      <w:pPr>
        <w:spacing w:line="240" w:lineRule="exact"/>
        <w:rPr>
          <w:rFonts w:ascii="BIZ UDPゴシック" w:eastAsia="BIZ UDPゴシック" w:hAnsi="BIZ UDPゴシック"/>
          <w:sz w:val="22"/>
        </w:rPr>
      </w:pPr>
    </w:p>
    <w:p w14:paraId="4DB8E966" w14:textId="2978E6D8" w:rsidR="00D97CE3" w:rsidRPr="00B718B0" w:rsidRDefault="00CD789E" w:rsidP="008B7634">
      <w:pPr>
        <w:spacing w:line="240" w:lineRule="exact"/>
        <w:rPr>
          <w:rFonts w:ascii="BIZ UDPゴシック" w:eastAsia="BIZ UDPゴシック" w:hAnsi="BIZ UDPゴシック"/>
          <w:sz w:val="18"/>
        </w:rPr>
      </w:pPr>
      <w:r>
        <w:rPr>
          <w:rFonts w:ascii="BIZ UDPゴシック" w:eastAsia="BIZ UDPゴシック" w:hAnsi="BIZ UDPゴシック" w:hint="eastAsia"/>
          <w:noProof/>
          <w:sz w:val="22"/>
        </w:rPr>
        <mc:AlternateContent>
          <mc:Choice Requires="wps">
            <w:drawing>
              <wp:anchor distT="0" distB="0" distL="114300" distR="114300" simplePos="0" relativeHeight="252694016" behindDoc="0" locked="0" layoutInCell="1" allowOverlap="1" wp14:anchorId="7FEA4D62" wp14:editId="36207425">
                <wp:simplePos x="0" y="0"/>
                <wp:positionH relativeFrom="column">
                  <wp:posOffset>3150235</wp:posOffset>
                </wp:positionH>
                <wp:positionV relativeFrom="paragraph">
                  <wp:posOffset>121285</wp:posOffset>
                </wp:positionV>
                <wp:extent cx="2506980" cy="2819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2506980" cy="281940"/>
                        </a:xfrm>
                        <a:prstGeom prst="rect">
                          <a:avLst/>
                        </a:prstGeom>
                        <a:noFill/>
                        <a:ln w="6350">
                          <a:noFill/>
                        </a:ln>
                      </wps:spPr>
                      <wps:txbx>
                        <w:txbxContent>
                          <w:p w14:paraId="29C05F24" w14:textId="6B0BFD0A"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w:t>
                            </w:r>
                            <w:r>
                              <w:rPr>
                                <w:rFonts w:ascii="BIZ UDPゴシック" w:eastAsia="BIZ UDPゴシック" w:hAnsi="BIZ UDPゴシック" w:hint="eastAsia"/>
                                <w:sz w:val="16"/>
                                <w:szCs w:val="16"/>
                              </w:rPr>
                              <w:t>７</w:t>
                            </w:r>
                            <w:r w:rsidRPr="00A8615A">
                              <w:rPr>
                                <w:rFonts w:ascii="BIZ UDPゴシック" w:eastAsia="BIZ UDPゴシック" w:hAnsi="BIZ UDPゴシック" w:hint="eastAsia"/>
                                <w:sz w:val="16"/>
                                <w:szCs w:val="16"/>
                              </w:rPr>
                              <w:t>年度全国学力・学習状況調査」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4D62" id="テキスト ボックス 58" o:spid="_x0000_s1033" type="#_x0000_t202" style="position:absolute;left:0;text-align:left;margin-left:248.05pt;margin-top:9.55pt;width:197.4pt;height:22.2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" filled="f" stroked="f" strokeweight=".5pt">
                <v:textbox>
                  <w:txbxContent>
                    <w:p w14:paraId="29C05F24" w14:textId="6B0BFD0A"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w:t>
                      </w:r>
                      <w:r>
                        <w:rPr>
                          <w:rFonts w:ascii="BIZ UDPゴシック" w:eastAsia="BIZ UDPゴシック" w:hAnsi="BIZ UDPゴシック" w:hint="eastAsia"/>
                          <w:sz w:val="16"/>
                          <w:szCs w:val="16"/>
                        </w:rPr>
                        <w:t>７</w:t>
                      </w:r>
                      <w:r w:rsidRPr="00A8615A">
                        <w:rPr>
                          <w:rFonts w:ascii="BIZ UDPゴシック" w:eastAsia="BIZ UDPゴシック" w:hAnsi="BIZ UDPゴシック" w:hint="eastAsia"/>
                          <w:sz w:val="16"/>
                          <w:szCs w:val="16"/>
                        </w:rPr>
                        <w:t>年度全国学力・学習状況調査」</w:t>
                      </w:r>
                      <w:r>
                        <w:rPr>
                          <w:rFonts w:ascii="BIZ UDPゴシック" w:eastAsia="BIZ UDPゴシック" w:hAnsi="BIZ UDPゴシック" w:hint="eastAsia"/>
                          <w:sz w:val="16"/>
                          <w:szCs w:val="16"/>
                        </w:rPr>
                        <w:t>）</w:t>
                      </w:r>
                    </w:p>
                  </w:txbxContent>
                </v:textbox>
              </v:shape>
            </w:pict>
          </mc:Fallback>
        </mc:AlternateContent>
      </w:r>
    </w:p>
    <w:p w14:paraId="3440309C" w14:textId="08686F0C" w:rsidR="008B7634" w:rsidRPr="00B718B0" w:rsidRDefault="008B7634" w:rsidP="008B7634">
      <w:pPr>
        <w:spacing w:line="240" w:lineRule="exact"/>
        <w:rPr>
          <w:rFonts w:ascii="BIZ UDPゴシック" w:eastAsia="BIZ UDPゴシック" w:hAnsi="BIZ UDPゴシック"/>
        </w:rPr>
      </w:pPr>
      <w:r w:rsidRPr="00B718B0">
        <w:rPr>
          <w:rFonts w:ascii="BIZ UDPゴシック" w:eastAsia="BIZ UDPゴシック" w:hAnsi="BIZ UDPゴシック" w:hint="eastAsia"/>
        </w:rPr>
        <w:t xml:space="preserve">　</w:t>
      </w:r>
    </w:p>
    <w:p w14:paraId="76341A50" w14:textId="6B8C5699" w:rsidR="00561C18" w:rsidRPr="00B718B0" w:rsidRDefault="00561C18" w:rsidP="008B7634">
      <w:pPr>
        <w:spacing w:line="240" w:lineRule="exact"/>
        <w:rPr>
          <w:rFonts w:ascii="BIZ UDPゴシック" w:eastAsia="BIZ UDPゴシック" w:hAnsi="BIZ UDPゴシック"/>
        </w:rPr>
      </w:pPr>
    </w:p>
    <w:p w14:paraId="34A8A722" w14:textId="2F0FA418" w:rsidR="00F54708" w:rsidRPr="00B718B0" w:rsidRDefault="00F54708" w:rsidP="008B7634">
      <w:pPr>
        <w:spacing w:line="240" w:lineRule="exact"/>
        <w:rPr>
          <w:rFonts w:ascii="BIZ UDPゴシック" w:eastAsia="BIZ UDPゴシック" w:hAnsi="BIZ UDPゴシック"/>
        </w:rPr>
      </w:pPr>
    </w:p>
    <w:p w14:paraId="3AB80287" w14:textId="77777777" w:rsidR="00A8615A" w:rsidRDefault="00A8615A" w:rsidP="00B718B0">
      <w:pPr>
        <w:ind w:leftChars="202" w:left="424" w:firstLine="2"/>
        <w:rPr>
          <w:rFonts w:ascii="BIZ UDPゴシック" w:eastAsia="BIZ UDPゴシック" w:hAnsi="BIZ UDPゴシック"/>
          <w:b/>
          <w:sz w:val="24"/>
        </w:rPr>
      </w:pPr>
    </w:p>
    <w:p w14:paraId="104865F3" w14:textId="54F76D30" w:rsidR="008B7634" w:rsidRPr="00B718B0" w:rsidRDefault="008B7634" w:rsidP="00B718B0">
      <w:pPr>
        <w:ind w:leftChars="202" w:left="424" w:firstLine="2"/>
        <w:rPr>
          <w:rFonts w:ascii="BIZ UDPゴシック" w:eastAsia="BIZ UDPゴシック" w:hAnsi="BIZ UDPゴシック"/>
          <w:b/>
          <w:sz w:val="24"/>
          <w:bdr w:val="single" w:sz="4" w:space="0" w:color="auto"/>
        </w:rPr>
      </w:pPr>
      <w:r w:rsidRPr="00B718B0">
        <w:rPr>
          <w:rFonts w:ascii="BIZ UDPゴシック" w:eastAsia="BIZ UDPゴシック" w:hAnsi="BIZ UDPゴシック" w:hint="eastAsia"/>
          <w:b/>
          <w:sz w:val="24"/>
        </w:rPr>
        <w:t>第６　取組</w:t>
      </w:r>
      <w:r w:rsidR="00EB243B">
        <w:rPr>
          <w:rFonts w:ascii="BIZ UDPゴシック" w:eastAsia="BIZ UDPゴシック" w:hAnsi="BIZ UDPゴシック" w:hint="eastAsia"/>
          <w:b/>
          <w:sz w:val="24"/>
        </w:rPr>
        <w:t>み</w:t>
      </w:r>
      <w:r w:rsidR="00C87BD4" w:rsidRPr="00B718B0">
        <w:rPr>
          <w:rFonts w:ascii="BIZ UDPゴシック" w:eastAsia="BIZ UDPゴシック" w:hAnsi="BIZ UDPゴシック" w:hint="eastAsia"/>
          <w:b/>
          <w:sz w:val="24"/>
        </w:rPr>
        <w:t>の方向性</w:t>
      </w:r>
    </w:p>
    <w:p w14:paraId="447BC8D5" w14:textId="712FE3C2" w:rsidR="008B7634" w:rsidRPr="00B718B0" w:rsidRDefault="008B7634" w:rsidP="008B7634">
      <w:pPr>
        <w:spacing w:line="200" w:lineRule="exact"/>
        <w:rPr>
          <w:rFonts w:ascii="BIZ UDPゴシック" w:eastAsia="BIZ UDPゴシック" w:hAnsi="BIZ UDPゴシック"/>
          <w:b/>
          <w:sz w:val="22"/>
        </w:rPr>
      </w:pPr>
    </w:p>
    <w:p w14:paraId="5BD47E00" w14:textId="5CC25499" w:rsidR="008B7634" w:rsidRPr="00B718B0" w:rsidRDefault="00F54708" w:rsidP="00B718B0">
      <w:pPr>
        <w:ind w:leftChars="202" w:left="424" w:firstLine="1"/>
        <w:rPr>
          <w:rFonts w:ascii="BIZ UDPゴシック" w:eastAsia="BIZ UDPゴシック" w:hAnsi="BIZ UDPゴシック"/>
          <w:b/>
          <w:sz w:val="24"/>
          <w:szCs w:val="24"/>
        </w:rPr>
      </w:pPr>
      <w:r w:rsidRPr="00B718B0">
        <w:rPr>
          <w:rFonts w:ascii="BIZ UDPゴシック" w:eastAsia="BIZ UDPゴシック" w:hAnsi="BIZ UDPゴシック" w:hint="eastAsia"/>
          <w:b/>
          <w:sz w:val="24"/>
          <w:szCs w:val="24"/>
        </w:rPr>
        <w:t>読書の楽しさ</w:t>
      </w:r>
      <w:r w:rsidR="0009221A">
        <w:rPr>
          <w:rFonts w:ascii="BIZ UDPゴシック" w:eastAsia="BIZ UDPゴシック" w:hAnsi="BIZ UDPゴシック" w:hint="eastAsia"/>
          <w:b/>
          <w:sz w:val="24"/>
          <w:szCs w:val="24"/>
        </w:rPr>
        <w:t>を</w:t>
      </w:r>
      <w:r w:rsidRPr="00B718B0">
        <w:rPr>
          <w:rFonts w:ascii="BIZ UDPゴシック" w:eastAsia="BIZ UDPゴシック" w:hAnsi="BIZ UDPゴシック" w:hint="eastAsia"/>
          <w:b/>
          <w:sz w:val="24"/>
          <w:szCs w:val="24"/>
        </w:rPr>
        <w:t>知るための　３つの</w:t>
      </w:r>
      <w:r w:rsidR="008B7634" w:rsidRPr="00B718B0">
        <w:rPr>
          <w:rFonts w:ascii="BIZ UDPゴシック" w:eastAsia="BIZ UDPゴシック" w:hAnsi="BIZ UDPゴシック" w:hint="eastAsia"/>
          <w:b/>
          <w:sz w:val="24"/>
          <w:szCs w:val="24"/>
        </w:rPr>
        <w:t>取組</w:t>
      </w:r>
      <w:r w:rsidR="00451777">
        <w:rPr>
          <w:rFonts w:ascii="BIZ UDPゴシック" w:eastAsia="BIZ UDPゴシック" w:hAnsi="BIZ UDPゴシック" w:hint="eastAsia"/>
          <w:b/>
          <w:sz w:val="24"/>
          <w:szCs w:val="24"/>
        </w:rPr>
        <w:t>み</w:t>
      </w:r>
      <w:r w:rsidR="008B7634" w:rsidRPr="00B718B0">
        <w:rPr>
          <w:rFonts w:ascii="BIZ UDPゴシック" w:eastAsia="BIZ UDPゴシック" w:hAnsi="BIZ UDPゴシック" w:hint="eastAsia"/>
          <w:b/>
          <w:sz w:val="24"/>
          <w:szCs w:val="24"/>
        </w:rPr>
        <w:t>の柱</w:t>
      </w:r>
    </w:p>
    <w:p w14:paraId="3F236B1C" w14:textId="7EB704B7" w:rsidR="00B718B0" w:rsidRDefault="00FC061D" w:rsidP="00A86858">
      <w:pPr>
        <w:ind w:left="880" w:hangingChars="400" w:hanging="880"/>
        <w:rPr>
          <w:rFonts w:ascii="BIZ UDPゴシック" w:eastAsia="BIZ UDPゴシック" w:hAnsi="BIZ UDPゴシック"/>
          <w:sz w:val="22"/>
        </w:rPr>
      </w:pPr>
      <w:r>
        <w:rPr>
          <w:rFonts w:ascii="Meiryo UI" w:eastAsia="Meiryo UI" w:hAnsi="Meiryo UI"/>
          <w:b/>
          <w:noProof/>
          <w:sz w:val="22"/>
        </w:rPr>
        <mc:AlternateContent>
          <mc:Choice Requires="wpg">
            <w:drawing>
              <wp:anchor distT="0" distB="0" distL="114300" distR="114300" simplePos="0" relativeHeight="253028864" behindDoc="0" locked="0" layoutInCell="1" allowOverlap="1" wp14:anchorId="120863C5" wp14:editId="228457AB">
                <wp:simplePos x="0" y="0"/>
                <wp:positionH relativeFrom="margin">
                  <wp:posOffset>235585</wp:posOffset>
                </wp:positionH>
                <wp:positionV relativeFrom="paragraph">
                  <wp:posOffset>123706</wp:posOffset>
                </wp:positionV>
                <wp:extent cx="6248400" cy="1333500"/>
                <wp:effectExtent l="0" t="0" r="0" b="0"/>
                <wp:wrapNone/>
                <wp:docPr id="199" name="グループ化 199"/>
                <wp:cNvGraphicFramePr/>
                <a:graphic xmlns:a="http://schemas.openxmlformats.org/drawingml/2006/main">
                  <a:graphicData uri="http://schemas.microsoft.com/office/word/2010/wordprocessingGroup">
                    <wpg:wgp>
                      <wpg:cNvGrpSpPr/>
                      <wpg:grpSpPr>
                        <a:xfrm>
                          <a:off x="0" y="0"/>
                          <a:ext cx="6248400" cy="1333500"/>
                          <a:chOff x="-587" y="-90585"/>
                          <a:chExt cx="5689317" cy="1037882"/>
                        </a:xfrm>
                      </wpg:grpSpPr>
                      <wps:wsp>
                        <wps:cNvPr id="200" name="テキスト ボックス 200"/>
                        <wps:cNvSpPr txBox="1"/>
                        <wps:spPr>
                          <a:xfrm>
                            <a:off x="54879" y="363492"/>
                            <a:ext cx="1727643" cy="560083"/>
                          </a:xfrm>
                          <a:prstGeom prst="rect">
                            <a:avLst/>
                          </a:prstGeom>
                          <a:solidFill>
                            <a:srgbClr val="5B9BD5">
                              <a:lumMod val="20000"/>
                              <a:lumOff val="80000"/>
                            </a:srgbClr>
                          </a:solidFill>
                          <a:ln w="6350">
                            <a:noFill/>
                          </a:ln>
                        </wps:spPr>
                        <wps:txbx>
                          <w:txbxContent>
                            <w:p w14:paraId="64473D4F" w14:textId="0F73696A"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・本に触れる機会を増やす</w:t>
                              </w:r>
                            </w:p>
                            <w:p w14:paraId="38EA3DDB" w14:textId="77777777" w:rsid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 xml:space="preserve">・多種多様な本に触れ、自分のお気に入りの本を見つける　</w:t>
                              </w:r>
                            </w:p>
                            <w:p w14:paraId="1C07E66E" w14:textId="04FEDC58"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・ことばを育む　</w:t>
                              </w:r>
                              <w:r w:rsidRPr="00FC061D">
                                <w:rPr>
                                  <w:rFonts w:ascii="BIZ UDPゴシック" w:eastAsia="BIZ UDPゴシック" w:hAnsi="BIZ UDPゴシック" w:hint="eastAsia"/>
                                  <w:sz w:val="20"/>
                                  <w:szCs w:val="20"/>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テキスト ボックス 202"/>
                        <wps:cNvSpPr txBox="1"/>
                        <wps:spPr>
                          <a:xfrm>
                            <a:off x="1809897" y="363493"/>
                            <a:ext cx="1908195" cy="569873"/>
                          </a:xfrm>
                          <a:prstGeom prst="rect">
                            <a:avLst/>
                          </a:prstGeom>
                          <a:solidFill>
                            <a:srgbClr val="5B9BD5">
                              <a:lumMod val="20000"/>
                              <a:lumOff val="80000"/>
                            </a:srgbClr>
                          </a:solidFill>
                          <a:ln w="6350">
                            <a:noFill/>
                          </a:ln>
                        </wps:spPr>
                        <wps:txbx>
                          <w:txbxContent>
                            <w:p w14:paraId="761FBE8F" w14:textId="1EA33BA4"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知りたい</w:t>
                              </w:r>
                              <w:r w:rsidRPr="00FC061D">
                                <w:rPr>
                                  <w:rFonts w:ascii="BIZ UDPゴシック" w:eastAsia="BIZ UDPゴシック" w:hAnsi="BIZ UDPゴシック" w:hint="eastAsia"/>
                                  <w:sz w:val="20"/>
                                  <w:szCs w:val="20"/>
                                </w:rPr>
                                <w:t>ことを本で調べる</w:t>
                              </w:r>
                            </w:p>
                            <w:p w14:paraId="3ADE616C" w14:textId="77777777"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・本の内容から新しい発見をする</w:t>
                              </w:r>
                            </w:p>
                            <w:p w14:paraId="004C2E40" w14:textId="77777777" w:rsidR="00FC061D" w:rsidRPr="00FC061D" w:rsidRDefault="00FC061D" w:rsidP="00FC061D">
                              <w:pPr>
                                <w:spacing w:line="220" w:lineRule="exact"/>
                                <w:ind w:left="2500" w:hangingChars="1250" w:hanging="25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・必要な情報を選んで活用する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3790709" y="374752"/>
                            <a:ext cx="1898021" cy="572545"/>
                          </a:xfrm>
                          <a:prstGeom prst="rect">
                            <a:avLst/>
                          </a:prstGeom>
                          <a:solidFill>
                            <a:srgbClr val="5B9BD5">
                              <a:lumMod val="20000"/>
                              <a:lumOff val="80000"/>
                            </a:srgbClr>
                          </a:solidFill>
                          <a:ln w="6350">
                            <a:noFill/>
                          </a:ln>
                        </wps:spPr>
                        <wps:txbx>
                          <w:txbxContent>
                            <w:p w14:paraId="0D290F91"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・好きなお話や場面を共有する</w:t>
                              </w:r>
                            </w:p>
                            <w:p w14:paraId="7B46DFDC"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・好きな本を紹介する</w:t>
                              </w:r>
                            </w:p>
                            <w:p w14:paraId="6906FF0E" w14:textId="77777777" w:rsidR="00FC061D" w:rsidRPr="00CD789E" w:rsidRDefault="00FC061D" w:rsidP="00FC061D">
                              <w:pPr>
                                <w:spacing w:line="220" w:lineRule="exact"/>
                                <w:ind w:left="2400" w:hangingChars="1200" w:hanging="2400"/>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・周りの人と感動を伝え合う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フローチャート: 端子 207"/>
                        <wps:cNvSpPr/>
                        <wps:spPr>
                          <a:xfrm>
                            <a:off x="-587" y="-72801"/>
                            <a:ext cx="1831683" cy="408076"/>
                          </a:xfrm>
                          <a:prstGeom prst="flowChartTerminator">
                            <a:avLst/>
                          </a:prstGeom>
                          <a:solidFill>
                            <a:srgbClr val="5B9BD5">
                              <a:lumMod val="60000"/>
                              <a:lumOff val="40000"/>
                            </a:srgbClr>
                          </a:solidFill>
                          <a:ln w="12700" cap="flat" cmpd="sng" algn="ctr">
                            <a:noFill/>
                            <a:prstDash val="solid"/>
                            <a:miter lim="800000"/>
                          </a:ln>
                          <a:effectLst/>
                        </wps:spPr>
                        <wps:txbx>
                          <w:txbxContent>
                            <w:p w14:paraId="0E088033" w14:textId="4ED9FBAB" w:rsidR="00FC061D" w:rsidRPr="00FC061D" w:rsidRDefault="00FC061D" w:rsidP="00FC061D">
                              <w:pPr>
                                <w:spacing w:line="220" w:lineRule="exact"/>
                                <w:rPr>
                                  <w:rFonts w:ascii="BIZ UDPゴシック" w:eastAsia="BIZ UDPゴシック" w:hAnsi="BIZ UDPゴシック"/>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フローチャート: 端子 208"/>
                        <wps:cNvSpPr/>
                        <wps:spPr>
                          <a:xfrm>
                            <a:off x="1889760" y="-60932"/>
                            <a:ext cx="1775460" cy="396036"/>
                          </a:xfrm>
                          <a:prstGeom prst="flowChartTerminator">
                            <a:avLst/>
                          </a:prstGeom>
                          <a:solidFill>
                            <a:srgbClr val="5B9BD5">
                              <a:lumMod val="60000"/>
                              <a:lumOff val="40000"/>
                            </a:srgbClr>
                          </a:solidFill>
                          <a:ln w="12700" cap="flat" cmpd="sng" algn="ctr">
                            <a:noFill/>
                            <a:prstDash val="solid"/>
                            <a:miter lim="800000"/>
                          </a:ln>
                          <a:effectLst/>
                        </wps:spPr>
                        <wps:txbx>
                          <w:txbxContent>
                            <w:p w14:paraId="3FB386CC" w14:textId="6AB3E568" w:rsidR="00FC061D" w:rsidRPr="008D1662" w:rsidRDefault="00FC061D" w:rsidP="00FC061D">
                              <w:pPr>
                                <w:spacing w:line="220" w:lineRule="exact"/>
                                <w:jc w:val="center"/>
                                <w:rPr>
                                  <w:rFonts w:ascii="Meiryo UI" w:eastAsia="Meiryo UI" w:hAnsi="Meiryo UI"/>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フローチャート: 端子 209"/>
                        <wps:cNvSpPr/>
                        <wps:spPr>
                          <a:xfrm>
                            <a:off x="3701338" y="-90585"/>
                            <a:ext cx="1897195" cy="417804"/>
                          </a:xfrm>
                          <a:prstGeom prst="flowChartTerminator">
                            <a:avLst/>
                          </a:prstGeom>
                          <a:solidFill>
                            <a:srgbClr val="5B9BD5">
                              <a:lumMod val="60000"/>
                              <a:lumOff val="40000"/>
                            </a:srgbClr>
                          </a:solidFill>
                          <a:ln w="12700" cap="flat" cmpd="sng" algn="ctr">
                            <a:noFill/>
                            <a:prstDash val="solid"/>
                            <a:miter lim="800000"/>
                          </a:ln>
                          <a:effectLst/>
                        </wps:spPr>
                        <wps:txbx>
                          <w:txbxContent>
                            <w:p w14:paraId="7325D7AC" w14:textId="3BC5B2FC" w:rsidR="00FC061D" w:rsidRPr="008D1662" w:rsidRDefault="00FC061D" w:rsidP="00FC061D">
                              <w:pPr>
                                <w:spacing w:line="220" w:lineRule="exact"/>
                                <w:jc w:val="center"/>
                                <w:rPr>
                                  <w:rFonts w:ascii="Meiryo UI" w:eastAsia="Meiryo UI" w:hAnsi="Meiryo UI"/>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863C5" id="グループ化 199" o:spid="_x0000_s1034" style="position:absolute;left:0;text-align:left;margin-left:18.55pt;margin-top:9.75pt;width:492pt;height:105pt;z-index:253028864;mso-position-horizontal-relative:margin;mso-width-relative:margin;mso-height-relative:margin" coordorigin="-5,-905" coordsize="56893,1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">
                <v:shape id="テキスト ボックス 200" o:spid="_x0000_s1035" type="#_x0000_t202" style="position:absolute;left:548;top:3634;width:17277;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" fillcolor="#deebf7" stroked="f" strokeweight=".5pt">
                  <v:textbox>
                    <w:txbxContent>
                      <w:p w14:paraId="64473D4F" w14:textId="0F73696A"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・本に触れる機会を増やす</w:t>
                        </w:r>
                      </w:p>
                      <w:p w14:paraId="38EA3DDB" w14:textId="77777777" w:rsid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 xml:space="preserve">・多種多様な本に触れ、自分のお気に入りの本を見つける　</w:t>
                        </w:r>
                      </w:p>
                      <w:p w14:paraId="1C07E66E" w14:textId="04FEDC58"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・ことばを育む　</w:t>
                        </w:r>
                        <w:r w:rsidRPr="00FC061D">
                          <w:rPr>
                            <w:rFonts w:ascii="BIZ UDPゴシック" w:eastAsia="BIZ UDPゴシック" w:hAnsi="BIZ UDPゴシック" w:hint="eastAsia"/>
                            <w:sz w:val="20"/>
                            <w:szCs w:val="20"/>
                          </w:rPr>
                          <w:t>等</w:t>
                        </w:r>
                      </w:p>
                    </w:txbxContent>
                  </v:textbox>
                </v:shape>
                <v:shape id="テキスト ボックス 202" o:spid="_x0000_s1036" type="#_x0000_t202" style="position:absolute;left:18098;top:3634;width:19082;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" fillcolor="#deebf7" stroked="f" strokeweight=".5pt">
                  <v:textbox>
                    <w:txbxContent>
                      <w:p w14:paraId="761FBE8F" w14:textId="1EA33BA4"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知りたい</w:t>
                        </w:r>
                        <w:r w:rsidRPr="00FC061D">
                          <w:rPr>
                            <w:rFonts w:ascii="BIZ UDPゴシック" w:eastAsia="BIZ UDPゴシック" w:hAnsi="BIZ UDPゴシック" w:hint="eastAsia"/>
                            <w:sz w:val="20"/>
                            <w:szCs w:val="20"/>
                          </w:rPr>
                          <w:t>ことを本で調べる</w:t>
                        </w:r>
                      </w:p>
                      <w:p w14:paraId="3ADE616C" w14:textId="77777777"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・本の内容から新しい発見をする</w:t>
                        </w:r>
                      </w:p>
                      <w:p w14:paraId="004C2E40" w14:textId="77777777" w:rsidR="00FC061D" w:rsidRPr="00FC061D" w:rsidRDefault="00FC061D" w:rsidP="00FC061D">
                        <w:pPr>
                          <w:spacing w:line="220" w:lineRule="exact"/>
                          <w:ind w:left="2500" w:hangingChars="1250" w:hanging="25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・必要な情報を選んで活用する　等</w:t>
                        </w:r>
                      </w:p>
                    </w:txbxContent>
                  </v:textbox>
                </v:shape>
                <v:shape id="テキスト ボックス 203" o:spid="_x0000_s1037" type="#_x0000_t202" style="position:absolute;left:37907;top:3747;width:18980;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" fillcolor="#deebf7" stroked="f" strokeweight=".5pt">
                  <v:textbox>
                    <w:txbxContent>
                      <w:p w14:paraId="0D290F91"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・好きなお話や場面を共有する</w:t>
                        </w:r>
                      </w:p>
                      <w:p w14:paraId="7B46DFDC"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・好きな本を紹介する</w:t>
                        </w:r>
                      </w:p>
                      <w:p w14:paraId="6906FF0E" w14:textId="77777777" w:rsidR="00FC061D" w:rsidRPr="00CD789E" w:rsidRDefault="00FC061D" w:rsidP="00FC061D">
                        <w:pPr>
                          <w:spacing w:line="220" w:lineRule="exact"/>
                          <w:ind w:left="2400" w:hangingChars="1200" w:hanging="2400"/>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・周りの人と感動を伝え合う　等</w:t>
                        </w:r>
                      </w:p>
                    </w:txbxContent>
                  </v:textbox>
                </v:shape>
                <v:shapetype id="_x0000_t116" coordsize="21600,21600" o:spt="116" path="m3475,qx,10800,3475,21600l18125,21600qx21600,10800,18125,xe">
                  <v:stroke joinstyle="miter"/>
                  <v:path gradientshapeok="t" o:connecttype="rect" textboxrect="1018,3163,20582,18437"/>
                </v:shapetype>
                <v:shape id="フローチャート: 端子 207" o:spid="_x0000_s1038" type="#_x0000_t116" style="position:absolute;left:-5;top:-728;width:18315;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" fillcolor="#9dc3e6" stroked="f" strokeweight="1pt">
                  <v:textbox>
                    <w:txbxContent>
                      <w:p w14:paraId="0E088033" w14:textId="4ED9FBAB" w:rsidR="00FC061D" w:rsidRPr="00FC061D" w:rsidRDefault="00FC061D" w:rsidP="00FC061D">
                        <w:pPr>
                          <w:spacing w:line="220" w:lineRule="exact"/>
                          <w:rPr>
                            <w:rFonts w:ascii="BIZ UDPゴシック" w:eastAsia="BIZ UDPゴシック" w:hAnsi="BIZ UDPゴシック"/>
                            <w:b/>
                            <w:sz w:val="24"/>
                            <w:szCs w:val="24"/>
                          </w:rPr>
                        </w:pPr>
                      </w:p>
                    </w:txbxContent>
                  </v:textbox>
                </v:shape>
                <v:shape id="フローチャート: 端子 208" o:spid="_x0000_s1039" type="#_x0000_t116" style="position:absolute;left:18897;top:-609;width:1775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" fillcolor="#9dc3e6" stroked="f" strokeweight="1pt">
                  <v:textbox>
                    <w:txbxContent>
                      <w:p w14:paraId="3FB386CC" w14:textId="6AB3E568" w:rsidR="00FC061D" w:rsidRPr="008D1662" w:rsidRDefault="00FC061D" w:rsidP="00FC061D">
                        <w:pPr>
                          <w:spacing w:line="220" w:lineRule="exact"/>
                          <w:jc w:val="center"/>
                          <w:rPr>
                            <w:rFonts w:ascii="Meiryo UI" w:eastAsia="Meiryo UI" w:hAnsi="Meiryo UI"/>
                            <w:b/>
                            <w:sz w:val="16"/>
                            <w:szCs w:val="16"/>
                          </w:rPr>
                        </w:pPr>
                      </w:p>
                    </w:txbxContent>
                  </v:textbox>
                </v:shape>
                <v:shape id="フローチャート: 端子 209" o:spid="_x0000_s1040" type="#_x0000_t116" style="position:absolute;left:37013;top:-905;width:18972;height:4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" fillcolor="#9dc3e6" stroked="f" strokeweight="1pt">
                  <v:textbox>
                    <w:txbxContent>
                      <w:p w14:paraId="7325D7AC" w14:textId="3BC5B2FC" w:rsidR="00FC061D" w:rsidRPr="008D1662" w:rsidRDefault="00FC061D" w:rsidP="00FC061D">
                        <w:pPr>
                          <w:spacing w:line="220" w:lineRule="exact"/>
                          <w:jc w:val="center"/>
                          <w:rPr>
                            <w:rFonts w:ascii="Meiryo UI" w:eastAsia="Meiryo UI" w:hAnsi="Meiryo UI"/>
                            <w:b/>
                            <w:sz w:val="16"/>
                            <w:szCs w:val="16"/>
                          </w:rPr>
                        </w:pPr>
                      </w:p>
                    </w:txbxContent>
                  </v:textbox>
                </v:shape>
                <w10:wrap anchorx="margin"/>
              </v:group>
            </w:pict>
          </mc:Fallback>
        </mc:AlternateContent>
      </w:r>
      <w:r w:rsidR="008B7634" w:rsidRPr="00B718B0">
        <w:rPr>
          <w:rFonts w:ascii="BIZ UDPゴシック" w:eastAsia="BIZ UDPゴシック" w:hAnsi="BIZ UDPゴシック" w:hint="eastAsia"/>
          <w:sz w:val="22"/>
        </w:rPr>
        <w:t xml:space="preserve">　　</w:t>
      </w:r>
      <w:r w:rsidR="008B7634" w:rsidRPr="00B718B0">
        <w:rPr>
          <w:rFonts w:ascii="BIZ UDPゴシック" w:eastAsia="BIZ UDPゴシック" w:hAnsi="BIZ UDPゴシック"/>
          <w:sz w:val="22"/>
        </w:rPr>
        <w:t xml:space="preserve">   </w:t>
      </w:r>
    </w:p>
    <w:p w14:paraId="2B37D8B9" w14:textId="55416C15" w:rsidR="00FC061D" w:rsidRDefault="00FC061D"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3035008" behindDoc="0" locked="0" layoutInCell="1" allowOverlap="1" wp14:anchorId="0C750915" wp14:editId="5EB59EEA">
                <wp:simplePos x="0" y="0"/>
                <wp:positionH relativeFrom="column">
                  <wp:posOffset>4465320</wp:posOffset>
                </wp:positionH>
                <wp:positionV relativeFrom="paragraph">
                  <wp:posOffset>27305</wp:posOffset>
                </wp:positionV>
                <wp:extent cx="1699260" cy="396240"/>
                <wp:effectExtent l="0" t="0" r="0" b="3810"/>
                <wp:wrapNone/>
                <wp:docPr id="216" name="テキスト ボックス 216"/>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29CADF09" w14:textId="404BF93B"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sidR="00CD789E">
                              <w:rPr>
                                <w:rFonts w:ascii="BIZ UDPゴシック" w:eastAsia="BIZ UDPゴシック" w:hAnsi="BIZ UDPゴシック" w:hint="eastAsia"/>
                                <w:b/>
                                <w:bCs/>
                                <w:sz w:val="24"/>
                                <w:szCs w:val="24"/>
                              </w:rPr>
                              <w:t>を伝える</w:t>
                            </w:r>
                            <w:r w:rsidRPr="00FC061D">
                              <w:rPr>
                                <w:rFonts w:ascii="BIZ UDPゴシック" w:eastAsia="BIZ UDPゴシック" w:hAnsi="BIZ UDPゴシック" w:hint="eastAsia"/>
                                <w:b/>
                                <w:bCs/>
                                <w:sz w:val="24"/>
                                <w:szCs w:val="24"/>
                              </w:rPr>
                              <w:t>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50915" id="テキスト ボックス 216" o:spid="_x0000_s1041" type="#_x0000_t202" style="position:absolute;left:0;text-align:left;margin-left:351.6pt;margin-top:2.15pt;width:133.8pt;height:31.2pt;z-index:2530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" filled="f" stroked="f" strokeweight=".5pt">
                <v:textbox>
                  <w:txbxContent>
                    <w:p w14:paraId="29CADF09" w14:textId="404BF93B"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sidR="00CD789E">
                        <w:rPr>
                          <w:rFonts w:ascii="BIZ UDPゴシック" w:eastAsia="BIZ UDPゴシック" w:hAnsi="BIZ UDPゴシック" w:hint="eastAsia"/>
                          <w:b/>
                          <w:bCs/>
                          <w:sz w:val="24"/>
                          <w:szCs w:val="24"/>
                        </w:rPr>
                        <w:t>を伝える</w:t>
                      </w:r>
                      <w:r w:rsidRPr="00FC061D">
                        <w:rPr>
                          <w:rFonts w:ascii="BIZ UDPゴシック" w:eastAsia="BIZ UDPゴシック" w:hAnsi="BIZ UDPゴシック" w:hint="eastAsia"/>
                          <w:b/>
                          <w:bCs/>
                          <w:sz w:val="24"/>
                          <w:szCs w:val="24"/>
                        </w:rPr>
                        <w:t>楽しさ</w:t>
                      </w:r>
                    </w:p>
                  </w:txbxContent>
                </v:textbox>
              </v:shape>
            </w:pict>
          </mc:Fallback>
        </mc:AlternateContent>
      </w:r>
      <w:r>
        <w:rPr>
          <w:rFonts w:ascii="BIZ UDPゴシック" w:eastAsia="BIZ UDPゴシック" w:hAnsi="BIZ UDPゴシック"/>
          <w:b/>
          <w:bCs/>
          <w:noProof/>
          <w:sz w:val="22"/>
        </w:rPr>
        <mc:AlternateContent>
          <mc:Choice Requires="wps">
            <w:drawing>
              <wp:anchor distT="0" distB="0" distL="114300" distR="114300" simplePos="0" relativeHeight="253032960" behindDoc="0" locked="0" layoutInCell="1" allowOverlap="1" wp14:anchorId="3D47CA55" wp14:editId="24A55413">
                <wp:simplePos x="0" y="0"/>
                <wp:positionH relativeFrom="column">
                  <wp:posOffset>2423160</wp:posOffset>
                </wp:positionH>
                <wp:positionV relativeFrom="paragraph">
                  <wp:posOffset>32385</wp:posOffset>
                </wp:positionV>
                <wp:extent cx="1699260" cy="396240"/>
                <wp:effectExtent l="0" t="0" r="0" b="3810"/>
                <wp:wrapNone/>
                <wp:docPr id="213" name="テキスト ボックス 213"/>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68FF3D72" w14:textId="7E00D16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Pr>
                                <w:rFonts w:ascii="BIZ UDPゴシック" w:eastAsia="BIZ UDPゴシック" w:hAnsi="BIZ UDPゴシック" w:hint="eastAsia"/>
                                <w:b/>
                                <w:bCs/>
                                <w:sz w:val="24"/>
                                <w:szCs w:val="24"/>
                              </w:rPr>
                              <w:t>で学ぶ</w:t>
                            </w:r>
                            <w:r w:rsidRPr="00FC061D">
                              <w:rPr>
                                <w:rFonts w:ascii="BIZ UDPゴシック" w:eastAsia="BIZ UDPゴシック" w:hAnsi="BIZ UDPゴシック" w:hint="eastAsia"/>
                                <w:b/>
                                <w:bCs/>
                                <w:sz w:val="24"/>
                                <w:szCs w:val="24"/>
                              </w:rPr>
                              <w:t>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7CA55" id="テキスト ボックス 213" o:spid="_x0000_s1042" type="#_x0000_t202" style="position:absolute;left:0;text-align:left;margin-left:190.8pt;margin-top:2.55pt;width:133.8pt;height:31.2pt;z-index:2530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" filled="f" stroked="f" strokeweight=".5pt">
                <v:textbox>
                  <w:txbxContent>
                    <w:p w14:paraId="68FF3D72" w14:textId="7E00D16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Pr>
                          <w:rFonts w:ascii="BIZ UDPゴシック" w:eastAsia="BIZ UDPゴシック" w:hAnsi="BIZ UDPゴシック" w:hint="eastAsia"/>
                          <w:b/>
                          <w:bCs/>
                          <w:sz w:val="24"/>
                          <w:szCs w:val="24"/>
                        </w:rPr>
                        <w:t>で学ぶ</w:t>
                      </w:r>
                      <w:r w:rsidRPr="00FC061D">
                        <w:rPr>
                          <w:rFonts w:ascii="BIZ UDPゴシック" w:eastAsia="BIZ UDPゴシック" w:hAnsi="BIZ UDPゴシック" w:hint="eastAsia"/>
                          <w:b/>
                          <w:bCs/>
                          <w:sz w:val="24"/>
                          <w:szCs w:val="24"/>
                        </w:rPr>
                        <w:t>楽しさ</w:t>
                      </w:r>
                    </w:p>
                  </w:txbxContent>
                </v:textbox>
              </v:shape>
            </w:pict>
          </mc:Fallback>
        </mc:AlternateContent>
      </w:r>
      <w:r>
        <w:rPr>
          <w:rFonts w:ascii="BIZ UDPゴシック" w:eastAsia="BIZ UDPゴシック" w:hAnsi="BIZ UDPゴシック"/>
          <w:b/>
          <w:bCs/>
          <w:noProof/>
          <w:sz w:val="22"/>
        </w:rPr>
        <mc:AlternateContent>
          <mc:Choice Requires="wps">
            <w:drawing>
              <wp:anchor distT="0" distB="0" distL="114300" distR="114300" simplePos="0" relativeHeight="253029888" behindDoc="0" locked="0" layoutInCell="1" allowOverlap="1" wp14:anchorId="51C727C7" wp14:editId="327FD005">
                <wp:simplePos x="0" y="0"/>
                <wp:positionH relativeFrom="column">
                  <wp:posOffset>334645</wp:posOffset>
                </wp:positionH>
                <wp:positionV relativeFrom="paragraph">
                  <wp:posOffset>28575</wp:posOffset>
                </wp:positionV>
                <wp:extent cx="1699260" cy="396240"/>
                <wp:effectExtent l="0" t="0" r="0" b="3810"/>
                <wp:wrapNone/>
                <wp:docPr id="211" name="テキスト ボックス 211"/>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7FB64E44" w14:textId="7C76DF4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本を読む楽しさ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727C7" id="テキスト ボックス 211" o:spid="_x0000_s1043" type="#_x0000_t202" style="position:absolute;left:0;text-align:left;margin-left:26.35pt;margin-top:2.25pt;width:133.8pt;height:31.2pt;z-index:2530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" filled="f" stroked="f" strokeweight=".5pt">
                <v:textbox>
                  <w:txbxContent>
                    <w:p w14:paraId="7FB64E44" w14:textId="7C76DF4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本を読む楽しさ</w:t>
                      </w:r>
                    </w:p>
                  </w:txbxContent>
                </v:textbox>
              </v:shape>
            </w:pict>
          </mc:Fallback>
        </mc:AlternateContent>
      </w:r>
    </w:p>
    <w:p w14:paraId="4E92CCAE" w14:textId="49A6A3B6" w:rsidR="00FC061D" w:rsidRDefault="00FC061D" w:rsidP="00B718B0">
      <w:pPr>
        <w:ind w:leftChars="203" w:left="426"/>
        <w:rPr>
          <w:rFonts w:ascii="BIZ UDPゴシック" w:eastAsia="BIZ UDPゴシック" w:hAnsi="BIZ UDPゴシック"/>
          <w:b/>
          <w:bCs/>
          <w:sz w:val="22"/>
        </w:rPr>
      </w:pPr>
    </w:p>
    <w:p w14:paraId="052AEA4E" w14:textId="52DB485E" w:rsidR="00FC061D" w:rsidRDefault="00FC061D" w:rsidP="00B718B0">
      <w:pPr>
        <w:ind w:leftChars="203" w:left="426"/>
        <w:rPr>
          <w:rFonts w:ascii="BIZ UDPゴシック" w:eastAsia="BIZ UDPゴシック" w:hAnsi="BIZ UDPゴシック"/>
          <w:b/>
          <w:bCs/>
          <w:sz w:val="22"/>
        </w:rPr>
      </w:pPr>
    </w:p>
    <w:p w14:paraId="63B23F4E" w14:textId="363DCE87" w:rsidR="00FC061D" w:rsidRDefault="00FC061D" w:rsidP="00B718B0">
      <w:pPr>
        <w:ind w:leftChars="203" w:left="426"/>
        <w:rPr>
          <w:rFonts w:ascii="BIZ UDPゴシック" w:eastAsia="BIZ UDPゴシック" w:hAnsi="BIZ UDPゴシック"/>
          <w:b/>
          <w:bCs/>
          <w:sz w:val="22"/>
        </w:rPr>
      </w:pPr>
    </w:p>
    <w:p w14:paraId="78E75DE5" w14:textId="39F0081D" w:rsidR="00FC061D" w:rsidRDefault="00FC061D" w:rsidP="00B718B0">
      <w:pPr>
        <w:ind w:leftChars="203" w:left="426"/>
        <w:rPr>
          <w:rFonts w:ascii="BIZ UDPゴシック" w:eastAsia="BIZ UDPゴシック" w:hAnsi="BIZ UDPゴシック"/>
          <w:b/>
          <w:bCs/>
          <w:sz w:val="22"/>
        </w:rPr>
      </w:pPr>
    </w:p>
    <w:p w14:paraId="203376FF" w14:textId="45A55B12" w:rsidR="00FC061D" w:rsidRDefault="00CD789E" w:rsidP="00B718B0">
      <w:pPr>
        <w:ind w:leftChars="203" w:left="426"/>
        <w:rPr>
          <w:rFonts w:ascii="BIZ UDPゴシック" w:eastAsia="BIZ UDPゴシック" w:hAnsi="BIZ UDPゴシック"/>
          <w:b/>
          <w:bCs/>
          <w:sz w:val="22"/>
        </w:rPr>
      </w:pPr>
      <w:r>
        <w:rPr>
          <w:noProof/>
        </w:rPr>
        <w:drawing>
          <wp:anchor distT="0" distB="0" distL="114300" distR="114300" simplePos="0" relativeHeight="253030912" behindDoc="0" locked="0" layoutInCell="1" allowOverlap="1" wp14:anchorId="5F012631" wp14:editId="2E4AF25F">
            <wp:simplePos x="0" y="0"/>
            <wp:positionH relativeFrom="column">
              <wp:posOffset>575918</wp:posOffset>
            </wp:positionH>
            <wp:positionV relativeFrom="paragraph">
              <wp:posOffset>174249</wp:posOffset>
            </wp:positionV>
            <wp:extent cx="482615" cy="643924"/>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234" cy="6500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1776" behindDoc="0" locked="0" layoutInCell="1" allowOverlap="1" wp14:anchorId="0A998878" wp14:editId="732599B5">
            <wp:simplePos x="0" y="0"/>
            <wp:positionH relativeFrom="margin">
              <wp:align>right</wp:align>
            </wp:positionH>
            <wp:positionV relativeFrom="paragraph">
              <wp:posOffset>191770</wp:posOffset>
            </wp:positionV>
            <wp:extent cx="647700" cy="720016"/>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200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b/>
          <w:bCs/>
          <w:noProof/>
          <w:sz w:val="22"/>
        </w:rPr>
        <mc:AlternateContent>
          <mc:Choice Requires="wps">
            <w:drawing>
              <wp:anchor distT="0" distB="0" distL="114300" distR="114300" simplePos="0" relativeHeight="253038080" behindDoc="0" locked="0" layoutInCell="1" allowOverlap="1" wp14:anchorId="6DEE437E" wp14:editId="6F997677">
                <wp:simplePos x="0" y="0"/>
                <wp:positionH relativeFrom="column">
                  <wp:posOffset>3062605</wp:posOffset>
                </wp:positionH>
                <wp:positionV relativeFrom="paragraph">
                  <wp:posOffset>179705</wp:posOffset>
                </wp:positionV>
                <wp:extent cx="601980" cy="289560"/>
                <wp:effectExtent l="38100" t="0" r="7620" b="34290"/>
                <wp:wrapNone/>
                <wp:docPr id="231" name="矢印: 下 231"/>
                <wp:cNvGraphicFramePr/>
                <a:graphic xmlns:a="http://schemas.openxmlformats.org/drawingml/2006/main">
                  <a:graphicData uri="http://schemas.microsoft.com/office/word/2010/wordprocessingShape">
                    <wps:wsp>
                      <wps:cNvSpPr/>
                      <wps:spPr>
                        <a:xfrm>
                          <a:off x="0" y="0"/>
                          <a:ext cx="601980"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F5010" id="矢印: 下 231" o:spid="_x0000_s1026" type="#_x0000_t67" style="position:absolute;left:0;text-align:left;margin-left:241.15pt;margin-top:14.15pt;width:47.4pt;height:22.8pt;z-index:25303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" adj="10800" fillcolor="#4f81bd [3204]" strokecolor="#243f60 [1604]" strokeweight="2pt"/>
            </w:pict>
          </mc:Fallback>
        </mc:AlternateContent>
      </w:r>
    </w:p>
    <w:p w14:paraId="5B5BF782" w14:textId="40125054" w:rsidR="00FC061D" w:rsidRDefault="00FC061D" w:rsidP="00B718B0">
      <w:pPr>
        <w:ind w:leftChars="203" w:left="426"/>
        <w:rPr>
          <w:rFonts w:ascii="BIZ UDPゴシック" w:eastAsia="BIZ UDPゴシック" w:hAnsi="BIZ UDPゴシック"/>
          <w:b/>
          <w:bCs/>
          <w:sz w:val="22"/>
        </w:rPr>
      </w:pPr>
    </w:p>
    <w:p w14:paraId="2E40D3BA" w14:textId="366DE6EF" w:rsidR="00FC061D" w:rsidRDefault="00CD789E" w:rsidP="00B718B0">
      <w:pPr>
        <w:ind w:leftChars="203" w:left="426"/>
        <w:rPr>
          <w:rFonts w:ascii="BIZ UDPゴシック" w:eastAsia="BIZ UDPゴシック" w:hAnsi="BIZ UDPゴシック"/>
          <w:b/>
          <w:bCs/>
          <w:sz w:val="22"/>
        </w:rPr>
      </w:pPr>
      <w:r>
        <w:rPr>
          <w:rFonts w:ascii="Meiryo UI" w:eastAsia="Meiryo UI" w:hAnsi="Meiryo UI"/>
          <w:b/>
          <w:noProof/>
          <w:sz w:val="22"/>
        </w:rPr>
        <mc:AlternateContent>
          <mc:Choice Requires="wps">
            <w:drawing>
              <wp:anchor distT="0" distB="0" distL="114300" distR="114300" simplePos="0" relativeHeight="253037056" behindDoc="0" locked="0" layoutInCell="1" allowOverlap="1" wp14:anchorId="63B533CB" wp14:editId="062FCC45">
                <wp:simplePos x="0" y="0"/>
                <wp:positionH relativeFrom="margin">
                  <wp:posOffset>1683385</wp:posOffset>
                </wp:positionH>
                <wp:positionV relativeFrom="paragraph">
                  <wp:posOffset>29845</wp:posOffset>
                </wp:positionV>
                <wp:extent cx="3436620" cy="419100"/>
                <wp:effectExtent l="0" t="0" r="11430" b="19050"/>
                <wp:wrapNone/>
                <wp:docPr id="218" name="テキスト ボックス 218"/>
                <wp:cNvGraphicFramePr/>
                <a:graphic xmlns:a="http://schemas.openxmlformats.org/drawingml/2006/main">
                  <a:graphicData uri="http://schemas.microsoft.com/office/word/2010/wordprocessingShape">
                    <wps:wsp>
                      <wps:cNvSpPr txBox="1"/>
                      <wps:spPr>
                        <a:xfrm>
                          <a:off x="0" y="0"/>
                          <a:ext cx="3436620" cy="419100"/>
                        </a:xfrm>
                        <a:prstGeom prst="rect">
                          <a:avLst/>
                        </a:prstGeom>
                        <a:solidFill>
                          <a:schemeClr val="lt1"/>
                        </a:solidFill>
                        <a:ln w="6350" cap="rnd">
                          <a:solidFill>
                            <a:prstClr val="black"/>
                          </a:solidFill>
                          <a:prstDash val="sysDash"/>
                        </a:ln>
                      </wps:spPr>
                      <wps:txbx>
                        <w:txbxContent>
                          <w:p w14:paraId="15FF765B" w14:textId="77777777" w:rsidR="00CD789E" w:rsidRPr="00CD789E" w:rsidRDefault="00CD789E" w:rsidP="00CD789E">
                            <w:pPr>
                              <w:jc w:val="left"/>
                              <w:rPr>
                                <w:rFonts w:ascii="BIZ UDPゴシック" w:eastAsia="BIZ UDPゴシック" w:hAnsi="BIZ UDPゴシック"/>
                                <w:b/>
                                <w:bCs/>
                                <w:sz w:val="22"/>
                              </w:rPr>
                            </w:pPr>
                            <w:r w:rsidRPr="00CD789E">
                              <w:rPr>
                                <w:rFonts w:ascii="BIZ UDPゴシック" w:eastAsia="BIZ UDPゴシック" w:hAnsi="BIZ UDPゴシック" w:hint="eastAsia"/>
                                <w:b/>
                                <w:bCs/>
                                <w:sz w:val="22"/>
                              </w:rPr>
                              <w:t>子どもたちの発達段階に応じた取組みを進めていく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33CB" id="テキスト ボックス 218" o:spid="_x0000_s1044" type="#_x0000_t202" style="position:absolute;left:0;text-align:left;margin-left:132.55pt;margin-top:2.35pt;width:270.6pt;height:33pt;z-index:2530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" fillcolor="white [3201]" strokeweight=".5pt">
                <v:stroke dashstyle="3 1" endcap="round"/>
                <v:textbox>
                  <w:txbxContent>
                    <w:p w14:paraId="15FF765B" w14:textId="77777777" w:rsidR="00CD789E" w:rsidRPr="00CD789E" w:rsidRDefault="00CD789E" w:rsidP="00CD789E">
                      <w:pPr>
                        <w:jc w:val="left"/>
                        <w:rPr>
                          <w:rFonts w:ascii="BIZ UDPゴシック" w:eastAsia="BIZ UDPゴシック" w:hAnsi="BIZ UDPゴシック"/>
                          <w:b/>
                          <w:bCs/>
                          <w:sz w:val="22"/>
                        </w:rPr>
                      </w:pPr>
                      <w:r w:rsidRPr="00CD789E">
                        <w:rPr>
                          <w:rFonts w:ascii="BIZ UDPゴシック" w:eastAsia="BIZ UDPゴシック" w:hAnsi="BIZ UDPゴシック" w:hint="eastAsia"/>
                          <w:b/>
                          <w:bCs/>
                          <w:sz w:val="22"/>
                        </w:rPr>
                        <w:t>子どもたちの発達段階に応じた取組みを進めていく</w:t>
                      </w:r>
                    </w:p>
                  </w:txbxContent>
                </v:textbox>
                <w10:wrap anchorx="margin"/>
              </v:shape>
            </w:pict>
          </mc:Fallback>
        </mc:AlternateContent>
      </w:r>
    </w:p>
    <w:p w14:paraId="19F41CE5" w14:textId="220C95CE" w:rsidR="00FC061D" w:rsidRDefault="00E32934"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2672512" behindDoc="0" locked="0" layoutInCell="1" allowOverlap="1" wp14:anchorId="6A893517" wp14:editId="69C27BDE">
                <wp:simplePos x="0" y="0"/>
                <wp:positionH relativeFrom="margin">
                  <wp:posOffset>304800</wp:posOffset>
                </wp:positionH>
                <wp:positionV relativeFrom="paragraph">
                  <wp:posOffset>64135</wp:posOffset>
                </wp:positionV>
                <wp:extent cx="1043940"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2921F2ED" w14:textId="77777777" w:rsidR="00A93D5E" w:rsidRDefault="00A93D5E" w:rsidP="00A93D5E">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67142B2" w14:textId="77777777" w:rsidR="00A93D5E" w:rsidRDefault="00A93D5E" w:rsidP="00A93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3517" id="テキスト ボックス 27" o:spid="_x0000_s1045" type="#_x0000_t202" style="position:absolute;left:0;text-align:left;margin-left:24pt;margin-top:5.05pt;width:82.2pt;height:24pt;z-index:2526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" filled="f" stroked="f" strokeweight=".5pt">
                <v:textbox>
                  <w:txbxContent>
                    <w:p w14:paraId="2921F2ED" w14:textId="77777777" w:rsidR="00A93D5E" w:rsidRDefault="00A93D5E" w:rsidP="00A93D5E">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67142B2" w14:textId="77777777" w:rsidR="00A93D5E" w:rsidRDefault="00A93D5E" w:rsidP="00A93D5E"/>
                  </w:txbxContent>
                </v:textbox>
                <w10:wrap anchorx="margin"/>
              </v:shape>
            </w:pict>
          </mc:Fallback>
        </mc:AlternateContent>
      </w:r>
      <w:r w:rsidR="00CD789E">
        <w:rPr>
          <w:rFonts w:ascii="BIZ UDPゴシック" w:eastAsia="BIZ UDPゴシック" w:hAnsi="BIZ UDPゴシック"/>
          <w:b/>
          <w:bCs/>
          <w:noProof/>
          <w:sz w:val="22"/>
        </w:rPr>
        <mc:AlternateContent>
          <mc:Choice Requires="wps">
            <w:drawing>
              <wp:anchor distT="0" distB="0" distL="114300" distR="114300" simplePos="0" relativeHeight="252813824" behindDoc="0" locked="0" layoutInCell="1" allowOverlap="1" wp14:anchorId="53E09F42" wp14:editId="49EE2305">
                <wp:simplePos x="0" y="0"/>
                <wp:positionH relativeFrom="margin">
                  <wp:posOffset>5417820</wp:posOffset>
                </wp:positionH>
                <wp:positionV relativeFrom="paragraph">
                  <wp:posOffset>178435</wp:posOffset>
                </wp:positionV>
                <wp:extent cx="1043940" cy="304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02370D8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50DE396" w14:textId="77777777" w:rsidR="00443DF0" w:rsidRDefault="00443DF0" w:rsidP="00443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9F42" id="テキスト ボックス 19" o:spid="_x0000_s1046" type="#_x0000_t202" style="position:absolute;left:0;text-align:left;margin-left:426.6pt;margin-top:14.05pt;width:82.2pt;height:24pt;z-index:2528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" filled="f" stroked="f" strokeweight=".5pt">
                <v:textbox>
                  <w:txbxContent>
                    <w:p w14:paraId="02370D8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50DE396" w14:textId="77777777" w:rsidR="00443DF0" w:rsidRDefault="00443DF0" w:rsidP="00443DF0"/>
                  </w:txbxContent>
                </v:textbox>
                <w10:wrap anchorx="margin"/>
              </v:shape>
            </w:pict>
          </mc:Fallback>
        </mc:AlternateContent>
      </w:r>
    </w:p>
    <w:p w14:paraId="73AD1BD7" w14:textId="7E6F5CD4" w:rsidR="00FC061D" w:rsidRDefault="00CD789E" w:rsidP="00B718B0">
      <w:pPr>
        <w:ind w:leftChars="203" w:left="426"/>
        <w:rPr>
          <w:rFonts w:ascii="BIZ UDPゴシック" w:eastAsia="BIZ UDPゴシック" w:hAnsi="BIZ UDPゴシック"/>
          <w:b/>
          <w:bCs/>
          <w:sz w:val="22"/>
        </w:rPr>
      </w:pPr>
      <w:r>
        <w:rPr>
          <w:noProof/>
        </w:rPr>
        <w:drawing>
          <wp:anchor distT="0" distB="0" distL="114300" distR="114300" simplePos="0" relativeHeight="252670464" behindDoc="0" locked="0" layoutInCell="1" allowOverlap="1" wp14:anchorId="14ED77B5" wp14:editId="32790E5B">
            <wp:simplePos x="0" y="0"/>
            <wp:positionH relativeFrom="margin">
              <wp:posOffset>2826385</wp:posOffset>
            </wp:positionH>
            <wp:positionV relativeFrom="paragraph">
              <wp:posOffset>32385</wp:posOffset>
            </wp:positionV>
            <wp:extent cx="1028700" cy="6477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9162B" w14:textId="77777777" w:rsidR="00CD789E" w:rsidRDefault="00CD789E" w:rsidP="00B718B0">
      <w:pPr>
        <w:ind w:leftChars="203" w:left="426"/>
        <w:rPr>
          <w:rFonts w:ascii="BIZ UDPゴシック" w:eastAsia="BIZ UDPゴシック" w:hAnsi="BIZ UDPゴシック"/>
          <w:b/>
          <w:bCs/>
          <w:sz w:val="22"/>
        </w:rPr>
      </w:pPr>
    </w:p>
    <w:p w14:paraId="75F43057" w14:textId="16147CEC" w:rsidR="00FC061D" w:rsidRDefault="00CD789E"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2810752" behindDoc="0" locked="0" layoutInCell="1" allowOverlap="1" wp14:anchorId="487255BA" wp14:editId="394C716E">
                <wp:simplePos x="0" y="0"/>
                <wp:positionH relativeFrom="margin">
                  <wp:posOffset>2804160</wp:posOffset>
                </wp:positionH>
                <wp:positionV relativeFrom="paragraph">
                  <wp:posOffset>150495</wp:posOffset>
                </wp:positionV>
                <wp:extent cx="1043940"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07FB53A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4FC42E70" w14:textId="77777777" w:rsidR="00443DF0" w:rsidRDefault="00443DF0" w:rsidP="00443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55BA" id="テキスト ボックス 13" o:spid="_x0000_s1047" type="#_x0000_t202" style="position:absolute;left:0;text-align:left;margin-left:220.8pt;margin-top:11.85pt;width:82.2pt;height:24pt;z-index:2528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" filled="f" stroked="f" strokeweight=".5pt">
                <v:textbox>
                  <w:txbxContent>
                    <w:p w14:paraId="07FB53A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4FC42E70" w14:textId="77777777" w:rsidR="00443DF0" w:rsidRDefault="00443DF0" w:rsidP="00443DF0"/>
                  </w:txbxContent>
                </v:textbox>
                <w10:wrap anchorx="margin"/>
              </v:shape>
            </w:pict>
          </mc:Fallback>
        </mc:AlternateContent>
      </w:r>
    </w:p>
    <w:p w14:paraId="44338B21" w14:textId="1033401A" w:rsidR="00A86858" w:rsidRPr="00B718B0" w:rsidRDefault="00A86858" w:rsidP="00B718B0">
      <w:pPr>
        <w:ind w:leftChars="203" w:left="426"/>
        <w:rPr>
          <w:rFonts w:ascii="BIZ UDPゴシック" w:eastAsia="BIZ UDPゴシック" w:hAnsi="BIZ UDPゴシック"/>
          <w:b/>
          <w:bCs/>
          <w:sz w:val="22"/>
        </w:rPr>
      </w:pPr>
      <w:r w:rsidRPr="00B718B0">
        <w:rPr>
          <w:rFonts w:ascii="BIZ UDPゴシック" w:eastAsia="BIZ UDPゴシック" w:hAnsi="BIZ UDPゴシック" w:hint="eastAsia"/>
          <w:b/>
          <w:bCs/>
          <w:sz w:val="22"/>
        </w:rPr>
        <w:lastRenderedPageBreak/>
        <w:t>１．</w:t>
      </w:r>
      <w:r w:rsidR="00D97CE3" w:rsidRPr="00B718B0">
        <w:rPr>
          <w:rFonts w:ascii="BIZ UDPゴシック" w:eastAsia="BIZ UDPゴシック" w:hAnsi="BIZ UDPゴシック" w:hint="eastAsia"/>
          <w:b/>
          <w:bCs/>
          <w:sz w:val="22"/>
        </w:rPr>
        <w:t>本を</w:t>
      </w:r>
      <w:r w:rsidRPr="00B718B0">
        <w:rPr>
          <w:rFonts w:ascii="BIZ UDPゴシック" w:eastAsia="BIZ UDPゴシック" w:hAnsi="BIZ UDPゴシック" w:hint="eastAsia"/>
          <w:b/>
          <w:bCs/>
          <w:sz w:val="22"/>
        </w:rPr>
        <w:t>読む</w:t>
      </w:r>
      <w:r w:rsidR="00D97CE3" w:rsidRPr="00B718B0">
        <w:rPr>
          <w:rFonts w:ascii="BIZ UDPゴシック" w:eastAsia="BIZ UDPゴシック" w:hAnsi="BIZ UDPゴシック" w:hint="eastAsia"/>
          <w:b/>
          <w:bCs/>
          <w:sz w:val="22"/>
        </w:rPr>
        <w:t>楽しさ</w:t>
      </w:r>
    </w:p>
    <w:p w14:paraId="0753B861" w14:textId="5F4683EE" w:rsidR="0054503A" w:rsidRPr="00B718B0" w:rsidRDefault="00613841" w:rsidP="00B718B0">
      <w:pPr>
        <w:ind w:leftChars="202" w:left="424" w:firstLineChars="106" w:firstLine="233"/>
        <w:rPr>
          <w:rFonts w:ascii="BIZ UDPゴシック" w:eastAsia="BIZ UDPゴシック" w:hAnsi="BIZ UDPゴシック"/>
          <w:sz w:val="22"/>
        </w:rPr>
      </w:pPr>
      <w:r w:rsidRPr="00B718B0">
        <w:rPr>
          <w:rFonts w:ascii="BIZ UDPゴシック" w:eastAsia="BIZ UDPゴシック" w:hAnsi="BIZ UDPゴシック" w:hint="eastAsia"/>
          <w:sz w:val="22"/>
        </w:rPr>
        <w:t>さまざまな種類の本に出合い、本を読むこと、読んでもらうことの楽しさを知り、本に対</w:t>
      </w:r>
      <w:r w:rsidR="006D78E1" w:rsidRPr="00B718B0">
        <w:rPr>
          <w:rFonts w:ascii="BIZ UDPゴシック" w:eastAsia="BIZ UDPゴシック" w:hAnsi="BIZ UDPゴシック" w:hint="eastAsia"/>
          <w:sz w:val="22"/>
        </w:rPr>
        <w:t>する</w:t>
      </w:r>
      <w:r w:rsidRPr="00B718B0">
        <w:rPr>
          <w:rFonts w:ascii="BIZ UDPゴシック" w:eastAsia="BIZ UDPゴシック" w:hAnsi="BIZ UDPゴシック" w:hint="eastAsia"/>
          <w:sz w:val="22"/>
        </w:rPr>
        <w:t>興味・関心を深め</w:t>
      </w:r>
      <w:r w:rsidR="006D78E1" w:rsidRPr="00B718B0">
        <w:rPr>
          <w:rFonts w:ascii="BIZ UDPゴシック" w:eastAsia="BIZ UDPゴシック" w:hAnsi="BIZ UDPゴシック" w:hint="eastAsia"/>
          <w:sz w:val="22"/>
        </w:rPr>
        <w:t>ます。</w:t>
      </w:r>
      <w:r w:rsidR="00DB2620" w:rsidRPr="00B718B0">
        <w:rPr>
          <w:rFonts w:ascii="BIZ UDPゴシック" w:eastAsia="BIZ UDPゴシック" w:hAnsi="BIZ UDPゴシック" w:hint="eastAsia"/>
          <w:sz w:val="22"/>
        </w:rPr>
        <w:t>そして</w:t>
      </w:r>
      <w:r w:rsidR="006D78E1" w:rsidRPr="00B718B0">
        <w:rPr>
          <w:rFonts w:ascii="BIZ UDPゴシック" w:eastAsia="BIZ UDPゴシック" w:hAnsi="BIZ UDPゴシック" w:hint="eastAsia"/>
          <w:sz w:val="22"/>
        </w:rPr>
        <w:t>自分のお気に入りの本や作者を見つけたり、いろいろなジャンルの本を読めるようになったりと、読書の楽しさを</w:t>
      </w:r>
      <w:r w:rsidR="0054503A" w:rsidRPr="00B718B0">
        <w:rPr>
          <w:rFonts w:ascii="BIZ UDPゴシック" w:eastAsia="BIZ UDPゴシック" w:hAnsi="BIZ UDPゴシック" w:hint="eastAsia"/>
          <w:sz w:val="22"/>
        </w:rPr>
        <w:t>実感すること</w:t>
      </w:r>
      <w:r w:rsidR="006D78E1" w:rsidRPr="00B718B0">
        <w:rPr>
          <w:rFonts w:ascii="BIZ UDPゴシック" w:eastAsia="BIZ UDPゴシック" w:hAnsi="BIZ UDPゴシック" w:hint="eastAsia"/>
          <w:sz w:val="22"/>
        </w:rPr>
        <w:t>で、</w:t>
      </w:r>
      <w:r w:rsidR="0054503A" w:rsidRPr="00B718B0">
        <w:rPr>
          <w:rFonts w:ascii="BIZ UDPゴシック" w:eastAsia="BIZ UDPゴシック" w:hAnsi="BIZ UDPゴシック" w:hint="eastAsia"/>
          <w:sz w:val="22"/>
        </w:rPr>
        <w:t>「新しい発見」や「感動」「いろいろな人の考え方に触れる」など、本の持つ魅力を認識し、また次の本との出合いに</w:t>
      </w:r>
      <w:r w:rsidR="00F54708" w:rsidRPr="00B718B0">
        <w:rPr>
          <w:rFonts w:ascii="BIZ UDPゴシック" w:eastAsia="BIZ UDPゴシック" w:hAnsi="BIZ UDPゴシック" w:hint="eastAsia"/>
          <w:sz w:val="22"/>
        </w:rPr>
        <w:t>つな</w:t>
      </w:r>
      <w:r w:rsidR="0054503A" w:rsidRPr="00B718B0">
        <w:rPr>
          <w:rFonts w:ascii="BIZ UDPゴシック" w:eastAsia="BIZ UDPゴシック" w:hAnsi="BIZ UDPゴシック" w:hint="eastAsia"/>
          <w:sz w:val="22"/>
        </w:rPr>
        <w:t>げていくことができます。読書の魅力を知っている子どもは、多様な選択肢のある生活の中で、一時的に読書から離れることがあっても、興味や必要性が生じたときに</w:t>
      </w:r>
      <w:r w:rsidR="00310C35" w:rsidRPr="00B718B0">
        <w:rPr>
          <w:rFonts w:ascii="BIZ UDPゴシック" w:eastAsia="BIZ UDPゴシック" w:hAnsi="BIZ UDPゴシック" w:hint="eastAsia"/>
          <w:sz w:val="22"/>
        </w:rPr>
        <w:t>、</w:t>
      </w:r>
      <w:r w:rsidR="0054503A" w:rsidRPr="00B718B0">
        <w:rPr>
          <w:rFonts w:ascii="BIZ UDPゴシック" w:eastAsia="BIZ UDPゴシック" w:hAnsi="BIZ UDPゴシック" w:hint="eastAsia"/>
          <w:sz w:val="22"/>
        </w:rPr>
        <w:t>気軽に本を開くことができます。</w:t>
      </w:r>
    </w:p>
    <w:p w14:paraId="162283EB" w14:textId="54BAC6A1" w:rsidR="00A86858" w:rsidRPr="00B718B0" w:rsidRDefault="0054503A" w:rsidP="00B718B0">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そのためには、子どもの身近な場所で本と出合う環境を整えることが大切です。例えば</w:t>
      </w:r>
      <w:r w:rsidR="00DB2620" w:rsidRPr="00B718B0">
        <w:rPr>
          <w:rFonts w:ascii="BIZ UDPゴシック" w:eastAsia="BIZ UDPゴシック" w:hAnsi="BIZ UDPゴシック" w:hint="eastAsia"/>
          <w:sz w:val="22"/>
        </w:rPr>
        <w:t>保護者などまわりの大人からの本の読み聞かせや、</w:t>
      </w:r>
      <w:r w:rsidRPr="00B718B0">
        <w:rPr>
          <w:rFonts w:ascii="BIZ UDPゴシック" w:eastAsia="BIZ UDPゴシック" w:hAnsi="BIZ UDPゴシック" w:hint="eastAsia"/>
          <w:sz w:val="22"/>
        </w:rPr>
        <w:t>先生や</w:t>
      </w:r>
      <w:r w:rsidR="00DB2620" w:rsidRPr="00B718B0">
        <w:rPr>
          <w:rFonts w:ascii="BIZ UDPゴシック" w:eastAsia="BIZ UDPゴシック" w:hAnsi="BIZ UDPゴシック" w:hint="eastAsia"/>
          <w:sz w:val="22"/>
        </w:rPr>
        <w:t>友達からのお</w:t>
      </w:r>
      <w:r w:rsidR="00AE400A" w:rsidRPr="00B718B0">
        <w:rPr>
          <w:rFonts w:ascii="BIZ UDPゴシック" w:eastAsia="BIZ UDPゴシック" w:hAnsi="BIZ UDPゴシック" w:hint="eastAsia"/>
          <w:sz w:val="22"/>
        </w:rPr>
        <w:t>すす</w:t>
      </w:r>
      <w:r w:rsidR="00DB2620" w:rsidRPr="00B718B0">
        <w:rPr>
          <w:rFonts w:ascii="BIZ UDPゴシック" w:eastAsia="BIZ UDPゴシック" w:hAnsi="BIZ UDPゴシック" w:hint="eastAsia"/>
          <w:sz w:val="22"/>
        </w:rPr>
        <w:t>めの本の紹介、インターネットやメディアを通し</w:t>
      </w:r>
      <w:r w:rsidR="00310C35" w:rsidRPr="00B718B0">
        <w:rPr>
          <w:rFonts w:ascii="BIZ UDPゴシック" w:eastAsia="BIZ UDPゴシック" w:hAnsi="BIZ UDPゴシック" w:hint="eastAsia"/>
          <w:sz w:val="22"/>
        </w:rPr>
        <w:t>た</w:t>
      </w:r>
      <w:r w:rsidR="000F6855" w:rsidRPr="00B718B0">
        <w:rPr>
          <w:rFonts w:ascii="BIZ UDPゴシック" w:eastAsia="BIZ UDPゴシック" w:hAnsi="BIZ UDPゴシック" w:hint="eastAsia"/>
          <w:sz w:val="22"/>
        </w:rPr>
        <w:t>本の紹介</w:t>
      </w:r>
      <w:r w:rsidRPr="00B718B0">
        <w:rPr>
          <w:rFonts w:ascii="BIZ UDPゴシック" w:eastAsia="BIZ UDPゴシック" w:hAnsi="BIZ UDPゴシック" w:hint="eastAsia"/>
          <w:sz w:val="22"/>
        </w:rPr>
        <w:t>等</w:t>
      </w:r>
      <w:r w:rsidR="00DB2620" w:rsidRPr="00B718B0">
        <w:rPr>
          <w:rFonts w:ascii="BIZ UDPゴシック" w:eastAsia="BIZ UDPゴシック" w:hAnsi="BIZ UDPゴシック" w:hint="eastAsia"/>
          <w:sz w:val="22"/>
        </w:rPr>
        <w:t>、子ども一人一人がそれぞれ興味・関心を示すものに応じて、本を読みたいと思う気持ちへ導くことが重要です。</w:t>
      </w:r>
    </w:p>
    <w:p w14:paraId="2B1E82AA" w14:textId="0C0F1570" w:rsidR="00DB2620" w:rsidRPr="00B718B0" w:rsidRDefault="0054503A" w:rsidP="00A93D5E">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また</w:t>
      </w:r>
      <w:r w:rsidR="00310C35" w:rsidRPr="00B718B0">
        <w:rPr>
          <w:rFonts w:ascii="BIZ UDPゴシック" w:eastAsia="BIZ UDPゴシック" w:hAnsi="BIZ UDPゴシック" w:hint="eastAsia"/>
          <w:sz w:val="22"/>
        </w:rPr>
        <w:t>同時に、多様な子どもたちに対応した取組みを行うことも重要です。「</w:t>
      </w:r>
      <w:r w:rsidR="00DB2620" w:rsidRPr="00B718B0">
        <w:rPr>
          <w:rFonts w:ascii="BIZ UDPゴシック" w:eastAsia="BIZ UDPゴシック" w:hAnsi="BIZ UDPゴシック" w:hint="eastAsia"/>
          <w:sz w:val="22"/>
        </w:rPr>
        <w:t>ことば」を理解すること、自分で本を読めるようになることなど、理解で</w:t>
      </w:r>
      <w:r w:rsidRPr="00B718B0">
        <w:rPr>
          <w:rFonts w:ascii="BIZ UDPゴシック" w:eastAsia="BIZ UDPゴシック" w:hAnsi="BIZ UDPゴシック" w:hint="eastAsia"/>
          <w:sz w:val="22"/>
        </w:rPr>
        <w:t>き</w:t>
      </w:r>
      <w:r w:rsidR="00DB2620" w:rsidRPr="00B718B0">
        <w:rPr>
          <w:rFonts w:ascii="BIZ UDPゴシック" w:eastAsia="BIZ UDPゴシック" w:hAnsi="BIZ UDPゴシック" w:hint="eastAsia"/>
          <w:sz w:val="22"/>
        </w:rPr>
        <w:t>る「ことば」の量を増やし</w:t>
      </w:r>
      <w:r w:rsidR="00310C35"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すべての子どもが</w:t>
      </w:r>
      <w:r w:rsidR="00310C35" w:rsidRPr="00B718B0">
        <w:rPr>
          <w:rFonts w:ascii="BIZ UDPゴシック" w:eastAsia="BIZ UDPゴシック" w:hAnsi="BIZ UDPゴシック" w:hint="eastAsia"/>
          <w:sz w:val="22"/>
        </w:rPr>
        <w:t>読書に親しむことができる支援と取組みが必要です。</w:t>
      </w:r>
    </w:p>
    <w:p w14:paraId="614FBB9D" w14:textId="748E5A75" w:rsidR="00A93D5E" w:rsidRDefault="00A93D5E" w:rsidP="00A86858">
      <w:pPr>
        <w:ind w:left="880" w:hangingChars="400" w:hanging="880"/>
        <w:rPr>
          <w:rFonts w:ascii="BIZ UDPゴシック" w:eastAsia="BIZ UDPゴシック" w:hAnsi="BIZ UDPゴシック"/>
          <w:b/>
          <w:bCs/>
          <w:sz w:val="22"/>
        </w:rPr>
      </w:pPr>
    </w:p>
    <w:p w14:paraId="14313EAE" w14:textId="77777777" w:rsidR="004C4E42" w:rsidRDefault="004C4E42" w:rsidP="00A86858">
      <w:pPr>
        <w:ind w:left="880" w:hangingChars="400" w:hanging="880"/>
        <w:rPr>
          <w:rFonts w:ascii="BIZ UDPゴシック" w:eastAsia="BIZ UDPゴシック" w:hAnsi="BIZ UDPゴシック"/>
          <w:b/>
          <w:bCs/>
          <w:sz w:val="22"/>
        </w:rPr>
      </w:pPr>
    </w:p>
    <w:p w14:paraId="334EDA6A" w14:textId="3490C84C" w:rsidR="00A86858" w:rsidRPr="00B718B0" w:rsidRDefault="00A86858" w:rsidP="00A86858">
      <w:pPr>
        <w:ind w:left="880" w:hangingChars="400" w:hanging="880"/>
        <w:rPr>
          <w:rFonts w:ascii="BIZ UDPゴシック" w:eastAsia="BIZ UDPゴシック" w:hAnsi="BIZ UDPゴシック"/>
          <w:b/>
          <w:bCs/>
          <w:sz w:val="22"/>
        </w:rPr>
      </w:pPr>
      <w:r w:rsidRPr="00B718B0">
        <w:rPr>
          <w:rFonts w:ascii="BIZ UDPゴシック" w:eastAsia="BIZ UDPゴシック" w:hAnsi="BIZ UDPゴシック" w:hint="eastAsia"/>
          <w:b/>
          <w:bCs/>
          <w:sz w:val="22"/>
        </w:rPr>
        <w:t xml:space="preserve">　　　　２．</w:t>
      </w:r>
      <w:r w:rsidR="00D97CE3" w:rsidRPr="00B718B0">
        <w:rPr>
          <w:rFonts w:ascii="BIZ UDPゴシック" w:eastAsia="BIZ UDPゴシック" w:hAnsi="BIZ UDPゴシック" w:hint="eastAsia"/>
          <w:b/>
          <w:bCs/>
          <w:sz w:val="22"/>
        </w:rPr>
        <w:t>本で</w:t>
      </w:r>
      <w:r w:rsidRPr="00B718B0">
        <w:rPr>
          <w:rFonts w:ascii="BIZ UDPゴシック" w:eastAsia="BIZ UDPゴシック" w:hAnsi="BIZ UDPゴシック" w:hint="eastAsia"/>
          <w:b/>
          <w:bCs/>
          <w:sz w:val="22"/>
        </w:rPr>
        <w:t>学ぶ</w:t>
      </w:r>
      <w:r w:rsidR="00D97CE3" w:rsidRPr="00B718B0">
        <w:rPr>
          <w:rFonts w:ascii="BIZ UDPゴシック" w:eastAsia="BIZ UDPゴシック" w:hAnsi="BIZ UDPゴシック" w:hint="eastAsia"/>
          <w:b/>
          <w:bCs/>
          <w:sz w:val="22"/>
        </w:rPr>
        <w:t>楽しさ</w:t>
      </w:r>
    </w:p>
    <w:p w14:paraId="77F1E70B" w14:textId="1196A5A8" w:rsidR="00931C04" w:rsidRPr="00B718B0" w:rsidRDefault="000F6855" w:rsidP="00A93D5E">
      <w:pPr>
        <w:ind w:leftChars="202" w:left="424" w:firstLineChars="106" w:firstLine="233"/>
        <w:rPr>
          <w:rFonts w:ascii="BIZ UDPゴシック" w:eastAsia="BIZ UDPゴシック" w:hAnsi="BIZ UDPゴシック"/>
          <w:sz w:val="22"/>
        </w:rPr>
      </w:pPr>
      <w:r w:rsidRPr="00B718B0">
        <w:rPr>
          <w:rFonts w:ascii="BIZ UDPゴシック" w:eastAsia="BIZ UDPゴシック" w:hAnsi="BIZ UDPゴシック" w:hint="eastAsia"/>
          <w:sz w:val="22"/>
        </w:rPr>
        <w:t>分からないことや知りたいことがあったときに、本を開いて調べることは、自らの知識を広げ、考えを深め、問題を解決しようとする資質・能力の向上につながります。本</w:t>
      </w:r>
      <w:r w:rsidR="00271A3E" w:rsidRPr="00B718B0">
        <w:rPr>
          <w:rFonts w:ascii="BIZ UDPゴシック" w:eastAsia="BIZ UDPゴシック" w:hAnsi="BIZ UDPゴシック" w:hint="eastAsia"/>
          <w:sz w:val="22"/>
        </w:rPr>
        <w:t>に</w:t>
      </w:r>
      <w:r w:rsidRPr="00B718B0">
        <w:rPr>
          <w:rFonts w:ascii="BIZ UDPゴシック" w:eastAsia="BIZ UDPゴシック" w:hAnsi="BIZ UDPゴシック" w:hint="eastAsia"/>
          <w:sz w:val="22"/>
        </w:rPr>
        <w:t>はたくさんの人の知恵や知識がつまっており、</w:t>
      </w:r>
      <w:r w:rsidR="00271A3E" w:rsidRPr="00B718B0">
        <w:rPr>
          <w:rFonts w:ascii="BIZ UDPゴシック" w:eastAsia="BIZ UDPゴシック" w:hAnsi="BIZ UDPゴシック" w:hint="eastAsia"/>
          <w:sz w:val="22"/>
        </w:rPr>
        <w:t>読書を通してそれを自分の学びにすることができます。そしてこのように自分でうまく答えを導き出した経験は、自信となり、喜びとなり、充実感をもたらせてくれます。また</w:t>
      </w:r>
      <w:r w:rsidR="00931C04" w:rsidRPr="00B718B0">
        <w:rPr>
          <w:rFonts w:ascii="BIZ UDPゴシック" w:eastAsia="BIZ UDPゴシック" w:hAnsi="BIZ UDPゴシック" w:hint="eastAsia"/>
          <w:sz w:val="22"/>
        </w:rPr>
        <w:t>その中で新たな発見もあり、学びが広がっていくこともあるでしょう。たくさんの情報から、今自分に本当に必要な情報を選んで活用する力も身につきます。</w:t>
      </w:r>
      <w:r w:rsidRPr="00B718B0">
        <w:rPr>
          <w:rFonts w:ascii="BIZ UDPゴシック" w:eastAsia="BIZ UDPゴシック" w:hAnsi="BIZ UDPゴシック" w:hint="eastAsia"/>
          <w:sz w:val="22"/>
        </w:rPr>
        <w:t>読書は、感動や新たな知識を得るだけでなく、社会の中で生きていく様々な力を育</w:t>
      </w:r>
      <w:r w:rsidR="00931C04" w:rsidRPr="00B718B0">
        <w:rPr>
          <w:rFonts w:ascii="BIZ UDPゴシック" w:eastAsia="BIZ UDPゴシック" w:hAnsi="BIZ UDPゴシック" w:hint="eastAsia"/>
          <w:sz w:val="22"/>
        </w:rPr>
        <w:t>むことができます。</w:t>
      </w:r>
    </w:p>
    <w:p w14:paraId="41827914" w14:textId="147349F1" w:rsidR="00A86858" w:rsidRPr="00B718B0" w:rsidRDefault="00931C04" w:rsidP="00A93D5E">
      <w:pPr>
        <w:ind w:leftChars="202" w:left="424" w:firstLineChars="100" w:firstLine="220"/>
        <w:rPr>
          <w:rFonts w:ascii="BIZ UDPゴシック" w:eastAsia="BIZ UDPゴシック" w:hAnsi="BIZ UDPゴシック"/>
          <w:b/>
          <w:bCs/>
          <w:sz w:val="22"/>
        </w:rPr>
      </w:pPr>
      <w:r w:rsidRPr="00B718B0">
        <w:rPr>
          <w:rFonts w:ascii="BIZ UDPゴシック" w:eastAsia="BIZ UDPゴシック" w:hAnsi="BIZ UDPゴシック" w:hint="eastAsia"/>
          <w:sz w:val="22"/>
        </w:rPr>
        <w:t>家庭や学校、地域が協力して、</w:t>
      </w:r>
      <w:r w:rsidR="000F6855" w:rsidRPr="00B718B0">
        <w:rPr>
          <w:rFonts w:ascii="BIZ UDPゴシック" w:eastAsia="BIZ UDPゴシック" w:hAnsi="BIZ UDPゴシック" w:hint="eastAsia"/>
          <w:sz w:val="22"/>
        </w:rPr>
        <w:t>子どもが自分の目的に応じた本を探し、そこから</w:t>
      </w:r>
      <w:r w:rsidR="00BF34A2" w:rsidRPr="00B718B0">
        <w:rPr>
          <w:rFonts w:ascii="BIZ UDPゴシック" w:eastAsia="BIZ UDPゴシック" w:hAnsi="BIZ UDPゴシック" w:hint="eastAsia"/>
          <w:sz w:val="22"/>
        </w:rPr>
        <w:t>情報を読み取って学ぶ</w:t>
      </w:r>
      <w:r w:rsidR="000F6855" w:rsidRPr="00B718B0">
        <w:rPr>
          <w:rFonts w:ascii="BIZ UDPゴシック" w:eastAsia="BIZ UDPゴシック" w:hAnsi="BIZ UDPゴシック" w:hint="eastAsia"/>
          <w:sz w:val="22"/>
        </w:rPr>
        <w:t>力をつけて</w:t>
      </w:r>
      <w:r w:rsidR="00BF34A2" w:rsidRPr="00B718B0">
        <w:rPr>
          <w:rFonts w:ascii="BIZ UDPゴシック" w:eastAsia="BIZ UDPゴシック" w:hAnsi="BIZ UDPゴシック" w:hint="eastAsia"/>
          <w:sz w:val="22"/>
        </w:rPr>
        <w:t>い</w:t>
      </w:r>
      <w:r w:rsidR="000F6855" w:rsidRPr="00B718B0">
        <w:rPr>
          <w:rFonts w:ascii="BIZ UDPゴシック" w:eastAsia="BIZ UDPゴシック" w:hAnsi="BIZ UDPゴシック" w:hint="eastAsia"/>
          <w:sz w:val="22"/>
        </w:rPr>
        <w:t>くことができるような環境を整えることが重要です。</w:t>
      </w:r>
    </w:p>
    <w:p w14:paraId="3C1E6445" w14:textId="403E5C92" w:rsidR="00A93D5E" w:rsidRDefault="00A93D5E" w:rsidP="00A86858">
      <w:pPr>
        <w:ind w:left="880" w:hangingChars="400" w:hanging="880"/>
        <w:rPr>
          <w:rFonts w:ascii="BIZ UDPゴシック" w:eastAsia="BIZ UDPゴシック" w:hAnsi="BIZ UDPゴシック"/>
          <w:b/>
          <w:bCs/>
          <w:sz w:val="22"/>
        </w:rPr>
      </w:pPr>
    </w:p>
    <w:p w14:paraId="33723231" w14:textId="77777777" w:rsidR="004C4E42" w:rsidRPr="00B718B0" w:rsidRDefault="004C4E42" w:rsidP="00A86858">
      <w:pPr>
        <w:ind w:left="880" w:hangingChars="400" w:hanging="880"/>
        <w:rPr>
          <w:rFonts w:ascii="BIZ UDPゴシック" w:eastAsia="BIZ UDPゴシック" w:hAnsi="BIZ UDPゴシック"/>
          <w:b/>
          <w:bCs/>
          <w:sz w:val="22"/>
        </w:rPr>
      </w:pPr>
    </w:p>
    <w:p w14:paraId="78E3D12F" w14:textId="45C9F816" w:rsidR="00A86858" w:rsidRPr="00B718B0" w:rsidRDefault="00A86858" w:rsidP="00A86858">
      <w:pPr>
        <w:ind w:left="880" w:hangingChars="400" w:hanging="880"/>
        <w:rPr>
          <w:rFonts w:ascii="BIZ UDPゴシック" w:eastAsia="BIZ UDPゴシック" w:hAnsi="BIZ UDPゴシック"/>
          <w:b/>
          <w:bCs/>
          <w:sz w:val="22"/>
        </w:rPr>
      </w:pPr>
      <w:r w:rsidRPr="00B718B0">
        <w:rPr>
          <w:rFonts w:ascii="BIZ UDPゴシック" w:eastAsia="BIZ UDPゴシック" w:hAnsi="BIZ UDPゴシック" w:hint="eastAsia"/>
          <w:b/>
          <w:bCs/>
          <w:sz w:val="22"/>
        </w:rPr>
        <w:t xml:space="preserve">　　　　３．</w:t>
      </w:r>
      <w:r w:rsidR="00D97CE3" w:rsidRPr="00B718B0">
        <w:rPr>
          <w:rFonts w:ascii="BIZ UDPゴシック" w:eastAsia="BIZ UDPゴシック" w:hAnsi="BIZ UDPゴシック" w:hint="eastAsia"/>
          <w:b/>
          <w:bCs/>
          <w:sz w:val="22"/>
        </w:rPr>
        <w:t>本を</w:t>
      </w:r>
      <w:r w:rsidRPr="00B718B0">
        <w:rPr>
          <w:rFonts w:ascii="BIZ UDPゴシック" w:eastAsia="BIZ UDPゴシック" w:hAnsi="BIZ UDPゴシック" w:hint="eastAsia"/>
          <w:b/>
          <w:bCs/>
          <w:sz w:val="22"/>
        </w:rPr>
        <w:t>伝える</w:t>
      </w:r>
      <w:r w:rsidR="00D97CE3" w:rsidRPr="00B718B0">
        <w:rPr>
          <w:rFonts w:ascii="BIZ UDPゴシック" w:eastAsia="BIZ UDPゴシック" w:hAnsi="BIZ UDPゴシック" w:hint="eastAsia"/>
          <w:b/>
          <w:bCs/>
          <w:sz w:val="22"/>
        </w:rPr>
        <w:t>楽しさ</w:t>
      </w:r>
    </w:p>
    <w:p w14:paraId="4A6A7C4B" w14:textId="4957C297" w:rsidR="008E21AB" w:rsidRPr="00B718B0" w:rsidRDefault="008E21AB" w:rsidP="00A93D5E">
      <w:pPr>
        <w:ind w:leftChars="203" w:left="426"/>
        <w:rPr>
          <w:rFonts w:ascii="BIZ UDPゴシック" w:eastAsia="BIZ UDPゴシック" w:hAnsi="BIZ UDPゴシック"/>
          <w:sz w:val="22"/>
        </w:rPr>
      </w:pPr>
      <w:r w:rsidRPr="00B718B0">
        <w:rPr>
          <w:rFonts w:ascii="BIZ UDPゴシック" w:eastAsia="BIZ UDPゴシック" w:hAnsi="BIZ UDPゴシック" w:hint="eastAsia"/>
          <w:b/>
          <w:bCs/>
          <w:sz w:val="22"/>
        </w:rPr>
        <w:t xml:space="preserve">　</w:t>
      </w:r>
      <w:r w:rsidRPr="00B718B0">
        <w:rPr>
          <w:rFonts w:ascii="BIZ UDPゴシック" w:eastAsia="BIZ UDPゴシック" w:hAnsi="BIZ UDPゴシック" w:hint="eastAsia"/>
          <w:sz w:val="22"/>
        </w:rPr>
        <w:t>感動したお話、おもしろかった場面、新たに発見したこと等、本を読むことを通して感じた自分の気持ちや</w:t>
      </w:r>
      <w:r w:rsidR="00AE400A" w:rsidRPr="00B718B0">
        <w:rPr>
          <w:rFonts w:ascii="BIZ UDPゴシック" w:eastAsia="BIZ UDPゴシック" w:hAnsi="BIZ UDPゴシック" w:hint="eastAsia"/>
          <w:sz w:val="22"/>
        </w:rPr>
        <w:t>、調べて分かったことを、</w:t>
      </w:r>
      <w:r w:rsidRPr="00B718B0">
        <w:rPr>
          <w:rFonts w:ascii="BIZ UDPゴシック" w:eastAsia="BIZ UDPゴシック" w:hAnsi="BIZ UDPゴシック" w:hint="eastAsia"/>
          <w:sz w:val="22"/>
        </w:rPr>
        <w:t>さまざまな</w:t>
      </w:r>
      <w:r w:rsidR="004B56F6" w:rsidRPr="00B718B0">
        <w:rPr>
          <w:rFonts w:ascii="BIZ UDPゴシック" w:eastAsia="BIZ UDPゴシック" w:hAnsi="BIZ UDPゴシック" w:hint="eastAsia"/>
          <w:sz w:val="22"/>
        </w:rPr>
        <w:t>形</w:t>
      </w:r>
      <w:r w:rsidRPr="00B718B0">
        <w:rPr>
          <w:rFonts w:ascii="BIZ UDPゴシック" w:eastAsia="BIZ UDPゴシック" w:hAnsi="BIZ UDPゴシック" w:hint="eastAsia"/>
          <w:sz w:val="22"/>
        </w:rPr>
        <w:t>で共有し</w:t>
      </w:r>
      <w:r w:rsidR="0014277E" w:rsidRPr="00B718B0">
        <w:rPr>
          <w:rFonts w:ascii="BIZ UDPゴシック" w:eastAsia="BIZ UDPゴシック" w:hAnsi="BIZ UDPゴシック" w:hint="eastAsia"/>
          <w:sz w:val="22"/>
        </w:rPr>
        <w:t>、周りの人に伝えることは、自分の</w:t>
      </w:r>
      <w:r w:rsidR="00AE400A" w:rsidRPr="00B718B0">
        <w:rPr>
          <w:rFonts w:ascii="BIZ UDPゴシック" w:eastAsia="BIZ UDPゴシック" w:hAnsi="BIZ UDPゴシック" w:hint="eastAsia"/>
          <w:sz w:val="22"/>
        </w:rPr>
        <w:t>考えや</w:t>
      </w:r>
      <w:r w:rsidR="0014277E" w:rsidRPr="00B718B0">
        <w:rPr>
          <w:rFonts w:ascii="BIZ UDPゴシック" w:eastAsia="BIZ UDPゴシック" w:hAnsi="BIZ UDPゴシック" w:hint="eastAsia"/>
          <w:sz w:val="22"/>
        </w:rPr>
        <w:t>気持ちを表現し、コミュニケーション能力や論理的思考力、主体性を育むことにつながります。また自分の</w:t>
      </w:r>
      <w:r w:rsidR="00AE400A" w:rsidRPr="00B718B0">
        <w:rPr>
          <w:rFonts w:ascii="BIZ UDPゴシック" w:eastAsia="BIZ UDPゴシック" w:hAnsi="BIZ UDPゴシック" w:hint="eastAsia"/>
          <w:sz w:val="22"/>
        </w:rPr>
        <w:t>思いや</w:t>
      </w:r>
      <w:r w:rsidR="0014277E" w:rsidRPr="00B718B0">
        <w:rPr>
          <w:rFonts w:ascii="BIZ UDPゴシック" w:eastAsia="BIZ UDPゴシック" w:hAnsi="BIZ UDPゴシック" w:hint="eastAsia"/>
          <w:sz w:val="22"/>
        </w:rPr>
        <w:t>考えを知ってもら</w:t>
      </w:r>
      <w:r w:rsidR="004B56F6" w:rsidRPr="00B718B0">
        <w:rPr>
          <w:rFonts w:ascii="BIZ UDPゴシック" w:eastAsia="BIZ UDPゴシック" w:hAnsi="BIZ UDPゴシック" w:hint="eastAsia"/>
          <w:sz w:val="22"/>
        </w:rPr>
        <w:t>うこと</w:t>
      </w:r>
      <w:r w:rsidR="0014277E" w:rsidRPr="00B718B0">
        <w:rPr>
          <w:rFonts w:ascii="BIZ UDPゴシック" w:eastAsia="BIZ UDPゴシック" w:hAnsi="BIZ UDPゴシック" w:hint="eastAsia"/>
          <w:sz w:val="22"/>
        </w:rPr>
        <w:t>、認めてもらうこと</w:t>
      </w:r>
      <w:r w:rsidR="00AE400A" w:rsidRPr="00B718B0">
        <w:rPr>
          <w:rFonts w:ascii="BIZ UDPゴシック" w:eastAsia="BIZ UDPゴシック" w:hAnsi="BIZ UDPゴシック" w:hint="eastAsia"/>
          <w:sz w:val="22"/>
        </w:rPr>
        <w:t>は</w:t>
      </w:r>
      <w:r w:rsidR="0014277E" w:rsidRPr="00B718B0">
        <w:rPr>
          <w:rFonts w:ascii="BIZ UDPゴシック" w:eastAsia="BIZ UDPゴシック" w:hAnsi="BIZ UDPゴシック" w:hint="eastAsia"/>
          <w:sz w:val="22"/>
        </w:rPr>
        <w:t>、喜びと自己肯定感を高めること</w:t>
      </w:r>
      <w:r w:rsidR="00AE400A" w:rsidRPr="00B718B0">
        <w:rPr>
          <w:rFonts w:ascii="BIZ UDPゴシック" w:eastAsia="BIZ UDPゴシック" w:hAnsi="BIZ UDPゴシック" w:hint="eastAsia"/>
          <w:sz w:val="22"/>
        </w:rPr>
        <w:t>につながります</w:t>
      </w:r>
      <w:r w:rsidR="0014277E" w:rsidRPr="00B718B0">
        <w:rPr>
          <w:rFonts w:ascii="BIZ UDPゴシック" w:eastAsia="BIZ UDPゴシック" w:hAnsi="BIZ UDPゴシック" w:hint="eastAsia"/>
          <w:sz w:val="22"/>
        </w:rPr>
        <w:t>。</w:t>
      </w:r>
    </w:p>
    <w:p w14:paraId="098D76B3" w14:textId="3F5C87E9" w:rsidR="00A86858" w:rsidRPr="00B718B0" w:rsidRDefault="004B56F6" w:rsidP="00A93D5E">
      <w:pPr>
        <w:ind w:leftChars="203" w:left="426"/>
        <w:rPr>
          <w:rFonts w:ascii="BIZ UDPゴシック" w:eastAsia="BIZ UDPゴシック" w:hAnsi="BIZ UDPゴシック"/>
          <w:sz w:val="22"/>
        </w:rPr>
      </w:pPr>
      <w:r w:rsidRPr="00B718B0">
        <w:rPr>
          <w:rFonts w:ascii="BIZ UDPゴシック" w:eastAsia="BIZ UDPゴシック" w:hAnsi="BIZ UDPゴシック" w:hint="eastAsia"/>
          <w:b/>
          <w:bCs/>
          <w:sz w:val="22"/>
        </w:rPr>
        <w:t xml:space="preserve">　</w:t>
      </w:r>
      <w:r w:rsidR="00F54708" w:rsidRPr="00B718B0">
        <w:rPr>
          <w:rFonts w:ascii="BIZ UDPゴシック" w:eastAsia="BIZ UDPゴシック" w:hAnsi="BIZ UDPゴシック" w:hint="eastAsia"/>
          <w:sz w:val="22"/>
        </w:rPr>
        <w:t>一方、本の楽しさを伝えることは、本に興味がない子どもや読書への関心が</w:t>
      </w:r>
      <w:r w:rsidR="002F0268">
        <w:rPr>
          <w:rFonts w:ascii="BIZ UDPゴシック" w:eastAsia="BIZ UDPゴシック" w:hAnsi="BIZ UDPゴシック" w:hint="eastAsia"/>
          <w:sz w:val="22"/>
        </w:rPr>
        <w:t>薄い</w:t>
      </w:r>
      <w:r w:rsidR="00F54708" w:rsidRPr="00B718B0">
        <w:rPr>
          <w:rFonts w:ascii="BIZ UDPゴシック" w:eastAsia="BIZ UDPゴシック" w:hAnsi="BIZ UDPゴシック" w:hint="eastAsia"/>
          <w:sz w:val="22"/>
        </w:rPr>
        <w:t>子どもたちへ</w:t>
      </w:r>
      <w:r w:rsidR="00591F35">
        <w:rPr>
          <w:rFonts w:ascii="BIZ UDPゴシック" w:eastAsia="BIZ UDPゴシック" w:hAnsi="BIZ UDPゴシック" w:hint="eastAsia"/>
          <w:sz w:val="22"/>
        </w:rPr>
        <w:t>の</w:t>
      </w:r>
      <w:r w:rsidR="00F54708" w:rsidRPr="00B718B0">
        <w:rPr>
          <w:rFonts w:ascii="BIZ UDPゴシック" w:eastAsia="BIZ UDPゴシック" w:hAnsi="BIZ UDPゴシック" w:hint="eastAsia"/>
          <w:sz w:val="22"/>
        </w:rPr>
        <w:t>働きかけにもなります。友だちや知り合いのおすすめ本は「読んでみようかな」という気持ちや読書のきっかけになることもある</w:t>
      </w:r>
      <w:r w:rsidR="002F0268">
        <w:rPr>
          <w:rFonts w:ascii="BIZ UDPゴシック" w:eastAsia="BIZ UDPゴシック" w:hAnsi="BIZ UDPゴシック" w:hint="eastAsia"/>
          <w:sz w:val="22"/>
        </w:rPr>
        <w:t>と考えられます</w:t>
      </w:r>
      <w:r w:rsidR="00F54708"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学校や図書館などさまざまな生活の場で、子どもたちが本を</w:t>
      </w:r>
      <w:r w:rsidR="00AE400A" w:rsidRPr="00B718B0">
        <w:rPr>
          <w:rFonts w:ascii="BIZ UDPゴシック" w:eastAsia="BIZ UDPゴシック" w:hAnsi="BIZ UDPゴシック" w:hint="eastAsia"/>
          <w:sz w:val="22"/>
        </w:rPr>
        <w:t>通して</w:t>
      </w:r>
      <w:r w:rsidRPr="00B718B0">
        <w:rPr>
          <w:rFonts w:ascii="BIZ UDPゴシック" w:eastAsia="BIZ UDPゴシック" w:hAnsi="BIZ UDPゴシック" w:hint="eastAsia"/>
          <w:sz w:val="22"/>
        </w:rPr>
        <w:t>伝える楽しさを知る取組み</w:t>
      </w:r>
      <w:r w:rsidR="00AE400A" w:rsidRPr="00B718B0">
        <w:rPr>
          <w:rFonts w:ascii="BIZ UDPゴシック" w:eastAsia="BIZ UDPゴシック" w:hAnsi="BIZ UDPゴシック" w:hint="eastAsia"/>
          <w:sz w:val="22"/>
        </w:rPr>
        <w:t>を</w:t>
      </w:r>
      <w:r w:rsidRPr="00B718B0">
        <w:rPr>
          <w:rFonts w:ascii="BIZ UDPゴシック" w:eastAsia="BIZ UDPゴシック" w:hAnsi="BIZ UDPゴシック" w:hint="eastAsia"/>
          <w:sz w:val="22"/>
        </w:rPr>
        <w:t>実施</w:t>
      </w:r>
      <w:r w:rsidR="00F54708" w:rsidRPr="00B718B0">
        <w:rPr>
          <w:rFonts w:ascii="BIZ UDPゴシック" w:eastAsia="BIZ UDPゴシック" w:hAnsi="BIZ UDPゴシック" w:hint="eastAsia"/>
          <w:sz w:val="22"/>
        </w:rPr>
        <w:t>し</w:t>
      </w:r>
      <w:r w:rsidR="00AE400A" w:rsidRPr="00B718B0">
        <w:rPr>
          <w:rFonts w:ascii="BIZ UDPゴシック" w:eastAsia="BIZ UDPゴシック" w:hAnsi="BIZ UDPゴシック" w:hint="eastAsia"/>
          <w:sz w:val="22"/>
        </w:rPr>
        <w:t>、子どもたちの読書への意欲を高めること</w:t>
      </w:r>
      <w:r w:rsidR="00F54708" w:rsidRPr="00B718B0">
        <w:rPr>
          <w:rFonts w:ascii="BIZ UDPゴシック" w:eastAsia="BIZ UDPゴシック" w:hAnsi="BIZ UDPゴシック" w:hint="eastAsia"/>
          <w:sz w:val="22"/>
        </w:rPr>
        <w:t>が重要です</w:t>
      </w:r>
      <w:r w:rsidR="00AE400A" w:rsidRPr="00B718B0">
        <w:rPr>
          <w:rFonts w:ascii="BIZ UDPゴシック" w:eastAsia="BIZ UDPゴシック" w:hAnsi="BIZ UDPゴシック" w:hint="eastAsia"/>
          <w:sz w:val="22"/>
        </w:rPr>
        <w:t>。</w:t>
      </w:r>
    </w:p>
    <w:p w14:paraId="5DC770D8" w14:textId="0E949767" w:rsidR="00BF34A2" w:rsidRDefault="00BF34A2" w:rsidP="004B0E01">
      <w:pPr>
        <w:rPr>
          <w:rFonts w:ascii="BIZ UDPゴシック" w:eastAsia="BIZ UDPゴシック" w:hAnsi="BIZ UDPゴシック"/>
          <w:b/>
          <w:sz w:val="24"/>
        </w:rPr>
      </w:pPr>
    </w:p>
    <w:p w14:paraId="32CA3556" w14:textId="77777777" w:rsidR="00CD789E" w:rsidRDefault="00CD789E" w:rsidP="00A93D5E">
      <w:pPr>
        <w:ind w:leftChars="201" w:left="423" w:hanging="1"/>
        <w:rPr>
          <w:rFonts w:ascii="BIZ UDPゴシック" w:eastAsia="BIZ UDPゴシック" w:hAnsi="BIZ UDPゴシック"/>
          <w:b/>
          <w:sz w:val="24"/>
        </w:rPr>
      </w:pPr>
    </w:p>
    <w:p w14:paraId="77D85A44" w14:textId="77777777" w:rsidR="00CD789E" w:rsidRDefault="00CD789E" w:rsidP="00A93D5E">
      <w:pPr>
        <w:ind w:leftChars="201" w:left="423" w:hanging="1"/>
        <w:rPr>
          <w:rFonts w:ascii="BIZ UDPゴシック" w:eastAsia="BIZ UDPゴシック" w:hAnsi="BIZ UDPゴシック"/>
          <w:b/>
          <w:sz w:val="24"/>
        </w:rPr>
      </w:pPr>
    </w:p>
    <w:p w14:paraId="0450B118" w14:textId="6044FFA5" w:rsidR="008B7634" w:rsidRPr="00B718B0" w:rsidRDefault="00706632" w:rsidP="00A93D5E">
      <w:pPr>
        <w:ind w:leftChars="201" w:left="423" w:hanging="1"/>
        <w:rPr>
          <w:rFonts w:ascii="BIZ UDPゴシック" w:eastAsia="BIZ UDPゴシック" w:hAnsi="BIZ UDPゴシック"/>
          <w:b/>
          <w:sz w:val="24"/>
          <w:bdr w:val="single" w:sz="4" w:space="0" w:color="auto"/>
        </w:rPr>
      </w:pPr>
      <w:r>
        <w:rPr>
          <w:rFonts w:ascii="BIZ UDPゴシック" w:eastAsia="BIZ UDPゴシック" w:hAnsi="BIZ UDPゴシック" w:hint="eastAsia"/>
          <w:b/>
          <w:sz w:val="24"/>
        </w:rPr>
        <w:lastRenderedPageBreak/>
        <w:t>第</w:t>
      </w:r>
      <w:r w:rsidR="00077DBA">
        <w:rPr>
          <w:rFonts w:ascii="BIZ UDPゴシック" w:eastAsia="BIZ UDPゴシック" w:hAnsi="BIZ UDPゴシック" w:hint="eastAsia"/>
          <w:b/>
          <w:sz w:val="24"/>
        </w:rPr>
        <w:t>７</w:t>
      </w:r>
      <w:r w:rsidR="008B7634" w:rsidRPr="00B718B0">
        <w:rPr>
          <w:rFonts w:ascii="BIZ UDPゴシック" w:eastAsia="BIZ UDPゴシック" w:hAnsi="BIZ UDPゴシック" w:hint="eastAsia"/>
          <w:b/>
          <w:sz w:val="24"/>
        </w:rPr>
        <w:t xml:space="preserve">　府の重点的な施策と具体的方策</w:t>
      </w:r>
    </w:p>
    <w:p w14:paraId="79DB9DD5" w14:textId="77777777" w:rsidR="00CA1490" w:rsidRDefault="008B7634" w:rsidP="00CA1490">
      <w:pPr>
        <w:rPr>
          <w:rFonts w:ascii="BIZ UDPゴシック" w:eastAsia="BIZ UDPゴシック" w:hAnsi="BIZ UDPゴシック"/>
          <w:sz w:val="22"/>
        </w:rPr>
      </w:pPr>
      <w:r w:rsidRPr="00B718B0">
        <w:rPr>
          <w:rFonts w:ascii="BIZ UDPゴシック" w:eastAsia="BIZ UDPゴシック" w:hAnsi="BIZ UDPゴシック" w:hint="eastAsia"/>
          <w:sz w:val="22"/>
        </w:rPr>
        <w:t xml:space="preserve">　</w:t>
      </w:r>
    </w:p>
    <w:p w14:paraId="47066388" w14:textId="34A6EB5E" w:rsidR="008B7634" w:rsidRPr="00B718B0" w:rsidRDefault="008B7634" w:rsidP="00CA1490">
      <w:pPr>
        <w:ind w:leftChars="200" w:left="420"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子どもを取巻く社会情勢</w:t>
      </w:r>
      <w:r w:rsidR="002541CA" w:rsidRPr="00B718B0">
        <w:rPr>
          <w:rFonts w:ascii="BIZ UDPゴシック" w:eastAsia="BIZ UDPゴシック" w:hAnsi="BIZ UDPゴシック" w:hint="eastAsia"/>
          <w:sz w:val="22"/>
        </w:rPr>
        <w:t>や環境</w:t>
      </w:r>
      <w:r w:rsidRPr="00B718B0">
        <w:rPr>
          <w:rFonts w:ascii="BIZ UDPゴシック" w:eastAsia="BIZ UDPゴシック" w:hAnsi="BIZ UDPゴシック" w:hint="eastAsia"/>
          <w:sz w:val="22"/>
        </w:rPr>
        <w:t>の変化</w:t>
      </w:r>
      <w:r w:rsidR="002541CA"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子どもの発達段階ごとの特徴に鑑み、</w:t>
      </w:r>
      <w:r w:rsidR="002541CA" w:rsidRPr="00B718B0">
        <w:rPr>
          <w:rFonts w:ascii="BIZ UDPゴシック" w:eastAsia="BIZ UDPゴシック" w:hAnsi="BIZ UDPゴシック" w:hint="eastAsia"/>
          <w:sz w:val="22"/>
        </w:rPr>
        <w:t>読書活動の普及・推進を</w:t>
      </w:r>
      <w:r w:rsidR="00033565">
        <w:rPr>
          <w:rFonts w:ascii="BIZ UDPゴシック" w:eastAsia="BIZ UDPゴシック" w:hAnsi="BIZ UDPゴシック" w:hint="eastAsia"/>
          <w:sz w:val="22"/>
        </w:rPr>
        <w:t>めざ</w:t>
      </w:r>
      <w:r w:rsidR="002541CA" w:rsidRPr="00B718B0">
        <w:rPr>
          <w:rFonts w:ascii="BIZ UDPゴシック" w:eastAsia="BIZ UDPゴシック" w:hAnsi="BIZ UDPゴシック" w:hint="eastAsia"/>
          <w:sz w:val="22"/>
        </w:rPr>
        <w:t>し、府として実施する重点的な施策を５つ掲げ、</w:t>
      </w:r>
      <w:r w:rsidRPr="00B718B0">
        <w:rPr>
          <w:rFonts w:ascii="BIZ UDPゴシック" w:eastAsia="BIZ UDPゴシック" w:hAnsi="BIZ UDPゴシック" w:hint="eastAsia"/>
          <w:sz w:val="22"/>
        </w:rPr>
        <w:t>具体的方策に基づき取</w:t>
      </w:r>
      <w:r w:rsidR="0036210A">
        <w:rPr>
          <w:rFonts w:ascii="BIZ UDPゴシック" w:eastAsia="BIZ UDPゴシック" w:hAnsi="BIZ UDPゴシック" w:hint="eastAsia"/>
          <w:sz w:val="22"/>
        </w:rPr>
        <w:t>り</w:t>
      </w:r>
      <w:r w:rsidRPr="00B718B0">
        <w:rPr>
          <w:rFonts w:ascii="BIZ UDPゴシック" w:eastAsia="BIZ UDPゴシック" w:hAnsi="BIZ UDPゴシック" w:hint="eastAsia"/>
          <w:sz w:val="22"/>
        </w:rPr>
        <w:t>組んでまいります。なお、具体的方策については、計画期間中の情勢の変化により、事業内容を随時見直す等の検討を行います。</w:t>
      </w:r>
    </w:p>
    <w:p w14:paraId="3F2D53BA" w14:textId="4A68E1E4" w:rsidR="008B7634" w:rsidRPr="00B718B0" w:rsidRDefault="00794734"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3051392" behindDoc="0" locked="0" layoutInCell="1" allowOverlap="1" wp14:anchorId="6FDF3172" wp14:editId="720CEE9D">
                <wp:simplePos x="0" y="0"/>
                <wp:positionH relativeFrom="margin">
                  <wp:align>center</wp:align>
                </wp:positionH>
                <wp:positionV relativeFrom="paragraph">
                  <wp:posOffset>19685</wp:posOffset>
                </wp:positionV>
                <wp:extent cx="3958590" cy="1198880"/>
                <wp:effectExtent l="19050" t="19050" r="22860" b="20320"/>
                <wp:wrapNone/>
                <wp:docPr id="250" name="正方形/長方形 250"/>
                <wp:cNvGraphicFramePr/>
                <a:graphic xmlns:a="http://schemas.openxmlformats.org/drawingml/2006/main">
                  <a:graphicData uri="http://schemas.microsoft.com/office/word/2010/wordprocessingShape">
                    <wps:wsp>
                      <wps:cNvSpPr/>
                      <wps:spPr>
                        <a:xfrm>
                          <a:off x="0" y="0"/>
                          <a:ext cx="3958590" cy="1198880"/>
                        </a:xfrm>
                        <a:prstGeom prst="rect">
                          <a:avLst/>
                        </a:prstGeom>
                        <a:noFill/>
                        <a:ln w="28575" cap="flat" cmpd="sng" algn="ctr">
                          <a:solidFill>
                            <a:schemeClr val="tx1"/>
                          </a:solidFill>
                          <a:prstDash val="sysDash"/>
                          <a:miter lim="800000"/>
                        </a:ln>
                        <a:effectLst/>
                      </wps:spPr>
                      <wps:txbx>
                        <w:txbxContent>
                          <w:p w14:paraId="48432D5B" w14:textId="74EA0C26"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①乳幼児期の保護者や教育保育施設への読書活動支援</w:t>
                            </w:r>
                          </w:p>
                          <w:p w14:paraId="542FD8BE" w14:textId="7F996DBC"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②小、中、高校生へ向けた読書活動推進</w:t>
                            </w:r>
                          </w:p>
                          <w:p w14:paraId="4A9AE550" w14:textId="272D24D2"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③多様な子どもたちへの読書活動支援</w:t>
                            </w:r>
                          </w:p>
                          <w:p w14:paraId="335C044E" w14:textId="09EA648F" w:rsidR="002F4D54" w:rsidRPr="002F4D54" w:rsidRDefault="002F4D54" w:rsidP="003110E8">
                            <w:pPr>
                              <w:spacing w:line="340" w:lineRule="exact"/>
                              <w:ind w:leftChars="67" w:left="141"/>
                              <w:jc w:val="left"/>
                              <w:rPr>
                                <w:rFonts w:ascii="BIZ UDPゴシック" w:eastAsia="BIZ UDPゴシック" w:hAnsi="BIZ UDPゴシック"/>
                                <w:sz w:val="22"/>
                              </w:rPr>
                            </w:pPr>
                            <w:r w:rsidRPr="005413EB">
                              <w:rPr>
                                <w:rFonts w:ascii="BIZ UDPゴシック" w:eastAsia="BIZ UDPゴシック" w:hAnsi="BIZ UDPゴシック" w:hint="eastAsia"/>
                                <w:sz w:val="22"/>
                              </w:rPr>
                              <w:t>④</w:t>
                            </w:r>
                            <w:r w:rsidR="006F2465" w:rsidRPr="005413EB">
                              <w:rPr>
                                <w:rFonts w:ascii="BIZ UDPゴシック" w:eastAsia="BIZ UDPゴシック" w:hAnsi="BIZ UDPゴシック" w:hint="eastAsia"/>
                                <w:sz w:val="22"/>
                              </w:rPr>
                              <w:t>地域の図書館の活用促進、子どもに本を届ける環境整備</w:t>
                            </w:r>
                          </w:p>
                          <w:p w14:paraId="6C1E00CC" w14:textId="00207461"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⑤インターネット、SNS、デジタル技術の活用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F3172" id="正方形/長方形 250" o:spid="_x0000_s1048" style="position:absolute;left:0;text-align:left;margin-left:0;margin-top:1.55pt;width:311.7pt;height:94.4pt;z-index:253051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" filled="f" strokecolor="black [3213]" strokeweight="2.25pt">
                <v:stroke dashstyle="3 1"/>
                <v:textbox>
                  <w:txbxContent>
                    <w:p w14:paraId="48432D5B" w14:textId="74EA0C26"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①乳幼児期の保護者や教育保育施設への読書活動支援</w:t>
                      </w:r>
                    </w:p>
                    <w:p w14:paraId="542FD8BE" w14:textId="7F996DBC"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②小、中、高校生へ向けた読書活動推進</w:t>
                      </w:r>
                    </w:p>
                    <w:p w14:paraId="4A9AE550" w14:textId="272D24D2"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③多様な子どもたちへの読書活動支援</w:t>
                      </w:r>
                    </w:p>
                    <w:p w14:paraId="335C044E" w14:textId="09EA648F" w:rsidR="002F4D54" w:rsidRPr="002F4D54" w:rsidRDefault="002F4D54" w:rsidP="003110E8">
                      <w:pPr>
                        <w:spacing w:line="340" w:lineRule="exact"/>
                        <w:ind w:leftChars="67" w:left="141"/>
                        <w:jc w:val="left"/>
                        <w:rPr>
                          <w:rFonts w:ascii="BIZ UDPゴシック" w:eastAsia="BIZ UDPゴシック" w:hAnsi="BIZ UDPゴシック"/>
                          <w:sz w:val="22"/>
                        </w:rPr>
                      </w:pPr>
                      <w:r w:rsidRPr="005413EB">
                        <w:rPr>
                          <w:rFonts w:ascii="BIZ UDPゴシック" w:eastAsia="BIZ UDPゴシック" w:hAnsi="BIZ UDPゴシック" w:hint="eastAsia"/>
                          <w:sz w:val="22"/>
                        </w:rPr>
                        <w:t>④</w:t>
                      </w:r>
                      <w:r w:rsidR="006F2465" w:rsidRPr="005413EB">
                        <w:rPr>
                          <w:rFonts w:ascii="BIZ UDPゴシック" w:eastAsia="BIZ UDPゴシック" w:hAnsi="BIZ UDPゴシック" w:hint="eastAsia"/>
                          <w:sz w:val="22"/>
                        </w:rPr>
                        <w:t>地域の図書館の活用促進、子どもに本を届ける環境整備</w:t>
                      </w:r>
                    </w:p>
                    <w:p w14:paraId="6C1E00CC" w14:textId="00207461"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⑤インターネット、SNS、デジタル技術の活用</w:t>
                      </w:r>
                    </w:p>
                  </w:txbxContent>
                </v:textbox>
                <w10:wrap anchorx="margin"/>
              </v:rect>
            </w:pict>
          </mc:Fallback>
        </mc:AlternateContent>
      </w:r>
    </w:p>
    <w:p w14:paraId="48F1EE59" w14:textId="7EA5E7D3" w:rsidR="008B7634" w:rsidRPr="0036210A" w:rsidRDefault="008B7634" w:rsidP="008B7634">
      <w:pPr>
        <w:rPr>
          <w:rFonts w:ascii="BIZ UDPゴシック" w:eastAsia="BIZ UDPゴシック" w:hAnsi="BIZ UDPゴシック"/>
          <w:sz w:val="22"/>
        </w:rPr>
      </w:pPr>
    </w:p>
    <w:p w14:paraId="045195C4" w14:textId="54B1F7E4" w:rsidR="008B7634" w:rsidRPr="00EF5828" w:rsidRDefault="008B7634" w:rsidP="008B7634">
      <w:pPr>
        <w:rPr>
          <w:rFonts w:ascii="BIZ UDPゴシック" w:eastAsia="BIZ UDPゴシック" w:hAnsi="BIZ UDPゴシック"/>
          <w:sz w:val="22"/>
        </w:rPr>
      </w:pPr>
    </w:p>
    <w:p w14:paraId="48EB33FA" w14:textId="4C43130B" w:rsidR="008B7634" w:rsidRPr="00B718B0" w:rsidRDefault="008B7634" w:rsidP="008B7634">
      <w:pPr>
        <w:rPr>
          <w:rFonts w:ascii="BIZ UDPゴシック" w:eastAsia="BIZ UDPゴシック" w:hAnsi="BIZ UDPゴシック"/>
          <w:sz w:val="22"/>
        </w:rPr>
      </w:pPr>
    </w:p>
    <w:p w14:paraId="0235EB5F" w14:textId="6FC84559" w:rsidR="008B7634" w:rsidRPr="00B718B0" w:rsidRDefault="008B7634" w:rsidP="008B7634">
      <w:pPr>
        <w:rPr>
          <w:rFonts w:ascii="BIZ UDPゴシック" w:eastAsia="BIZ UDPゴシック" w:hAnsi="BIZ UDPゴシック"/>
          <w:sz w:val="22"/>
        </w:rPr>
      </w:pPr>
    </w:p>
    <w:p w14:paraId="69933E0D" w14:textId="147137D2" w:rsidR="008B7634" w:rsidRPr="00B718B0" w:rsidRDefault="008B7634" w:rsidP="008B7634">
      <w:pPr>
        <w:rPr>
          <w:rFonts w:ascii="BIZ UDPゴシック" w:eastAsia="BIZ UDPゴシック" w:hAnsi="BIZ UDPゴシック"/>
          <w:sz w:val="22"/>
        </w:rPr>
      </w:pPr>
    </w:p>
    <w:p w14:paraId="50C06ED0" w14:textId="56772950" w:rsidR="008B7634" w:rsidRDefault="003110E8"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07584" behindDoc="0" locked="0" layoutInCell="1" allowOverlap="1" wp14:anchorId="10471818" wp14:editId="3E6618AB">
                <wp:simplePos x="0" y="0"/>
                <wp:positionH relativeFrom="margin">
                  <wp:posOffset>83185</wp:posOffset>
                </wp:positionH>
                <wp:positionV relativeFrom="paragraph">
                  <wp:posOffset>31115</wp:posOffset>
                </wp:positionV>
                <wp:extent cx="6377940" cy="3375660"/>
                <wp:effectExtent l="0" t="0" r="22860" b="15240"/>
                <wp:wrapNone/>
                <wp:docPr id="28" name="角丸四角形 28" descr="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title="重点的な施策 ２　乳幼児の時期の保護者や教育保育施設への読書活動支援"/>
                <wp:cNvGraphicFramePr/>
                <a:graphic xmlns:a="http://schemas.openxmlformats.org/drawingml/2006/main">
                  <a:graphicData uri="http://schemas.microsoft.com/office/word/2010/wordprocessingShape">
                    <wps:wsp>
                      <wps:cNvSpPr/>
                      <wps:spPr>
                        <a:xfrm>
                          <a:off x="0" y="0"/>
                          <a:ext cx="6377940" cy="337566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CD609A8" w14:textId="4996B33B" w:rsidR="009524BD" w:rsidRPr="00A93D5E" w:rsidRDefault="009524BD" w:rsidP="00CE57E3">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bdr w:val="single" w:sz="4" w:space="0" w:color="auto"/>
                              </w:rPr>
                              <w:t>重点的な施策</w:t>
                            </w:r>
                            <w:r w:rsidRPr="00A93D5E">
                              <w:rPr>
                                <w:rFonts w:ascii="BIZ UDPゴシック" w:eastAsia="BIZ UDPゴシック" w:hAnsi="BIZ UDPゴシック"/>
                                <w:sz w:val="22"/>
                                <w:bdr w:val="single" w:sz="4" w:space="0" w:color="auto"/>
                              </w:rPr>
                              <w:t xml:space="preserve"> </w:t>
                            </w:r>
                            <w:r w:rsidR="002541CA" w:rsidRPr="00A93D5E">
                              <w:rPr>
                                <w:rFonts w:ascii="BIZ UDPゴシック" w:eastAsia="BIZ UDPゴシック" w:hAnsi="BIZ UDPゴシック" w:hint="eastAsia"/>
                                <w:sz w:val="22"/>
                                <w:bdr w:val="single" w:sz="4" w:space="0" w:color="auto"/>
                              </w:rPr>
                              <w:t>１</w:t>
                            </w:r>
                            <w:r w:rsidRPr="00A93D5E">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Pr="00A93D5E">
                              <w:rPr>
                                <w:rFonts w:ascii="BIZ UDPゴシック" w:eastAsia="BIZ UDPゴシック" w:hAnsi="BIZ UDPゴシック" w:hint="eastAsia"/>
                                <w:sz w:val="22"/>
                              </w:rPr>
                              <w:t>乳幼児期の保護者や教育保育施設への読書活動支援</w:t>
                            </w:r>
                          </w:p>
                          <w:p w14:paraId="2DA2100B" w14:textId="77777777" w:rsidR="00494A46" w:rsidRDefault="00494A46" w:rsidP="00494A46">
                            <w:pPr>
                              <w:spacing w:line="276" w:lineRule="auto"/>
                              <w:jc w:val="left"/>
                              <w:rPr>
                                <w:rFonts w:ascii="BIZ UDPゴシック" w:eastAsia="BIZ UDPゴシック" w:hAnsi="BIZ UDPゴシック"/>
                                <w:b/>
                                <w:sz w:val="22"/>
                              </w:rPr>
                            </w:pPr>
                          </w:p>
                          <w:p w14:paraId="1EF2492D" w14:textId="646E88A8" w:rsidR="00865A00" w:rsidRPr="00A93D5E" w:rsidRDefault="003110E8" w:rsidP="003110E8">
                            <w:pPr>
                              <w:spacing w:line="276" w:lineRule="auto"/>
                              <w:ind w:leftChars="34" w:left="71" w:firstLineChars="100" w:firstLine="220"/>
                              <w:jc w:val="left"/>
                              <w:rPr>
                                <w:rFonts w:ascii="BIZ UDPゴシック" w:eastAsia="BIZ UDPゴシック" w:hAnsi="BIZ UDPゴシック"/>
                                <w:sz w:val="22"/>
                              </w:rPr>
                            </w:pPr>
                            <w:r w:rsidRPr="0065121C">
                              <w:rPr>
                                <w:rFonts w:ascii="BIZ UDPゴシック" w:eastAsia="BIZ UDPゴシック" w:hAnsi="BIZ UDPゴシック" w:hint="eastAsia"/>
                                <w:sz w:val="22"/>
                              </w:rPr>
                              <w:t>乳幼児期の読み聞かせなどの読書活動は、子どもたちの言語能力や想像力、共感力、集中力を育み、読書への最初の入口となります。</w:t>
                            </w:r>
                            <w:r w:rsidR="00494A46" w:rsidRPr="0065121C">
                              <w:rPr>
                                <w:rFonts w:ascii="BIZ UDPゴシック" w:eastAsia="BIZ UDPゴシック" w:hAnsi="BIZ UDPゴシック" w:hint="eastAsia"/>
                                <w:sz w:val="22"/>
                              </w:rPr>
                              <w:t>乳幼</w:t>
                            </w:r>
                            <w:r w:rsidR="00494A46">
                              <w:rPr>
                                <w:rFonts w:ascii="BIZ UDPゴシック" w:eastAsia="BIZ UDPゴシック" w:hAnsi="BIZ UDPゴシック" w:hint="eastAsia"/>
                                <w:sz w:val="22"/>
                              </w:rPr>
                              <w:t>児の</w:t>
                            </w:r>
                            <w:r w:rsidR="009524BD" w:rsidRPr="00A93D5E">
                              <w:rPr>
                                <w:rFonts w:ascii="BIZ UDPゴシック" w:eastAsia="BIZ UDPゴシック" w:hAnsi="BIZ UDPゴシック"/>
                                <w:sz w:val="22"/>
                              </w:rPr>
                              <w:t>時</w:t>
                            </w:r>
                            <w:r w:rsidR="009524BD" w:rsidRPr="00A93D5E">
                              <w:rPr>
                                <w:rFonts w:ascii="BIZ UDPゴシック" w:eastAsia="BIZ UDPゴシック" w:hAnsi="BIZ UDPゴシック" w:hint="eastAsia"/>
                                <w:sz w:val="22"/>
                              </w:rPr>
                              <w:t>期の</w:t>
                            </w:r>
                            <w:r w:rsidR="009524BD" w:rsidRPr="00A93D5E">
                              <w:rPr>
                                <w:rFonts w:ascii="BIZ UDPゴシック" w:eastAsia="BIZ UDPゴシック" w:hAnsi="BIZ UDPゴシック"/>
                                <w:sz w:val="22"/>
                              </w:rPr>
                              <w:t>子どもの読書活動については、家庭が大きな</w:t>
                            </w:r>
                            <w:r w:rsidR="009524BD" w:rsidRPr="00A93D5E">
                              <w:rPr>
                                <w:rFonts w:ascii="BIZ UDPゴシック" w:eastAsia="BIZ UDPゴシック" w:hAnsi="BIZ UDPゴシック" w:hint="eastAsia"/>
                                <w:sz w:val="22"/>
                              </w:rPr>
                              <w:t>役割を</w:t>
                            </w:r>
                            <w:r w:rsidR="009524BD" w:rsidRPr="00A93D5E">
                              <w:rPr>
                                <w:rFonts w:ascii="BIZ UDPゴシック" w:eastAsia="BIZ UDPゴシック" w:hAnsi="BIZ UDPゴシック"/>
                                <w:sz w:val="22"/>
                              </w:rPr>
                              <w:t>担って</w:t>
                            </w:r>
                            <w:r>
                              <w:rPr>
                                <w:rFonts w:ascii="BIZ UDPゴシック" w:eastAsia="BIZ UDPゴシック" w:hAnsi="BIZ UDPゴシック" w:hint="eastAsia"/>
                                <w:sz w:val="22"/>
                              </w:rPr>
                              <w:t>おり、</w:t>
                            </w:r>
                            <w:r w:rsidR="00494A46">
                              <w:rPr>
                                <w:rFonts w:ascii="BIZ UDPゴシック" w:eastAsia="BIZ UDPゴシック" w:hAnsi="BIZ UDPゴシック" w:hint="eastAsia"/>
                                <w:sz w:val="22"/>
                              </w:rPr>
                              <w:t>令和</w:t>
                            </w:r>
                            <w:r w:rsidR="008957B9" w:rsidRPr="00A93D5E">
                              <w:rPr>
                                <w:rFonts w:ascii="BIZ UDPゴシック" w:eastAsia="BIZ UDPゴシック" w:hAnsi="BIZ UDPゴシック" w:hint="eastAsia"/>
                                <w:sz w:val="22"/>
                              </w:rPr>
                              <w:t>６</w:t>
                            </w:r>
                            <w:r w:rsidR="009524BD" w:rsidRPr="00A93D5E">
                              <w:rPr>
                                <w:rFonts w:ascii="BIZ UDPゴシック" w:eastAsia="BIZ UDPゴシック" w:hAnsi="BIZ UDPゴシック" w:hint="eastAsia"/>
                                <w:sz w:val="22"/>
                              </w:rPr>
                              <w:t>年度読書調査</w:t>
                            </w:r>
                            <w:r w:rsidR="009524BD" w:rsidRPr="00A93D5E">
                              <w:rPr>
                                <w:rFonts w:ascii="BIZ UDPゴシック" w:eastAsia="BIZ UDPゴシック" w:hAnsi="BIZ UDPゴシック"/>
                                <w:sz w:val="22"/>
                              </w:rPr>
                              <w:t>に</w:t>
                            </w:r>
                            <w:r w:rsidR="009524BD" w:rsidRPr="00A93D5E">
                              <w:rPr>
                                <w:rFonts w:ascii="BIZ UDPゴシック" w:eastAsia="BIZ UDPゴシック" w:hAnsi="BIZ UDPゴシック" w:hint="eastAsia"/>
                                <w:sz w:val="22"/>
                              </w:rPr>
                              <w:t>おいて</w:t>
                            </w:r>
                            <w:r w:rsidR="009524BD" w:rsidRPr="00A93D5E">
                              <w:rPr>
                                <w:rFonts w:ascii="BIZ UDPゴシック" w:eastAsia="BIZ UDPゴシック" w:hAnsi="BIZ UDPゴシック"/>
                                <w:sz w:val="22"/>
                              </w:rPr>
                              <w:t>、</w:t>
                            </w:r>
                            <w:r w:rsidR="008957B9" w:rsidRPr="00A93D5E">
                              <w:rPr>
                                <w:rFonts w:ascii="BIZ UDPゴシック" w:eastAsia="BIZ UDPゴシック" w:hAnsi="BIZ UDPゴシック" w:hint="eastAsia"/>
                                <w:sz w:val="22"/>
                              </w:rPr>
                              <w:t>９</w:t>
                            </w:r>
                            <w:r w:rsidR="009524BD" w:rsidRPr="00A93D5E">
                              <w:rPr>
                                <w:rFonts w:ascii="BIZ UDPゴシック" w:eastAsia="BIZ UDPゴシック" w:hAnsi="BIZ UDPゴシック" w:hint="eastAsia"/>
                                <w:sz w:val="22"/>
                              </w:rPr>
                              <w:t>割</w:t>
                            </w:r>
                            <w:r w:rsidR="008957B9" w:rsidRPr="00A93D5E">
                              <w:rPr>
                                <w:rFonts w:ascii="BIZ UDPゴシック" w:eastAsia="BIZ UDPゴシック" w:hAnsi="BIZ UDPゴシック" w:hint="eastAsia"/>
                                <w:sz w:val="22"/>
                              </w:rPr>
                              <w:t>近く</w:t>
                            </w:r>
                            <w:r w:rsidR="009524BD" w:rsidRPr="00A93D5E">
                              <w:rPr>
                                <w:rFonts w:ascii="BIZ UDPゴシック" w:eastAsia="BIZ UDPゴシック" w:hAnsi="BIZ UDPゴシック"/>
                                <w:sz w:val="22"/>
                              </w:rPr>
                              <w:t>の保護者が、子ども</w:t>
                            </w:r>
                            <w:r w:rsidR="009524BD" w:rsidRPr="00A93D5E">
                              <w:rPr>
                                <w:rFonts w:ascii="BIZ UDPゴシック" w:eastAsia="BIZ UDPゴシック" w:hAnsi="BIZ UDPゴシック" w:hint="eastAsia"/>
                                <w:sz w:val="22"/>
                              </w:rPr>
                              <w:t>に</w:t>
                            </w:r>
                            <w:r w:rsidR="009524BD" w:rsidRPr="00A93D5E">
                              <w:rPr>
                                <w:rFonts w:ascii="BIZ UDPゴシック" w:eastAsia="BIZ UDPゴシック" w:hAnsi="BIZ UDPゴシック"/>
                                <w:sz w:val="22"/>
                              </w:rPr>
                              <w:t>絵本や本を読んだこ</w:t>
                            </w:r>
                            <w:r w:rsidR="009524BD" w:rsidRPr="00A93D5E">
                              <w:rPr>
                                <w:rFonts w:ascii="BIZ UDPゴシック" w:eastAsia="BIZ UDPゴシック" w:hAnsi="BIZ UDPゴシック" w:hint="eastAsia"/>
                                <w:sz w:val="22"/>
                              </w:rPr>
                              <w:t>と</w:t>
                            </w:r>
                            <w:r w:rsidR="009524BD" w:rsidRPr="00A93D5E">
                              <w:rPr>
                                <w:rFonts w:ascii="BIZ UDPゴシック" w:eastAsia="BIZ UDPゴシック" w:hAnsi="BIZ UDPゴシック"/>
                                <w:sz w:val="22"/>
                              </w:rPr>
                              <w:t>があると回答</w:t>
                            </w:r>
                            <w:r>
                              <w:rPr>
                                <w:rFonts w:ascii="BIZ UDPゴシック" w:eastAsia="BIZ UDPゴシック" w:hAnsi="BIZ UDPゴシック" w:hint="eastAsia"/>
                                <w:sz w:val="22"/>
                              </w:rPr>
                              <w:t>するなど</w:t>
                            </w:r>
                            <w:r w:rsidR="009524BD" w:rsidRPr="00A93D5E">
                              <w:rPr>
                                <w:rFonts w:ascii="BIZ UDPゴシック" w:eastAsia="BIZ UDPゴシック" w:hAnsi="BIZ UDPゴシック" w:hint="eastAsia"/>
                                <w:sz w:val="22"/>
                              </w:rPr>
                              <w:t>、</w:t>
                            </w:r>
                            <w:r w:rsidR="009524BD" w:rsidRPr="00A93D5E">
                              <w:rPr>
                                <w:rFonts w:ascii="BIZ UDPゴシック" w:eastAsia="BIZ UDPゴシック" w:hAnsi="BIZ UDPゴシック"/>
                                <w:sz w:val="22"/>
                              </w:rPr>
                              <w:t>多くの保護者が読み聞かせの重要性を認識していると</w:t>
                            </w:r>
                            <w:r w:rsidR="009524BD" w:rsidRPr="00A93D5E">
                              <w:rPr>
                                <w:rFonts w:ascii="BIZ UDPゴシック" w:eastAsia="BIZ UDPゴシック" w:hAnsi="BIZ UDPゴシック" w:hint="eastAsia"/>
                                <w:sz w:val="22"/>
                              </w:rPr>
                              <w:t>考えられます</w:t>
                            </w:r>
                            <w:r w:rsidR="009524BD" w:rsidRPr="00A93D5E">
                              <w:rPr>
                                <w:rFonts w:ascii="BIZ UDPゴシック" w:eastAsia="BIZ UDPゴシック" w:hAnsi="BIZ UDPゴシック"/>
                                <w:sz w:val="22"/>
                              </w:rPr>
                              <w:t>。</w:t>
                            </w:r>
                            <w:r>
                              <w:rPr>
                                <w:rFonts w:ascii="BIZ UDPゴシック" w:eastAsia="BIZ UDPゴシック" w:hAnsi="BIZ UDPゴシック" w:hint="eastAsia"/>
                                <w:sz w:val="22"/>
                              </w:rPr>
                              <w:t>一方</w:t>
                            </w:r>
                            <w:r w:rsidR="009524BD" w:rsidRPr="00A93D5E">
                              <w:rPr>
                                <w:rFonts w:ascii="BIZ UDPゴシック" w:eastAsia="BIZ UDPゴシック" w:hAnsi="BIZ UDPゴシック" w:hint="eastAsia"/>
                                <w:sz w:val="22"/>
                              </w:rPr>
                              <w:t>で</w:t>
                            </w:r>
                            <w:r w:rsidR="009524BD" w:rsidRPr="00A93D5E">
                              <w:rPr>
                                <w:rFonts w:ascii="BIZ UDPゴシック" w:eastAsia="BIZ UDPゴシック" w:hAnsi="BIZ UDPゴシック"/>
                                <w:sz w:val="22"/>
                              </w:rPr>
                              <w:t>、</w:t>
                            </w:r>
                            <w:r w:rsidR="009524BD" w:rsidRPr="00A93D5E">
                              <w:rPr>
                                <w:rFonts w:ascii="BIZ UDPゴシック" w:eastAsia="BIZ UDPゴシック" w:hAnsi="BIZ UDPゴシック" w:hint="eastAsia"/>
                                <w:sz w:val="22"/>
                              </w:rPr>
                              <w:t>保護者に対する読書活動の取組</w:t>
                            </w:r>
                            <w:r w:rsidR="00AC1E77">
                              <w:rPr>
                                <w:rFonts w:ascii="BIZ UDPゴシック" w:eastAsia="BIZ UDPゴシック" w:hAnsi="BIZ UDPゴシック" w:hint="eastAsia"/>
                                <w:sz w:val="22"/>
                              </w:rPr>
                              <w:t>み</w:t>
                            </w:r>
                            <w:r w:rsidR="009524BD" w:rsidRPr="00A93D5E">
                              <w:rPr>
                                <w:rFonts w:ascii="BIZ UDPゴシック" w:eastAsia="BIZ UDPゴシック" w:hAnsi="BIZ UDPゴシック" w:hint="eastAsia"/>
                                <w:sz w:val="22"/>
                              </w:rPr>
                              <w:t>を行う</w:t>
                            </w:r>
                            <w:r w:rsidR="009524BD" w:rsidRPr="00A93D5E">
                              <w:rPr>
                                <w:rFonts w:ascii="BIZ UDPゴシック" w:eastAsia="BIZ UDPゴシック" w:hAnsi="BIZ UDPゴシック"/>
                                <w:sz w:val="22"/>
                              </w:rPr>
                              <w:t>ことができていない</w:t>
                            </w:r>
                            <w:r w:rsidR="009524BD" w:rsidRPr="00A93D5E">
                              <w:rPr>
                                <w:rFonts w:ascii="BIZ UDPゴシック" w:eastAsia="BIZ UDPゴシック" w:hAnsi="BIZ UDPゴシック" w:hint="eastAsia"/>
                                <w:sz w:val="22"/>
                              </w:rPr>
                              <w:t>教育保育施設へ理由を聞いたところ、</w:t>
                            </w:r>
                            <w:r w:rsidR="00865A00" w:rsidRPr="00A93D5E">
                              <w:rPr>
                                <w:rFonts w:ascii="BIZ UDPゴシック" w:eastAsia="BIZ UDPゴシック" w:hAnsi="BIZ UDPゴシック" w:hint="eastAsia"/>
                                <w:sz w:val="22"/>
                              </w:rPr>
                              <w:t>人的・予算的な余裕がない、</w:t>
                            </w:r>
                            <w:r w:rsidR="009524BD" w:rsidRPr="00A93D5E">
                              <w:rPr>
                                <w:rFonts w:ascii="BIZ UDPゴシック" w:eastAsia="BIZ UDPゴシック" w:hAnsi="BIZ UDPゴシック"/>
                                <w:sz w:val="22"/>
                              </w:rPr>
                              <w:t>施設</w:t>
                            </w:r>
                            <w:r w:rsidR="009524BD" w:rsidRPr="00A93D5E">
                              <w:rPr>
                                <w:rFonts w:ascii="BIZ UDPゴシック" w:eastAsia="BIZ UDPゴシック" w:hAnsi="BIZ UDPゴシック" w:hint="eastAsia"/>
                                <w:sz w:val="22"/>
                              </w:rPr>
                              <w:t>が</w:t>
                            </w:r>
                            <w:r w:rsidR="009524BD" w:rsidRPr="00A93D5E">
                              <w:rPr>
                                <w:rFonts w:ascii="BIZ UDPゴシック" w:eastAsia="BIZ UDPゴシック" w:hAnsi="BIZ UDPゴシック"/>
                                <w:sz w:val="22"/>
                              </w:rPr>
                              <w:t>狭</w:t>
                            </w:r>
                            <w:r w:rsidR="009524BD" w:rsidRPr="00A93D5E">
                              <w:rPr>
                                <w:rFonts w:ascii="BIZ UDPゴシック" w:eastAsia="BIZ UDPゴシック" w:hAnsi="BIZ UDPゴシック" w:hint="eastAsia"/>
                                <w:sz w:val="22"/>
                              </w:rPr>
                              <w:t>いため</w:t>
                            </w:r>
                            <w:r w:rsidR="009524BD" w:rsidRPr="00A93D5E">
                              <w:rPr>
                                <w:rFonts w:ascii="BIZ UDPゴシック" w:eastAsia="BIZ UDPゴシック" w:hAnsi="BIZ UDPゴシック"/>
                                <w:sz w:val="22"/>
                              </w:rPr>
                              <w:t>本を置くスペースがない、</w:t>
                            </w:r>
                            <w:r w:rsidR="009524BD" w:rsidRPr="00A93D5E">
                              <w:rPr>
                                <w:rFonts w:ascii="BIZ UDPゴシック" w:eastAsia="BIZ UDPゴシック" w:hAnsi="BIZ UDPゴシック" w:hint="eastAsia"/>
                                <w:sz w:val="22"/>
                              </w:rPr>
                              <w:t>保護者が</w:t>
                            </w:r>
                            <w:r w:rsidR="00865A00" w:rsidRPr="00A93D5E">
                              <w:rPr>
                                <w:rFonts w:ascii="BIZ UDPゴシック" w:eastAsia="BIZ UDPゴシック" w:hAnsi="BIZ UDPゴシック" w:hint="eastAsia"/>
                                <w:sz w:val="22"/>
                              </w:rPr>
                              <w:t>時間がないため実施が困難である</w:t>
                            </w:r>
                            <w:r w:rsidR="009524BD" w:rsidRPr="00A93D5E">
                              <w:rPr>
                                <w:rFonts w:ascii="BIZ UDPゴシック" w:eastAsia="BIZ UDPゴシック" w:hAnsi="BIZ UDPゴシック"/>
                                <w:sz w:val="22"/>
                              </w:rPr>
                              <w:t>という</w:t>
                            </w:r>
                            <w:r w:rsidR="009524BD" w:rsidRPr="00A93D5E">
                              <w:rPr>
                                <w:rFonts w:ascii="BIZ UDPゴシック" w:eastAsia="BIZ UDPゴシック" w:hAnsi="BIZ UDPゴシック" w:hint="eastAsia"/>
                                <w:sz w:val="22"/>
                              </w:rPr>
                              <w:t>回答がありました。</w:t>
                            </w:r>
                          </w:p>
                          <w:p w14:paraId="7A3B6845" w14:textId="1F9B6621" w:rsidR="009524BD" w:rsidRPr="00A93D5E" w:rsidRDefault="009524BD" w:rsidP="003110E8">
                            <w:pPr>
                              <w:spacing w:line="276" w:lineRule="auto"/>
                              <w:ind w:leftChars="100" w:left="210" w:firstLineChars="64" w:firstLine="141"/>
                              <w:jc w:val="left"/>
                              <w:rPr>
                                <w:rFonts w:ascii="BIZ UDPゴシック" w:eastAsia="BIZ UDPゴシック" w:hAnsi="BIZ UDPゴシック"/>
                                <w:sz w:val="22"/>
                              </w:rPr>
                            </w:pPr>
                            <w:r w:rsidRPr="00A93D5E">
                              <w:rPr>
                                <w:rFonts w:ascii="BIZ UDPゴシック" w:eastAsia="BIZ UDPゴシック" w:hAnsi="BIZ UDPゴシック" w:hint="eastAsia"/>
                                <w:sz w:val="22"/>
                              </w:rPr>
                              <w:t>第</w:t>
                            </w:r>
                            <w:r w:rsidR="00D84743" w:rsidRPr="00A93D5E">
                              <w:rPr>
                                <w:rFonts w:ascii="BIZ UDPゴシック" w:eastAsia="BIZ UDPゴシック" w:hAnsi="BIZ UDPゴシック" w:hint="eastAsia"/>
                                <w:sz w:val="22"/>
                              </w:rPr>
                              <w:t>５</w:t>
                            </w:r>
                            <w:r w:rsidRPr="00A93D5E">
                              <w:rPr>
                                <w:rFonts w:ascii="BIZ UDPゴシック" w:eastAsia="BIZ UDPゴシック" w:hAnsi="BIZ UDPゴシック" w:hint="eastAsia"/>
                                <w:sz w:val="22"/>
                              </w:rPr>
                              <w:t>次計画では</w:t>
                            </w:r>
                            <w:r w:rsidR="00865A00" w:rsidRPr="00A93D5E">
                              <w:rPr>
                                <w:rFonts w:ascii="BIZ UDPゴシック" w:eastAsia="BIZ UDPゴシック" w:hAnsi="BIZ UDPゴシック" w:hint="eastAsia"/>
                                <w:sz w:val="22"/>
                              </w:rPr>
                              <w:t>、第４次計画に引き続き</w:t>
                            </w:r>
                            <w:r w:rsidRPr="00A93D5E">
                              <w:rPr>
                                <w:rFonts w:ascii="BIZ UDPゴシック" w:eastAsia="BIZ UDPゴシック" w:hAnsi="BIZ UDPゴシック" w:hint="eastAsia"/>
                                <w:sz w:val="22"/>
                              </w:rPr>
                              <w:t>、読書活動の取組</w:t>
                            </w:r>
                            <w:r w:rsidR="00AC1E77">
                              <w:rPr>
                                <w:rFonts w:ascii="BIZ UDPゴシック" w:eastAsia="BIZ UDPゴシック" w:hAnsi="BIZ UDPゴシック" w:hint="eastAsia"/>
                                <w:sz w:val="22"/>
                              </w:rPr>
                              <w:t>み</w:t>
                            </w:r>
                            <w:r w:rsidRPr="00A93D5E">
                              <w:rPr>
                                <w:rFonts w:ascii="BIZ UDPゴシック" w:eastAsia="BIZ UDPゴシック" w:hAnsi="BIZ UDPゴシック" w:hint="eastAsia"/>
                                <w:sz w:val="22"/>
                              </w:rPr>
                              <w:t>を行うことができていない教育</w:t>
                            </w:r>
                            <w:r w:rsidR="003110E8">
                              <w:rPr>
                                <w:rFonts w:ascii="BIZ UDPゴシック" w:eastAsia="BIZ UDPゴシック" w:hAnsi="BIZ UDPゴシック" w:hint="eastAsia"/>
                                <w:sz w:val="22"/>
                              </w:rPr>
                              <w:t>保</w:t>
                            </w:r>
                            <w:r w:rsidRPr="00A93D5E">
                              <w:rPr>
                                <w:rFonts w:ascii="BIZ UDPゴシック" w:eastAsia="BIZ UDPゴシック" w:hAnsi="BIZ UDPゴシック" w:hint="eastAsia"/>
                                <w:sz w:val="22"/>
                              </w:rPr>
                              <w:t>育施設や、時間のない保護者に焦点を置いて幅広い</w:t>
                            </w:r>
                            <w:r w:rsidR="00865A00" w:rsidRPr="00A93D5E">
                              <w:rPr>
                                <w:rFonts w:ascii="BIZ UDPゴシック" w:eastAsia="BIZ UDPゴシック" w:hAnsi="BIZ UDPゴシック" w:hint="eastAsia"/>
                                <w:sz w:val="22"/>
                              </w:rPr>
                              <w:t>読書</w:t>
                            </w:r>
                            <w:r w:rsidRPr="00A93D5E">
                              <w:rPr>
                                <w:rFonts w:ascii="BIZ UDPゴシック" w:eastAsia="BIZ UDPゴシック" w:hAnsi="BIZ UDPゴシック" w:hint="eastAsia"/>
                                <w:sz w:val="22"/>
                              </w:rPr>
                              <w:t>支援を実施し</w:t>
                            </w:r>
                            <w:r w:rsidR="003110E8">
                              <w:rPr>
                                <w:rFonts w:ascii="BIZ UDPゴシック" w:eastAsia="BIZ UDPゴシック" w:hAnsi="BIZ UDPゴシック" w:hint="eastAsia"/>
                                <w:sz w:val="22"/>
                              </w:rPr>
                              <w:t>、</w:t>
                            </w:r>
                            <w:r w:rsidR="003110E8" w:rsidRPr="0065121C">
                              <w:rPr>
                                <w:rFonts w:ascii="BIZ UDPゴシック" w:eastAsia="BIZ UDPゴシック" w:hAnsi="BIZ UDPゴシック" w:hint="eastAsia"/>
                                <w:sz w:val="22"/>
                              </w:rPr>
                              <w:t>子どもたちのその後の読書への興味・関心につなげていきます。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71818" id="角丸四角形 28" o:spid="_x0000_s1049" alt="タイトル: 重点的な施策 ２　乳幼児の時期の保護者や教育保育施設への読書活動支援 - 説明: 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style="position:absolute;left:0;text-align:left;margin-left:6.55pt;margin-top:2.45pt;width:502.2pt;height:265.8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" fillcolor="#dbeef4" strokecolor="#c6d9f1" strokeweight=".25pt">
                <v:textbox>
                  <w:txbxContent>
                    <w:p w14:paraId="2CD609A8" w14:textId="4996B33B" w:rsidR="009524BD" w:rsidRPr="00A93D5E" w:rsidRDefault="009524BD" w:rsidP="00CE57E3">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bdr w:val="single" w:sz="4" w:space="0" w:color="auto"/>
                        </w:rPr>
                        <w:t>重点的な施策</w:t>
                      </w:r>
                      <w:r w:rsidRPr="00A93D5E">
                        <w:rPr>
                          <w:rFonts w:ascii="BIZ UDPゴシック" w:eastAsia="BIZ UDPゴシック" w:hAnsi="BIZ UDPゴシック"/>
                          <w:sz w:val="22"/>
                          <w:bdr w:val="single" w:sz="4" w:space="0" w:color="auto"/>
                        </w:rPr>
                        <w:t xml:space="preserve"> </w:t>
                      </w:r>
                      <w:r w:rsidR="002541CA" w:rsidRPr="00A93D5E">
                        <w:rPr>
                          <w:rFonts w:ascii="BIZ UDPゴシック" w:eastAsia="BIZ UDPゴシック" w:hAnsi="BIZ UDPゴシック" w:hint="eastAsia"/>
                          <w:sz w:val="22"/>
                          <w:bdr w:val="single" w:sz="4" w:space="0" w:color="auto"/>
                        </w:rPr>
                        <w:t>１</w:t>
                      </w:r>
                      <w:r w:rsidRPr="00A93D5E">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Pr="00A93D5E">
                        <w:rPr>
                          <w:rFonts w:ascii="BIZ UDPゴシック" w:eastAsia="BIZ UDPゴシック" w:hAnsi="BIZ UDPゴシック" w:hint="eastAsia"/>
                          <w:sz w:val="22"/>
                        </w:rPr>
                        <w:t>乳幼児期の保護者や教育保育施設への読書活動支援</w:t>
                      </w:r>
                    </w:p>
                    <w:p w14:paraId="2DA2100B" w14:textId="77777777" w:rsidR="00494A46" w:rsidRDefault="00494A46" w:rsidP="00494A46">
                      <w:pPr>
                        <w:spacing w:line="276" w:lineRule="auto"/>
                        <w:jc w:val="left"/>
                        <w:rPr>
                          <w:rFonts w:ascii="BIZ UDPゴシック" w:eastAsia="BIZ UDPゴシック" w:hAnsi="BIZ UDPゴシック"/>
                          <w:b/>
                          <w:sz w:val="22"/>
                        </w:rPr>
                      </w:pPr>
                    </w:p>
                    <w:p w14:paraId="1EF2492D" w14:textId="646E88A8" w:rsidR="00865A00" w:rsidRPr="00A93D5E" w:rsidRDefault="003110E8" w:rsidP="003110E8">
                      <w:pPr>
                        <w:spacing w:line="276" w:lineRule="auto"/>
                        <w:ind w:leftChars="34" w:left="71" w:firstLineChars="100" w:firstLine="220"/>
                        <w:jc w:val="left"/>
                        <w:rPr>
                          <w:rFonts w:ascii="BIZ UDPゴシック" w:eastAsia="BIZ UDPゴシック" w:hAnsi="BIZ UDPゴシック"/>
                          <w:sz w:val="22"/>
                        </w:rPr>
                      </w:pPr>
                      <w:r w:rsidRPr="0065121C">
                        <w:rPr>
                          <w:rFonts w:ascii="BIZ UDPゴシック" w:eastAsia="BIZ UDPゴシック" w:hAnsi="BIZ UDPゴシック" w:hint="eastAsia"/>
                          <w:sz w:val="22"/>
                        </w:rPr>
                        <w:t>乳幼児期の読み聞かせなどの読書活動は、子どもたちの言語能力や想像力、共感力、集中力を育み、読書への最初の入口となります。</w:t>
                      </w:r>
                      <w:r w:rsidR="00494A46" w:rsidRPr="0065121C">
                        <w:rPr>
                          <w:rFonts w:ascii="BIZ UDPゴシック" w:eastAsia="BIZ UDPゴシック" w:hAnsi="BIZ UDPゴシック" w:hint="eastAsia"/>
                          <w:sz w:val="22"/>
                        </w:rPr>
                        <w:t>乳幼</w:t>
                      </w:r>
                      <w:r w:rsidR="00494A46">
                        <w:rPr>
                          <w:rFonts w:ascii="BIZ UDPゴシック" w:eastAsia="BIZ UDPゴシック" w:hAnsi="BIZ UDPゴシック" w:hint="eastAsia"/>
                          <w:sz w:val="22"/>
                        </w:rPr>
                        <w:t>児の</w:t>
                      </w:r>
                      <w:r w:rsidR="009524BD" w:rsidRPr="00A93D5E">
                        <w:rPr>
                          <w:rFonts w:ascii="BIZ UDPゴシック" w:eastAsia="BIZ UDPゴシック" w:hAnsi="BIZ UDPゴシック"/>
                          <w:sz w:val="22"/>
                        </w:rPr>
                        <w:t>時</w:t>
                      </w:r>
                      <w:r w:rsidR="009524BD" w:rsidRPr="00A93D5E">
                        <w:rPr>
                          <w:rFonts w:ascii="BIZ UDPゴシック" w:eastAsia="BIZ UDPゴシック" w:hAnsi="BIZ UDPゴシック" w:hint="eastAsia"/>
                          <w:sz w:val="22"/>
                        </w:rPr>
                        <w:t>期の</w:t>
                      </w:r>
                      <w:r w:rsidR="009524BD" w:rsidRPr="00A93D5E">
                        <w:rPr>
                          <w:rFonts w:ascii="BIZ UDPゴシック" w:eastAsia="BIZ UDPゴシック" w:hAnsi="BIZ UDPゴシック"/>
                          <w:sz w:val="22"/>
                        </w:rPr>
                        <w:t>子どもの読書活動については、家庭が大きな</w:t>
                      </w:r>
                      <w:r w:rsidR="009524BD" w:rsidRPr="00A93D5E">
                        <w:rPr>
                          <w:rFonts w:ascii="BIZ UDPゴシック" w:eastAsia="BIZ UDPゴシック" w:hAnsi="BIZ UDPゴシック" w:hint="eastAsia"/>
                          <w:sz w:val="22"/>
                        </w:rPr>
                        <w:t>役割を</w:t>
                      </w:r>
                      <w:r w:rsidR="009524BD" w:rsidRPr="00A93D5E">
                        <w:rPr>
                          <w:rFonts w:ascii="BIZ UDPゴシック" w:eastAsia="BIZ UDPゴシック" w:hAnsi="BIZ UDPゴシック"/>
                          <w:sz w:val="22"/>
                        </w:rPr>
                        <w:t>担って</w:t>
                      </w:r>
                      <w:r>
                        <w:rPr>
                          <w:rFonts w:ascii="BIZ UDPゴシック" w:eastAsia="BIZ UDPゴシック" w:hAnsi="BIZ UDPゴシック" w:hint="eastAsia"/>
                          <w:sz w:val="22"/>
                        </w:rPr>
                        <w:t>おり、</w:t>
                      </w:r>
                      <w:r w:rsidR="00494A46">
                        <w:rPr>
                          <w:rFonts w:ascii="BIZ UDPゴシック" w:eastAsia="BIZ UDPゴシック" w:hAnsi="BIZ UDPゴシック" w:hint="eastAsia"/>
                          <w:sz w:val="22"/>
                        </w:rPr>
                        <w:t>令和</w:t>
                      </w:r>
                      <w:r w:rsidR="008957B9" w:rsidRPr="00A93D5E">
                        <w:rPr>
                          <w:rFonts w:ascii="BIZ UDPゴシック" w:eastAsia="BIZ UDPゴシック" w:hAnsi="BIZ UDPゴシック" w:hint="eastAsia"/>
                          <w:sz w:val="22"/>
                        </w:rPr>
                        <w:t>６</w:t>
                      </w:r>
                      <w:r w:rsidR="009524BD" w:rsidRPr="00A93D5E">
                        <w:rPr>
                          <w:rFonts w:ascii="BIZ UDPゴシック" w:eastAsia="BIZ UDPゴシック" w:hAnsi="BIZ UDPゴシック" w:hint="eastAsia"/>
                          <w:sz w:val="22"/>
                        </w:rPr>
                        <w:t>年度読書調査</w:t>
                      </w:r>
                      <w:r w:rsidR="009524BD" w:rsidRPr="00A93D5E">
                        <w:rPr>
                          <w:rFonts w:ascii="BIZ UDPゴシック" w:eastAsia="BIZ UDPゴシック" w:hAnsi="BIZ UDPゴシック"/>
                          <w:sz w:val="22"/>
                        </w:rPr>
                        <w:t>に</w:t>
                      </w:r>
                      <w:r w:rsidR="009524BD" w:rsidRPr="00A93D5E">
                        <w:rPr>
                          <w:rFonts w:ascii="BIZ UDPゴシック" w:eastAsia="BIZ UDPゴシック" w:hAnsi="BIZ UDPゴシック" w:hint="eastAsia"/>
                          <w:sz w:val="22"/>
                        </w:rPr>
                        <w:t>おいて</w:t>
                      </w:r>
                      <w:r w:rsidR="009524BD" w:rsidRPr="00A93D5E">
                        <w:rPr>
                          <w:rFonts w:ascii="BIZ UDPゴシック" w:eastAsia="BIZ UDPゴシック" w:hAnsi="BIZ UDPゴシック"/>
                          <w:sz w:val="22"/>
                        </w:rPr>
                        <w:t>、</w:t>
                      </w:r>
                      <w:r w:rsidR="008957B9" w:rsidRPr="00A93D5E">
                        <w:rPr>
                          <w:rFonts w:ascii="BIZ UDPゴシック" w:eastAsia="BIZ UDPゴシック" w:hAnsi="BIZ UDPゴシック" w:hint="eastAsia"/>
                          <w:sz w:val="22"/>
                        </w:rPr>
                        <w:t>９</w:t>
                      </w:r>
                      <w:r w:rsidR="009524BD" w:rsidRPr="00A93D5E">
                        <w:rPr>
                          <w:rFonts w:ascii="BIZ UDPゴシック" w:eastAsia="BIZ UDPゴシック" w:hAnsi="BIZ UDPゴシック" w:hint="eastAsia"/>
                          <w:sz w:val="22"/>
                        </w:rPr>
                        <w:t>割</w:t>
                      </w:r>
                      <w:r w:rsidR="008957B9" w:rsidRPr="00A93D5E">
                        <w:rPr>
                          <w:rFonts w:ascii="BIZ UDPゴシック" w:eastAsia="BIZ UDPゴシック" w:hAnsi="BIZ UDPゴシック" w:hint="eastAsia"/>
                          <w:sz w:val="22"/>
                        </w:rPr>
                        <w:t>近く</w:t>
                      </w:r>
                      <w:r w:rsidR="009524BD" w:rsidRPr="00A93D5E">
                        <w:rPr>
                          <w:rFonts w:ascii="BIZ UDPゴシック" w:eastAsia="BIZ UDPゴシック" w:hAnsi="BIZ UDPゴシック"/>
                          <w:sz w:val="22"/>
                        </w:rPr>
                        <w:t>の保護者が、子ども</w:t>
                      </w:r>
                      <w:r w:rsidR="009524BD" w:rsidRPr="00A93D5E">
                        <w:rPr>
                          <w:rFonts w:ascii="BIZ UDPゴシック" w:eastAsia="BIZ UDPゴシック" w:hAnsi="BIZ UDPゴシック" w:hint="eastAsia"/>
                          <w:sz w:val="22"/>
                        </w:rPr>
                        <w:t>に</w:t>
                      </w:r>
                      <w:r w:rsidR="009524BD" w:rsidRPr="00A93D5E">
                        <w:rPr>
                          <w:rFonts w:ascii="BIZ UDPゴシック" w:eastAsia="BIZ UDPゴシック" w:hAnsi="BIZ UDPゴシック"/>
                          <w:sz w:val="22"/>
                        </w:rPr>
                        <w:t>絵本や本を読んだこ</w:t>
                      </w:r>
                      <w:r w:rsidR="009524BD" w:rsidRPr="00A93D5E">
                        <w:rPr>
                          <w:rFonts w:ascii="BIZ UDPゴシック" w:eastAsia="BIZ UDPゴシック" w:hAnsi="BIZ UDPゴシック" w:hint="eastAsia"/>
                          <w:sz w:val="22"/>
                        </w:rPr>
                        <w:t>と</w:t>
                      </w:r>
                      <w:r w:rsidR="009524BD" w:rsidRPr="00A93D5E">
                        <w:rPr>
                          <w:rFonts w:ascii="BIZ UDPゴシック" w:eastAsia="BIZ UDPゴシック" w:hAnsi="BIZ UDPゴシック"/>
                          <w:sz w:val="22"/>
                        </w:rPr>
                        <w:t>があると回答</w:t>
                      </w:r>
                      <w:r>
                        <w:rPr>
                          <w:rFonts w:ascii="BIZ UDPゴシック" w:eastAsia="BIZ UDPゴシック" w:hAnsi="BIZ UDPゴシック" w:hint="eastAsia"/>
                          <w:sz w:val="22"/>
                        </w:rPr>
                        <w:t>するなど</w:t>
                      </w:r>
                      <w:r w:rsidR="009524BD" w:rsidRPr="00A93D5E">
                        <w:rPr>
                          <w:rFonts w:ascii="BIZ UDPゴシック" w:eastAsia="BIZ UDPゴシック" w:hAnsi="BIZ UDPゴシック" w:hint="eastAsia"/>
                          <w:sz w:val="22"/>
                        </w:rPr>
                        <w:t>、</w:t>
                      </w:r>
                      <w:r w:rsidR="009524BD" w:rsidRPr="00A93D5E">
                        <w:rPr>
                          <w:rFonts w:ascii="BIZ UDPゴシック" w:eastAsia="BIZ UDPゴシック" w:hAnsi="BIZ UDPゴシック"/>
                          <w:sz w:val="22"/>
                        </w:rPr>
                        <w:t>多くの保護者が読み聞かせの重要性を認識していると</w:t>
                      </w:r>
                      <w:r w:rsidR="009524BD" w:rsidRPr="00A93D5E">
                        <w:rPr>
                          <w:rFonts w:ascii="BIZ UDPゴシック" w:eastAsia="BIZ UDPゴシック" w:hAnsi="BIZ UDPゴシック" w:hint="eastAsia"/>
                          <w:sz w:val="22"/>
                        </w:rPr>
                        <w:t>考えられます</w:t>
                      </w:r>
                      <w:r w:rsidR="009524BD" w:rsidRPr="00A93D5E">
                        <w:rPr>
                          <w:rFonts w:ascii="BIZ UDPゴシック" w:eastAsia="BIZ UDPゴシック" w:hAnsi="BIZ UDPゴシック"/>
                          <w:sz w:val="22"/>
                        </w:rPr>
                        <w:t>。</w:t>
                      </w:r>
                      <w:r>
                        <w:rPr>
                          <w:rFonts w:ascii="BIZ UDPゴシック" w:eastAsia="BIZ UDPゴシック" w:hAnsi="BIZ UDPゴシック" w:hint="eastAsia"/>
                          <w:sz w:val="22"/>
                        </w:rPr>
                        <w:t>一方</w:t>
                      </w:r>
                      <w:r w:rsidR="009524BD" w:rsidRPr="00A93D5E">
                        <w:rPr>
                          <w:rFonts w:ascii="BIZ UDPゴシック" w:eastAsia="BIZ UDPゴシック" w:hAnsi="BIZ UDPゴシック" w:hint="eastAsia"/>
                          <w:sz w:val="22"/>
                        </w:rPr>
                        <w:t>で</w:t>
                      </w:r>
                      <w:r w:rsidR="009524BD" w:rsidRPr="00A93D5E">
                        <w:rPr>
                          <w:rFonts w:ascii="BIZ UDPゴシック" w:eastAsia="BIZ UDPゴシック" w:hAnsi="BIZ UDPゴシック"/>
                          <w:sz w:val="22"/>
                        </w:rPr>
                        <w:t>、</w:t>
                      </w:r>
                      <w:r w:rsidR="009524BD" w:rsidRPr="00A93D5E">
                        <w:rPr>
                          <w:rFonts w:ascii="BIZ UDPゴシック" w:eastAsia="BIZ UDPゴシック" w:hAnsi="BIZ UDPゴシック" w:hint="eastAsia"/>
                          <w:sz w:val="22"/>
                        </w:rPr>
                        <w:t>保護者に対する読書活動の取組</w:t>
                      </w:r>
                      <w:r w:rsidR="00AC1E77">
                        <w:rPr>
                          <w:rFonts w:ascii="BIZ UDPゴシック" w:eastAsia="BIZ UDPゴシック" w:hAnsi="BIZ UDPゴシック" w:hint="eastAsia"/>
                          <w:sz w:val="22"/>
                        </w:rPr>
                        <w:t>み</w:t>
                      </w:r>
                      <w:r w:rsidR="009524BD" w:rsidRPr="00A93D5E">
                        <w:rPr>
                          <w:rFonts w:ascii="BIZ UDPゴシック" w:eastAsia="BIZ UDPゴシック" w:hAnsi="BIZ UDPゴシック" w:hint="eastAsia"/>
                          <w:sz w:val="22"/>
                        </w:rPr>
                        <w:t>を行う</w:t>
                      </w:r>
                      <w:r w:rsidR="009524BD" w:rsidRPr="00A93D5E">
                        <w:rPr>
                          <w:rFonts w:ascii="BIZ UDPゴシック" w:eastAsia="BIZ UDPゴシック" w:hAnsi="BIZ UDPゴシック"/>
                          <w:sz w:val="22"/>
                        </w:rPr>
                        <w:t>ことができていない</w:t>
                      </w:r>
                      <w:r w:rsidR="009524BD" w:rsidRPr="00A93D5E">
                        <w:rPr>
                          <w:rFonts w:ascii="BIZ UDPゴシック" w:eastAsia="BIZ UDPゴシック" w:hAnsi="BIZ UDPゴシック" w:hint="eastAsia"/>
                          <w:sz w:val="22"/>
                        </w:rPr>
                        <w:t>教育保育施設へ理由を聞いたところ、</w:t>
                      </w:r>
                      <w:r w:rsidR="00865A00" w:rsidRPr="00A93D5E">
                        <w:rPr>
                          <w:rFonts w:ascii="BIZ UDPゴシック" w:eastAsia="BIZ UDPゴシック" w:hAnsi="BIZ UDPゴシック" w:hint="eastAsia"/>
                          <w:sz w:val="22"/>
                        </w:rPr>
                        <w:t>人的・予算的な余裕がない、</w:t>
                      </w:r>
                      <w:r w:rsidR="009524BD" w:rsidRPr="00A93D5E">
                        <w:rPr>
                          <w:rFonts w:ascii="BIZ UDPゴシック" w:eastAsia="BIZ UDPゴシック" w:hAnsi="BIZ UDPゴシック"/>
                          <w:sz w:val="22"/>
                        </w:rPr>
                        <w:t>施設</w:t>
                      </w:r>
                      <w:r w:rsidR="009524BD" w:rsidRPr="00A93D5E">
                        <w:rPr>
                          <w:rFonts w:ascii="BIZ UDPゴシック" w:eastAsia="BIZ UDPゴシック" w:hAnsi="BIZ UDPゴシック" w:hint="eastAsia"/>
                          <w:sz w:val="22"/>
                        </w:rPr>
                        <w:t>が</w:t>
                      </w:r>
                      <w:r w:rsidR="009524BD" w:rsidRPr="00A93D5E">
                        <w:rPr>
                          <w:rFonts w:ascii="BIZ UDPゴシック" w:eastAsia="BIZ UDPゴシック" w:hAnsi="BIZ UDPゴシック"/>
                          <w:sz w:val="22"/>
                        </w:rPr>
                        <w:t>狭</w:t>
                      </w:r>
                      <w:r w:rsidR="009524BD" w:rsidRPr="00A93D5E">
                        <w:rPr>
                          <w:rFonts w:ascii="BIZ UDPゴシック" w:eastAsia="BIZ UDPゴシック" w:hAnsi="BIZ UDPゴシック" w:hint="eastAsia"/>
                          <w:sz w:val="22"/>
                        </w:rPr>
                        <w:t>いため</w:t>
                      </w:r>
                      <w:r w:rsidR="009524BD" w:rsidRPr="00A93D5E">
                        <w:rPr>
                          <w:rFonts w:ascii="BIZ UDPゴシック" w:eastAsia="BIZ UDPゴシック" w:hAnsi="BIZ UDPゴシック"/>
                          <w:sz w:val="22"/>
                        </w:rPr>
                        <w:t>本を置くスペースがない、</w:t>
                      </w:r>
                      <w:r w:rsidR="009524BD" w:rsidRPr="00A93D5E">
                        <w:rPr>
                          <w:rFonts w:ascii="BIZ UDPゴシック" w:eastAsia="BIZ UDPゴシック" w:hAnsi="BIZ UDPゴシック" w:hint="eastAsia"/>
                          <w:sz w:val="22"/>
                        </w:rPr>
                        <w:t>保護者が</w:t>
                      </w:r>
                      <w:r w:rsidR="00865A00" w:rsidRPr="00A93D5E">
                        <w:rPr>
                          <w:rFonts w:ascii="BIZ UDPゴシック" w:eastAsia="BIZ UDPゴシック" w:hAnsi="BIZ UDPゴシック" w:hint="eastAsia"/>
                          <w:sz w:val="22"/>
                        </w:rPr>
                        <w:t>時間がないため実施が困難である</w:t>
                      </w:r>
                      <w:r w:rsidR="009524BD" w:rsidRPr="00A93D5E">
                        <w:rPr>
                          <w:rFonts w:ascii="BIZ UDPゴシック" w:eastAsia="BIZ UDPゴシック" w:hAnsi="BIZ UDPゴシック"/>
                          <w:sz w:val="22"/>
                        </w:rPr>
                        <w:t>という</w:t>
                      </w:r>
                      <w:r w:rsidR="009524BD" w:rsidRPr="00A93D5E">
                        <w:rPr>
                          <w:rFonts w:ascii="BIZ UDPゴシック" w:eastAsia="BIZ UDPゴシック" w:hAnsi="BIZ UDPゴシック" w:hint="eastAsia"/>
                          <w:sz w:val="22"/>
                        </w:rPr>
                        <w:t>回答がありました。</w:t>
                      </w:r>
                    </w:p>
                    <w:p w14:paraId="7A3B6845" w14:textId="1F9B6621" w:rsidR="009524BD" w:rsidRPr="00A93D5E" w:rsidRDefault="009524BD" w:rsidP="003110E8">
                      <w:pPr>
                        <w:spacing w:line="276" w:lineRule="auto"/>
                        <w:ind w:leftChars="100" w:left="210" w:firstLineChars="64" w:firstLine="141"/>
                        <w:jc w:val="left"/>
                        <w:rPr>
                          <w:rFonts w:ascii="BIZ UDPゴシック" w:eastAsia="BIZ UDPゴシック" w:hAnsi="BIZ UDPゴシック"/>
                          <w:sz w:val="22"/>
                        </w:rPr>
                      </w:pPr>
                      <w:r w:rsidRPr="00A93D5E">
                        <w:rPr>
                          <w:rFonts w:ascii="BIZ UDPゴシック" w:eastAsia="BIZ UDPゴシック" w:hAnsi="BIZ UDPゴシック" w:hint="eastAsia"/>
                          <w:sz w:val="22"/>
                        </w:rPr>
                        <w:t>第</w:t>
                      </w:r>
                      <w:r w:rsidR="00D84743" w:rsidRPr="00A93D5E">
                        <w:rPr>
                          <w:rFonts w:ascii="BIZ UDPゴシック" w:eastAsia="BIZ UDPゴシック" w:hAnsi="BIZ UDPゴシック" w:hint="eastAsia"/>
                          <w:sz w:val="22"/>
                        </w:rPr>
                        <w:t>５</w:t>
                      </w:r>
                      <w:r w:rsidRPr="00A93D5E">
                        <w:rPr>
                          <w:rFonts w:ascii="BIZ UDPゴシック" w:eastAsia="BIZ UDPゴシック" w:hAnsi="BIZ UDPゴシック" w:hint="eastAsia"/>
                          <w:sz w:val="22"/>
                        </w:rPr>
                        <w:t>次計画では</w:t>
                      </w:r>
                      <w:r w:rsidR="00865A00" w:rsidRPr="00A93D5E">
                        <w:rPr>
                          <w:rFonts w:ascii="BIZ UDPゴシック" w:eastAsia="BIZ UDPゴシック" w:hAnsi="BIZ UDPゴシック" w:hint="eastAsia"/>
                          <w:sz w:val="22"/>
                        </w:rPr>
                        <w:t>、第４次計画に引き続き</w:t>
                      </w:r>
                      <w:r w:rsidRPr="00A93D5E">
                        <w:rPr>
                          <w:rFonts w:ascii="BIZ UDPゴシック" w:eastAsia="BIZ UDPゴシック" w:hAnsi="BIZ UDPゴシック" w:hint="eastAsia"/>
                          <w:sz w:val="22"/>
                        </w:rPr>
                        <w:t>、読書活動の取組</w:t>
                      </w:r>
                      <w:r w:rsidR="00AC1E77">
                        <w:rPr>
                          <w:rFonts w:ascii="BIZ UDPゴシック" w:eastAsia="BIZ UDPゴシック" w:hAnsi="BIZ UDPゴシック" w:hint="eastAsia"/>
                          <w:sz w:val="22"/>
                        </w:rPr>
                        <w:t>み</w:t>
                      </w:r>
                      <w:r w:rsidRPr="00A93D5E">
                        <w:rPr>
                          <w:rFonts w:ascii="BIZ UDPゴシック" w:eastAsia="BIZ UDPゴシック" w:hAnsi="BIZ UDPゴシック" w:hint="eastAsia"/>
                          <w:sz w:val="22"/>
                        </w:rPr>
                        <w:t>を行うことができていない教育</w:t>
                      </w:r>
                      <w:r w:rsidR="003110E8">
                        <w:rPr>
                          <w:rFonts w:ascii="BIZ UDPゴシック" w:eastAsia="BIZ UDPゴシック" w:hAnsi="BIZ UDPゴシック" w:hint="eastAsia"/>
                          <w:sz w:val="22"/>
                        </w:rPr>
                        <w:t>保</w:t>
                      </w:r>
                      <w:r w:rsidRPr="00A93D5E">
                        <w:rPr>
                          <w:rFonts w:ascii="BIZ UDPゴシック" w:eastAsia="BIZ UDPゴシック" w:hAnsi="BIZ UDPゴシック" w:hint="eastAsia"/>
                          <w:sz w:val="22"/>
                        </w:rPr>
                        <w:t>育施設や、時間のない保護者に焦点を置いて幅広い</w:t>
                      </w:r>
                      <w:r w:rsidR="00865A00" w:rsidRPr="00A93D5E">
                        <w:rPr>
                          <w:rFonts w:ascii="BIZ UDPゴシック" w:eastAsia="BIZ UDPゴシック" w:hAnsi="BIZ UDPゴシック" w:hint="eastAsia"/>
                          <w:sz w:val="22"/>
                        </w:rPr>
                        <w:t>読書</w:t>
                      </w:r>
                      <w:r w:rsidRPr="00A93D5E">
                        <w:rPr>
                          <w:rFonts w:ascii="BIZ UDPゴシック" w:eastAsia="BIZ UDPゴシック" w:hAnsi="BIZ UDPゴシック" w:hint="eastAsia"/>
                          <w:sz w:val="22"/>
                        </w:rPr>
                        <w:t>支援を実施し</w:t>
                      </w:r>
                      <w:r w:rsidR="003110E8">
                        <w:rPr>
                          <w:rFonts w:ascii="BIZ UDPゴシック" w:eastAsia="BIZ UDPゴシック" w:hAnsi="BIZ UDPゴシック" w:hint="eastAsia"/>
                          <w:sz w:val="22"/>
                        </w:rPr>
                        <w:t>、</w:t>
                      </w:r>
                      <w:r w:rsidR="003110E8" w:rsidRPr="0065121C">
                        <w:rPr>
                          <w:rFonts w:ascii="BIZ UDPゴシック" w:eastAsia="BIZ UDPゴシック" w:hAnsi="BIZ UDPゴシック" w:hint="eastAsia"/>
                          <w:sz w:val="22"/>
                        </w:rPr>
                        <w:t>子どもたちのその後の読書への興味・関心につなげていきます。</w:t>
                      </w:r>
                    </w:p>
                  </w:txbxContent>
                </v:textbox>
                <w10:wrap anchorx="margin"/>
              </v:roundrect>
            </w:pict>
          </mc:Fallback>
        </mc:AlternateContent>
      </w:r>
    </w:p>
    <w:p w14:paraId="18C43F0F" w14:textId="4E7073E0" w:rsidR="002F4D54" w:rsidRPr="002F4D54" w:rsidRDefault="002F4D54" w:rsidP="008B7634">
      <w:pPr>
        <w:rPr>
          <w:rFonts w:ascii="BIZ UDPゴシック" w:eastAsia="BIZ UDPゴシック" w:hAnsi="BIZ UDPゴシック"/>
          <w:sz w:val="22"/>
        </w:rPr>
      </w:pPr>
    </w:p>
    <w:p w14:paraId="0167F63C" w14:textId="2E7BDB36" w:rsidR="008B7634" w:rsidRPr="00B718B0" w:rsidRDefault="008B7634" w:rsidP="008B7634">
      <w:pPr>
        <w:rPr>
          <w:rFonts w:ascii="BIZ UDPゴシック" w:eastAsia="BIZ UDPゴシック" w:hAnsi="BIZ UDPゴシック"/>
          <w:sz w:val="22"/>
        </w:rPr>
      </w:pPr>
    </w:p>
    <w:p w14:paraId="0C5E1904" w14:textId="5C219E8B" w:rsidR="008B7634" w:rsidRPr="00B718B0" w:rsidRDefault="008B7634" w:rsidP="008B7634">
      <w:pPr>
        <w:rPr>
          <w:rFonts w:ascii="BIZ UDPゴシック" w:eastAsia="BIZ UDPゴシック" w:hAnsi="BIZ UDPゴシック"/>
          <w:sz w:val="22"/>
        </w:rPr>
      </w:pPr>
    </w:p>
    <w:p w14:paraId="10F2714B" w14:textId="7E8D3892" w:rsidR="008B7634" w:rsidRPr="00B718B0" w:rsidRDefault="008B7634" w:rsidP="008B7634">
      <w:pPr>
        <w:rPr>
          <w:rFonts w:ascii="BIZ UDPゴシック" w:eastAsia="BIZ UDPゴシック" w:hAnsi="BIZ UDPゴシック"/>
          <w:sz w:val="22"/>
        </w:rPr>
      </w:pPr>
    </w:p>
    <w:p w14:paraId="3FF10A1F" w14:textId="6E61A34E" w:rsidR="008B7634" w:rsidRPr="00B718B0" w:rsidRDefault="008B7634" w:rsidP="008B7634">
      <w:pPr>
        <w:rPr>
          <w:rFonts w:ascii="BIZ UDPゴシック" w:eastAsia="BIZ UDPゴシック" w:hAnsi="BIZ UDPゴシック"/>
          <w:sz w:val="22"/>
        </w:rPr>
      </w:pPr>
    </w:p>
    <w:p w14:paraId="1D1E2E7A" w14:textId="446C8510" w:rsidR="008B7634" w:rsidRPr="00B718B0" w:rsidRDefault="008B7634" w:rsidP="008B7634">
      <w:pPr>
        <w:rPr>
          <w:rFonts w:ascii="BIZ UDPゴシック" w:eastAsia="BIZ UDPゴシック" w:hAnsi="BIZ UDPゴシック"/>
          <w:sz w:val="22"/>
        </w:rPr>
      </w:pPr>
    </w:p>
    <w:p w14:paraId="29E9CCFF" w14:textId="22ADBE16" w:rsidR="008B7634" w:rsidRDefault="008B7634" w:rsidP="008B7634">
      <w:pPr>
        <w:rPr>
          <w:rFonts w:ascii="BIZ UDPゴシック" w:eastAsia="BIZ UDPゴシック" w:hAnsi="BIZ UDPゴシック"/>
          <w:sz w:val="22"/>
        </w:rPr>
      </w:pPr>
    </w:p>
    <w:p w14:paraId="7E622336" w14:textId="77777777" w:rsidR="00B16B92" w:rsidRPr="00B718B0" w:rsidRDefault="00B16B92" w:rsidP="008B7634">
      <w:pPr>
        <w:rPr>
          <w:rFonts w:ascii="BIZ UDPゴシック" w:eastAsia="BIZ UDPゴシック" w:hAnsi="BIZ UDPゴシック"/>
          <w:sz w:val="22"/>
        </w:rPr>
      </w:pPr>
    </w:p>
    <w:p w14:paraId="096A21D7" w14:textId="2AD3D9F2" w:rsidR="008B7634" w:rsidRPr="00B718B0" w:rsidRDefault="008B7634" w:rsidP="008B7634">
      <w:pPr>
        <w:rPr>
          <w:rFonts w:ascii="BIZ UDPゴシック" w:eastAsia="BIZ UDPゴシック" w:hAnsi="BIZ UDPゴシック"/>
          <w:sz w:val="22"/>
        </w:rPr>
      </w:pPr>
    </w:p>
    <w:p w14:paraId="0438ED32" w14:textId="4B36B86E" w:rsidR="008B7634" w:rsidRPr="00B718B0" w:rsidRDefault="008B7634" w:rsidP="008B7634">
      <w:pPr>
        <w:rPr>
          <w:rFonts w:ascii="BIZ UDPゴシック" w:eastAsia="BIZ UDPゴシック" w:hAnsi="BIZ UDPゴシック"/>
          <w:sz w:val="22"/>
        </w:rPr>
      </w:pPr>
    </w:p>
    <w:p w14:paraId="16F03DE8" w14:textId="1EB7ADAA" w:rsidR="008B7634" w:rsidRPr="00B718B0" w:rsidRDefault="008B7634" w:rsidP="008B7634">
      <w:pPr>
        <w:rPr>
          <w:rFonts w:ascii="BIZ UDPゴシック" w:eastAsia="BIZ UDPゴシック" w:hAnsi="BIZ UDPゴシック"/>
          <w:sz w:val="22"/>
        </w:rPr>
      </w:pPr>
    </w:p>
    <w:p w14:paraId="1983B43B" w14:textId="5158B9A2" w:rsidR="008B7634" w:rsidRPr="00B718B0" w:rsidRDefault="008B7634" w:rsidP="008B7634">
      <w:pPr>
        <w:rPr>
          <w:rFonts w:ascii="BIZ UDPゴシック" w:eastAsia="BIZ UDPゴシック" w:hAnsi="BIZ UDPゴシック"/>
          <w:sz w:val="22"/>
        </w:rPr>
      </w:pPr>
    </w:p>
    <w:p w14:paraId="6CA6068C" w14:textId="31DADCBE" w:rsidR="008B7634" w:rsidRPr="00B718B0" w:rsidRDefault="008B7634" w:rsidP="008B7634">
      <w:pPr>
        <w:rPr>
          <w:rFonts w:ascii="BIZ UDPゴシック" w:eastAsia="BIZ UDPゴシック" w:hAnsi="BIZ UDPゴシック"/>
          <w:sz w:val="22"/>
        </w:rPr>
      </w:pPr>
    </w:p>
    <w:p w14:paraId="38561984" w14:textId="454192FA" w:rsidR="008B7634" w:rsidRPr="00B718B0" w:rsidRDefault="008B7634" w:rsidP="008B7634">
      <w:pPr>
        <w:rPr>
          <w:rFonts w:ascii="BIZ UDPゴシック" w:eastAsia="BIZ UDPゴシック" w:hAnsi="BIZ UDPゴシック"/>
          <w:sz w:val="22"/>
        </w:rPr>
      </w:pPr>
    </w:p>
    <w:p w14:paraId="5A1DA75B" w14:textId="64497283" w:rsidR="008B7634" w:rsidRPr="00B718B0" w:rsidRDefault="00CA1490"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6256" behindDoc="0" locked="0" layoutInCell="1" allowOverlap="1" wp14:anchorId="0AA62340" wp14:editId="06F1C1FD">
                <wp:simplePos x="0" y="0"/>
                <wp:positionH relativeFrom="margin">
                  <wp:posOffset>107950</wp:posOffset>
                </wp:positionH>
                <wp:positionV relativeFrom="paragraph">
                  <wp:posOffset>168910</wp:posOffset>
                </wp:positionV>
                <wp:extent cx="6271895" cy="327025"/>
                <wp:effectExtent l="0" t="0" r="14605" b="15875"/>
                <wp:wrapNone/>
                <wp:docPr id="30" name="テキスト ボックス 30" title="具体的方策"/>
                <wp:cNvGraphicFramePr/>
                <a:graphic xmlns:a="http://schemas.openxmlformats.org/drawingml/2006/main">
                  <a:graphicData uri="http://schemas.microsoft.com/office/word/2010/wordprocessingShape">
                    <wps:wsp>
                      <wps:cNvSpPr txBox="1"/>
                      <wps:spPr>
                        <a:xfrm>
                          <a:off x="0" y="0"/>
                          <a:ext cx="6271895" cy="327025"/>
                        </a:xfrm>
                        <a:prstGeom prst="rect">
                          <a:avLst/>
                        </a:prstGeom>
                        <a:solidFill>
                          <a:sysClr val="window" lastClr="FFFFFF"/>
                        </a:solidFill>
                        <a:ln w="6350">
                          <a:solidFill>
                            <a:prstClr val="black"/>
                          </a:solidFill>
                        </a:ln>
                      </wps:spPr>
                      <wps:txbx>
                        <w:txbxContent>
                          <w:p w14:paraId="5330CB1C" w14:textId="77777777" w:rsidR="009524BD" w:rsidRPr="00A93D5E" w:rsidRDefault="009524BD" w:rsidP="008B7634">
                            <w:pPr>
                              <w:spacing w:line="320" w:lineRule="exact"/>
                              <w:jc w:val="center"/>
                              <w:rPr>
                                <w:rFonts w:ascii="BIZ UDPゴシック" w:eastAsia="BIZ UDPゴシック" w:hAnsi="BIZ UDPゴシック"/>
                                <w:sz w:val="22"/>
                              </w:rPr>
                            </w:pPr>
                            <w:r w:rsidRPr="00A93D5E">
                              <w:rPr>
                                <w:rFonts w:ascii="BIZ UDPゴシック" w:eastAsia="BIZ UDPゴシック" w:hAnsi="BIZ UDPゴシック" w:hint="eastAsia"/>
                                <w:sz w:val="22"/>
                              </w:rPr>
                              <w:t xml:space="preserve">具　体　的　</w:t>
                            </w:r>
                            <w:r w:rsidRPr="00A93D5E">
                              <w:rPr>
                                <w:rFonts w:ascii="BIZ UDPゴシック" w:eastAsia="BIZ UDPゴシック" w:hAnsi="BIZ UDPゴシック"/>
                                <w:sz w:val="22"/>
                              </w:rPr>
                              <w:t>方</w:t>
                            </w:r>
                            <w:r w:rsidRPr="00A93D5E">
                              <w:rPr>
                                <w:rFonts w:ascii="BIZ UDPゴシック" w:eastAsia="BIZ UDPゴシック" w:hAnsi="BIZ UDPゴシック" w:hint="eastAsia"/>
                                <w:sz w:val="22"/>
                              </w:rPr>
                              <w:t xml:space="preserve">　</w:t>
                            </w:r>
                            <w:r w:rsidRPr="00A93D5E">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2340" id="テキスト ボックス 30" o:spid="_x0000_s1050" type="#_x0000_t202" alt="タイトル: 具体的方策" style="position:absolute;left:0;text-align:left;margin-left:8.5pt;margin-top:13.3pt;width:493.85pt;height:25.75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" fillcolor="window" strokeweight=".5pt">
                <v:textbox>
                  <w:txbxContent>
                    <w:p w14:paraId="5330CB1C" w14:textId="77777777" w:rsidR="009524BD" w:rsidRPr="00A93D5E" w:rsidRDefault="009524BD" w:rsidP="008B7634">
                      <w:pPr>
                        <w:spacing w:line="320" w:lineRule="exact"/>
                        <w:jc w:val="center"/>
                        <w:rPr>
                          <w:rFonts w:ascii="BIZ UDPゴシック" w:eastAsia="BIZ UDPゴシック" w:hAnsi="BIZ UDPゴシック"/>
                          <w:sz w:val="22"/>
                        </w:rPr>
                      </w:pPr>
                      <w:r w:rsidRPr="00A93D5E">
                        <w:rPr>
                          <w:rFonts w:ascii="BIZ UDPゴシック" w:eastAsia="BIZ UDPゴシック" w:hAnsi="BIZ UDPゴシック" w:hint="eastAsia"/>
                          <w:sz w:val="22"/>
                        </w:rPr>
                        <w:t xml:space="preserve">具　体　的　</w:t>
                      </w:r>
                      <w:r w:rsidRPr="00A93D5E">
                        <w:rPr>
                          <w:rFonts w:ascii="BIZ UDPゴシック" w:eastAsia="BIZ UDPゴシック" w:hAnsi="BIZ UDPゴシック"/>
                          <w:sz w:val="22"/>
                        </w:rPr>
                        <w:t>方</w:t>
                      </w:r>
                      <w:r w:rsidRPr="00A93D5E">
                        <w:rPr>
                          <w:rFonts w:ascii="BIZ UDPゴシック" w:eastAsia="BIZ UDPゴシック" w:hAnsi="BIZ UDPゴシック" w:hint="eastAsia"/>
                          <w:sz w:val="22"/>
                        </w:rPr>
                        <w:t xml:space="preserve">　</w:t>
                      </w:r>
                      <w:r w:rsidRPr="00A93D5E">
                        <w:rPr>
                          <w:rFonts w:ascii="BIZ UDPゴシック" w:eastAsia="BIZ UDPゴシック" w:hAnsi="BIZ UDPゴシック"/>
                          <w:sz w:val="22"/>
                        </w:rPr>
                        <w:t>策</w:t>
                      </w:r>
                    </w:p>
                  </w:txbxContent>
                </v:textbox>
                <w10:wrap anchorx="margin"/>
              </v:shape>
            </w:pict>
          </mc:Fallback>
        </mc:AlternateContent>
      </w:r>
    </w:p>
    <w:p w14:paraId="3EAA360F" w14:textId="3D93B7E8" w:rsidR="008B7634" w:rsidRPr="00B718B0" w:rsidRDefault="008B7634" w:rsidP="008B7634">
      <w:pPr>
        <w:rPr>
          <w:rFonts w:ascii="BIZ UDPゴシック" w:eastAsia="BIZ UDPゴシック" w:hAnsi="BIZ UDPゴシック"/>
          <w:sz w:val="22"/>
        </w:rPr>
      </w:pPr>
    </w:p>
    <w:p w14:paraId="22E8BBC9" w14:textId="67030D0E" w:rsidR="008B7634" w:rsidRPr="00B718B0" w:rsidRDefault="00CA1490"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4208" behindDoc="0" locked="0" layoutInCell="1" allowOverlap="1" wp14:anchorId="620D53AC" wp14:editId="279B53F2">
                <wp:simplePos x="0" y="0"/>
                <wp:positionH relativeFrom="margin">
                  <wp:posOffset>111125</wp:posOffset>
                </wp:positionH>
                <wp:positionV relativeFrom="paragraph">
                  <wp:posOffset>29845</wp:posOffset>
                </wp:positionV>
                <wp:extent cx="6266180" cy="2880360"/>
                <wp:effectExtent l="0" t="0" r="20320" b="15240"/>
                <wp:wrapNone/>
                <wp:docPr id="104" name="テキスト ボックス 104"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6266180" cy="2880360"/>
                        </a:xfrm>
                        <a:prstGeom prst="rect">
                          <a:avLst/>
                        </a:prstGeom>
                        <a:solidFill>
                          <a:sysClr val="window" lastClr="FFFFFF"/>
                        </a:solidFill>
                        <a:ln w="6350">
                          <a:solidFill>
                            <a:prstClr val="black"/>
                          </a:solidFill>
                        </a:ln>
                      </wps:spPr>
                      <wps:txbx>
                        <w:txbxContent>
                          <w:p w14:paraId="659BC382" w14:textId="61940E3E" w:rsidR="009524BD" w:rsidRPr="00A93D5E" w:rsidRDefault="009524BD" w:rsidP="008B7634">
                            <w:pPr>
                              <w:spacing w:line="44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◆特別貸出用図書セット</w:t>
                            </w:r>
                            <w:r w:rsidRPr="00A93D5E">
                              <w:rPr>
                                <w:rFonts w:ascii="BIZ UDPゴシック" w:eastAsia="BIZ UDPゴシック" w:hAnsi="BIZ UDPゴシック"/>
                                <w:sz w:val="22"/>
                              </w:rPr>
                              <w:t>の</w:t>
                            </w:r>
                            <w:r w:rsidRPr="00A93D5E">
                              <w:rPr>
                                <w:rFonts w:ascii="BIZ UDPゴシック" w:eastAsia="BIZ UDPゴシック" w:hAnsi="BIZ UDPゴシック" w:hint="eastAsia"/>
                                <w:sz w:val="22"/>
                              </w:rPr>
                              <w:t>充実</w:t>
                            </w:r>
                          </w:p>
                          <w:p w14:paraId="205129DE" w14:textId="77777777" w:rsidR="00401322"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・言葉遊び、食べもの等、子どもの興味や生活に応じたテーマでそろえた絵本のセットのほか、</w:t>
                            </w:r>
                          </w:p>
                          <w:p w14:paraId="23A851D5" w14:textId="4A5E578A" w:rsidR="009524BD" w:rsidRPr="00A93D5E"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手遊び・わらべうた等の</w:t>
                            </w:r>
                            <w:r w:rsidR="00F573C7" w:rsidRPr="00A93D5E">
                              <w:rPr>
                                <w:rFonts w:ascii="BIZ UDPゴシック" w:eastAsia="BIZ UDPゴシック" w:hAnsi="BIZ UDPゴシック" w:hint="eastAsia"/>
                                <w:sz w:val="22"/>
                              </w:rPr>
                              <w:t>貸出</w:t>
                            </w:r>
                            <w:r w:rsidRPr="00A93D5E">
                              <w:rPr>
                                <w:rFonts w:ascii="BIZ UDPゴシック" w:eastAsia="BIZ UDPゴシック" w:hAnsi="BIZ UDPゴシック" w:hint="eastAsia"/>
                                <w:sz w:val="22"/>
                              </w:rPr>
                              <w:t>セットの充実</w:t>
                            </w:r>
                          </w:p>
                          <w:p w14:paraId="0B5818AC" w14:textId="77777777" w:rsidR="009524BD" w:rsidRPr="00A93D5E" w:rsidRDefault="009524BD" w:rsidP="008B7634">
                            <w:pPr>
                              <w:spacing w:line="260" w:lineRule="exact"/>
                              <w:jc w:val="left"/>
                              <w:rPr>
                                <w:rFonts w:ascii="BIZ UDPゴシック" w:eastAsia="BIZ UDPゴシック" w:hAnsi="BIZ UDPゴシック"/>
                                <w:sz w:val="22"/>
                              </w:rPr>
                            </w:pPr>
                          </w:p>
                          <w:p w14:paraId="4DB72C1D" w14:textId="77777777" w:rsidR="009524BD" w:rsidRPr="00A93D5E" w:rsidRDefault="009524BD" w:rsidP="008B7634">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ボランティア</w:t>
                            </w:r>
                            <w:r w:rsidRPr="00A93D5E">
                              <w:rPr>
                                <w:rFonts w:ascii="BIZ UDPゴシック" w:eastAsia="BIZ UDPゴシック" w:hAnsi="BIZ UDPゴシック" w:hint="eastAsia"/>
                                <w:sz w:val="22"/>
                              </w:rPr>
                              <w:t>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15A3218E" w14:textId="2F397FC1" w:rsidR="009524BD" w:rsidRDefault="009524BD" w:rsidP="008B7634">
                            <w:pPr>
                              <w:ind w:leftChars="100" w:left="320" w:hangingChars="50" w:hanging="110"/>
                              <w:rPr>
                                <w:rFonts w:ascii="BIZ UDPゴシック" w:eastAsia="BIZ UDPゴシック" w:hAnsi="BIZ UDPゴシック"/>
                                <w:sz w:val="22"/>
                              </w:rPr>
                            </w:pPr>
                            <w:r w:rsidRPr="00A93D5E">
                              <w:rPr>
                                <w:rFonts w:ascii="BIZ UDPゴシック" w:eastAsia="BIZ UDPゴシック" w:hAnsi="BIZ UDPゴシック" w:hint="eastAsia"/>
                                <w:sz w:val="22"/>
                              </w:rPr>
                              <w:t>・乳幼児の</w:t>
                            </w:r>
                            <w:r w:rsidRPr="00A93D5E">
                              <w:rPr>
                                <w:rFonts w:ascii="BIZ UDPゴシック" w:eastAsia="BIZ UDPゴシック" w:hAnsi="BIZ UDPゴシック"/>
                                <w:sz w:val="22"/>
                              </w:rPr>
                              <w:t>時</w:t>
                            </w:r>
                            <w:r w:rsidRPr="00A93D5E">
                              <w:rPr>
                                <w:rFonts w:ascii="BIZ UDPゴシック" w:eastAsia="BIZ UDPゴシック" w:hAnsi="BIZ UDPゴシック" w:hint="eastAsia"/>
                                <w:sz w:val="22"/>
                              </w:rPr>
                              <w:t>期</w:t>
                            </w:r>
                            <w:r w:rsidRPr="00A93D5E">
                              <w:rPr>
                                <w:rFonts w:ascii="BIZ UDPゴシック" w:eastAsia="BIZ UDPゴシック" w:hAnsi="BIZ UDPゴシック"/>
                                <w:sz w:val="22"/>
                              </w:rPr>
                              <w:t>の子ども・保護者に対</w:t>
                            </w:r>
                            <w:r w:rsidRPr="00A93D5E">
                              <w:rPr>
                                <w:rFonts w:ascii="BIZ UDPゴシック" w:eastAsia="BIZ UDPゴシック" w:hAnsi="BIZ UDPゴシック" w:hint="eastAsia"/>
                                <w:sz w:val="22"/>
                              </w:rPr>
                              <w:t>する読み聞かせ</w:t>
                            </w:r>
                            <w:r w:rsidRPr="00A93D5E">
                              <w:rPr>
                                <w:rFonts w:ascii="BIZ UDPゴシック" w:eastAsia="BIZ UDPゴシック" w:hAnsi="BIZ UDPゴシック"/>
                                <w:sz w:val="22"/>
                              </w:rPr>
                              <w:t>などのボランティア</w:t>
                            </w:r>
                            <w:r w:rsidRPr="00A93D5E">
                              <w:rPr>
                                <w:rFonts w:ascii="BIZ UDPゴシック" w:eastAsia="BIZ UDPゴシック" w:hAnsi="BIZ UDPゴシック" w:hint="eastAsia"/>
                                <w:sz w:val="22"/>
                              </w:rPr>
                              <w:t>の養成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4BE6D373" w14:textId="77777777" w:rsidR="00E32934" w:rsidRDefault="00E32934" w:rsidP="008B7634">
                            <w:pPr>
                              <w:ind w:leftChars="100" w:left="320" w:hangingChars="50" w:hanging="110"/>
                              <w:rPr>
                                <w:rFonts w:ascii="BIZ UDPゴシック" w:eastAsia="BIZ UDPゴシック" w:hAnsi="BIZ UDPゴシック"/>
                                <w:sz w:val="22"/>
                              </w:rPr>
                            </w:pPr>
                          </w:p>
                          <w:p w14:paraId="0B06E4CF" w14:textId="00902B20" w:rsidR="00CA4BD9" w:rsidRPr="00A93D5E" w:rsidRDefault="00CA4BD9" w:rsidP="008B7634">
                            <w:pPr>
                              <w:spacing w:line="2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◆子どもと楽しむはじめての絵本」（リーフレット）の作成と配布</w:t>
                            </w:r>
                          </w:p>
                          <w:p w14:paraId="09BD451F" w14:textId="77777777" w:rsidR="00401322"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・0、1、2歳児のための絵本の選び方や、保護者の接し方などを広く解説したリーフレットの作成</w:t>
                            </w:r>
                          </w:p>
                          <w:p w14:paraId="0654522C" w14:textId="1175E098" w:rsidR="00CA4BD9"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と配布</w:t>
                            </w:r>
                          </w:p>
                          <w:p w14:paraId="7235F238" w14:textId="77777777" w:rsidR="0036210A" w:rsidRPr="00A93D5E" w:rsidRDefault="0036210A" w:rsidP="00401322">
                            <w:pPr>
                              <w:ind w:leftChars="100" w:left="540" w:hangingChars="150" w:hanging="330"/>
                              <w:rPr>
                                <w:rFonts w:ascii="BIZ UDPゴシック" w:eastAsia="BIZ UDPゴシック" w:hAnsi="BIZ UDPゴシック"/>
                                <w:sz w:val="22"/>
                              </w:rPr>
                            </w:pPr>
                          </w:p>
                          <w:p w14:paraId="58AF4E8D" w14:textId="77777777" w:rsidR="0036210A" w:rsidRPr="00A93D5E" w:rsidRDefault="0036210A" w:rsidP="0036210A">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教育保育施設職員</w:t>
                            </w:r>
                            <w:r w:rsidRPr="00A93D5E">
                              <w:rPr>
                                <w:rFonts w:ascii="BIZ UDPゴシック" w:eastAsia="BIZ UDPゴシック" w:hAnsi="BIZ UDPゴシック" w:hint="eastAsia"/>
                                <w:sz w:val="22"/>
                              </w:rPr>
                              <w:t>への子ども</w:t>
                            </w:r>
                            <w:r w:rsidRPr="00A93D5E">
                              <w:rPr>
                                <w:rFonts w:ascii="BIZ UDPゴシック" w:eastAsia="BIZ UDPゴシック" w:hAnsi="BIZ UDPゴシック"/>
                                <w:sz w:val="22"/>
                              </w:rPr>
                              <w:t>読書活動に関する研修</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58656F1B" w14:textId="77777777" w:rsidR="0036210A" w:rsidRPr="00A93D5E" w:rsidRDefault="0036210A" w:rsidP="0036210A">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教育保育施設の職員</w:t>
                            </w:r>
                            <w:r w:rsidRPr="00A93D5E">
                              <w:rPr>
                                <w:rFonts w:ascii="BIZ UDPゴシック" w:eastAsia="BIZ UDPゴシック" w:hAnsi="BIZ UDPゴシック" w:hint="eastAsia"/>
                                <w:sz w:val="22"/>
                              </w:rPr>
                              <w:t>等を</w:t>
                            </w:r>
                            <w:r w:rsidRPr="00A93D5E">
                              <w:rPr>
                                <w:rFonts w:ascii="BIZ UDPゴシック" w:eastAsia="BIZ UDPゴシック" w:hAnsi="BIZ UDPゴシック"/>
                                <w:sz w:val="22"/>
                              </w:rPr>
                              <w:t>対象とした読み聞かせ講座等の</w:t>
                            </w:r>
                            <w:r w:rsidRPr="00A93D5E">
                              <w:rPr>
                                <w:rFonts w:ascii="BIZ UDPゴシック" w:eastAsia="BIZ UDPゴシック" w:hAnsi="BIZ UDPゴシック" w:hint="eastAsia"/>
                                <w:sz w:val="22"/>
                              </w:rPr>
                              <w:t>研修</w:t>
                            </w:r>
                            <w:r w:rsidRPr="00A93D5E">
                              <w:rPr>
                                <w:rFonts w:ascii="BIZ UDPゴシック" w:eastAsia="BIZ UDPゴシック" w:hAnsi="BIZ UDPゴシック"/>
                                <w:sz w:val="22"/>
                              </w:rPr>
                              <w:t>を実施</w:t>
                            </w:r>
                          </w:p>
                          <w:p w14:paraId="466450A0" w14:textId="77777777" w:rsidR="0036210A" w:rsidRPr="00A93D5E" w:rsidRDefault="0036210A" w:rsidP="0036210A">
                            <w:pPr>
                              <w:spacing w:line="260" w:lineRule="exact"/>
                              <w:jc w:val="left"/>
                              <w:rPr>
                                <w:rFonts w:ascii="BIZ UDPゴシック" w:eastAsia="BIZ UDPゴシック" w:hAnsi="BIZ UDPゴシック"/>
                                <w:sz w:val="22"/>
                              </w:rPr>
                            </w:pPr>
                          </w:p>
                          <w:p w14:paraId="35D310EA" w14:textId="2978CE7D" w:rsidR="00CA4BD9" w:rsidRPr="0036210A" w:rsidRDefault="00CA4BD9" w:rsidP="008B7634">
                            <w:pPr>
                              <w:spacing w:line="260" w:lineRule="exact"/>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53AC" id="テキスト ボックス 104" o:spid="_x0000_s1051"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8.75pt;margin-top:2.35pt;width:493.4pt;height:226.8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" fillcolor="window" strokeweight=".5pt">
                <v:textbox>
                  <w:txbxContent>
                    <w:p w14:paraId="659BC382" w14:textId="61940E3E" w:rsidR="009524BD" w:rsidRPr="00A93D5E" w:rsidRDefault="009524BD" w:rsidP="008B7634">
                      <w:pPr>
                        <w:spacing w:line="44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◆特別貸出用図書セット</w:t>
                      </w:r>
                      <w:r w:rsidRPr="00A93D5E">
                        <w:rPr>
                          <w:rFonts w:ascii="BIZ UDPゴシック" w:eastAsia="BIZ UDPゴシック" w:hAnsi="BIZ UDPゴシック"/>
                          <w:sz w:val="22"/>
                        </w:rPr>
                        <w:t>の</w:t>
                      </w:r>
                      <w:r w:rsidRPr="00A93D5E">
                        <w:rPr>
                          <w:rFonts w:ascii="BIZ UDPゴシック" w:eastAsia="BIZ UDPゴシック" w:hAnsi="BIZ UDPゴシック" w:hint="eastAsia"/>
                          <w:sz w:val="22"/>
                        </w:rPr>
                        <w:t>充実</w:t>
                      </w:r>
                    </w:p>
                    <w:p w14:paraId="205129DE" w14:textId="77777777" w:rsidR="00401322"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・言葉遊び、食べもの等、子どもの興味や生活に応じたテーマでそろえた絵本のセットのほか、</w:t>
                      </w:r>
                    </w:p>
                    <w:p w14:paraId="23A851D5" w14:textId="4A5E578A" w:rsidR="009524BD" w:rsidRPr="00A93D5E"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手遊び・わらべうた等の</w:t>
                      </w:r>
                      <w:r w:rsidR="00F573C7" w:rsidRPr="00A93D5E">
                        <w:rPr>
                          <w:rFonts w:ascii="BIZ UDPゴシック" w:eastAsia="BIZ UDPゴシック" w:hAnsi="BIZ UDPゴシック" w:hint="eastAsia"/>
                          <w:sz w:val="22"/>
                        </w:rPr>
                        <w:t>貸出</w:t>
                      </w:r>
                      <w:r w:rsidRPr="00A93D5E">
                        <w:rPr>
                          <w:rFonts w:ascii="BIZ UDPゴシック" w:eastAsia="BIZ UDPゴシック" w:hAnsi="BIZ UDPゴシック" w:hint="eastAsia"/>
                          <w:sz w:val="22"/>
                        </w:rPr>
                        <w:t>セットの充実</w:t>
                      </w:r>
                    </w:p>
                    <w:p w14:paraId="0B5818AC" w14:textId="77777777" w:rsidR="009524BD" w:rsidRPr="00A93D5E" w:rsidRDefault="009524BD" w:rsidP="008B7634">
                      <w:pPr>
                        <w:spacing w:line="260" w:lineRule="exact"/>
                        <w:jc w:val="left"/>
                        <w:rPr>
                          <w:rFonts w:ascii="BIZ UDPゴシック" w:eastAsia="BIZ UDPゴシック" w:hAnsi="BIZ UDPゴシック"/>
                          <w:sz w:val="22"/>
                        </w:rPr>
                      </w:pPr>
                    </w:p>
                    <w:p w14:paraId="4DB72C1D" w14:textId="77777777" w:rsidR="009524BD" w:rsidRPr="00A93D5E" w:rsidRDefault="009524BD" w:rsidP="008B7634">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ボランティア</w:t>
                      </w:r>
                      <w:r w:rsidRPr="00A93D5E">
                        <w:rPr>
                          <w:rFonts w:ascii="BIZ UDPゴシック" w:eastAsia="BIZ UDPゴシック" w:hAnsi="BIZ UDPゴシック" w:hint="eastAsia"/>
                          <w:sz w:val="22"/>
                        </w:rPr>
                        <w:t>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15A3218E" w14:textId="2F397FC1" w:rsidR="009524BD" w:rsidRDefault="009524BD" w:rsidP="008B7634">
                      <w:pPr>
                        <w:ind w:leftChars="100" w:left="320" w:hangingChars="50" w:hanging="110"/>
                        <w:rPr>
                          <w:rFonts w:ascii="BIZ UDPゴシック" w:eastAsia="BIZ UDPゴシック" w:hAnsi="BIZ UDPゴシック"/>
                          <w:sz w:val="22"/>
                        </w:rPr>
                      </w:pPr>
                      <w:r w:rsidRPr="00A93D5E">
                        <w:rPr>
                          <w:rFonts w:ascii="BIZ UDPゴシック" w:eastAsia="BIZ UDPゴシック" w:hAnsi="BIZ UDPゴシック" w:hint="eastAsia"/>
                          <w:sz w:val="22"/>
                        </w:rPr>
                        <w:t>・乳幼児の</w:t>
                      </w:r>
                      <w:r w:rsidRPr="00A93D5E">
                        <w:rPr>
                          <w:rFonts w:ascii="BIZ UDPゴシック" w:eastAsia="BIZ UDPゴシック" w:hAnsi="BIZ UDPゴシック"/>
                          <w:sz w:val="22"/>
                        </w:rPr>
                        <w:t>時</w:t>
                      </w:r>
                      <w:r w:rsidRPr="00A93D5E">
                        <w:rPr>
                          <w:rFonts w:ascii="BIZ UDPゴシック" w:eastAsia="BIZ UDPゴシック" w:hAnsi="BIZ UDPゴシック" w:hint="eastAsia"/>
                          <w:sz w:val="22"/>
                        </w:rPr>
                        <w:t>期</w:t>
                      </w:r>
                      <w:r w:rsidRPr="00A93D5E">
                        <w:rPr>
                          <w:rFonts w:ascii="BIZ UDPゴシック" w:eastAsia="BIZ UDPゴシック" w:hAnsi="BIZ UDPゴシック"/>
                          <w:sz w:val="22"/>
                        </w:rPr>
                        <w:t>の子ども・保護者に対</w:t>
                      </w:r>
                      <w:r w:rsidRPr="00A93D5E">
                        <w:rPr>
                          <w:rFonts w:ascii="BIZ UDPゴシック" w:eastAsia="BIZ UDPゴシック" w:hAnsi="BIZ UDPゴシック" w:hint="eastAsia"/>
                          <w:sz w:val="22"/>
                        </w:rPr>
                        <w:t>する読み聞かせ</w:t>
                      </w:r>
                      <w:r w:rsidRPr="00A93D5E">
                        <w:rPr>
                          <w:rFonts w:ascii="BIZ UDPゴシック" w:eastAsia="BIZ UDPゴシック" w:hAnsi="BIZ UDPゴシック"/>
                          <w:sz w:val="22"/>
                        </w:rPr>
                        <w:t>などのボランティア</w:t>
                      </w:r>
                      <w:r w:rsidRPr="00A93D5E">
                        <w:rPr>
                          <w:rFonts w:ascii="BIZ UDPゴシック" w:eastAsia="BIZ UDPゴシック" w:hAnsi="BIZ UDPゴシック" w:hint="eastAsia"/>
                          <w:sz w:val="22"/>
                        </w:rPr>
                        <w:t>の養成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4BE6D373" w14:textId="77777777" w:rsidR="00E32934" w:rsidRDefault="00E32934" w:rsidP="008B7634">
                      <w:pPr>
                        <w:ind w:leftChars="100" w:left="320" w:hangingChars="50" w:hanging="110"/>
                        <w:rPr>
                          <w:rFonts w:ascii="BIZ UDPゴシック" w:eastAsia="BIZ UDPゴシック" w:hAnsi="BIZ UDPゴシック"/>
                          <w:sz w:val="22"/>
                        </w:rPr>
                      </w:pPr>
                    </w:p>
                    <w:p w14:paraId="0B06E4CF" w14:textId="00902B20" w:rsidR="00CA4BD9" w:rsidRPr="00A93D5E" w:rsidRDefault="00CA4BD9" w:rsidP="008B7634">
                      <w:pPr>
                        <w:spacing w:line="2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◆子どもと楽しむはじめての絵本」（リーフレット）の作成と配布</w:t>
                      </w:r>
                    </w:p>
                    <w:p w14:paraId="09BD451F" w14:textId="77777777" w:rsidR="00401322"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・0、1、2歳児のための絵本の選び方や、保護者の接し方などを広く解説したリーフレットの作成</w:t>
                      </w:r>
                    </w:p>
                    <w:p w14:paraId="0654522C" w14:textId="1175E098" w:rsidR="00CA4BD9"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と配布</w:t>
                      </w:r>
                    </w:p>
                    <w:p w14:paraId="7235F238" w14:textId="77777777" w:rsidR="0036210A" w:rsidRPr="00A93D5E" w:rsidRDefault="0036210A" w:rsidP="00401322">
                      <w:pPr>
                        <w:ind w:leftChars="100" w:left="540" w:hangingChars="150" w:hanging="330"/>
                        <w:rPr>
                          <w:rFonts w:ascii="BIZ UDPゴシック" w:eastAsia="BIZ UDPゴシック" w:hAnsi="BIZ UDPゴシック"/>
                          <w:sz w:val="22"/>
                        </w:rPr>
                      </w:pPr>
                    </w:p>
                    <w:p w14:paraId="58AF4E8D" w14:textId="77777777" w:rsidR="0036210A" w:rsidRPr="00A93D5E" w:rsidRDefault="0036210A" w:rsidP="0036210A">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教育保育施設職員</w:t>
                      </w:r>
                      <w:r w:rsidRPr="00A93D5E">
                        <w:rPr>
                          <w:rFonts w:ascii="BIZ UDPゴシック" w:eastAsia="BIZ UDPゴシック" w:hAnsi="BIZ UDPゴシック" w:hint="eastAsia"/>
                          <w:sz w:val="22"/>
                        </w:rPr>
                        <w:t>への子ども</w:t>
                      </w:r>
                      <w:r w:rsidRPr="00A93D5E">
                        <w:rPr>
                          <w:rFonts w:ascii="BIZ UDPゴシック" w:eastAsia="BIZ UDPゴシック" w:hAnsi="BIZ UDPゴシック"/>
                          <w:sz w:val="22"/>
                        </w:rPr>
                        <w:t>読書活動に関する研修</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58656F1B" w14:textId="77777777" w:rsidR="0036210A" w:rsidRPr="00A93D5E" w:rsidRDefault="0036210A" w:rsidP="0036210A">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教育保育施設の職員</w:t>
                      </w:r>
                      <w:r w:rsidRPr="00A93D5E">
                        <w:rPr>
                          <w:rFonts w:ascii="BIZ UDPゴシック" w:eastAsia="BIZ UDPゴシック" w:hAnsi="BIZ UDPゴシック" w:hint="eastAsia"/>
                          <w:sz w:val="22"/>
                        </w:rPr>
                        <w:t>等を</w:t>
                      </w:r>
                      <w:r w:rsidRPr="00A93D5E">
                        <w:rPr>
                          <w:rFonts w:ascii="BIZ UDPゴシック" w:eastAsia="BIZ UDPゴシック" w:hAnsi="BIZ UDPゴシック"/>
                          <w:sz w:val="22"/>
                        </w:rPr>
                        <w:t>対象とした読み聞かせ講座等の</w:t>
                      </w:r>
                      <w:r w:rsidRPr="00A93D5E">
                        <w:rPr>
                          <w:rFonts w:ascii="BIZ UDPゴシック" w:eastAsia="BIZ UDPゴシック" w:hAnsi="BIZ UDPゴシック" w:hint="eastAsia"/>
                          <w:sz w:val="22"/>
                        </w:rPr>
                        <w:t>研修</w:t>
                      </w:r>
                      <w:r w:rsidRPr="00A93D5E">
                        <w:rPr>
                          <w:rFonts w:ascii="BIZ UDPゴシック" w:eastAsia="BIZ UDPゴシック" w:hAnsi="BIZ UDPゴシック"/>
                          <w:sz w:val="22"/>
                        </w:rPr>
                        <w:t>を実施</w:t>
                      </w:r>
                    </w:p>
                    <w:p w14:paraId="466450A0" w14:textId="77777777" w:rsidR="0036210A" w:rsidRPr="00A93D5E" w:rsidRDefault="0036210A" w:rsidP="0036210A">
                      <w:pPr>
                        <w:spacing w:line="260" w:lineRule="exact"/>
                        <w:jc w:val="left"/>
                        <w:rPr>
                          <w:rFonts w:ascii="BIZ UDPゴシック" w:eastAsia="BIZ UDPゴシック" w:hAnsi="BIZ UDPゴシック"/>
                          <w:sz w:val="22"/>
                        </w:rPr>
                      </w:pPr>
                    </w:p>
                    <w:p w14:paraId="35D310EA" w14:textId="2978CE7D" w:rsidR="00CA4BD9" w:rsidRPr="0036210A" w:rsidRDefault="00CA4BD9" w:rsidP="008B7634">
                      <w:pPr>
                        <w:spacing w:line="260" w:lineRule="exact"/>
                        <w:jc w:val="left"/>
                        <w:rPr>
                          <w:rFonts w:ascii="BIZ UDPゴシック" w:eastAsia="BIZ UDPゴシック" w:hAnsi="BIZ UDPゴシック"/>
                          <w:sz w:val="22"/>
                        </w:rPr>
                      </w:pPr>
                    </w:p>
                  </w:txbxContent>
                </v:textbox>
                <w10:wrap anchorx="margin"/>
              </v:shape>
            </w:pict>
          </mc:Fallback>
        </mc:AlternateContent>
      </w:r>
    </w:p>
    <w:p w14:paraId="5578DBCB" w14:textId="77777777" w:rsidR="008B7634" w:rsidRPr="00B718B0" w:rsidRDefault="008B7634" w:rsidP="008B7634">
      <w:pPr>
        <w:rPr>
          <w:rFonts w:ascii="BIZ UDPゴシック" w:eastAsia="BIZ UDPゴシック" w:hAnsi="BIZ UDPゴシック"/>
          <w:sz w:val="22"/>
        </w:rPr>
      </w:pPr>
    </w:p>
    <w:p w14:paraId="1894E96B" w14:textId="77777777" w:rsidR="008B7634" w:rsidRPr="00B718B0" w:rsidRDefault="008B7634" w:rsidP="008B7634">
      <w:pPr>
        <w:rPr>
          <w:rFonts w:ascii="BIZ UDPゴシック" w:eastAsia="BIZ UDPゴシック" w:hAnsi="BIZ UDPゴシック"/>
          <w:sz w:val="22"/>
        </w:rPr>
      </w:pPr>
    </w:p>
    <w:p w14:paraId="23CB6C37" w14:textId="77777777" w:rsidR="008B7634" w:rsidRPr="00B718B0" w:rsidRDefault="008B7634" w:rsidP="008B7634">
      <w:pPr>
        <w:rPr>
          <w:rFonts w:ascii="BIZ UDPゴシック" w:eastAsia="BIZ UDPゴシック" w:hAnsi="BIZ UDPゴシック"/>
          <w:sz w:val="22"/>
        </w:rPr>
      </w:pPr>
    </w:p>
    <w:p w14:paraId="4E033240" w14:textId="166D1930" w:rsidR="008B7634" w:rsidRPr="00B718B0" w:rsidRDefault="008B7634" w:rsidP="008B7634">
      <w:pPr>
        <w:rPr>
          <w:rFonts w:ascii="BIZ UDPゴシック" w:eastAsia="BIZ UDPゴシック" w:hAnsi="BIZ UDPゴシック"/>
          <w:sz w:val="22"/>
        </w:rPr>
      </w:pPr>
    </w:p>
    <w:p w14:paraId="6BABAAE6" w14:textId="420B4766" w:rsidR="008B7634" w:rsidRPr="00B718B0" w:rsidRDefault="008B7634" w:rsidP="008B7634">
      <w:pPr>
        <w:rPr>
          <w:rFonts w:ascii="BIZ UDPゴシック" w:eastAsia="BIZ UDPゴシック" w:hAnsi="BIZ UDPゴシック"/>
          <w:sz w:val="22"/>
        </w:rPr>
      </w:pPr>
    </w:p>
    <w:p w14:paraId="33C817BE" w14:textId="74E42CA8" w:rsidR="008B7634" w:rsidRPr="00B718B0" w:rsidRDefault="008B7634" w:rsidP="008B7634">
      <w:pPr>
        <w:rPr>
          <w:rFonts w:ascii="BIZ UDPゴシック" w:eastAsia="BIZ UDPゴシック" w:hAnsi="BIZ UDPゴシック"/>
          <w:sz w:val="22"/>
        </w:rPr>
      </w:pPr>
    </w:p>
    <w:p w14:paraId="1E4393F1" w14:textId="62E3C004" w:rsidR="008B7634" w:rsidRPr="00B718B0" w:rsidRDefault="008B7634" w:rsidP="008B7634">
      <w:pPr>
        <w:rPr>
          <w:rFonts w:ascii="BIZ UDPゴシック" w:eastAsia="BIZ UDPゴシック" w:hAnsi="BIZ UDPゴシック"/>
          <w:sz w:val="22"/>
        </w:rPr>
      </w:pPr>
    </w:p>
    <w:p w14:paraId="218F35B5" w14:textId="13F8EF55" w:rsidR="008B7634" w:rsidRPr="00B718B0" w:rsidRDefault="008B7634" w:rsidP="008B7634">
      <w:pPr>
        <w:rPr>
          <w:rFonts w:ascii="BIZ UDPゴシック" w:eastAsia="BIZ UDPゴシック" w:hAnsi="BIZ UDPゴシック"/>
          <w:sz w:val="22"/>
        </w:rPr>
      </w:pPr>
    </w:p>
    <w:p w14:paraId="0E0C1A3A" w14:textId="1F42750D" w:rsidR="008B7634" w:rsidRDefault="008B7634" w:rsidP="008B7634">
      <w:pPr>
        <w:rPr>
          <w:rFonts w:ascii="BIZ UDPゴシック" w:eastAsia="BIZ UDPゴシック" w:hAnsi="BIZ UDPゴシック"/>
          <w:sz w:val="22"/>
        </w:rPr>
      </w:pPr>
    </w:p>
    <w:p w14:paraId="53913728" w14:textId="04FDE5A8" w:rsidR="00B16B92" w:rsidRDefault="00B16B92" w:rsidP="008B7634">
      <w:pPr>
        <w:rPr>
          <w:rFonts w:ascii="BIZ UDPゴシック" w:eastAsia="BIZ UDPゴシック" w:hAnsi="BIZ UDPゴシック"/>
          <w:sz w:val="22"/>
        </w:rPr>
      </w:pPr>
    </w:p>
    <w:p w14:paraId="1B6015A1" w14:textId="502A92C9" w:rsidR="00B16B92" w:rsidRDefault="00B16B92" w:rsidP="008B7634">
      <w:pPr>
        <w:rPr>
          <w:rFonts w:ascii="BIZ UDPゴシック" w:eastAsia="BIZ UDPゴシック" w:hAnsi="BIZ UDPゴシック"/>
          <w:sz w:val="22"/>
        </w:rPr>
      </w:pPr>
    </w:p>
    <w:p w14:paraId="68DDA089" w14:textId="7EC342D0" w:rsidR="00CA4BD9" w:rsidRPr="00B718B0" w:rsidRDefault="00CA4BD9" w:rsidP="008B7634">
      <w:pPr>
        <w:rPr>
          <w:rFonts w:ascii="BIZ UDPゴシック" w:eastAsia="BIZ UDPゴシック" w:hAnsi="BIZ UDPゴシック"/>
          <w:sz w:val="22"/>
        </w:rPr>
      </w:pPr>
    </w:p>
    <w:p w14:paraId="43D7E0C9" w14:textId="314FB93B" w:rsidR="00CA4BD9" w:rsidRPr="00B718B0" w:rsidRDefault="000C1E28"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0128" behindDoc="0" locked="0" layoutInCell="1" allowOverlap="1" wp14:anchorId="661B934F" wp14:editId="2DF14BE8">
                <wp:simplePos x="0" y="0"/>
                <wp:positionH relativeFrom="margin">
                  <wp:posOffset>121285</wp:posOffset>
                </wp:positionH>
                <wp:positionV relativeFrom="paragraph">
                  <wp:posOffset>-75565</wp:posOffset>
                </wp:positionV>
                <wp:extent cx="6266180" cy="4853940"/>
                <wp:effectExtent l="0" t="0" r="20320" b="22860"/>
                <wp:wrapNone/>
                <wp:docPr id="232" name="テキスト ボックス 232"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6266180" cy="4853940"/>
                        </a:xfrm>
                        <a:prstGeom prst="rect">
                          <a:avLst/>
                        </a:prstGeom>
                        <a:solidFill>
                          <a:sysClr val="window" lastClr="FFFFFF"/>
                        </a:solidFill>
                        <a:ln w="6350">
                          <a:solidFill>
                            <a:prstClr val="black"/>
                          </a:solidFill>
                        </a:ln>
                      </wps:spPr>
                      <wps:txbx>
                        <w:txbxContent>
                          <w:p w14:paraId="029E0918"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◆「えほんのひろば」セットの貸出</w:t>
                            </w:r>
                          </w:p>
                          <w:p w14:paraId="03CF8702"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 xml:space="preserve">　・「えほんのひろば」を実施してもらうためのさまざまな絵本や面展台、ジョイントマット等</w:t>
                            </w:r>
                          </w:p>
                          <w:p w14:paraId="4B7B0E6D" w14:textId="77777777" w:rsidR="000C1E28" w:rsidRPr="000C1E28" w:rsidRDefault="000C1E28" w:rsidP="000C1E28">
                            <w:pPr>
                              <w:ind w:left="220" w:hangingChars="100" w:hanging="220"/>
                              <w:jc w:val="left"/>
                              <w:rPr>
                                <w:rFonts w:ascii="BIZ UDPゴシック" w:eastAsia="BIZ UDPゴシック" w:hAnsi="BIZ UDPゴシック"/>
                                <w:sz w:val="18"/>
                                <w:szCs w:val="18"/>
                              </w:rPr>
                            </w:pPr>
                            <w:r w:rsidRPr="00A93D5E">
                              <w:rPr>
                                <w:rFonts w:ascii="BIZ UDPゴシック" w:eastAsia="BIZ UDPゴシック" w:hAnsi="BIZ UDPゴシック" w:hint="eastAsia"/>
                                <w:sz w:val="22"/>
                              </w:rPr>
                              <w:t xml:space="preserve">　　の貸出の実施　　</w:t>
                            </w:r>
                            <w:r w:rsidRPr="000C1E28">
                              <w:rPr>
                                <w:rFonts w:ascii="BIZ UDPゴシック" w:eastAsia="BIZ UDPゴシック" w:hAnsi="BIZ UDPゴシック" w:hint="eastAsia"/>
                                <w:sz w:val="18"/>
                                <w:szCs w:val="18"/>
                              </w:rPr>
                              <w:t>[</w:t>
                            </w:r>
                            <w:r w:rsidRPr="000C1E28">
                              <w:rPr>
                                <w:rFonts w:ascii="BIZ UDPゴシック" w:eastAsia="BIZ UDPゴシック" w:hAnsi="BIZ UDPゴシック"/>
                                <w:sz w:val="18"/>
                                <w:szCs w:val="18"/>
                              </w:rPr>
                              <w:t>https://www.pref.osaka.lg.jp/o180090/chikikyoiku/osakapageone/ehonhiroba.html</w:t>
                            </w:r>
                            <w:r w:rsidRPr="000C1E28">
                              <w:rPr>
                                <w:rFonts w:ascii="BIZ UDPゴシック" w:eastAsia="BIZ UDPゴシック" w:hAnsi="BIZ UDPゴシック" w:hint="eastAsia"/>
                                <w:sz w:val="18"/>
                                <w:szCs w:val="18"/>
                              </w:rPr>
                              <w:t>]</w:t>
                            </w:r>
                          </w:p>
                          <w:p w14:paraId="59C7A249" w14:textId="308090B6" w:rsidR="000C1E28" w:rsidRPr="000C1E28" w:rsidRDefault="000C1E28" w:rsidP="00CD789E">
                            <w:pPr>
                              <w:ind w:left="180" w:hangingChars="100" w:hanging="180"/>
                              <w:jc w:val="left"/>
                              <w:rPr>
                                <w:rFonts w:ascii="BIZ UDPゴシック" w:eastAsia="BIZ UDPゴシック" w:hAnsi="BIZ UDPゴシック"/>
                                <w:sz w:val="18"/>
                                <w:szCs w:val="18"/>
                              </w:rPr>
                            </w:pPr>
                          </w:p>
                          <w:p w14:paraId="7B35A856" w14:textId="4AE54CFF" w:rsidR="00CD789E" w:rsidRPr="00156034" w:rsidRDefault="00CD789E" w:rsidP="00CD789E">
                            <w:pPr>
                              <w:ind w:left="220" w:hangingChars="100" w:hanging="220"/>
                              <w:jc w:val="left"/>
                              <w:rPr>
                                <w:rFonts w:ascii="BIZ UDPゴシック" w:eastAsia="BIZ UDPゴシック" w:hAnsi="BIZ UDPゴシック"/>
                                <w:sz w:val="22"/>
                              </w:rPr>
                            </w:pPr>
                            <w:r w:rsidRPr="00156034">
                              <w:rPr>
                                <w:rFonts w:ascii="BIZ UDPゴシック" w:eastAsia="BIZ UDPゴシック" w:hAnsi="BIZ UDPゴシック" w:hint="eastAsia"/>
                                <w:sz w:val="22"/>
                              </w:rPr>
                              <w:t>◆おはなし会の実施</w:t>
                            </w:r>
                          </w:p>
                          <w:p w14:paraId="5487F675" w14:textId="77777777" w:rsidR="00CD789E" w:rsidRPr="007028ED" w:rsidRDefault="00CD789E" w:rsidP="00CD789E">
                            <w:pPr>
                              <w:ind w:left="220" w:hangingChars="100" w:hanging="2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7028ED">
                              <w:rPr>
                                <w:rFonts w:ascii="BIZ UDPゴシック" w:eastAsia="BIZ UDPゴシック" w:hAnsi="BIZ UDPゴシック" w:hint="eastAsia"/>
                                <w:sz w:val="22"/>
                              </w:rPr>
                              <w:t>・さまざまなテーマ、年齢の子どもたちに合わせたおはなし会を実施</w:t>
                            </w:r>
                          </w:p>
                          <w:p w14:paraId="7F06D339" w14:textId="77777777" w:rsidR="00CD789E" w:rsidRPr="007028ED" w:rsidRDefault="00CD789E" w:rsidP="00CD789E">
                            <w:pPr>
                              <w:ind w:left="220" w:hangingChars="100" w:hanging="220"/>
                              <w:jc w:val="left"/>
                              <w:rPr>
                                <w:rFonts w:ascii="BIZ UDPゴシック" w:eastAsia="BIZ UDPゴシック" w:hAnsi="BIZ UDPゴシック"/>
                                <w:sz w:val="22"/>
                              </w:rPr>
                            </w:pPr>
                          </w:p>
                          <w:p w14:paraId="43E2210D" w14:textId="77777777" w:rsidR="00CD789E" w:rsidRPr="00DC29DF" w:rsidRDefault="00CD789E" w:rsidP="00CD789E">
                            <w:pPr>
                              <w:spacing w:line="26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◆家庭・教育保育施設・図書館等における幼児期の読書推進の取組みに関する事例の普及、発信等</w:t>
                            </w:r>
                          </w:p>
                          <w:p w14:paraId="551AC690" w14:textId="2558B5F9" w:rsidR="00CD789E" w:rsidRDefault="00CD789E" w:rsidP="00CD789E">
                            <w:pPr>
                              <w:spacing w:line="260" w:lineRule="exact"/>
                              <w:jc w:val="left"/>
                              <w:rPr>
                                <w:rFonts w:ascii="BIZ UDPゴシック" w:eastAsia="BIZ UDPゴシック" w:hAnsi="BIZ UDPゴシック"/>
                                <w:color w:val="FF0000"/>
                                <w:sz w:val="22"/>
                              </w:rPr>
                            </w:pPr>
                          </w:p>
                          <w:p w14:paraId="510545D1" w14:textId="77777777" w:rsidR="00B16B92" w:rsidRPr="00A93D5E" w:rsidRDefault="00B16B92" w:rsidP="00B16B92">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◆府立中央</w:t>
                            </w:r>
                            <w:r w:rsidRPr="00A93D5E">
                              <w:rPr>
                                <w:rFonts w:ascii="BIZ UDPゴシック" w:eastAsia="BIZ UDPゴシック" w:hAnsi="BIZ UDPゴシック"/>
                                <w:sz w:val="22"/>
                              </w:rPr>
                              <w:t>図書館</w:t>
                            </w:r>
                            <w:r w:rsidRPr="00A93D5E">
                              <w:rPr>
                                <w:rFonts w:ascii="BIZ UDPゴシック" w:eastAsia="BIZ UDPゴシック" w:hAnsi="BIZ UDPゴシック" w:hint="eastAsia"/>
                                <w:sz w:val="22"/>
                              </w:rPr>
                              <w:t>ホームページ</w:t>
                            </w:r>
                            <w:r w:rsidRPr="00A93D5E">
                              <w:rPr>
                                <w:rFonts w:ascii="BIZ UDPゴシック" w:eastAsia="BIZ UDPゴシック" w:hAnsi="BIZ UDPゴシック"/>
                                <w:sz w:val="22"/>
                              </w:rPr>
                              <w:t>「</w:t>
                            </w:r>
                            <w:r w:rsidRPr="00A93D5E">
                              <w:rPr>
                                <w:rFonts w:ascii="BIZ UDPゴシック" w:eastAsia="BIZ UDPゴシック" w:hAnsi="BIZ UDPゴシック" w:hint="eastAsia"/>
                                <w:sz w:val="22"/>
                              </w:rPr>
                              <w:t>こどものページ」「</w:t>
                            </w:r>
                            <w:r w:rsidRPr="00A93D5E">
                              <w:rPr>
                                <w:rFonts w:ascii="BIZ UDPゴシック" w:eastAsia="BIZ UDPゴシック" w:hAnsi="BIZ UDPゴシック"/>
                                <w:sz w:val="22"/>
                              </w:rPr>
                              <w:t>子どもの</w:t>
                            </w:r>
                            <w:r w:rsidRPr="00A93D5E">
                              <w:rPr>
                                <w:rFonts w:ascii="BIZ UDPゴシック" w:eastAsia="BIZ UDPゴシック" w:hAnsi="BIZ UDPゴシック" w:hint="eastAsia"/>
                                <w:sz w:val="22"/>
                              </w:rPr>
                              <w:t>読書</w:t>
                            </w:r>
                            <w:r w:rsidRPr="00A93D5E">
                              <w:rPr>
                                <w:rFonts w:ascii="BIZ UDPゴシック" w:eastAsia="BIZ UDPゴシック" w:hAnsi="BIZ UDPゴシック"/>
                                <w:sz w:val="22"/>
                              </w:rPr>
                              <w:t>活動推進のページ」の</w:t>
                            </w:r>
                            <w:r w:rsidRPr="00A93D5E">
                              <w:rPr>
                                <w:rFonts w:ascii="BIZ UDPゴシック" w:eastAsia="BIZ UDPゴシック" w:hAnsi="BIZ UDPゴシック" w:hint="eastAsia"/>
                                <w:sz w:val="22"/>
                              </w:rPr>
                              <w:t>活用</w:t>
                            </w:r>
                          </w:p>
                          <w:p w14:paraId="52543F50" w14:textId="55C149ED"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府立中央図書館のホームページ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子ども読書活動推進の</w:t>
                            </w:r>
                            <w:r w:rsidRPr="00A93D5E">
                              <w:rPr>
                                <w:rFonts w:ascii="BIZ UDPゴシック" w:eastAsia="BIZ UDPゴシック" w:hAnsi="BIZ UDPゴシック" w:hint="eastAsia"/>
                                <w:sz w:val="22"/>
                              </w:rPr>
                              <w:t>ページ</w:t>
                            </w:r>
                            <w:r w:rsidRPr="00A93D5E">
                              <w:rPr>
                                <w:rFonts w:ascii="BIZ UDPゴシック" w:eastAsia="BIZ UDPゴシック" w:hAnsi="BIZ UDPゴシック"/>
                                <w:sz w:val="22"/>
                              </w:rPr>
                              <w:t>」を</w:t>
                            </w:r>
                            <w:r w:rsidRPr="00A93D5E">
                              <w:rPr>
                                <w:rFonts w:ascii="BIZ UDPゴシック" w:eastAsia="BIZ UDPゴシック" w:hAnsi="BIZ UDPゴシック" w:hint="eastAsia"/>
                                <w:sz w:val="22"/>
                              </w:rPr>
                              <w:t>活用し</w:t>
                            </w:r>
                            <w:r w:rsidRPr="00A93D5E">
                              <w:rPr>
                                <w:rFonts w:ascii="BIZ UDPゴシック" w:eastAsia="BIZ UDPゴシック" w:hAnsi="BIZ UDPゴシック"/>
                                <w:sz w:val="22"/>
                              </w:rPr>
                              <w:t>、</w:t>
                            </w:r>
                          </w:p>
                          <w:p w14:paraId="050DB87B" w14:textId="77777777"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保護者や教育保育施設職員に対して</w:t>
                            </w:r>
                            <w:r w:rsidRPr="00A93D5E">
                              <w:rPr>
                                <w:rFonts w:ascii="BIZ UDPゴシック" w:eastAsia="BIZ UDPゴシック" w:hAnsi="BIZ UDPゴシック"/>
                                <w:sz w:val="22"/>
                              </w:rPr>
                              <w:t>、</w:t>
                            </w:r>
                            <w:r w:rsidRPr="00BF6B5F">
                              <w:rPr>
                                <w:rFonts w:ascii="BIZ UDPゴシック" w:eastAsia="BIZ UDPゴシック" w:hAnsi="BIZ UDPゴシック" w:hint="eastAsia"/>
                                <w:sz w:val="22"/>
                              </w:rPr>
                              <w:t>司書の</w:t>
                            </w:r>
                            <w:r w:rsidRPr="00A93D5E">
                              <w:rPr>
                                <w:rFonts w:ascii="BIZ UDPゴシック" w:eastAsia="BIZ UDPゴシック" w:hAnsi="BIZ UDPゴシック" w:hint="eastAsia"/>
                                <w:sz w:val="22"/>
                              </w:rPr>
                              <w:t>知識と経験をもとに集めた魅力的な子どもの本や</w:t>
                            </w:r>
                          </w:p>
                          <w:p w14:paraId="7A6B070B" w14:textId="77777777" w:rsidR="00B16B92" w:rsidRPr="00A93D5E"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sz w:val="22"/>
                              </w:rPr>
                              <w:t>情報</w:t>
                            </w:r>
                            <w:r w:rsidRPr="00A93D5E">
                              <w:rPr>
                                <w:rFonts w:ascii="BIZ UDPゴシック" w:eastAsia="BIZ UDPゴシック" w:hAnsi="BIZ UDPゴシック" w:hint="eastAsia"/>
                                <w:sz w:val="22"/>
                              </w:rPr>
                              <w:t>を</w:t>
                            </w:r>
                            <w:r w:rsidRPr="00A93D5E">
                              <w:rPr>
                                <w:rFonts w:ascii="BIZ UDPゴシック" w:eastAsia="BIZ UDPゴシック" w:hAnsi="BIZ UDPゴシック"/>
                                <w:sz w:val="22"/>
                              </w:rPr>
                              <w:t>提供</w:t>
                            </w:r>
                          </w:p>
                          <w:p w14:paraId="76FA3252" w14:textId="6B2F5B6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00D06F0E">
                              <w:rPr>
                                <w:rFonts w:ascii="BIZ UDPゴシック" w:eastAsia="BIZ UDPゴシック" w:hAnsi="BIZ UDPゴシック" w:hint="eastAsia"/>
                                <w:sz w:val="22"/>
                              </w:rPr>
                              <w:t>①</w:t>
                            </w:r>
                          </w:p>
                          <w:p w14:paraId="77696168" w14:textId="77777777"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hyperlink r:id="rId11" w:history="1">
                              <w:r w:rsidRPr="00A93D5E">
                                <w:rPr>
                                  <w:rStyle w:val="af1"/>
                                  <w:rFonts w:ascii="BIZ UDPゴシック" w:eastAsia="BIZ UDPゴシック" w:hAnsi="BIZ UDPゴシック"/>
                                  <w:color w:val="auto"/>
                                  <w:sz w:val="22"/>
                                  <w:u w:val="none"/>
                                </w:rPr>
                                <w:t>http://www.library.pref.osaka.jp/site/kodomo/</w:t>
                              </w:r>
                            </w:hyperlink>
                            <w:r w:rsidRPr="00A93D5E">
                              <w:rPr>
                                <w:rFonts w:ascii="BIZ UDPゴシック" w:eastAsia="BIZ UDPゴシック" w:hAnsi="BIZ UDPゴシック" w:hint="eastAsia"/>
                                <w:sz w:val="22"/>
                              </w:rPr>
                              <w:t>〕</w:t>
                            </w:r>
                          </w:p>
                          <w:p w14:paraId="20CAC918" w14:textId="5607AAC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w:t>
                            </w:r>
                            <w:r w:rsidRPr="00A93D5E">
                              <w:rPr>
                                <w:rFonts w:ascii="BIZ UDPゴシック" w:eastAsia="BIZ UDPゴシック" w:hAnsi="BIZ UDPゴシック"/>
                                <w:sz w:val="22"/>
                              </w:rPr>
                              <w:t>の読書活動推進のページ」</w:t>
                            </w:r>
                            <w:r w:rsidR="00D06F0E">
                              <w:rPr>
                                <w:rFonts w:ascii="BIZ UDPゴシック" w:eastAsia="BIZ UDPゴシック" w:hAnsi="BIZ UDPゴシック" w:hint="eastAsia"/>
                                <w:sz w:val="22"/>
                              </w:rPr>
                              <w:t>②</w:t>
                            </w:r>
                          </w:p>
                          <w:p w14:paraId="1E91705E" w14:textId="77777777" w:rsidR="00B16B92" w:rsidRPr="00A93D5E" w:rsidRDefault="00B16B92" w:rsidP="00B16B92">
                            <w:pPr>
                              <w:ind w:firstLineChars="200" w:firstLine="420"/>
                              <w:jc w:val="left"/>
                              <w:rPr>
                                <w:rStyle w:val="af1"/>
                                <w:rFonts w:ascii="BIZ UDPゴシック" w:eastAsia="BIZ UDPゴシック" w:hAnsi="BIZ UDPゴシック"/>
                                <w:color w:val="auto"/>
                                <w:sz w:val="22"/>
                                <w:u w:val="none"/>
                              </w:rPr>
                            </w:pPr>
                            <w:r w:rsidRPr="00A93D5E">
                              <w:rPr>
                                <w:rFonts w:ascii="BIZ UDPゴシック" w:eastAsia="BIZ UDPゴシック" w:hAnsi="BIZ UDPゴシック" w:hint="eastAsia"/>
                              </w:rPr>
                              <w:t>〔</w:t>
                            </w:r>
                            <w:r w:rsidRPr="00A93D5E">
                              <w:rPr>
                                <w:rFonts w:ascii="BIZ UDPゴシック" w:eastAsia="BIZ UDPゴシック" w:hAnsi="BIZ UDPゴシック"/>
                                <w:sz w:val="22"/>
                              </w:rPr>
                              <w:t>http://www.library.pref.osaka.jp/site/central/dokusho-katsudo.html</w:t>
                            </w:r>
                            <w:r w:rsidRPr="00A93D5E">
                              <w:rPr>
                                <w:rFonts w:ascii="BIZ UDPゴシック" w:eastAsia="BIZ UDPゴシック" w:hAnsi="BIZ UDPゴシック" w:hint="eastAsia"/>
                                <w:sz w:val="22"/>
                              </w:rPr>
                              <w:t>〕</w:t>
                            </w:r>
                          </w:p>
                          <w:p w14:paraId="4C908709" w14:textId="77777777" w:rsidR="00B16B92" w:rsidRPr="00A93D5E" w:rsidRDefault="00B16B92" w:rsidP="00B16B92">
                            <w:pPr>
                              <w:jc w:val="left"/>
                              <w:rPr>
                                <w:rStyle w:val="af1"/>
                                <w:rFonts w:ascii="BIZ UDPゴシック" w:eastAsia="BIZ UDPゴシック" w:hAnsi="BIZ UDPゴシック"/>
                                <w:color w:val="auto"/>
                                <w:sz w:val="22"/>
                                <w:u w:val="none"/>
                              </w:rPr>
                            </w:pPr>
                          </w:p>
                          <w:p w14:paraId="5F9949A5" w14:textId="06D4C362" w:rsidR="00B16B92" w:rsidRPr="00A93D5E" w:rsidRDefault="00B16B92" w:rsidP="00B16B92">
                            <w:pPr>
                              <w:spacing w:line="3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◆ブックスタート</w:t>
                            </w:r>
                            <w:r w:rsidRPr="00A93D5E">
                              <w:rPr>
                                <w:rFonts w:ascii="BIZ UDPゴシック" w:eastAsia="BIZ UDPゴシック" w:hAnsi="BIZ UDPゴシック"/>
                                <w:sz w:val="14"/>
                              </w:rPr>
                              <w:t>*</w:t>
                            </w:r>
                            <w:r w:rsidR="008C50EA">
                              <w:rPr>
                                <w:rFonts w:ascii="BIZ UDPゴシック" w:eastAsia="BIZ UDPゴシック" w:hAnsi="BIZ UDPゴシック" w:hint="eastAsia"/>
                                <w:sz w:val="14"/>
                              </w:rPr>
                              <w:t>２０</w:t>
                            </w:r>
                            <w:r w:rsidRPr="00A93D5E">
                              <w:rPr>
                                <w:rFonts w:ascii="BIZ UDPゴシック" w:eastAsia="BIZ UDPゴシック" w:hAnsi="BIZ UDPゴシック" w:hint="eastAsia"/>
                                <w:sz w:val="22"/>
                              </w:rPr>
                              <w:t>など、家庭や地域における読み聞かせ活動の支援</w:t>
                            </w:r>
                          </w:p>
                          <w:p w14:paraId="16AB35EE" w14:textId="663E7D1A" w:rsidR="00B16B92"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・府の新子育て支援交付金</w:t>
                            </w:r>
                            <w:r w:rsidRPr="00A93D5E">
                              <w:rPr>
                                <w:rFonts w:ascii="BIZ UDPゴシック" w:eastAsia="BIZ UDPゴシック" w:hAnsi="BIZ UDPゴシック"/>
                                <w:sz w:val="14"/>
                              </w:rPr>
                              <w:t>*</w:t>
                            </w:r>
                            <w:r>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１</w:t>
                            </w:r>
                            <w:r w:rsidRPr="00A93D5E">
                              <w:rPr>
                                <w:rFonts w:ascii="BIZ UDPゴシック" w:eastAsia="BIZ UDPゴシック" w:hAnsi="BIZ UDPゴシック" w:hint="eastAsia"/>
                                <w:sz w:val="22"/>
                              </w:rPr>
                              <w:t>の活用による市町村のブックスタート等の全ての保護者を対象と</w:t>
                            </w:r>
                          </w:p>
                          <w:p w14:paraId="4140B005" w14:textId="77777777" w:rsidR="00B16B92" w:rsidRPr="00A93D5E"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した乳幼児の時期の読書環境の取組支援</w:t>
                            </w:r>
                          </w:p>
                          <w:p w14:paraId="69AD915F" w14:textId="77777777" w:rsidR="00B16B92" w:rsidRPr="00CA4BD9" w:rsidRDefault="00B16B92" w:rsidP="00B16B92">
                            <w:pPr>
                              <w:jc w:val="left"/>
                              <w:rPr>
                                <w:rStyle w:val="af1"/>
                                <w:rFonts w:ascii="UD デジタル 教科書体 N-R" w:eastAsia="UD デジタル 教科書体 N-R" w:hAnsiTheme="minorEastAsia"/>
                                <w:color w:val="auto"/>
                                <w:sz w:val="22"/>
                                <w:u w:val="none"/>
                              </w:rPr>
                            </w:pPr>
                          </w:p>
                          <w:p w14:paraId="5749CE5F" w14:textId="77777777" w:rsidR="00B16B92" w:rsidRPr="00B16B92" w:rsidRDefault="00B16B92" w:rsidP="00CD789E">
                            <w:pPr>
                              <w:spacing w:line="260" w:lineRule="exact"/>
                              <w:jc w:val="left"/>
                              <w:rPr>
                                <w:rFonts w:ascii="BIZ UDPゴシック" w:eastAsia="BIZ UDPゴシック" w:hAnsi="BIZ UDPゴシック"/>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934F" id="テキスト ボックス 232" o:spid="_x0000_s1052"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9.55pt;margin-top:-5.95pt;width:493.4pt;height:382.2pt;z-index:2530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" fillcolor="window" strokeweight=".5pt">
                <v:textbox>
                  <w:txbxContent>
                    <w:p w14:paraId="029E0918"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◆「えほんのひろば」セットの貸出</w:t>
                      </w:r>
                    </w:p>
                    <w:p w14:paraId="03CF8702"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 xml:space="preserve">　・「えほんのひろば」を実施してもらうためのさまざまな絵本や面展台、ジョイントマット等</w:t>
                      </w:r>
                    </w:p>
                    <w:p w14:paraId="4B7B0E6D" w14:textId="77777777" w:rsidR="000C1E28" w:rsidRPr="000C1E28" w:rsidRDefault="000C1E28" w:rsidP="000C1E28">
                      <w:pPr>
                        <w:ind w:left="220" w:hangingChars="100" w:hanging="220"/>
                        <w:jc w:val="left"/>
                        <w:rPr>
                          <w:rFonts w:ascii="BIZ UDPゴシック" w:eastAsia="BIZ UDPゴシック" w:hAnsi="BIZ UDPゴシック"/>
                          <w:sz w:val="18"/>
                          <w:szCs w:val="18"/>
                        </w:rPr>
                      </w:pPr>
                      <w:r w:rsidRPr="00A93D5E">
                        <w:rPr>
                          <w:rFonts w:ascii="BIZ UDPゴシック" w:eastAsia="BIZ UDPゴシック" w:hAnsi="BIZ UDPゴシック" w:hint="eastAsia"/>
                          <w:sz w:val="22"/>
                        </w:rPr>
                        <w:t xml:space="preserve">　　の貸出の実施　　</w:t>
                      </w:r>
                      <w:r w:rsidRPr="000C1E28">
                        <w:rPr>
                          <w:rFonts w:ascii="BIZ UDPゴシック" w:eastAsia="BIZ UDPゴシック" w:hAnsi="BIZ UDPゴシック" w:hint="eastAsia"/>
                          <w:sz w:val="18"/>
                          <w:szCs w:val="18"/>
                        </w:rPr>
                        <w:t>[</w:t>
                      </w:r>
                      <w:r w:rsidRPr="000C1E28">
                        <w:rPr>
                          <w:rFonts w:ascii="BIZ UDPゴシック" w:eastAsia="BIZ UDPゴシック" w:hAnsi="BIZ UDPゴシック"/>
                          <w:sz w:val="18"/>
                          <w:szCs w:val="18"/>
                        </w:rPr>
                        <w:t>https://www.pref.osaka.lg.jp/o180090/chikikyoiku/osakapageone/ehonhiroba.html</w:t>
                      </w:r>
                      <w:r w:rsidRPr="000C1E28">
                        <w:rPr>
                          <w:rFonts w:ascii="BIZ UDPゴシック" w:eastAsia="BIZ UDPゴシック" w:hAnsi="BIZ UDPゴシック" w:hint="eastAsia"/>
                          <w:sz w:val="18"/>
                          <w:szCs w:val="18"/>
                        </w:rPr>
                        <w:t>]</w:t>
                      </w:r>
                    </w:p>
                    <w:p w14:paraId="59C7A249" w14:textId="308090B6" w:rsidR="000C1E28" w:rsidRPr="000C1E28" w:rsidRDefault="000C1E28" w:rsidP="00CD789E">
                      <w:pPr>
                        <w:ind w:left="180" w:hangingChars="100" w:hanging="180"/>
                        <w:jc w:val="left"/>
                        <w:rPr>
                          <w:rFonts w:ascii="BIZ UDPゴシック" w:eastAsia="BIZ UDPゴシック" w:hAnsi="BIZ UDPゴシック"/>
                          <w:sz w:val="18"/>
                          <w:szCs w:val="18"/>
                        </w:rPr>
                      </w:pPr>
                    </w:p>
                    <w:p w14:paraId="7B35A856" w14:textId="4AE54CFF" w:rsidR="00CD789E" w:rsidRPr="00156034" w:rsidRDefault="00CD789E" w:rsidP="00CD789E">
                      <w:pPr>
                        <w:ind w:left="220" w:hangingChars="100" w:hanging="220"/>
                        <w:jc w:val="left"/>
                        <w:rPr>
                          <w:rFonts w:ascii="BIZ UDPゴシック" w:eastAsia="BIZ UDPゴシック" w:hAnsi="BIZ UDPゴシック"/>
                          <w:sz w:val="22"/>
                        </w:rPr>
                      </w:pPr>
                      <w:r w:rsidRPr="00156034">
                        <w:rPr>
                          <w:rFonts w:ascii="BIZ UDPゴシック" w:eastAsia="BIZ UDPゴシック" w:hAnsi="BIZ UDPゴシック" w:hint="eastAsia"/>
                          <w:sz w:val="22"/>
                        </w:rPr>
                        <w:t>◆おはなし会の実施</w:t>
                      </w:r>
                    </w:p>
                    <w:p w14:paraId="5487F675" w14:textId="77777777" w:rsidR="00CD789E" w:rsidRPr="007028ED" w:rsidRDefault="00CD789E" w:rsidP="00CD789E">
                      <w:pPr>
                        <w:ind w:left="220" w:hangingChars="100" w:hanging="2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7028ED">
                        <w:rPr>
                          <w:rFonts w:ascii="BIZ UDPゴシック" w:eastAsia="BIZ UDPゴシック" w:hAnsi="BIZ UDPゴシック" w:hint="eastAsia"/>
                          <w:sz w:val="22"/>
                        </w:rPr>
                        <w:t>・さまざまなテーマ、年齢の子どもたちに合わせたおはなし会を実施</w:t>
                      </w:r>
                    </w:p>
                    <w:p w14:paraId="7F06D339" w14:textId="77777777" w:rsidR="00CD789E" w:rsidRPr="007028ED" w:rsidRDefault="00CD789E" w:rsidP="00CD789E">
                      <w:pPr>
                        <w:ind w:left="220" w:hangingChars="100" w:hanging="220"/>
                        <w:jc w:val="left"/>
                        <w:rPr>
                          <w:rFonts w:ascii="BIZ UDPゴシック" w:eastAsia="BIZ UDPゴシック" w:hAnsi="BIZ UDPゴシック"/>
                          <w:sz w:val="22"/>
                        </w:rPr>
                      </w:pPr>
                    </w:p>
                    <w:p w14:paraId="43E2210D" w14:textId="77777777" w:rsidR="00CD789E" w:rsidRPr="00DC29DF" w:rsidRDefault="00CD789E" w:rsidP="00CD789E">
                      <w:pPr>
                        <w:spacing w:line="26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◆家庭・教育保育施設・図書館等における幼児期の読書推進の取組みに関する事例の普及、発信等</w:t>
                      </w:r>
                    </w:p>
                    <w:p w14:paraId="551AC690" w14:textId="2558B5F9" w:rsidR="00CD789E" w:rsidRDefault="00CD789E" w:rsidP="00CD789E">
                      <w:pPr>
                        <w:spacing w:line="260" w:lineRule="exact"/>
                        <w:jc w:val="left"/>
                        <w:rPr>
                          <w:rFonts w:ascii="BIZ UDPゴシック" w:eastAsia="BIZ UDPゴシック" w:hAnsi="BIZ UDPゴシック"/>
                          <w:color w:val="FF0000"/>
                          <w:sz w:val="22"/>
                        </w:rPr>
                      </w:pPr>
                    </w:p>
                    <w:p w14:paraId="510545D1" w14:textId="77777777" w:rsidR="00B16B92" w:rsidRPr="00A93D5E" w:rsidRDefault="00B16B92" w:rsidP="00B16B92">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◆府立中央</w:t>
                      </w:r>
                      <w:r w:rsidRPr="00A93D5E">
                        <w:rPr>
                          <w:rFonts w:ascii="BIZ UDPゴシック" w:eastAsia="BIZ UDPゴシック" w:hAnsi="BIZ UDPゴシック"/>
                          <w:sz w:val="22"/>
                        </w:rPr>
                        <w:t>図書館</w:t>
                      </w:r>
                      <w:r w:rsidRPr="00A93D5E">
                        <w:rPr>
                          <w:rFonts w:ascii="BIZ UDPゴシック" w:eastAsia="BIZ UDPゴシック" w:hAnsi="BIZ UDPゴシック" w:hint="eastAsia"/>
                          <w:sz w:val="22"/>
                        </w:rPr>
                        <w:t>ホームページ</w:t>
                      </w:r>
                      <w:r w:rsidRPr="00A93D5E">
                        <w:rPr>
                          <w:rFonts w:ascii="BIZ UDPゴシック" w:eastAsia="BIZ UDPゴシック" w:hAnsi="BIZ UDPゴシック"/>
                          <w:sz w:val="22"/>
                        </w:rPr>
                        <w:t>「</w:t>
                      </w:r>
                      <w:r w:rsidRPr="00A93D5E">
                        <w:rPr>
                          <w:rFonts w:ascii="BIZ UDPゴシック" w:eastAsia="BIZ UDPゴシック" w:hAnsi="BIZ UDPゴシック" w:hint="eastAsia"/>
                          <w:sz w:val="22"/>
                        </w:rPr>
                        <w:t>こどものページ」「</w:t>
                      </w:r>
                      <w:r w:rsidRPr="00A93D5E">
                        <w:rPr>
                          <w:rFonts w:ascii="BIZ UDPゴシック" w:eastAsia="BIZ UDPゴシック" w:hAnsi="BIZ UDPゴシック"/>
                          <w:sz w:val="22"/>
                        </w:rPr>
                        <w:t>子どもの</w:t>
                      </w:r>
                      <w:r w:rsidRPr="00A93D5E">
                        <w:rPr>
                          <w:rFonts w:ascii="BIZ UDPゴシック" w:eastAsia="BIZ UDPゴシック" w:hAnsi="BIZ UDPゴシック" w:hint="eastAsia"/>
                          <w:sz w:val="22"/>
                        </w:rPr>
                        <w:t>読書</w:t>
                      </w:r>
                      <w:r w:rsidRPr="00A93D5E">
                        <w:rPr>
                          <w:rFonts w:ascii="BIZ UDPゴシック" w:eastAsia="BIZ UDPゴシック" w:hAnsi="BIZ UDPゴシック"/>
                          <w:sz w:val="22"/>
                        </w:rPr>
                        <w:t>活動推進のページ」の</w:t>
                      </w:r>
                      <w:r w:rsidRPr="00A93D5E">
                        <w:rPr>
                          <w:rFonts w:ascii="BIZ UDPゴシック" w:eastAsia="BIZ UDPゴシック" w:hAnsi="BIZ UDPゴシック" w:hint="eastAsia"/>
                          <w:sz w:val="22"/>
                        </w:rPr>
                        <w:t>活用</w:t>
                      </w:r>
                    </w:p>
                    <w:p w14:paraId="52543F50" w14:textId="55C149ED"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府立中央図書館のホームページ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子ども読書活動推進の</w:t>
                      </w:r>
                      <w:r w:rsidRPr="00A93D5E">
                        <w:rPr>
                          <w:rFonts w:ascii="BIZ UDPゴシック" w:eastAsia="BIZ UDPゴシック" w:hAnsi="BIZ UDPゴシック" w:hint="eastAsia"/>
                          <w:sz w:val="22"/>
                        </w:rPr>
                        <w:t>ページ</w:t>
                      </w:r>
                      <w:r w:rsidRPr="00A93D5E">
                        <w:rPr>
                          <w:rFonts w:ascii="BIZ UDPゴシック" w:eastAsia="BIZ UDPゴシック" w:hAnsi="BIZ UDPゴシック"/>
                          <w:sz w:val="22"/>
                        </w:rPr>
                        <w:t>」を</w:t>
                      </w:r>
                      <w:r w:rsidRPr="00A93D5E">
                        <w:rPr>
                          <w:rFonts w:ascii="BIZ UDPゴシック" w:eastAsia="BIZ UDPゴシック" w:hAnsi="BIZ UDPゴシック" w:hint="eastAsia"/>
                          <w:sz w:val="22"/>
                        </w:rPr>
                        <w:t>活用し</w:t>
                      </w:r>
                      <w:r w:rsidRPr="00A93D5E">
                        <w:rPr>
                          <w:rFonts w:ascii="BIZ UDPゴシック" w:eastAsia="BIZ UDPゴシック" w:hAnsi="BIZ UDPゴシック"/>
                          <w:sz w:val="22"/>
                        </w:rPr>
                        <w:t>、</w:t>
                      </w:r>
                    </w:p>
                    <w:p w14:paraId="050DB87B" w14:textId="77777777"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保護者や教育保育施設職員に対して</w:t>
                      </w:r>
                      <w:r w:rsidRPr="00A93D5E">
                        <w:rPr>
                          <w:rFonts w:ascii="BIZ UDPゴシック" w:eastAsia="BIZ UDPゴシック" w:hAnsi="BIZ UDPゴシック"/>
                          <w:sz w:val="22"/>
                        </w:rPr>
                        <w:t>、</w:t>
                      </w:r>
                      <w:r w:rsidRPr="00BF6B5F">
                        <w:rPr>
                          <w:rFonts w:ascii="BIZ UDPゴシック" w:eastAsia="BIZ UDPゴシック" w:hAnsi="BIZ UDPゴシック" w:hint="eastAsia"/>
                          <w:sz w:val="22"/>
                        </w:rPr>
                        <w:t>司書の</w:t>
                      </w:r>
                      <w:r w:rsidRPr="00A93D5E">
                        <w:rPr>
                          <w:rFonts w:ascii="BIZ UDPゴシック" w:eastAsia="BIZ UDPゴシック" w:hAnsi="BIZ UDPゴシック" w:hint="eastAsia"/>
                          <w:sz w:val="22"/>
                        </w:rPr>
                        <w:t>知識と経験をもとに集めた魅力的な子どもの本や</w:t>
                      </w:r>
                    </w:p>
                    <w:p w14:paraId="7A6B070B" w14:textId="77777777" w:rsidR="00B16B92" w:rsidRPr="00A93D5E"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sz w:val="22"/>
                        </w:rPr>
                        <w:t>情報</w:t>
                      </w:r>
                      <w:r w:rsidRPr="00A93D5E">
                        <w:rPr>
                          <w:rFonts w:ascii="BIZ UDPゴシック" w:eastAsia="BIZ UDPゴシック" w:hAnsi="BIZ UDPゴシック" w:hint="eastAsia"/>
                          <w:sz w:val="22"/>
                        </w:rPr>
                        <w:t>を</w:t>
                      </w:r>
                      <w:r w:rsidRPr="00A93D5E">
                        <w:rPr>
                          <w:rFonts w:ascii="BIZ UDPゴシック" w:eastAsia="BIZ UDPゴシック" w:hAnsi="BIZ UDPゴシック"/>
                          <w:sz w:val="22"/>
                        </w:rPr>
                        <w:t>提供</w:t>
                      </w:r>
                    </w:p>
                    <w:p w14:paraId="76FA3252" w14:textId="6B2F5B6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00D06F0E">
                        <w:rPr>
                          <w:rFonts w:ascii="BIZ UDPゴシック" w:eastAsia="BIZ UDPゴシック" w:hAnsi="BIZ UDPゴシック" w:hint="eastAsia"/>
                          <w:sz w:val="22"/>
                        </w:rPr>
                        <w:t>①</w:t>
                      </w:r>
                    </w:p>
                    <w:p w14:paraId="77696168" w14:textId="77777777"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hyperlink r:id="rId12" w:history="1">
                        <w:r w:rsidRPr="00A93D5E">
                          <w:rPr>
                            <w:rStyle w:val="af1"/>
                            <w:rFonts w:ascii="BIZ UDPゴシック" w:eastAsia="BIZ UDPゴシック" w:hAnsi="BIZ UDPゴシック"/>
                            <w:color w:val="auto"/>
                            <w:sz w:val="22"/>
                            <w:u w:val="none"/>
                          </w:rPr>
                          <w:t>http://www.library.pref.osaka.jp/site/kodomo/</w:t>
                        </w:r>
                      </w:hyperlink>
                      <w:r w:rsidRPr="00A93D5E">
                        <w:rPr>
                          <w:rFonts w:ascii="BIZ UDPゴシック" w:eastAsia="BIZ UDPゴシック" w:hAnsi="BIZ UDPゴシック" w:hint="eastAsia"/>
                          <w:sz w:val="22"/>
                        </w:rPr>
                        <w:t>〕</w:t>
                      </w:r>
                    </w:p>
                    <w:p w14:paraId="20CAC918" w14:textId="5607AAC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w:t>
                      </w:r>
                      <w:r w:rsidRPr="00A93D5E">
                        <w:rPr>
                          <w:rFonts w:ascii="BIZ UDPゴシック" w:eastAsia="BIZ UDPゴシック" w:hAnsi="BIZ UDPゴシック"/>
                          <w:sz w:val="22"/>
                        </w:rPr>
                        <w:t>の読書活動推進のページ」</w:t>
                      </w:r>
                      <w:r w:rsidR="00D06F0E">
                        <w:rPr>
                          <w:rFonts w:ascii="BIZ UDPゴシック" w:eastAsia="BIZ UDPゴシック" w:hAnsi="BIZ UDPゴシック" w:hint="eastAsia"/>
                          <w:sz w:val="22"/>
                        </w:rPr>
                        <w:t>②</w:t>
                      </w:r>
                    </w:p>
                    <w:p w14:paraId="1E91705E" w14:textId="77777777" w:rsidR="00B16B92" w:rsidRPr="00A93D5E" w:rsidRDefault="00B16B92" w:rsidP="00B16B92">
                      <w:pPr>
                        <w:ind w:firstLineChars="200" w:firstLine="420"/>
                        <w:jc w:val="left"/>
                        <w:rPr>
                          <w:rStyle w:val="af1"/>
                          <w:rFonts w:ascii="BIZ UDPゴシック" w:eastAsia="BIZ UDPゴシック" w:hAnsi="BIZ UDPゴシック"/>
                          <w:color w:val="auto"/>
                          <w:sz w:val="22"/>
                          <w:u w:val="none"/>
                        </w:rPr>
                      </w:pPr>
                      <w:r w:rsidRPr="00A93D5E">
                        <w:rPr>
                          <w:rFonts w:ascii="BIZ UDPゴシック" w:eastAsia="BIZ UDPゴシック" w:hAnsi="BIZ UDPゴシック" w:hint="eastAsia"/>
                        </w:rPr>
                        <w:t>〔</w:t>
                      </w:r>
                      <w:r w:rsidRPr="00A93D5E">
                        <w:rPr>
                          <w:rFonts w:ascii="BIZ UDPゴシック" w:eastAsia="BIZ UDPゴシック" w:hAnsi="BIZ UDPゴシック"/>
                          <w:sz w:val="22"/>
                        </w:rPr>
                        <w:t>http://www.library.pref.osaka.jp/site/central/dokusho-katsudo.html</w:t>
                      </w:r>
                      <w:r w:rsidRPr="00A93D5E">
                        <w:rPr>
                          <w:rFonts w:ascii="BIZ UDPゴシック" w:eastAsia="BIZ UDPゴシック" w:hAnsi="BIZ UDPゴシック" w:hint="eastAsia"/>
                          <w:sz w:val="22"/>
                        </w:rPr>
                        <w:t>〕</w:t>
                      </w:r>
                    </w:p>
                    <w:p w14:paraId="4C908709" w14:textId="77777777" w:rsidR="00B16B92" w:rsidRPr="00A93D5E" w:rsidRDefault="00B16B92" w:rsidP="00B16B92">
                      <w:pPr>
                        <w:jc w:val="left"/>
                        <w:rPr>
                          <w:rStyle w:val="af1"/>
                          <w:rFonts w:ascii="BIZ UDPゴシック" w:eastAsia="BIZ UDPゴシック" w:hAnsi="BIZ UDPゴシック"/>
                          <w:color w:val="auto"/>
                          <w:sz w:val="22"/>
                          <w:u w:val="none"/>
                        </w:rPr>
                      </w:pPr>
                    </w:p>
                    <w:p w14:paraId="5F9949A5" w14:textId="06D4C362" w:rsidR="00B16B92" w:rsidRPr="00A93D5E" w:rsidRDefault="00B16B92" w:rsidP="00B16B92">
                      <w:pPr>
                        <w:spacing w:line="3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◆ブックスタート</w:t>
                      </w:r>
                      <w:r w:rsidRPr="00A93D5E">
                        <w:rPr>
                          <w:rFonts w:ascii="BIZ UDPゴシック" w:eastAsia="BIZ UDPゴシック" w:hAnsi="BIZ UDPゴシック"/>
                          <w:sz w:val="14"/>
                        </w:rPr>
                        <w:t>*</w:t>
                      </w:r>
                      <w:r w:rsidR="008C50EA">
                        <w:rPr>
                          <w:rFonts w:ascii="BIZ UDPゴシック" w:eastAsia="BIZ UDPゴシック" w:hAnsi="BIZ UDPゴシック" w:hint="eastAsia"/>
                          <w:sz w:val="14"/>
                        </w:rPr>
                        <w:t>２０</w:t>
                      </w:r>
                      <w:r w:rsidRPr="00A93D5E">
                        <w:rPr>
                          <w:rFonts w:ascii="BIZ UDPゴシック" w:eastAsia="BIZ UDPゴシック" w:hAnsi="BIZ UDPゴシック" w:hint="eastAsia"/>
                          <w:sz w:val="22"/>
                        </w:rPr>
                        <w:t>など、家庭や地域における読み聞かせ活動の支援</w:t>
                      </w:r>
                    </w:p>
                    <w:p w14:paraId="16AB35EE" w14:textId="663E7D1A" w:rsidR="00B16B92"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・府の新子育て支援交付金</w:t>
                      </w:r>
                      <w:r w:rsidRPr="00A93D5E">
                        <w:rPr>
                          <w:rFonts w:ascii="BIZ UDPゴシック" w:eastAsia="BIZ UDPゴシック" w:hAnsi="BIZ UDPゴシック"/>
                          <w:sz w:val="14"/>
                        </w:rPr>
                        <w:t>*</w:t>
                      </w:r>
                      <w:r>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１</w:t>
                      </w:r>
                      <w:r w:rsidRPr="00A93D5E">
                        <w:rPr>
                          <w:rFonts w:ascii="BIZ UDPゴシック" w:eastAsia="BIZ UDPゴシック" w:hAnsi="BIZ UDPゴシック" w:hint="eastAsia"/>
                          <w:sz w:val="22"/>
                        </w:rPr>
                        <w:t>の活用による市町村のブックスタート等の全ての保護者を対象と</w:t>
                      </w:r>
                    </w:p>
                    <w:p w14:paraId="4140B005" w14:textId="77777777" w:rsidR="00B16B92" w:rsidRPr="00A93D5E"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した乳幼児の時期の読書環境の取組支援</w:t>
                      </w:r>
                    </w:p>
                    <w:p w14:paraId="69AD915F" w14:textId="77777777" w:rsidR="00B16B92" w:rsidRPr="00CA4BD9" w:rsidRDefault="00B16B92" w:rsidP="00B16B92">
                      <w:pPr>
                        <w:jc w:val="left"/>
                        <w:rPr>
                          <w:rStyle w:val="af1"/>
                          <w:rFonts w:ascii="UD デジタル 教科書体 N-R" w:eastAsia="UD デジタル 教科書体 N-R" w:hAnsiTheme="minorEastAsia"/>
                          <w:color w:val="auto"/>
                          <w:sz w:val="22"/>
                          <w:u w:val="none"/>
                        </w:rPr>
                      </w:pPr>
                    </w:p>
                    <w:p w14:paraId="5749CE5F" w14:textId="77777777" w:rsidR="00B16B92" w:rsidRPr="00B16B92" w:rsidRDefault="00B16B92" w:rsidP="00CD789E">
                      <w:pPr>
                        <w:spacing w:line="260" w:lineRule="exact"/>
                        <w:jc w:val="left"/>
                        <w:rPr>
                          <w:rFonts w:ascii="BIZ UDPゴシック" w:eastAsia="BIZ UDPゴシック" w:hAnsi="BIZ UDPゴシック"/>
                          <w:color w:val="FF0000"/>
                          <w:sz w:val="22"/>
                        </w:rPr>
                      </w:pPr>
                    </w:p>
                  </w:txbxContent>
                </v:textbox>
                <w10:wrap anchorx="margin"/>
              </v:shape>
            </w:pict>
          </mc:Fallback>
        </mc:AlternateContent>
      </w:r>
    </w:p>
    <w:p w14:paraId="214A6CA5" w14:textId="717EA6F9" w:rsidR="00CA4BD9" w:rsidRPr="00B718B0" w:rsidRDefault="00CA4BD9" w:rsidP="008B7634">
      <w:pPr>
        <w:rPr>
          <w:rFonts w:ascii="BIZ UDPゴシック" w:eastAsia="BIZ UDPゴシック" w:hAnsi="BIZ UDPゴシック"/>
          <w:sz w:val="22"/>
        </w:rPr>
      </w:pPr>
    </w:p>
    <w:p w14:paraId="326C98BF" w14:textId="6242BDD1" w:rsidR="00CA4BD9" w:rsidRPr="00B718B0" w:rsidRDefault="00CA4BD9" w:rsidP="008B7634">
      <w:pPr>
        <w:rPr>
          <w:rFonts w:ascii="BIZ UDPゴシック" w:eastAsia="BIZ UDPゴシック" w:hAnsi="BIZ UDPゴシック"/>
          <w:sz w:val="22"/>
        </w:rPr>
      </w:pPr>
    </w:p>
    <w:p w14:paraId="4B391F85" w14:textId="722BA4D5" w:rsidR="00CA4BD9" w:rsidRPr="00B718B0" w:rsidRDefault="00CF609A" w:rsidP="008B7634">
      <w:pPr>
        <w:rPr>
          <w:rFonts w:ascii="BIZ UDPゴシック" w:eastAsia="BIZ UDPゴシック" w:hAnsi="BIZ UDPゴシック"/>
          <w:sz w:val="22"/>
        </w:rPr>
      </w:pPr>
      <w:r>
        <w:rPr>
          <w:noProof/>
        </w:rPr>
        <w:drawing>
          <wp:anchor distT="0" distB="0" distL="114300" distR="114300" simplePos="0" relativeHeight="253118976" behindDoc="0" locked="0" layoutInCell="1" allowOverlap="1" wp14:anchorId="28A7E3EB" wp14:editId="7F4ED797">
            <wp:simplePos x="0" y="0"/>
            <wp:positionH relativeFrom="column">
              <wp:posOffset>5485765</wp:posOffset>
            </wp:positionH>
            <wp:positionV relativeFrom="paragraph">
              <wp:posOffset>164465</wp:posOffset>
            </wp:positionV>
            <wp:extent cx="510540" cy="510540"/>
            <wp:effectExtent l="0" t="0" r="3810" b="381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33" t="8533" r="9600" b="10400"/>
                    <a:stretch/>
                  </pic:blipFill>
                  <pic:spPr bwMode="auto">
                    <a:xfrm>
                      <a:off x="0" y="0"/>
                      <a:ext cx="51054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1C8FF" w14:textId="495291C0" w:rsidR="00CA4BD9" w:rsidRPr="00B718B0" w:rsidRDefault="00CA4BD9" w:rsidP="008B7634">
      <w:pPr>
        <w:rPr>
          <w:rFonts w:ascii="BIZ UDPゴシック" w:eastAsia="BIZ UDPゴシック" w:hAnsi="BIZ UDPゴシック"/>
          <w:sz w:val="22"/>
        </w:rPr>
      </w:pPr>
    </w:p>
    <w:p w14:paraId="3692BD1D" w14:textId="4F4ADDCD" w:rsidR="00CA4BD9" w:rsidRPr="00B718B0" w:rsidRDefault="00CA4BD9" w:rsidP="008B7634">
      <w:pPr>
        <w:rPr>
          <w:rFonts w:ascii="BIZ UDPゴシック" w:eastAsia="BIZ UDPゴシック" w:hAnsi="BIZ UDPゴシック"/>
          <w:sz w:val="22"/>
        </w:rPr>
      </w:pPr>
    </w:p>
    <w:p w14:paraId="30D3348C" w14:textId="032E9D85" w:rsidR="00CA4BD9" w:rsidRPr="00B718B0" w:rsidRDefault="00CA4BD9" w:rsidP="008B7634">
      <w:pPr>
        <w:rPr>
          <w:rFonts w:ascii="BIZ UDPゴシック" w:eastAsia="BIZ UDPゴシック" w:hAnsi="BIZ UDPゴシック"/>
          <w:sz w:val="22"/>
        </w:rPr>
      </w:pPr>
    </w:p>
    <w:p w14:paraId="0869DC00" w14:textId="7AC93A22" w:rsidR="00CA4BD9" w:rsidRPr="00B718B0" w:rsidRDefault="00CA4BD9" w:rsidP="008B7634">
      <w:pPr>
        <w:rPr>
          <w:rFonts w:ascii="BIZ UDPゴシック" w:eastAsia="BIZ UDPゴシック" w:hAnsi="BIZ UDPゴシック"/>
          <w:sz w:val="22"/>
        </w:rPr>
      </w:pPr>
    </w:p>
    <w:p w14:paraId="37C0DE07" w14:textId="3654B875" w:rsidR="00CA4BD9" w:rsidRPr="00B718B0" w:rsidRDefault="00CA4BD9" w:rsidP="008B7634">
      <w:pPr>
        <w:rPr>
          <w:rFonts w:ascii="BIZ UDPゴシック" w:eastAsia="BIZ UDPゴシック" w:hAnsi="BIZ UDPゴシック"/>
          <w:sz w:val="22"/>
        </w:rPr>
      </w:pPr>
    </w:p>
    <w:p w14:paraId="4AC0275C" w14:textId="2D0DF812" w:rsidR="00CA4BD9" w:rsidRPr="00B718B0" w:rsidRDefault="00CA4BD9" w:rsidP="008B7634">
      <w:pPr>
        <w:rPr>
          <w:rFonts w:ascii="BIZ UDPゴシック" w:eastAsia="BIZ UDPゴシック" w:hAnsi="BIZ UDPゴシック"/>
          <w:sz w:val="22"/>
        </w:rPr>
      </w:pPr>
    </w:p>
    <w:p w14:paraId="0444700B" w14:textId="05BF690E" w:rsidR="00CA4BD9" w:rsidRPr="00B718B0" w:rsidRDefault="00CA4BD9" w:rsidP="008B7634">
      <w:pPr>
        <w:rPr>
          <w:rFonts w:ascii="BIZ UDPゴシック" w:eastAsia="BIZ UDPゴシック" w:hAnsi="BIZ UDPゴシック"/>
          <w:sz w:val="22"/>
        </w:rPr>
      </w:pPr>
    </w:p>
    <w:p w14:paraId="02F121DF" w14:textId="38184C2E" w:rsidR="00CA4BD9" w:rsidRPr="00B718B0" w:rsidRDefault="00CA4BD9" w:rsidP="008B7634">
      <w:pPr>
        <w:rPr>
          <w:rFonts w:ascii="BIZ UDPゴシック" w:eastAsia="BIZ UDPゴシック" w:hAnsi="BIZ UDPゴシック"/>
          <w:sz w:val="22"/>
        </w:rPr>
      </w:pPr>
    </w:p>
    <w:p w14:paraId="477D16A7" w14:textId="62152BE1" w:rsidR="00CA4BD9" w:rsidRPr="00B718B0" w:rsidRDefault="00D06F0E"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3124096" behindDoc="0" locked="0" layoutInCell="1" allowOverlap="1" wp14:anchorId="122DB962" wp14:editId="1957B384">
                <wp:simplePos x="0" y="0"/>
                <wp:positionH relativeFrom="column">
                  <wp:posOffset>5006340</wp:posOffset>
                </wp:positionH>
                <wp:positionV relativeFrom="paragraph">
                  <wp:posOffset>111125</wp:posOffset>
                </wp:positionV>
                <wp:extent cx="365760" cy="28956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365760" cy="289560"/>
                        </a:xfrm>
                        <a:prstGeom prst="rect">
                          <a:avLst/>
                        </a:prstGeom>
                        <a:noFill/>
                        <a:ln w="6350">
                          <a:noFill/>
                        </a:ln>
                      </wps:spPr>
                      <wps:txbx>
                        <w:txbxContent>
                          <w:p w14:paraId="29D9011E" w14:textId="1AE0463F" w:rsidR="00D06F0E" w:rsidRPr="00D06F0E" w:rsidRDefault="00D06F0E" w:rsidP="00D06F0E">
                            <w:pPr>
                              <w:rPr>
                                <w:rFonts w:ascii="BIZ UDPゴシック" w:eastAsia="BIZ UDPゴシック" w:hAnsi="BIZ UDPゴシック"/>
                              </w:rPr>
                            </w:pPr>
                            <w:r>
                              <w:rPr>
                                <w:rFonts w:ascii="BIZ UDPゴシック" w:eastAsia="BIZ UDPゴシック" w:hAnsi="BIZ UDPゴシック"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B962" id="テキスト ボックス 261" o:spid="_x0000_s1053" type="#_x0000_t202" style="position:absolute;left:0;text-align:left;margin-left:394.2pt;margin-top:8.75pt;width:28.8pt;height:22.8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" filled="f" stroked="f" strokeweight=".5pt">
                <v:textbox>
                  <w:txbxContent>
                    <w:p w14:paraId="29D9011E" w14:textId="1AE0463F" w:rsidR="00D06F0E" w:rsidRPr="00D06F0E" w:rsidRDefault="00D06F0E" w:rsidP="00D06F0E">
                      <w:pPr>
                        <w:rPr>
                          <w:rFonts w:ascii="BIZ UDPゴシック" w:eastAsia="BIZ UDPゴシック" w:hAnsi="BIZ UDPゴシック"/>
                        </w:rPr>
                      </w:pPr>
                      <w:r>
                        <w:rPr>
                          <w:rFonts w:ascii="BIZ UDPゴシック" w:eastAsia="BIZ UDPゴシック" w:hAnsi="BIZ UDPゴシック" w:hint="eastAsia"/>
                        </w:rPr>
                        <w:t>②</w:t>
                      </w:r>
                    </w:p>
                  </w:txbxContent>
                </v:textbox>
              </v:shape>
            </w:pict>
          </mc:Fallback>
        </mc:AlternateContent>
      </w:r>
      <w:r>
        <w:rPr>
          <w:noProof/>
        </w:rPr>
        <mc:AlternateContent>
          <mc:Choice Requires="wps">
            <w:drawing>
              <wp:anchor distT="0" distB="0" distL="114300" distR="114300" simplePos="0" relativeHeight="253122048" behindDoc="0" locked="0" layoutInCell="1" allowOverlap="1" wp14:anchorId="4DBDFE3C" wp14:editId="755F3A7A">
                <wp:simplePos x="0" y="0"/>
                <wp:positionH relativeFrom="column">
                  <wp:posOffset>4418965</wp:posOffset>
                </wp:positionH>
                <wp:positionV relativeFrom="paragraph">
                  <wp:posOffset>107315</wp:posOffset>
                </wp:positionV>
                <wp:extent cx="365760" cy="28956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365760" cy="289560"/>
                        </a:xfrm>
                        <a:prstGeom prst="rect">
                          <a:avLst/>
                        </a:prstGeom>
                        <a:noFill/>
                        <a:ln w="6350">
                          <a:noFill/>
                        </a:ln>
                      </wps:spPr>
                      <wps:txbx>
                        <w:txbxContent>
                          <w:p w14:paraId="731CABA2" w14:textId="42F22D19" w:rsidR="00D06F0E" w:rsidRPr="00D06F0E" w:rsidRDefault="00D06F0E">
                            <w:pPr>
                              <w:rPr>
                                <w:rFonts w:ascii="BIZ UDPゴシック" w:eastAsia="BIZ UDPゴシック" w:hAnsi="BIZ UDPゴシック"/>
                              </w:rPr>
                            </w:pPr>
                            <w:r w:rsidRPr="00D06F0E">
                              <w:rPr>
                                <w:rFonts w:ascii="BIZ UDPゴシック" w:eastAsia="BIZ UDPゴシック" w:hAnsi="BIZ UDPゴシック"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FE3C" id="テキスト ボックス 260" o:spid="_x0000_s1054" type="#_x0000_t202" style="position:absolute;left:0;text-align:left;margin-left:347.95pt;margin-top:8.45pt;width:28.8pt;height:22.8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" filled="f" stroked="f" strokeweight=".5pt">
                <v:textbox>
                  <w:txbxContent>
                    <w:p w14:paraId="731CABA2" w14:textId="42F22D19" w:rsidR="00D06F0E" w:rsidRPr="00D06F0E" w:rsidRDefault="00D06F0E">
                      <w:pPr>
                        <w:rPr>
                          <w:rFonts w:ascii="BIZ UDPゴシック" w:eastAsia="BIZ UDPゴシック" w:hAnsi="BIZ UDPゴシック"/>
                        </w:rPr>
                      </w:pPr>
                      <w:r w:rsidRPr="00D06F0E">
                        <w:rPr>
                          <w:rFonts w:ascii="BIZ UDPゴシック" w:eastAsia="BIZ UDPゴシック" w:hAnsi="BIZ UDPゴシック" w:hint="eastAsia"/>
                        </w:rPr>
                        <w:t>①</w:t>
                      </w:r>
                    </w:p>
                  </w:txbxContent>
                </v:textbox>
              </v:shape>
            </w:pict>
          </mc:Fallback>
        </mc:AlternateContent>
      </w:r>
    </w:p>
    <w:p w14:paraId="7C09EDB9" w14:textId="6ACB08B0" w:rsidR="00CA4BD9" w:rsidRPr="00B718B0" w:rsidRDefault="00CF609A" w:rsidP="008B7634">
      <w:pPr>
        <w:rPr>
          <w:rFonts w:ascii="BIZ UDPゴシック" w:eastAsia="BIZ UDPゴシック" w:hAnsi="BIZ UDPゴシック"/>
          <w:sz w:val="22"/>
        </w:rPr>
      </w:pPr>
      <w:r>
        <w:rPr>
          <w:noProof/>
        </w:rPr>
        <w:drawing>
          <wp:anchor distT="0" distB="0" distL="114300" distR="114300" simplePos="0" relativeHeight="253121024" behindDoc="0" locked="0" layoutInCell="1" allowOverlap="1" wp14:anchorId="635EB598" wp14:editId="15AFF7D7">
            <wp:simplePos x="0" y="0"/>
            <wp:positionH relativeFrom="column">
              <wp:posOffset>4937125</wp:posOffset>
            </wp:positionH>
            <wp:positionV relativeFrom="paragraph">
              <wp:posOffset>155575</wp:posOffset>
            </wp:positionV>
            <wp:extent cx="480060" cy="490399"/>
            <wp:effectExtent l="0" t="0" r="0" b="508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33" t="5067" r="6401" b="6400"/>
                    <a:stretch/>
                  </pic:blipFill>
                  <pic:spPr bwMode="auto">
                    <a:xfrm>
                      <a:off x="0" y="0"/>
                      <a:ext cx="480060" cy="4903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20000" behindDoc="0" locked="0" layoutInCell="1" allowOverlap="1" wp14:anchorId="42B1FC76" wp14:editId="7EAB93D5">
            <wp:simplePos x="0" y="0"/>
            <wp:positionH relativeFrom="column">
              <wp:posOffset>4319905</wp:posOffset>
            </wp:positionH>
            <wp:positionV relativeFrom="paragraph">
              <wp:posOffset>154305</wp:posOffset>
            </wp:positionV>
            <wp:extent cx="502920" cy="506154"/>
            <wp:effectExtent l="0" t="0" r="0" b="825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33" t="8534" r="7734" b="7999"/>
                    <a:stretch/>
                  </pic:blipFill>
                  <pic:spPr bwMode="auto">
                    <a:xfrm>
                      <a:off x="0" y="0"/>
                      <a:ext cx="502920" cy="506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BAC54" w14:textId="148F8CB1" w:rsidR="00CA4BD9" w:rsidRPr="00B718B0" w:rsidRDefault="00CA4BD9" w:rsidP="008B7634">
      <w:pPr>
        <w:rPr>
          <w:rFonts w:ascii="BIZ UDPゴシック" w:eastAsia="BIZ UDPゴシック" w:hAnsi="BIZ UDPゴシック"/>
          <w:sz w:val="22"/>
        </w:rPr>
      </w:pPr>
    </w:p>
    <w:p w14:paraId="34004981" w14:textId="46050FE5" w:rsidR="00CA4BD9" w:rsidRPr="00B718B0" w:rsidRDefault="00CA4BD9" w:rsidP="008B7634">
      <w:pPr>
        <w:rPr>
          <w:rFonts w:ascii="BIZ UDPゴシック" w:eastAsia="BIZ UDPゴシック" w:hAnsi="BIZ UDPゴシック"/>
          <w:sz w:val="22"/>
        </w:rPr>
      </w:pPr>
    </w:p>
    <w:p w14:paraId="10BC19B4" w14:textId="67CFCB02" w:rsidR="00CA4BD9" w:rsidRPr="00B718B0" w:rsidRDefault="00CA4BD9" w:rsidP="008B7634">
      <w:pPr>
        <w:rPr>
          <w:rFonts w:ascii="BIZ UDPゴシック" w:eastAsia="BIZ UDPゴシック" w:hAnsi="BIZ UDPゴシック"/>
          <w:sz w:val="22"/>
        </w:rPr>
      </w:pPr>
    </w:p>
    <w:p w14:paraId="0156E2C3" w14:textId="163FA889" w:rsidR="008B7634" w:rsidRPr="00B718B0" w:rsidRDefault="008B7634" w:rsidP="008B7634">
      <w:pPr>
        <w:rPr>
          <w:rFonts w:ascii="BIZ UDPゴシック" w:eastAsia="BIZ UDPゴシック" w:hAnsi="BIZ UDPゴシック"/>
          <w:sz w:val="22"/>
        </w:rPr>
      </w:pPr>
    </w:p>
    <w:p w14:paraId="2F69D2CD" w14:textId="200575F3" w:rsidR="00494A46" w:rsidRDefault="00494A46" w:rsidP="008B7634">
      <w:pPr>
        <w:rPr>
          <w:rFonts w:ascii="BIZ UDPゴシック" w:eastAsia="BIZ UDPゴシック" w:hAnsi="BIZ UDPゴシック"/>
          <w:sz w:val="22"/>
        </w:rPr>
      </w:pPr>
    </w:p>
    <w:p w14:paraId="61BE4F98" w14:textId="15A30AA2" w:rsidR="00494A46" w:rsidRDefault="00494A46" w:rsidP="008B7634">
      <w:pPr>
        <w:rPr>
          <w:rFonts w:ascii="BIZ UDPゴシック" w:eastAsia="BIZ UDPゴシック" w:hAnsi="BIZ UDPゴシック"/>
          <w:sz w:val="22"/>
        </w:rPr>
      </w:pPr>
    </w:p>
    <w:p w14:paraId="44919709" w14:textId="591F7807" w:rsidR="000C1E28" w:rsidRPr="000C1E28" w:rsidRDefault="000C1E28" w:rsidP="008B7634">
      <w:pPr>
        <w:rPr>
          <w:rFonts w:ascii="BIZ UDPゴシック" w:eastAsia="BIZ UDPゴシック" w:hAnsi="BIZ UDPゴシック"/>
          <w:sz w:val="22"/>
        </w:rPr>
      </w:pPr>
    </w:p>
    <w:p w14:paraId="256407AF" w14:textId="5F4A30E0" w:rsidR="002F4D54" w:rsidRDefault="002F4D54" w:rsidP="000C1E28">
      <w:pPr>
        <w:rPr>
          <w:rFonts w:ascii="BIZ UDPゴシック" w:eastAsia="BIZ UDPゴシック" w:hAnsi="BIZ UDPゴシック"/>
          <w:sz w:val="22"/>
        </w:rPr>
      </w:pPr>
    </w:p>
    <w:p w14:paraId="1D4C4261" w14:textId="40954274" w:rsidR="000C1E28" w:rsidRDefault="000C1E28" w:rsidP="000C1E28">
      <w:pPr>
        <w:rPr>
          <w:rFonts w:ascii="BIZ UDPゴシック" w:eastAsia="BIZ UDPゴシック" w:hAnsi="BIZ UDPゴシック"/>
          <w:sz w:val="22"/>
        </w:rPr>
      </w:pPr>
      <w:r>
        <w:rPr>
          <w:rFonts w:ascii="BIZ UDPゴシック" w:eastAsia="BIZ UDPゴシック" w:hAnsi="BIZ UDPゴシック" w:hint="eastAsia"/>
          <w:sz w:val="22"/>
        </w:rPr>
        <w:t>★</w:t>
      </w:r>
      <w:r w:rsidR="00D06F0E">
        <w:rPr>
          <w:rFonts w:ascii="BIZ UDPゴシック" w:eastAsia="BIZ UDPゴシック" w:hAnsi="BIZ UDPゴシック" w:hint="eastAsia"/>
          <w:sz w:val="22"/>
        </w:rPr>
        <w:t>「</w:t>
      </w:r>
      <w:r w:rsidRPr="00A93D5E">
        <w:rPr>
          <w:rFonts w:ascii="BIZ UDPゴシック" w:eastAsia="BIZ UDPゴシック" w:hAnsi="BIZ UDPゴシック" w:hint="eastAsia"/>
          <w:sz w:val="22"/>
        </w:rPr>
        <w:t>子どもと楽しむはじめての絵本」（リーフレット）</w:t>
      </w:r>
      <w:r>
        <w:rPr>
          <w:rFonts w:ascii="BIZ UDPゴシック" w:eastAsia="BIZ UDPゴシック" w:hAnsi="BIZ UDPゴシック" w:hint="eastAsia"/>
          <w:sz w:val="22"/>
        </w:rPr>
        <w:t xml:space="preserve">　令和</w:t>
      </w:r>
      <w:r w:rsidR="000D0CE0">
        <w:rPr>
          <w:rFonts w:ascii="BIZ UDPゴシック" w:eastAsia="BIZ UDPゴシック" w:hAnsi="BIZ UDPゴシック" w:hint="eastAsia"/>
          <w:sz w:val="22"/>
        </w:rPr>
        <w:t>７</w:t>
      </w:r>
      <w:r>
        <w:rPr>
          <w:rFonts w:ascii="BIZ UDPゴシック" w:eastAsia="BIZ UDPゴシック" w:hAnsi="BIZ UDPゴシック" w:hint="eastAsia"/>
          <w:sz w:val="22"/>
        </w:rPr>
        <w:t>年度配布版</w:t>
      </w:r>
    </w:p>
    <w:p w14:paraId="720A0515" w14:textId="1B48AC41" w:rsidR="00494A46" w:rsidRPr="000C1E28" w:rsidRDefault="000C1E28" w:rsidP="008B7634">
      <w:pPr>
        <w:rPr>
          <w:rFonts w:ascii="BIZ UDPゴシック" w:eastAsia="BIZ UDPゴシック" w:hAnsi="BIZ UDPゴシック"/>
          <w:sz w:val="20"/>
          <w:szCs w:val="20"/>
        </w:rPr>
      </w:pPr>
      <w:r w:rsidRPr="006E32DC">
        <w:rPr>
          <w:rFonts w:ascii="BIZ UDPゴシック" w:eastAsia="BIZ UDPゴシック" w:hAnsi="BIZ UDPゴシック" w:hint="eastAsia"/>
          <w:sz w:val="20"/>
          <w:szCs w:val="20"/>
        </w:rPr>
        <w:t xml:space="preserve">　</w:t>
      </w:r>
      <w:r w:rsidRPr="006E32DC">
        <w:rPr>
          <w:rFonts w:ascii="BIZ UDPゴシック" w:eastAsia="BIZ UDPゴシック" w:hAnsi="BIZ UDPゴシック"/>
          <w:sz w:val="20"/>
          <w:szCs w:val="20"/>
        </w:rPr>
        <w:t>[https://www.pref.osaka.lg.jp/o180090/chikikyoiku/oyatokoga/index.html]</w:t>
      </w:r>
    </w:p>
    <w:p w14:paraId="7E2E711C" w14:textId="1CF41CE4" w:rsidR="00494A46" w:rsidRDefault="00794734" w:rsidP="008B7634">
      <w:pPr>
        <w:rPr>
          <w:rFonts w:ascii="BIZ UDPゴシック" w:eastAsia="BIZ UDPゴシック" w:hAnsi="BIZ UDPゴシック"/>
          <w:sz w:val="22"/>
        </w:rPr>
      </w:pPr>
      <w:r>
        <w:rPr>
          <w:noProof/>
        </w:rPr>
        <w:drawing>
          <wp:anchor distT="0" distB="0" distL="114300" distR="114300" simplePos="0" relativeHeight="252674560" behindDoc="0" locked="0" layoutInCell="1" allowOverlap="1" wp14:anchorId="72553CEA" wp14:editId="1BCDE4B4">
            <wp:simplePos x="0" y="0"/>
            <wp:positionH relativeFrom="margin">
              <wp:posOffset>2315846</wp:posOffset>
            </wp:positionH>
            <wp:positionV relativeFrom="paragraph">
              <wp:posOffset>31116</wp:posOffset>
            </wp:positionV>
            <wp:extent cx="2476500" cy="1754832"/>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3113" cy="17595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3536" behindDoc="0" locked="0" layoutInCell="1" allowOverlap="1" wp14:anchorId="79CFF870" wp14:editId="7E818175">
            <wp:simplePos x="0" y="0"/>
            <wp:positionH relativeFrom="margin">
              <wp:posOffset>1073785</wp:posOffset>
            </wp:positionH>
            <wp:positionV relativeFrom="paragraph">
              <wp:posOffset>31115</wp:posOffset>
            </wp:positionV>
            <wp:extent cx="1248921" cy="1744980"/>
            <wp:effectExtent l="0" t="0" r="889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600"/>
                    <a:stretch/>
                  </pic:blipFill>
                  <pic:spPr bwMode="auto">
                    <a:xfrm>
                      <a:off x="0" y="0"/>
                      <a:ext cx="1250330" cy="1746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F0E">
        <w:rPr>
          <w:noProof/>
        </w:rPr>
        <w:drawing>
          <wp:anchor distT="0" distB="0" distL="114300" distR="114300" simplePos="0" relativeHeight="253125120" behindDoc="0" locked="0" layoutInCell="1" allowOverlap="1" wp14:anchorId="51033125" wp14:editId="6604AC46">
            <wp:simplePos x="0" y="0"/>
            <wp:positionH relativeFrom="column">
              <wp:posOffset>4777105</wp:posOffset>
            </wp:positionH>
            <wp:positionV relativeFrom="paragraph">
              <wp:posOffset>86995</wp:posOffset>
            </wp:positionV>
            <wp:extent cx="518160" cy="507169"/>
            <wp:effectExtent l="0" t="0" r="0" b="762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99" t="7734" r="6400" b="6134"/>
                    <a:stretch/>
                  </pic:blipFill>
                  <pic:spPr bwMode="auto">
                    <a:xfrm>
                      <a:off x="0" y="0"/>
                      <a:ext cx="518160" cy="507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CE2CE" w14:textId="6BC428BE" w:rsidR="00D06F0E" w:rsidRDefault="00D06F0E" w:rsidP="008B7634">
      <w:pPr>
        <w:rPr>
          <w:noProof/>
        </w:rPr>
      </w:pPr>
    </w:p>
    <w:p w14:paraId="65A04D78" w14:textId="352382FD" w:rsidR="00494A46" w:rsidRDefault="00494A46" w:rsidP="008B7634">
      <w:pPr>
        <w:rPr>
          <w:rFonts w:ascii="BIZ UDPゴシック" w:eastAsia="BIZ UDPゴシック" w:hAnsi="BIZ UDPゴシック"/>
          <w:sz w:val="22"/>
        </w:rPr>
      </w:pPr>
    </w:p>
    <w:p w14:paraId="21A1131C" w14:textId="42F67DC0" w:rsidR="00494A46" w:rsidRDefault="00494A46" w:rsidP="008B7634">
      <w:pPr>
        <w:rPr>
          <w:rFonts w:ascii="BIZ UDPゴシック" w:eastAsia="BIZ UDPゴシック" w:hAnsi="BIZ UDPゴシック"/>
          <w:sz w:val="22"/>
        </w:rPr>
      </w:pPr>
    </w:p>
    <w:p w14:paraId="71A06FA8" w14:textId="143A5336" w:rsidR="00494A46" w:rsidRDefault="00494A46" w:rsidP="008B7634">
      <w:pPr>
        <w:rPr>
          <w:rFonts w:ascii="BIZ UDPゴシック" w:eastAsia="BIZ UDPゴシック" w:hAnsi="BIZ UDPゴシック"/>
          <w:sz w:val="22"/>
        </w:rPr>
      </w:pPr>
    </w:p>
    <w:p w14:paraId="3FB5E898" w14:textId="4029B5FD" w:rsidR="00CD789E" w:rsidRDefault="00CD789E" w:rsidP="008B7634">
      <w:pPr>
        <w:rPr>
          <w:rFonts w:ascii="BIZ UDPゴシック" w:eastAsia="BIZ UDPゴシック" w:hAnsi="BIZ UDPゴシック"/>
          <w:sz w:val="22"/>
        </w:rPr>
      </w:pPr>
    </w:p>
    <w:p w14:paraId="21F0308A" w14:textId="58216272" w:rsidR="00EF7442" w:rsidRDefault="00EF7442" w:rsidP="008B7634">
      <w:pPr>
        <w:rPr>
          <w:rFonts w:ascii="BIZ UDPゴシック" w:eastAsia="BIZ UDPゴシック" w:hAnsi="BIZ UDPゴシック"/>
          <w:sz w:val="22"/>
        </w:rPr>
      </w:pPr>
    </w:p>
    <w:p w14:paraId="68B2921D" w14:textId="48131923" w:rsidR="00EF7442" w:rsidRDefault="00EF7442" w:rsidP="008B7634">
      <w:pPr>
        <w:rPr>
          <w:rFonts w:ascii="BIZ UDPゴシック" w:eastAsia="BIZ UDPゴシック" w:hAnsi="BIZ UDPゴシック"/>
          <w:sz w:val="22"/>
        </w:rPr>
      </w:pPr>
    </w:p>
    <w:p w14:paraId="26496A5D" w14:textId="1FB84156" w:rsidR="000C1E28" w:rsidRDefault="00794734"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08608" behindDoc="0" locked="0" layoutInCell="1" allowOverlap="1" wp14:anchorId="292E2C35" wp14:editId="5EFAD12F">
                <wp:simplePos x="0" y="0"/>
                <wp:positionH relativeFrom="margin">
                  <wp:posOffset>83185</wp:posOffset>
                </wp:positionH>
                <wp:positionV relativeFrom="paragraph">
                  <wp:posOffset>170815</wp:posOffset>
                </wp:positionV>
                <wp:extent cx="6225540" cy="2125980"/>
                <wp:effectExtent l="0" t="0" r="22860" b="26670"/>
                <wp:wrapNone/>
                <wp:docPr id="32"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6225540" cy="212598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AC2159D" w14:textId="4447B965" w:rsidR="009524BD" w:rsidRPr="00025D0A" w:rsidRDefault="009524BD" w:rsidP="00794734">
                            <w:pPr>
                              <w:spacing w:line="440" w:lineRule="exact"/>
                              <w:ind w:firstLineChars="100" w:firstLine="220"/>
                              <w:jc w:val="left"/>
                              <w:rPr>
                                <w:rFonts w:ascii="BIZ UDPゴシック" w:eastAsia="BIZ UDPゴシック" w:hAnsi="BIZ UDPゴシック"/>
                                <w:strike/>
                                <w:sz w:val="22"/>
                              </w:rPr>
                            </w:pPr>
                            <w:bookmarkStart w:id="0" w:name="_Hlk215501438"/>
                            <w:r w:rsidRPr="00494A46">
                              <w:rPr>
                                <w:rFonts w:ascii="BIZ UDPゴシック" w:eastAsia="BIZ UDPゴシック" w:hAnsi="BIZ UDPゴシック" w:hint="eastAsia"/>
                                <w:sz w:val="22"/>
                                <w:bdr w:val="single" w:sz="4" w:space="0" w:color="auto"/>
                              </w:rPr>
                              <w:t>重点的な施策</w:t>
                            </w:r>
                            <w:r w:rsidRPr="00494A46">
                              <w:rPr>
                                <w:rFonts w:ascii="BIZ UDPゴシック" w:eastAsia="BIZ UDPゴシック" w:hAnsi="BIZ UDPゴシック"/>
                                <w:sz w:val="22"/>
                                <w:bdr w:val="single" w:sz="4" w:space="0" w:color="auto"/>
                              </w:rPr>
                              <w:t xml:space="preserve"> </w:t>
                            </w:r>
                            <w:r w:rsidR="002541CA" w:rsidRPr="00494A46">
                              <w:rPr>
                                <w:rFonts w:ascii="BIZ UDPゴシック" w:eastAsia="BIZ UDPゴシック" w:hAnsi="BIZ UDPゴシック" w:hint="eastAsia"/>
                                <w:sz w:val="22"/>
                                <w:bdr w:val="single" w:sz="4" w:space="0" w:color="auto"/>
                              </w:rPr>
                              <w:t>２</w:t>
                            </w:r>
                            <w:r w:rsidRPr="00494A46">
                              <w:rPr>
                                <w:rFonts w:ascii="BIZ UDPゴシック" w:eastAsia="BIZ UDPゴシック" w:hAnsi="BIZ UDPゴシック" w:hint="eastAsia"/>
                                <w:sz w:val="22"/>
                              </w:rPr>
                              <w:t xml:space="preserve">　</w:t>
                            </w:r>
                            <w:r w:rsidR="002541CA" w:rsidRPr="00494A46">
                              <w:rPr>
                                <w:rFonts w:ascii="BIZ UDPゴシック" w:eastAsia="BIZ UDPゴシック" w:hAnsi="BIZ UDPゴシック" w:hint="eastAsia"/>
                                <w:sz w:val="22"/>
                              </w:rPr>
                              <w:t>小、中、高校生へ向けた読書活動推進</w:t>
                            </w:r>
                          </w:p>
                          <w:bookmarkEnd w:id="0"/>
                          <w:p w14:paraId="12C3F417" w14:textId="663FDF20" w:rsidR="009524BD" w:rsidRPr="00494A46" w:rsidRDefault="009524BD" w:rsidP="008B7634">
                            <w:pPr>
                              <w:spacing w:line="200" w:lineRule="exact"/>
                              <w:ind w:leftChars="850" w:left="2225" w:hangingChars="200" w:hanging="440"/>
                              <w:jc w:val="left"/>
                              <w:rPr>
                                <w:rFonts w:ascii="BIZ UDPゴシック" w:eastAsia="BIZ UDPゴシック" w:hAnsi="BIZ UDPゴシック"/>
                                <w:b/>
                                <w:sz w:val="22"/>
                              </w:rPr>
                            </w:pPr>
                          </w:p>
                          <w:p w14:paraId="4AA049DE" w14:textId="0A1DFAE3" w:rsidR="009524BD" w:rsidRPr="00494A46" w:rsidRDefault="00EC6D6B" w:rsidP="00EF7442">
                            <w:pPr>
                              <w:ind w:leftChars="67" w:left="282" w:hangingChars="64" w:hanging="141"/>
                              <w:jc w:val="left"/>
                              <w:rPr>
                                <w:rFonts w:ascii="BIZ UDPゴシック" w:eastAsia="BIZ UDPゴシック" w:hAnsi="BIZ UDPゴシック"/>
                                <w:sz w:val="22"/>
                              </w:rPr>
                            </w:pPr>
                            <w:r w:rsidRPr="00494A46">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007773CA" w:rsidRPr="00494A46">
                              <w:rPr>
                                <w:rFonts w:ascii="BIZ UDPゴシック" w:eastAsia="BIZ UDPゴシック" w:hAnsi="BIZ UDPゴシック" w:hint="eastAsia"/>
                                <w:sz w:val="22"/>
                              </w:rPr>
                              <w:t>令和７年度の大阪府の小中学生の不読率は、小学６年生33.7％</w:t>
                            </w:r>
                            <w:r w:rsidR="007773CA" w:rsidRPr="00494A46">
                              <w:rPr>
                                <w:rFonts w:ascii="BIZ UDPゴシック" w:eastAsia="BIZ UDPゴシック" w:hAnsi="BIZ UDPゴシック" w:hint="eastAsia"/>
                                <w:sz w:val="22"/>
                              </w:rPr>
                              <w:tab/>
                              <w:t>（全国29.2％）、中学３年生47.5％（全国41.8％）【全国学力・学習状況調査】であり、令和６年度の高校２年生の不読率は55.5％【令和６年度読書調査】と高い結果になっています。</w:t>
                            </w:r>
                          </w:p>
                          <w:p w14:paraId="68A5214E" w14:textId="290DF017" w:rsidR="000C1E28" w:rsidRPr="00494A46" w:rsidRDefault="000C1E28" w:rsidP="000C1E28">
                            <w:pPr>
                              <w:ind w:leftChars="100" w:left="210" w:firstLineChars="100" w:firstLine="220"/>
                              <w:jc w:val="left"/>
                              <w:rPr>
                                <w:rFonts w:ascii="BIZ UDPゴシック" w:eastAsia="BIZ UDPゴシック" w:hAnsi="BIZ UDPゴシック"/>
                                <w:sz w:val="22"/>
                              </w:rPr>
                            </w:pPr>
                            <w:r w:rsidRPr="00494A46">
                              <w:rPr>
                                <w:rFonts w:ascii="BIZ UDPゴシック" w:eastAsia="BIZ UDPゴシック" w:hAnsi="BIZ UDPゴシック" w:hint="eastAsia"/>
                                <w:sz w:val="22"/>
                              </w:rPr>
                              <w:t>前述したとおり、この不読率を下げ、多くの子どもたちに読書に親しんでもらうためには、読書習慣のない子どもたち（読書のために時間を割かない・興味を持てるような本がない・本を読むことが面倒と感じる子どもたち）への取組みが重要となってきます。</w:t>
                            </w:r>
                          </w:p>
                          <w:p w14:paraId="34876E7D" w14:textId="21FBA7EC" w:rsidR="00EF7442" w:rsidRPr="000C1E28" w:rsidRDefault="00EF7442" w:rsidP="000C1E28">
                            <w:pPr>
                              <w:ind w:left="220" w:hangingChars="100" w:hanging="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2C35" id="角丸四角形 32" o:spid="_x0000_s1055"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6.55pt;margin-top:13.45pt;width:490.2pt;height:167.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" fillcolor="#dbeef4" strokecolor="#c6d9f1" strokeweight=".25pt">
                <v:textbox>
                  <w:txbxContent>
                    <w:p w14:paraId="4AC2159D" w14:textId="4447B965" w:rsidR="009524BD" w:rsidRPr="00025D0A" w:rsidRDefault="009524BD" w:rsidP="00794734">
                      <w:pPr>
                        <w:spacing w:line="440" w:lineRule="exact"/>
                        <w:ind w:firstLineChars="100" w:firstLine="220"/>
                        <w:jc w:val="left"/>
                        <w:rPr>
                          <w:rFonts w:ascii="BIZ UDPゴシック" w:eastAsia="BIZ UDPゴシック" w:hAnsi="BIZ UDPゴシック"/>
                          <w:strike/>
                          <w:sz w:val="22"/>
                        </w:rPr>
                      </w:pPr>
                      <w:bookmarkStart w:id="1" w:name="_Hlk215501438"/>
                      <w:r w:rsidRPr="00494A46">
                        <w:rPr>
                          <w:rFonts w:ascii="BIZ UDPゴシック" w:eastAsia="BIZ UDPゴシック" w:hAnsi="BIZ UDPゴシック" w:hint="eastAsia"/>
                          <w:sz w:val="22"/>
                          <w:bdr w:val="single" w:sz="4" w:space="0" w:color="auto"/>
                        </w:rPr>
                        <w:t>重点的な施策</w:t>
                      </w:r>
                      <w:r w:rsidRPr="00494A46">
                        <w:rPr>
                          <w:rFonts w:ascii="BIZ UDPゴシック" w:eastAsia="BIZ UDPゴシック" w:hAnsi="BIZ UDPゴシック"/>
                          <w:sz w:val="22"/>
                          <w:bdr w:val="single" w:sz="4" w:space="0" w:color="auto"/>
                        </w:rPr>
                        <w:t xml:space="preserve"> </w:t>
                      </w:r>
                      <w:r w:rsidR="002541CA" w:rsidRPr="00494A46">
                        <w:rPr>
                          <w:rFonts w:ascii="BIZ UDPゴシック" w:eastAsia="BIZ UDPゴシック" w:hAnsi="BIZ UDPゴシック" w:hint="eastAsia"/>
                          <w:sz w:val="22"/>
                          <w:bdr w:val="single" w:sz="4" w:space="0" w:color="auto"/>
                        </w:rPr>
                        <w:t>２</w:t>
                      </w:r>
                      <w:r w:rsidRPr="00494A46">
                        <w:rPr>
                          <w:rFonts w:ascii="BIZ UDPゴシック" w:eastAsia="BIZ UDPゴシック" w:hAnsi="BIZ UDPゴシック" w:hint="eastAsia"/>
                          <w:sz w:val="22"/>
                        </w:rPr>
                        <w:t xml:space="preserve">　</w:t>
                      </w:r>
                      <w:r w:rsidR="002541CA" w:rsidRPr="00494A46">
                        <w:rPr>
                          <w:rFonts w:ascii="BIZ UDPゴシック" w:eastAsia="BIZ UDPゴシック" w:hAnsi="BIZ UDPゴシック" w:hint="eastAsia"/>
                          <w:sz w:val="22"/>
                        </w:rPr>
                        <w:t>小、中、高校生へ向けた読書活動推進</w:t>
                      </w:r>
                    </w:p>
                    <w:bookmarkEnd w:id="1"/>
                    <w:p w14:paraId="12C3F417" w14:textId="663FDF20" w:rsidR="009524BD" w:rsidRPr="00494A46" w:rsidRDefault="009524BD" w:rsidP="008B7634">
                      <w:pPr>
                        <w:spacing w:line="200" w:lineRule="exact"/>
                        <w:ind w:leftChars="850" w:left="2225" w:hangingChars="200" w:hanging="440"/>
                        <w:jc w:val="left"/>
                        <w:rPr>
                          <w:rFonts w:ascii="BIZ UDPゴシック" w:eastAsia="BIZ UDPゴシック" w:hAnsi="BIZ UDPゴシック"/>
                          <w:b/>
                          <w:sz w:val="22"/>
                        </w:rPr>
                      </w:pPr>
                    </w:p>
                    <w:p w14:paraId="4AA049DE" w14:textId="0A1DFAE3" w:rsidR="009524BD" w:rsidRPr="00494A46" w:rsidRDefault="00EC6D6B" w:rsidP="00EF7442">
                      <w:pPr>
                        <w:ind w:leftChars="67" w:left="282" w:hangingChars="64" w:hanging="141"/>
                        <w:jc w:val="left"/>
                        <w:rPr>
                          <w:rFonts w:ascii="BIZ UDPゴシック" w:eastAsia="BIZ UDPゴシック" w:hAnsi="BIZ UDPゴシック"/>
                          <w:sz w:val="22"/>
                        </w:rPr>
                      </w:pPr>
                      <w:r w:rsidRPr="00494A46">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007773CA" w:rsidRPr="00494A46">
                        <w:rPr>
                          <w:rFonts w:ascii="BIZ UDPゴシック" w:eastAsia="BIZ UDPゴシック" w:hAnsi="BIZ UDPゴシック" w:hint="eastAsia"/>
                          <w:sz w:val="22"/>
                        </w:rPr>
                        <w:t>令和７年度の大阪府の小中学生の不読率は、小学６年生33.7％</w:t>
                      </w:r>
                      <w:r w:rsidR="007773CA" w:rsidRPr="00494A46">
                        <w:rPr>
                          <w:rFonts w:ascii="BIZ UDPゴシック" w:eastAsia="BIZ UDPゴシック" w:hAnsi="BIZ UDPゴシック" w:hint="eastAsia"/>
                          <w:sz w:val="22"/>
                        </w:rPr>
                        <w:tab/>
                        <w:t>（全国29.2％）、中学３年生47.5％（全国41.8％）【全国学力・学習状況調査】であり、令和６年度の高校２年生の不読率は55.5％【令和６年度読書調査】と高い結果になっています。</w:t>
                      </w:r>
                    </w:p>
                    <w:p w14:paraId="68A5214E" w14:textId="290DF017" w:rsidR="000C1E28" w:rsidRPr="00494A46" w:rsidRDefault="000C1E28" w:rsidP="000C1E28">
                      <w:pPr>
                        <w:ind w:leftChars="100" w:left="210" w:firstLineChars="100" w:firstLine="220"/>
                        <w:jc w:val="left"/>
                        <w:rPr>
                          <w:rFonts w:ascii="BIZ UDPゴシック" w:eastAsia="BIZ UDPゴシック" w:hAnsi="BIZ UDPゴシック"/>
                          <w:sz w:val="22"/>
                        </w:rPr>
                      </w:pPr>
                      <w:r w:rsidRPr="00494A46">
                        <w:rPr>
                          <w:rFonts w:ascii="BIZ UDPゴシック" w:eastAsia="BIZ UDPゴシック" w:hAnsi="BIZ UDPゴシック" w:hint="eastAsia"/>
                          <w:sz w:val="22"/>
                        </w:rPr>
                        <w:t>前述したとおり、この不読率を下げ、多くの子どもたちに読書に親しんでもらうためには、読書習慣のない子どもたち（読書のために時間を割かない・興味を持てるような本がない・本を読むことが面倒と感じる子どもたち）への取組みが重要となってきます。</w:t>
                      </w:r>
                    </w:p>
                    <w:p w14:paraId="34876E7D" w14:textId="21FBA7EC" w:rsidR="00EF7442" w:rsidRPr="000C1E28" w:rsidRDefault="00EF7442" w:rsidP="000C1E28">
                      <w:pPr>
                        <w:ind w:left="220" w:hangingChars="100" w:hanging="220"/>
                        <w:jc w:val="left"/>
                        <w:rPr>
                          <w:rFonts w:ascii="BIZ UDPゴシック" w:eastAsia="BIZ UDPゴシック" w:hAnsi="BIZ UDPゴシック"/>
                          <w:sz w:val="22"/>
                        </w:rPr>
                      </w:pPr>
                    </w:p>
                  </w:txbxContent>
                </v:textbox>
                <w10:wrap anchorx="margin"/>
              </v:roundrect>
            </w:pict>
          </mc:Fallback>
        </mc:AlternateContent>
      </w:r>
    </w:p>
    <w:p w14:paraId="2EEFB187" w14:textId="3DC8057D" w:rsidR="008B7634" w:rsidRPr="00B718B0" w:rsidRDefault="008B7634" w:rsidP="008B7634">
      <w:pPr>
        <w:rPr>
          <w:rFonts w:ascii="BIZ UDPゴシック" w:eastAsia="BIZ UDPゴシック" w:hAnsi="BIZ UDPゴシック"/>
          <w:sz w:val="22"/>
        </w:rPr>
      </w:pPr>
    </w:p>
    <w:p w14:paraId="3C7A5452" w14:textId="6DC7493E" w:rsidR="008B7634" w:rsidRPr="00B718B0" w:rsidRDefault="008B7634" w:rsidP="008B7634">
      <w:pPr>
        <w:rPr>
          <w:rFonts w:ascii="BIZ UDPゴシック" w:eastAsia="BIZ UDPゴシック" w:hAnsi="BIZ UDPゴシック"/>
          <w:sz w:val="22"/>
        </w:rPr>
      </w:pPr>
    </w:p>
    <w:p w14:paraId="3C01A42F" w14:textId="7E577F0D" w:rsidR="008B7634" w:rsidRPr="00B718B0" w:rsidRDefault="008B7634" w:rsidP="008B7634">
      <w:pPr>
        <w:rPr>
          <w:rFonts w:ascii="BIZ UDPゴシック" w:eastAsia="BIZ UDPゴシック" w:hAnsi="BIZ UDPゴシック"/>
          <w:sz w:val="22"/>
        </w:rPr>
      </w:pPr>
    </w:p>
    <w:p w14:paraId="2604631C" w14:textId="77777777" w:rsidR="008B7634" w:rsidRPr="00B718B0" w:rsidRDefault="008B7634" w:rsidP="008B7634">
      <w:pPr>
        <w:rPr>
          <w:rFonts w:ascii="BIZ UDPゴシック" w:eastAsia="BIZ UDPゴシック" w:hAnsi="BIZ UDPゴシック"/>
          <w:sz w:val="22"/>
        </w:rPr>
      </w:pPr>
    </w:p>
    <w:p w14:paraId="115B0051" w14:textId="77777777" w:rsidR="008B7634" w:rsidRPr="00B718B0" w:rsidRDefault="008B7634" w:rsidP="008B7634">
      <w:pPr>
        <w:rPr>
          <w:rFonts w:ascii="BIZ UDPゴシック" w:eastAsia="BIZ UDPゴシック" w:hAnsi="BIZ UDPゴシック"/>
          <w:sz w:val="22"/>
        </w:rPr>
      </w:pPr>
    </w:p>
    <w:p w14:paraId="6B27E06A" w14:textId="77777777" w:rsidR="008B7634" w:rsidRPr="00B718B0" w:rsidRDefault="008B7634" w:rsidP="008B7634">
      <w:pPr>
        <w:rPr>
          <w:rFonts w:ascii="BIZ UDPゴシック" w:eastAsia="BIZ UDPゴシック" w:hAnsi="BIZ UDPゴシック"/>
          <w:sz w:val="22"/>
        </w:rPr>
      </w:pPr>
    </w:p>
    <w:p w14:paraId="73D93D2A" w14:textId="77777777" w:rsidR="008B7634" w:rsidRPr="00B718B0" w:rsidRDefault="008B7634" w:rsidP="008B7634">
      <w:pPr>
        <w:rPr>
          <w:rFonts w:ascii="BIZ UDPゴシック" w:eastAsia="BIZ UDPゴシック" w:hAnsi="BIZ UDPゴシック"/>
          <w:sz w:val="22"/>
        </w:rPr>
      </w:pPr>
    </w:p>
    <w:p w14:paraId="58ED8BE7" w14:textId="2D990341" w:rsidR="008B7634" w:rsidRPr="00B718B0" w:rsidRDefault="008B7634" w:rsidP="008B7634">
      <w:pPr>
        <w:rPr>
          <w:rFonts w:ascii="BIZ UDPゴシック" w:eastAsia="BIZ UDPゴシック" w:hAnsi="BIZ UDPゴシック"/>
          <w:sz w:val="22"/>
        </w:rPr>
      </w:pPr>
    </w:p>
    <w:p w14:paraId="2C1D0F2F" w14:textId="1DBB469E" w:rsidR="008B7634" w:rsidRPr="00B718B0" w:rsidRDefault="008B7634" w:rsidP="008B7634">
      <w:pPr>
        <w:rPr>
          <w:rFonts w:ascii="BIZ UDPゴシック" w:eastAsia="BIZ UDPゴシック" w:hAnsi="BIZ UDPゴシック"/>
          <w:sz w:val="22"/>
        </w:rPr>
      </w:pPr>
    </w:p>
    <w:p w14:paraId="71DC57FC" w14:textId="50AFC68B" w:rsidR="008B7634" w:rsidRPr="00B718B0" w:rsidRDefault="000C1E28"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2176" behindDoc="0" locked="0" layoutInCell="1" allowOverlap="1" wp14:anchorId="71F04312" wp14:editId="39E33D7D">
                <wp:simplePos x="0" y="0"/>
                <wp:positionH relativeFrom="margin">
                  <wp:posOffset>205105</wp:posOffset>
                </wp:positionH>
                <wp:positionV relativeFrom="paragraph">
                  <wp:posOffset>-205105</wp:posOffset>
                </wp:positionV>
                <wp:extent cx="5996940" cy="3238500"/>
                <wp:effectExtent l="0" t="0" r="22860" b="19050"/>
                <wp:wrapNone/>
                <wp:docPr id="236"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5996940" cy="32385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B079DD4" w14:textId="77777777" w:rsidR="000503F2" w:rsidRPr="00CD1E6D" w:rsidRDefault="000C1E28" w:rsidP="000C1E28">
                            <w:pPr>
                              <w:ind w:leftChars="67" w:left="218" w:hangingChars="35" w:hanging="77"/>
                              <w:jc w:val="left"/>
                              <w:rPr>
                                <w:rFonts w:ascii="BIZ UDPゴシック" w:eastAsia="BIZ UDPゴシック" w:hAnsi="BIZ UDPゴシック"/>
                                <w:sz w:val="22"/>
                              </w:rPr>
                            </w:pPr>
                            <w:bookmarkStart w:id="2" w:name="_Hlk215501612"/>
                            <w:bookmarkStart w:id="3" w:name="_Hlk215501613"/>
                            <w:r w:rsidRPr="00494A4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 xml:space="preserve">　</w:t>
                            </w:r>
                            <w:r w:rsidR="000503F2" w:rsidRPr="00CD1E6D">
                              <w:rPr>
                                <w:rFonts w:ascii="BIZ UDPゴシック" w:eastAsia="BIZ UDPゴシック" w:hAnsi="BIZ UDPゴシック" w:hint="eastAsia"/>
                                <w:sz w:val="22"/>
                              </w:rPr>
                              <w:t>また学校に探究学習の方法について調査したところ、小学校では「主に本」、また「タブレットと本の両方」が多く、中学校と高校と学年が上がっていくにつれて、「主にタブレット等の情報機器」を使用していることが分かりました。図書資料の利用率としては２割～３割程度であり、学校での探究学習において、積極的な図書資料の使用は減少しています。</w:t>
                            </w:r>
                          </w:p>
                          <w:p w14:paraId="0254AC27" w14:textId="25EFD882" w:rsidR="000C1E28" w:rsidRPr="00CD1E6D" w:rsidRDefault="000503F2" w:rsidP="000503F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こうした課題に対応するために、</w:t>
                            </w:r>
                            <w:r w:rsidR="000C1E28" w:rsidRPr="00CD1E6D">
                              <w:rPr>
                                <w:rFonts w:ascii="BIZ UDPゴシック" w:eastAsia="BIZ UDPゴシック" w:hAnsi="BIZ UDPゴシック" w:hint="eastAsia"/>
                                <w:sz w:val="22"/>
                              </w:rPr>
                              <w:t>学校や学校図書館、地域の図書館、地域のボランティア団体等と連携し、</w:t>
                            </w:r>
                            <w:r w:rsidR="0008150A" w:rsidRPr="0065121C">
                              <w:rPr>
                                <w:rFonts w:ascii="BIZ UDPゴシック" w:eastAsia="BIZ UDPゴシック" w:hAnsi="BIZ UDPゴシック" w:hint="eastAsia"/>
                                <w:sz w:val="22"/>
                              </w:rPr>
                              <w:t>子どもたちに読書の『楽しさ』を感じてもらうため、</w:t>
                            </w:r>
                            <w:r w:rsidR="000C1E28" w:rsidRPr="0065121C">
                              <w:rPr>
                                <w:rFonts w:ascii="BIZ UDPゴシック" w:eastAsia="BIZ UDPゴシック" w:hAnsi="BIZ UDPゴシック" w:hint="eastAsia"/>
                                <w:sz w:val="22"/>
                              </w:rPr>
                              <w:t>「本を</w:t>
                            </w:r>
                            <w:r w:rsidR="000C1E28" w:rsidRPr="00CD1E6D">
                              <w:rPr>
                                <w:rFonts w:ascii="BIZ UDPゴシック" w:eastAsia="BIZ UDPゴシック" w:hAnsi="BIZ UDPゴシック" w:hint="eastAsia"/>
                                <w:sz w:val="22"/>
                              </w:rPr>
                              <w:t>読む楽しさ」「本で学ぶ楽しさ」「本を伝える楽しさ」の３つの視点に沿ったさまざまな取組みを実施していきます。</w:t>
                            </w:r>
                            <w:bookmarkEnd w:id="2"/>
                            <w:bookmarkEnd w:id="3"/>
                          </w:p>
                          <w:p w14:paraId="5204B42A" w14:textId="4FD22BA2" w:rsidR="00B16B92" w:rsidRPr="00CD1E6D" w:rsidRDefault="00B16B92" w:rsidP="00B16B9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大阪府の</w:t>
                            </w:r>
                            <w:r w:rsidR="000C1E28" w:rsidRPr="00CD1E6D">
                              <w:rPr>
                                <w:rFonts w:ascii="BIZ UDPゴシック" w:eastAsia="BIZ UDPゴシック" w:hAnsi="BIZ UDPゴシック" w:hint="eastAsia"/>
                                <w:sz w:val="22"/>
                              </w:rPr>
                              <w:t>府立学校に対する指示事項、</w:t>
                            </w:r>
                            <w:r w:rsidRPr="00CD1E6D">
                              <w:rPr>
                                <w:rFonts w:ascii="BIZ UDPゴシック" w:eastAsia="BIZ UDPゴシック" w:hAnsi="BIZ UDPゴシック" w:hint="eastAsia"/>
                                <w:sz w:val="22"/>
                              </w:rPr>
                              <w:t>市町村教育委員会に対する指導・助言事項（令和</w:t>
                            </w:r>
                            <w:r w:rsidR="0003107E" w:rsidRPr="00CD1E6D">
                              <w:rPr>
                                <w:rFonts w:ascii="BIZ UDPゴシック" w:eastAsia="BIZ UDPゴシック" w:hAnsi="BIZ UDPゴシック" w:hint="eastAsia"/>
                                <w:sz w:val="22"/>
                              </w:rPr>
                              <w:t>７</w:t>
                            </w:r>
                            <w:r w:rsidRPr="00CD1E6D">
                              <w:rPr>
                                <w:rFonts w:ascii="BIZ UDPゴシック" w:eastAsia="BIZ UDPゴシック" w:hAnsi="BIZ UDPゴシック" w:hint="eastAsia"/>
                                <w:sz w:val="22"/>
                              </w:rPr>
                              <w:t>年度）においても、確かな学力をはぐくむ読書活動の充実として、</w:t>
                            </w:r>
                            <w:r w:rsidR="000C1E28" w:rsidRPr="00CD1E6D">
                              <w:rPr>
                                <w:rFonts w:ascii="BIZ UDPゴシック" w:eastAsia="BIZ UDPゴシック" w:hAnsi="BIZ UDPゴシック" w:hint="eastAsia"/>
                                <w:sz w:val="22"/>
                              </w:rPr>
                              <w:t>学校図書館の活用</w:t>
                            </w:r>
                            <w:r w:rsidR="00D5593A" w:rsidRPr="00CD1E6D">
                              <w:rPr>
                                <w:rFonts w:ascii="BIZ UDPゴシック" w:eastAsia="BIZ UDPゴシック" w:hAnsi="BIZ UDPゴシック" w:hint="eastAsia"/>
                                <w:sz w:val="22"/>
                              </w:rPr>
                              <w:t>のための環境整備</w:t>
                            </w:r>
                            <w:r w:rsidR="000C1E28" w:rsidRPr="00CD1E6D">
                              <w:rPr>
                                <w:rFonts w:ascii="BIZ UDPゴシック" w:eastAsia="BIZ UDPゴシック" w:hAnsi="BIZ UDPゴシック" w:hint="eastAsia"/>
                                <w:sz w:val="22"/>
                              </w:rPr>
                              <w:t>と読書活動の推進について</w:t>
                            </w:r>
                            <w:r w:rsidRPr="00CD1E6D">
                              <w:rPr>
                                <w:rFonts w:ascii="BIZ UDPゴシック" w:eastAsia="BIZ UDPゴシック" w:hAnsi="BIZ UDPゴシック" w:hint="eastAsia"/>
                                <w:sz w:val="22"/>
                              </w:rPr>
                              <w:t>記載されて</w:t>
                            </w:r>
                            <w:r w:rsidR="0003107E" w:rsidRPr="00CD1E6D">
                              <w:rPr>
                                <w:rFonts w:ascii="BIZ UDPゴシック" w:eastAsia="BIZ UDPゴシック" w:hAnsi="BIZ UDPゴシック" w:hint="eastAsia"/>
                                <w:sz w:val="22"/>
                              </w:rPr>
                              <w:t>い</w:t>
                            </w:r>
                            <w:r w:rsidRPr="00CD1E6D">
                              <w:rPr>
                                <w:rFonts w:ascii="BIZ UDPゴシック" w:eastAsia="BIZ UDPゴシック" w:hAnsi="BIZ UDPゴシック" w:hint="eastAsia"/>
                                <w:sz w:val="22"/>
                              </w:rPr>
                              <w:t>ます。各学校において、</w:t>
                            </w:r>
                            <w:r w:rsidR="007850EB" w:rsidRPr="00CD1E6D">
                              <w:rPr>
                                <w:rFonts w:ascii="BIZ UDPゴシック" w:eastAsia="BIZ UDPゴシック" w:hAnsi="BIZ UDPゴシック" w:hint="eastAsia"/>
                                <w:sz w:val="22"/>
                              </w:rPr>
                              <w:t>学校図書館の館長</w:t>
                            </w:r>
                            <w:r w:rsidR="00FE516F" w:rsidRPr="00CD1E6D">
                              <w:rPr>
                                <w:rFonts w:ascii="BIZ UDPゴシック" w:eastAsia="BIZ UDPゴシック" w:hAnsi="BIZ UDPゴシック" w:hint="eastAsia"/>
                                <w:sz w:val="22"/>
                              </w:rPr>
                              <w:t>の役割</w:t>
                            </w:r>
                            <w:r w:rsidR="001B42EA">
                              <w:rPr>
                                <w:rFonts w:ascii="BIZ UDPゴシック" w:eastAsia="BIZ UDPゴシック" w:hAnsi="BIZ UDPゴシック" w:hint="eastAsia"/>
                                <w:sz w:val="22"/>
                              </w:rPr>
                              <w:t>を</w:t>
                            </w:r>
                            <w:r w:rsidR="00FE516F" w:rsidRPr="00CD1E6D">
                              <w:rPr>
                                <w:rFonts w:ascii="BIZ UDPゴシック" w:eastAsia="BIZ UDPゴシック" w:hAnsi="BIZ UDPゴシック" w:hint="eastAsia"/>
                                <w:sz w:val="22"/>
                              </w:rPr>
                              <w:t>担う</w:t>
                            </w:r>
                            <w:r w:rsidR="007850EB" w:rsidRPr="00CD1E6D">
                              <w:rPr>
                                <w:rFonts w:ascii="BIZ UDPゴシック" w:eastAsia="BIZ UDPゴシック" w:hAnsi="BIZ UDPゴシック" w:hint="eastAsia"/>
                                <w:sz w:val="22"/>
                              </w:rPr>
                              <w:t>校長のリーダーシップのもと、</w:t>
                            </w:r>
                            <w:r w:rsidRPr="00CD1E6D">
                              <w:rPr>
                                <w:rFonts w:ascii="BIZ UDPゴシック" w:eastAsia="BIZ UDPゴシック" w:hAnsi="BIZ UDPゴシック" w:hint="eastAsia"/>
                                <w:sz w:val="22"/>
                              </w:rPr>
                              <w:t>学校図書館活用</w:t>
                            </w:r>
                            <w:r w:rsidR="00412C31" w:rsidRPr="00CD1E6D">
                              <w:rPr>
                                <w:rFonts w:ascii="BIZ UDPゴシック" w:eastAsia="BIZ UDPゴシック" w:hAnsi="BIZ UDPゴシック" w:hint="eastAsia"/>
                                <w:sz w:val="22"/>
                              </w:rPr>
                              <w:t>のための環境整備と</w:t>
                            </w:r>
                            <w:r w:rsidRPr="00CD1E6D">
                              <w:rPr>
                                <w:rFonts w:ascii="BIZ UDPゴシック" w:eastAsia="BIZ UDPゴシック" w:hAnsi="BIZ UDPゴシック" w:hint="eastAsia"/>
                                <w:sz w:val="22"/>
                              </w:rPr>
                              <w:t>読書活動の</w:t>
                            </w:r>
                            <w:r w:rsidR="00412C31" w:rsidRPr="00CD1E6D">
                              <w:rPr>
                                <w:rFonts w:ascii="BIZ UDPゴシック" w:eastAsia="BIZ UDPゴシック" w:hAnsi="BIZ UDPゴシック" w:hint="eastAsia"/>
                                <w:sz w:val="22"/>
                              </w:rPr>
                              <w:t>推進</w:t>
                            </w:r>
                            <w:r w:rsidRPr="00CD1E6D">
                              <w:rPr>
                                <w:rFonts w:ascii="BIZ UDPゴシック" w:eastAsia="BIZ UDPゴシック" w:hAnsi="BIZ UDPゴシック" w:hint="eastAsia"/>
                                <w:sz w:val="22"/>
                              </w:rPr>
                              <w:t>を図</w:t>
                            </w:r>
                            <w:r w:rsidR="007850EB" w:rsidRPr="00CD1E6D">
                              <w:rPr>
                                <w:rFonts w:ascii="BIZ UDPゴシック" w:eastAsia="BIZ UDPゴシック" w:hAnsi="BIZ UDPゴシック" w:hint="eastAsia"/>
                                <w:sz w:val="22"/>
                              </w:rPr>
                              <w:t>って</w:t>
                            </w:r>
                            <w:r w:rsidRPr="00CD1E6D">
                              <w:rPr>
                                <w:rFonts w:ascii="BIZ UDPゴシック" w:eastAsia="BIZ UDPゴシック" w:hAnsi="BIZ UDPゴシック" w:hint="eastAsia"/>
                                <w:sz w:val="22"/>
                              </w:rPr>
                              <w:t>い</w:t>
                            </w:r>
                            <w:r w:rsidR="004138A3" w:rsidRPr="00CD1E6D">
                              <w:rPr>
                                <w:rFonts w:ascii="BIZ UDPゴシック" w:eastAsia="BIZ UDPゴシック" w:hAnsi="BIZ UDPゴシック" w:hint="eastAsia"/>
                                <w:sz w:val="22"/>
                              </w:rPr>
                              <w:t>くことが望まれます。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04312" id="_x0000_s1056"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16.15pt;margin-top:-16.15pt;width:472.2pt;height:255pt;z-index:2530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" fillcolor="#dbeef4" strokecolor="#c6d9f1" strokeweight=".25pt">
                <v:textbox>
                  <w:txbxContent>
                    <w:p w14:paraId="4B079DD4" w14:textId="77777777" w:rsidR="000503F2" w:rsidRPr="00CD1E6D" w:rsidRDefault="000C1E28" w:rsidP="000C1E28">
                      <w:pPr>
                        <w:ind w:leftChars="67" w:left="218" w:hangingChars="35" w:hanging="77"/>
                        <w:jc w:val="left"/>
                        <w:rPr>
                          <w:rFonts w:ascii="BIZ UDPゴシック" w:eastAsia="BIZ UDPゴシック" w:hAnsi="BIZ UDPゴシック"/>
                          <w:sz w:val="22"/>
                        </w:rPr>
                      </w:pPr>
                      <w:bookmarkStart w:id="4" w:name="_Hlk215501612"/>
                      <w:bookmarkStart w:id="5" w:name="_Hlk215501613"/>
                      <w:r w:rsidRPr="00494A4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 xml:space="preserve">　</w:t>
                      </w:r>
                      <w:r w:rsidR="000503F2" w:rsidRPr="00CD1E6D">
                        <w:rPr>
                          <w:rFonts w:ascii="BIZ UDPゴシック" w:eastAsia="BIZ UDPゴシック" w:hAnsi="BIZ UDPゴシック" w:hint="eastAsia"/>
                          <w:sz w:val="22"/>
                        </w:rPr>
                        <w:t>また学校に探究学習の方法について調査したところ、小学校では「主に本」、また「タブレットと本の両方」が多く、中学校と高校と学年が上がっていくにつれて、「主にタブレット等の情報機器」を使用していることが分かりました。図書資料の利用率としては２割～３割程度であり、学校での探究学習において、積極的な図書資料の使用は減少しています。</w:t>
                      </w:r>
                    </w:p>
                    <w:p w14:paraId="0254AC27" w14:textId="25EFD882" w:rsidR="000C1E28" w:rsidRPr="00CD1E6D" w:rsidRDefault="000503F2" w:rsidP="000503F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こうした課題に対応するために、</w:t>
                      </w:r>
                      <w:r w:rsidR="000C1E28" w:rsidRPr="00CD1E6D">
                        <w:rPr>
                          <w:rFonts w:ascii="BIZ UDPゴシック" w:eastAsia="BIZ UDPゴシック" w:hAnsi="BIZ UDPゴシック" w:hint="eastAsia"/>
                          <w:sz w:val="22"/>
                        </w:rPr>
                        <w:t>学校や学校図書館、地域の図書館、地域のボランティア団体等と連携し、</w:t>
                      </w:r>
                      <w:r w:rsidR="0008150A" w:rsidRPr="0065121C">
                        <w:rPr>
                          <w:rFonts w:ascii="BIZ UDPゴシック" w:eastAsia="BIZ UDPゴシック" w:hAnsi="BIZ UDPゴシック" w:hint="eastAsia"/>
                          <w:sz w:val="22"/>
                        </w:rPr>
                        <w:t>子どもたちに読書の『楽しさ』を感じてもらうため、</w:t>
                      </w:r>
                      <w:r w:rsidR="000C1E28" w:rsidRPr="0065121C">
                        <w:rPr>
                          <w:rFonts w:ascii="BIZ UDPゴシック" w:eastAsia="BIZ UDPゴシック" w:hAnsi="BIZ UDPゴシック" w:hint="eastAsia"/>
                          <w:sz w:val="22"/>
                        </w:rPr>
                        <w:t>「本を</w:t>
                      </w:r>
                      <w:r w:rsidR="000C1E28" w:rsidRPr="00CD1E6D">
                        <w:rPr>
                          <w:rFonts w:ascii="BIZ UDPゴシック" w:eastAsia="BIZ UDPゴシック" w:hAnsi="BIZ UDPゴシック" w:hint="eastAsia"/>
                          <w:sz w:val="22"/>
                        </w:rPr>
                        <w:t>読む楽しさ」「本で学ぶ楽しさ」「本を伝える楽しさ」の３つの視点に沿ったさまざまな取組みを実施していきます。</w:t>
                      </w:r>
                      <w:bookmarkEnd w:id="4"/>
                      <w:bookmarkEnd w:id="5"/>
                    </w:p>
                    <w:p w14:paraId="5204B42A" w14:textId="4FD22BA2" w:rsidR="00B16B92" w:rsidRPr="00CD1E6D" w:rsidRDefault="00B16B92" w:rsidP="00B16B9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大阪府の</w:t>
                      </w:r>
                      <w:r w:rsidR="000C1E28" w:rsidRPr="00CD1E6D">
                        <w:rPr>
                          <w:rFonts w:ascii="BIZ UDPゴシック" w:eastAsia="BIZ UDPゴシック" w:hAnsi="BIZ UDPゴシック" w:hint="eastAsia"/>
                          <w:sz w:val="22"/>
                        </w:rPr>
                        <w:t>府立学校に対する指示事項、</w:t>
                      </w:r>
                      <w:r w:rsidRPr="00CD1E6D">
                        <w:rPr>
                          <w:rFonts w:ascii="BIZ UDPゴシック" w:eastAsia="BIZ UDPゴシック" w:hAnsi="BIZ UDPゴシック" w:hint="eastAsia"/>
                          <w:sz w:val="22"/>
                        </w:rPr>
                        <w:t>市町村教育委員会に対する指導・助言事項（令和</w:t>
                      </w:r>
                      <w:r w:rsidR="0003107E" w:rsidRPr="00CD1E6D">
                        <w:rPr>
                          <w:rFonts w:ascii="BIZ UDPゴシック" w:eastAsia="BIZ UDPゴシック" w:hAnsi="BIZ UDPゴシック" w:hint="eastAsia"/>
                          <w:sz w:val="22"/>
                        </w:rPr>
                        <w:t>７</w:t>
                      </w:r>
                      <w:r w:rsidRPr="00CD1E6D">
                        <w:rPr>
                          <w:rFonts w:ascii="BIZ UDPゴシック" w:eastAsia="BIZ UDPゴシック" w:hAnsi="BIZ UDPゴシック" w:hint="eastAsia"/>
                          <w:sz w:val="22"/>
                        </w:rPr>
                        <w:t>年度）においても、確かな学力をはぐくむ読書活動の充実として、</w:t>
                      </w:r>
                      <w:r w:rsidR="000C1E28" w:rsidRPr="00CD1E6D">
                        <w:rPr>
                          <w:rFonts w:ascii="BIZ UDPゴシック" w:eastAsia="BIZ UDPゴシック" w:hAnsi="BIZ UDPゴシック" w:hint="eastAsia"/>
                          <w:sz w:val="22"/>
                        </w:rPr>
                        <w:t>学校図書館の活用</w:t>
                      </w:r>
                      <w:r w:rsidR="00D5593A" w:rsidRPr="00CD1E6D">
                        <w:rPr>
                          <w:rFonts w:ascii="BIZ UDPゴシック" w:eastAsia="BIZ UDPゴシック" w:hAnsi="BIZ UDPゴシック" w:hint="eastAsia"/>
                          <w:sz w:val="22"/>
                        </w:rPr>
                        <w:t>のための環境整備</w:t>
                      </w:r>
                      <w:r w:rsidR="000C1E28" w:rsidRPr="00CD1E6D">
                        <w:rPr>
                          <w:rFonts w:ascii="BIZ UDPゴシック" w:eastAsia="BIZ UDPゴシック" w:hAnsi="BIZ UDPゴシック" w:hint="eastAsia"/>
                          <w:sz w:val="22"/>
                        </w:rPr>
                        <w:t>と読書活動の推進について</w:t>
                      </w:r>
                      <w:r w:rsidRPr="00CD1E6D">
                        <w:rPr>
                          <w:rFonts w:ascii="BIZ UDPゴシック" w:eastAsia="BIZ UDPゴシック" w:hAnsi="BIZ UDPゴシック" w:hint="eastAsia"/>
                          <w:sz w:val="22"/>
                        </w:rPr>
                        <w:t>記載されて</w:t>
                      </w:r>
                      <w:r w:rsidR="0003107E" w:rsidRPr="00CD1E6D">
                        <w:rPr>
                          <w:rFonts w:ascii="BIZ UDPゴシック" w:eastAsia="BIZ UDPゴシック" w:hAnsi="BIZ UDPゴシック" w:hint="eastAsia"/>
                          <w:sz w:val="22"/>
                        </w:rPr>
                        <w:t>い</w:t>
                      </w:r>
                      <w:r w:rsidRPr="00CD1E6D">
                        <w:rPr>
                          <w:rFonts w:ascii="BIZ UDPゴシック" w:eastAsia="BIZ UDPゴシック" w:hAnsi="BIZ UDPゴシック" w:hint="eastAsia"/>
                          <w:sz w:val="22"/>
                        </w:rPr>
                        <w:t>ます。各学校において、</w:t>
                      </w:r>
                      <w:r w:rsidR="007850EB" w:rsidRPr="00CD1E6D">
                        <w:rPr>
                          <w:rFonts w:ascii="BIZ UDPゴシック" w:eastAsia="BIZ UDPゴシック" w:hAnsi="BIZ UDPゴシック" w:hint="eastAsia"/>
                          <w:sz w:val="22"/>
                        </w:rPr>
                        <w:t>学校図書館の館長</w:t>
                      </w:r>
                      <w:r w:rsidR="00FE516F" w:rsidRPr="00CD1E6D">
                        <w:rPr>
                          <w:rFonts w:ascii="BIZ UDPゴシック" w:eastAsia="BIZ UDPゴシック" w:hAnsi="BIZ UDPゴシック" w:hint="eastAsia"/>
                          <w:sz w:val="22"/>
                        </w:rPr>
                        <w:t>の役割</w:t>
                      </w:r>
                      <w:r w:rsidR="001B42EA">
                        <w:rPr>
                          <w:rFonts w:ascii="BIZ UDPゴシック" w:eastAsia="BIZ UDPゴシック" w:hAnsi="BIZ UDPゴシック" w:hint="eastAsia"/>
                          <w:sz w:val="22"/>
                        </w:rPr>
                        <w:t>を</w:t>
                      </w:r>
                      <w:r w:rsidR="00FE516F" w:rsidRPr="00CD1E6D">
                        <w:rPr>
                          <w:rFonts w:ascii="BIZ UDPゴシック" w:eastAsia="BIZ UDPゴシック" w:hAnsi="BIZ UDPゴシック" w:hint="eastAsia"/>
                          <w:sz w:val="22"/>
                        </w:rPr>
                        <w:t>担う</w:t>
                      </w:r>
                      <w:r w:rsidR="007850EB" w:rsidRPr="00CD1E6D">
                        <w:rPr>
                          <w:rFonts w:ascii="BIZ UDPゴシック" w:eastAsia="BIZ UDPゴシック" w:hAnsi="BIZ UDPゴシック" w:hint="eastAsia"/>
                          <w:sz w:val="22"/>
                        </w:rPr>
                        <w:t>校長のリーダーシップのもと、</w:t>
                      </w:r>
                      <w:r w:rsidRPr="00CD1E6D">
                        <w:rPr>
                          <w:rFonts w:ascii="BIZ UDPゴシック" w:eastAsia="BIZ UDPゴシック" w:hAnsi="BIZ UDPゴシック" w:hint="eastAsia"/>
                          <w:sz w:val="22"/>
                        </w:rPr>
                        <w:t>学校図書館活用</w:t>
                      </w:r>
                      <w:r w:rsidR="00412C31" w:rsidRPr="00CD1E6D">
                        <w:rPr>
                          <w:rFonts w:ascii="BIZ UDPゴシック" w:eastAsia="BIZ UDPゴシック" w:hAnsi="BIZ UDPゴシック" w:hint="eastAsia"/>
                          <w:sz w:val="22"/>
                        </w:rPr>
                        <w:t>のための環境整備と</w:t>
                      </w:r>
                      <w:r w:rsidRPr="00CD1E6D">
                        <w:rPr>
                          <w:rFonts w:ascii="BIZ UDPゴシック" w:eastAsia="BIZ UDPゴシック" w:hAnsi="BIZ UDPゴシック" w:hint="eastAsia"/>
                          <w:sz w:val="22"/>
                        </w:rPr>
                        <w:t>読書活動の</w:t>
                      </w:r>
                      <w:r w:rsidR="00412C31" w:rsidRPr="00CD1E6D">
                        <w:rPr>
                          <w:rFonts w:ascii="BIZ UDPゴシック" w:eastAsia="BIZ UDPゴシック" w:hAnsi="BIZ UDPゴシック" w:hint="eastAsia"/>
                          <w:sz w:val="22"/>
                        </w:rPr>
                        <w:t>推進</w:t>
                      </w:r>
                      <w:r w:rsidRPr="00CD1E6D">
                        <w:rPr>
                          <w:rFonts w:ascii="BIZ UDPゴシック" w:eastAsia="BIZ UDPゴシック" w:hAnsi="BIZ UDPゴシック" w:hint="eastAsia"/>
                          <w:sz w:val="22"/>
                        </w:rPr>
                        <w:t>を図</w:t>
                      </w:r>
                      <w:r w:rsidR="007850EB" w:rsidRPr="00CD1E6D">
                        <w:rPr>
                          <w:rFonts w:ascii="BIZ UDPゴシック" w:eastAsia="BIZ UDPゴシック" w:hAnsi="BIZ UDPゴシック" w:hint="eastAsia"/>
                          <w:sz w:val="22"/>
                        </w:rPr>
                        <w:t>って</w:t>
                      </w:r>
                      <w:r w:rsidRPr="00CD1E6D">
                        <w:rPr>
                          <w:rFonts w:ascii="BIZ UDPゴシック" w:eastAsia="BIZ UDPゴシック" w:hAnsi="BIZ UDPゴシック" w:hint="eastAsia"/>
                          <w:sz w:val="22"/>
                        </w:rPr>
                        <w:t>い</w:t>
                      </w:r>
                      <w:r w:rsidR="004138A3" w:rsidRPr="00CD1E6D">
                        <w:rPr>
                          <w:rFonts w:ascii="BIZ UDPゴシック" w:eastAsia="BIZ UDPゴシック" w:hAnsi="BIZ UDPゴシック" w:hint="eastAsia"/>
                          <w:sz w:val="22"/>
                        </w:rPr>
                        <w:t>くことが望まれます。</w:t>
                      </w:r>
                    </w:p>
                  </w:txbxContent>
                </v:textbox>
                <w10:wrap anchorx="margin"/>
              </v:roundrect>
            </w:pict>
          </mc:Fallback>
        </mc:AlternateContent>
      </w:r>
    </w:p>
    <w:p w14:paraId="2D285D8D" w14:textId="03B4C736" w:rsidR="008B7634" w:rsidRPr="00B718B0" w:rsidRDefault="008B7634" w:rsidP="008B7634">
      <w:pPr>
        <w:rPr>
          <w:rFonts w:ascii="BIZ UDPゴシック" w:eastAsia="BIZ UDPゴシック" w:hAnsi="BIZ UDPゴシック"/>
          <w:sz w:val="22"/>
        </w:rPr>
      </w:pPr>
    </w:p>
    <w:p w14:paraId="2556F33F" w14:textId="77855236" w:rsidR="008B7634" w:rsidRDefault="008B7634" w:rsidP="008B7634">
      <w:pPr>
        <w:rPr>
          <w:rFonts w:ascii="BIZ UDPゴシック" w:eastAsia="BIZ UDPゴシック" w:hAnsi="BIZ UDPゴシック"/>
          <w:sz w:val="22"/>
        </w:rPr>
      </w:pPr>
    </w:p>
    <w:p w14:paraId="5C303343" w14:textId="4647C920" w:rsidR="00EF7442" w:rsidRDefault="00EF7442" w:rsidP="008B7634">
      <w:pPr>
        <w:rPr>
          <w:rFonts w:ascii="BIZ UDPゴシック" w:eastAsia="BIZ UDPゴシック" w:hAnsi="BIZ UDPゴシック"/>
          <w:sz w:val="22"/>
        </w:rPr>
      </w:pPr>
    </w:p>
    <w:p w14:paraId="5F67B69A" w14:textId="5FEDD390" w:rsidR="00EF7442" w:rsidRPr="00B718B0" w:rsidRDefault="00EF7442" w:rsidP="008B7634">
      <w:pPr>
        <w:rPr>
          <w:rFonts w:ascii="BIZ UDPゴシック" w:eastAsia="BIZ UDPゴシック" w:hAnsi="BIZ UDPゴシック"/>
          <w:sz w:val="22"/>
        </w:rPr>
      </w:pPr>
    </w:p>
    <w:p w14:paraId="53D43E68" w14:textId="46EED95E" w:rsidR="008B7634" w:rsidRPr="00B718B0" w:rsidRDefault="008B7634" w:rsidP="008B7634">
      <w:pPr>
        <w:rPr>
          <w:rFonts w:ascii="BIZ UDPゴシック" w:eastAsia="BIZ UDPゴシック" w:hAnsi="BIZ UDPゴシック"/>
          <w:sz w:val="22"/>
        </w:rPr>
      </w:pPr>
    </w:p>
    <w:p w14:paraId="106B09B4" w14:textId="4783DBA9" w:rsidR="008B7634" w:rsidRPr="00B718B0" w:rsidRDefault="008B7634" w:rsidP="008B7634">
      <w:pPr>
        <w:rPr>
          <w:rFonts w:ascii="BIZ UDPゴシック" w:eastAsia="BIZ UDPゴシック" w:hAnsi="BIZ UDPゴシック"/>
          <w:sz w:val="22"/>
        </w:rPr>
      </w:pPr>
    </w:p>
    <w:p w14:paraId="756003C5" w14:textId="2110C722" w:rsidR="008B7634" w:rsidRPr="00B718B0" w:rsidRDefault="008B7634" w:rsidP="008B7634">
      <w:pPr>
        <w:rPr>
          <w:rFonts w:ascii="BIZ UDPゴシック" w:eastAsia="BIZ UDPゴシック" w:hAnsi="BIZ UDPゴシック"/>
          <w:sz w:val="22"/>
        </w:rPr>
      </w:pPr>
    </w:p>
    <w:p w14:paraId="7F7DA468" w14:textId="71A64359" w:rsidR="008B7634" w:rsidRPr="00B718B0" w:rsidRDefault="008B7634" w:rsidP="008B7634">
      <w:pPr>
        <w:rPr>
          <w:rFonts w:ascii="BIZ UDPゴシック" w:eastAsia="BIZ UDPゴシック" w:hAnsi="BIZ UDPゴシック"/>
          <w:sz w:val="22"/>
        </w:rPr>
      </w:pPr>
    </w:p>
    <w:p w14:paraId="12193620" w14:textId="1DEE1EC8" w:rsidR="008B7634" w:rsidRPr="00B718B0" w:rsidRDefault="008B7634" w:rsidP="008B7634">
      <w:pPr>
        <w:rPr>
          <w:rFonts w:ascii="BIZ UDPゴシック" w:eastAsia="BIZ UDPゴシック" w:hAnsi="BIZ UDPゴシック"/>
          <w:sz w:val="22"/>
        </w:rPr>
      </w:pPr>
    </w:p>
    <w:p w14:paraId="6C3E2557" w14:textId="50C42EBE" w:rsidR="008B7634" w:rsidRPr="00B718B0" w:rsidRDefault="008B7634" w:rsidP="008B7634">
      <w:pPr>
        <w:rPr>
          <w:rFonts w:ascii="BIZ UDPゴシック" w:eastAsia="BIZ UDPゴシック" w:hAnsi="BIZ UDPゴシック"/>
          <w:sz w:val="22"/>
        </w:rPr>
      </w:pPr>
    </w:p>
    <w:p w14:paraId="272B71E5" w14:textId="52693E78" w:rsidR="008B7634" w:rsidRPr="00B718B0" w:rsidRDefault="008B7634" w:rsidP="008B7634">
      <w:pPr>
        <w:rPr>
          <w:rFonts w:ascii="BIZ UDPゴシック" w:eastAsia="BIZ UDPゴシック" w:hAnsi="BIZ UDPゴシック"/>
          <w:sz w:val="22"/>
        </w:rPr>
      </w:pPr>
    </w:p>
    <w:p w14:paraId="48BD1843" w14:textId="088CE68E" w:rsidR="008B7634" w:rsidRPr="00B718B0" w:rsidRDefault="008B7634" w:rsidP="008B7634">
      <w:pPr>
        <w:rPr>
          <w:rFonts w:ascii="BIZ UDPゴシック" w:eastAsia="BIZ UDPゴシック" w:hAnsi="BIZ UDPゴシック"/>
          <w:sz w:val="22"/>
        </w:rPr>
      </w:pPr>
    </w:p>
    <w:p w14:paraId="1958936A" w14:textId="658EDB06" w:rsidR="008B7634" w:rsidRPr="00B718B0" w:rsidRDefault="008B7634" w:rsidP="008B7634">
      <w:pPr>
        <w:rPr>
          <w:rFonts w:ascii="BIZ UDPゴシック" w:eastAsia="BIZ UDPゴシック" w:hAnsi="BIZ UDPゴシック"/>
          <w:sz w:val="22"/>
        </w:rPr>
      </w:pPr>
    </w:p>
    <w:p w14:paraId="761C1183" w14:textId="5FD2B5B2" w:rsidR="008B7634" w:rsidRPr="00B718B0" w:rsidRDefault="0051693E"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7280" behindDoc="0" locked="0" layoutInCell="1" allowOverlap="1" wp14:anchorId="438EA2A8" wp14:editId="1C5A6346">
                <wp:simplePos x="0" y="0"/>
                <wp:positionH relativeFrom="margin">
                  <wp:posOffset>91440</wp:posOffset>
                </wp:positionH>
                <wp:positionV relativeFrom="paragraph">
                  <wp:posOffset>94615</wp:posOffset>
                </wp:positionV>
                <wp:extent cx="6271260" cy="313690"/>
                <wp:effectExtent l="0" t="0" r="15240" b="10160"/>
                <wp:wrapNone/>
                <wp:docPr id="35" name="テキスト ボックス 35" title="具体的方策"/>
                <wp:cNvGraphicFramePr/>
                <a:graphic xmlns:a="http://schemas.openxmlformats.org/drawingml/2006/main">
                  <a:graphicData uri="http://schemas.microsoft.com/office/word/2010/wordprocessingShape">
                    <wps:wsp>
                      <wps:cNvSpPr txBox="1"/>
                      <wps:spPr>
                        <a:xfrm>
                          <a:off x="0" y="0"/>
                          <a:ext cx="6271260" cy="313690"/>
                        </a:xfrm>
                        <a:prstGeom prst="rect">
                          <a:avLst/>
                        </a:prstGeom>
                        <a:solidFill>
                          <a:sysClr val="window" lastClr="FFFFFF"/>
                        </a:solidFill>
                        <a:ln w="6350">
                          <a:solidFill>
                            <a:prstClr val="black"/>
                          </a:solidFill>
                        </a:ln>
                      </wps:spPr>
                      <wps:txbx>
                        <w:txbxContent>
                          <w:p w14:paraId="378041AE" w14:textId="77777777" w:rsidR="009524BD" w:rsidRPr="00494A46" w:rsidRDefault="009524BD" w:rsidP="008B7634">
                            <w:pPr>
                              <w:spacing w:line="320" w:lineRule="exact"/>
                              <w:jc w:val="center"/>
                              <w:rPr>
                                <w:rFonts w:ascii="BIZ UDPゴシック" w:eastAsia="BIZ UDPゴシック" w:hAnsi="BIZ UDPゴシック"/>
                                <w:sz w:val="22"/>
                              </w:rPr>
                            </w:pPr>
                            <w:r w:rsidRPr="00494A46">
                              <w:rPr>
                                <w:rFonts w:ascii="BIZ UDPゴシック" w:eastAsia="BIZ UDPゴシック" w:hAnsi="BIZ UDPゴシック" w:hint="eastAsia"/>
                                <w:sz w:val="22"/>
                              </w:rPr>
                              <w:t xml:space="preserve">具　体　的　</w:t>
                            </w:r>
                            <w:r w:rsidRPr="00494A46">
                              <w:rPr>
                                <w:rFonts w:ascii="BIZ UDPゴシック" w:eastAsia="BIZ UDPゴシック" w:hAnsi="BIZ UDPゴシック"/>
                                <w:sz w:val="22"/>
                              </w:rPr>
                              <w:t>方</w:t>
                            </w:r>
                            <w:r w:rsidRPr="00494A46">
                              <w:rPr>
                                <w:rFonts w:ascii="BIZ UDPゴシック" w:eastAsia="BIZ UDPゴシック" w:hAnsi="BIZ UDPゴシック" w:hint="eastAsia"/>
                                <w:sz w:val="22"/>
                              </w:rPr>
                              <w:t xml:space="preserve">　</w:t>
                            </w:r>
                            <w:r w:rsidRPr="00494A46">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A2A8" id="テキスト ボックス 35" o:spid="_x0000_s1057" type="#_x0000_t202" alt="タイトル: 具体的方策" style="position:absolute;left:0;text-align:left;margin-left:7.2pt;margin-top:7.45pt;width:493.8pt;height:24.7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" fillcolor="window" strokeweight=".5pt">
                <v:textbox>
                  <w:txbxContent>
                    <w:p w14:paraId="378041AE" w14:textId="77777777" w:rsidR="009524BD" w:rsidRPr="00494A46" w:rsidRDefault="009524BD" w:rsidP="008B7634">
                      <w:pPr>
                        <w:spacing w:line="320" w:lineRule="exact"/>
                        <w:jc w:val="center"/>
                        <w:rPr>
                          <w:rFonts w:ascii="BIZ UDPゴシック" w:eastAsia="BIZ UDPゴシック" w:hAnsi="BIZ UDPゴシック"/>
                          <w:sz w:val="22"/>
                        </w:rPr>
                      </w:pPr>
                      <w:r w:rsidRPr="00494A46">
                        <w:rPr>
                          <w:rFonts w:ascii="BIZ UDPゴシック" w:eastAsia="BIZ UDPゴシック" w:hAnsi="BIZ UDPゴシック" w:hint="eastAsia"/>
                          <w:sz w:val="22"/>
                        </w:rPr>
                        <w:t xml:space="preserve">具　体　的　</w:t>
                      </w:r>
                      <w:r w:rsidRPr="00494A46">
                        <w:rPr>
                          <w:rFonts w:ascii="BIZ UDPゴシック" w:eastAsia="BIZ UDPゴシック" w:hAnsi="BIZ UDPゴシック"/>
                          <w:sz w:val="22"/>
                        </w:rPr>
                        <w:t>方</w:t>
                      </w:r>
                      <w:r w:rsidRPr="00494A46">
                        <w:rPr>
                          <w:rFonts w:ascii="BIZ UDPゴシック" w:eastAsia="BIZ UDPゴシック" w:hAnsi="BIZ UDPゴシック" w:hint="eastAsia"/>
                          <w:sz w:val="22"/>
                        </w:rPr>
                        <w:t xml:space="preserve">　</w:t>
                      </w:r>
                      <w:r w:rsidRPr="00494A46">
                        <w:rPr>
                          <w:rFonts w:ascii="BIZ UDPゴシック" w:eastAsia="BIZ UDPゴシック" w:hAnsi="BIZ UDPゴシック"/>
                          <w:sz w:val="22"/>
                        </w:rPr>
                        <w:t>策</w:t>
                      </w:r>
                    </w:p>
                  </w:txbxContent>
                </v:textbox>
                <w10:wrap anchorx="margin"/>
              </v:shape>
            </w:pict>
          </mc:Fallback>
        </mc:AlternateContent>
      </w:r>
    </w:p>
    <w:p w14:paraId="2DD8BDC9" w14:textId="25C409C6" w:rsidR="008B7634" w:rsidRPr="00B718B0" w:rsidRDefault="0051693E"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21920" behindDoc="0" locked="0" layoutInCell="1" allowOverlap="1" wp14:anchorId="40846CF8" wp14:editId="51B5588D">
                <wp:simplePos x="0" y="0"/>
                <wp:positionH relativeFrom="margin">
                  <wp:posOffset>113665</wp:posOffset>
                </wp:positionH>
                <wp:positionV relativeFrom="paragraph">
                  <wp:posOffset>179705</wp:posOffset>
                </wp:positionV>
                <wp:extent cx="6240780" cy="5753100"/>
                <wp:effectExtent l="0" t="0" r="26670" b="19050"/>
                <wp:wrapNone/>
                <wp:docPr id="72" name="テキスト ボックス 72"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6240780" cy="5753100"/>
                        </a:xfrm>
                        <a:prstGeom prst="rect">
                          <a:avLst/>
                        </a:prstGeom>
                        <a:solidFill>
                          <a:sysClr val="window" lastClr="FFFFFF"/>
                        </a:solidFill>
                        <a:ln w="6350">
                          <a:solidFill>
                            <a:prstClr val="black"/>
                          </a:solidFill>
                        </a:ln>
                      </wps:spPr>
                      <wps:txbx>
                        <w:txbxContent>
                          <w:p w14:paraId="0D4D955B" w14:textId="3E565D8F" w:rsidR="009C59ED" w:rsidRPr="00494A46" w:rsidRDefault="009524BD" w:rsidP="009C59ED">
                            <w:pPr>
                              <w:spacing w:line="440" w:lineRule="exac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オーサービジット事業の実施</w:t>
                            </w:r>
                          </w:p>
                          <w:p w14:paraId="2DFF3A7F" w14:textId="65F5E5D0" w:rsidR="006E6835"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・平成</w:t>
                            </w:r>
                            <w:r w:rsidR="000D0CE0">
                              <w:rPr>
                                <w:rFonts w:ascii="BIZ UDPゴシック" w:eastAsia="BIZ UDPゴシック" w:hAnsi="BIZ UDPゴシック" w:hint="eastAsia"/>
                                <w:noProof/>
                                <w:sz w:val="22"/>
                              </w:rPr>
                              <w:t>２９</w:t>
                            </w:r>
                            <w:r w:rsidRPr="00494A46">
                              <w:rPr>
                                <w:rFonts w:ascii="BIZ UDPゴシック" w:eastAsia="BIZ UDPゴシック" w:hAnsi="BIZ UDPゴシック"/>
                                <w:noProof/>
                                <w:sz w:val="22"/>
                              </w:rPr>
                              <w:t>年度から実施している「オーサービジット事業（学校園への作家訪問）</w:t>
                            </w:r>
                            <w:r w:rsidRPr="00494A46">
                              <w:rPr>
                                <w:rFonts w:ascii="BIZ UDPゴシック" w:eastAsia="BIZ UDPゴシック" w:hAnsi="BIZ UDPゴシック" w:hint="eastAsia"/>
                                <w:noProof/>
                                <w:sz w:val="22"/>
                              </w:rPr>
                              <w:t>」を第５次計画</w:t>
                            </w:r>
                          </w:p>
                          <w:p w14:paraId="125018CF" w14:textId="72792EA4"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7F9313E" w14:textId="77777777" w:rsidR="00F7363E" w:rsidRPr="00494A46" w:rsidRDefault="00F7363E" w:rsidP="00F7363E">
                            <w:pPr>
                              <w:ind w:leftChars="100" w:left="430" w:hangingChars="100" w:hanging="220"/>
                              <w:jc w:val="left"/>
                              <w:rPr>
                                <w:rFonts w:ascii="BIZ UDPゴシック" w:eastAsia="BIZ UDPゴシック" w:hAnsi="BIZ UDPゴシック"/>
                                <w:noProof/>
                                <w:sz w:val="22"/>
                              </w:rPr>
                            </w:pPr>
                          </w:p>
                          <w:p w14:paraId="5E60C4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◆小学生向けのコンクールの実施</w:t>
                            </w:r>
                          </w:p>
                          <w:p w14:paraId="416C8B8E"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・小学生を対象とした本の紹介に関するコンクールを実施</w:t>
                            </w:r>
                          </w:p>
                          <w:p w14:paraId="003DCFFD" w14:textId="77777777" w:rsidR="00D8097C" w:rsidRPr="00D8097C" w:rsidRDefault="00D8097C" w:rsidP="009C59ED">
                            <w:pPr>
                              <w:spacing w:line="440" w:lineRule="exact"/>
                              <w:jc w:val="left"/>
                              <w:rPr>
                                <w:rFonts w:ascii="BIZ UDPゴシック" w:eastAsia="BIZ UDPゴシック" w:hAnsi="BIZ UDPゴシック"/>
                                <w:noProof/>
                                <w:szCs w:val="21"/>
                              </w:rPr>
                            </w:pPr>
                          </w:p>
                          <w:p w14:paraId="1D65A7D2" w14:textId="437F2867" w:rsidR="009524BD" w:rsidRPr="00494A46" w:rsidRDefault="009524BD" w:rsidP="009C59ED">
                            <w:pPr>
                              <w:spacing w:line="44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ビブリオバトル大会・研修の実施</w:t>
                            </w:r>
                          </w:p>
                          <w:p w14:paraId="00DCA116" w14:textId="43779C98" w:rsidR="006E6835"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・平成</w:t>
                            </w:r>
                            <w:r w:rsidR="004F7641">
                              <w:rPr>
                                <w:rFonts w:ascii="BIZ UDPゴシック" w:eastAsia="BIZ UDPゴシック" w:hAnsi="BIZ UDPゴシック" w:hint="eastAsia"/>
                                <w:noProof/>
                                <w:sz w:val="22"/>
                              </w:rPr>
                              <w:t>２７</w:t>
                            </w:r>
                            <w:r w:rsidRPr="00494A46">
                              <w:rPr>
                                <w:rFonts w:ascii="BIZ UDPゴシック" w:eastAsia="BIZ UDPゴシック" w:hAnsi="BIZ UDPゴシック" w:hint="eastAsia"/>
                                <w:noProof/>
                                <w:sz w:val="22"/>
                              </w:rPr>
                              <w:t>年度から実施している「大阪府中高生ビブリオバトル大会」を</w:t>
                            </w:r>
                            <w:r w:rsidR="00A647E0" w:rsidRPr="00494A46">
                              <w:rPr>
                                <w:rFonts w:ascii="BIZ UDPゴシック" w:eastAsia="BIZ UDPゴシック" w:hAnsi="BIZ UDPゴシック" w:hint="eastAsia"/>
                                <w:noProof/>
                                <w:sz w:val="22"/>
                              </w:rPr>
                              <w:t>、</w:t>
                            </w:r>
                            <w:r w:rsidRPr="00494A46">
                              <w:rPr>
                                <w:rFonts w:ascii="BIZ UDPゴシック" w:eastAsia="BIZ UDPゴシック" w:hAnsi="BIZ UDPゴシック" w:hint="eastAsia"/>
                                <w:noProof/>
                                <w:sz w:val="22"/>
                              </w:rPr>
                              <w:t>第５次計画期間中も</w:t>
                            </w:r>
                          </w:p>
                          <w:p w14:paraId="247D1D35" w14:textId="3373E9C9"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引き続き実施</w:t>
                            </w:r>
                          </w:p>
                          <w:p w14:paraId="3C96587F" w14:textId="1EE10AFE" w:rsidR="009C59ED"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・各市町村や各学校でも積極的に取り組んでもらえるよう、ワークショップ形式の研修の実施</w:t>
                            </w:r>
                          </w:p>
                          <w:p w14:paraId="3A6F64ED" w14:textId="77777777" w:rsidR="00D8097C" w:rsidRPr="00494A46" w:rsidRDefault="00D8097C" w:rsidP="00F7363E">
                            <w:pPr>
                              <w:ind w:left="440" w:hangingChars="200" w:hanging="440"/>
                              <w:jc w:val="left"/>
                              <w:rPr>
                                <w:rFonts w:ascii="BIZ UDPゴシック" w:eastAsia="BIZ UDPゴシック" w:hAnsi="BIZ UDPゴシック"/>
                                <w:noProof/>
                                <w:sz w:val="22"/>
                              </w:rPr>
                            </w:pPr>
                          </w:p>
                          <w:p w14:paraId="5E7FA9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◆中高生向けの本のPOPづくりコンクールの実施</w:t>
                            </w:r>
                          </w:p>
                          <w:p w14:paraId="62A3A3D3" w14:textId="2E2F13B5" w:rsidR="00D8097C" w:rsidRDefault="00D8097C" w:rsidP="00D8097C">
                            <w:pPr>
                              <w:spacing w:line="360" w:lineRule="exact"/>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w:t>
                            </w:r>
                            <w:r w:rsidRPr="00800DA7">
                              <w:rPr>
                                <w:rFonts w:ascii="BIZ UDPゴシック" w:eastAsia="BIZ UDPゴシック" w:hAnsi="BIZ UDPゴシック" w:hint="eastAsia"/>
                                <w:noProof/>
                                <w:sz w:val="22"/>
                              </w:rPr>
                              <w:t>平成</w:t>
                            </w:r>
                            <w:r w:rsidR="00800DA7" w:rsidRPr="00800DA7">
                              <w:rPr>
                                <w:rFonts w:ascii="BIZ UDPゴシック" w:eastAsia="BIZ UDPゴシック" w:hAnsi="BIZ UDPゴシック" w:hint="eastAsia"/>
                                <w:noProof/>
                                <w:sz w:val="22"/>
                              </w:rPr>
                              <w:t>２０</w:t>
                            </w:r>
                            <w:r w:rsidRPr="00800DA7">
                              <w:rPr>
                                <w:rFonts w:ascii="BIZ UDPゴシック" w:eastAsia="BIZ UDPゴシック" w:hAnsi="BIZ UDPゴシック" w:hint="eastAsia"/>
                                <w:noProof/>
                                <w:sz w:val="22"/>
                              </w:rPr>
                              <w:t>年度から</w:t>
                            </w:r>
                            <w:r w:rsidRPr="00494A46">
                              <w:rPr>
                                <w:rFonts w:ascii="BIZ UDPゴシック" w:eastAsia="BIZ UDPゴシック" w:hAnsi="BIZ UDPゴシック" w:hint="eastAsia"/>
                                <w:noProof/>
                                <w:sz w:val="22"/>
                              </w:rPr>
                              <w:t>府立中央図書館で実施している「本のPOPづくりコンクール」を、第５次計画</w:t>
                            </w:r>
                          </w:p>
                          <w:p w14:paraId="3AD0C61F" w14:textId="330A5605" w:rsidR="00D8097C" w:rsidRDefault="00D8097C" w:rsidP="00D8097C">
                            <w:pPr>
                              <w:spacing w:line="360" w:lineRule="exact"/>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E92CD04" w14:textId="77777777" w:rsidR="0004749B" w:rsidRPr="00494A46" w:rsidRDefault="0004749B" w:rsidP="00D8097C">
                            <w:pPr>
                              <w:spacing w:line="360" w:lineRule="exact"/>
                              <w:ind w:leftChars="100" w:left="430" w:hangingChars="100" w:hanging="220"/>
                              <w:jc w:val="left"/>
                              <w:rPr>
                                <w:rFonts w:ascii="BIZ UDPゴシック" w:eastAsia="BIZ UDPゴシック" w:hAnsi="BIZ UDPゴシック"/>
                                <w:noProof/>
                                <w:sz w:val="22"/>
                              </w:rPr>
                            </w:pPr>
                          </w:p>
                          <w:p w14:paraId="5FE3DA23" w14:textId="7E4ACD69" w:rsidR="009524BD" w:rsidRPr="00DC29DF" w:rsidRDefault="0004749B" w:rsidP="008B7634">
                            <w:pPr>
                              <w:spacing w:line="360" w:lineRule="exact"/>
                              <w:jc w:val="left"/>
                              <w:rPr>
                                <w:rFonts w:ascii="BIZ UDPゴシック" w:eastAsia="BIZ UDPゴシック" w:hAnsi="BIZ UDPゴシック"/>
                                <w:noProof/>
                                <w:sz w:val="22"/>
                              </w:rPr>
                            </w:pPr>
                            <w:r w:rsidRPr="00DC29DF">
                              <w:rPr>
                                <w:rFonts w:ascii="BIZ UDPゴシック" w:eastAsia="BIZ UDPゴシック" w:hAnsi="BIZ UDPゴシック" w:hint="eastAsia"/>
                                <w:noProof/>
                                <w:sz w:val="22"/>
                              </w:rPr>
                              <w:t>◆高校生のための図書館講座「LibCo（りぶこ）</w:t>
                            </w:r>
                            <w:r w:rsidRPr="00DC29DF">
                              <w:rPr>
                                <w:rFonts w:ascii="BIZ UDPゴシック" w:eastAsia="BIZ UDPゴシック" w:hAnsi="BIZ UDPゴシック"/>
                                <w:sz w:val="14"/>
                              </w:rPr>
                              <w:t>*2</w:t>
                            </w:r>
                            <w:r w:rsidR="008C50EA">
                              <w:rPr>
                                <w:rFonts w:ascii="BIZ UDPゴシック" w:eastAsia="BIZ UDPゴシック" w:hAnsi="BIZ UDPゴシック" w:hint="eastAsia"/>
                                <w:sz w:val="14"/>
                              </w:rPr>
                              <w:t>２</w:t>
                            </w:r>
                            <w:r w:rsidRPr="00DC29DF">
                              <w:rPr>
                                <w:rFonts w:ascii="BIZ UDPゴシック" w:eastAsia="BIZ UDPゴシック" w:hAnsi="BIZ UDPゴシック" w:hint="eastAsia"/>
                                <w:noProof/>
                                <w:sz w:val="22"/>
                              </w:rPr>
                              <w:t>」等の読書イベントの実施</w:t>
                            </w:r>
                          </w:p>
                          <w:p w14:paraId="3B7D1898" w14:textId="77777777" w:rsidR="0051693E" w:rsidRDefault="0051693E" w:rsidP="0051693E">
                            <w:pPr>
                              <w:spacing w:line="360" w:lineRule="exact"/>
                              <w:ind w:left="440" w:hangingChars="200" w:hanging="440"/>
                              <w:jc w:val="left"/>
                              <w:rPr>
                                <w:rFonts w:ascii="BIZ UDPゴシック" w:eastAsia="BIZ UDPゴシック" w:hAnsi="BIZ UDPゴシック"/>
                                <w:noProof/>
                                <w:sz w:val="22"/>
                              </w:rPr>
                            </w:pPr>
                          </w:p>
                          <w:p w14:paraId="0531A79E" w14:textId="4CE0BDE4" w:rsidR="0051693E" w:rsidRPr="00CD1E6D" w:rsidRDefault="0051693E" w:rsidP="0051693E">
                            <w:pPr>
                              <w:spacing w:line="360" w:lineRule="exact"/>
                              <w:ind w:left="440" w:hangingChars="200" w:hanging="440"/>
                              <w:jc w:val="left"/>
                              <w:rPr>
                                <w:rFonts w:ascii="BIZ UDPゴシック" w:eastAsia="BIZ UDPゴシック" w:hAnsi="BIZ UDPゴシック"/>
                                <w:sz w:val="22"/>
                              </w:rPr>
                            </w:pPr>
                            <w:r w:rsidRPr="00DC29DF">
                              <w:rPr>
                                <w:rFonts w:ascii="BIZ UDPゴシック" w:eastAsia="BIZ UDPゴシック" w:hAnsi="BIZ UDPゴシック" w:hint="eastAsia"/>
                                <w:noProof/>
                                <w:sz w:val="22"/>
                              </w:rPr>
                              <w:t>◆</w:t>
                            </w:r>
                            <w:r w:rsidRPr="00CD1E6D">
                              <w:rPr>
                                <w:rFonts w:ascii="BIZ UDPゴシック" w:eastAsia="BIZ UDPゴシック" w:hAnsi="BIZ UDPゴシック"/>
                                <w:sz w:val="22"/>
                              </w:rPr>
                              <w:t>学校図書館</w:t>
                            </w:r>
                            <w:r w:rsidRPr="00CD1E6D">
                              <w:rPr>
                                <w:rFonts w:ascii="BIZ UDPゴシック" w:eastAsia="BIZ UDPゴシック" w:hAnsi="BIZ UDPゴシック" w:hint="eastAsia"/>
                                <w:sz w:val="22"/>
                              </w:rPr>
                              <w:t>（</w:t>
                            </w:r>
                            <w:r w:rsidRPr="00CD1E6D">
                              <w:rPr>
                                <w:rFonts w:ascii="BIZ UDPゴシック" w:eastAsia="BIZ UDPゴシック" w:hAnsi="BIZ UDPゴシック"/>
                                <w:sz w:val="22"/>
                              </w:rPr>
                              <w:t>「学習」</w:t>
                            </w:r>
                            <w:r w:rsidRPr="00CD1E6D">
                              <w:rPr>
                                <w:rFonts w:ascii="BIZ UDPゴシック" w:eastAsia="BIZ UDPゴシック" w:hAnsi="BIZ UDPゴシック" w:hint="eastAsia"/>
                                <w:sz w:val="22"/>
                              </w:rPr>
                              <w:t>「情報</w:t>
                            </w:r>
                            <w:r w:rsidRPr="00CD1E6D">
                              <w:rPr>
                                <w:rFonts w:ascii="BIZ UDPゴシック" w:eastAsia="BIZ UDPゴシック" w:hAnsi="BIZ UDPゴシック"/>
                                <w:sz w:val="22"/>
                              </w:rPr>
                              <w:t>」「読書」センター機能</w:t>
                            </w:r>
                            <w:r w:rsidRPr="00CD1E6D">
                              <w:rPr>
                                <w:rFonts w:ascii="BIZ UDPゴシック" w:eastAsia="BIZ UDPゴシック" w:hAnsi="BIZ UDPゴシック" w:hint="eastAsia"/>
                                <w:sz w:val="22"/>
                              </w:rPr>
                              <w:t>）活用のための環境整備</w:t>
                            </w:r>
                          </w:p>
                          <w:p w14:paraId="5CF80EB8" w14:textId="77777777" w:rsidR="0051693E" w:rsidRPr="00CD1E6D" w:rsidRDefault="0051693E" w:rsidP="0051693E">
                            <w:pPr>
                              <w:spacing w:line="360" w:lineRule="exact"/>
                              <w:ind w:leftChars="-135" w:left="285" w:hangingChars="258" w:hanging="568"/>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・学校図書館の活用や運営体制について、府立学校に対する指示事項、市町村教育委員会に対する指導・助言事項に記載されている内容の周知</w:t>
                            </w:r>
                          </w:p>
                          <w:p w14:paraId="33599D22" w14:textId="77777777" w:rsidR="0051693E" w:rsidRPr="00DC29DF" w:rsidRDefault="0051693E" w:rsidP="0051693E">
                            <w:pPr>
                              <w:spacing w:line="360" w:lineRule="exact"/>
                              <w:ind w:leftChars="-66" w:left="301" w:hangingChars="200" w:hanging="440"/>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w:t>
                            </w:r>
                            <w:r w:rsidRPr="00CD1E6D">
                              <w:rPr>
                                <w:rFonts w:ascii="BIZ UDPゴシック" w:eastAsia="BIZ UDPゴシック" w:hAnsi="BIZ UDPゴシック"/>
                                <w:sz w:val="22"/>
                              </w:rPr>
                              <w:t>教育現場の</w:t>
                            </w:r>
                            <w:r w:rsidRPr="00CD1E6D">
                              <w:rPr>
                                <w:rFonts w:ascii="BIZ UDPゴシック" w:eastAsia="BIZ UDPゴシック" w:hAnsi="BIZ UDPゴシック" w:hint="eastAsia"/>
                                <w:sz w:val="22"/>
                              </w:rPr>
                              <w:t>教職員</w:t>
                            </w:r>
                            <w:r w:rsidRPr="00CD1E6D">
                              <w:rPr>
                                <w:rFonts w:ascii="BIZ UDPゴシック" w:eastAsia="BIZ UDPゴシック" w:hAnsi="BIZ UDPゴシック"/>
                                <w:sz w:val="22"/>
                              </w:rPr>
                              <w:t>に対</w:t>
                            </w:r>
                            <w:r w:rsidRPr="00CD1E6D">
                              <w:rPr>
                                <w:rFonts w:ascii="BIZ UDPゴシック" w:eastAsia="BIZ UDPゴシック" w:hAnsi="BIZ UDPゴシック" w:hint="eastAsia"/>
                                <w:sz w:val="22"/>
                              </w:rPr>
                              <w:t>して、</w:t>
                            </w:r>
                            <w:r w:rsidRPr="00CD1E6D">
                              <w:rPr>
                                <w:rFonts w:ascii="BIZ UDPゴシック" w:eastAsia="BIZ UDPゴシック" w:hAnsi="BIZ UDPゴシック" w:hint="eastAsia"/>
                                <w:noProof/>
                                <w:sz w:val="22"/>
                              </w:rPr>
                              <w:t>学校における「子どもの読</w:t>
                            </w:r>
                            <w:r w:rsidRPr="00DC29DF">
                              <w:rPr>
                                <w:rFonts w:ascii="BIZ UDPゴシック" w:eastAsia="BIZ UDPゴシック" w:hAnsi="BIZ UDPゴシック" w:hint="eastAsia"/>
                                <w:noProof/>
                                <w:sz w:val="22"/>
                              </w:rPr>
                              <w:t>書への関心を高めるさまざまな読書の取組み」（第３章、４）など、読書推進の取組みに関する研修の実施や好事例の紹介、発信等</w:t>
                            </w:r>
                          </w:p>
                          <w:p w14:paraId="0FEDF799" w14:textId="695E5B5B" w:rsidR="0051693E" w:rsidRPr="00DC29DF" w:rsidRDefault="0051693E" w:rsidP="0051693E">
                            <w:pPr>
                              <w:spacing w:line="340" w:lineRule="exact"/>
                              <w:ind w:firstLineChars="100" w:firstLine="220"/>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・学校図書館活用のためのリーフレットを作成・</w:t>
                            </w:r>
                            <w:r w:rsidR="00755126">
                              <w:rPr>
                                <w:rFonts w:ascii="BIZ UDPゴシック" w:eastAsia="BIZ UDPゴシック" w:hAnsi="BIZ UDPゴシック" w:hint="eastAsia"/>
                                <w:sz w:val="22"/>
                              </w:rPr>
                              <w:t>配布</w:t>
                            </w:r>
                          </w:p>
                          <w:p w14:paraId="5C89AED2" w14:textId="77777777" w:rsidR="0004749B" w:rsidRPr="0051693E" w:rsidRDefault="0004749B" w:rsidP="008B7634">
                            <w:pPr>
                              <w:spacing w:line="360" w:lineRule="exact"/>
                              <w:jc w:val="left"/>
                              <w:rPr>
                                <w:rFonts w:ascii="BIZ UDPゴシック" w:eastAsia="BIZ UDPゴシック" w:hAnsi="BIZ UDPゴシック"/>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6CF8" id="テキスト ボックス 72" o:spid="_x0000_s1058"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8.95pt;margin-top:14.15pt;width:491.4pt;height:453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" fillcolor="window" strokeweight=".5pt">
                <v:textbox>
                  <w:txbxContent>
                    <w:p w14:paraId="0D4D955B" w14:textId="3E565D8F" w:rsidR="009C59ED" w:rsidRPr="00494A46" w:rsidRDefault="009524BD" w:rsidP="009C59ED">
                      <w:pPr>
                        <w:spacing w:line="440" w:lineRule="exac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オーサービジット事業の実施</w:t>
                      </w:r>
                    </w:p>
                    <w:p w14:paraId="2DFF3A7F" w14:textId="65F5E5D0" w:rsidR="006E6835"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・平成</w:t>
                      </w:r>
                      <w:r w:rsidR="000D0CE0">
                        <w:rPr>
                          <w:rFonts w:ascii="BIZ UDPゴシック" w:eastAsia="BIZ UDPゴシック" w:hAnsi="BIZ UDPゴシック" w:hint="eastAsia"/>
                          <w:noProof/>
                          <w:sz w:val="22"/>
                        </w:rPr>
                        <w:t>２９</w:t>
                      </w:r>
                      <w:r w:rsidRPr="00494A46">
                        <w:rPr>
                          <w:rFonts w:ascii="BIZ UDPゴシック" w:eastAsia="BIZ UDPゴシック" w:hAnsi="BIZ UDPゴシック"/>
                          <w:noProof/>
                          <w:sz w:val="22"/>
                        </w:rPr>
                        <w:t>年度から実施している「オーサービジット事業（学校園への作家訪問）</w:t>
                      </w:r>
                      <w:r w:rsidRPr="00494A46">
                        <w:rPr>
                          <w:rFonts w:ascii="BIZ UDPゴシック" w:eastAsia="BIZ UDPゴシック" w:hAnsi="BIZ UDPゴシック" w:hint="eastAsia"/>
                          <w:noProof/>
                          <w:sz w:val="22"/>
                        </w:rPr>
                        <w:t>」を第５次計画</w:t>
                      </w:r>
                    </w:p>
                    <w:p w14:paraId="125018CF" w14:textId="72792EA4"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7F9313E" w14:textId="77777777" w:rsidR="00F7363E" w:rsidRPr="00494A46" w:rsidRDefault="00F7363E" w:rsidP="00F7363E">
                      <w:pPr>
                        <w:ind w:leftChars="100" w:left="430" w:hangingChars="100" w:hanging="220"/>
                        <w:jc w:val="left"/>
                        <w:rPr>
                          <w:rFonts w:ascii="BIZ UDPゴシック" w:eastAsia="BIZ UDPゴシック" w:hAnsi="BIZ UDPゴシック"/>
                          <w:noProof/>
                          <w:sz w:val="22"/>
                        </w:rPr>
                      </w:pPr>
                    </w:p>
                    <w:p w14:paraId="5E60C4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◆小学生向けのコンクールの実施</w:t>
                      </w:r>
                    </w:p>
                    <w:p w14:paraId="416C8B8E"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・小学生を対象とした本の紹介に関するコンクールを実施</w:t>
                      </w:r>
                    </w:p>
                    <w:p w14:paraId="003DCFFD" w14:textId="77777777" w:rsidR="00D8097C" w:rsidRPr="00D8097C" w:rsidRDefault="00D8097C" w:rsidP="009C59ED">
                      <w:pPr>
                        <w:spacing w:line="440" w:lineRule="exact"/>
                        <w:jc w:val="left"/>
                        <w:rPr>
                          <w:rFonts w:ascii="BIZ UDPゴシック" w:eastAsia="BIZ UDPゴシック" w:hAnsi="BIZ UDPゴシック"/>
                          <w:noProof/>
                          <w:szCs w:val="21"/>
                        </w:rPr>
                      </w:pPr>
                    </w:p>
                    <w:p w14:paraId="1D65A7D2" w14:textId="437F2867" w:rsidR="009524BD" w:rsidRPr="00494A46" w:rsidRDefault="009524BD" w:rsidP="009C59ED">
                      <w:pPr>
                        <w:spacing w:line="44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ビブリオバトル大会・研修の実施</w:t>
                      </w:r>
                    </w:p>
                    <w:p w14:paraId="00DCA116" w14:textId="43779C98" w:rsidR="006E6835"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・平成</w:t>
                      </w:r>
                      <w:r w:rsidR="004F7641">
                        <w:rPr>
                          <w:rFonts w:ascii="BIZ UDPゴシック" w:eastAsia="BIZ UDPゴシック" w:hAnsi="BIZ UDPゴシック" w:hint="eastAsia"/>
                          <w:noProof/>
                          <w:sz w:val="22"/>
                        </w:rPr>
                        <w:t>２７</w:t>
                      </w:r>
                      <w:r w:rsidRPr="00494A46">
                        <w:rPr>
                          <w:rFonts w:ascii="BIZ UDPゴシック" w:eastAsia="BIZ UDPゴシック" w:hAnsi="BIZ UDPゴシック" w:hint="eastAsia"/>
                          <w:noProof/>
                          <w:sz w:val="22"/>
                        </w:rPr>
                        <w:t>年度から実施している「大阪府中高生ビブリオバトル大会」を</w:t>
                      </w:r>
                      <w:r w:rsidR="00A647E0" w:rsidRPr="00494A46">
                        <w:rPr>
                          <w:rFonts w:ascii="BIZ UDPゴシック" w:eastAsia="BIZ UDPゴシック" w:hAnsi="BIZ UDPゴシック" w:hint="eastAsia"/>
                          <w:noProof/>
                          <w:sz w:val="22"/>
                        </w:rPr>
                        <w:t>、</w:t>
                      </w:r>
                      <w:r w:rsidRPr="00494A46">
                        <w:rPr>
                          <w:rFonts w:ascii="BIZ UDPゴシック" w:eastAsia="BIZ UDPゴシック" w:hAnsi="BIZ UDPゴシック" w:hint="eastAsia"/>
                          <w:noProof/>
                          <w:sz w:val="22"/>
                        </w:rPr>
                        <w:t>第５次計画期間中も</w:t>
                      </w:r>
                    </w:p>
                    <w:p w14:paraId="247D1D35" w14:textId="3373E9C9"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引き続き実施</w:t>
                      </w:r>
                    </w:p>
                    <w:p w14:paraId="3C96587F" w14:textId="1EE10AFE" w:rsidR="009C59ED"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・各市町村や各学校でも積極的に取り組んでもらえるよう、ワークショップ形式の研修の実施</w:t>
                      </w:r>
                    </w:p>
                    <w:p w14:paraId="3A6F64ED" w14:textId="77777777" w:rsidR="00D8097C" w:rsidRPr="00494A46" w:rsidRDefault="00D8097C" w:rsidP="00F7363E">
                      <w:pPr>
                        <w:ind w:left="440" w:hangingChars="200" w:hanging="440"/>
                        <w:jc w:val="left"/>
                        <w:rPr>
                          <w:rFonts w:ascii="BIZ UDPゴシック" w:eastAsia="BIZ UDPゴシック" w:hAnsi="BIZ UDPゴシック"/>
                          <w:noProof/>
                          <w:sz w:val="22"/>
                        </w:rPr>
                      </w:pPr>
                    </w:p>
                    <w:p w14:paraId="5E7FA9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◆中高生向けの本のPOPづくりコンクールの実施</w:t>
                      </w:r>
                    </w:p>
                    <w:p w14:paraId="62A3A3D3" w14:textId="2E2F13B5" w:rsidR="00D8097C" w:rsidRDefault="00D8097C" w:rsidP="00D8097C">
                      <w:pPr>
                        <w:spacing w:line="360" w:lineRule="exact"/>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w:t>
                      </w:r>
                      <w:r w:rsidRPr="00800DA7">
                        <w:rPr>
                          <w:rFonts w:ascii="BIZ UDPゴシック" w:eastAsia="BIZ UDPゴシック" w:hAnsi="BIZ UDPゴシック" w:hint="eastAsia"/>
                          <w:noProof/>
                          <w:sz w:val="22"/>
                        </w:rPr>
                        <w:t>平成</w:t>
                      </w:r>
                      <w:r w:rsidR="00800DA7" w:rsidRPr="00800DA7">
                        <w:rPr>
                          <w:rFonts w:ascii="BIZ UDPゴシック" w:eastAsia="BIZ UDPゴシック" w:hAnsi="BIZ UDPゴシック" w:hint="eastAsia"/>
                          <w:noProof/>
                          <w:sz w:val="22"/>
                        </w:rPr>
                        <w:t>２０</w:t>
                      </w:r>
                      <w:r w:rsidRPr="00800DA7">
                        <w:rPr>
                          <w:rFonts w:ascii="BIZ UDPゴシック" w:eastAsia="BIZ UDPゴシック" w:hAnsi="BIZ UDPゴシック" w:hint="eastAsia"/>
                          <w:noProof/>
                          <w:sz w:val="22"/>
                        </w:rPr>
                        <w:t>年度から</w:t>
                      </w:r>
                      <w:r w:rsidRPr="00494A46">
                        <w:rPr>
                          <w:rFonts w:ascii="BIZ UDPゴシック" w:eastAsia="BIZ UDPゴシック" w:hAnsi="BIZ UDPゴシック" w:hint="eastAsia"/>
                          <w:noProof/>
                          <w:sz w:val="22"/>
                        </w:rPr>
                        <w:t>府立中央図書館で実施している「本のPOPづくりコンクール」を、第５次計画</w:t>
                      </w:r>
                    </w:p>
                    <w:p w14:paraId="3AD0C61F" w14:textId="330A5605" w:rsidR="00D8097C" w:rsidRDefault="00D8097C" w:rsidP="00D8097C">
                      <w:pPr>
                        <w:spacing w:line="360" w:lineRule="exact"/>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E92CD04" w14:textId="77777777" w:rsidR="0004749B" w:rsidRPr="00494A46" w:rsidRDefault="0004749B" w:rsidP="00D8097C">
                      <w:pPr>
                        <w:spacing w:line="360" w:lineRule="exact"/>
                        <w:ind w:leftChars="100" w:left="430" w:hangingChars="100" w:hanging="220"/>
                        <w:jc w:val="left"/>
                        <w:rPr>
                          <w:rFonts w:ascii="BIZ UDPゴシック" w:eastAsia="BIZ UDPゴシック" w:hAnsi="BIZ UDPゴシック"/>
                          <w:noProof/>
                          <w:sz w:val="22"/>
                        </w:rPr>
                      </w:pPr>
                    </w:p>
                    <w:p w14:paraId="5FE3DA23" w14:textId="7E4ACD69" w:rsidR="009524BD" w:rsidRPr="00DC29DF" w:rsidRDefault="0004749B" w:rsidP="008B7634">
                      <w:pPr>
                        <w:spacing w:line="360" w:lineRule="exact"/>
                        <w:jc w:val="left"/>
                        <w:rPr>
                          <w:rFonts w:ascii="BIZ UDPゴシック" w:eastAsia="BIZ UDPゴシック" w:hAnsi="BIZ UDPゴシック"/>
                          <w:noProof/>
                          <w:sz w:val="22"/>
                        </w:rPr>
                      </w:pPr>
                      <w:r w:rsidRPr="00DC29DF">
                        <w:rPr>
                          <w:rFonts w:ascii="BIZ UDPゴシック" w:eastAsia="BIZ UDPゴシック" w:hAnsi="BIZ UDPゴシック" w:hint="eastAsia"/>
                          <w:noProof/>
                          <w:sz w:val="22"/>
                        </w:rPr>
                        <w:t>◆高校生のための図書館講座「LibCo（りぶこ）</w:t>
                      </w:r>
                      <w:r w:rsidRPr="00DC29DF">
                        <w:rPr>
                          <w:rFonts w:ascii="BIZ UDPゴシック" w:eastAsia="BIZ UDPゴシック" w:hAnsi="BIZ UDPゴシック"/>
                          <w:sz w:val="14"/>
                        </w:rPr>
                        <w:t>*2</w:t>
                      </w:r>
                      <w:r w:rsidR="008C50EA">
                        <w:rPr>
                          <w:rFonts w:ascii="BIZ UDPゴシック" w:eastAsia="BIZ UDPゴシック" w:hAnsi="BIZ UDPゴシック" w:hint="eastAsia"/>
                          <w:sz w:val="14"/>
                        </w:rPr>
                        <w:t>２</w:t>
                      </w:r>
                      <w:r w:rsidRPr="00DC29DF">
                        <w:rPr>
                          <w:rFonts w:ascii="BIZ UDPゴシック" w:eastAsia="BIZ UDPゴシック" w:hAnsi="BIZ UDPゴシック" w:hint="eastAsia"/>
                          <w:noProof/>
                          <w:sz w:val="22"/>
                        </w:rPr>
                        <w:t>」等の読書イベントの実施</w:t>
                      </w:r>
                    </w:p>
                    <w:p w14:paraId="3B7D1898" w14:textId="77777777" w:rsidR="0051693E" w:rsidRDefault="0051693E" w:rsidP="0051693E">
                      <w:pPr>
                        <w:spacing w:line="360" w:lineRule="exact"/>
                        <w:ind w:left="440" w:hangingChars="200" w:hanging="440"/>
                        <w:jc w:val="left"/>
                        <w:rPr>
                          <w:rFonts w:ascii="BIZ UDPゴシック" w:eastAsia="BIZ UDPゴシック" w:hAnsi="BIZ UDPゴシック"/>
                          <w:noProof/>
                          <w:sz w:val="22"/>
                        </w:rPr>
                      </w:pPr>
                    </w:p>
                    <w:p w14:paraId="0531A79E" w14:textId="4CE0BDE4" w:rsidR="0051693E" w:rsidRPr="00CD1E6D" w:rsidRDefault="0051693E" w:rsidP="0051693E">
                      <w:pPr>
                        <w:spacing w:line="360" w:lineRule="exact"/>
                        <w:ind w:left="440" w:hangingChars="200" w:hanging="440"/>
                        <w:jc w:val="left"/>
                        <w:rPr>
                          <w:rFonts w:ascii="BIZ UDPゴシック" w:eastAsia="BIZ UDPゴシック" w:hAnsi="BIZ UDPゴシック"/>
                          <w:sz w:val="22"/>
                        </w:rPr>
                      </w:pPr>
                      <w:r w:rsidRPr="00DC29DF">
                        <w:rPr>
                          <w:rFonts w:ascii="BIZ UDPゴシック" w:eastAsia="BIZ UDPゴシック" w:hAnsi="BIZ UDPゴシック" w:hint="eastAsia"/>
                          <w:noProof/>
                          <w:sz w:val="22"/>
                        </w:rPr>
                        <w:t>◆</w:t>
                      </w:r>
                      <w:r w:rsidRPr="00CD1E6D">
                        <w:rPr>
                          <w:rFonts w:ascii="BIZ UDPゴシック" w:eastAsia="BIZ UDPゴシック" w:hAnsi="BIZ UDPゴシック"/>
                          <w:sz w:val="22"/>
                        </w:rPr>
                        <w:t>学校図書館</w:t>
                      </w:r>
                      <w:r w:rsidRPr="00CD1E6D">
                        <w:rPr>
                          <w:rFonts w:ascii="BIZ UDPゴシック" w:eastAsia="BIZ UDPゴシック" w:hAnsi="BIZ UDPゴシック" w:hint="eastAsia"/>
                          <w:sz w:val="22"/>
                        </w:rPr>
                        <w:t>（</w:t>
                      </w:r>
                      <w:r w:rsidRPr="00CD1E6D">
                        <w:rPr>
                          <w:rFonts w:ascii="BIZ UDPゴシック" w:eastAsia="BIZ UDPゴシック" w:hAnsi="BIZ UDPゴシック"/>
                          <w:sz w:val="22"/>
                        </w:rPr>
                        <w:t>「学習」</w:t>
                      </w:r>
                      <w:r w:rsidRPr="00CD1E6D">
                        <w:rPr>
                          <w:rFonts w:ascii="BIZ UDPゴシック" w:eastAsia="BIZ UDPゴシック" w:hAnsi="BIZ UDPゴシック" w:hint="eastAsia"/>
                          <w:sz w:val="22"/>
                        </w:rPr>
                        <w:t>「情報</w:t>
                      </w:r>
                      <w:r w:rsidRPr="00CD1E6D">
                        <w:rPr>
                          <w:rFonts w:ascii="BIZ UDPゴシック" w:eastAsia="BIZ UDPゴシック" w:hAnsi="BIZ UDPゴシック"/>
                          <w:sz w:val="22"/>
                        </w:rPr>
                        <w:t>」「読書」センター機能</w:t>
                      </w:r>
                      <w:r w:rsidRPr="00CD1E6D">
                        <w:rPr>
                          <w:rFonts w:ascii="BIZ UDPゴシック" w:eastAsia="BIZ UDPゴシック" w:hAnsi="BIZ UDPゴシック" w:hint="eastAsia"/>
                          <w:sz w:val="22"/>
                        </w:rPr>
                        <w:t>）活用のための環境整備</w:t>
                      </w:r>
                    </w:p>
                    <w:p w14:paraId="5CF80EB8" w14:textId="77777777" w:rsidR="0051693E" w:rsidRPr="00CD1E6D" w:rsidRDefault="0051693E" w:rsidP="0051693E">
                      <w:pPr>
                        <w:spacing w:line="360" w:lineRule="exact"/>
                        <w:ind w:leftChars="-135" w:left="285" w:hangingChars="258" w:hanging="568"/>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・学校図書館の活用や運営体制について、府立学校に対する指示事項、市町村教育委員会に対する指導・助言事項に記載されている内容の周知</w:t>
                      </w:r>
                    </w:p>
                    <w:p w14:paraId="33599D22" w14:textId="77777777" w:rsidR="0051693E" w:rsidRPr="00DC29DF" w:rsidRDefault="0051693E" w:rsidP="0051693E">
                      <w:pPr>
                        <w:spacing w:line="360" w:lineRule="exact"/>
                        <w:ind w:leftChars="-66" w:left="301" w:hangingChars="200" w:hanging="440"/>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w:t>
                      </w:r>
                      <w:r w:rsidRPr="00CD1E6D">
                        <w:rPr>
                          <w:rFonts w:ascii="BIZ UDPゴシック" w:eastAsia="BIZ UDPゴシック" w:hAnsi="BIZ UDPゴシック"/>
                          <w:sz w:val="22"/>
                        </w:rPr>
                        <w:t>教育現場の</w:t>
                      </w:r>
                      <w:r w:rsidRPr="00CD1E6D">
                        <w:rPr>
                          <w:rFonts w:ascii="BIZ UDPゴシック" w:eastAsia="BIZ UDPゴシック" w:hAnsi="BIZ UDPゴシック" w:hint="eastAsia"/>
                          <w:sz w:val="22"/>
                        </w:rPr>
                        <w:t>教職員</w:t>
                      </w:r>
                      <w:r w:rsidRPr="00CD1E6D">
                        <w:rPr>
                          <w:rFonts w:ascii="BIZ UDPゴシック" w:eastAsia="BIZ UDPゴシック" w:hAnsi="BIZ UDPゴシック"/>
                          <w:sz w:val="22"/>
                        </w:rPr>
                        <w:t>に対</w:t>
                      </w:r>
                      <w:r w:rsidRPr="00CD1E6D">
                        <w:rPr>
                          <w:rFonts w:ascii="BIZ UDPゴシック" w:eastAsia="BIZ UDPゴシック" w:hAnsi="BIZ UDPゴシック" w:hint="eastAsia"/>
                          <w:sz w:val="22"/>
                        </w:rPr>
                        <w:t>して、</w:t>
                      </w:r>
                      <w:r w:rsidRPr="00CD1E6D">
                        <w:rPr>
                          <w:rFonts w:ascii="BIZ UDPゴシック" w:eastAsia="BIZ UDPゴシック" w:hAnsi="BIZ UDPゴシック" w:hint="eastAsia"/>
                          <w:noProof/>
                          <w:sz w:val="22"/>
                        </w:rPr>
                        <w:t>学校における「子どもの読</w:t>
                      </w:r>
                      <w:r w:rsidRPr="00DC29DF">
                        <w:rPr>
                          <w:rFonts w:ascii="BIZ UDPゴシック" w:eastAsia="BIZ UDPゴシック" w:hAnsi="BIZ UDPゴシック" w:hint="eastAsia"/>
                          <w:noProof/>
                          <w:sz w:val="22"/>
                        </w:rPr>
                        <w:t>書への関心を高めるさまざまな読書の取組み」（第３章、４）など、読書推進の取組みに関する研修の実施や好事例の紹介、発信等</w:t>
                      </w:r>
                    </w:p>
                    <w:p w14:paraId="0FEDF799" w14:textId="695E5B5B" w:rsidR="0051693E" w:rsidRPr="00DC29DF" w:rsidRDefault="0051693E" w:rsidP="0051693E">
                      <w:pPr>
                        <w:spacing w:line="340" w:lineRule="exact"/>
                        <w:ind w:firstLineChars="100" w:firstLine="220"/>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・学校図書館活用のためのリーフレットを作成・</w:t>
                      </w:r>
                      <w:r w:rsidR="00755126">
                        <w:rPr>
                          <w:rFonts w:ascii="BIZ UDPゴシック" w:eastAsia="BIZ UDPゴシック" w:hAnsi="BIZ UDPゴシック" w:hint="eastAsia"/>
                          <w:sz w:val="22"/>
                        </w:rPr>
                        <w:t>配布</w:t>
                      </w:r>
                    </w:p>
                    <w:p w14:paraId="5C89AED2" w14:textId="77777777" w:rsidR="0004749B" w:rsidRPr="0051693E" w:rsidRDefault="0004749B" w:rsidP="008B7634">
                      <w:pPr>
                        <w:spacing w:line="360" w:lineRule="exact"/>
                        <w:jc w:val="left"/>
                        <w:rPr>
                          <w:rFonts w:ascii="BIZ UDPゴシック" w:eastAsia="BIZ UDPゴシック" w:hAnsi="BIZ UDPゴシック"/>
                          <w:noProof/>
                          <w:sz w:val="22"/>
                        </w:rPr>
                      </w:pPr>
                    </w:p>
                  </w:txbxContent>
                </v:textbox>
                <w10:wrap anchorx="margin"/>
              </v:shape>
            </w:pict>
          </mc:Fallback>
        </mc:AlternateContent>
      </w:r>
    </w:p>
    <w:p w14:paraId="6EF590C6" w14:textId="00F3D877" w:rsidR="008B7634" w:rsidRPr="00B718B0" w:rsidRDefault="008B7634" w:rsidP="008B7634">
      <w:pPr>
        <w:rPr>
          <w:rFonts w:ascii="BIZ UDPゴシック" w:eastAsia="BIZ UDPゴシック" w:hAnsi="BIZ UDPゴシック"/>
          <w:sz w:val="22"/>
        </w:rPr>
      </w:pPr>
    </w:p>
    <w:p w14:paraId="5DBFE414" w14:textId="4320152E" w:rsidR="008B7634" w:rsidRPr="00B718B0" w:rsidRDefault="008B7634" w:rsidP="008B7634">
      <w:pPr>
        <w:rPr>
          <w:rFonts w:ascii="BIZ UDPゴシック" w:eastAsia="BIZ UDPゴシック" w:hAnsi="BIZ UDPゴシック"/>
          <w:sz w:val="22"/>
        </w:rPr>
      </w:pPr>
    </w:p>
    <w:p w14:paraId="259DBFB0" w14:textId="6665AE1E" w:rsidR="008B7634" w:rsidRPr="00B718B0" w:rsidRDefault="008B7634" w:rsidP="008B7634">
      <w:pPr>
        <w:rPr>
          <w:rFonts w:ascii="BIZ UDPゴシック" w:eastAsia="BIZ UDPゴシック" w:hAnsi="BIZ UDPゴシック"/>
          <w:sz w:val="22"/>
        </w:rPr>
      </w:pPr>
    </w:p>
    <w:p w14:paraId="2FCF9669" w14:textId="65B1CB5E" w:rsidR="008B7634" w:rsidRPr="00B718B0" w:rsidRDefault="008B7634" w:rsidP="008B7634">
      <w:pPr>
        <w:rPr>
          <w:rFonts w:ascii="BIZ UDPゴシック" w:eastAsia="BIZ UDPゴシック" w:hAnsi="BIZ UDPゴシック"/>
          <w:sz w:val="22"/>
        </w:rPr>
      </w:pPr>
    </w:p>
    <w:p w14:paraId="49C9FAF5" w14:textId="591FDBD3" w:rsidR="008B7634" w:rsidRPr="00B718B0" w:rsidRDefault="008B7634" w:rsidP="008B7634">
      <w:pPr>
        <w:rPr>
          <w:rFonts w:ascii="BIZ UDPゴシック" w:eastAsia="BIZ UDPゴシック" w:hAnsi="BIZ UDPゴシック"/>
          <w:sz w:val="22"/>
        </w:rPr>
      </w:pPr>
    </w:p>
    <w:p w14:paraId="64AD6769" w14:textId="6EA477EB" w:rsidR="008B7634" w:rsidRPr="00B718B0" w:rsidRDefault="008B7634" w:rsidP="008B7634">
      <w:pPr>
        <w:rPr>
          <w:rFonts w:ascii="BIZ UDPゴシック" w:eastAsia="BIZ UDPゴシック" w:hAnsi="BIZ UDPゴシック"/>
          <w:sz w:val="22"/>
        </w:rPr>
      </w:pPr>
    </w:p>
    <w:p w14:paraId="6B652240" w14:textId="425037E0" w:rsidR="008B7634" w:rsidRPr="00B718B0" w:rsidRDefault="008B7634" w:rsidP="008B7634">
      <w:pPr>
        <w:rPr>
          <w:rFonts w:ascii="BIZ UDPゴシック" w:eastAsia="BIZ UDPゴシック" w:hAnsi="BIZ UDPゴシック"/>
          <w:sz w:val="22"/>
        </w:rPr>
      </w:pPr>
    </w:p>
    <w:p w14:paraId="24000657" w14:textId="459C2619" w:rsidR="008B7634" w:rsidRPr="00B718B0" w:rsidRDefault="008B7634" w:rsidP="008B7634">
      <w:pPr>
        <w:rPr>
          <w:rFonts w:ascii="BIZ UDPゴシック" w:eastAsia="BIZ UDPゴシック" w:hAnsi="BIZ UDPゴシック"/>
          <w:sz w:val="22"/>
        </w:rPr>
      </w:pPr>
    </w:p>
    <w:p w14:paraId="2FFFFA4B" w14:textId="1E0C6C44" w:rsidR="008B7634" w:rsidRPr="00B718B0" w:rsidRDefault="008B7634" w:rsidP="008B7634">
      <w:pPr>
        <w:rPr>
          <w:rFonts w:ascii="BIZ UDPゴシック" w:eastAsia="BIZ UDPゴシック" w:hAnsi="BIZ UDPゴシック"/>
          <w:sz w:val="22"/>
        </w:rPr>
      </w:pPr>
    </w:p>
    <w:p w14:paraId="0A31DC0D" w14:textId="5D16446B" w:rsidR="008B7634" w:rsidRPr="00B718B0" w:rsidRDefault="008B7634" w:rsidP="008B7634">
      <w:pPr>
        <w:rPr>
          <w:rFonts w:ascii="BIZ UDPゴシック" w:eastAsia="BIZ UDPゴシック" w:hAnsi="BIZ UDPゴシック"/>
          <w:sz w:val="22"/>
        </w:rPr>
      </w:pPr>
    </w:p>
    <w:p w14:paraId="35D3992B" w14:textId="0AD60444" w:rsidR="008B7634" w:rsidRPr="00B718B0" w:rsidRDefault="008B7634" w:rsidP="008B7634">
      <w:pPr>
        <w:rPr>
          <w:rFonts w:ascii="BIZ UDPゴシック" w:eastAsia="BIZ UDPゴシック" w:hAnsi="BIZ UDPゴシック"/>
          <w:sz w:val="22"/>
        </w:rPr>
      </w:pPr>
    </w:p>
    <w:p w14:paraId="11A7D42D" w14:textId="62777C4B" w:rsidR="008B7634" w:rsidRDefault="008B7634" w:rsidP="008B7634">
      <w:pPr>
        <w:rPr>
          <w:rFonts w:ascii="BIZ UDPゴシック" w:eastAsia="BIZ UDPゴシック" w:hAnsi="BIZ UDPゴシック"/>
          <w:sz w:val="22"/>
        </w:rPr>
      </w:pPr>
    </w:p>
    <w:p w14:paraId="740D615C" w14:textId="5AE2F210" w:rsidR="006E6835" w:rsidRPr="00B718B0" w:rsidRDefault="006E6835" w:rsidP="008B7634">
      <w:pPr>
        <w:rPr>
          <w:rFonts w:ascii="BIZ UDPゴシック" w:eastAsia="BIZ UDPゴシック" w:hAnsi="BIZ UDPゴシック"/>
          <w:sz w:val="22"/>
        </w:rPr>
      </w:pPr>
    </w:p>
    <w:p w14:paraId="6E8375BF" w14:textId="2ADE0B19" w:rsidR="008B7634" w:rsidRPr="00B718B0" w:rsidRDefault="008B7634" w:rsidP="008B7634">
      <w:pPr>
        <w:rPr>
          <w:rFonts w:ascii="BIZ UDPゴシック" w:eastAsia="BIZ UDPゴシック" w:hAnsi="BIZ UDPゴシック"/>
          <w:sz w:val="22"/>
        </w:rPr>
      </w:pPr>
    </w:p>
    <w:p w14:paraId="44491174" w14:textId="61CB0270" w:rsidR="008B7634" w:rsidRPr="00B718B0" w:rsidRDefault="008B7634" w:rsidP="008B7634">
      <w:pPr>
        <w:rPr>
          <w:rFonts w:ascii="BIZ UDPゴシック" w:eastAsia="BIZ UDPゴシック" w:hAnsi="BIZ UDPゴシック"/>
          <w:sz w:val="22"/>
        </w:rPr>
      </w:pPr>
    </w:p>
    <w:p w14:paraId="46060E93" w14:textId="692E6F63" w:rsidR="004B0E01" w:rsidRDefault="004B0E01" w:rsidP="008B7634">
      <w:pPr>
        <w:rPr>
          <w:rFonts w:ascii="BIZ UDPゴシック" w:eastAsia="BIZ UDPゴシック" w:hAnsi="BIZ UDPゴシック"/>
          <w:sz w:val="22"/>
        </w:rPr>
      </w:pPr>
    </w:p>
    <w:p w14:paraId="357426EC" w14:textId="4405EC2C" w:rsidR="00801672" w:rsidRDefault="00801672" w:rsidP="008B7634">
      <w:pPr>
        <w:rPr>
          <w:rFonts w:ascii="BIZ UDPゴシック" w:eastAsia="BIZ UDPゴシック" w:hAnsi="BIZ UDPゴシック"/>
          <w:sz w:val="22"/>
        </w:rPr>
      </w:pPr>
    </w:p>
    <w:p w14:paraId="324235EB" w14:textId="311B3B5C" w:rsidR="00801672" w:rsidRDefault="00801672" w:rsidP="008B7634">
      <w:pPr>
        <w:rPr>
          <w:rFonts w:ascii="BIZ UDPゴシック" w:eastAsia="BIZ UDPゴシック" w:hAnsi="BIZ UDPゴシック"/>
          <w:sz w:val="22"/>
        </w:rPr>
      </w:pPr>
    </w:p>
    <w:p w14:paraId="266AC6E0" w14:textId="77777777" w:rsidR="00B16B92" w:rsidRDefault="00B16B92" w:rsidP="008B7634">
      <w:pPr>
        <w:rPr>
          <w:rFonts w:ascii="BIZ UDPゴシック" w:eastAsia="BIZ UDPゴシック" w:hAnsi="BIZ UDPゴシック"/>
          <w:sz w:val="22"/>
        </w:rPr>
      </w:pPr>
    </w:p>
    <w:p w14:paraId="21353BBA" w14:textId="77777777" w:rsidR="0051693E" w:rsidRDefault="0051693E" w:rsidP="008B7634">
      <w:pPr>
        <w:rPr>
          <w:rFonts w:ascii="BIZ UDPゴシック" w:eastAsia="BIZ UDPゴシック" w:hAnsi="BIZ UDPゴシック"/>
          <w:noProof/>
          <w:sz w:val="22"/>
        </w:rPr>
      </w:pPr>
    </w:p>
    <w:p w14:paraId="675F2555" w14:textId="77777777" w:rsidR="0051693E" w:rsidRDefault="0051693E" w:rsidP="008B7634">
      <w:pPr>
        <w:rPr>
          <w:rFonts w:ascii="BIZ UDPゴシック" w:eastAsia="BIZ UDPゴシック" w:hAnsi="BIZ UDPゴシック"/>
          <w:noProof/>
          <w:sz w:val="22"/>
        </w:rPr>
      </w:pPr>
    </w:p>
    <w:p w14:paraId="47CA7552" w14:textId="77777777" w:rsidR="0051693E" w:rsidRDefault="0051693E" w:rsidP="008B7634">
      <w:pPr>
        <w:rPr>
          <w:rFonts w:ascii="BIZ UDPゴシック" w:eastAsia="BIZ UDPゴシック" w:hAnsi="BIZ UDPゴシック"/>
          <w:noProof/>
          <w:sz w:val="22"/>
        </w:rPr>
      </w:pPr>
    </w:p>
    <w:p w14:paraId="4DCA1D70" w14:textId="77777777" w:rsidR="0051693E" w:rsidRDefault="0051693E" w:rsidP="008B7634">
      <w:pPr>
        <w:rPr>
          <w:rFonts w:ascii="BIZ UDPゴシック" w:eastAsia="BIZ UDPゴシック" w:hAnsi="BIZ UDPゴシック"/>
          <w:noProof/>
          <w:sz w:val="22"/>
        </w:rPr>
      </w:pPr>
    </w:p>
    <w:p w14:paraId="4AE7D63F" w14:textId="77777777" w:rsidR="0051693E" w:rsidRDefault="0051693E" w:rsidP="008B7634">
      <w:pPr>
        <w:rPr>
          <w:rFonts w:ascii="BIZ UDPゴシック" w:eastAsia="BIZ UDPゴシック" w:hAnsi="BIZ UDPゴシック"/>
          <w:noProof/>
          <w:sz w:val="22"/>
        </w:rPr>
      </w:pPr>
    </w:p>
    <w:p w14:paraId="0122F271" w14:textId="77777777" w:rsidR="0051693E" w:rsidRDefault="0051693E" w:rsidP="008B7634">
      <w:pPr>
        <w:rPr>
          <w:rFonts w:ascii="BIZ UDPゴシック" w:eastAsia="BIZ UDPゴシック" w:hAnsi="BIZ UDPゴシック"/>
          <w:noProof/>
          <w:sz w:val="22"/>
        </w:rPr>
      </w:pPr>
    </w:p>
    <w:p w14:paraId="178705B0" w14:textId="77777777" w:rsidR="0051693E" w:rsidRDefault="0051693E" w:rsidP="008B7634">
      <w:pPr>
        <w:rPr>
          <w:rFonts w:ascii="BIZ UDPゴシック" w:eastAsia="BIZ UDPゴシック" w:hAnsi="BIZ UDPゴシック"/>
          <w:noProof/>
          <w:sz w:val="22"/>
        </w:rPr>
      </w:pPr>
    </w:p>
    <w:p w14:paraId="29D880F8" w14:textId="456F33DE" w:rsidR="0051693E" w:rsidRDefault="0051693E" w:rsidP="008B7634">
      <w:pPr>
        <w:rPr>
          <w:rFonts w:ascii="BIZ UDPゴシック" w:eastAsia="BIZ UDPゴシック" w:hAnsi="BIZ UDPゴシック"/>
          <w:noProof/>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100544" behindDoc="0" locked="0" layoutInCell="1" allowOverlap="1" wp14:anchorId="5625B7C5" wp14:editId="66971AA1">
                <wp:simplePos x="0" y="0"/>
                <wp:positionH relativeFrom="margin">
                  <wp:posOffset>-635</wp:posOffset>
                </wp:positionH>
                <wp:positionV relativeFrom="paragraph">
                  <wp:posOffset>635</wp:posOffset>
                </wp:positionV>
                <wp:extent cx="6240780" cy="853440"/>
                <wp:effectExtent l="0" t="0" r="26670" b="22860"/>
                <wp:wrapNone/>
                <wp:docPr id="40" name="テキスト ボックス 40"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6240780" cy="853440"/>
                        </a:xfrm>
                        <a:prstGeom prst="rect">
                          <a:avLst/>
                        </a:prstGeom>
                        <a:solidFill>
                          <a:sysClr val="window" lastClr="FFFFFF"/>
                        </a:solidFill>
                        <a:ln w="6350">
                          <a:solidFill>
                            <a:prstClr val="black"/>
                          </a:solidFill>
                        </a:ln>
                      </wps:spPr>
                      <wps:txbx>
                        <w:txbxContent>
                          <w:p w14:paraId="321F324C"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◆図書資料を使った</w:t>
                            </w:r>
                            <w:r>
                              <w:rPr>
                                <w:rFonts w:ascii="BIZ UDPゴシック" w:eastAsia="BIZ UDPゴシック" w:hAnsi="BIZ UDPゴシック" w:hint="eastAsia"/>
                                <w:noProof/>
                                <w:sz w:val="22"/>
                              </w:rPr>
                              <w:t>探究</w:t>
                            </w:r>
                            <w:r w:rsidRPr="00494A46">
                              <w:rPr>
                                <w:rFonts w:ascii="BIZ UDPゴシック" w:eastAsia="BIZ UDPゴシック" w:hAnsi="BIZ UDPゴシック" w:hint="eastAsia"/>
                                <w:noProof/>
                                <w:sz w:val="22"/>
                              </w:rPr>
                              <w:t>学習についての教材の配布や研修の実施</w:t>
                            </w:r>
                          </w:p>
                          <w:p w14:paraId="71D96B91"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・学校図書館等を活用した探究学習についての教材の配布や研修の実施</w:t>
                            </w:r>
                          </w:p>
                          <w:p w14:paraId="3D009156"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・大阪府情報活用能力ステップシートの周知と配布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B7C5" id="テキスト ボックス 40" o:spid="_x0000_s1059"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05pt;margin-top:.05pt;width:491.4pt;height:67.2pt;z-index:2531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" fillcolor="window" strokeweight=".5pt">
                <v:textbox>
                  <w:txbxContent>
                    <w:p w14:paraId="321F324C"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◆図書資料を使った</w:t>
                      </w:r>
                      <w:r>
                        <w:rPr>
                          <w:rFonts w:ascii="BIZ UDPゴシック" w:eastAsia="BIZ UDPゴシック" w:hAnsi="BIZ UDPゴシック" w:hint="eastAsia"/>
                          <w:noProof/>
                          <w:sz w:val="22"/>
                        </w:rPr>
                        <w:t>探究</w:t>
                      </w:r>
                      <w:r w:rsidRPr="00494A46">
                        <w:rPr>
                          <w:rFonts w:ascii="BIZ UDPゴシック" w:eastAsia="BIZ UDPゴシック" w:hAnsi="BIZ UDPゴシック" w:hint="eastAsia"/>
                          <w:noProof/>
                          <w:sz w:val="22"/>
                        </w:rPr>
                        <w:t>学習についての教材の配布や研修の実施</w:t>
                      </w:r>
                    </w:p>
                    <w:p w14:paraId="71D96B91"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・学校図書館等を活用した探究学習についての教材の配布や研修の実施</w:t>
                      </w:r>
                    </w:p>
                    <w:p w14:paraId="3D009156"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・大阪府情報活用能力ステップシートの周知と配布</w:t>
                      </w:r>
                    </w:p>
                  </w:txbxContent>
                </v:textbox>
                <w10:wrap anchorx="margin"/>
              </v:shape>
            </w:pict>
          </mc:Fallback>
        </mc:AlternateContent>
      </w:r>
    </w:p>
    <w:p w14:paraId="15B9BE12" w14:textId="6E8C3BCB" w:rsidR="0051693E" w:rsidRDefault="0051693E" w:rsidP="008B7634">
      <w:pPr>
        <w:rPr>
          <w:rFonts w:ascii="BIZ UDPゴシック" w:eastAsia="BIZ UDPゴシック" w:hAnsi="BIZ UDPゴシック"/>
          <w:noProof/>
          <w:sz w:val="22"/>
        </w:rPr>
      </w:pPr>
    </w:p>
    <w:p w14:paraId="2BCB9CC8" w14:textId="76E1820A" w:rsidR="0051693E" w:rsidRDefault="0051693E" w:rsidP="008B7634">
      <w:pPr>
        <w:rPr>
          <w:rFonts w:ascii="BIZ UDPゴシック" w:eastAsia="BIZ UDPゴシック" w:hAnsi="BIZ UDPゴシック"/>
          <w:noProof/>
          <w:sz w:val="22"/>
        </w:rPr>
      </w:pPr>
    </w:p>
    <w:p w14:paraId="6A6887E6" w14:textId="1BCCAF2F" w:rsidR="0051693E" w:rsidRDefault="0051693E" w:rsidP="008B7634">
      <w:pPr>
        <w:rPr>
          <w:rFonts w:ascii="BIZ UDPゴシック" w:eastAsia="BIZ UDPゴシック" w:hAnsi="BIZ UDPゴシック"/>
          <w:noProof/>
          <w:sz w:val="22"/>
        </w:rPr>
      </w:pPr>
    </w:p>
    <w:p w14:paraId="38A811A2" w14:textId="6247DD53" w:rsidR="000549D1" w:rsidRDefault="000549D1" w:rsidP="008B7634">
      <w:pPr>
        <w:rPr>
          <w:rFonts w:ascii="BIZ UDPゴシック" w:eastAsia="BIZ UDPゴシック" w:hAnsi="BIZ UDPゴシック"/>
          <w:noProof/>
          <w:sz w:val="22"/>
        </w:rPr>
      </w:pPr>
    </w:p>
    <w:p w14:paraId="2EB7656B" w14:textId="58E8F9CF" w:rsidR="000549D1" w:rsidRDefault="00D06F0E" w:rsidP="008B7634">
      <w:pPr>
        <w:rPr>
          <w:rFonts w:ascii="BIZ UDPゴシック" w:eastAsia="BIZ UDPゴシック" w:hAnsi="BIZ UDPゴシック"/>
          <w:noProof/>
          <w:sz w:val="22"/>
        </w:rPr>
      </w:pPr>
      <w:r>
        <w:rPr>
          <w:noProof/>
        </w:rPr>
        <w:drawing>
          <wp:anchor distT="0" distB="0" distL="114300" distR="114300" simplePos="0" relativeHeight="252675584" behindDoc="0" locked="0" layoutInCell="1" allowOverlap="1" wp14:anchorId="10A39D67" wp14:editId="4F8B5F76">
            <wp:simplePos x="0" y="0"/>
            <wp:positionH relativeFrom="margin">
              <wp:posOffset>3592830</wp:posOffset>
            </wp:positionH>
            <wp:positionV relativeFrom="paragraph">
              <wp:posOffset>146685</wp:posOffset>
            </wp:positionV>
            <wp:extent cx="2758440" cy="1620835"/>
            <wp:effectExtent l="0" t="0" r="381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4763" b="21168"/>
                    <a:stretch/>
                  </pic:blipFill>
                  <pic:spPr bwMode="auto">
                    <a:xfrm>
                      <a:off x="0" y="0"/>
                      <a:ext cx="2758440" cy="162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D6671" w14:textId="76CE06D4" w:rsidR="006E6835" w:rsidRDefault="00B16B92" w:rsidP="008B7634">
      <w:pPr>
        <w:rPr>
          <w:rFonts w:ascii="BIZ UDPゴシック" w:eastAsia="BIZ UDPゴシック" w:hAnsi="BIZ UDPゴシック"/>
          <w:noProof/>
          <w:sz w:val="22"/>
        </w:rPr>
      </w:pPr>
      <w:r>
        <w:rPr>
          <w:rFonts w:ascii="BIZ UDPゴシック" w:eastAsia="BIZ UDPゴシック" w:hAnsi="BIZ UDPゴシック" w:hint="eastAsia"/>
          <w:noProof/>
          <w:sz w:val="22"/>
        </w:rPr>
        <w:t>★</w:t>
      </w:r>
      <w:r w:rsidR="00494A46" w:rsidRPr="00494A46">
        <w:rPr>
          <w:rFonts w:ascii="BIZ UDPゴシック" w:eastAsia="BIZ UDPゴシック" w:hAnsi="BIZ UDPゴシック" w:hint="eastAsia"/>
          <w:noProof/>
          <w:sz w:val="22"/>
        </w:rPr>
        <w:t>オーサービジット事業の実施</w:t>
      </w:r>
    </w:p>
    <w:p w14:paraId="422F6CBA" w14:textId="73C9584F" w:rsidR="008B7634" w:rsidRDefault="006E6835" w:rsidP="008B7634">
      <w:pPr>
        <w:rPr>
          <w:rFonts w:ascii="BIZ UDPゴシック" w:eastAsia="BIZ UDPゴシック" w:hAnsi="BIZ UDPゴシック"/>
          <w:sz w:val="22"/>
        </w:rPr>
      </w:pPr>
      <w:r>
        <w:rPr>
          <w:rFonts w:ascii="BIZ UDPゴシック" w:eastAsia="BIZ UDPゴシック" w:hAnsi="BIZ UDPゴシック" w:hint="eastAsia"/>
          <w:noProof/>
          <w:sz w:val="22"/>
        </w:rPr>
        <w:t>・実施目的（令和７年度）</w:t>
      </w:r>
    </w:p>
    <w:p w14:paraId="180BFD7E" w14:textId="7CC3F91D" w:rsidR="00494A46" w:rsidRDefault="006E6835"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676608" behindDoc="0" locked="0" layoutInCell="1" allowOverlap="1" wp14:anchorId="49D21EFB" wp14:editId="70EE89BF">
                <wp:simplePos x="0" y="0"/>
                <wp:positionH relativeFrom="margin">
                  <wp:align>right</wp:align>
                </wp:positionH>
                <wp:positionV relativeFrom="paragraph">
                  <wp:posOffset>1057275</wp:posOffset>
                </wp:positionV>
                <wp:extent cx="1264920" cy="2971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1264920" cy="297180"/>
                        </a:xfrm>
                        <a:prstGeom prst="rect">
                          <a:avLst/>
                        </a:prstGeom>
                        <a:noFill/>
                        <a:ln w="6350">
                          <a:noFill/>
                        </a:ln>
                      </wps:spPr>
                      <wps:txbx>
                        <w:txbxContent>
                          <w:p w14:paraId="73297578" w14:textId="79585530" w:rsidR="006E6835" w:rsidRPr="006E6835" w:rsidRDefault="006E6835">
                            <w:pPr>
                              <w:rPr>
                                <w:rFonts w:ascii="BIZ UDPゴシック" w:eastAsia="BIZ UDPゴシック" w:hAnsi="BIZ UDPゴシック"/>
                                <w:sz w:val="16"/>
                                <w:szCs w:val="16"/>
                              </w:rPr>
                            </w:pPr>
                            <w:r w:rsidRPr="006E6835">
                              <w:rPr>
                                <w:rFonts w:ascii="BIZ UDPゴシック" w:eastAsia="BIZ UDPゴシック" w:hAnsi="BIZ UDPゴシック" w:hint="eastAsia"/>
                                <w:sz w:val="16"/>
                                <w:szCs w:val="16"/>
                              </w:rPr>
                              <w:t>令和7年度実施の様子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1EFB" id="テキスト ボックス 45" o:spid="_x0000_s1060" type="#_x0000_t202" style="position:absolute;left:0;text-align:left;margin-left:48.4pt;margin-top:83.25pt;width:99.6pt;height:23.4pt;z-index:25267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" filled="f" stroked="f" strokeweight=".5pt">
                <v:textbox>
                  <w:txbxContent>
                    <w:p w14:paraId="73297578" w14:textId="79585530" w:rsidR="006E6835" w:rsidRPr="006E6835" w:rsidRDefault="006E6835">
                      <w:pPr>
                        <w:rPr>
                          <w:rFonts w:ascii="BIZ UDPゴシック" w:eastAsia="BIZ UDPゴシック" w:hAnsi="BIZ UDPゴシック"/>
                          <w:sz w:val="16"/>
                          <w:szCs w:val="16"/>
                        </w:rPr>
                      </w:pPr>
                      <w:r w:rsidRPr="006E6835">
                        <w:rPr>
                          <w:rFonts w:ascii="BIZ UDPゴシック" w:eastAsia="BIZ UDPゴシック" w:hAnsi="BIZ UDPゴシック" w:hint="eastAsia"/>
                          <w:sz w:val="16"/>
                          <w:szCs w:val="16"/>
                        </w:rPr>
                        <w:t>令和7年度実施の様子</w:t>
                      </w:r>
                    </w:p>
                  </w:txbxContent>
                </v:textbox>
                <w10:wrap anchorx="margin"/>
              </v:shape>
            </w:pict>
          </mc:Fallback>
        </mc:AlternateContent>
      </w:r>
      <w:r w:rsidR="00494A46">
        <w:rPr>
          <w:rFonts w:ascii="BIZ UDPゴシック" w:eastAsia="BIZ UDPゴシック" w:hAnsi="BIZ UDPゴシック" w:hint="eastAsia"/>
          <w:sz w:val="22"/>
        </w:rPr>
        <w:t xml:space="preserve">　</w:t>
      </w:r>
      <w:r w:rsidR="00494A46" w:rsidRPr="00494A46">
        <w:rPr>
          <w:rFonts w:ascii="BIZ UDPゴシック" w:eastAsia="BIZ UDPゴシック" w:hAnsi="BIZ UDPゴシック" w:hint="eastAsia"/>
          <w:sz w:val="22"/>
        </w:rPr>
        <w:t>作家（オーサー）が、大阪府内の小学校、中学校（義務教育学校含む。）、高等学校等、支援学校、幼稚園、保育所、認定こども園、フリースクール、矯正施設、児童自立支援施設（以下「学校園等」という。）を訪問（ビジット）して、お話やワークショップを通じて子どもと交流することにより、読書に興味・関心を持つ機会の増加を図る。</w:t>
      </w:r>
    </w:p>
    <w:p w14:paraId="78866442" w14:textId="73608C0F" w:rsidR="002B12D0" w:rsidRPr="00F11F96" w:rsidRDefault="00D06F0E" w:rsidP="008B7634">
      <w:pPr>
        <w:rPr>
          <w:rFonts w:ascii="BIZ UDPゴシック" w:eastAsia="BIZ UDPゴシック" w:hAnsi="BIZ UDPゴシック"/>
          <w:noProof/>
          <w:sz w:val="18"/>
          <w:szCs w:val="18"/>
        </w:rPr>
      </w:pPr>
      <w:r w:rsidRPr="00F11F96">
        <w:rPr>
          <w:noProof/>
          <w:sz w:val="18"/>
          <w:szCs w:val="18"/>
        </w:rPr>
        <w:drawing>
          <wp:anchor distT="0" distB="0" distL="114300" distR="114300" simplePos="0" relativeHeight="253127168" behindDoc="0" locked="0" layoutInCell="1" allowOverlap="1" wp14:anchorId="6311AF7F" wp14:editId="3CA5D46C">
            <wp:simplePos x="0" y="0"/>
            <wp:positionH relativeFrom="column">
              <wp:posOffset>4883785</wp:posOffset>
            </wp:positionH>
            <wp:positionV relativeFrom="paragraph">
              <wp:posOffset>33655</wp:posOffset>
            </wp:positionV>
            <wp:extent cx="444196" cy="449580"/>
            <wp:effectExtent l="0" t="0" r="0" b="762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34" t="5866" r="5866" b="5067"/>
                    <a:stretch/>
                  </pic:blipFill>
                  <pic:spPr bwMode="auto">
                    <a:xfrm>
                      <a:off x="0" y="0"/>
                      <a:ext cx="444196"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F96">
        <w:rPr>
          <w:rFonts w:hint="eastAsia"/>
          <w:noProof/>
          <w:sz w:val="18"/>
          <w:szCs w:val="18"/>
        </w:rPr>
        <w:t>［</w:t>
      </w:r>
      <w:r w:rsidRPr="00F11F96">
        <w:rPr>
          <w:rFonts w:ascii="BIZ UDPゴシック" w:eastAsia="BIZ UDPゴシック" w:hAnsi="BIZ UDPゴシック"/>
          <w:noProof/>
          <w:sz w:val="18"/>
          <w:szCs w:val="18"/>
        </w:rPr>
        <w:t>https://www.pref.osaka.lg.jp/o180090/chikikyoiku/osabijitto/index.html</w:t>
      </w:r>
      <w:r w:rsidRPr="00F11F96">
        <w:rPr>
          <w:rFonts w:ascii="BIZ UDPゴシック" w:eastAsia="BIZ UDPゴシック" w:hAnsi="BIZ UDPゴシック" w:hint="eastAsia"/>
          <w:noProof/>
          <w:sz w:val="18"/>
          <w:szCs w:val="18"/>
        </w:rPr>
        <w:t>］</w:t>
      </w:r>
    </w:p>
    <w:p w14:paraId="604FA376" w14:textId="7E68F565" w:rsidR="000549D1" w:rsidRPr="00D06F0E" w:rsidRDefault="000549D1" w:rsidP="008B7634">
      <w:pPr>
        <w:rPr>
          <w:noProof/>
        </w:rPr>
      </w:pPr>
    </w:p>
    <w:p w14:paraId="072B0F20" w14:textId="1CF498E1" w:rsidR="004B0E01" w:rsidRPr="004B0E01" w:rsidRDefault="004B0E01" w:rsidP="008B7634">
      <w:pPr>
        <w:rPr>
          <w:rFonts w:ascii="BIZ UDPゴシック" w:eastAsia="BIZ UDPゴシック" w:hAnsi="BIZ UDPゴシック"/>
          <w:sz w:val="22"/>
        </w:rPr>
      </w:pPr>
      <w:r>
        <w:rPr>
          <w:rFonts w:ascii="BIZ UDPゴシック" w:eastAsia="BIZ UDPゴシック" w:hAnsi="BIZ UDPゴシック" w:hint="eastAsia"/>
          <w:sz w:val="22"/>
        </w:rPr>
        <w:t>★</w:t>
      </w:r>
      <w:r w:rsidRPr="00494A46">
        <w:rPr>
          <w:rFonts w:ascii="BIZ UDPゴシック" w:eastAsia="BIZ UDPゴシック" w:hAnsi="BIZ UDPゴシック" w:hint="eastAsia"/>
          <w:noProof/>
          <w:sz w:val="22"/>
        </w:rPr>
        <w:t>ビブリオバトル大会</w:t>
      </w:r>
    </w:p>
    <w:p w14:paraId="299157EA" w14:textId="067D9FF5" w:rsidR="004B0E01" w:rsidRDefault="00F11F96" w:rsidP="005236F2">
      <w:pPr>
        <w:ind w:firstLineChars="100" w:firstLine="210"/>
        <w:rPr>
          <w:rFonts w:ascii="BIZ UDゴシック" w:eastAsia="BIZ UDゴシック" w:hAnsi="BIZ UDゴシック"/>
          <w:szCs w:val="21"/>
        </w:rPr>
      </w:pPr>
      <w:r>
        <w:rPr>
          <w:noProof/>
        </w:rPr>
        <w:drawing>
          <wp:anchor distT="0" distB="0" distL="114300" distR="114300" simplePos="0" relativeHeight="253128192" behindDoc="0" locked="0" layoutInCell="1" allowOverlap="1" wp14:anchorId="0504B74D" wp14:editId="2DE38CEA">
            <wp:simplePos x="0" y="0"/>
            <wp:positionH relativeFrom="column">
              <wp:posOffset>5028566</wp:posOffset>
            </wp:positionH>
            <wp:positionV relativeFrom="paragraph">
              <wp:posOffset>456565</wp:posOffset>
            </wp:positionV>
            <wp:extent cx="457200" cy="453018"/>
            <wp:effectExtent l="0" t="0" r="0" b="4445"/>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00" t="6933" r="6134" b="6399"/>
                    <a:stretch/>
                  </pic:blipFill>
                  <pic:spPr bwMode="auto">
                    <a:xfrm>
                      <a:off x="0" y="0"/>
                      <a:ext cx="463926" cy="459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E01" w:rsidRPr="002D020D">
        <w:rPr>
          <w:rFonts w:ascii="BIZ UDゴシック" w:eastAsia="BIZ UDゴシック" w:hAnsi="BIZ UDゴシック" w:hint="eastAsia"/>
          <w:szCs w:val="21"/>
        </w:rPr>
        <w:t>子どもがゲーム感覚で本を紹介しあうビブリオバトルという手法を活用し、大会の開催によって、中高生が実際に本を手に取って読む機会を増やすとともに、読みたいと思う本に出合う機会を拡充する</w:t>
      </w:r>
      <w:r w:rsidR="004B0E01">
        <w:rPr>
          <w:rFonts w:ascii="BIZ UDゴシック" w:eastAsia="BIZ UDゴシック" w:hAnsi="BIZ UDゴシック" w:hint="eastAsia"/>
          <w:szCs w:val="21"/>
        </w:rPr>
        <w:t>ことを目的に、ビブリオバトルを開催。</w:t>
      </w:r>
    </w:p>
    <w:p w14:paraId="249A46B6" w14:textId="16352B4B" w:rsidR="00801672" w:rsidRPr="00F11F96" w:rsidRDefault="00D06F0E" w:rsidP="004B0E01">
      <w:pPr>
        <w:ind w:firstLineChars="100" w:firstLine="180"/>
        <w:rPr>
          <w:rFonts w:ascii="BIZ UDPゴシック" w:eastAsia="BIZ UDPゴシック" w:hAnsi="BIZ UDPゴシック"/>
          <w:sz w:val="18"/>
          <w:szCs w:val="18"/>
        </w:rPr>
      </w:pPr>
      <w:r w:rsidRPr="00F11F96">
        <w:rPr>
          <w:rFonts w:ascii="BIZ UDPゴシック" w:eastAsia="BIZ UDPゴシック" w:hAnsi="BIZ UDPゴシック" w:hint="eastAsia"/>
          <w:sz w:val="18"/>
          <w:szCs w:val="18"/>
        </w:rPr>
        <w:t>［</w:t>
      </w:r>
      <w:r w:rsidR="00F11F96" w:rsidRPr="00F11F96">
        <w:rPr>
          <w:rFonts w:ascii="BIZ UDPゴシック" w:eastAsia="BIZ UDPゴシック" w:hAnsi="BIZ UDPゴシック"/>
          <w:sz w:val="18"/>
          <w:szCs w:val="18"/>
        </w:rPr>
        <w:t>https://www.pref.osaka.lg.jp/o180090/chikikyoiku/bibliobattle/index.html</w:t>
      </w:r>
      <w:r w:rsidR="00F11F96" w:rsidRPr="00F11F96">
        <w:rPr>
          <w:rFonts w:ascii="BIZ UDPゴシック" w:eastAsia="BIZ UDPゴシック" w:hAnsi="BIZ UDPゴシック" w:hint="eastAsia"/>
          <w:sz w:val="18"/>
          <w:szCs w:val="18"/>
        </w:rPr>
        <w:t>］</w:t>
      </w:r>
    </w:p>
    <w:p w14:paraId="0946BB23" w14:textId="5890282B" w:rsidR="000549D1" w:rsidRDefault="000549D1" w:rsidP="004B0E01">
      <w:pPr>
        <w:ind w:firstLineChars="100" w:firstLine="220"/>
        <w:rPr>
          <w:rFonts w:ascii="BIZ UDPゴシック" w:eastAsia="BIZ UDPゴシック" w:hAnsi="BIZ UDPゴシック"/>
          <w:sz w:val="22"/>
        </w:rPr>
      </w:pPr>
    </w:p>
    <w:p w14:paraId="431F55F2" w14:textId="22731F52" w:rsidR="00692A47" w:rsidRDefault="006E6835" w:rsidP="006E6835">
      <w:pPr>
        <w:rPr>
          <w:rFonts w:ascii="BIZ UDPゴシック" w:eastAsia="BIZ UDPゴシック" w:hAnsi="BIZ UDPゴシック"/>
          <w:noProof/>
          <w:sz w:val="22"/>
        </w:rPr>
      </w:pPr>
      <w:r>
        <w:rPr>
          <w:rFonts w:ascii="BIZ UDPゴシック" w:eastAsia="BIZ UDPゴシック" w:hAnsi="BIZ UDPゴシック" w:hint="eastAsia"/>
          <w:sz w:val="22"/>
        </w:rPr>
        <w:t>★</w:t>
      </w:r>
      <w:r w:rsidRPr="00494A46">
        <w:rPr>
          <w:rFonts w:ascii="BIZ UDPゴシック" w:eastAsia="BIZ UDPゴシック" w:hAnsi="BIZ UDPゴシック" w:hint="eastAsia"/>
          <w:noProof/>
          <w:sz w:val="22"/>
        </w:rPr>
        <w:t>大阪府情報活用能力ステップシート</w:t>
      </w:r>
    </w:p>
    <w:p w14:paraId="2A2D8A29" w14:textId="2ACA4B26" w:rsidR="006E6835" w:rsidRPr="00692A47" w:rsidRDefault="00692A47" w:rsidP="00CE57E3">
      <w:pPr>
        <w:ind w:firstLineChars="100" w:firstLine="180"/>
        <w:rPr>
          <w:rFonts w:ascii="BIZ UDPゴシック" w:eastAsia="BIZ UDPゴシック" w:hAnsi="BIZ UDPゴシック"/>
          <w:noProof/>
          <w:sz w:val="18"/>
          <w:szCs w:val="18"/>
        </w:rPr>
      </w:pPr>
      <w:r w:rsidRPr="00692A47">
        <w:rPr>
          <w:rFonts w:ascii="BIZ UDPゴシック" w:eastAsia="BIZ UDPゴシック" w:hAnsi="BIZ UDPゴシック"/>
          <w:noProof/>
          <w:sz w:val="18"/>
          <w:szCs w:val="18"/>
        </w:rPr>
        <w:t>[https://www.pref.osaka.lg.jp/o180080/shochugakko/jyohokatsuyounouryok/index.html]</w:t>
      </w:r>
    </w:p>
    <w:p w14:paraId="6FB06FF4" w14:textId="56FEACAD" w:rsidR="006E6835" w:rsidRDefault="00D06F0E" w:rsidP="006E6835">
      <w:pPr>
        <w:rPr>
          <w:rFonts w:ascii="BIZ UDPゴシック" w:eastAsia="BIZ UDPゴシック" w:hAnsi="BIZ UDPゴシック"/>
          <w:noProof/>
          <w:sz w:val="22"/>
        </w:rPr>
      </w:pPr>
      <w:r>
        <w:rPr>
          <w:noProof/>
        </w:rPr>
        <w:drawing>
          <wp:anchor distT="0" distB="0" distL="114300" distR="114300" simplePos="0" relativeHeight="253126144" behindDoc="0" locked="0" layoutInCell="1" allowOverlap="1" wp14:anchorId="1FD56355" wp14:editId="68EBBCB6">
            <wp:simplePos x="0" y="0"/>
            <wp:positionH relativeFrom="column">
              <wp:posOffset>5401945</wp:posOffset>
            </wp:positionH>
            <wp:positionV relativeFrom="paragraph">
              <wp:posOffset>31115</wp:posOffset>
            </wp:positionV>
            <wp:extent cx="503446" cy="49530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066" t="8534" r="8534" b="10400"/>
                    <a:stretch/>
                  </pic:blipFill>
                  <pic:spPr bwMode="auto">
                    <a:xfrm>
                      <a:off x="0" y="0"/>
                      <a:ext cx="503446"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B92" w:rsidRPr="006E6835">
        <w:rPr>
          <w:rFonts w:ascii="BIZ UDPゴシック" w:eastAsia="BIZ UDPゴシック" w:hAnsi="BIZ UDPゴシック"/>
          <w:noProof/>
          <w:sz w:val="22"/>
        </w:rPr>
        <w:drawing>
          <wp:anchor distT="0" distB="0" distL="114300" distR="114300" simplePos="0" relativeHeight="252677632" behindDoc="0" locked="0" layoutInCell="1" allowOverlap="1" wp14:anchorId="2B251D8E" wp14:editId="66163639">
            <wp:simplePos x="0" y="0"/>
            <wp:positionH relativeFrom="margin">
              <wp:posOffset>586105</wp:posOffset>
            </wp:positionH>
            <wp:positionV relativeFrom="paragraph">
              <wp:posOffset>29845</wp:posOffset>
            </wp:positionV>
            <wp:extent cx="1562100" cy="2185110"/>
            <wp:effectExtent l="0" t="0" r="0" b="5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2185110"/>
                    </a:xfrm>
                    <a:prstGeom prst="rect">
                      <a:avLst/>
                    </a:prstGeom>
                  </pic:spPr>
                </pic:pic>
              </a:graphicData>
            </a:graphic>
            <wp14:sizeRelH relativeFrom="page">
              <wp14:pctWidth>0</wp14:pctWidth>
            </wp14:sizeRelH>
            <wp14:sizeRelV relativeFrom="page">
              <wp14:pctHeight>0</wp14:pctHeight>
            </wp14:sizeRelV>
          </wp:anchor>
        </w:drawing>
      </w:r>
      <w:r w:rsidR="00B16B92" w:rsidRPr="006E6835">
        <w:rPr>
          <w:rFonts w:ascii="BIZ UDPゴシック" w:eastAsia="BIZ UDPゴシック" w:hAnsi="BIZ UDPゴシック"/>
          <w:noProof/>
          <w:sz w:val="22"/>
        </w:rPr>
        <w:drawing>
          <wp:anchor distT="0" distB="0" distL="114300" distR="114300" simplePos="0" relativeHeight="252678656" behindDoc="0" locked="0" layoutInCell="1" allowOverlap="1" wp14:anchorId="457BDB6F" wp14:editId="733DBAB8">
            <wp:simplePos x="0" y="0"/>
            <wp:positionH relativeFrom="margin">
              <wp:posOffset>2193925</wp:posOffset>
            </wp:positionH>
            <wp:positionV relativeFrom="paragraph">
              <wp:posOffset>29845</wp:posOffset>
            </wp:positionV>
            <wp:extent cx="3108960" cy="2202454"/>
            <wp:effectExtent l="0" t="0" r="0" b="762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960" cy="2202454"/>
                    </a:xfrm>
                    <a:prstGeom prst="rect">
                      <a:avLst/>
                    </a:prstGeom>
                  </pic:spPr>
                </pic:pic>
              </a:graphicData>
            </a:graphic>
            <wp14:sizeRelH relativeFrom="page">
              <wp14:pctWidth>0</wp14:pctWidth>
            </wp14:sizeRelH>
            <wp14:sizeRelV relativeFrom="page">
              <wp14:pctHeight>0</wp14:pctHeight>
            </wp14:sizeRelV>
          </wp:anchor>
        </w:drawing>
      </w:r>
    </w:p>
    <w:p w14:paraId="1AAFB6BD" w14:textId="4625FF6B" w:rsidR="006E6835" w:rsidRDefault="006E6835" w:rsidP="006E6835">
      <w:pPr>
        <w:rPr>
          <w:rFonts w:ascii="BIZ UDPゴシック" w:eastAsia="BIZ UDPゴシック" w:hAnsi="BIZ UDPゴシック"/>
          <w:noProof/>
          <w:sz w:val="22"/>
        </w:rPr>
      </w:pPr>
    </w:p>
    <w:p w14:paraId="078A4062" w14:textId="6C72F526" w:rsidR="006E6835" w:rsidRDefault="006E6835" w:rsidP="006E6835">
      <w:pPr>
        <w:rPr>
          <w:rFonts w:ascii="BIZ UDPゴシック" w:eastAsia="BIZ UDPゴシック" w:hAnsi="BIZ UDPゴシック"/>
          <w:noProof/>
          <w:sz w:val="22"/>
        </w:rPr>
      </w:pPr>
    </w:p>
    <w:p w14:paraId="3F89FE92" w14:textId="19BEA430" w:rsidR="006E6835" w:rsidRDefault="006E6835" w:rsidP="006E6835">
      <w:pPr>
        <w:rPr>
          <w:rFonts w:ascii="BIZ UDPゴシック" w:eastAsia="BIZ UDPゴシック" w:hAnsi="BIZ UDPゴシック"/>
          <w:noProof/>
          <w:sz w:val="22"/>
        </w:rPr>
      </w:pPr>
    </w:p>
    <w:p w14:paraId="630D3781" w14:textId="5992C906" w:rsidR="006E6835" w:rsidRDefault="006E6835" w:rsidP="006E6835">
      <w:pPr>
        <w:rPr>
          <w:rFonts w:ascii="BIZ UDPゴシック" w:eastAsia="BIZ UDPゴシック" w:hAnsi="BIZ UDPゴシック"/>
          <w:noProof/>
          <w:sz w:val="22"/>
        </w:rPr>
      </w:pPr>
    </w:p>
    <w:p w14:paraId="50A9E1E4" w14:textId="24946F72" w:rsidR="006E6835" w:rsidRDefault="006E6835" w:rsidP="006E6835">
      <w:pPr>
        <w:rPr>
          <w:rFonts w:ascii="BIZ UDPゴシック" w:eastAsia="BIZ UDPゴシック" w:hAnsi="BIZ UDPゴシック"/>
          <w:noProof/>
          <w:sz w:val="22"/>
        </w:rPr>
      </w:pPr>
    </w:p>
    <w:p w14:paraId="18FD8482" w14:textId="596D6E87" w:rsidR="006E6835" w:rsidRDefault="006E6835" w:rsidP="006E6835">
      <w:pPr>
        <w:rPr>
          <w:rFonts w:ascii="BIZ UDPゴシック" w:eastAsia="BIZ UDPゴシック" w:hAnsi="BIZ UDPゴシック"/>
          <w:noProof/>
          <w:sz w:val="22"/>
        </w:rPr>
      </w:pPr>
    </w:p>
    <w:p w14:paraId="59690E30" w14:textId="628AEB9C" w:rsidR="00494A46" w:rsidRPr="006E6835" w:rsidRDefault="00494A46" w:rsidP="008B7634">
      <w:pPr>
        <w:rPr>
          <w:rFonts w:ascii="BIZ UDPゴシック" w:eastAsia="BIZ UDPゴシック" w:hAnsi="BIZ UDPゴシック"/>
          <w:sz w:val="22"/>
        </w:rPr>
      </w:pPr>
    </w:p>
    <w:p w14:paraId="1FD93235" w14:textId="01791518" w:rsidR="00494A46" w:rsidRDefault="00494A46" w:rsidP="008B7634">
      <w:pPr>
        <w:rPr>
          <w:rFonts w:ascii="BIZ UDPゴシック" w:eastAsia="BIZ UDPゴシック" w:hAnsi="BIZ UDPゴシック"/>
          <w:sz w:val="22"/>
        </w:rPr>
      </w:pPr>
    </w:p>
    <w:p w14:paraId="2FE4FA65" w14:textId="2A3F1A17" w:rsidR="00494A46" w:rsidRDefault="00494A46" w:rsidP="008B7634">
      <w:pPr>
        <w:rPr>
          <w:rFonts w:ascii="BIZ UDPゴシック" w:eastAsia="BIZ UDPゴシック" w:hAnsi="BIZ UDPゴシック"/>
          <w:sz w:val="22"/>
        </w:rPr>
      </w:pPr>
    </w:p>
    <w:p w14:paraId="2B637563" w14:textId="77777777" w:rsidR="000549D1" w:rsidRDefault="000549D1" w:rsidP="008B7634">
      <w:pPr>
        <w:rPr>
          <w:rFonts w:ascii="BIZ UDPゴシック" w:eastAsia="BIZ UDPゴシック" w:hAnsi="BIZ UDPゴシック"/>
          <w:sz w:val="22"/>
        </w:rPr>
      </w:pPr>
    </w:p>
    <w:p w14:paraId="7EAAAF03" w14:textId="579999EC" w:rsidR="00494A46" w:rsidRPr="00C15C33" w:rsidRDefault="00401322" w:rsidP="008B7634">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CE57E3" w:rsidRPr="00C15C33">
        <w:rPr>
          <w:rFonts w:ascii="BIZ UDPゴシック" w:eastAsia="BIZ UDPゴシック" w:hAnsi="BIZ UDPゴシック" w:hint="eastAsia"/>
          <w:sz w:val="22"/>
        </w:rPr>
        <w:t>大阪府では、</w:t>
      </w:r>
      <w:r w:rsidRPr="00C15C33">
        <w:rPr>
          <w:rFonts w:ascii="BIZ UDPゴシック" w:eastAsia="BIZ UDPゴシック" w:hAnsi="BIZ UDPゴシック" w:hint="eastAsia"/>
          <w:sz w:val="22"/>
        </w:rPr>
        <w:t>子どもたちが学び方を</w:t>
      </w:r>
      <w:r w:rsidR="00144353" w:rsidRPr="00C15C33">
        <w:rPr>
          <w:rFonts w:ascii="BIZ UDPゴシック" w:eastAsia="BIZ UDPゴシック" w:hAnsi="BIZ UDPゴシック" w:hint="eastAsia"/>
          <w:sz w:val="22"/>
        </w:rPr>
        <w:t>身に付けるとともに、１人１台端末や学校図書館等、メディアの特性を活かし</w:t>
      </w:r>
      <w:r w:rsidR="00CE57E3" w:rsidRPr="00C15C33">
        <w:rPr>
          <w:rFonts w:ascii="BIZ UDPゴシック" w:eastAsia="BIZ UDPゴシック" w:hAnsi="BIZ UDPゴシック" w:hint="eastAsia"/>
          <w:sz w:val="22"/>
        </w:rPr>
        <w:t>、</w:t>
      </w:r>
      <w:r w:rsidR="00144353" w:rsidRPr="00C15C33">
        <w:rPr>
          <w:rFonts w:ascii="BIZ UDPゴシック" w:eastAsia="BIZ UDPゴシック" w:hAnsi="BIZ UDPゴシック" w:hint="eastAsia"/>
          <w:sz w:val="22"/>
        </w:rPr>
        <w:t>アナログとデジタルを融合させ、多様な媒体や手段から情報を収集したり、適切に活用したりする力</w:t>
      </w:r>
      <w:r w:rsidR="00CE57E3" w:rsidRPr="00C15C33">
        <w:rPr>
          <w:rFonts w:ascii="BIZ UDPゴシック" w:eastAsia="BIZ UDPゴシック" w:hAnsi="BIZ UDPゴシック" w:hint="eastAsia"/>
          <w:sz w:val="22"/>
        </w:rPr>
        <w:t>が重要と考え、</w:t>
      </w:r>
      <w:r w:rsidR="00144353" w:rsidRPr="00C15C33">
        <w:rPr>
          <w:rFonts w:ascii="BIZ UDPゴシック" w:eastAsia="BIZ UDPゴシック" w:hAnsi="BIZ UDPゴシック" w:hint="eastAsia"/>
          <w:sz w:val="22"/>
        </w:rPr>
        <w:t>『情報活用能力』を「学びスキル」「学校図書館活用スキル」「IC</w:t>
      </w:r>
      <w:r w:rsidR="005236F2" w:rsidRPr="00C15C33">
        <w:rPr>
          <w:rFonts w:ascii="BIZ UDPゴシック" w:eastAsia="BIZ UDPゴシック" w:hAnsi="BIZ UDPゴシック" w:hint="eastAsia"/>
          <w:sz w:val="22"/>
        </w:rPr>
        <w:t>T</w:t>
      </w:r>
      <w:r w:rsidR="00144353" w:rsidRPr="00C15C33">
        <w:rPr>
          <w:rFonts w:ascii="BIZ UDPゴシック" w:eastAsia="BIZ UDPゴシック" w:hAnsi="BIZ UDPゴシック" w:hint="eastAsia"/>
          <w:sz w:val="22"/>
        </w:rPr>
        <w:t>の基本操作スキル」「情報モラル・情報セキュリティ」「プログラミング」に分類・整理しました。</w:t>
      </w:r>
    </w:p>
    <w:p w14:paraId="15B2204F" w14:textId="2ECC9AD8" w:rsidR="00F23E28" w:rsidRDefault="00F23E28" w:rsidP="008B7634">
      <w:pPr>
        <w:rPr>
          <w:rFonts w:ascii="BIZ UDPゴシック" w:eastAsia="BIZ UDPゴシック" w:hAnsi="BIZ UDPゴシック"/>
          <w:color w:val="FF0000"/>
          <w:sz w:val="22"/>
        </w:rPr>
      </w:pPr>
    </w:p>
    <w:p w14:paraId="7740319C" w14:textId="5747FF69" w:rsidR="00494A46" w:rsidRPr="00144353" w:rsidRDefault="00494A46" w:rsidP="008B7634">
      <w:pPr>
        <w:rPr>
          <w:rFonts w:ascii="BIZ UDPゴシック" w:eastAsia="BIZ UDPゴシック" w:hAnsi="BIZ UDPゴシック"/>
          <w:color w:val="FF0000"/>
          <w:sz w:val="22"/>
        </w:rPr>
      </w:pPr>
    </w:p>
    <w:p w14:paraId="01610E40" w14:textId="4564863E" w:rsidR="006E6835" w:rsidRDefault="006E6835" w:rsidP="008B7634">
      <w:pPr>
        <w:rPr>
          <w:rFonts w:ascii="BIZ UDPゴシック" w:eastAsia="BIZ UDPゴシック" w:hAnsi="BIZ UDPゴシック"/>
          <w:sz w:val="22"/>
        </w:rPr>
      </w:pPr>
    </w:p>
    <w:p w14:paraId="7C29C577" w14:textId="6BC324A4" w:rsidR="006E6835" w:rsidRDefault="000549D1"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1909632" behindDoc="0" locked="0" layoutInCell="1" allowOverlap="1" wp14:anchorId="75163CFF" wp14:editId="339FC3AD">
                <wp:simplePos x="0" y="0"/>
                <wp:positionH relativeFrom="margin">
                  <wp:posOffset>-635</wp:posOffset>
                </wp:positionH>
                <wp:positionV relativeFrom="paragraph">
                  <wp:posOffset>-45085</wp:posOffset>
                </wp:positionV>
                <wp:extent cx="6370320" cy="4785360"/>
                <wp:effectExtent l="0" t="0" r="11430" b="15240"/>
                <wp:wrapNone/>
                <wp:docPr id="36" name="角丸四角形 36" descr="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title="重点的な施策 ４　支援が必要な子どもへの読書環境づくり"/>
                <wp:cNvGraphicFramePr/>
                <a:graphic xmlns:a="http://schemas.openxmlformats.org/drawingml/2006/main">
                  <a:graphicData uri="http://schemas.microsoft.com/office/word/2010/wordprocessingShape">
                    <wps:wsp>
                      <wps:cNvSpPr/>
                      <wps:spPr>
                        <a:xfrm>
                          <a:off x="0" y="0"/>
                          <a:ext cx="6370320" cy="4785360"/>
                        </a:xfrm>
                        <a:prstGeom prst="roundRect">
                          <a:avLst>
                            <a:gd name="adj" fmla="val 12685"/>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E3E1C5C" w14:textId="3F71D5CA" w:rsidR="009524BD" w:rsidRDefault="009524BD" w:rsidP="00CE57E3">
                            <w:pPr>
                              <w:spacing w:line="440" w:lineRule="exact"/>
                              <w:ind w:firstLineChars="100" w:firstLine="220"/>
                              <w:rPr>
                                <w:rFonts w:ascii="BIZ UDPゴシック" w:eastAsia="BIZ UDPゴシック" w:hAnsi="BIZ UDPゴシック"/>
                                <w:sz w:val="22"/>
                              </w:rPr>
                            </w:pPr>
                            <w:bookmarkStart w:id="6" w:name="_Hlk215502160"/>
                            <w:r w:rsidRPr="00692A47">
                              <w:rPr>
                                <w:rFonts w:ascii="BIZ UDPゴシック" w:eastAsia="BIZ UDPゴシック" w:hAnsi="BIZ UDPゴシック" w:hint="eastAsia"/>
                                <w:sz w:val="22"/>
                                <w:bdr w:val="single" w:sz="4" w:space="0" w:color="auto"/>
                              </w:rPr>
                              <w:t>重点的な施策</w:t>
                            </w:r>
                            <w:r w:rsidRPr="00692A47">
                              <w:rPr>
                                <w:rFonts w:ascii="BIZ UDPゴシック" w:eastAsia="BIZ UDPゴシック" w:hAnsi="BIZ UDPゴシック"/>
                                <w:sz w:val="22"/>
                                <w:bdr w:val="single" w:sz="4" w:space="0" w:color="auto"/>
                              </w:rPr>
                              <w:t xml:space="preserve"> </w:t>
                            </w:r>
                            <w:r w:rsidR="002541CA" w:rsidRPr="00692A47">
                              <w:rPr>
                                <w:rFonts w:ascii="BIZ UDPゴシック" w:eastAsia="BIZ UDPゴシック" w:hAnsi="BIZ UDPゴシック" w:hint="eastAsia"/>
                                <w:sz w:val="22"/>
                                <w:bdr w:val="single" w:sz="4" w:space="0" w:color="auto"/>
                              </w:rPr>
                              <w:t>３</w:t>
                            </w:r>
                            <w:r w:rsidRPr="00692A47">
                              <w:rPr>
                                <w:rFonts w:ascii="BIZ UDPゴシック" w:eastAsia="BIZ UDPゴシック" w:hAnsi="BIZ UDPゴシック" w:hint="eastAsia"/>
                                <w:sz w:val="22"/>
                              </w:rPr>
                              <w:t xml:space="preserve">　</w:t>
                            </w:r>
                            <w:r w:rsidR="002541CA" w:rsidRPr="00692A47">
                              <w:rPr>
                                <w:rFonts w:ascii="BIZ UDPゴシック" w:eastAsia="BIZ UDPゴシック" w:hAnsi="BIZ UDPゴシック" w:hint="eastAsia"/>
                                <w:sz w:val="22"/>
                              </w:rPr>
                              <w:t xml:space="preserve">多様な子どもたちへの読書活動支援　</w:t>
                            </w:r>
                          </w:p>
                          <w:bookmarkEnd w:id="6"/>
                          <w:p w14:paraId="1FD2BAA8"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r w:rsidRPr="00692A47">
                              <w:rPr>
                                <w:rFonts w:ascii="BIZ UDPゴシック" w:eastAsia="BIZ UDPゴシック" w:hAnsi="BIZ UDPゴシック" w:hint="eastAsia"/>
                                <w:b/>
                              </w:rPr>
                              <w:t xml:space="preserve">　</w:t>
                            </w:r>
                          </w:p>
                          <w:p w14:paraId="724F9293"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71B6FF8B"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476784D"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FF1DEBE"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5F33559C" w14:textId="65BCBD69" w:rsidR="009524BD" w:rsidRDefault="009524BD" w:rsidP="003938D1">
                            <w:pPr>
                              <w:spacing w:line="440" w:lineRule="exact"/>
                              <w:ind w:left="142" w:firstLine="142"/>
                              <w:jc w:val="left"/>
                              <w:rPr>
                                <w:rFonts w:ascii="BIZ UDPゴシック" w:eastAsia="BIZ UDPゴシック" w:hAnsi="BIZ UDPゴシック"/>
                                <w:sz w:val="22"/>
                              </w:rPr>
                            </w:pPr>
                            <w:r w:rsidRPr="00692A47">
                              <w:rPr>
                                <w:rFonts w:ascii="BIZ UDPゴシック" w:eastAsia="BIZ UDPゴシック" w:hAnsi="BIZ UDPゴシック" w:hint="eastAsia"/>
                                <w:sz w:val="22"/>
                              </w:rPr>
                              <w:t>令和元</w:t>
                            </w:r>
                            <w:r w:rsidR="004F7641">
                              <w:rPr>
                                <w:rFonts w:ascii="BIZ UDPゴシック" w:eastAsia="BIZ UDPゴシック" w:hAnsi="BIZ UDPゴシック" w:hint="eastAsia"/>
                                <w:sz w:val="22"/>
                              </w:rPr>
                              <w:t>（２０１９）</w:t>
                            </w:r>
                            <w:r w:rsidRPr="00692A47">
                              <w:rPr>
                                <w:rFonts w:ascii="BIZ UDPゴシック" w:eastAsia="BIZ UDPゴシック" w:hAnsi="BIZ UDPゴシック" w:hint="eastAsia"/>
                                <w:sz w:val="22"/>
                              </w:rPr>
                              <w:t>年に「読書バリアフリー法」が施行され、全ての国民が等しく読書を通じて文字・活字文化の恵沢を受けることができる社会の実現が求められ</w:t>
                            </w:r>
                            <w:r w:rsidR="00733885" w:rsidRPr="00692A47">
                              <w:rPr>
                                <w:rFonts w:ascii="BIZ UDPゴシック" w:eastAsia="BIZ UDPゴシック" w:hAnsi="BIZ UDPゴシック" w:hint="eastAsia"/>
                                <w:sz w:val="22"/>
                              </w:rPr>
                              <w:t>ました。</w:t>
                            </w:r>
                            <w:r w:rsidR="00347098" w:rsidRPr="00692A47">
                              <w:rPr>
                                <w:rFonts w:ascii="BIZ UDPゴシック" w:eastAsia="BIZ UDPゴシック" w:hAnsi="BIZ UDPゴシック" w:hint="eastAsia"/>
                                <w:sz w:val="22"/>
                              </w:rPr>
                              <w:t>これに基づき</w:t>
                            </w:r>
                            <w:r w:rsidR="00FC3E8E" w:rsidRPr="00692A47">
                              <w:rPr>
                                <w:rFonts w:ascii="BIZ UDPゴシック" w:eastAsia="BIZ UDPゴシック" w:hAnsi="BIZ UDPゴシック" w:hint="eastAsia"/>
                                <w:sz w:val="22"/>
                              </w:rPr>
                              <w:t>大阪府でも</w:t>
                            </w:r>
                            <w:r w:rsidR="00347098" w:rsidRPr="00692A47">
                              <w:rPr>
                                <w:rFonts w:ascii="BIZ UDPゴシック" w:eastAsia="BIZ UDPゴシック" w:hAnsi="BIZ UDPゴシック" w:hint="eastAsia"/>
                                <w:sz w:val="22"/>
                              </w:rPr>
                              <w:t>、基本的な施策の方向性を示し、取組を推進するための指針として、令和３</w:t>
                            </w:r>
                            <w:r w:rsidR="004F7641">
                              <w:rPr>
                                <w:rFonts w:ascii="BIZ UDPゴシック" w:eastAsia="BIZ UDPゴシック" w:hAnsi="BIZ UDPゴシック" w:hint="eastAsia"/>
                                <w:sz w:val="22"/>
                              </w:rPr>
                              <w:t>（２０２１）</w:t>
                            </w:r>
                            <w:r w:rsidR="00347098" w:rsidRPr="00692A47">
                              <w:rPr>
                                <w:rFonts w:ascii="BIZ UDPゴシック" w:eastAsia="BIZ UDPゴシック" w:hAnsi="BIZ UDPゴシック" w:hint="eastAsia"/>
                                <w:sz w:val="22"/>
                              </w:rPr>
                              <w:t>年３月に「大阪府視覚障がい者等の読書環境の整備の推進に関する計画」を策定</w:t>
                            </w:r>
                            <w:r w:rsidR="00451777">
                              <w:rPr>
                                <w:rFonts w:ascii="BIZ UDPゴシック" w:eastAsia="BIZ UDPゴシック" w:hAnsi="BIZ UDPゴシック" w:hint="eastAsia"/>
                                <w:sz w:val="22"/>
                              </w:rPr>
                              <w:t>し、令和８年度３月に「第２</w:t>
                            </w:r>
                            <w:r w:rsidR="00025110">
                              <w:rPr>
                                <w:rFonts w:ascii="BIZ UDPゴシック" w:eastAsia="BIZ UDPゴシック" w:hAnsi="BIZ UDPゴシック" w:hint="eastAsia"/>
                                <w:sz w:val="22"/>
                              </w:rPr>
                              <w:t>期</w:t>
                            </w:r>
                            <w:r w:rsidR="00451777" w:rsidRPr="00692A47">
                              <w:rPr>
                                <w:rFonts w:ascii="BIZ UDPゴシック" w:eastAsia="BIZ UDPゴシック" w:hAnsi="BIZ UDPゴシック" w:hint="eastAsia"/>
                                <w:sz w:val="22"/>
                              </w:rPr>
                              <w:t>大阪府視覚障がい者等の読書環境の整備の推進に関する計画</w:t>
                            </w:r>
                            <w:r w:rsidR="00451777">
                              <w:rPr>
                                <w:rFonts w:ascii="BIZ UDPゴシック" w:eastAsia="BIZ UDPゴシック" w:hAnsi="BIZ UDPゴシック" w:hint="eastAsia"/>
                                <w:sz w:val="22"/>
                              </w:rPr>
                              <w:t>」を策定</w:t>
                            </w:r>
                            <w:r w:rsidR="00347098" w:rsidRPr="00692A47">
                              <w:rPr>
                                <w:rFonts w:ascii="BIZ UDPゴシック" w:eastAsia="BIZ UDPゴシック" w:hAnsi="BIZ UDPゴシック" w:hint="eastAsia"/>
                                <w:sz w:val="22"/>
                              </w:rPr>
                              <w:t>し</w:t>
                            </w:r>
                            <w:r w:rsidR="005B3AA0" w:rsidRPr="00692A47">
                              <w:rPr>
                                <w:rFonts w:ascii="BIZ UDPゴシック" w:eastAsia="BIZ UDPゴシック" w:hAnsi="BIZ UDPゴシック" w:hint="eastAsia"/>
                                <w:sz w:val="22"/>
                              </w:rPr>
                              <w:t>ました。</w:t>
                            </w:r>
                          </w:p>
                          <w:p w14:paraId="0A1B8227" w14:textId="251C437D" w:rsidR="000549D1" w:rsidRDefault="000549D1" w:rsidP="000549D1">
                            <w:pPr>
                              <w:spacing w:line="440" w:lineRule="exact"/>
                              <w:ind w:leftChars="67" w:left="141" w:firstLine="143"/>
                              <w:jc w:val="left"/>
                              <w:rPr>
                                <w:rFonts w:ascii="BIZ UDPゴシック" w:eastAsia="BIZ UDPゴシック" w:hAnsi="BIZ UDPゴシック"/>
                                <w:sz w:val="22"/>
                              </w:rPr>
                            </w:pPr>
                            <w:r w:rsidRPr="00692A47">
                              <w:rPr>
                                <w:rFonts w:ascii="BIZ UDPゴシック" w:eastAsia="BIZ UDPゴシック" w:hAnsi="BIZ UDPゴシック" w:hint="eastAsia"/>
                                <w:sz w:val="22"/>
                              </w:rPr>
                              <w:t>第５次計画においても、障がいのある子ども一人一人の</w:t>
                            </w:r>
                            <w:r w:rsidRPr="00692A47">
                              <w:rPr>
                                <w:rFonts w:ascii="BIZ UDPゴシック" w:eastAsia="BIZ UDPゴシック" w:hAnsi="BIZ UDPゴシック"/>
                                <w:sz w:val="22"/>
                              </w:rPr>
                              <w:t>状況</w:t>
                            </w:r>
                            <w:r w:rsidRPr="00692A47">
                              <w:rPr>
                                <w:rFonts w:ascii="BIZ UDPゴシック" w:eastAsia="BIZ UDPゴシック" w:hAnsi="BIZ UDPゴシック" w:hint="eastAsia"/>
                                <w:sz w:val="22"/>
                              </w:rPr>
                              <w:t>に応じることができるよう点字図書やデイジー図書、ＬＬブックなどアクセシブルな書籍</w:t>
                            </w:r>
                            <w:r w:rsidRPr="00692A47">
                              <w:rPr>
                                <w:rFonts w:ascii="BIZ UDPゴシック" w:eastAsia="BIZ UDPゴシック" w:hAnsi="BIZ UDPゴシック"/>
                                <w:sz w:val="14"/>
                              </w:rPr>
                              <w:t>*2</w:t>
                            </w:r>
                            <w:r w:rsidR="008C50EA">
                              <w:rPr>
                                <w:rFonts w:ascii="BIZ UDPゴシック" w:eastAsia="BIZ UDPゴシック" w:hAnsi="BIZ UDPゴシック" w:hint="eastAsia"/>
                                <w:sz w:val="14"/>
                              </w:rPr>
                              <w:t>３</w:t>
                            </w:r>
                            <w:r w:rsidRPr="00692A47">
                              <w:rPr>
                                <w:rFonts w:ascii="BIZ UDPゴシック" w:eastAsia="BIZ UDPゴシック" w:hAnsi="BIZ UDPゴシック" w:hint="eastAsia"/>
                                <w:sz w:val="22"/>
                              </w:rPr>
                              <w:t>の整備と、子どもの読書活動に関わる支援者の育成を図ります。</w:t>
                            </w:r>
                          </w:p>
                          <w:p w14:paraId="5C5CBE26" w14:textId="77777777" w:rsidR="000549D1" w:rsidRDefault="000549D1" w:rsidP="000549D1">
                            <w:pPr>
                              <w:spacing w:line="440" w:lineRule="exact"/>
                              <w:ind w:leftChars="67" w:left="141" w:firstLine="143"/>
                              <w:jc w:val="left"/>
                              <w:rPr>
                                <w:rFonts w:ascii="BIZ UDPゴシック" w:eastAsia="BIZ UDPゴシック" w:hAnsi="BIZ UDPゴシック"/>
                                <w:sz w:val="22"/>
                              </w:rPr>
                            </w:pPr>
                            <w:r w:rsidRPr="004B0E01">
                              <w:rPr>
                                <w:rFonts w:ascii="BIZ UDPゴシック" w:eastAsia="BIZ UDPゴシック" w:hAnsi="BIZ UDPゴシック" w:hint="eastAsia"/>
                                <w:sz w:val="22"/>
                              </w:rPr>
                              <w:t>また、府において、日本語指導が必要な児童・生徒数及び言語数は増加傾向にあります。さらに特定分野に特異な才能のある子どもや、相対的貧困状態にあるとされる子ども、また本来大人が担うと想定される家事や家族の世話を日常的に行っている子どもたちの存在も明らかになっています。</w:t>
                            </w:r>
                          </w:p>
                          <w:p w14:paraId="6CF7A98B" w14:textId="77777777" w:rsidR="000549D1" w:rsidRPr="00BF6B5F" w:rsidRDefault="000549D1" w:rsidP="000549D1">
                            <w:pPr>
                              <w:spacing w:line="440" w:lineRule="exact"/>
                              <w:ind w:leftChars="67" w:left="141" w:firstLine="143"/>
                              <w:jc w:val="left"/>
                              <w:rPr>
                                <w:rFonts w:ascii="BIZ UDPゴシック" w:eastAsia="BIZ UDPゴシック" w:hAnsi="BIZ UDPゴシック"/>
                                <w:sz w:val="22"/>
                              </w:rPr>
                            </w:pPr>
                            <w:r w:rsidRPr="00BF6B5F">
                              <w:rPr>
                                <w:rFonts w:ascii="BIZ UDPゴシック" w:eastAsia="BIZ UDPゴシック" w:hAnsi="BIZ UDPゴシック" w:hint="eastAsia"/>
                                <w:sz w:val="22"/>
                              </w:rPr>
                              <w:t>多様な子どもたちを受容し、すべての子どもたちが読書に関心を持ち、豊かな読書活動が行えるように、読書支援が必要な子どもの状況に応じてさまざまな機会や環境を整備します。</w:t>
                            </w:r>
                          </w:p>
                          <w:p w14:paraId="3025DA7D" w14:textId="77777777" w:rsidR="000549D1" w:rsidRPr="000549D1" w:rsidRDefault="000549D1" w:rsidP="003938D1">
                            <w:pPr>
                              <w:spacing w:line="440" w:lineRule="exact"/>
                              <w:ind w:left="142" w:firstLine="142"/>
                              <w:jc w:val="left"/>
                              <w:rPr>
                                <w:rFonts w:ascii="BIZ UDPゴシック" w:eastAsia="BIZ UDPゴシック" w:hAnsi="BIZ UDPゴシック"/>
                                <w:sz w:val="22"/>
                              </w:rPr>
                            </w:pPr>
                          </w:p>
                          <w:p w14:paraId="037FB4D6" w14:textId="77777777" w:rsidR="00F23E28" w:rsidRPr="00F23E28" w:rsidRDefault="00F23E28" w:rsidP="003938D1">
                            <w:pPr>
                              <w:spacing w:line="440" w:lineRule="exact"/>
                              <w:ind w:left="142" w:firstLine="142"/>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63CFF" id="角丸四角形 36" o:spid="_x0000_s1061" alt="タイトル: 重点的な施策 ４　支援が必要な子どもへの読書環境づくり - 説明: 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style="position:absolute;left:0;text-align:left;margin-left:-.05pt;margin-top:-3.55pt;width:501.6pt;height:376.8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" fillcolor="#dbeef4" strokecolor="#c6d9f1" strokeweight=".25pt">
                <v:textbox>
                  <w:txbxContent>
                    <w:p w14:paraId="2E3E1C5C" w14:textId="3F71D5CA" w:rsidR="009524BD" w:rsidRDefault="009524BD" w:rsidP="00CE57E3">
                      <w:pPr>
                        <w:spacing w:line="440" w:lineRule="exact"/>
                        <w:ind w:firstLineChars="100" w:firstLine="220"/>
                        <w:rPr>
                          <w:rFonts w:ascii="BIZ UDPゴシック" w:eastAsia="BIZ UDPゴシック" w:hAnsi="BIZ UDPゴシック"/>
                          <w:sz w:val="22"/>
                        </w:rPr>
                      </w:pPr>
                      <w:bookmarkStart w:id="7" w:name="_Hlk215502160"/>
                      <w:r w:rsidRPr="00692A47">
                        <w:rPr>
                          <w:rFonts w:ascii="BIZ UDPゴシック" w:eastAsia="BIZ UDPゴシック" w:hAnsi="BIZ UDPゴシック" w:hint="eastAsia"/>
                          <w:sz w:val="22"/>
                          <w:bdr w:val="single" w:sz="4" w:space="0" w:color="auto"/>
                        </w:rPr>
                        <w:t>重点的な施策</w:t>
                      </w:r>
                      <w:r w:rsidRPr="00692A47">
                        <w:rPr>
                          <w:rFonts w:ascii="BIZ UDPゴシック" w:eastAsia="BIZ UDPゴシック" w:hAnsi="BIZ UDPゴシック"/>
                          <w:sz w:val="22"/>
                          <w:bdr w:val="single" w:sz="4" w:space="0" w:color="auto"/>
                        </w:rPr>
                        <w:t xml:space="preserve"> </w:t>
                      </w:r>
                      <w:r w:rsidR="002541CA" w:rsidRPr="00692A47">
                        <w:rPr>
                          <w:rFonts w:ascii="BIZ UDPゴシック" w:eastAsia="BIZ UDPゴシック" w:hAnsi="BIZ UDPゴシック" w:hint="eastAsia"/>
                          <w:sz w:val="22"/>
                          <w:bdr w:val="single" w:sz="4" w:space="0" w:color="auto"/>
                        </w:rPr>
                        <w:t>３</w:t>
                      </w:r>
                      <w:r w:rsidRPr="00692A47">
                        <w:rPr>
                          <w:rFonts w:ascii="BIZ UDPゴシック" w:eastAsia="BIZ UDPゴシック" w:hAnsi="BIZ UDPゴシック" w:hint="eastAsia"/>
                          <w:sz w:val="22"/>
                        </w:rPr>
                        <w:t xml:space="preserve">　</w:t>
                      </w:r>
                      <w:r w:rsidR="002541CA" w:rsidRPr="00692A47">
                        <w:rPr>
                          <w:rFonts w:ascii="BIZ UDPゴシック" w:eastAsia="BIZ UDPゴシック" w:hAnsi="BIZ UDPゴシック" w:hint="eastAsia"/>
                          <w:sz w:val="22"/>
                        </w:rPr>
                        <w:t xml:space="preserve">多様な子どもたちへの読書活動支援　</w:t>
                      </w:r>
                    </w:p>
                    <w:bookmarkEnd w:id="7"/>
                    <w:p w14:paraId="1FD2BAA8"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r w:rsidRPr="00692A47">
                        <w:rPr>
                          <w:rFonts w:ascii="BIZ UDPゴシック" w:eastAsia="BIZ UDPゴシック" w:hAnsi="BIZ UDPゴシック" w:hint="eastAsia"/>
                          <w:b/>
                        </w:rPr>
                        <w:t xml:space="preserve">　</w:t>
                      </w:r>
                    </w:p>
                    <w:p w14:paraId="724F9293"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71B6FF8B"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476784D"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FF1DEBE"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5F33559C" w14:textId="65BCBD69" w:rsidR="009524BD" w:rsidRDefault="009524BD" w:rsidP="003938D1">
                      <w:pPr>
                        <w:spacing w:line="440" w:lineRule="exact"/>
                        <w:ind w:left="142" w:firstLine="142"/>
                        <w:jc w:val="left"/>
                        <w:rPr>
                          <w:rFonts w:ascii="BIZ UDPゴシック" w:eastAsia="BIZ UDPゴシック" w:hAnsi="BIZ UDPゴシック"/>
                          <w:sz w:val="22"/>
                        </w:rPr>
                      </w:pPr>
                      <w:r w:rsidRPr="00692A47">
                        <w:rPr>
                          <w:rFonts w:ascii="BIZ UDPゴシック" w:eastAsia="BIZ UDPゴシック" w:hAnsi="BIZ UDPゴシック" w:hint="eastAsia"/>
                          <w:sz w:val="22"/>
                        </w:rPr>
                        <w:t>令和元</w:t>
                      </w:r>
                      <w:r w:rsidR="004F7641">
                        <w:rPr>
                          <w:rFonts w:ascii="BIZ UDPゴシック" w:eastAsia="BIZ UDPゴシック" w:hAnsi="BIZ UDPゴシック" w:hint="eastAsia"/>
                          <w:sz w:val="22"/>
                        </w:rPr>
                        <w:t>（２０１９）</w:t>
                      </w:r>
                      <w:r w:rsidRPr="00692A47">
                        <w:rPr>
                          <w:rFonts w:ascii="BIZ UDPゴシック" w:eastAsia="BIZ UDPゴシック" w:hAnsi="BIZ UDPゴシック" w:hint="eastAsia"/>
                          <w:sz w:val="22"/>
                        </w:rPr>
                        <w:t>年に「読書バリアフリー法」が施行され、全ての国民が等しく読書を通じて文字・活字文化の恵沢を受けることができる社会の実現が求められ</w:t>
                      </w:r>
                      <w:r w:rsidR="00733885" w:rsidRPr="00692A47">
                        <w:rPr>
                          <w:rFonts w:ascii="BIZ UDPゴシック" w:eastAsia="BIZ UDPゴシック" w:hAnsi="BIZ UDPゴシック" w:hint="eastAsia"/>
                          <w:sz w:val="22"/>
                        </w:rPr>
                        <w:t>ました。</w:t>
                      </w:r>
                      <w:r w:rsidR="00347098" w:rsidRPr="00692A47">
                        <w:rPr>
                          <w:rFonts w:ascii="BIZ UDPゴシック" w:eastAsia="BIZ UDPゴシック" w:hAnsi="BIZ UDPゴシック" w:hint="eastAsia"/>
                          <w:sz w:val="22"/>
                        </w:rPr>
                        <w:t>これに基づき</w:t>
                      </w:r>
                      <w:r w:rsidR="00FC3E8E" w:rsidRPr="00692A47">
                        <w:rPr>
                          <w:rFonts w:ascii="BIZ UDPゴシック" w:eastAsia="BIZ UDPゴシック" w:hAnsi="BIZ UDPゴシック" w:hint="eastAsia"/>
                          <w:sz w:val="22"/>
                        </w:rPr>
                        <w:t>大阪府でも</w:t>
                      </w:r>
                      <w:r w:rsidR="00347098" w:rsidRPr="00692A47">
                        <w:rPr>
                          <w:rFonts w:ascii="BIZ UDPゴシック" w:eastAsia="BIZ UDPゴシック" w:hAnsi="BIZ UDPゴシック" w:hint="eastAsia"/>
                          <w:sz w:val="22"/>
                        </w:rPr>
                        <w:t>、基本的な施策の方向性を示し、取組を推進するための指針として、令和３</w:t>
                      </w:r>
                      <w:r w:rsidR="004F7641">
                        <w:rPr>
                          <w:rFonts w:ascii="BIZ UDPゴシック" w:eastAsia="BIZ UDPゴシック" w:hAnsi="BIZ UDPゴシック" w:hint="eastAsia"/>
                          <w:sz w:val="22"/>
                        </w:rPr>
                        <w:t>（２０２１）</w:t>
                      </w:r>
                      <w:r w:rsidR="00347098" w:rsidRPr="00692A47">
                        <w:rPr>
                          <w:rFonts w:ascii="BIZ UDPゴシック" w:eastAsia="BIZ UDPゴシック" w:hAnsi="BIZ UDPゴシック" w:hint="eastAsia"/>
                          <w:sz w:val="22"/>
                        </w:rPr>
                        <w:t>年３月に「大阪府視覚障がい者等の読書環境の整備の推進に関する計画」を策定</w:t>
                      </w:r>
                      <w:r w:rsidR="00451777">
                        <w:rPr>
                          <w:rFonts w:ascii="BIZ UDPゴシック" w:eastAsia="BIZ UDPゴシック" w:hAnsi="BIZ UDPゴシック" w:hint="eastAsia"/>
                          <w:sz w:val="22"/>
                        </w:rPr>
                        <w:t>し、令和８年度３月に「第２</w:t>
                      </w:r>
                      <w:r w:rsidR="00025110">
                        <w:rPr>
                          <w:rFonts w:ascii="BIZ UDPゴシック" w:eastAsia="BIZ UDPゴシック" w:hAnsi="BIZ UDPゴシック" w:hint="eastAsia"/>
                          <w:sz w:val="22"/>
                        </w:rPr>
                        <w:t>期</w:t>
                      </w:r>
                      <w:r w:rsidR="00451777" w:rsidRPr="00692A47">
                        <w:rPr>
                          <w:rFonts w:ascii="BIZ UDPゴシック" w:eastAsia="BIZ UDPゴシック" w:hAnsi="BIZ UDPゴシック" w:hint="eastAsia"/>
                          <w:sz w:val="22"/>
                        </w:rPr>
                        <w:t>大阪府視覚障がい者等の読書環境の整備の推進に関する計画</w:t>
                      </w:r>
                      <w:r w:rsidR="00451777">
                        <w:rPr>
                          <w:rFonts w:ascii="BIZ UDPゴシック" w:eastAsia="BIZ UDPゴシック" w:hAnsi="BIZ UDPゴシック" w:hint="eastAsia"/>
                          <w:sz w:val="22"/>
                        </w:rPr>
                        <w:t>」を策定</w:t>
                      </w:r>
                      <w:r w:rsidR="00347098" w:rsidRPr="00692A47">
                        <w:rPr>
                          <w:rFonts w:ascii="BIZ UDPゴシック" w:eastAsia="BIZ UDPゴシック" w:hAnsi="BIZ UDPゴシック" w:hint="eastAsia"/>
                          <w:sz w:val="22"/>
                        </w:rPr>
                        <w:t>し</w:t>
                      </w:r>
                      <w:r w:rsidR="005B3AA0" w:rsidRPr="00692A47">
                        <w:rPr>
                          <w:rFonts w:ascii="BIZ UDPゴシック" w:eastAsia="BIZ UDPゴシック" w:hAnsi="BIZ UDPゴシック" w:hint="eastAsia"/>
                          <w:sz w:val="22"/>
                        </w:rPr>
                        <w:t>ました。</w:t>
                      </w:r>
                    </w:p>
                    <w:p w14:paraId="0A1B8227" w14:textId="251C437D" w:rsidR="000549D1" w:rsidRDefault="000549D1" w:rsidP="000549D1">
                      <w:pPr>
                        <w:spacing w:line="440" w:lineRule="exact"/>
                        <w:ind w:leftChars="67" w:left="141" w:firstLine="143"/>
                        <w:jc w:val="left"/>
                        <w:rPr>
                          <w:rFonts w:ascii="BIZ UDPゴシック" w:eastAsia="BIZ UDPゴシック" w:hAnsi="BIZ UDPゴシック"/>
                          <w:sz w:val="22"/>
                        </w:rPr>
                      </w:pPr>
                      <w:r w:rsidRPr="00692A47">
                        <w:rPr>
                          <w:rFonts w:ascii="BIZ UDPゴシック" w:eastAsia="BIZ UDPゴシック" w:hAnsi="BIZ UDPゴシック" w:hint="eastAsia"/>
                          <w:sz w:val="22"/>
                        </w:rPr>
                        <w:t>第５次計画においても、障がいのある子ども一人一人の</w:t>
                      </w:r>
                      <w:r w:rsidRPr="00692A47">
                        <w:rPr>
                          <w:rFonts w:ascii="BIZ UDPゴシック" w:eastAsia="BIZ UDPゴシック" w:hAnsi="BIZ UDPゴシック"/>
                          <w:sz w:val="22"/>
                        </w:rPr>
                        <w:t>状況</w:t>
                      </w:r>
                      <w:r w:rsidRPr="00692A47">
                        <w:rPr>
                          <w:rFonts w:ascii="BIZ UDPゴシック" w:eastAsia="BIZ UDPゴシック" w:hAnsi="BIZ UDPゴシック" w:hint="eastAsia"/>
                          <w:sz w:val="22"/>
                        </w:rPr>
                        <w:t>に応じることができるよう点字図書やデイジー図書、ＬＬブックなどアクセシブルな書籍</w:t>
                      </w:r>
                      <w:r w:rsidRPr="00692A47">
                        <w:rPr>
                          <w:rFonts w:ascii="BIZ UDPゴシック" w:eastAsia="BIZ UDPゴシック" w:hAnsi="BIZ UDPゴシック"/>
                          <w:sz w:val="14"/>
                        </w:rPr>
                        <w:t>*2</w:t>
                      </w:r>
                      <w:r w:rsidR="008C50EA">
                        <w:rPr>
                          <w:rFonts w:ascii="BIZ UDPゴシック" w:eastAsia="BIZ UDPゴシック" w:hAnsi="BIZ UDPゴシック" w:hint="eastAsia"/>
                          <w:sz w:val="14"/>
                        </w:rPr>
                        <w:t>３</w:t>
                      </w:r>
                      <w:r w:rsidRPr="00692A47">
                        <w:rPr>
                          <w:rFonts w:ascii="BIZ UDPゴシック" w:eastAsia="BIZ UDPゴシック" w:hAnsi="BIZ UDPゴシック" w:hint="eastAsia"/>
                          <w:sz w:val="22"/>
                        </w:rPr>
                        <w:t>の整備と、子どもの読書活動に関わる支援者の育成を図ります。</w:t>
                      </w:r>
                    </w:p>
                    <w:p w14:paraId="5C5CBE26" w14:textId="77777777" w:rsidR="000549D1" w:rsidRDefault="000549D1" w:rsidP="000549D1">
                      <w:pPr>
                        <w:spacing w:line="440" w:lineRule="exact"/>
                        <w:ind w:leftChars="67" w:left="141" w:firstLine="143"/>
                        <w:jc w:val="left"/>
                        <w:rPr>
                          <w:rFonts w:ascii="BIZ UDPゴシック" w:eastAsia="BIZ UDPゴシック" w:hAnsi="BIZ UDPゴシック"/>
                          <w:sz w:val="22"/>
                        </w:rPr>
                      </w:pPr>
                      <w:r w:rsidRPr="004B0E01">
                        <w:rPr>
                          <w:rFonts w:ascii="BIZ UDPゴシック" w:eastAsia="BIZ UDPゴシック" w:hAnsi="BIZ UDPゴシック" w:hint="eastAsia"/>
                          <w:sz w:val="22"/>
                        </w:rPr>
                        <w:t>また、府において、日本語指導が必要な児童・生徒数及び言語数は増加傾向にあります。さらに特定分野に特異な才能のある子どもや、相対的貧困状態にあるとされる子ども、また本来大人が担うと想定される家事や家族の世話を日常的に行っている子どもたちの存在も明らかになっています。</w:t>
                      </w:r>
                    </w:p>
                    <w:p w14:paraId="6CF7A98B" w14:textId="77777777" w:rsidR="000549D1" w:rsidRPr="00BF6B5F" w:rsidRDefault="000549D1" w:rsidP="000549D1">
                      <w:pPr>
                        <w:spacing w:line="440" w:lineRule="exact"/>
                        <w:ind w:leftChars="67" w:left="141" w:firstLine="143"/>
                        <w:jc w:val="left"/>
                        <w:rPr>
                          <w:rFonts w:ascii="BIZ UDPゴシック" w:eastAsia="BIZ UDPゴシック" w:hAnsi="BIZ UDPゴシック"/>
                          <w:sz w:val="22"/>
                        </w:rPr>
                      </w:pPr>
                      <w:r w:rsidRPr="00BF6B5F">
                        <w:rPr>
                          <w:rFonts w:ascii="BIZ UDPゴシック" w:eastAsia="BIZ UDPゴシック" w:hAnsi="BIZ UDPゴシック" w:hint="eastAsia"/>
                          <w:sz w:val="22"/>
                        </w:rPr>
                        <w:t>多様な子どもたちを受容し、すべての子どもたちが読書に関心を持ち、豊かな読書活動が行えるように、読書支援が必要な子どもの状況に応じてさまざまな機会や環境を整備します。</w:t>
                      </w:r>
                    </w:p>
                    <w:p w14:paraId="3025DA7D" w14:textId="77777777" w:rsidR="000549D1" w:rsidRPr="000549D1" w:rsidRDefault="000549D1" w:rsidP="003938D1">
                      <w:pPr>
                        <w:spacing w:line="440" w:lineRule="exact"/>
                        <w:ind w:left="142" w:firstLine="142"/>
                        <w:jc w:val="left"/>
                        <w:rPr>
                          <w:rFonts w:ascii="BIZ UDPゴシック" w:eastAsia="BIZ UDPゴシック" w:hAnsi="BIZ UDPゴシック"/>
                          <w:sz w:val="22"/>
                        </w:rPr>
                      </w:pPr>
                    </w:p>
                    <w:p w14:paraId="037FB4D6" w14:textId="77777777" w:rsidR="00F23E28" w:rsidRPr="00F23E28" w:rsidRDefault="00F23E28" w:rsidP="003938D1">
                      <w:pPr>
                        <w:spacing w:line="440" w:lineRule="exact"/>
                        <w:ind w:left="142" w:firstLine="142"/>
                        <w:jc w:val="left"/>
                        <w:rPr>
                          <w:rFonts w:ascii="BIZ UDPゴシック" w:eastAsia="BIZ UDPゴシック" w:hAnsi="BIZ UDPゴシック"/>
                          <w:sz w:val="22"/>
                        </w:rPr>
                      </w:pPr>
                    </w:p>
                  </w:txbxContent>
                </v:textbox>
                <w10:wrap anchorx="margin"/>
              </v:roundrect>
            </w:pict>
          </mc:Fallback>
        </mc:AlternateContent>
      </w:r>
    </w:p>
    <w:p w14:paraId="55FACFC7" w14:textId="31778907" w:rsidR="006E6835" w:rsidRDefault="006E6835" w:rsidP="008B7634">
      <w:pPr>
        <w:rPr>
          <w:rFonts w:ascii="BIZ UDPゴシック" w:eastAsia="BIZ UDPゴシック" w:hAnsi="BIZ UDPゴシック"/>
          <w:sz w:val="22"/>
        </w:rPr>
      </w:pPr>
    </w:p>
    <w:p w14:paraId="700D282A" w14:textId="1BD4A02B" w:rsidR="006E6835" w:rsidRDefault="006E6835" w:rsidP="008B7634">
      <w:pPr>
        <w:rPr>
          <w:rFonts w:ascii="BIZ UDPゴシック" w:eastAsia="BIZ UDPゴシック" w:hAnsi="BIZ UDPゴシック"/>
          <w:sz w:val="22"/>
        </w:rPr>
      </w:pPr>
    </w:p>
    <w:p w14:paraId="53847134" w14:textId="028225F2" w:rsidR="006E6835" w:rsidRPr="00B718B0" w:rsidRDefault="006E6835" w:rsidP="008B7634">
      <w:pPr>
        <w:rPr>
          <w:rFonts w:ascii="BIZ UDPゴシック" w:eastAsia="BIZ UDPゴシック" w:hAnsi="BIZ UDPゴシック"/>
          <w:sz w:val="22"/>
        </w:rPr>
      </w:pPr>
    </w:p>
    <w:p w14:paraId="306AF064" w14:textId="1D94626D" w:rsidR="008B7634" w:rsidRPr="00B718B0" w:rsidRDefault="008B7634" w:rsidP="008B7634">
      <w:pPr>
        <w:rPr>
          <w:rFonts w:ascii="BIZ UDPゴシック" w:eastAsia="BIZ UDPゴシック" w:hAnsi="BIZ UDPゴシック"/>
          <w:sz w:val="22"/>
        </w:rPr>
      </w:pPr>
    </w:p>
    <w:p w14:paraId="1194F77C" w14:textId="0CB46CEB" w:rsidR="008B7634" w:rsidRPr="00B718B0" w:rsidRDefault="008B7634" w:rsidP="008B7634">
      <w:pPr>
        <w:rPr>
          <w:rFonts w:ascii="BIZ UDPゴシック" w:eastAsia="BIZ UDPゴシック" w:hAnsi="BIZ UDPゴシック"/>
          <w:sz w:val="22"/>
        </w:rPr>
      </w:pPr>
    </w:p>
    <w:p w14:paraId="1AE70AA5" w14:textId="2A2D1078" w:rsidR="008B7634" w:rsidRPr="00B718B0" w:rsidRDefault="008B7634" w:rsidP="008B7634">
      <w:pPr>
        <w:rPr>
          <w:rFonts w:ascii="BIZ UDPゴシック" w:eastAsia="BIZ UDPゴシック" w:hAnsi="BIZ UDPゴシック"/>
          <w:sz w:val="22"/>
        </w:rPr>
      </w:pPr>
    </w:p>
    <w:p w14:paraId="2C901111" w14:textId="3B3EBED3" w:rsidR="008B7634" w:rsidRPr="00B718B0" w:rsidRDefault="008B7634" w:rsidP="008B7634">
      <w:pPr>
        <w:rPr>
          <w:rFonts w:ascii="BIZ UDPゴシック" w:eastAsia="BIZ UDPゴシック" w:hAnsi="BIZ UDPゴシック"/>
          <w:sz w:val="22"/>
        </w:rPr>
      </w:pPr>
    </w:p>
    <w:p w14:paraId="2DEB8AB3" w14:textId="65885BAA" w:rsidR="008B7634" w:rsidRPr="00B718B0" w:rsidRDefault="008B7634" w:rsidP="008B7634">
      <w:pPr>
        <w:rPr>
          <w:rFonts w:ascii="BIZ UDPゴシック" w:eastAsia="BIZ UDPゴシック" w:hAnsi="BIZ UDPゴシック"/>
          <w:sz w:val="22"/>
        </w:rPr>
      </w:pPr>
    </w:p>
    <w:p w14:paraId="4034C07B" w14:textId="2D53E63F" w:rsidR="008B7634" w:rsidRPr="00B718B0" w:rsidRDefault="008B7634" w:rsidP="008B7634">
      <w:pPr>
        <w:rPr>
          <w:rFonts w:ascii="BIZ UDPゴシック" w:eastAsia="BIZ UDPゴシック" w:hAnsi="BIZ UDPゴシック"/>
          <w:sz w:val="22"/>
        </w:rPr>
      </w:pPr>
    </w:p>
    <w:p w14:paraId="041E289A" w14:textId="5150C702" w:rsidR="00F7363E" w:rsidRPr="00B718B0" w:rsidRDefault="00F7363E" w:rsidP="008B7634">
      <w:pPr>
        <w:rPr>
          <w:rFonts w:ascii="BIZ UDPゴシック" w:eastAsia="BIZ UDPゴシック" w:hAnsi="BIZ UDPゴシック"/>
          <w:sz w:val="22"/>
        </w:rPr>
      </w:pPr>
    </w:p>
    <w:p w14:paraId="1BA28D84" w14:textId="7CFA380F" w:rsidR="00F7363E" w:rsidRPr="00B718B0" w:rsidRDefault="00F7363E" w:rsidP="008B7634">
      <w:pPr>
        <w:rPr>
          <w:rFonts w:ascii="BIZ UDPゴシック" w:eastAsia="BIZ UDPゴシック" w:hAnsi="BIZ UDPゴシック"/>
          <w:sz w:val="22"/>
        </w:rPr>
      </w:pPr>
    </w:p>
    <w:p w14:paraId="31612090" w14:textId="3E565217" w:rsidR="00F7363E" w:rsidRPr="00B718B0" w:rsidRDefault="00F7363E" w:rsidP="008B7634">
      <w:pPr>
        <w:rPr>
          <w:rFonts w:ascii="BIZ UDPゴシック" w:eastAsia="BIZ UDPゴシック" w:hAnsi="BIZ UDPゴシック"/>
          <w:sz w:val="22"/>
        </w:rPr>
      </w:pPr>
    </w:p>
    <w:p w14:paraId="6BB10C83" w14:textId="7E6784BE" w:rsidR="00F7363E" w:rsidRPr="00B718B0" w:rsidRDefault="00F7363E" w:rsidP="008B7634">
      <w:pPr>
        <w:rPr>
          <w:rFonts w:ascii="BIZ UDPゴシック" w:eastAsia="BIZ UDPゴシック" w:hAnsi="BIZ UDPゴシック"/>
          <w:sz w:val="22"/>
        </w:rPr>
      </w:pPr>
    </w:p>
    <w:p w14:paraId="03014692" w14:textId="7D1B8498" w:rsidR="00F7363E" w:rsidRDefault="00F7363E" w:rsidP="008B7634">
      <w:pPr>
        <w:rPr>
          <w:rFonts w:ascii="BIZ UDPゴシック" w:eastAsia="BIZ UDPゴシック" w:hAnsi="BIZ UDPゴシック"/>
          <w:sz w:val="22"/>
        </w:rPr>
      </w:pPr>
    </w:p>
    <w:p w14:paraId="3CAE79C2" w14:textId="60A7D659" w:rsidR="00C67C28" w:rsidRDefault="00C67C28" w:rsidP="008B7634">
      <w:pPr>
        <w:rPr>
          <w:rFonts w:ascii="BIZ UDPゴシック" w:eastAsia="BIZ UDPゴシック" w:hAnsi="BIZ UDPゴシック"/>
          <w:sz w:val="22"/>
        </w:rPr>
      </w:pPr>
    </w:p>
    <w:p w14:paraId="6A15DB7B" w14:textId="39651764" w:rsidR="00C67C28" w:rsidRDefault="00C67C28" w:rsidP="008B7634">
      <w:pPr>
        <w:rPr>
          <w:rFonts w:ascii="BIZ UDPゴシック" w:eastAsia="BIZ UDPゴシック" w:hAnsi="BIZ UDPゴシック"/>
          <w:sz w:val="22"/>
        </w:rPr>
      </w:pPr>
    </w:p>
    <w:p w14:paraId="6F1CA94B" w14:textId="02F0A1F4" w:rsidR="00C67C28" w:rsidRDefault="00C67C28" w:rsidP="008B7634">
      <w:pPr>
        <w:rPr>
          <w:rFonts w:ascii="BIZ UDPゴシック" w:eastAsia="BIZ UDPゴシック" w:hAnsi="BIZ UDPゴシック"/>
          <w:sz w:val="22"/>
        </w:rPr>
      </w:pPr>
    </w:p>
    <w:p w14:paraId="034A245D" w14:textId="29534F40" w:rsidR="008B7634" w:rsidRDefault="008B7634" w:rsidP="008B7634">
      <w:pPr>
        <w:rPr>
          <w:rFonts w:ascii="BIZ UDPゴシック" w:eastAsia="BIZ UDPゴシック" w:hAnsi="BIZ UDPゴシック"/>
          <w:sz w:val="22"/>
        </w:rPr>
      </w:pPr>
    </w:p>
    <w:p w14:paraId="627FBFA0" w14:textId="0BDE2929" w:rsidR="00B16B92" w:rsidRPr="00B718B0" w:rsidRDefault="00B16B92" w:rsidP="008B7634">
      <w:pPr>
        <w:rPr>
          <w:rFonts w:ascii="BIZ UDPゴシック" w:eastAsia="BIZ UDPゴシック" w:hAnsi="BIZ UDPゴシック"/>
          <w:sz w:val="22"/>
        </w:rPr>
      </w:pPr>
    </w:p>
    <w:p w14:paraId="4E61AD5F" w14:textId="24CDAC8F" w:rsidR="008B7634" w:rsidRPr="00B718B0" w:rsidRDefault="008B7634" w:rsidP="008B7634">
      <w:pPr>
        <w:rPr>
          <w:rFonts w:ascii="BIZ UDPゴシック" w:eastAsia="BIZ UDPゴシック" w:hAnsi="BIZ UDPゴシック"/>
          <w:sz w:val="22"/>
        </w:rPr>
      </w:pPr>
    </w:p>
    <w:p w14:paraId="1444E817" w14:textId="1222191F" w:rsidR="008B7634" w:rsidRPr="00B718B0" w:rsidRDefault="008B7634" w:rsidP="008B7634">
      <w:pPr>
        <w:rPr>
          <w:rFonts w:ascii="BIZ UDPゴシック" w:eastAsia="BIZ UDPゴシック" w:hAnsi="BIZ UDPゴシック"/>
          <w:sz w:val="22"/>
        </w:rPr>
      </w:pPr>
    </w:p>
    <w:p w14:paraId="328864EA" w14:textId="09BC4B25" w:rsidR="008B7634" w:rsidRPr="00B718B0" w:rsidRDefault="00937707"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8304" behindDoc="0" locked="0" layoutInCell="1" allowOverlap="1" wp14:anchorId="34DA34DA" wp14:editId="40E76CD0">
                <wp:simplePos x="0" y="0"/>
                <wp:positionH relativeFrom="margin">
                  <wp:align>right</wp:align>
                </wp:positionH>
                <wp:positionV relativeFrom="paragraph">
                  <wp:posOffset>118745</wp:posOffset>
                </wp:positionV>
                <wp:extent cx="6172200" cy="296545"/>
                <wp:effectExtent l="0" t="0" r="19050" b="27305"/>
                <wp:wrapNone/>
                <wp:docPr id="37" name="テキスト ボックス 37" title="具体的方策"/>
                <wp:cNvGraphicFramePr/>
                <a:graphic xmlns:a="http://schemas.openxmlformats.org/drawingml/2006/main">
                  <a:graphicData uri="http://schemas.microsoft.com/office/word/2010/wordprocessingShape">
                    <wps:wsp>
                      <wps:cNvSpPr txBox="1"/>
                      <wps:spPr>
                        <a:xfrm>
                          <a:off x="0" y="0"/>
                          <a:ext cx="6172200" cy="296545"/>
                        </a:xfrm>
                        <a:prstGeom prst="rect">
                          <a:avLst/>
                        </a:prstGeom>
                        <a:solidFill>
                          <a:sysClr val="window" lastClr="FFFFFF"/>
                        </a:solidFill>
                        <a:ln w="6350">
                          <a:solidFill>
                            <a:prstClr val="black"/>
                          </a:solidFill>
                        </a:ln>
                      </wps:spPr>
                      <wps:txbx>
                        <w:txbxContent>
                          <w:p w14:paraId="003558AF" w14:textId="77777777" w:rsidR="009524BD" w:rsidRPr="00EF5DE5" w:rsidRDefault="009524BD" w:rsidP="008B7634">
                            <w:pPr>
                              <w:spacing w:line="320" w:lineRule="exact"/>
                              <w:jc w:val="center"/>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具　体　的　</w:t>
                            </w:r>
                            <w:r w:rsidRPr="00EF5DE5">
                              <w:rPr>
                                <w:rFonts w:ascii="BIZ UDPゴシック" w:eastAsia="BIZ UDPゴシック" w:hAnsi="BIZ UDPゴシック"/>
                                <w:sz w:val="22"/>
                              </w:rPr>
                              <w:t>方</w:t>
                            </w:r>
                            <w:r w:rsidRPr="00EF5DE5">
                              <w:rPr>
                                <w:rFonts w:ascii="BIZ UDPゴシック" w:eastAsia="BIZ UDPゴシック" w:hAnsi="BIZ UDPゴシック" w:hint="eastAsia"/>
                                <w:sz w:val="22"/>
                              </w:rPr>
                              <w:t xml:space="preserve">　</w:t>
                            </w:r>
                            <w:r w:rsidRPr="00EF5DE5">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34DA" id="テキスト ボックス 37" o:spid="_x0000_s1062" type="#_x0000_t202" alt="タイトル: 具体的方策" style="position:absolute;left:0;text-align:left;margin-left:434.8pt;margin-top:9.35pt;width:486pt;height:23.35pt;z-index:25193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" fillcolor="window" strokeweight=".5pt">
                <v:textbox>
                  <w:txbxContent>
                    <w:p w14:paraId="003558AF" w14:textId="77777777" w:rsidR="009524BD" w:rsidRPr="00EF5DE5" w:rsidRDefault="009524BD" w:rsidP="008B7634">
                      <w:pPr>
                        <w:spacing w:line="320" w:lineRule="exact"/>
                        <w:jc w:val="center"/>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具　体　的　</w:t>
                      </w:r>
                      <w:r w:rsidRPr="00EF5DE5">
                        <w:rPr>
                          <w:rFonts w:ascii="BIZ UDPゴシック" w:eastAsia="BIZ UDPゴシック" w:hAnsi="BIZ UDPゴシック"/>
                          <w:sz w:val="22"/>
                        </w:rPr>
                        <w:t>方</w:t>
                      </w:r>
                      <w:r w:rsidRPr="00EF5DE5">
                        <w:rPr>
                          <w:rFonts w:ascii="BIZ UDPゴシック" w:eastAsia="BIZ UDPゴシック" w:hAnsi="BIZ UDPゴシック" w:hint="eastAsia"/>
                          <w:sz w:val="22"/>
                        </w:rPr>
                        <w:t xml:space="preserve">　</w:t>
                      </w:r>
                      <w:r w:rsidRPr="00EF5DE5">
                        <w:rPr>
                          <w:rFonts w:ascii="BIZ UDPゴシック" w:eastAsia="BIZ UDPゴシック" w:hAnsi="BIZ UDPゴシック"/>
                          <w:sz w:val="22"/>
                        </w:rPr>
                        <w:t>策</w:t>
                      </w:r>
                    </w:p>
                  </w:txbxContent>
                </v:textbox>
                <w10:wrap anchorx="margin"/>
              </v:shape>
            </w:pict>
          </mc:Fallback>
        </mc:AlternateContent>
      </w:r>
    </w:p>
    <w:p w14:paraId="35944571" w14:textId="36D405CD" w:rsidR="008B7634" w:rsidRPr="00B718B0" w:rsidRDefault="00937707"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26016" behindDoc="0" locked="0" layoutInCell="1" allowOverlap="1" wp14:anchorId="1E62E315" wp14:editId="524AAE1D">
                <wp:simplePos x="0" y="0"/>
                <wp:positionH relativeFrom="margin">
                  <wp:align>right</wp:align>
                </wp:positionH>
                <wp:positionV relativeFrom="paragraph">
                  <wp:posOffset>205105</wp:posOffset>
                </wp:positionV>
                <wp:extent cx="6172200" cy="3642360"/>
                <wp:effectExtent l="0" t="0" r="19050" b="15240"/>
                <wp:wrapNone/>
                <wp:docPr id="85" name="テキスト ボックス 85"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6172200" cy="3642360"/>
                        </a:xfrm>
                        <a:prstGeom prst="rect">
                          <a:avLst/>
                        </a:prstGeom>
                        <a:solidFill>
                          <a:sysClr val="window" lastClr="FFFFFF"/>
                        </a:solidFill>
                        <a:ln w="6350">
                          <a:solidFill>
                            <a:prstClr val="black"/>
                          </a:solidFill>
                        </a:ln>
                      </wps:spPr>
                      <wps:txbx>
                        <w:txbxContent>
                          <w:p w14:paraId="43EBAFB8" w14:textId="405F61E7" w:rsidR="002A0379" w:rsidRPr="00EF5DE5" w:rsidRDefault="002A0379" w:rsidP="002A0379">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◆多言語えほんリーフレットの作成と配布</w:t>
                            </w:r>
                          </w:p>
                          <w:p w14:paraId="1493A03F" w14:textId="5FA529DA" w:rsidR="00EF5DE5" w:rsidRDefault="002A0379" w:rsidP="00EF5DE5">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w:t>
                            </w:r>
                            <w:r w:rsidR="00EF5DE5">
                              <w:rPr>
                                <w:rFonts w:ascii="BIZ UDPゴシック" w:eastAsia="BIZ UDPゴシック" w:hAnsi="BIZ UDPゴシック" w:hint="eastAsia"/>
                                <w:sz w:val="22"/>
                              </w:rPr>
                              <w:t xml:space="preserve">　</w:t>
                            </w:r>
                            <w:r w:rsidRPr="00EF5DE5">
                              <w:rPr>
                                <w:rFonts w:ascii="BIZ UDPゴシック" w:eastAsia="BIZ UDPゴシック" w:hAnsi="BIZ UDPゴシック" w:hint="eastAsia"/>
                                <w:sz w:val="22"/>
                              </w:rPr>
                              <w:t>・おすすめの絵本や絵本の楽しみ方を外国語（</w:t>
                            </w:r>
                            <w:r w:rsidR="004F7641">
                              <w:rPr>
                                <w:rFonts w:ascii="BIZ UDPゴシック" w:eastAsia="BIZ UDPゴシック" w:hAnsi="BIZ UDPゴシック" w:hint="eastAsia"/>
                                <w:sz w:val="22"/>
                              </w:rPr>
                              <w:t>１０</w:t>
                            </w:r>
                            <w:r w:rsidRPr="00EF5DE5">
                              <w:rPr>
                                <w:rFonts w:ascii="BIZ UDPゴシック" w:eastAsia="BIZ UDPゴシック" w:hAnsi="BIZ UDPゴシック" w:hint="eastAsia"/>
                                <w:sz w:val="22"/>
                              </w:rPr>
                              <w:t>言語）で紹介するリーフレットを印刷し、</w:t>
                            </w:r>
                          </w:p>
                          <w:p w14:paraId="4537181E" w14:textId="7628D182" w:rsidR="00EF5DE5" w:rsidRDefault="002A0379" w:rsidP="00A6353E">
                            <w:pPr>
                              <w:ind w:leftChars="200" w:left="4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大阪府内の各市町村に配布　　</w:t>
                            </w:r>
                          </w:p>
                          <w:p w14:paraId="16FA5806" w14:textId="77777777" w:rsidR="00A6353E" w:rsidRDefault="00A6353E" w:rsidP="00A6353E">
                            <w:pPr>
                              <w:ind w:leftChars="200" w:left="420"/>
                              <w:jc w:val="left"/>
                              <w:rPr>
                                <w:rFonts w:ascii="BIZ UDPゴシック" w:eastAsia="BIZ UDPゴシック" w:hAnsi="BIZ UDPゴシック"/>
                                <w:sz w:val="22"/>
                              </w:rPr>
                            </w:pPr>
                          </w:p>
                          <w:p w14:paraId="7E468148" w14:textId="409C3F59" w:rsidR="002A0379" w:rsidRPr="00EF5DE5" w:rsidRDefault="002A0379" w:rsidP="002A0379">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◆「多言語えほんのひろば」セットの貸出</w:t>
                            </w:r>
                          </w:p>
                          <w:p w14:paraId="31722112" w14:textId="4E260643" w:rsidR="002A0379" w:rsidRPr="00EF5DE5" w:rsidRDefault="002A0379" w:rsidP="00EF5DE5">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・「多言語えほんのひろば」を実施してもらうためのさまざまな絵本や面展台、ジョイントマット等</w:t>
                            </w:r>
                            <w:r w:rsidR="00EF5DE5">
                              <w:rPr>
                                <w:rFonts w:ascii="BIZ UDPゴシック" w:eastAsia="BIZ UDPゴシック" w:hAnsi="BIZ UDPゴシック" w:hint="eastAsia"/>
                                <w:sz w:val="22"/>
                              </w:rPr>
                              <w:t>の</w:t>
                            </w:r>
                            <w:r w:rsidRPr="00EF5DE5">
                              <w:rPr>
                                <w:rFonts w:ascii="BIZ UDPゴシック" w:eastAsia="BIZ UDPゴシック" w:hAnsi="BIZ UDPゴシック" w:hint="eastAsia"/>
                                <w:sz w:val="22"/>
                              </w:rPr>
                              <w:t xml:space="preserve">貸出の実施　　</w:t>
                            </w:r>
                            <w:r w:rsidRPr="00F11F96">
                              <w:rPr>
                                <w:rFonts w:ascii="BIZ UDPゴシック" w:eastAsia="BIZ UDPゴシック" w:hAnsi="BIZ UDPゴシック" w:hint="eastAsia"/>
                                <w:sz w:val="18"/>
                                <w:szCs w:val="18"/>
                              </w:rPr>
                              <w:t>[https://www.pref.osaka.lg.jp/o180090/chikikyoiku/osakapageone/ehonhiroba.html]</w:t>
                            </w:r>
                          </w:p>
                          <w:p w14:paraId="6F356334" w14:textId="3B93A12D" w:rsidR="00EF5DE5" w:rsidRDefault="00EF5DE5" w:rsidP="008B7634">
                            <w:pPr>
                              <w:spacing w:line="440" w:lineRule="exact"/>
                              <w:jc w:val="left"/>
                              <w:rPr>
                                <w:rFonts w:ascii="BIZ UDPゴシック" w:eastAsia="BIZ UDPゴシック" w:hAnsi="BIZ UDPゴシック"/>
                                <w:sz w:val="22"/>
                              </w:rPr>
                            </w:pPr>
                          </w:p>
                          <w:p w14:paraId="299B2260" w14:textId="77777777" w:rsidR="00F11F96" w:rsidRDefault="00F11F96" w:rsidP="008B7634">
                            <w:pPr>
                              <w:spacing w:line="440" w:lineRule="exact"/>
                              <w:jc w:val="left"/>
                              <w:rPr>
                                <w:rFonts w:ascii="BIZ UDPゴシック" w:eastAsia="BIZ UDPゴシック" w:hAnsi="BIZ UDPゴシック"/>
                                <w:sz w:val="22"/>
                              </w:rPr>
                            </w:pPr>
                          </w:p>
                          <w:p w14:paraId="72971CC4" w14:textId="6DA5081E" w:rsidR="009524BD" w:rsidRPr="00EF5DE5" w:rsidRDefault="009524BD" w:rsidP="008B7634">
                            <w:pPr>
                              <w:spacing w:line="440" w:lineRule="exact"/>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◆府立中央</w:t>
                            </w:r>
                            <w:r w:rsidRPr="00EF5DE5">
                              <w:rPr>
                                <w:rFonts w:ascii="BIZ UDPゴシック" w:eastAsia="BIZ UDPゴシック" w:hAnsi="BIZ UDPゴシック"/>
                                <w:sz w:val="22"/>
                              </w:rPr>
                              <w:t>図書館における子ども</w:t>
                            </w:r>
                            <w:r w:rsidRPr="00EF5DE5">
                              <w:rPr>
                                <w:rFonts w:ascii="BIZ UDPゴシック" w:eastAsia="BIZ UDPゴシック" w:hAnsi="BIZ UDPゴシック" w:hint="eastAsia"/>
                                <w:sz w:val="22"/>
                              </w:rPr>
                              <w:t>向けの点字図書</w:t>
                            </w:r>
                            <w:r w:rsidRPr="00EF5DE5">
                              <w:rPr>
                                <w:rFonts w:ascii="BIZ UDPゴシック" w:eastAsia="BIZ UDPゴシック" w:hAnsi="BIZ UDPゴシック"/>
                                <w:sz w:val="22"/>
                              </w:rPr>
                              <w:t>、</w:t>
                            </w:r>
                            <w:r w:rsidRPr="00EF5DE5">
                              <w:rPr>
                                <w:rFonts w:ascii="BIZ UDPゴシック" w:eastAsia="BIZ UDPゴシック" w:hAnsi="BIZ UDPゴシック" w:hint="eastAsia"/>
                                <w:sz w:val="22"/>
                              </w:rPr>
                              <w:t>デイジー</w:t>
                            </w:r>
                            <w:r w:rsidRPr="00EF5DE5">
                              <w:rPr>
                                <w:rFonts w:ascii="BIZ UDPゴシック" w:eastAsia="BIZ UDPゴシック" w:hAnsi="BIZ UDPゴシック"/>
                                <w:sz w:val="22"/>
                              </w:rPr>
                              <w:t>図書、ＬＬブック等の充実</w:t>
                            </w:r>
                          </w:p>
                          <w:p w14:paraId="2A3777AF" w14:textId="77777777" w:rsidR="009524BD" w:rsidRPr="00EF5DE5" w:rsidRDefault="009524BD" w:rsidP="008B7634">
                            <w:pPr>
                              <w:ind w:leftChars="100" w:left="210"/>
                              <w:rPr>
                                <w:rFonts w:ascii="BIZ UDPゴシック" w:eastAsia="BIZ UDPゴシック" w:hAnsi="BIZ UDPゴシック"/>
                                <w:sz w:val="22"/>
                              </w:rPr>
                            </w:pPr>
                            <w:r w:rsidRPr="00EF5DE5">
                              <w:rPr>
                                <w:rFonts w:ascii="BIZ UDPゴシック" w:eastAsia="BIZ UDPゴシック" w:hAnsi="BIZ UDPゴシック" w:hint="eastAsia"/>
                                <w:sz w:val="22"/>
                              </w:rPr>
                              <w:t>・点字図書、デイジー図書、ＬＬブック等の</w:t>
                            </w:r>
                            <w:r w:rsidRPr="00EF5DE5">
                              <w:rPr>
                                <w:rFonts w:ascii="BIZ UDPゴシック" w:eastAsia="BIZ UDPゴシック" w:hAnsi="BIZ UDPゴシック"/>
                                <w:sz w:val="22"/>
                              </w:rPr>
                              <w:t>更なる</w:t>
                            </w:r>
                            <w:r w:rsidRPr="00EF5DE5">
                              <w:rPr>
                                <w:rFonts w:ascii="BIZ UDPゴシック" w:eastAsia="BIZ UDPゴシック" w:hAnsi="BIZ UDPゴシック" w:hint="eastAsia"/>
                                <w:sz w:val="22"/>
                              </w:rPr>
                              <w:t>充実</w:t>
                            </w:r>
                          </w:p>
                          <w:p w14:paraId="2CF73098" w14:textId="77777777" w:rsidR="009524BD" w:rsidRPr="00EF5DE5" w:rsidRDefault="009524BD" w:rsidP="008B7634">
                            <w:pPr>
                              <w:spacing w:line="180" w:lineRule="exact"/>
                              <w:rPr>
                                <w:rFonts w:ascii="BIZ UDPゴシック" w:eastAsia="BIZ UDPゴシック" w:hAnsi="BIZ UDPゴシック"/>
                                <w:sz w:val="22"/>
                              </w:rPr>
                            </w:pPr>
                          </w:p>
                          <w:p w14:paraId="220FFDA7" w14:textId="77777777" w:rsidR="009524BD" w:rsidRPr="00EF5DE5" w:rsidRDefault="009524BD" w:rsidP="008B7634">
                            <w:pPr>
                              <w:spacing w:line="440" w:lineRule="exac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中央図書館における多言語</w:t>
                            </w:r>
                            <w:r w:rsidRPr="00EF5DE5">
                              <w:rPr>
                                <w:rFonts w:ascii="BIZ UDPゴシック" w:eastAsia="BIZ UDPゴシック" w:hAnsi="BIZ UDPゴシック" w:hint="eastAsia"/>
                                <w:sz w:val="22"/>
                              </w:rPr>
                              <w:t>で</w:t>
                            </w:r>
                            <w:r w:rsidRPr="00EF5DE5">
                              <w:rPr>
                                <w:rFonts w:ascii="BIZ UDPゴシック" w:eastAsia="BIZ UDPゴシック" w:hAnsi="BIZ UDPゴシック"/>
                                <w:sz w:val="22"/>
                              </w:rPr>
                              <w:t>書かれた絵本の充実や、おはなし会の実施</w:t>
                            </w:r>
                          </w:p>
                          <w:p w14:paraId="5A82BF9D" w14:textId="2E5138FF" w:rsidR="009524BD" w:rsidRPr="00EF5DE5" w:rsidRDefault="009524BD" w:rsidP="008B7634">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・現在</w:t>
                            </w:r>
                            <w:r w:rsidRPr="00EF5DE5">
                              <w:rPr>
                                <w:rFonts w:ascii="BIZ UDPゴシック" w:eastAsia="BIZ UDPゴシック" w:hAnsi="BIZ UDPゴシック"/>
                                <w:sz w:val="22"/>
                              </w:rPr>
                              <w:t>所蔵している</w:t>
                            </w:r>
                            <w:r w:rsidR="004F7641">
                              <w:rPr>
                                <w:rFonts w:ascii="BIZ UDPゴシック" w:eastAsia="BIZ UDPゴシック" w:hAnsi="BIZ UDPゴシック" w:hint="eastAsia"/>
                                <w:sz w:val="22"/>
                              </w:rPr>
                              <w:t>４０</w:t>
                            </w:r>
                            <w:r w:rsidRPr="00EF5DE5">
                              <w:rPr>
                                <w:rFonts w:ascii="BIZ UDPゴシック" w:eastAsia="BIZ UDPゴシック" w:hAnsi="BIZ UDPゴシック" w:hint="eastAsia"/>
                                <w:sz w:val="22"/>
                              </w:rPr>
                              <w:t>数ヶ国の絵本の</w:t>
                            </w:r>
                            <w:r w:rsidRPr="00EF5DE5">
                              <w:rPr>
                                <w:rFonts w:ascii="BIZ UDPゴシック" w:eastAsia="BIZ UDPゴシック" w:hAnsi="BIZ UDPゴシック"/>
                                <w:sz w:val="22"/>
                              </w:rPr>
                              <w:t>更なる充実と</w:t>
                            </w: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それらを活用したお</w:t>
                            </w:r>
                            <w:r w:rsidRPr="00EF5DE5">
                              <w:rPr>
                                <w:rFonts w:ascii="BIZ UDPゴシック" w:eastAsia="BIZ UDPゴシック" w:hAnsi="BIZ UDPゴシック" w:hint="eastAsia"/>
                                <w:sz w:val="22"/>
                              </w:rPr>
                              <w:t>はなし</w:t>
                            </w:r>
                            <w:r w:rsidRPr="00EF5DE5">
                              <w:rPr>
                                <w:rFonts w:ascii="BIZ UDPゴシック" w:eastAsia="BIZ UDPゴシック" w:hAnsi="BIZ UDPゴシック"/>
                                <w:sz w:val="22"/>
                              </w:rPr>
                              <w:t>会の実施</w:t>
                            </w:r>
                          </w:p>
                          <w:p w14:paraId="64FDE2F8" w14:textId="77777777" w:rsidR="009524BD" w:rsidRPr="00EF5DE5" w:rsidRDefault="009524BD" w:rsidP="008B7634">
                            <w:pPr>
                              <w:spacing w:line="180" w:lineRule="exact"/>
                              <w:rPr>
                                <w:rFonts w:ascii="BIZ UDPゴシック" w:eastAsia="BIZ UDPゴシック" w:hAnsi="BIZ UDPゴシック"/>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E315" id="テキスト ボックス 85" o:spid="_x0000_s1063"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4.8pt;margin-top:16.15pt;width:486pt;height:286.8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" fillcolor="window" strokeweight=".5pt">
                <v:textbox>
                  <w:txbxContent>
                    <w:p w14:paraId="43EBAFB8" w14:textId="405F61E7" w:rsidR="002A0379" w:rsidRPr="00EF5DE5" w:rsidRDefault="002A0379" w:rsidP="002A0379">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◆多言語えほんリーフレットの作成と配布</w:t>
                      </w:r>
                    </w:p>
                    <w:p w14:paraId="1493A03F" w14:textId="5FA529DA" w:rsidR="00EF5DE5" w:rsidRDefault="002A0379" w:rsidP="00EF5DE5">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w:t>
                      </w:r>
                      <w:r w:rsidR="00EF5DE5">
                        <w:rPr>
                          <w:rFonts w:ascii="BIZ UDPゴシック" w:eastAsia="BIZ UDPゴシック" w:hAnsi="BIZ UDPゴシック" w:hint="eastAsia"/>
                          <w:sz w:val="22"/>
                        </w:rPr>
                        <w:t xml:space="preserve">　</w:t>
                      </w:r>
                      <w:r w:rsidRPr="00EF5DE5">
                        <w:rPr>
                          <w:rFonts w:ascii="BIZ UDPゴシック" w:eastAsia="BIZ UDPゴシック" w:hAnsi="BIZ UDPゴシック" w:hint="eastAsia"/>
                          <w:sz w:val="22"/>
                        </w:rPr>
                        <w:t>・おすすめの絵本や絵本の楽しみ方を外国語（</w:t>
                      </w:r>
                      <w:r w:rsidR="004F7641">
                        <w:rPr>
                          <w:rFonts w:ascii="BIZ UDPゴシック" w:eastAsia="BIZ UDPゴシック" w:hAnsi="BIZ UDPゴシック" w:hint="eastAsia"/>
                          <w:sz w:val="22"/>
                        </w:rPr>
                        <w:t>１０</w:t>
                      </w:r>
                      <w:r w:rsidRPr="00EF5DE5">
                        <w:rPr>
                          <w:rFonts w:ascii="BIZ UDPゴシック" w:eastAsia="BIZ UDPゴシック" w:hAnsi="BIZ UDPゴシック" w:hint="eastAsia"/>
                          <w:sz w:val="22"/>
                        </w:rPr>
                        <w:t>言語）で紹介するリーフレットを印刷し、</w:t>
                      </w:r>
                    </w:p>
                    <w:p w14:paraId="4537181E" w14:textId="7628D182" w:rsidR="00EF5DE5" w:rsidRDefault="002A0379" w:rsidP="00A6353E">
                      <w:pPr>
                        <w:ind w:leftChars="200" w:left="4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大阪府内の各市町村に配布　　</w:t>
                      </w:r>
                    </w:p>
                    <w:p w14:paraId="16FA5806" w14:textId="77777777" w:rsidR="00A6353E" w:rsidRDefault="00A6353E" w:rsidP="00A6353E">
                      <w:pPr>
                        <w:ind w:leftChars="200" w:left="420"/>
                        <w:jc w:val="left"/>
                        <w:rPr>
                          <w:rFonts w:ascii="BIZ UDPゴシック" w:eastAsia="BIZ UDPゴシック" w:hAnsi="BIZ UDPゴシック"/>
                          <w:sz w:val="22"/>
                        </w:rPr>
                      </w:pPr>
                    </w:p>
                    <w:p w14:paraId="7E468148" w14:textId="409C3F59" w:rsidR="002A0379" w:rsidRPr="00EF5DE5" w:rsidRDefault="002A0379" w:rsidP="002A0379">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◆「多言語えほんのひろば」セットの貸出</w:t>
                      </w:r>
                    </w:p>
                    <w:p w14:paraId="31722112" w14:textId="4E260643" w:rsidR="002A0379" w:rsidRPr="00EF5DE5" w:rsidRDefault="002A0379" w:rsidP="00EF5DE5">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・「多言語えほんのひろば」を実施してもらうためのさまざまな絵本や面展台、ジョイントマット等</w:t>
                      </w:r>
                      <w:r w:rsidR="00EF5DE5">
                        <w:rPr>
                          <w:rFonts w:ascii="BIZ UDPゴシック" w:eastAsia="BIZ UDPゴシック" w:hAnsi="BIZ UDPゴシック" w:hint="eastAsia"/>
                          <w:sz w:val="22"/>
                        </w:rPr>
                        <w:t>の</w:t>
                      </w:r>
                      <w:r w:rsidRPr="00EF5DE5">
                        <w:rPr>
                          <w:rFonts w:ascii="BIZ UDPゴシック" w:eastAsia="BIZ UDPゴシック" w:hAnsi="BIZ UDPゴシック" w:hint="eastAsia"/>
                          <w:sz w:val="22"/>
                        </w:rPr>
                        <w:t xml:space="preserve">貸出の実施　　</w:t>
                      </w:r>
                      <w:r w:rsidRPr="00F11F96">
                        <w:rPr>
                          <w:rFonts w:ascii="BIZ UDPゴシック" w:eastAsia="BIZ UDPゴシック" w:hAnsi="BIZ UDPゴシック" w:hint="eastAsia"/>
                          <w:sz w:val="18"/>
                          <w:szCs w:val="18"/>
                        </w:rPr>
                        <w:t>[https://www.pref.osaka.lg.jp/o180090/chikikyoiku/osakapageone/ehonhiroba.html]</w:t>
                      </w:r>
                    </w:p>
                    <w:p w14:paraId="6F356334" w14:textId="3B93A12D" w:rsidR="00EF5DE5" w:rsidRDefault="00EF5DE5" w:rsidP="008B7634">
                      <w:pPr>
                        <w:spacing w:line="440" w:lineRule="exact"/>
                        <w:jc w:val="left"/>
                        <w:rPr>
                          <w:rFonts w:ascii="BIZ UDPゴシック" w:eastAsia="BIZ UDPゴシック" w:hAnsi="BIZ UDPゴシック"/>
                          <w:sz w:val="22"/>
                        </w:rPr>
                      </w:pPr>
                    </w:p>
                    <w:p w14:paraId="299B2260" w14:textId="77777777" w:rsidR="00F11F96" w:rsidRDefault="00F11F96" w:rsidP="008B7634">
                      <w:pPr>
                        <w:spacing w:line="440" w:lineRule="exact"/>
                        <w:jc w:val="left"/>
                        <w:rPr>
                          <w:rFonts w:ascii="BIZ UDPゴシック" w:eastAsia="BIZ UDPゴシック" w:hAnsi="BIZ UDPゴシック"/>
                          <w:sz w:val="22"/>
                        </w:rPr>
                      </w:pPr>
                    </w:p>
                    <w:p w14:paraId="72971CC4" w14:textId="6DA5081E" w:rsidR="009524BD" w:rsidRPr="00EF5DE5" w:rsidRDefault="009524BD" w:rsidP="008B7634">
                      <w:pPr>
                        <w:spacing w:line="440" w:lineRule="exact"/>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◆府立中央</w:t>
                      </w:r>
                      <w:r w:rsidRPr="00EF5DE5">
                        <w:rPr>
                          <w:rFonts w:ascii="BIZ UDPゴシック" w:eastAsia="BIZ UDPゴシック" w:hAnsi="BIZ UDPゴシック"/>
                          <w:sz w:val="22"/>
                        </w:rPr>
                        <w:t>図書館における子ども</w:t>
                      </w:r>
                      <w:r w:rsidRPr="00EF5DE5">
                        <w:rPr>
                          <w:rFonts w:ascii="BIZ UDPゴシック" w:eastAsia="BIZ UDPゴシック" w:hAnsi="BIZ UDPゴシック" w:hint="eastAsia"/>
                          <w:sz w:val="22"/>
                        </w:rPr>
                        <w:t>向けの点字図書</w:t>
                      </w:r>
                      <w:r w:rsidRPr="00EF5DE5">
                        <w:rPr>
                          <w:rFonts w:ascii="BIZ UDPゴシック" w:eastAsia="BIZ UDPゴシック" w:hAnsi="BIZ UDPゴシック"/>
                          <w:sz w:val="22"/>
                        </w:rPr>
                        <w:t>、</w:t>
                      </w:r>
                      <w:r w:rsidRPr="00EF5DE5">
                        <w:rPr>
                          <w:rFonts w:ascii="BIZ UDPゴシック" w:eastAsia="BIZ UDPゴシック" w:hAnsi="BIZ UDPゴシック" w:hint="eastAsia"/>
                          <w:sz w:val="22"/>
                        </w:rPr>
                        <w:t>デイジー</w:t>
                      </w:r>
                      <w:r w:rsidRPr="00EF5DE5">
                        <w:rPr>
                          <w:rFonts w:ascii="BIZ UDPゴシック" w:eastAsia="BIZ UDPゴシック" w:hAnsi="BIZ UDPゴシック"/>
                          <w:sz w:val="22"/>
                        </w:rPr>
                        <w:t>図書、ＬＬブック等の充実</w:t>
                      </w:r>
                    </w:p>
                    <w:p w14:paraId="2A3777AF" w14:textId="77777777" w:rsidR="009524BD" w:rsidRPr="00EF5DE5" w:rsidRDefault="009524BD" w:rsidP="008B7634">
                      <w:pPr>
                        <w:ind w:leftChars="100" w:left="210"/>
                        <w:rPr>
                          <w:rFonts w:ascii="BIZ UDPゴシック" w:eastAsia="BIZ UDPゴシック" w:hAnsi="BIZ UDPゴシック"/>
                          <w:sz w:val="22"/>
                        </w:rPr>
                      </w:pPr>
                      <w:r w:rsidRPr="00EF5DE5">
                        <w:rPr>
                          <w:rFonts w:ascii="BIZ UDPゴシック" w:eastAsia="BIZ UDPゴシック" w:hAnsi="BIZ UDPゴシック" w:hint="eastAsia"/>
                          <w:sz w:val="22"/>
                        </w:rPr>
                        <w:t>・点字図書、デイジー図書、ＬＬブック等の</w:t>
                      </w:r>
                      <w:r w:rsidRPr="00EF5DE5">
                        <w:rPr>
                          <w:rFonts w:ascii="BIZ UDPゴシック" w:eastAsia="BIZ UDPゴシック" w:hAnsi="BIZ UDPゴシック"/>
                          <w:sz w:val="22"/>
                        </w:rPr>
                        <w:t>更なる</w:t>
                      </w:r>
                      <w:r w:rsidRPr="00EF5DE5">
                        <w:rPr>
                          <w:rFonts w:ascii="BIZ UDPゴシック" w:eastAsia="BIZ UDPゴシック" w:hAnsi="BIZ UDPゴシック" w:hint="eastAsia"/>
                          <w:sz w:val="22"/>
                        </w:rPr>
                        <w:t>充実</w:t>
                      </w:r>
                    </w:p>
                    <w:p w14:paraId="2CF73098" w14:textId="77777777" w:rsidR="009524BD" w:rsidRPr="00EF5DE5" w:rsidRDefault="009524BD" w:rsidP="008B7634">
                      <w:pPr>
                        <w:spacing w:line="180" w:lineRule="exact"/>
                        <w:rPr>
                          <w:rFonts w:ascii="BIZ UDPゴシック" w:eastAsia="BIZ UDPゴシック" w:hAnsi="BIZ UDPゴシック"/>
                          <w:sz w:val="22"/>
                        </w:rPr>
                      </w:pPr>
                    </w:p>
                    <w:p w14:paraId="220FFDA7" w14:textId="77777777" w:rsidR="009524BD" w:rsidRPr="00EF5DE5" w:rsidRDefault="009524BD" w:rsidP="008B7634">
                      <w:pPr>
                        <w:spacing w:line="440" w:lineRule="exac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中央図書館における多言語</w:t>
                      </w:r>
                      <w:r w:rsidRPr="00EF5DE5">
                        <w:rPr>
                          <w:rFonts w:ascii="BIZ UDPゴシック" w:eastAsia="BIZ UDPゴシック" w:hAnsi="BIZ UDPゴシック" w:hint="eastAsia"/>
                          <w:sz w:val="22"/>
                        </w:rPr>
                        <w:t>で</w:t>
                      </w:r>
                      <w:r w:rsidRPr="00EF5DE5">
                        <w:rPr>
                          <w:rFonts w:ascii="BIZ UDPゴシック" w:eastAsia="BIZ UDPゴシック" w:hAnsi="BIZ UDPゴシック"/>
                          <w:sz w:val="22"/>
                        </w:rPr>
                        <w:t>書かれた絵本の充実や、おはなし会の実施</w:t>
                      </w:r>
                    </w:p>
                    <w:p w14:paraId="5A82BF9D" w14:textId="2E5138FF" w:rsidR="009524BD" w:rsidRPr="00EF5DE5" w:rsidRDefault="009524BD" w:rsidP="008B7634">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・現在</w:t>
                      </w:r>
                      <w:r w:rsidRPr="00EF5DE5">
                        <w:rPr>
                          <w:rFonts w:ascii="BIZ UDPゴシック" w:eastAsia="BIZ UDPゴシック" w:hAnsi="BIZ UDPゴシック"/>
                          <w:sz w:val="22"/>
                        </w:rPr>
                        <w:t>所蔵している</w:t>
                      </w:r>
                      <w:r w:rsidR="004F7641">
                        <w:rPr>
                          <w:rFonts w:ascii="BIZ UDPゴシック" w:eastAsia="BIZ UDPゴシック" w:hAnsi="BIZ UDPゴシック" w:hint="eastAsia"/>
                          <w:sz w:val="22"/>
                        </w:rPr>
                        <w:t>４０</w:t>
                      </w:r>
                      <w:r w:rsidRPr="00EF5DE5">
                        <w:rPr>
                          <w:rFonts w:ascii="BIZ UDPゴシック" w:eastAsia="BIZ UDPゴシック" w:hAnsi="BIZ UDPゴシック" w:hint="eastAsia"/>
                          <w:sz w:val="22"/>
                        </w:rPr>
                        <w:t>数ヶ国の絵本の</w:t>
                      </w:r>
                      <w:r w:rsidRPr="00EF5DE5">
                        <w:rPr>
                          <w:rFonts w:ascii="BIZ UDPゴシック" w:eastAsia="BIZ UDPゴシック" w:hAnsi="BIZ UDPゴシック"/>
                          <w:sz w:val="22"/>
                        </w:rPr>
                        <w:t>更なる充実と</w:t>
                      </w: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それらを活用したお</w:t>
                      </w:r>
                      <w:r w:rsidRPr="00EF5DE5">
                        <w:rPr>
                          <w:rFonts w:ascii="BIZ UDPゴシック" w:eastAsia="BIZ UDPゴシック" w:hAnsi="BIZ UDPゴシック" w:hint="eastAsia"/>
                          <w:sz w:val="22"/>
                        </w:rPr>
                        <w:t>はなし</w:t>
                      </w:r>
                      <w:r w:rsidRPr="00EF5DE5">
                        <w:rPr>
                          <w:rFonts w:ascii="BIZ UDPゴシック" w:eastAsia="BIZ UDPゴシック" w:hAnsi="BIZ UDPゴシック"/>
                          <w:sz w:val="22"/>
                        </w:rPr>
                        <w:t>会の実施</w:t>
                      </w:r>
                    </w:p>
                    <w:p w14:paraId="64FDE2F8" w14:textId="77777777" w:rsidR="009524BD" w:rsidRPr="00EF5DE5" w:rsidRDefault="009524BD" w:rsidP="008B7634">
                      <w:pPr>
                        <w:spacing w:line="180" w:lineRule="exact"/>
                        <w:rPr>
                          <w:rFonts w:ascii="BIZ UDPゴシック" w:eastAsia="BIZ UDPゴシック" w:hAnsi="BIZ UDPゴシック"/>
                          <w:b/>
                          <w:sz w:val="22"/>
                        </w:rPr>
                      </w:pPr>
                    </w:p>
                  </w:txbxContent>
                </v:textbox>
                <w10:wrap anchorx="margin"/>
              </v:shape>
            </w:pict>
          </mc:Fallback>
        </mc:AlternateContent>
      </w:r>
    </w:p>
    <w:p w14:paraId="1438D120" w14:textId="79A0E438" w:rsidR="008B7634" w:rsidRPr="00B718B0" w:rsidRDefault="008B7634" w:rsidP="008B7634">
      <w:pPr>
        <w:rPr>
          <w:rFonts w:ascii="BIZ UDPゴシック" w:eastAsia="BIZ UDPゴシック" w:hAnsi="BIZ UDPゴシック"/>
          <w:sz w:val="22"/>
        </w:rPr>
      </w:pPr>
    </w:p>
    <w:p w14:paraId="62BB80A1" w14:textId="751A825E" w:rsidR="008B7634" w:rsidRPr="00B718B0" w:rsidRDefault="008B7634" w:rsidP="008B7634">
      <w:pPr>
        <w:rPr>
          <w:rFonts w:ascii="BIZ UDPゴシック" w:eastAsia="BIZ UDPゴシック" w:hAnsi="BIZ UDPゴシック"/>
          <w:sz w:val="22"/>
        </w:rPr>
      </w:pPr>
    </w:p>
    <w:p w14:paraId="4E428FAE" w14:textId="3C77B641" w:rsidR="008B7634" w:rsidRPr="00B718B0" w:rsidRDefault="008B7634" w:rsidP="008B7634">
      <w:pPr>
        <w:rPr>
          <w:rFonts w:ascii="BIZ UDPゴシック" w:eastAsia="BIZ UDPゴシック" w:hAnsi="BIZ UDPゴシック"/>
          <w:sz w:val="22"/>
        </w:rPr>
      </w:pPr>
    </w:p>
    <w:p w14:paraId="6A8EF554" w14:textId="33C2433E" w:rsidR="008B7634" w:rsidRPr="00B718B0" w:rsidRDefault="008B7634" w:rsidP="008B7634">
      <w:pPr>
        <w:rPr>
          <w:rFonts w:ascii="BIZ UDPゴシック" w:eastAsia="BIZ UDPゴシック" w:hAnsi="BIZ UDPゴシック"/>
          <w:sz w:val="22"/>
        </w:rPr>
      </w:pPr>
    </w:p>
    <w:p w14:paraId="09667FAB" w14:textId="739C49CD" w:rsidR="008B7634" w:rsidRPr="00B718B0" w:rsidRDefault="008B7634" w:rsidP="008B7634">
      <w:pPr>
        <w:rPr>
          <w:rFonts w:ascii="BIZ UDPゴシック" w:eastAsia="BIZ UDPゴシック" w:hAnsi="BIZ UDPゴシック"/>
          <w:sz w:val="22"/>
        </w:rPr>
      </w:pPr>
    </w:p>
    <w:p w14:paraId="3C3C8908" w14:textId="51DD8309" w:rsidR="008B7634" w:rsidRPr="00B718B0" w:rsidRDefault="008B7634" w:rsidP="008B7634">
      <w:pPr>
        <w:rPr>
          <w:rFonts w:ascii="BIZ UDPゴシック" w:eastAsia="BIZ UDPゴシック" w:hAnsi="BIZ UDPゴシック"/>
          <w:sz w:val="22"/>
        </w:rPr>
      </w:pPr>
    </w:p>
    <w:p w14:paraId="7961BD70" w14:textId="28446377" w:rsidR="008B7634" w:rsidRPr="00B718B0" w:rsidRDefault="008B7634" w:rsidP="008B7634">
      <w:pPr>
        <w:rPr>
          <w:rFonts w:ascii="BIZ UDPゴシック" w:eastAsia="BIZ UDPゴシック" w:hAnsi="BIZ UDPゴシック"/>
          <w:sz w:val="22"/>
        </w:rPr>
      </w:pPr>
    </w:p>
    <w:p w14:paraId="35AD611B" w14:textId="01A6EC61" w:rsidR="008B7634" w:rsidRPr="00B718B0" w:rsidRDefault="008B7634" w:rsidP="008B7634">
      <w:pPr>
        <w:rPr>
          <w:rFonts w:ascii="BIZ UDPゴシック" w:eastAsia="BIZ UDPゴシック" w:hAnsi="BIZ UDPゴシック"/>
          <w:sz w:val="22"/>
        </w:rPr>
      </w:pPr>
    </w:p>
    <w:p w14:paraId="5773268B" w14:textId="62A8A76B" w:rsidR="008B7634" w:rsidRPr="00B718B0" w:rsidRDefault="00F11F96" w:rsidP="008B7634">
      <w:pPr>
        <w:rPr>
          <w:rFonts w:ascii="BIZ UDPゴシック" w:eastAsia="BIZ UDPゴシック" w:hAnsi="BIZ UDPゴシック"/>
          <w:sz w:val="22"/>
        </w:rPr>
      </w:pPr>
      <w:r>
        <w:rPr>
          <w:noProof/>
        </w:rPr>
        <w:drawing>
          <wp:anchor distT="0" distB="0" distL="114300" distR="114300" simplePos="0" relativeHeight="253129216" behindDoc="0" locked="0" layoutInCell="1" allowOverlap="1" wp14:anchorId="1D63351F" wp14:editId="5BD3FE32">
            <wp:simplePos x="0" y="0"/>
            <wp:positionH relativeFrom="column">
              <wp:posOffset>5318125</wp:posOffset>
            </wp:positionH>
            <wp:positionV relativeFrom="paragraph">
              <wp:posOffset>33655</wp:posOffset>
            </wp:positionV>
            <wp:extent cx="556260" cy="55626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400" t="9865" r="9600" b="10134"/>
                    <a:stretch/>
                  </pic:blipFill>
                  <pic:spPr bwMode="auto">
                    <a:xfrm>
                      <a:off x="0" y="0"/>
                      <a:ext cx="55626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8540" w14:textId="0B724304" w:rsidR="008B7634" w:rsidRPr="00B718B0" w:rsidRDefault="008B7634" w:rsidP="008B7634">
      <w:pPr>
        <w:rPr>
          <w:rFonts w:ascii="BIZ UDPゴシック" w:eastAsia="BIZ UDPゴシック" w:hAnsi="BIZ UDPゴシック"/>
          <w:sz w:val="22"/>
        </w:rPr>
      </w:pPr>
    </w:p>
    <w:p w14:paraId="7DF6D185" w14:textId="19EDB277" w:rsidR="008B7634" w:rsidRPr="00B718B0" w:rsidRDefault="008B7634" w:rsidP="008B7634">
      <w:pPr>
        <w:rPr>
          <w:rFonts w:ascii="BIZ UDPゴシック" w:eastAsia="BIZ UDPゴシック" w:hAnsi="BIZ UDPゴシック"/>
          <w:sz w:val="22"/>
        </w:rPr>
      </w:pPr>
    </w:p>
    <w:p w14:paraId="00D0E377" w14:textId="77777777" w:rsidR="008B7634" w:rsidRPr="00B718B0" w:rsidRDefault="008B7634" w:rsidP="008B7634">
      <w:pPr>
        <w:rPr>
          <w:rFonts w:ascii="BIZ UDPゴシック" w:eastAsia="BIZ UDPゴシック" w:hAnsi="BIZ UDPゴシック"/>
          <w:sz w:val="22"/>
        </w:rPr>
      </w:pPr>
    </w:p>
    <w:p w14:paraId="68B3015A" w14:textId="34F4A71D" w:rsidR="008B7634" w:rsidRPr="00B718B0" w:rsidRDefault="008B7634" w:rsidP="008B7634">
      <w:pPr>
        <w:rPr>
          <w:rFonts w:ascii="BIZ UDPゴシック" w:eastAsia="BIZ UDPゴシック" w:hAnsi="BIZ UDPゴシック"/>
          <w:sz w:val="22"/>
        </w:rPr>
      </w:pPr>
    </w:p>
    <w:p w14:paraId="3647D195" w14:textId="1EB5EABC" w:rsidR="008B7634" w:rsidRPr="00B718B0" w:rsidRDefault="008B7634" w:rsidP="008B7634">
      <w:pPr>
        <w:rPr>
          <w:rFonts w:ascii="BIZ UDPゴシック" w:eastAsia="BIZ UDPゴシック" w:hAnsi="BIZ UDPゴシック"/>
          <w:sz w:val="22"/>
        </w:rPr>
      </w:pPr>
    </w:p>
    <w:p w14:paraId="7C40180B" w14:textId="4DE3590F" w:rsidR="008B7634" w:rsidRPr="00B718B0" w:rsidRDefault="008B7634" w:rsidP="008B7634">
      <w:pPr>
        <w:rPr>
          <w:rFonts w:ascii="BIZ UDPゴシック" w:eastAsia="BIZ UDPゴシック" w:hAnsi="BIZ UDPゴシック"/>
          <w:sz w:val="22"/>
        </w:rPr>
      </w:pPr>
    </w:p>
    <w:p w14:paraId="41E752CF" w14:textId="554EAD57" w:rsidR="008B7634" w:rsidRPr="00B718B0" w:rsidRDefault="008B7634" w:rsidP="008B7634">
      <w:pPr>
        <w:rPr>
          <w:rFonts w:ascii="BIZ UDPゴシック" w:eastAsia="BIZ UDPゴシック" w:hAnsi="BIZ UDPゴシック"/>
          <w:sz w:val="22"/>
        </w:rPr>
      </w:pPr>
    </w:p>
    <w:p w14:paraId="6260AFEE" w14:textId="5910BC69" w:rsidR="008B7634" w:rsidRPr="00B718B0" w:rsidRDefault="008B7634" w:rsidP="008B7634">
      <w:pPr>
        <w:rPr>
          <w:rFonts w:ascii="BIZ UDPゴシック" w:eastAsia="BIZ UDPゴシック" w:hAnsi="BIZ UDPゴシック"/>
          <w:sz w:val="22"/>
        </w:rPr>
      </w:pPr>
    </w:p>
    <w:p w14:paraId="324A2A68" w14:textId="3CB2804E" w:rsidR="008B7634" w:rsidRPr="00B718B0" w:rsidRDefault="008B7634" w:rsidP="008B7634">
      <w:pPr>
        <w:rPr>
          <w:rFonts w:ascii="BIZ UDPゴシック" w:eastAsia="BIZ UDPゴシック" w:hAnsi="BIZ UDPゴシック"/>
          <w:sz w:val="22"/>
        </w:rPr>
      </w:pPr>
    </w:p>
    <w:p w14:paraId="6249B5AA" w14:textId="116E198F" w:rsidR="008B7634" w:rsidRPr="00B718B0" w:rsidRDefault="000549D1"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102592" behindDoc="0" locked="0" layoutInCell="1" allowOverlap="1" wp14:anchorId="47D72CC2" wp14:editId="2C4751B0">
                <wp:simplePos x="0" y="0"/>
                <wp:positionH relativeFrom="margin">
                  <wp:align>right</wp:align>
                </wp:positionH>
                <wp:positionV relativeFrom="paragraph">
                  <wp:posOffset>31115</wp:posOffset>
                </wp:positionV>
                <wp:extent cx="6111240" cy="4328160"/>
                <wp:effectExtent l="0" t="0" r="22860" b="15240"/>
                <wp:wrapNone/>
                <wp:docPr id="118" name="テキスト ボックス 118"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6111240" cy="4328160"/>
                        </a:xfrm>
                        <a:prstGeom prst="rect">
                          <a:avLst/>
                        </a:prstGeom>
                        <a:solidFill>
                          <a:sysClr val="window" lastClr="FFFFFF"/>
                        </a:solidFill>
                        <a:ln w="6350">
                          <a:solidFill>
                            <a:prstClr val="black"/>
                          </a:solidFill>
                        </a:ln>
                      </wps:spPr>
                      <wps:txbx>
                        <w:txbxContent>
                          <w:p w14:paraId="256F915F" w14:textId="77777777" w:rsidR="00937707" w:rsidRPr="00EF5DE5" w:rsidRDefault="00937707" w:rsidP="00937707">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えほんのひろばや読み聞かせなど、支援が必要な子どもの</w:t>
                            </w:r>
                            <w:r w:rsidRPr="00EF5DE5">
                              <w:rPr>
                                <w:rFonts w:ascii="BIZ UDPゴシック" w:eastAsia="BIZ UDPゴシック" w:hAnsi="BIZ UDPゴシック" w:hint="eastAsia"/>
                                <w:sz w:val="22"/>
                              </w:rPr>
                              <w:t>状況</w:t>
                            </w:r>
                            <w:r w:rsidRPr="00EF5DE5">
                              <w:rPr>
                                <w:rFonts w:ascii="BIZ UDPゴシック" w:eastAsia="BIZ UDPゴシック" w:hAnsi="BIZ UDPゴシック"/>
                                <w:sz w:val="22"/>
                              </w:rPr>
                              <w:t>に応じた本との出合</w:t>
                            </w:r>
                            <w:r w:rsidRPr="00EF5DE5">
                              <w:rPr>
                                <w:rFonts w:ascii="BIZ UDPゴシック" w:eastAsia="BIZ UDPゴシック" w:hAnsi="BIZ UDPゴシック" w:hint="eastAsia"/>
                                <w:sz w:val="22"/>
                              </w:rPr>
                              <w:t>いを</w:t>
                            </w:r>
                            <w:r w:rsidRPr="00EF5DE5">
                              <w:rPr>
                                <w:rFonts w:ascii="BIZ UDPゴシック" w:eastAsia="BIZ UDPゴシック" w:hAnsi="BIZ UDPゴシック"/>
                                <w:sz w:val="22"/>
                              </w:rPr>
                              <w:t>提供</w:t>
                            </w:r>
                          </w:p>
                          <w:p w14:paraId="4428BB2F"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えほんのひろばに</w:t>
                            </w:r>
                            <w:r w:rsidRPr="00EF5DE5">
                              <w:rPr>
                                <w:rFonts w:ascii="BIZ UDPゴシック" w:eastAsia="BIZ UDPゴシック" w:hAnsi="BIZ UDPゴシック" w:hint="eastAsia"/>
                                <w:sz w:val="22"/>
                              </w:rPr>
                              <w:t>おける点字図書</w:t>
                            </w:r>
                            <w:r w:rsidRPr="00EF5DE5">
                              <w:rPr>
                                <w:rFonts w:ascii="BIZ UDPゴシック" w:eastAsia="BIZ UDPゴシック" w:hAnsi="BIZ UDPゴシック"/>
                                <w:sz w:val="22"/>
                              </w:rPr>
                              <w:t>や多言語図書</w:t>
                            </w:r>
                            <w:r w:rsidRPr="00EF5DE5">
                              <w:rPr>
                                <w:rFonts w:ascii="BIZ UDPゴシック" w:eastAsia="BIZ UDPゴシック" w:hAnsi="BIZ UDPゴシック" w:hint="eastAsia"/>
                                <w:sz w:val="22"/>
                              </w:rPr>
                              <w:t>の</w:t>
                            </w:r>
                            <w:r w:rsidRPr="00EF5DE5">
                              <w:rPr>
                                <w:rFonts w:ascii="BIZ UDPゴシック" w:eastAsia="BIZ UDPゴシック" w:hAnsi="BIZ UDPゴシック"/>
                                <w:sz w:val="22"/>
                              </w:rPr>
                              <w:t>配架</w:t>
                            </w:r>
                          </w:p>
                          <w:p w14:paraId="69A1D376"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w:t>
                            </w:r>
                            <w:r w:rsidRPr="00EF5DE5">
                              <w:rPr>
                                <w:rFonts w:ascii="BIZ UDPゴシック" w:eastAsia="BIZ UDPゴシック" w:hAnsi="BIZ UDPゴシック" w:hint="eastAsia"/>
                                <w:sz w:val="22"/>
                              </w:rPr>
                              <w:t>館や</w:t>
                            </w:r>
                            <w:r w:rsidRPr="00EF5DE5">
                              <w:rPr>
                                <w:rFonts w:ascii="BIZ UDPゴシック" w:eastAsia="BIZ UDPゴシック" w:hAnsi="BIZ UDPゴシック"/>
                                <w:sz w:val="22"/>
                              </w:rPr>
                              <w:t>支援学校</w:t>
                            </w:r>
                            <w:r w:rsidRPr="00EF5DE5">
                              <w:rPr>
                                <w:rFonts w:ascii="BIZ UDPゴシック" w:eastAsia="BIZ UDPゴシック" w:hAnsi="BIZ UDPゴシック" w:hint="eastAsia"/>
                                <w:sz w:val="22"/>
                              </w:rPr>
                              <w:t>等に</w:t>
                            </w:r>
                            <w:r w:rsidRPr="00EF5DE5">
                              <w:rPr>
                                <w:rFonts w:ascii="BIZ UDPゴシック" w:eastAsia="BIZ UDPゴシック" w:hAnsi="BIZ UDPゴシック"/>
                                <w:sz w:val="22"/>
                              </w:rPr>
                              <w:t>おいて、</w:t>
                            </w:r>
                            <w:r w:rsidRPr="00EF5DE5">
                              <w:rPr>
                                <w:rFonts w:ascii="BIZ UDPゴシック" w:eastAsia="BIZ UDPゴシック" w:hAnsi="BIZ UDPゴシック" w:hint="eastAsia"/>
                                <w:sz w:val="22"/>
                              </w:rPr>
                              <w:t>手話でのおはなし会等を実施</w:t>
                            </w:r>
                          </w:p>
                          <w:p w14:paraId="0F720D29" w14:textId="77777777" w:rsidR="00937707" w:rsidRPr="00937707" w:rsidRDefault="00937707" w:rsidP="000549D1">
                            <w:pPr>
                              <w:ind w:left="220" w:hangingChars="100" w:hanging="220"/>
                              <w:jc w:val="left"/>
                              <w:rPr>
                                <w:rFonts w:ascii="BIZ UDPゴシック" w:eastAsia="BIZ UDPゴシック" w:hAnsi="BIZ UDPゴシック"/>
                                <w:sz w:val="22"/>
                              </w:rPr>
                            </w:pPr>
                          </w:p>
                          <w:p w14:paraId="55CEA584" w14:textId="7509AE56" w:rsidR="000549D1" w:rsidRPr="00EF5DE5" w:rsidRDefault="000549D1" w:rsidP="000549D1">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◆特別貸出用図書セットの充実及び協力貸出の実施</w:t>
                            </w:r>
                          </w:p>
                          <w:p w14:paraId="73B0A4D6" w14:textId="77777777"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・多言語で書かれた本、</w:t>
                            </w:r>
                            <w:r w:rsidRPr="00EF5DE5">
                              <w:rPr>
                                <w:rFonts w:ascii="BIZ UDPゴシック" w:eastAsia="BIZ UDPゴシック" w:hAnsi="BIZ UDPゴシック"/>
                                <w:sz w:val="22"/>
                              </w:rPr>
                              <w:t>誰もが楽しめる文字</w:t>
                            </w:r>
                            <w:r w:rsidRPr="00EF5DE5">
                              <w:rPr>
                                <w:rFonts w:ascii="BIZ UDPゴシック" w:eastAsia="BIZ UDPゴシック" w:hAnsi="BIZ UDPゴシック" w:hint="eastAsia"/>
                                <w:sz w:val="22"/>
                              </w:rPr>
                              <w:t>なし</w:t>
                            </w:r>
                            <w:r w:rsidRPr="00EF5DE5">
                              <w:rPr>
                                <w:rFonts w:ascii="BIZ UDPゴシック" w:eastAsia="BIZ UDPゴシック" w:hAnsi="BIZ UDPゴシック"/>
                                <w:sz w:val="22"/>
                              </w:rPr>
                              <w:t>絵本</w:t>
                            </w:r>
                            <w:r w:rsidRPr="00EF5DE5">
                              <w:rPr>
                                <w:rFonts w:ascii="BIZ UDPゴシック" w:eastAsia="BIZ UDPゴシック" w:hAnsi="BIZ UDPゴシック" w:hint="eastAsia"/>
                                <w:sz w:val="22"/>
                              </w:rPr>
                              <w:t>等の貸出セットを充実し、学校や教育保育</w:t>
                            </w:r>
                          </w:p>
                          <w:p w14:paraId="5AB0AC3D" w14:textId="77777777"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施設、ボランティア等の団体に貸出を実施</w:t>
                            </w:r>
                          </w:p>
                          <w:p w14:paraId="46CC7BCC" w14:textId="77777777" w:rsidR="000549D1" w:rsidRPr="00EF5DE5" w:rsidRDefault="000549D1" w:rsidP="000549D1">
                            <w:pPr>
                              <w:spacing w:line="200" w:lineRule="exact"/>
                              <w:ind w:left="220" w:hangingChars="100" w:hanging="220"/>
                              <w:jc w:val="left"/>
                              <w:rPr>
                                <w:rFonts w:ascii="BIZ UDPゴシック" w:eastAsia="BIZ UDPゴシック" w:hAnsi="BIZ UDPゴシック"/>
                                <w:sz w:val="22"/>
                              </w:rPr>
                            </w:pPr>
                          </w:p>
                          <w:p w14:paraId="2DB62092" w14:textId="77777777" w:rsidR="000549D1" w:rsidRPr="00EF5DE5" w:rsidRDefault="000549D1" w:rsidP="000549D1">
                            <w:pPr>
                              <w:spacing w:line="400" w:lineRule="exact"/>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◆障がい</w:t>
                            </w:r>
                            <w:r w:rsidRPr="00EF5DE5">
                              <w:rPr>
                                <w:rFonts w:ascii="BIZ UDPゴシック" w:eastAsia="BIZ UDPゴシック" w:hAnsi="BIZ UDPゴシック"/>
                                <w:sz w:val="22"/>
                              </w:rPr>
                              <w:t>のある子どもや</w:t>
                            </w:r>
                            <w:r w:rsidRPr="00EF5DE5">
                              <w:rPr>
                                <w:rFonts w:ascii="BIZ UDPゴシック" w:eastAsia="BIZ UDPゴシック" w:hAnsi="BIZ UDPゴシック" w:hint="eastAsia"/>
                                <w:sz w:val="22"/>
                              </w:rPr>
                              <w:t>日本語指導</w:t>
                            </w:r>
                            <w:r w:rsidRPr="00EF5DE5">
                              <w:rPr>
                                <w:rFonts w:ascii="BIZ UDPゴシック" w:eastAsia="BIZ UDPゴシック" w:hAnsi="BIZ UDPゴシック"/>
                                <w:sz w:val="22"/>
                              </w:rPr>
                              <w:t>が必要な子ど</w:t>
                            </w:r>
                            <w:r w:rsidRPr="00EF5DE5">
                              <w:rPr>
                                <w:rFonts w:ascii="BIZ UDPゴシック" w:eastAsia="BIZ UDPゴシック" w:hAnsi="BIZ UDPゴシック" w:hint="eastAsia"/>
                                <w:sz w:val="22"/>
                              </w:rPr>
                              <w:t>も</w:t>
                            </w:r>
                            <w:r w:rsidRPr="00EF5DE5">
                              <w:rPr>
                                <w:rFonts w:ascii="BIZ UDPゴシック" w:eastAsia="BIZ UDPゴシック" w:hAnsi="BIZ UDPゴシック"/>
                                <w:sz w:val="22"/>
                              </w:rPr>
                              <w:t>に対する読み聞かせ</w:t>
                            </w:r>
                            <w:r w:rsidRPr="00EF5DE5">
                              <w:rPr>
                                <w:rFonts w:ascii="BIZ UDPゴシック" w:eastAsia="BIZ UDPゴシック" w:hAnsi="BIZ UDPゴシック" w:hint="eastAsia"/>
                                <w:sz w:val="22"/>
                              </w:rPr>
                              <w:t>活動</w:t>
                            </w:r>
                            <w:r w:rsidRPr="00EF5DE5">
                              <w:rPr>
                                <w:rFonts w:ascii="BIZ UDPゴシック" w:eastAsia="BIZ UDPゴシック" w:hAnsi="BIZ UDPゴシック"/>
                                <w:sz w:val="22"/>
                              </w:rPr>
                              <w:t>の支援</w:t>
                            </w:r>
                          </w:p>
                          <w:p w14:paraId="3F0C4440"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・府の新子育て支援交付金の活用による障がいのある子どもや日本語指導が必要な子どもに</w:t>
                            </w:r>
                          </w:p>
                          <w:p w14:paraId="54A32277" w14:textId="4C00F13F"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対する市町村の読み聞かせ活動の支援</w:t>
                            </w:r>
                          </w:p>
                          <w:p w14:paraId="5B33DA1F" w14:textId="6F43C81A" w:rsidR="000549D1" w:rsidRDefault="000549D1" w:rsidP="000549D1">
                            <w:pPr>
                              <w:rPr>
                                <w:rFonts w:ascii="BIZ UDPゴシック" w:eastAsia="BIZ UDPゴシック" w:hAnsi="BIZ UDPゴシック"/>
                                <w:sz w:val="22"/>
                              </w:rPr>
                            </w:pPr>
                          </w:p>
                          <w:p w14:paraId="61018ABA" w14:textId="77777777" w:rsidR="000549D1" w:rsidRPr="00EF5DE5" w:rsidRDefault="000549D1" w:rsidP="000549D1">
                            <w:pPr>
                              <w:ind w:left="22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◆子どもの読書活動に関わる支援者に対する研修や講演等の実施</w:t>
                            </w:r>
                          </w:p>
                          <w:p w14:paraId="1333DC29"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・支援が必要な子どもの読書活動の現状や課題・方策について、子どもの読書活動に関わる</w:t>
                            </w:r>
                          </w:p>
                          <w:p w14:paraId="4791DB86" w14:textId="77777777" w:rsidR="000549D1" w:rsidRPr="00EF5DE5"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支援者に対する研修や講演等を実施</w:t>
                            </w:r>
                          </w:p>
                          <w:p w14:paraId="419F7A39" w14:textId="77777777" w:rsidR="000549D1" w:rsidRPr="00EF5DE5" w:rsidRDefault="000549D1" w:rsidP="000549D1">
                            <w:pPr>
                              <w:jc w:val="left"/>
                              <w:rPr>
                                <w:rFonts w:ascii="BIZ UDPゴシック" w:eastAsia="BIZ UDPゴシック" w:hAnsi="BIZ UDPゴシック"/>
                                <w:sz w:val="22"/>
                              </w:rPr>
                            </w:pPr>
                          </w:p>
                          <w:p w14:paraId="1E20AEAE" w14:textId="77777777" w:rsidR="000549D1" w:rsidRPr="00EF5DE5" w:rsidRDefault="000549D1" w:rsidP="000549D1">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w:t>
                            </w:r>
                            <w:r w:rsidRPr="00EF5DE5">
                              <w:rPr>
                                <w:rFonts w:ascii="BIZ UDPゴシック" w:eastAsia="BIZ UDPゴシック" w:hAnsi="BIZ UDPゴシック" w:hint="eastAsia"/>
                                <w:sz w:val="22"/>
                              </w:rPr>
                              <w:t>や</w:t>
                            </w:r>
                            <w:r w:rsidRPr="00EF5DE5">
                              <w:rPr>
                                <w:rFonts w:ascii="BIZ UDPゴシック" w:eastAsia="BIZ UDPゴシック" w:hAnsi="BIZ UDPゴシック"/>
                                <w:sz w:val="22"/>
                              </w:rPr>
                              <w:t>その保護者に対するサービス</w:t>
                            </w:r>
                            <w:r>
                              <w:rPr>
                                <w:rFonts w:ascii="BIZ UDPゴシック" w:eastAsia="BIZ UDPゴシック" w:hAnsi="BIZ UDPゴシック" w:hint="eastAsia"/>
                                <w:sz w:val="22"/>
                              </w:rPr>
                              <w:t>を</w:t>
                            </w:r>
                            <w:r w:rsidRPr="00EF5DE5">
                              <w:rPr>
                                <w:rFonts w:ascii="BIZ UDPゴシック" w:eastAsia="BIZ UDPゴシック" w:hAnsi="BIZ UDPゴシック"/>
                                <w:sz w:val="22"/>
                              </w:rPr>
                              <w:t>実施</w:t>
                            </w:r>
                          </w:p>
                          <w:p w14:paraId="66DA181C" w14:textId="15FF9D36"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に困難がある子どもやその保護者に対して、郵送貸出や</w:t>
                            </w:r>
                            <w:r w:rsidRPr="00EF5DE5">
                              <w:rPr>
                                <w:rFonts w:ascii="BIZ UDPゴシック" w:eastAsia="BIZ UDPゴシック" w:hAnsi="BIZ UDPゴシック" w:hint="eastAsia"/>
                                <w:sz w:val="22"/>
                              </w:rPr>
                              <w:t>、アプリケーション</w:t>
                            </w:r>
                            <w:r w:rsidRPr="00EF5DE5">
                              <w:rPr>
                                <w:rFonts w:ascii="BIZ UDPゴシック" w:eastAsia="BIZ UDPゴシック" w:hAnsi="BIZ UDPゴシック"/>
                                <w:sz w:val="14"/>
                                <w:szCs w:val="14"/>
                              </w:rPr>
                              <w:t>*2</w:t>
                            </w:r>
                            <w:r w:rsidR="008C50EA">
                              <w:rPr>
                                <w:rFonts w:ascii="BIZ UDPゴシック" w:eastAsia="BIZ UDPゴシック" w:hAnsi="BIZ UDPゴシック" w:hint="eastAsia"/>
                                <w:sz w:val="14"/>
                                <w:szCs w:val="14"/>
                              </w:rPr>
                              <w:t>４</w:t>
                            </w:r>
                            <w:r w:rsidRPr="00EF5DE5">
                              <w:rPr>
                                <w:rFonts w:ascii="BIZ UDPゴシック" w:eastAsia="BIZ UDPゴシック" w:hAnsi="BIZ UDPゴシック" w:hint="eastAsia"/>
                                <w:sz w:val="22"/>
                              </w:rPr>
                              <w:t>・</w:t>
                            </w:r>
                          </w:p>
                          <w:p w14:paraId="57DBCE46" w14:textId="21EEF1FE"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ソフトを</w:t>
                            </w:r>
                            <w:r w:rsidRPr="00EF5DE5">
                              <w:rPr>
                                <w:rFonts w:ascii="BIZ UDPゴシック" w:eastAsia="BIZ UDPゴシック" w:hAnsi="BIZ UDPゴシック"/>
                                <w:sz w:val="22"/>
                              </w:rPr>
                              <w:t>利用した対面朗読</w:t>
                            </w:r>
                            <w:r w:rsidRPr="00EF5DE5">
                              <w:rPr>
                                <w:rFonts w:ascii="BIZ UDPゴシック" w:eastAsia="BIZ UDPゴシック" w:hAnsi="BIZ UDPゴシック"/>
                                <w:sz w:val="14"/>
                                <w:szCs w:val="14"/>
                              </w:rPr>
                              <w:t>*</w:t>
                            </w:r>
                            <w:r>
                              <w:rPr>
                                <w:rFonts w:ascii="BIZ UDPゴシック" w:eastAsia="BIZ UDPゴシック" w:hAnsi="BIZ UDPゴシック" w:hint="eastAsia"/>
                                <w:sz w:val="14"/>
                                <w:szCs w:val="14"/>
                              </w:rPr>
                              <w:t>２</w:t>
                            </w:r>
                            <w:r w:rsidR="008C50EA">
                              <w:rPr>
                                <w:rFonts w:ascii="BIZ UDPゴシック" w:eastAsia="BIZ UDPゴシック" w:hAnsi="BIZ UDPゴシック" w:hint="eastAsia"/>
                                <w:sz w:val="14"/>
                                <w:szCs w:val="14"/>
                              </w:rPr>
                              <w:t>５</w:t>
                            </w:r>
                            <w:r w:rsidRPr="00EF5DE5">
                              <w:rPr>
                                <w:rFonts w:ascii="BIZ UDPゴシック" w:eastAsia="BIZ UDPゴシック" w:hAnsi="BIZ UDPゴシック" w:hint="eastAsia"/>
                                <w:sz w:val="22"/>
                              </w:rPr>
                              <w:t>サービス</w:t>
                            </w:r>
                            <w:r w:rsidRPr="00EF5DE5">
                              <w:rPr>
                                <w:rFonts w:ascii="BIZ UDPゴシック" w:eastAsia="BIZ UDPゴシック" w:hAnsi="BIZ UDPゴシック"/>
                                <w:sz w:val="22"/>
                              </w:rPr>
                              <w:t>等を実施</w:t>
                            </w:r>
                          </w:p>
                          <w:p w14:paraId="2685470C" w14:textId="77777777" w:rsidR="000549D1" w:rsidRPr="009524BD" w:rsidRDefault="000549D1" w:rsidP="000549D1">
                            <w:pPr>
                              <w:ind w:left="220" w:hangingChars="100" w:hanging="220"/>
                              <w:rPr>
                                <w:rFonts w:ascii="UD デジタル 教科書体 N-R" w:eastAsia="UD デジタル 教科書体 N-R" w:hAnsiTheme="minorEastAsia"/>
                                <w:sz w:val="22"/>
                              </w:rPr>
                            </w:pPr>
                          </w:p>
                          <w:p w14:paraId="16607C6B" w14:textId="77777777" w:rsidR="000549D1" w:rsidRPr="000549D1" w:rsidRDefault="000549D1" w:rsidP="000549D1">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2CC2" id="テキスト ボックス 118" o:spid="_x0000_s1064"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0pt;margin-top:2.45pt;width:481.2pt;height:340.8pt;z-index:25310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" fillcolor="window" strokeweight=".5pt">
                <v:textbox>
                  <w:txbxContent>
                    <w:p w14:paraId="256F915F" w14:textId="77777777" w:rsidR="00937707" w:rsidRPr="00EF5DE5" w:rsidRDefault="00937707" w:rsidP="00937707">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えほんのひろばや読み聞かせなど、支援が必要な子どもの</w:t>
                      </w:r>
                      <w:r w:rsidRPr="00EF5DE5">
                        <w:rPr>
                          <w:rFonts w:ascii="BIZ UDPゴシック" w:eastAsia="BIZ UDPゴシック" w:hAnsi="BIZ UDPゴシック" w:hint="eastAsia"/>
                          <w:sz w:val="22"/>
                        </w:rPr>
                        <w:t>状況</w:t>
                      </w:r>
                      <w:r w:rsidRPr="00EF5DE5">
                        <w:rPr>
                          <w:rFonts w:ascii="BIZ UDPゴシック" w:eastAsia="BIZ UDPゴシック" w:hAnsi="BIZ UDPゴシック"/>
                          <w:sz w:val="22"/>
                        </w:rPr>
                        <w:t>に応じた本との出合</w:t>
                      </w:r>
                      <w:r w:rsidRPr="00EF5DE5">
                        <w:rPr>
                          <w:rFonts w:ascii="BIZ UDPゴシック" w:eastAsia="BIZ UDPゴシック" w:hAnsi="BIZ UDPゴシック" w:hint="eastAsia"/>
                          <w:sz w:val="22"/>
                        </w:rPr>
                        <w:t>いを</w:t>
                      </w:r>
                      <w:r w:rsidRPr="00EF5DE5">
                        <w:rPr>
                          <w:rFonts w:ascii="BIZ UDPゴシック" w:eastAsia="BIZ UDPゴシック" w:hAnsi="BIZ UDPゴシック"/>
                          <w:sz w:val="22"/>
                        </w:rPr>
                        <w:t>提供</w:t>
                      </w:r>
                    </w:p>
                    <w:p w14:paraId="4428BB2F"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えほんのひろばに</w:t>
                      </w:r>
                      <w:r w:rsidRPr="00EF5DE5">
                        <w:rPr>
                          <w:rFonts w:ascii="BIZ UDPゴシック" w:eastAsia="BIZ UDPゴシック" w:hAnsi="BIZ UDPゴシック" w:hint="eastAsia"/>
                          <w:sz w:val="22"/>
                        </w:rPr>
                        <w:t>おける点字図書</w:t>
                      </w:r>
                      <w:r w:rsidRPr="00EF5DE5">
                        <w:rPr>
                          <w:rFonts w:ascii="BIZ UDPゴシック" w:eastAsia="BIZ UDPゴシック" w:hAnsi="BIZ UDPゴシック"/>
                          <w:sz w:val="22"/>
                        </w:rPr>
                        <w:t>や多言語図書</w:t>
                      </w:r>
                      <w:r w:rsidRPr="00EF5DE5">
                        <w:rPr>
                          <w:rFonts w:ascii="BIZ UDPゴシック" w:eastAsia="BIZ UDPゴシック" w:hAnsi="BIZ UDPゴシック" w:hint="eastAsia"/>
                          <w:sz w:val="22"/>
                        </w:rPr>
                        <w:t>の</w:t>
                      </w:r>
                      <w:r w:rsidRPr="00EF5DE5">
                        <w:rPr>
                          <w:rFonts w:ascii="BIZ UDPゴシック" w:eastAsia="BIZ UDPゴシック" w:hAnsi="BIZ UDPゴシック"/>
                          <w:sz w:val="22"/>
                        </w:rPr>
                        <w:t>配架</w:t>
                      </w:r>
                    </w:p>
                    <w:p w14:paraId="69A1D376"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w:t>
                      </w:r>
                      <w:r w:rsidRPr="00EF5DE5">
                        <w:rPr>
                          <w:rFonts w:ascii="BIZ UDPゴシック" w:eastAsia="BIZ UDPゴシック" w:hAnsi="BIZ UDPゴシック" w:hint="eastAsia"/>
                          <w:sz w:val="22"/>
                        </w:rPr>
                        <w:t>館や</w:t>
                      </w:r>
                      <w:r w:rsidRPr="00EF5DE5">
                        <w:rPr>
                          <w:rFonts w:ascii="BIZ UDPゴシック" w:eastAsia="BIZ UDPゴシック" w:hAnsi="BIZ UDPゴシック"/>
                          <w:sz w:val="22"/>
                        </w:rPr>
                        <w:t>支援学校</w:t>
                      </w:r>
                      <w:r w:rsidRPr="00EF5DE5">
                        <w:rPr>
                          <w:rFonts w:ascii="BIZ UDPゴシック" w:eastAsia="BIZ UDPゴシック" w:hAnsi="BIZ UDPゴシック" w:hint="eastAsia"/>
                          <w:sz w:val="22"/>
                        </w:rPr>
                        <w:t>等に</w:t>
                      </w:r>
                      <w:r w:rsidRPr="00EF5DE5">
                        <w:rPr>
                          <w:rFonts w:ascii="BIZ UDPゴシック" w:eastAsia="BIZ UDPゴシック" w:hAnsi="BIZ UDPゴシック"/>
                          <w:sz w:val="22"/>
                        </w:rPr>
                        <w:t>おいて、</w:t>
                      </w:r>
                      <w:r w:rsidRPr="00EF5DE5">
                        <w:rPr>
                          <w:rFonts w:ascii="BIZ UDPゴシック" w:eastAsia="BIZ UDPゴシック" w:hAnsi="BIZ UDPゴシック" w:hint="eastAsia"/>
                          <w:sz w:val="22"/>
                        </w:rPr>
                        <w:t>手話でのおはなし会等を実施</w:t>
                      </w:r>
                    </w:p>
                    <w:p w14:paraId="0F720D29" w14:textId="77777777" w:rsidR="00937707" w:rsidRPr="00937707" w:rsidRDefault="00937707" w:rsidP="000549D1">
                      <w:pPr>
                        <w:ind w:left="220" w:hangingChars="100" w:hanging="220"/>
                        <w:jc w:val="left"/>
                        <w:rPr>
                          <w:rFonts w:ascii="BIZ UDPゴシック" w:eastAsia="BIZ UDPゴシック" w:hAnsi="BIZ UDPゴシック"/>
                          <w:sz w:val="22"/>
                        </w:rPr>
                      </w:pPr>
                    </w:p>
                    <w:p w14:paraId="55CEA584" w14:textId="7509AE56" w:rsidR="000549D1" w:rsidRPr="00EF5DE5" w:rsidRDefault="000549D1" w:rsidP="000549D1">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◆特別貸出用図書セットの充実及び協力貸出の実施</w:t>
                      </w:r>
                    </w:p>
                    <w:p w14:paraId="73B0A4D6" w14:textId="77777777"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・多言語で書かれた本、</w:t>
                      </w:r>
                      <w:r w:rsidRPr="00EF5DE5">
                        <w:rPr>
                          <w:rFonts w:ascii="BIZ UDPゴシック" w:eastAsia="BIZ UDPゴシック" w:hAnsi="BIZ UDPゴシック"/>
                          <w:sz w:val="22"/>
                        </w:rPr>
                        <w:t>誰もが楽しめる文字</w:t>
                      </w:r>
                      <w:r w:rsidRPr="00EF5DE5">
                        <w:rPr>
                          <w:rFonts w:ascii="BIZ UDPゴシック" w:eastAsia="BIZ UDPゴシック" w:hAnsi="BIZ UDPゴシック" w:hint="eastAsia"/>
                          <w:sz w:val="22"/>
                        </w:rPr>
                        <w:t>なし</w:t>
                      </w:r>
                      <w:r w:rsidRPr="00EF5DE5">
                        <w:rPr>
                          <w:rFonts w:ascii="BIZ UDPゴシック" w:eastAsia="BIZ UDPゴシック" w:hAnsi="BIZ UDPゴシック"/>
                          <w:sz w:val="22"/>
                        </w:rPr>
                        <w:t>絵本</w:t>
                      </w:r>
                      <w:r w:rsidRPr="00EF5DE5">
                        <w:rPr>
                          <w:rFonts w:ascii="BIZ UDPゴシック" w:eastAsia="BIZ UDPゴシック" w:hAnsi="BIZ UDPゴシック" w:hint="eastAsia"/>
                          <w:sz w:val="22"/>
                        </w:rPr>
                        <w:t>等の貸出セットを充実し、学校や教育保育</w:t>
                      </w:r>
                    </w:p>
                    <w:p w14:paraId="5AB0AC3D" w14:textId="77777777"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施設、ボランティア等の団体に貸出を実施</w:t>
                      </w:r>
                    </w:p>
                    <w:p w14:paraId="46CC7BCC" w14:textId="77777777" w:rsidR="000549D1" w:rsidRPr="00EF5DE5" w:rsidRDefault="000549D1" w:rsidP="000549D1">
                      <w:pPr>
                        <w:spacing w:line="200" w:lineRule="exact"/>
                        <w:ind w:left="220" w:hangingChars="100" w:hanging="220"/>
                        <w:jc w:val="left"/>
                        <w:rPr>
                          <w:rFonts w:ascii="BIZ UDPゴシック" w:eastAsia="BIZ UDPゴシック" w:hAnsi="BIZ UDPゴシック"/>
                          <w:sz w:val="22"/>
                        </w:rPr>
                      </w:pPr>
                    </w:p>
                    <w:p w14:paraId="2DB62092" w14:textId="77777777" w:rsidR="000549D1" w:rsidRPr="00EF5DE5" w:rsidRDefault="000549D1" w:rsidP="000549D1">
                      <w:pPr>
                        <w:spacing w:line="400" w:lineRule="exact"/>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◆障がい</w:t>
                      </w:r>
                      <w:r w:rsidRPr="00EF5DE5">
                        <w:rPr>
                          <w:rFonts w:ascii="BIZ UDPゴシック" w:eastAsia="BIZ UDPゴシック" w:hAnsi="BIZ UDPゴシック"/>
                          <w:sz w:val="22"/>
                        </w:rPr>
                        <w:t>のある子どもや</w:t>
                      </w:r>
                      <w:r w:rsidRPr="00EF5DE5">
                        <w:rPr>
                          <w:rFonts w:ascii="BIZ UDPゴシック" w:eastAsia="BIZ UDPゴシック" w:hAnsi="BIZ UDPゴシック" w:hint="eastAsia"/>
                          <w:sz w:val="22"/>
                        </w:rPr>
                        <w:t>日本語指導</w:t>
                      </w:r>
                      <w:r w:rsidRPr="00EF5DE5">
                        <w:rPr>
                          <w:rFonts w:ascii="BIZ UDPゴシック" w:eastAsia="BIZ UDPゴシック" w:hAnsi="BIZ UDPゴシック"/>
                          <w:sz w:val="22"/>
                        </w:rPr>
                        <w:t>が必要な子ど</w:t>
                      </w:r>
                      <w:r w:rsidRPr="00EF5DE5">
                        <w:rPr>
                          <w:rFonts w:ascii="BIZ UDPゴシック" w:eastAsia="BIZ UDPゴシック" w:hAnsi="BIZ UDPゴシック" w:hint="eastAsia"/>
                          <w:sz w:val="22"/>
                        </w:rPr>
                        <w:t>も</w:t>
                      </w:r>
                      <w:r w:rsidRPr="00EF5DE5">
                        <w:rPr>
                          <w:rFonts w:ascii="BIZ UDPゴシック" w:eastAsia="BIZ UDPゴシック" w:hAnsi="BIZ UDPゴシック"/>
                          <w:sz w:val="22"/>
                        </w:rPr>
                        <w:t>に対する読み聞かせ</w:t>
                      </w:r>
                      <w:r w:rsidRPr="00EF5DE5">
                        <w:rPr>
                          <w:rFonts w:ascii="BIZ UDPゴシック" w:eastAsia="BIZ UDPゴシック" w:hAnsi="BIZ UDPゴシック" w:hint="eastAsia"/>
                          <w:sz w:val="22"/>
                        </w:rPr>
                        <w:t>活動</w:t>
                      </w:r>
                      <w:r w:rsidRPr="00EF5DE5">
                        <w:rPr>
                          <w:rFonts w:ascii="BIZ UDPゴシック" w:eastAsia="BIZ UDPゴシック" w:hAnsi="BIZ UDPゴシック"/>
                          <w:sz w:val="22"/>
                        </w:rPr>
                        <w:t>の支援</w:t>
                      </w:r>
                    </w:p>
                    <w:p w14:paraId="3F0C4440"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・府の新子育て支援交付金の活用による障がいのある子どもや日本語指導が必要な子どもに</w:t>
                      </w:r>
                    </w:p>
                    <w:p w14:paraId="54A32277" w14:textId="4C00F13F"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対する市町村の読み聞かせ活動の支援</w:t>
                      </w:r>
                    </w:p>
                    <w:p w14:paraId="5B33DA1F" w14:textId="6F43C81A" w:rsidR="000549D1" w:rsidRDefault="000549D1" w:rsidP="000549D1">
                      <w:pPr>
                        <w:rPr>
                          <w:rFonts w:ascii="BIZ UDPゴシック" w:eastAsia="BIZ UDPゴシック" w:hAnsi="BIZ UDPゴシック"/>
                          <w:sz w:val="22"/>
                        </w:rPr>
                      </w:pPr>
                    </w:p>
                    <w:p w14:paraId="61018ABA" w14:textId="77777777" w:rsidR="000549D1" w:rsidRPr="00EF5DE5" w:rsidRDefault="000549D1" w:rsidP="000549D1">
                      <w:pPr>
                        <w:ind w:left="22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◆子どもの読書活動に関わる支援者に対する研修や講演等の実施</w:t>
                      </w:r>
                    </w:p>
                    <w:p w14:paraId="1333DC29"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・支援が必要な子どもの読書活動の現状や課題・方策について、子どもの読書活動に関わる</w:t>
                      </w:r>
                    </w:p>
                    <w:p w14:paraId="4791DB86" w14:textId="77777777" w:rsidR="000549D1" w:rsidRPr="00EF5DE5"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支援者に対する研修や講演等を実施</w:t>
                      </w:r>
                    </w:p>
                    <w:p w14:paraId="419F7A39" w14:textId="77777777" w:rsidR="000549D1" w:rsidRPr="00EF5DE5" w:rsidRDefault="000549D1" w:rsidP="000549D1">
                      <w:pPr>
                        <w:jc w:val="left"/>
                        <w:rPr>
                          <w:rFonts w:ascii="BIZ UDPゴシック" w:eastAsia="BIZ UDPゴシック" w:hAnsi="BIZ UDPゴシック"/>
                          <w:sz w:val="22"/>
                        </w:rPr>
                      </w:pPr>
                    </w:p>
                    <w:p w14:paraId="1E20AEAE" w14:textId="77777777" w:rsidR="000549D1" w:rsidRPr="00EF5DE5" w:rsidRDefault="000549D1" w:rsidP="000549D1">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w:t>
                      </w:r>
                      <w:r w:rsidRPr="00EF5DE5">
                        <w:rPr>
                          <w:rFonts w:ascii="BIZ UDPゴシック" w:eastAsia="BIZ UDPゴシック" w:hAnsi="BIZ UDPゴシック" w:hint="eastAsia"/>
                          <w:sz w:val="22"/>
                        </w:rPr>
                        <w:t>や</w:t>
                      </w:r>
                      <w:r w:rsidRPr="00EF5DE5">
                        <w:rPr>
                          <w:rFonts w:ascii="BIZ UDPゴシック" w:eastAsia="BIZ UDPゴシック" w:hAnsi="BIZ UDPゴシック"/>
                          <w:sz w:val="22"/>
                        </w:rPr>
                        <w:t>その保護者に対するサービス</w:t>
                      </w:r>
                      <w:r>
                        <w:rPr>
                          <w:rFonts w:ascii="BIZ UDPゴシック" w:eastAsia="BIZ UDPゴシック" w:hAnsi="BIZ UDPゴシック" w:hint="eastAsia"/>
                          <w:sz w:val="22"/>
                        </w:rPr>
                        <w:t>を</w:t>
                      </w:r>
                      <w:r w:rsidRPr="00EF5DE5">
                        <w:rPr>
                          <w:rFonts w:ascii="BIZ UDPゴシック" w:eastAsia="BIZ UDPゴシック" w:hAnsi="BIZ UDPゴシック"/>
                          <w:sz w:val="22"/>
                        </w:rPr>
                        <w:t>実施</w:t>
                      </w:r>
                    </w:p>
                    <w:p w14:paraId="66DA181C" w14:textId="15FF9D36"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に困難がある子どもやその保護者に対して、郵送貸出や</w:t>
                      </w:r>
                      <w:r w:rsidRPr="00EF5DE5">
                        <w:rPr>
                          <w:rFonts w:ascii="BIZ UDPゴシック" w:eastAsia="BIZ UDPゴシック" w:hAnsi="BIZ UDPゴシック" w:hint="eastAsia"/>
                          <w:sz w:val="22"/>
                        </w:rPr>
                        <w:t>、アプリケーション</w:t>
                      </w:r>
                      <w:r w:rsidRPr="00EF5DE5">
                        <w:rPr>
                          <w:rFonts w:ascii="BIZ UDPゴシック" w:eastAsia="BIZ UDPゴシック" w:hAnsi="BIZ UDPゴシック"/>
                          <w:sz w:val="14"/>
                          <w:szCs w:val="14"/>
                        </w:rPr>
                        <w:t>*2</w:t>
                      </w:r>
                      <w:r w:rsidR="008C50EA">
                        <w:rPr>
                          <w:rFonts w:ascii="BIZ UDPゴシック" w:eastAsia="BIZ UDPゴシック" w:hAnsi="BIZ UDPゴシック" w:hint="eastAsia"/>
                          <w:sz w:val="14"/>
                          <w:szCs w:val="14"/>
                        </w:rPr>
                        <w:t>４</w:t>
                      </w:r>
                      <w:r w:rsidRPr="00EF5DE5">
                        <w:rPr>
                          <w:rFonts w:ascii="BIZ UDPゴシック" w:eastAsia="BIZ UDPゴシック" w:hAnsi="BIZ UDPゴシック" w:hint="eastAsia"/>
                          <w:sz w:val="22"/>
                        </w:rPr>
                        <w:t>・</w:t>
                      </w:r>
                    </w:p>
                    <w:p w14:paraId="57DBCE46" w14:textId="21EEF1FE"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ソフトを</w:t>
                      </w:r>
                      <w:r w:rsidRPr="00EF5DE5">
                        <w:rPr>
                          <w:rFonts w:ascii="BIZ UDPゴシック" w:eastAsia="BIZ UDPゴシック" w:hAnsi="BIZ UDPゴシック"/>
                          <w:sz w:val="22"/>
                        </w:rPr>
                        <w:t>利用した対面朗読</w:t>
                      </w:r>
                      <w:r w:rsidRPr="00EF5DE5">
                        <w:rPr>
                          <w:rFonts w:ascii="BIZ UDPゴシック" w:eastAsia="BIZ UDPゴシック" w:hAnsi="BIZ UDPゴシック"/>
                          <w:sz w:val="14"/>
                          <w:szCs w:val="14"/>
                        </w:rPr>
                        <w:t>*</w:t>
                      </w:r>
                      <w:r>
                        <w:rPr>
                          <w:rFonts w:ascii="BIZ UDPゴシック" w:eastAsia="BIZ UDPゴシック" w:hAnsi="BIZ UDPゴシック" w:hint="eastAsia"/>
                          <w:sz w:val="14"/>
                          <w:szCs w:val="14"/>
                        </w:rPr>
                        <w:t>２</w:t>
                      </w:r>
                      <w:r w:rsidR="008C50EA">
                        <w:rPr>
                          <w:rFonts w:ascii="BIZ UDPゴシック" w:eastAsia="BIZ UDPゴシック" w:hAnsi="BIZ UDPゴシック" w:hint="eastAsia"/>
                          <w:sz w:val="14"/>
                          <w:szCs w:val="14"/>
                        </w:rPr>
                        <w:t>５</w:t>
                      </w:r>
                      <w:r w:rsidRPr="00EF5DE5">
                        <w:rPr>
                          <w:rFonts w:ascii="BIZ UDPゴシック" w:eastAsia="BIZ UDPゴシック" w:hAnsi="BIZ UDPゴシック" w:hint="eastAsia"/>
                          <w:sz w:val="22"/>
                        </w:rPr>
                        <w:t>サービス</w:t>
                      </w:r>
                      <w:r w:rsidRPr="00EF5DE5">
                        <w:rPr>
                          <w:rFonts w:ascii="BIZ UDPゴシック" w:eastAsia="BIZ UDPゴシック" w:hAnsi="BIZ UDPゴシック"/>
                          <w:sz w:val="22"/>
                        </w:rPr>
                        <w:t>等を実施</w:t>
                      </w:r>
                    </w:p>
                    <w:p w14:paraId="2685470C" w14:textId="77777777" w:rsidR="000549D1" w:rsidRPr="009524BD" w:rsidRDefault="000549D1" w:rsidP="000549D1">
                      <w:pPr>
                        <w:ind w:left="220" w:hangingChars="100" w:hanging="220"/>
                        <w:rPr>
                          <w:rFonts w:ascii="UD デジタル 教科書体 N-R" w:eastAsia="UD デジタル 教科書体 N-R" w:hAnsiTheme="minorEastAsia"/>
                          <w:sz w:val="22"/>
                        </w:rPr>
                      </w:pPr>
                    </w:p>
                    <w:p w14:paraId="16607C6B" w14:textId="77777777" w:rsidR="000549D1" w:rsidRPr="000549D1" w:rsidRDefault="000549D1" w:rsidP="000549D1">
                      <w:pPr>
                        <w:rPr>
                          <w:rFonts w:ascii="BIZ UDPゴシック" w:eastAsia="BIZ UDPゴシック" w:hAnsi="BIZ UDPゴシック"/>
                          <w:sz w:val="22"/>
                        </w:rPr>
                      </w:pPr>
                    </w:p>
                  </w:txbxContent>
                </v:textbox>
                <w10:wrap anchorx="margin"/>
              </v:shape>
            </w:pict>
          </mc:Fallback>
        </mc:AlternateContent>
      </w:r>
    </w:p>
    <w:p w14:paraId="48863F10" w14:textId="77777777" w:rsidR="00F7363E" w:rsidRPr="00B718B0" w:rsidRDefault="00F7363E" w:rsidP="008B7634">
      <w:pPr>
        <w:rPr>
          <w:rFonts w:ascii="BIZ UDPゴシック" w:eastAsia="BIZ UDPゴシック" w:hAnsi="BIZ UDPゴシック"/>
          <w:sz w:val="22"/>
        </w:rPr>
      </w:pPr>
    </w:p>
    <w:p w14:paraId="3FA9CCB9" w14:textId="77777777" w:rsidR="00F7363E" w:rsidRPr="00B718B0" w:rsidRDefault="00F7363E" w:rsidP="008B7634">
      <w:pPr>
        <w:rPr>
          <w:rFonts w:ascii="BIZ UDPゴシック" w:eastAsia="BIZ UDPゴシック" w:hAnsi="BIZ UDPゴシック"/>
          <w:sz w:val="22"/>
        </w:rPr>
      </w:pPr>
    </w:p>
    <w:p w14:paraId="09FB7780" w14:textId="77777777" w:rsidR="00F7363E" w:rsidRPr="00B718B0" w:rsidRDefault="00F7363E" w:rsidP="008B7634">
      <w:pPr>
        <w:rPr>
          <w:rFonts w:ascii="BIZ UDPゴシック" w:eastAsia="BIZ UDPゴシック" w:hAnsi="BIZ UDPゴシック"/>
          <w:sz w:val="22"/>
        </w:rPr>
      </w:pPr>
    </w:p>
    <w:p w14:paraId="79895CB1" w14:textId="77777777" w:rsidR="00F7363E" w:rsidRPr="00B718B0" w:rsidRDefault="00F7363E" w:rsidP="008B7634">
      <w:pPr>
        <w:rPr>
          <w:rFonts w:ascii="BIZ UDPゴシック" w:eastAsia="BIZ UDPゴシック" w:hAnsi="BIZ UDPゴシック"/>
          <w:sz w:val="22"/>
        </w:rPr>
      </w:pPr>
    </w:p>
    <w:p w14:paraId="516CC1DE" w14:textId="77777777" w:rsidR="00F7363E" w:rsidRPr="00B718B0" w:rsidRDefault="00F7363E" w:rsidP="008B7634">
      <w:pPr>
        <w:rPr>
          <w:rFonts w:ascii="BIZ UDPゴシック" w:eastAsia="BIZ UDPゴシック" w:hAnsi="BIZ UDPゴシック"/>
          <w:sz w:val="22"/>
        </w:rPr>
      </w:pPr>
    </w:p>
    <w:p w14:paraId="213727CF" w14:textId="22E15A46" w:rsidR="002A0379" w:rsidRPr="00B718B0" w:rsidRDefault="002A0379" w:rsidP="008B7634">
      <w:pPr>
        <w:rPr>
          <w:rFonts w:ascii="BIZ UDPゴシック" w:eastAsia="BIZ UDPゴシック" w:hAnsi="BIZ UDPゴシック"/>
          <w:sz w:val="22"/>
        </w:rPr>
      </w:pPr>
    </w:p>
    <w:p w14:paraId="60F4C187" w14:textId="357B3453" w:rsidR="002A0379" w:rsidRPr="00B718B0" w:rsidRDefault="002A0379" w:rsidP="008B7634">
      <w:pPr>
        <w:rPr>
          <w:rFonts w:ascii="BIZ UDPゴシック" w:eastAsia="BIZ UDPゴシック" w:hAnsi="BIZ UDPゴシック"/>
          <w:sz w:val="22"/>
        </w:rPr>
      </w:pPr>
    </w:p>
    <w:p w14:paraId="3573C77E" w14:textId="44C3576D" w:rsidR="002A0379" w:rsidRPr="00B718B0" w:rsidRDefault="002A0379" w:rsidP="008B7634">
      <w:pPr>
        <w:rPr>
          <w:rFonts w:ascii="BIZ UDPゴシック" w:eastAsia="BIZ UDPゴシック" w:hAnsi="BIZ UDPゴシック"/>
          <w:sz w:val="22"/>
        </w:rPr>
      </w:pPr>
    </w:p>
    <w:p w14:paraId="14B2D88F" w14:textId="77D8A12D" w:rsidR="002A0379" w:rsidRPr="00B718B0" w:rsidRDefault="002A0379" w:rsidP="008B7634">
      <w:pPr>
        <w:rPr>
          <w:rFonts w:ascii="BIZ UDPゴシック" w:eastAsia="BIZ UDPゴシック" w:hAnsi="BIZ UDPゴシック"/>
          <w:sz w:val="22"/>
        </w:rPr>
      </w:pPr>
    </w:p>
    <w:p w14:paraId="40CB2B73" w14:textId="379938C6" w:rsidR="008B7634" w:rsidRPr="00B718B0" w:rsidRDefault="008B7634" w:rsidP="008B7634">
      <w:pPr>
        <w:rPr>
          <w:rFonts w:ascii="BIZ UDPゴシック" w:eastAsia="BIZ UDPゴシック" w:hAnsi="BIZ UDPゴシック"/>
          <w:sz w:val="22"/>
        </w:rPr>
      </w:pPr>
    </w:p>
    <w:p w14:paraId="4D4EBBCF" w14:textId="5BF44D9F" w:rsidR="008B7634" w:rsidRPr="00B718B0" w:rsidRDefault="008B7634" w:rsidP="008B7634">
      <w:pPr>
        <w:rPr>
          <w:rFonts w:ascii="BIZ UDPゴシック" w:eastAsia="BIZ UDPゴシック" w:hAnsi="BIZ UDPゴシック"/>
          <w:sz w:val="22"/>
        </w:rPr>
      </w:pPr>
    </w:p>
    <w:p w14:paraId="6087D6A7" w14:textId="28A1EB00" w:rsidR="008B7634" w:rsidRPr="00B718B0" w:rsidRDefault="008B7634" w:rsidP="008B7634">
      <w:pPr>
        <w:rPr>
          <w:rFonts w:ascii="BIZ UDPゴシック" w:eastAsia="BIZ UDPゴシック" w:hAnsi="BIZ UDPゴシック"/>
          <w:sz w:val="22"/>
        </w:rPr>
      </w:pPr>
    </w:p>
    <w:p w14:paraId="5642B86E" w14:textId="62035540" w:rsidR="008B7634" w:rsidRDefault="008B7634" w:rsidP="008B7634">
      <w:pPr>
        <w:rPr>
          <w:rFonts w:ascii="BIZ UDPゴシック" w:eastAsia="BIZ UDPゴシック" w:hAnsi="BIZ UDPゴシック"/>
          <w:sz w:val="22"/>
        </w:rPr>
      </w:pPr>
    </w:p>
    <w:p w14:paraId="0B72EA63" w14:textId="77777777" w:rsidR="004B0E01" w:rsidRPr="00B718B0" w:rsidRDefault="004B0E01" w:rsidP="008B7634">
      <w:pPr>
        <w:rPr>
          <w:rFonts w:ascii="BIZ UDPゴシック" w:eastAsia="BIZ UDPゴシック" w:hAnsi="BIZ UDPゴシック"/>
          <w:sz w:val="22"/>
        </w:rPr>
      </w:pPr>
    </w:p>
    <w:p w14:paraId="5A5F03E4" w14:textId="0D668799" w:rsidR="00C67C28" w:rsidRDefault="00C67C28" w:rsidP="006E32DC">
      <w:pPr>
        <w:ind w:leftChars="200" w:left="420"/>
        <w:jc w:val="left"/>
        <w:rPr>
          <w:rFonts w:ascii="BIZ UDPゴシック" w:eastAsia="BIZ UDPゴシック" w:hAnsi="BIZ UDPゴシック"/>
          <w:sz w:val="22"/>
        </w:rPr>
      </w:pPr>
    </w:p>
    <w:p w14:paraId="316CA65D" w14:textId="303716F3" w:rsidR="00937707" w:rsidRDefault="00937707" w:rsidP="006E32DC">
      <w:pPr>
        <w:ind w:leftChars="200" w:left="420"/>
        <w:jc w:val="left"/>
        <w:rPr>
          <w:rFonts w:ascii="BIZ UDPゴシック" w:eastAsia="BIZ UDPゴシック" w:hAnsi="BIZ UDPゴシック"/>
          <w:sz w:val="22"/>
        </w:rPr>
      </w:pPr>
    </w:p>
    <w:p w14:paraId="4C7847F6" w14:textId="3D6D807C" w:rsidR="00937707" w:rsidRDefault="00937707" w:rsidP="006E32DC">
      <w:pPr>
        <w:ind w:leftChars="200" w:left="420"/>
        <w:jc w:val="left"/>
        <w:rPr>
          <w:rFonts w:ascii="BIZ UDPゴシック" w:eastAsia="BIZ UDPゴシック" w:hAnsi="BIZ UDPゴシック"/>
          <w:sz w:val="22"/>
        </w:rPr>
      </w:pPr>
    </w:p>
    <w:p w14:paraId="2CE6DFE7" w14:textId="3027F61A" w:rsidR="00937707" w:rsidRDefault="00937707" w:rsidP="006E32DC">
      <w:pPr>
        <w:ind w:leftChars="200" w:left="420"/>
        <w:jc w:val="left"/>
        <w:rPr>
          <w:rFonts w:ascii="BIZ UDPゴシック" w:eastAsia="BIZ UDPゴシック" w:hAnsi="BIZ UDPゴシック"/>
          <w:sz w:val="22"/>
        </w:rPr>
      </w:pPr>
    </w:p>
    <w:p w14:paraId="18DDF9F9" w14:textId="031DC7B1" w:rsidR="00937707" w:rsidRDefault="00937707" w:rsidP="006E32DC">
      <w:pPr>
        <w:ind w:leftChars="200" w:left="420"/>
        <w:jc w:val="left"/>
        <w:rPr>
          <w:rFonts w:ascii="BIZ UDPゴシック" w:eastAsia="BIZ UDPゴシック" w:hAnsi="BIZ UDPゴシック"/>
          <w:sz w:val="22"/>
        </w:rPr>
      </w:pPr>
    </w:p>
    <w:p w14:paraId="4D9D558B" w14:textId="1C8EB0FD" w:rsidR="00C67C28" w:rsidRDefault="00C67C28" w:rsidP="006E32DC">
      <w:pPr>
        <w:ind w:leftChars="200" w:left="420"/>
        <w:jc w:val="left"/>
        <w:rPr>
          <w:rFonts w:ascii="BIZ UDPゴシック" w:eastAsia="BIZ UDPゴシック" w:hAnsi="BIZ UDPゴシック"/>
          <w:sz w:val="22"/>
        </w:rPr>
      </w:pPr>
    </w:p>
    <w:p w14:paraId="7A0DD46A" w14:textId="4CD17ECE" w:rsidR="00C67C28" w:rsidRDefault="00EF5DE5" w:rsidP="006E32DC">
      <w:pPr>
        <w:ind w:leftChars="200" w:left="420"/>
        <w:jc w:val="left"/>
        <w:rPr>
          <w:rFonts w:ascii="BIZ UDPゴシック" w:eastAsia="BIZ UDPゴシック" w:hAnsi="BIZ UDPゴシック"/>
          <w:sz w:val="22"/>
        </w:rPr>
      </w:pPr>
      <w:r>
        <w:rPr>
          <w:rFonts w:ascii="BIZ UDPゴシック" w:eastAsia="BIZ UDPゴシック" w:hAnsi="BIZ UDPゴシック" w:hint="eastAsia"/>
          <w:sz w:val="22"/>
        </w:rPr>
        <w:t>★</w:t>
      </w:r>
      <w:r w:rsidRPr="00EF5DE5">
        <w:rPr>
          <w:rFonts w:ascii="BIZ UDPゴシック" w:eastAsia="BIZ UDPゴシック" w:hAnsi="BIZ UDPゴシック" w:hint="eastAsia"/>
          <w:sz w:val="22"/>
        </w:rPr>
        <w:t>多言語えほんリーフレット</w:t>
      </w:r>
    </w:p>
    <w:p w14:paraId="6C48E190" w14:textId="6D0C06C8" w:rsidR="006E32DC" w:rsidRPr="006E32DC" w:rsidRDefault="006E32DC" w:rsidP="006E32DC">
      <w:pPr>
        <w:ind w:leftChars="200" w:left="420"/>
        <w:jc w:val="left"/>
        <w:rPr>
          <w:rFonts w:ascii="BIZ UDPゴシック" w:eastAsia="BIZ UDPゴシック" w:hAnsi="BIZ UDPゴシック"/>
          <w:sz w:val="20"/>
          <w:szCs w:val="20"/>
        </w:rPr>
      </w:pPr>
      <w:r w:rsidRPr="006E32DC">
        <w:rPr>
          <w:rFonts w:ascii="BIZ UDPゴシック" w:eastAsia="BIZ UDPゴシック" w:hAnsi="BIZ UDPゴシック" w:hint="eastAsia"/>
          <w:sz w:val="20"/>
          <w:szCs w:val="20"/>
        </w:rPr>
        <w:t>[</w:t>
      </w:r>
      <w:r w:rsidRPr="006E32DC">
        <w:rPr>
          <w:rFonts w:ascii="BIZ UDPゴシック" w:eastAsia="BIZ UDPゴシック" w:hAnsi="BIZ UDPゴシック"/>
          <w:sz w:val="20"/>
          <w:szCs w:val="20"/>
        </w:rPr>
        <w:t>https://www.pref.osaka.lg.jp/o180090/chikikyoiku/tagengo_dokusho/index.html</w:t>
      </w:r>
      <w:r w:rsidRPr="006E32DC">
        <w:rPr>
          <w:rFonts w:ascii="BIZ UDPゴシック" w:eastAsia="BIZ UDPゴシック" w:hAnsi="BIZ UDPゴシック" w:hint="eastAsia"/>
          <w:sz w:val="20"/>
          <w:szCs w:val="20"/>
        </w:rPr>
        <w:t>]</w:t>
      </w:r>
      <w:r w:rsidR="00F11F96" w:rsidRPr="00F11F96">
        <w:t xml:space="preserve"> </w:t>
      </w:r>
    </w:p>
    <w:p w14:paraId="58AA4627" w14:textId="6EF0DAEA" w:rsidR="008B7634" w:rsidRPr="00EF5DE5" w:rsidRDefault="00F11F96" w:rsidP="008B7634">
      <w:pPr>
        <w:rPr>
          <w:rFonts w:ascii="BIZ UDPゴシック" w:eastAsia="BIZ UDPゴシック" w:hAnsi="BIZ UDPゴシック"/>
          <w:sz w:val="22"/>
        </w:rPr>
      </w:pPr>
      <w:r>
        <w:rPr>
          <w:noProof/>
        </w:rPr>
        <w:drawing>
          <wp:anchor distT="0" distB="0" distL="114300" distR="114300" simplePos="0" relativeHeight="253130240" behindDoc="0" locked="0" layoutInCell="1" allowOverlap="1" wp14:anchorId="0B9B7954" wp14:editId="74DFF813">
            <wp:simplePos x="0" y="0"/>
            <wp:positionH relativeFrom="column">
              <wp:posOffset>5584825</wp:posOffset>
            </wp:positionH>
            <wp:positionV relativeFrom="paragraph">
              <wp:posOffset>76835</wp:posOffset>
            </wp:positionV>
            <wp:extent cx="548640" cy="546835"/>
            <wp:effectExtent l="0" t="0" r="3810" b="571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600" t="9600" r="9333" b="9600"/>
                    <a:stretch/>
                  </pic:blipFill>
                  <pic:spPr bwMode="auto">
                    <a:xfrm>
                      <a:off x="0" y="0"/>
                      <a:ext cx="548640" cy="54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9D1" w:rsidRPr="00EF5DE5">
        <w:rPr>
          <w:rFonts w:ascii="BIZ UDPゴシック" w:eastAsia="BIZ UDPゴシック" w:hAnsi="BIZ UDPゴシック"/>
          <w:noProof/>
          <w:sz w:val="22"/>
        </w:rPr>
        <w:drawing>
          <wp:anchor distT="0" distB="0" distL="114300" distR="114300" simplePos="0" relativeHeight="252680704" behindDoc="0" locked="0" layoutInCell="1" allowOverlap="1" wp14:anchorId="65973B8F" wp14:editId="7ACFB4A8">
            <wp:simplePos x="0" y="0"/>
            <wp:positionH relativeFrom="margin">
              <wp:align>center</wp:align>
            </wp:positionH>
            <wp:positionV relativeFrom="paragraph">
              <wp:posOffset>141605</wp:posOffset>
            </wp:positionV>
            <wp:extent cx="2781300" cy="196987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1300" cy="1969874"/>
                    </a:xfrm>
                    <a:prstGeom prst="rect">
                      <a:avLst/>
                    </a:prstGeom>
                  </pic:spPr>
                </pic:pic>
              </a:graphicData>
            </a:graphic>
            <wp14:sizeRelH relativeFrom="page">
              <wp14:pctWidth>0</wp14:pctWidth>
            </wp14:sizeRelH>
            <wp14:sizeRelV relativeFrom="page">
              <wp14:pctHeight>0</wp14:pctHeight>
            </wp14:sizeRelV>
          </wp:anchor>
        </w:drawing>
      </w:r>
      <w:r w:rsidR="000549D1" w:rsidRPr="00EF5DE5">
        <w:rPr>
          <w:rFonts w:ascii="BIZ UDPゴシック" w:eastAsia="BIZ UDPゴシック" w:hAnsi="BIZ UDPゴシック"/>
          <w:noProof/>
          <w:sz w:val="22"/>
        </w:rPr>
        <w:drawing>
          <wp:anchor distT="0" distB="0" distL="114300" distR="114300" simplePos="0" relativeHeight="252679680" behindDoc="0" locked="0" layoutInCell="1" allowOverlap="1" wp14:anchorId="4A702B7A" wp14:editId="002A281A">
            <wp:simplePos x="0" y="0"/>
            <wp:positionH relativeFrom="margin">
              <wp:posOffset>229870</wp:posOffset>
            </wp:positionH>
            <wp:positionV relativeFrom="paragraph">
              <wp:posOffset>118745</wp:posOffset>
            </wp:positionV>
            <wp:extent cx="1414808" cy="2011680"/>
            <wp:effectExtent l="0" t="0" r="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4808" cy="2011680"/>
                    </a:xfrm>
                    <a:prstGeom prst="rect">
                      <a:avLst/>
                    </a:prstGeom>
                  </pic:spPr>
                </pic:pic>
              </a:graphicData>
            </a:graphic>
            <wp14:sizeRelH relativeFrom="page">
              <wp14:pctWidth>0</wp14:pctWidth>
            </wp14:sizeRelH>
            <wp14:sizeRelV relativeFrom="page">
              <wp14:pctHeight>0</wp14:pctHeight>
            </wp14:sizeRelV>
          </wp:anchor>
        </w:drawing>
      </w:r>
    </w:p>
    <w:p w14:paraId="1752191E" w14:textId="76840C17" w:rsidR="008B7634" w:rsidRDefault="008B7634" w:rsidP="00EF5DE5">
      <w:pPr>
        <w:rPr>
          <w:rFonts w:ascii="BIZ UDPゴシック" w:eastAsia="BIZ UDPゴシック" w:hAnsi="BIZ UDPゴシック"/>
          <w:sz w:val="22"/>
        </w:rPr>
      </w:pPr>
    </w:p>
    <w:p w14:paraId="605FABB1" w14:textId="127B2E31" w:rsidR="00EF5DE5" w:rsidRDefault="00EF5DE5" w:rsidP="00EF5DE5">
      <w:pPr>
        <w:rPr>
          <w:rFonts w:ascii="BIZ UDPゴシック" w:eastAsia="BIZ UDPゴシック" w:hAnsi="BIZ UDPゴシック"/>
          <w:sz w:val="22"/>
        </w:rPr>
      </w:pPr>
    </w:p>
    <w:p w14:paraId="31DF9B0B" w14:textId="6345BC53" w:rsidR="00EF5DE5" w:rsidRDefault="00EF5DE5" w:rsidP="00EF5DE5">
      <w:pPr>
        <w:rPr>
          <w:rFonts w:ascii="BIZ UDPゴシック" w:eastAsia="BIZ UDPゴシック" w:hAnsi="BIZ UDPゴシック"/>
          <w:sz w:val="22"/>
        </w:rPr>
      </w:pPr>
    </w:p>
    <w:p w14:paraId="79A6B546" w14:textId="6AA318DF" w:rsidR="00EF5DE5" w:rsidRDefault="00EF5DE5" w:rsidP="00EF5DE5">
      <w:pPr>
        <w:rPr>
          <w:rFonts w:ascii="BIZ UDPゴシック" w:eastAsia="BIZ UDPゴシック" w:hAnsi="BIZ UDPゴシック"/>
          <w:sz w:val="22"/>
        </w:rPr>
      </w:pPr>
    </w:p>
    <w:p w14:paraId="0F2B7C59" w14:textId="5B71367D" w:rsidR="00EF5DE5" w:rsidRDefault="000549D1" w:rsidP="00EF5DE5">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98496" behindDoc="0" locked="0" layoutInCell="1" allowOverlap="1" wp14:anchorId="7CA92CE1" wp14:editId="5A9D4A3D">
                <wp:simplePos x="0" y="0"/>
                <wp:positionH relativeFrom="margin">
                  <wp:posOffset>4678045</wp:posOffset>
                </wp:positionH>
                <wp:positionV relativeFrom="paragraph">
                  <wp:posOffset>187325</wp:posOffset>
                </wp:positionV>
                <wp:extent cx="1874520" cy="2125980"/>
                <wp:effectExtent l="38100" t="400050" r="11430" b="26670"/>
                <wp:wrapNone/>
                <wp:docPr id="113" name="吹き出し: 四角形 113"/>
                <wp:cNvGraphicFramePr/>
                <a:graphic xmlns:a="http://schemas.openxmlformats.org/drawingml/2006/main">
                  <a:graphicData uri="http://schemas.microsoft.com/office/word/2010/wordprocessingShape">
                    <wps:wsp>
                      <wps:cNvSpPr/>
                      <wps:spPr>
                        <a:xfrm>
                          <a:off x="0" y="0"/>
                          <a:ext cx="1874520" cy="2125980"/>
                        </a:xfrm>
                        <a:prstGeom prst="wedgeRectCallout">
                          <a:avLst>
                            <a:gd name="adj1" fmla="val -51732"/>
                            <a:gd name="adj2" fmla="val -68572"/>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1D87C" w14:textId="77777777" w:rsidR="004138A3" w:rsidRDefault="004138A3" w:rsidP="004138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92C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3" o:spid="_x0000_s1065" type="#_x0000_t61" style="position:absolute;left:0;text-align:left;margin-left:368.35pt;margin-top:14.75pt;width:147.6pt;height:167.4pt;z-index:2530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" adj="-374,-4012" filled="f" strokecolor="#002060" strokeweight="2pt">
                <v:textbox>
                  <w:txbxContent>
                    <w:p w14:paraId="0671D87C" w14:textId="77777777" w:rsidR="004138A3" w:rsidRDefault="004138A3" w:rsidP="004138A3">
                      <w:pPr>
                        <w:jc w:val="center"/>
                      </w:pPr>
                    </w:p>
                  </w:txbxContent>
                </v:textbox>
                <w10:wrap anchorx="margin"/>
              </v:shape>
            </w:pict>
          </mc:Fallback>
        </mc:AlternateContent>
      </w:r>
    </w:p>
    <w:p w14:paraId="57F26004" w14:textId="4F0F5EAB" w:rsidR="00EF5DE5" w:rsidRDefault="000549D1" w:rsidP="00EF5DE5">
      <w:pPr>
        <w:rPr>
          <w:rFonts w:ascii="BIZ UDPゴシック" w:eastAsia="BIZ UDPゴシック" w:hAnsi="BIZ UDPゴシック"/>
          <w:sz w:val="22"/>
        </w:rPr>
      </w:pPr>
      <w:r w:rsidRPr="00E32934">
        <w:rPr>
          <w:rFonts w:ascii="BIZ UDPゴシック" w:eastAsia="BIZ UDPゴシック" w:hAnsi="BIZ UDPゴシック"/>
          <w:noProof/>
          <w:sz w:val="22"/>
        </w:rPr>
        <mc:AlternateContent>
          <mc:Choice Requires="wps">
            <w:drawing>
              <wp:anchor distT="45720" distB="45720" distL="114300" distR="114300" simplePos="0" relativeHeight="253047296" behindDoc="0" locked="0" layoutInCell="1" allowOverlap="1" wp14:anchorId="340657FE" wp14:editId="3D6CFCF6">
                <wp:simplePos x="0" y="0"/>
                <wp:positionH relativeFrom="column">
                  <wp:posOffset>4777105</wp:posOffset>
                </wp:positionH>
                <wp:positionV relativeFrom="paragraph">
                  <wp:posOffset>78105</wp:posOffset>
                </wp:positionV>
                <wp:extent cx="1699260" cy="1920240"/>
                <wp:effectExtent l="0" t="0" r="0" b="381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920240"/>
                        </a:xfrm>
                        <a:prstGeom prst="rect">
                          <a:avLst/>
                        </a:prstGeom>
                        <a:solidFill>
                          <a:srgbClr val="FFFFFF"/>
                        </a:solidFill>
                        <a:ln w="9525">
                          <a:noFill/>
                          <a:miter lim="800000"/>
                          <a:headEnd/>
                          <a:tailEnd/>
                        </a:ln>
                      </wps:spPr>
                      <wps:txbx>
                        <w:txbxContent>
                          <w:p w14:paraId="591478BF" w14:textId="2D1490FB" w:rsidR="00E32934" w:rsidRDefault="00E32934" w:rsidP="00E35D34">
                            <w:pPr>
                              <w:rPr>
                                <w:rFonts w:ascii="BIZ UDPゴシック" w:eastAsia="BIZ UDPゴシック" w:hAnsi="BIZ UDPゴシック"/>
                                <w:sz w:val="22"/>
                              </w:rPr>
                            </w:pPr>
                            <w:r>
                              <w:rPr>
                                <w:rFonts w:ascii="BIZ UDPゴシック" w:eastAsia="BIZ UDPゴシック" w:hAnsi="BIZ UDPゴシック" w:hint="eastAsia"/>
                                <w:sz w:val="22"/>
                              </w:rPr>
                              <w:t>１０言語（韓国・朝鮮語、中国語、ベトナム語、フィリピノ語、英語、ネパール語、インドネシア語、ポルトガル語、スペイン語、ヒンディー語）で作成し、大阪府内の市町村に配付しています。</w:t>
                            </w:r>
                          </w:p>
                          <w:p w14:paraId="17FED663" w14:textId="5636D9FD" w:rsidR="00E32934" w:rsidRPr="00E32934" w:rsidRDefault="00E32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657FE" id="テキスト ボックス 2" o:spid="_x0000_s1066" type="#_x0000_t202" style="position:absolute;left:0;text-align:left;margin-left:376.15pt;margin-top:6.15pt;width:133.8pt;height:151.2pt;z-index:25304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" stroked="f">
                <v:textbox>
                  <w:txbxContent>
                    <w:p w14:paraId="591478BF" w14:textId="2D1490FB" w:rsidR="00E32934" w:rsidRDefault="00E32934" w:rsidP="00E35D34">
                      <w:pPr>
                        <w:rPr>
                          <w:rFonts w:ascii="BIZ UDPゴシック" w:eastAsia="BIZ UDPゴシック" w:hAnsi="BIZ UDPゴシック"/>
                          <w:sz w:val="22"/>
                        </w:rPr>
                      </w:pPr>
                      <w:r>
                        <w:rPr>
                          <w:rFonts w:ascii="BIZ UDPゴシック" w:eastAsia="BIZ UDPゴシック" w:hAnsi="BIZ UDPゴシック" w:hint="eastAsia"/>
                          <w:sz w:val="22"/>
                        </w:rPr>
                        <w:t>１０言語（韓国・朝鮮語、中国語、ベトナム語、フィリピノ語、英語、ネパール語、インドネシア語、ポルトガル語、スペイン語、ヒンディー語）で作成し、大阪府内の市町村に配付しています。</w:t>
                      </w:r>
                    </w:p>
                    <w:p w14:paraId="17FED663" w14:textId="5636D9FD" w:rsidR="00E32934" w:rsidRPr="00E32934" w:rsidRDefault="00E32934"/>
                  </w:txbxContent>
                </v:textbox>
                <w10:wrap type="square"/>
              </v:shape>
            </w:pict>
          </mc:Fallback>
        </mc:AlternateContent>
      </w:r>
    </w:p>
    <w:p w14:paraId="1092A3DF" w14:textId="02DF8104" w:rsidR="00EF5DE5" w:rsidRDefault="00EF5DE5" w:rsidP="00EF5DE5">
      <w:pPr>
        <w:rPr>
          <w:rFonts w:ascii="BIZ UDPゴシック" w:eastAsia="BIZ UDPゴシック" w:hAnsi="BIZ UDPゴシック"/>
          <w:sz w:val="22"/>
        </w:rPr>
      </w:pPr>
    </w:p>
    <w:p w14:paraId="3831B289" w14:textId="34671B02" w:rsidR="00EF5DE5" w:rsidRDefault="00EF5DE5" w:rsidP="00EF5DE5">
      <w:pPr>
        <w:rPr>
          <w:rFonts w:ascii="BIZ UDPゴシック" w:eastAsia="BIZ UDPゴシック" w:hAnsi="BIZ UDPゴシック"/>
          <w:sz w:val="22"/>
        </w:rPr>
      </w:pPr>
    </w:p>
    <w:p w14:paraId="08B74A3C" w14:textId="7D59892F" w:rsidR="00EF5DE5" w:rsidRDefault="000549D1" w:rsidP="00EF5DE5">
      <w:pPr>
        <w:rPr>
          <w:rFonts w:ascii="BIZ UDPゴシック" w:eastAsia="BIZ UDPゴシック" w:hAnsi="BIZ UDPゴシック"/>
          <w:sz w:val="22"/>
        </w:rPr>
      </w:pPr>
      <w:r w:rsidRPr="006D20F6">
        <w:rPr>
          <w:rFonts w:ascii="BIZ UDPゴシック" w:eastAsia="BIZ UDPゴシック" w:hAnsi="BIZ UDPゴシック"/>
          <w:noProof/>
          <w:sz w:val="22"/>
        </w:rPr>
        <w:drawing>
          <wp:anchor distT="0" distB="0" distL="114300" distR="114300" simplePos="0" relativeHeight="252682752" behindDoc="0" locked="0" layoutInCell="1" allowOverlap="1" wp14:anchorId="55738F60" wp14:editId="191E6F70">
            <wp:simplePos x="0" y="0"/>
            <wp:positionH relativeFrom="margin">
              <wp:posOffset>1767840</wp:posOffset>
            </wp:positionH>
            <wp:positionV relativeFrom="paragraph">
              <wp:posOffset>222250</wp:posOffset>
            </wp:positionV>
            <wp:extent cx="2773680" cy="1985010"/>
            <wp:effectExtent l="0" t="0" r="762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3680" cy="1985010"/>
                    </a:xfrm>
                    <a:prstGeom prst="rect">
                      <a:avLst/>
                    </a:prstGeom>
                  </pic:spPr>
                </pic:pic>
              </a:graphicData>
            </a:graphic>
            <wp14:sizeRelH relativeFrom="page">
              <wp14:pctWidth>0</wp14:pctWidth>
            </wp14:sizeRelH>
            <wp14:sizeRelV relativeFrom="page">
              <wp14:pctHeight>0</wp14:pctHeight>
            </wp14:sizeRelV>
          </wp:anchor>
        </w:drawing>
      </w:r>
    </w:p>
    <w:p w14:paraId="75E7BC2C" w14:textId="43BF4289" w:rsidR="00EF5DE5" w:rsidRDefault="000549D1" w:rsidP="00EF5DE5">
      <w:pPr>
        <w:rPr>
          <w:rFonts w:ascii="BIZ UDPゴシック" w:eastAsia="BIZ UDPゴシック" w:hAnsi="BIZ UDPゴシック"/>
          <w:sz w:val="22"/>
        </w:rPr>
      </w:pPr>
      <w:r w:rsidRPr="006D20F6">
        <w:rPr>
          <w:rFonts w:ascii="BIZ UDPゴシック" w:eastAsia="BIZ UDPゴシック" w:hAnsi="BIZ UDPゴシック"/>
          <w:noProof/>
          <w:sz w:val="22"/>
        </w:rPr>
        <w:drawing>
          <wp:anchor distT="0" distB="0" distL="114300" distR="114300" simplePos="0" relativeHeight="252681728" behindDoc="0" locked="0" layoutInCell="1" allowOverlap="1" wp14:anchorId="657B2CFB" wp14:editId="2AEB5527">
            <wp:simplePos x="0" y="0"/>
            <wp:positionH relativeFrom="margin">
              <wp:posOffset>267335</wp:posOffset>
            </wp:positionH>
            <wp:positionV relativeFrom="paragraph">
              <wp:posOffset>29210</wp:posOffset>
            </wp:positionV>
            <wp:extent cx="1409618" cy="1996440"/>
            <wp:effectExtent l="0" t="0" r="635"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9618" cy="1996440"/>
                    </a:xfrm>
                    <a:prstGeom prst="rect">
                      <a:avLst/>
                    </a:prstGeom>
                  </pic:spPr>
                </pic:pic>
              </a:graphicData>
            </a:graphic>
            <wp14:sizeRelH relativeFrom="page">
              <wp14:pctWidth>0</wp14:pctWidth>
            </wp14:sizeRelH>
            <wp14:sizeRelV relativeFrom="page">
              <wp14:pctHeight>0</wp14:pctHeight>
            </wp14:sizeRelV>
          </wp:anchor>
        </w:drawing>
      </w:r>
    </w:p>
    <w:p w14:paraId="470AD0FA" w14:textId="56837C0D" w:rsidR="00EF5DE5" w:rsidRDefault="00EF5DE5" w:rsidP="00EF5DE5">
      <w:pPr>
        <w:rPr>
          <w:rFonts w:ascii="BIZ UDPゴシック" w:eastAsia="BIZ UDPゴシック" w:hAnsi="BIZ UDPゴシック"/>
          <w:sz w:val="22"/>
        </w:rPr>
      </w:pPr>
    </w:p>
    <w:p w14:paraId="0F0AADE4" w14:textId="2C01B20B" w:rsidR="006D20F6" w:rsidRDefault="006D20F6" w:rsidP="006D20F6">
      <w:pPr>
        <w:ind w:firstLineChars="100" w:firstLine="220"/>
        <w:rPr>
          <w:rFonts w:ascii="BIZ UDPゴシック" w:eastAsia="BIZ UDPゴシック" w:hAnsi="BIZ UDPゴシック"/>
          <w:sz w:val="22"/>
        </w:rPr>
      </w:pPr>
    </w:p>
    <w:p w14:paraId="339883BC" w14:textId="3A690355" w:rsidR="006D20F6" w:rsidRDefault="006D20F6" w:rsidP="006D20F6">
      <w:pPr>
        <w:ind w:firstLineChars="100" w:firstLine="220"/>
        <w:rPr>
          <w:rFonts w:ascii="BIZ UDPゴシック" w:eastAsia="BIZ UDPゴシック" w:hAnsi="BIZ UDPゴシック"/>
          <w:sz w:val="22"/>
        </w:rPr>
      </w:pPr>
    </w:p>
    <w:p w14:paraId="65E07594" w14:textId="0D903C87" w:rsidR="006D20F6" w:rsidRDefault="006D20F6" w:rsidP="006D20F6">
      <w:pPr>
        <w:ind w:firstLineChars="100" w:firstLine="220"/>
        <w:rPr>
          <w:rFonts w:ascii="BIZ UDPゴシック" w:eastAsia="BIZ UDPゴシック" w:hAnsi="BIZ UDPゴシック"/>
          <w:sz w:val="22"/>
        </w:rPr>
      </w:pPr>
    </w:p>
    <w:p w14:paraId="2ADA5915" w14:textId="196565E9" w:rsidR="006D20F6" w:rsidRDefault="006D20F6" w:rsidP="006D20F6">
      <w:pPr>
        <w:ind w:firstLineChars="100" w:firstLine="220"/>
        <w:rPr>
          <w:rFonts w:ascii="BIZ UDPゴシック" w:eastAsia="BIZ UDPゴシック" w:hAnsi="BIZ UDPゴシック"/>
          <w:sz w:val="22"/>
        </w:rPr>
      </w:pPr>
    </w:p>
    <w:p w14:paraId="0DE7E88C" w14:textId="49B1050A" w:rsidR="006D20F6" w:rsidRDefault="006D20F6" w:rsidP="006D20F6">
      <w:pPr>
        <w:ind w:firstLineChars="100" w:firstLine="220"/>
        <w:rPr>
          <w:rFonts w:ascii="BIZ UDPゴシック" w:eastAsia="BIZ UDPゴシック" w:hAnsi="BIZ UDPゴシック"/>
          <w:sz w:val="22"/>
        </w:rPr>
      </w:pPr>
    </w:p>
    <w:p w14:paraId="31643D72" w14:textId="5ACCA68A" w:rsidR="006D20F6" w:rsidRDefault="006D20F6" w:rsidP="006D20F6">
      <w:pPr>
        <w:ind w:firstLineChars="100" w:firstLine="220"/>
        <w:rPr>
          <w:rFonts w:ascii="BIZ UDPゴシック" w:eastAsia="BIZ UDPゴシック" w:hAnsi="BIZ UDPゴシック"/>
          <w:sz w:val="22"/>
        </w:rPr>
      </w:pPr>
    </w:p>
    <w:p w14:paraId="33133CF1" w14:textId="323770A3" w:rsidR="006D20F6" w:rsidRDefault="006D20F6" w:rsidP="006D20F6">
      <w:pPr>
        <w:ind w:firstLineChars="100" w:firstLine="220"/>
        <w:rPr>
          <w:rFonts w:ascii="BIZ UDPゴシック" w:eastAsia="BIZ UDPゴシック" w:hAnsi="BIZ UDPゴシック"/>
          <w:sz w:val="22"/>
        </w:rPr>
      </w:pPr>
    </w:p>
    <w:p w14:paraId="3E0298FC" w14:textId="6A433BAE" w:rsidR="008B7634" w:rsidRPr="00B718B0" w:rsidRDefault="004F4DFF"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9344" behindDoc="0" locked="0" layoutInCell="1" allowOverlap="1" wp14:anchorId="0AED5833" wp14:editId="6B166298">
                <wp:simplePos x="0" y="0"/>
                <wp:positionH relativeFrom="margin">
                  <wp:posOffset>387985</wp:posOffset>
                </wp:positionH>
                <wp:positionV relativeFrom="paragraph">
                  <wp:posOffset>-37465</wp:posOffset>
                </wp:positionV>
                <wp:extent cx="5920740" cy="3825240"/>
                <wp:effectExtent l="0" t="0" r="22860" b="22860"/>
                <wp:wrapNone/>
                <wp:docPr id="249" name="角丸四角形 40" descr="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title="重点的な施策 ５　子どもに本を届けるネットワークの整備"/>
                <wp:cNvGraphicFramePr/>
                <a:graphic xmlns:a="http://schemas.openxmlformats.org/drawingml/2006/main">
                  <a:graphicData uri="http://schemas.microsoft.com/office/word/2010/wordprocessingShape">
                    <wps:wsp>
                      <wps:cNvSpPr/>
                      <wps:spPr>
                        <a:xfrm>
                          <a:off x="0" y="0"/>
                          <a:ext cx="5920740" cy="382524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8EC0072" w14:textId="77777777" w:rsidR="00E35D34" w:rsidRPr="00CD1E6D" w:rsidRDefault="00E35D34" w:rsidP="00E35D34">
                            <w:pPr>
                              <w:ind w:firstLineChars="100" w:firstLine="220"/>
                              <w:rPr>
                                <w:rFonts w:ascii="BIZ UDPゴシック" w:eastAsia="BIZ UDPゴシック" w:hAnsi="BIZ UDPゴシック"/>
                                <w:sz w:val="22"/>
                              </w:rPr>
                            </w:pPr>
                            <w:bookmarkStart w:id="8" w:name="_Hlk215502308"/>
                            <w:r w:rsidRPr="006D20F6">
                              <w:rPr>
                                <w:rFonts w:ascii="BIZ UDPゴシック" w:eastAsia="BIZ UDPゴシック" w:hAnsi="BIZ UDPゴシック" w:hint="eastAsia"/>
                                <w:sz w:val="22"/>
                                <w:bdr w:val="single" w:sz="4" w:space="0" w:color="auto"/>
                              </w:rPr>
                              <w:t>重点的な施策</w:t>
                            </w:r>
                            <w:r w:rsidRPr="006D20F6">
                              <w:rPr>
                                <w:rFonts w:ascii="BIZ UDPゴシック" w:eastAsia="BIZ UDPゴシック" w:hAnsi="BIZ UDPゴシック"/>
                                <w:sz w:val="22"/>
                                <w:bdr w:val="single" w:sz="4" w:space="0" w:color="auto"/>
                              </w:rPr>
                              <w:t xml:space="preserve"> </w:t>
                            </w:r>
                            <w:r w:rsidRPr="006D20F6">
                              <w:rPr>
                                <w:rFonts w:ascii="BIZ UDPゴシック" w:eastAsia="BIZ UDPゴシック" w:hAnsi="BIZ UDPゴシック" w:hint="eastAsia"/>
                                <w:sz w:val="22"/>
                                <w:bdr w:val="single" w:sz="4" w:space="0" w:color="auto"/>
                              </w:rPr>
                              <w:t>４</w:t>
                            </w:r>
                            <w:r w:rsidRPr="006D20F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地域の図書館の活用促進、子どもに本を届ける環境整備</w:t>
                            </w:r>
                          </w:p>
                          <w:bookmarkEnd w:id="8"/>
                          <w:p w14:paraId="20D9F6F9"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4E474F6"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8D58F6E" w14:textId="297C11C6" w:rsidR="00A42EB6" w:rsidRPr="00CD1E6D" w:rsidRDefault="00E35D34"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令和６年度大阪府子ども読書調査において、読む本を</w:t>
                            </w:r>
                            <w:r w:rsidRPr="00CD1E6D">
                              <w:rPr>
                                <w:rFonts w:ascii="BIZ UDPゴシック" w:eastAsia="BIZ UDPゴシック" w:hAnsi="BIZ UDPゴシック"/>
                                <w:sz w:val="22"/>
                              </w:rPr>
                              <w:t>選ぶ場所とし</w:t>
                            </w:r>
                            <w:r w:rsidRPr="00CD1E6D">
                              <w:rPr>
                                <w:rFonts w:ascii="BIZ UDPゴシック" w:eastAsia="BIZ UDPゴシック" w:hAnsi="BIZ UDPゴシック" w:hint="eastAsia"/>
                                <w:sz w:val="22"/>
                              </w:rPr>
                              <w:t>て小学生</w:t>
                            </w:r>
                            <w:r w:rsidRPr="00CD1E6D">
                              <w:rPr>
                                <w:rFonts w:ascii="BIZ UDPゴシック" w:eastAsia="BIZ UDPゴシック" w:hAnsi="BIZ UDPゴシック"/>
                                <w:sz w:val="22"/>
                              </w:rPr>
                              <w:t>は「学校図書館（図書室）」、</w:t>
                            </w:r>
                            <w:r w:rsidRPr="00CD1E6D">
                              <w:rPr>
                                <w:rFonts w:ascii="BIZ UDPゴシック" w:eastAsia="BIZ UDPゴシック" w:hAnsi="BIZ UDPゴシック" w:hint="eastAsia"/>
                                <w:sz w:val="22"/>
                              </w:rPr>
                              <w:t>中高生</w:t>
                            </w:r>
                            <w:r w:rsidRPr="00CD1E6D">
                              <w:rPr>
                                <w:rFonts w:ascii="BIZ UDPゴシック" w:eastAsia="BIZ UDPゴシック" w:hAnsi="BIZ UDPゴシック"/>
                                <w:sz w:val="22"/>
                              </w:rPr>
                              <w:t>では「本屋</w:t>
                            </w:r>
                            <w:r w:rsidRPr="00CD1E6D">
                              <w:rPr>
                                <w:rFonts w:ascii="BIZ UDPゴシック" w:eastAsia="BIZ UDPゴシック" w:hAnsi="BIZ UDPゴシック" w:hint="eastAsia"/>
                                <w:sz w:val="22"/>
                              </w:rPr>
                              <w:t>」が</w:t>
                            </w:r>
                            <w:r w:rsidRPr="00CD1E6D">
                              <w:rPr>
                                <w:rFonts w:ascii="BIZ UDPゴシック" w:eastAsia="BIZ UDPゴシック" w:hAnsi="BIZ UDPゴシック"/>
                                <w:sz w:val="22"/>
                              </w:rPr>
                              <w:t>一番多く、</w:t>
                            </w:r>
                            <w:r w:rsidRPr="00CD1E6D">
                              <w:rPr>
                                <w:rFonts w:ascii="BIZ UDPゴシック" w:eastAsia="BIZ UDPゴシック" w:hAnsi="BIZ UDPゴシック" w:hint="eastAsia"/>
                                <w:sz w:val="22"/>
                              </w:rPr>
                              <w:t>小中高生すべての年代で「地域の図書館」があまり活用されていないことが分かりました。</w:t>
                            </w:r>
                          </w:p>
                          <w:p w14:paraId="64974FD0" w14:textId="6220B3BE" w:rsidR="00647054" w:rsidRPr="00CD1E6D" w:rsidRDefault="00AF4237"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地域の図書館</w:t>
                            </w:r>
                            <w:r w:rsidR="00A42EB6" w:rsidRPr="00CD1E6D">
                              <w:rPr>
                                <w:rFonts w:ascii="BIZ UDPゴシック" w:eastAsia="BIZ UDPゴシック" w:hAnsi="BIZ UDPゴシック" w:hint="eastAsia"/>
                                <w:sz w:val="22"/>
                              </w:rPr>
                              <w:t>では子ども</w:t>
                            </w:r>
                            <w:r w:rsidR="004C2C58" w:rsidRPr="00CD1E6D">
                              <w:rPr>
                                <w:rFonts w:ascii="BIZ UDPゴシック" w:eastAsia="BIZ UDPゴシック" w:hAnsi="BIZ UDPゴシック" w:hint="eastAsia"/>
                                <w:sz w:val="22"/>
                              </w:rPr>
                              <w:t>の</w:t>
                            </w:r>
                            <w:r w:rsidR="00A42EB6" w:rsidRPr="00CD1E6D">
                              <w:rPr>
                                <w:rFonts w:ascii="BIZ UDPゴシック" w:eastAsia="BIZ UDPゴシック" w:hAnsi="BIZ UDPゴシック" w:hint="eastAsia"/>
                                <w:sz w:val="22"/>
                              </w:rPr>
                              <w:t>読書に関する取組みやイベント、</w:t>
                            </w:r>
                            <w:r w:rsidR="00100B84" w:rsidRPr="00CD1E6D">
                              <w:rPr>
                                <w:rFonts w:ascii="BIZ UDPゴシック" w:eastAsia="BIZ UDPゴシック" w:hAnsi="BIZ UDPゴシック" w:hint="eastAsia"/>
                                <w:sz w:val="22"/>
                              </w:rPr>
                              <w:t>子どもたちが読書を楽しむための</w:t>
                            </w:r>
                            <w:r w:rsidR="00A42EB6" w:rsidRPr="00CD1E6D">
                              <w:rPr>
                                <w:rFonts w:ascii="BIZ UDPゴシック" w:eastAsia="BIZ UDPゴシック" w:hAnsi="BIZ UDPゴシック" w:hint="eastAsia"/>
                                <w:sz w:val="22"/>
                              </w:rPr>
                              <w:t>読書活動を幅広く行っています</w:t>
                            </w:r>
                            <w:r w:rsidR="00100B84" w:rsidRPr="00CD1E6D">
                              <w:rPr>
                                <w:rFonts w:ascii="BIZ UDPゴシック" w:eastAsia="BIZ UDPゴシック" w:hAnsi="BIZ UDPゴシック" w:hint="eastAsia"/>
                                <w:sz w:val="22"/>
                              </w:rPr>
                              <w:t>が</w:t>
                            </w:r>
                            <w:r w:rsidR="00024286" w:rsidRPr="00CD1E6D">
                              <w:rPr>
                                <w:rFonts w:ascii="BIZ UDPゴシック" w:eastAsia="BIZ UDPゴシック" w:hAnsi="BIZ UDPゴシック" w:hint="eastAsia"/>
                                <w:sz w:val="22"/>
                              </w:rPr>
                              <w:t>、こうした取組み</w:t>
                            </w:r>
                            <w:r w:rsidR="004C2C58" w:rsidRPr="00CD1E6D">
                              <w:rPr>
                                <w:rFonts w:ascii="BIZ UDPゴシック" w:eastAsia="BIZ UDPゴシック" w:hAnsi="BIZ UDPゴシック" w:hint="eastAsia"/>
                                <w:sz w:val="22"/>
                              </w:rPr>
                              <w:t>や、地域の図書館の活用方法を広く周知し、</w:t>
                            </w:r>
                            <w:r w:rsidR="00024286" w:rsidRPr="00CD1E6D">
                              <w:rPr>
                                <w:rFonts w:ascii="BIZ UDPゴシック" w:eastAsia="BIZ UDPゴシック" w:hAnsi="BIZ UDPゴシック" w:hint="eastAsia"/>
                                <w:sz w:val="22"/>
                              </w:rPr>
                              <w:t>子どもが本とつながる機会</w:t>
                            </w:r>
                            <w:r w:rsidR="004C2C58" w:rsidRPr="00CD1E6D">
                              <w:rPr>
                                <w:rFonts w:ascii="BIZ UDPゴシック" w:eastAsia="BIZ UDPゴシック" w:hAnsi="BIZ UDPゴシック" w:hint="eastAsia"/>
                                <w:sz w:val="22"/>
                              </w:rPr>
                              <w:t>を増やすことが重要となります。</w:t>
                            </w:r>
                          </w:p>
                          <w:p w14:paraId="5E5DADCF" w14:textId="77777777" w:rsidR="004B4AA3" w:rsidRPr="00CD1E6D" w:rsidRDefault="005761FF"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このような課題に対応するため、</w:t>
                            </w:r>
                            <w:r w:rsidR="004B4AA3" w:rsidRPr="00CD1E6D">
                              <w:rPr>
                                <w:rFonts w:ascii="BIZ UDPゴシック" w:eastAsia="BIZ UDPゴシック" w:hAnsi="BIZ UDPゴシック" w:hint="eastAsia"/>
                                <w:sz w:val="22"/>
                              </w:rPr>
                              <w:t>地域の図書館の活用促進と、</w:t>
                            </w:r>
                            <w:r w:rsidR="00316487" w:rsidRPr="00CD1E6D">
                              <w:rPr>
                                <w:rFonts w:ascii="BIZ UDPゴシック" w:eastAsia="BIZ UDPゴシック" w:hAnsi="BIZ UDPゴシック" w:hint="eastAsia"/>
                                <w:sz w:val="22"/>
                              </w:rPr>
                              <w:t>子どもの</w:t>
                            </w:r>
                            <w:r w:rsidR="00316487" w:rsidRPr="00CD1E6D">
                              <w:rPr>
                                <w:rFonts w:ascii="BIZ UDPゴシック" w:eastAsia="BIZ UDPゴシック" w:hAnsi="BIZ UDPゴシック"/>
                                <w:sz w:val="22"/>
                              </w:rPr>
                              <w:t>発達段階ごとの特徴を考慮し、</w:t>
                            </w:r>
                            <w:r w:rsidR="00316487" w:rsidRPr="00CD1E6D">
                              <w:rPr>
                                <w:rFonts w:ascii="BIZ UDPゴシック" w:eastAsia="BIZ UDPゴシック" w:hAnsi="BIZ UDPゴシック" w:hint="eastAsia"/>
                                <w:sz w:val="22"/>
                              </w:rPr>
                              <w:t>さまざまな場所・</w:t>
                            </w:r>
                            <w:r w:rsidR="00316487" w:rsidRPr="00CD1E6D">
                              <w:rPr>
                                <w:rFonts w:ascii="BIZ UDPゴシック" w:eastAsia="BIZ UDPゴシック" w:hAnsi="BIZ UDPゴシック"/>
                                <w:sz w:val="22"/>
                              </w:rPr>
                              <w:t>状況</w:t>
                            </w:r>
                            <w:r w:rsidR="00316487" w:rsidRPr="00CD1E6D">
                              <w:rPr>
                                <w:rFonts w:ascii="BIZ UDPゴシック" w:eastAsia="BIZ UDPゴシック" w:hAnsi="BIZ UDPゴシック" w:hint="eastAsia"/>
                                <w:sz w:val="22"/>
                              </w:rPr>
                              <w:t>にいる全ての</w:t>
                            </w:r>
                            <w:r w:rsidR="00316487" w:rsidRPr="00CD1E6D">
                              <w:rPr>
                                <w:rFonts w:ascii="BIZ UDPゴシック" w:eastAsia="BIZ UDPゴシック" w:hAnsi="BIZ UDPゴシック"/>
                                <w:sz w:val="22"/>
                              </w:rPr>
                              <w:t>子どもが</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読みたいと思える本</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と</w:t>
                            </w:r>
                            <w:r w:rsidR="00316487" w:rsidRPr="00CD1E6D">
                              <w:rPr>
                                <w:rFonts w:ascii="BIZ UDPゴシック" w:eastAsia="BIZ UDPゴシック" w:hAnsi="BIZ UDPゴシック" w:hint="eastAsia"/>
                                <w:sz w:val="22"/>
                              </w:rPr>
                              <w:t>出合</w:t>
                            </w:r>
                            <w:r w:rsidR="00024286" w:rsidRPr="00CD1E6D">
                              <w:rPr>
                                <w:rFonts w:ascii="BIZ UDPゴシック" w:eastAsia="BIZ UDPゴシック" w:hAnsi="BIZ UDPゴシック" w:hint="eastAsia"/>
                                <w:sz w:val="22"/>
                              </w:rPr>
                              <w:t>える</w:t>
                            </w:r>
                            <w:r w:rsidR="00316487" w:rsidRPr="00CD1E6D">
                              <w:rPr>
                                <w:rFonts w:ascii="BIZ UDPゴシック" w:eastAsia="BIZ UDPゴシック" w:hAnsi="BIZ UDPゴシック" w:hint="eastAsia"/>
                                <w:sz w:val="22"/>
                              </w:rPr>
                              <w:t>よう、子どもが必要としている本、興味・</w:t>
                            </w:r>
                            <w:r w:rsidR="00316487" w:rsidRPr="00CD1E6D">
                              <w:rPr>
                                <w:rFonts w:ascii="BIZ UDPゴシック" w:eastAsia="BIZ UDPゴシック" w:hAnsi="BIZ UDPゴシック"/>
                                <w:sz w:val="22"/>
                              </w:rPr>
                              <w:t>関心</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向くような本</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届けられるよう</w:t>
                            </w:r>
                            <w:r w:rsidR="00100B84" w:rsidRPr="00CD1E6D">
                              <w:rPr>
                                <w:rFonts w:ascii="BIZ UDPゴシック" w:eastAsia="BIZ UDPゴシック" w:hAnsi="BIZ UDPゴシック" w:hint="eastAsia"/>
                                <w:sz w:val="22"/>
                              </w:rPr>
                              <w:t>な環境</w:t>
                            </w:r>
                            <w:r w:rsidR="004B4AA3" w:rsidRPr="00CD1E6D">
                              <w:rPr>
                                <w:rFonts w:ascii="BIZ UDPゴシック" w:eastAsia="BIZ UDPゴシック" w:hAnsi="BIZ UDPゴシック" w:hint="eastAsia"/>
                                <w:sz w:val="22"/>
                              </w:rPr>
                              <w:t>を</w:t>
                            </w:r>
                            <w:r w:rsidR="00024286" w:rsidRPr="00CD1E6D">
                              <w:rPr>
                                <w:rFonts w:ascii="BIZ UDPゴシック" w:eastAsia="BIZ UDPゴシック" w:hAnsi="BIZ UDPゴシック" w:hint="eastAsia"/>
                                <w:sz w:val="22"/>
                              </w:rPr>
                              <w:t>充実</w:t>
                            </w:r>
                            <w:r w:rsidR="00647054" w:rsidRPr="00CD1E6D">
                              <w:rPr>
                                <w:rFonts w:ascii="BIZ UDPゴシック" w:eastAsia="BIZ UDPゴシック" w:hAnsi="BIZ UDPゴシック" w:hint="eastAsia"/>
                                <w:sz w:val="22"/>
                              </w:rPr>
                              <w:t>していきます。</w:t>
                            </w:r>
                          </w:p>
                          <w:p w14:paraId="44565137" w14:textId="792011F4" w:rsidR="00647054" w:rsidRPr="00CD1E6D" w:rsidRDefault="00024286"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また学校園においても、子どもたちが読みたい本、調べたいことがあるときに使える本を届けるために、</w:t>
                            </w:r>
                            <w:r w:rsidR="00E24DBD" w:rsidRPr="00CD1E6D">
                              <w:rPr>
                                <w:rFonts w:ascii="BIZ UDPゴシック" w:eastAsia="BIZ UDPゴシック" w:hAnsi="BIZ UDPゴシック" w:hint="eastAsia"/>
                                <w:sz w:val="22"/>
                              </w:rPr>
                              <w:t>学校園と府立図書館、地域の図書館の連携に取り組んでいきます。</w:t>
                            </w:r>
                            <w:r w:rsidR="000503F2" w:rsidRPr="00CD1E6D">
                              <w:rPr>
                                <w:rFonts w:ascii="BIZ UDPゴシック" w:eastAsia="BIZ UDPゴシック" w:hAnsi="BIZ UDPゴシック" w:hint="eastAsia"/>
                                <w:sz w:val="22"/>
                              </w:rPr>
                              <w:t>さらに、</w:t>
                            </w:r>
                            <w:r w:rsidR="004F4DFF" w:rsidRPr="00CD1E6D">
                              <w:rPr>
                                <w:rFonts w:ascii="BIZ UDPゴシック" w:eastAsia="BIZ UDPゴシック" w:hAnsi="BIZ UDPゴシック" w:hint="eastAsia"/>
                                <w:sz w:val="22"/>
                              </w:rPr>
                              <w:t>教員や司書、ボランティア等、子どもの読書活動に関わる支援者に対して、本に関する情報や読書手法を届けることができるよう取組みを実施します。</w:t>
                            </w:r>
                          </w:p>
                          <w:p w14:paraId="1B42E80E" w14:textId="77777777" w:rsidR="00316487" w:rsidRPr="00CD1E6D" w:rsidRDefault="00316487" w:rsidP="00316487">
                            <w:pPr>
                              <w:spacing w:line="440" w:lineRule="exact"/>
                              <w:ind w:leftChars="150" w:left="315" w:firstLineChars="100" w:firstLine="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5833" id="角丸四角形 40" o:spid="_x0000_s1067" alt="タイトル: 重点的な施策 ５　子どもに本を届けるネットワークの整備 - 説明: 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style="position:absolute;left:0;text-align:left;margin-left:30.55pt;margin-top:-2.95pt;width:466.2pt;height:301.2pt;z-index:2530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" fillcolor="#dbeef4" strokecolor="#c6d9f1" strokeweight=".25pt">
                <v:textbox>
                  <w:txbxContent>
                    <w:p w14:paraId="48EC0072" w14:textId="77777777" w:rsidR="00E35D34" w:rsidRPr="00CD1E6D" w:rsidRDefault="00E35D34" w:rsidP="00E35D34">
                      <w:pPr>
                        <w:ind w:firstLineChars="100" w:firstLine="220"/>
                        <w:rPr>
                          <w:rFonts w:ascii="BIZ UDPゴシック" w:eastAsia="BIZ UDPゴシック" w:hAnsi="BIZ UDPゴシック"/>
                          <w:sz w:val="22"/>
                        </w:rPr>
                      </w:pPr>
                      <w:bookmarkStart w:id="9" w:name="_Hlk215502308"/>
                      <w:r w:rsidRPr="006D20F6">
                        <w:rPr>
                          <w:rFonts w:ascii="BIZ UDPゴシック" w:eastAsia="BIZ UDPゴシック" w:hAnsi="BIZ UDPゴシック" w:hint="eastAsia"/>
                          <w:sz w:val="22"/>
                          <w:bdr w:val="single" w:sz="4" w:space="0" w:color="auto"/>
                        </w:rPr>
                        <w:t>重点的な施策</w:t>
                      </w:r>
                      <w:r w:rsidRPr="006D20F6">
                        <w:rPr>
                          <w:rFonts w:ascii="BIZ UDPゴシック" w:eastAsia="BIZ UDPゴシック" w:hAnsi="BIZ UDPゴシック"/>
                          <w:sz w:val="22"/>
                          <w:bdr w:val="single" w:sz="4" w:space="0" w:color="auto"/>
                        </w:rPr>
                        <w:t xml:space="preserve"> </w:t>
                      </w:r>
                      <w:r w:rsidRPr="006D20F6">
                        <w:rPr>
                          <w:rFonts w:ascii="BIZ UDPゴシック" w:eastAsia="BIZ UDPゴシック" w:hAnsi="BIZ UDPゴシック" w:hint="eastAsia"/>
                          <w:sz w:val="22"/>
                          <w:bdr w:val="single" w:sz="4" w:space="0" w:color="auto"/>
                        </w:rPr>
                        <w:t>４</w:t>
                      </w:r>
                      <w:r w:rsidRPr="006D20F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地域の図書館の活用促進、子どもに本を届ける環境整備</w:t>
                      </w:r>
                    </w:p>
                    <w:bookmarkEnd w:id="9"/>
                    <w:p w14:paraId="20D9F6F9"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4E474F6"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8D58F6E" w14:textId="297C11C6" w:rsidR="00A42EB6" w:rsidRPr="00CD1E6D" w:rsidRDefault="00E35D34"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令和６年度大阪府子ども読書調査において、読む本を</w:t>
                      </w:r>
                      <w:r w:rsidRPr="00CD1E6D">
                        <w:rPr>
                          <w:rFonts w:ascii="BIZ UDPゴシック" w:eastAsia="BIZ UDPゴシック" w:hAnsi="BIZ UDPゴシック"/>
                          <w:sz w:val="22"/>
                        </w:rPr>
                        <w:t>選ぶ場所とし</w:t>
                      </w:r>
                      <w:r w:rsidRPr="00CD1E6D">
                        <w:rPr>
                          <w:rFonts w:ascii="BIZ UDPゴシック" w:eastAsia="BIZ UDPゴシック" w:hAnsi="BIZ UDPゴシック" w:hint="eastAsia"/>
                          <w:sz w:val="22"/>
                        </w:rPr>
                        <w:t>て小学生</w:t>
                      </w:r>
                      <w:r w:rsidRPr="00CD1E6D">
                        <w:rPr>
                          <w:rFonts w:ascii="BIZ UDPゴシック" w:eastAsia="BIZ UDPゴシック" w:hAnsi="BIZ UDPゴシック"/>
                          <w:sz w:val="22"/>
                        </w:rPr>
                        <w:t>は「学校図書館（図書室）」、</w:t>
                      </w:r>
                      <w:r w:rsidRPr="00CD1E6D">
                        <w:rPr>
                          <w:rFonts w:ascii="BIZ UDPゴシック" w:eastAsia="BIZ UDPゴシック" w:hAnsi="BIZ UDPゴシック" w:hint="eastAsia"/>
                          <w:sz w:val="22"/>
                        </w:rPr>
                        <w:t>中高生</w:t>
                      </w:r>
                      <w:r w:rsidRPr="00CD1E6D">
                        <w:rPr>
                          <w:rFonts w:ascii="BIZ UDPゴシック" w:eastAsia="BIZ UDPゴシック" w:hAnsi="BIZ UDPゴシック"/>
                          <w:sz w:val="22"/>
                        </w:rPr>
                        <w:t>では「本屋</w:t>
                      </w:r>
                      <w:r w:rsidRPr="00CD1E6D">
                        <w:rPr>
                          <w:rFonts w:ascii="BIZ UDPゴシック" w:eastAsia="BIZ UDPゴシック" w:hAnsi="BIZ UDPゴシック" w:hint="eastAsia"/>
                          <w:sz w:val="22"/>
                        </w:rPr>
                        <w:t>」が</w:t>
                      </w:r>
                      <w:r w:rsidRPr="00CD1E6D">
                        <w:rPr>
                          <w:rFonts w:ascii="BIZ UDPゴシック" w:eastAsia="BIZ UDPゴシック" w:hAnsi="BIZ UDPゴシック"/>
                          <w:sz w:val="22"/>
                        </w:rPr>
                        <w:t>一番多く、</w:t>
                      </w:r>
                      <w:r w:rsidRPr="00CD1E6D">
                        <w:rPr>
                          <w:rFonts w:ascii="BIZ UDPゴシック" w:eastAsia="BIZ UDPゴシック" w:hAnsi="BIZ UDPゴシック" w:hint="eastAsia"/>
                          <w:sz w:val="22"/>
                        </w:rPr>
                        <w:t>小中高生すべての年代で「地域の図書館」があまり活用されていないことが分かりました。</w:t>
                      </w:r>
                    </w:p>
                    <w:p w14:paraId="64974FD0" w14:textId="6220B3BE" w:rsidR="00647054" w:rsidRPr="00CD1E6D" w:rsidRDefault="00AF4237"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地域の図書館</w:t>
                      </w:r>
                      <w:r w:rsidR="00A42EB6" w:rsidRPr="00CD1E6D">
                        <w:rPr>
                          <w:rFonts w:ascii="BIZ UDPゴシック" w:eastAsia="BIZ UDPゴシック" w:hAnsi="BIZ UDPゴシック" w:hint="eastAsia"/>
                          <w:sz w:val="22"/>
                        </w:rPr>
                        <w:t>では子ども</w:t>
                      </w:r>
                      <w:r w:rsidR="004C2C58" w:rsidRPr="00CD1E6D">
                        <w:rPr>
                          <w:rFonts w:ascii="BIZ UDPゴシック" w:eastAsia="BIZ UDPゴシック" w:hAnsi="BIZ UDPゴシック" w:hint="eastAsia"/>
                          <w:sz w:val="22"/>
                        </w:rPr>
                        <w:t>の</w:t>
                      </w:r>
                      <w:r w:rsidR="00A42EB6" w:rsidRPr="00CD1E6D">
                        <w:rPr>
                          <w:rFonts w:ascii="BIZ UDPゴシック" w:eastAsia="BIZ UDPゴシック" w:hAnsi="BIZ UDPゴシック" w:hint="eastAsia"/>
                          <w:sz w:val="22"/>
                        </w:rPr>
                        <w:t>読書に関する取組みやイベント、</w:t>
                      </w:r>
                      <w:r w:rsidR="00100B84" w:rsidRPr="00CD1E6D">
                        <w:rPr>
                          <w:rFonts w:ascii="BIZ UDPゴシック" w:eastAsia="BIZ UDPゴシック" w:hAnsi="BIZ UDPゴシック" w:hint="eastAsia"/>
                          <w:sz w:val="22"/>
                        </w:rPr>
                        <w:t>子どもたちが読書を楽しむための</w:t>
                      </w:r>
                      <w:r w:rsidR="00A42EB6" w:rsidRPr="00CD1E6D">
                        <w:rPr>
                          <w:rFonts w:ascii="BIZ UDPゴシック" w:eastAsia="BIZ UDPゴシック" w:hAnsi="BIZ UDPゴシック" w:hint="eastAsia"/>
                          <w:sz w:val="22"/>
                        </w:rPr>
                        <w:t>読書活動を幅広く行っています</w:t>
                      </w:r>
                      <w:r w:rsidR="00100B84" w:rsidRPr="00CD1E6D">
                        <w:rPr>
                          <w:rFonts w:ascii="BIZ UDPゴシック" w:eastAsia="BIZ UDPゴシック" w:hAnsi="BIZ UDPゴシック" w:hint="eastAsia"/>
                          <w:sz w:val="22"/>
                        </w:rPr>
                        <w:t>が</w:t>
                      </w:r>
                      <w:r w:rsidR="00024286" w:rsidRPr="00CD1E6D">
                        <w:rPr>
                          <w:rFonts w:ascii="BIZ UDPゴシック" w:eastAsia="BIZ UDPゴシック" w:hAnsi="BIZ UDPゴシック" w:hint="eastAsia"/>
                          <w:sz w:val="22"/>
                        </w:rPr>
                        <w:t>、こうした取組み</w:t>
                      </w:r>
                      <w:r w:rsidR="004C2C58" w:rsidRPr="00CD1E6D">
                        <w:rPr>
                          <w:rFonts w:ascii="BIZ UDPゴシック" w:eastAsia="BIZ UDPゴシック" w:hAnsi="BIZ UDPゴシック" w:hint="eastAsia"/>
                          <w:sz w:val="22"/>
                        </w:rPr>
                        <w:t>や、地域の図書館の活用方法を広く周知し、</w:t>
                      </w:r>
                      <w:r w:rsidR="00024286" w:rsidRPr="00CD1E6D">
                        <w:rPr>
                          <w:rFonts w:ascii="BIZ UDPゴシック" w:eastAsia="BIZ UDPゴシック" w:hAnsi="BIZ UDPゴシック" w:hint="eastAsia"/>
                          <w:sz w:val="22"/>
                        </w:rPr>
                        <w:t>子どもが本とつながる機会</w:t>
                      </w:r>
                      <w:r w:rsidR="004C2C58" w:rsidRPr="00CD1E6D">
                        <w:rPr>
                          <w:rFonts w:ascii="BIZ UDPゴシック" w:eastAsia="BIZ UDPゴシック" w:hAnsi="BIZ UDPゴシック" w:hint="eastAsia"/>
                          <w:sz w:val="22"/>
                        </w:rPr>
                        <w:t>を増やすことが重要となります。</w:t>
                      </w:r>
                    </w:p>
                    <w:p w14:paraId="5E5DADCF" w14:textId="77777777" w:rsidR="004B4AA3" w:rsidRPr="00CD1E6D" w:rsidRDefault="005761FF"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このような課題に対応するため、</w:t>
                      </w:r>
                      <w:r w:rsidR="004B4AA3" w:rsidRPr="00CD1E6D">
                        <w:rPr>
                          <w:rFonts w:ascii="BIZ UDPゴシック" w:eastAsia="BIZ UDPゴシック" w:hAnsi="BIZ UDPゴシック" w:hint="eastAsia"/>
                          <w:sz w:val="22"/>
                        </w:rPr>
                        <w:t>地域の図書館の活用促進と、</w:t>
                      </w:r>
                      <w:r w:rsidR="00316487" w:rsidRPr="00CD1E6D">
                        <w:rPr>
                          <w:rFonts w:ascii="BIZ UDPゴシック" w:eastAsia="BIZ UDPゴシック" w:hAnsi="BIZ UDPゴシック" w:hint="eastAsia"/>
                          <w:sz w:val="22"/>
                        </w:rPr>
                        <w:t>子どもの</w:t>
                      </w:r>
                      <w:r w:rsidR="00316487" w:rsidRPr="00CD1E6D">
                        <w:rPr>
                          <w:rFonts w:ascii="BIZ UDPゴシック" w:eastAsia="BIZ UDPゴシック" w:hAnsi="BIZ UDPゴシック"/>
                          <w:sz w:val="22"/>
                        </w:rPr>
                        <w:t>発達段階ごとの特徴を考慮し、</w:t>
                      </w:r>
                      <w:r w:rsidR="00316487" w:rsidRPr="00CD1E6D">
                        <w:rPr>
                          <w:rFonts w:ascii="BIZ UDPゴシック" w:eastAsia="BIZ UDPゴシック" w:hAnsi="BIZ UDPゴシック" w:hint="eastAsia"/>
                          <w:sz w:val="22"/>
                        </w:rPr>
                        <w:t>さまざまな場所・</w:t>
                      </w:r>
                      <w:r w:rsidR="00316487" w:rsidRPr="00CD1E6D">
                        <w:rPr>
                          <w:rFonts w:ascii="BIZ UDPゴシック" w:eastAsia="BIZ UDPゴシック" w:hAnsi="BIZ UDPゴシック"/>
                          <w:sz w:val="22"/>
                        </w:rPr>
                        <w:t>状況</w:t>
                      </w:r>
                      <w:r w:rsidR="00316487" w:rsidRPr="00CD1E6D">
                        <w:rPr>
                          <w:rFonts w:ascii="BIZ UDPゴシック" w:eastAsia="BIZ UDPゴシック" w:hAnsi="BIZ UDPゴシック" w:hint="eastAsia"/>
                          <w:sz w:val="22"/>
                        </w:rPr>
                        <w:t>にいる全ての</w:t>
                      </w:r>
                      <w:r w:rsidR="00316487" w:rsidRPr="00CD1E6D">
                        <w:rPr>
                          <w:rFonts w:ascii="BIZ UDPゴシック" w:eastAsia="BIZ UDPゴシック" w:hAnsi="BIZ UDPゴシック"/>
                          <w:sz w:val="22"/>
                        </w:rPr>
                        <w:t>子どもが</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読みたいと思える本</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と</w:t>
                      </w:r>
                      <w:r w:rsidR="00316487" w:rsidRPr="00CD1E6D">
                        <w:rPr>
                          <w:rFonts w:ascii="BIZ UDPゴシック" w:eastAsia="BIZ UDPゴシック" w:hAnsi="BIZ UDPゴシック" w:hint="eastAsia"/>
                          <w:sz w:val="22"/>
                        </w:rPr>
                        <w:t>出合</w:t>
                      </w:r>
                      <w:r w:rsidR="00024286" w:rsidRPr="00CD1E6D">
                        <w:rPr>
                          <w:rFonts w:ascii="BIZ UDPゴシック" w:eastAsia="BIZ UDPゴシック" w:hAnsi="BIZ UDPゴシック" w:hint="eastAsia"/>
                          <w:sz w:val="22"/>
                        </w:rPr>
                        <w:t>える</w:t>
                      </w:r>
                      <w:r w:rsidR="00316487" w:rsidRPr="00CD1E6D">
                        <w:rPr>
                          <w:rFonts w:ascii="BIZ UDPゴシック" w:eastAsia="BIZ UDPゴシック" w:hAnsi="BIZ UDPゴシック" w:hint="eastAsia"/>
                          <w:sz w:val="22"/>
                        </w:rPr>
                        <w:t>よう、子どもが必要としている本、興味・</w:t>
                      </w:r>
                      <w:r w:rsidR="00316487" w:rsidRPr="00CD1E6D">
                        <w:rPr>
                          <w:rFonts w:ascii="BIZ UDPゴシック" w:eastAsia="BIZ UDPゴシック" w:hAnsi="BIZ UDPゴシック"/>
                          <w:sz w:val="22"/>
                        </w:rPr>
                        <w:t>関心</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向くような本</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届けられるよう</w:t>
                      </w:r>
                      <w:r w:rsidR="00100B84" w:rsidRPr="00CD1E6D">
                        <w:rPr>
                          <w:rFonts w:ascii="BIZ UDPゴシック" w:eastAsia="BIZ UDPゴシック" w:hAnsi="BIZ UDPゴシック" w:hint="eastAsia"/>
                          <w:sz w:val="22"/>
                        </w:rPr>
                        <w:t>な環境</w:t>
                      </w:r>
                      <w:r w:rsidR="004B4AA3" w:rsidRPr="00CD1E6D">
                        <w:rPr>
                          <w:rFonts w:ascii="BIZ UDPゴシック" w:eastAsia="BIZ UDPゴシック" w:hAnsi="BIZ UDPゴシック" w:hint="eastAsia"/>
                          <w:sz w:val="22"/>
                        </w:rPr>
                        <w:t>を</w:t>
                      </w:r>
                      <w:r w:rsidR="00024286" w:rsidRPr="00CD1E6D">
                        <w:rPr>
                          <w:rFonts w:ascii="BIZ UDPゴシック" w:eastAsia="BIZ UDPゴシック" w:hAnsi="BIZ UDPゴシック" w:hint="eastAsia"/>
                          <w:sz w:val="22"/>
                        </w:rPr>
                        <w:t>充実</w:t>
                      </w:r>
                      <w:r w:rsidR="00647054" w:rsidRPr="00CD1E6D">
                        <w:rPr>
                          <w:rFonts w:ascii="BIZ UDPゴシック" w:eastAsia="BIZ UDPゴシック" w:hAnsi="BIZ UDPゴシック" w:hint="eastAsia"/>
                          <w:sz w:val="22"/>
                        </w:rPr>
                        <w:t>していきます。</w:t>
                      </w:r>
                    </w:p>
                    <w:p w14:paraId="44565137" w14:textId="792011F4" w:rsidR="00647054" w:rsidRPr="00CD1E6D" w:rsidRDefault="00024286"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また学校園においても、子どもたちが読みたい本、調べたいことがあるときに使える本を届けるために、</w:t>
                      </w:r>
                      <w:r w:rsidR="00E24DBD" w:rsidRPr="00CD1E6D">
                        <w:rPr>
                          <w:rFonts w:ascii="BIZ UDPゴシック" w:eastAsia="BIZ UDPゴシック" w:hAnsi="BIZ UDPゴシック" w:hint="eastAsia"/>
                          <w:sz w:val="22"/>
                        </w:rPr>
                        <w:t>学校園と府立図書館、地域の図書館の連携に取り組んでいきます。</w:t>
                      </w:r>
                      <w:r w:rsidR="000503F2" w:rsidRPr="00CD1E6D">
                        <w:rPr>
                          <w:rFonts w:ascii="BIZ UDPゴシック" w:eastAsia="BIZ UDPゴシック" w:hAnsi="BIZ UDPゴシック" w:hint="eastAsia"/>
                          <w:sz w:val="22"/>
                        </w:rPr>
                        <w:t>さらに、</w:t>
                      </w:r>
                      <w:r w:rsidR="004F4DFF" w:rsidRPr="00CD1E6D">
                        <w:rPr>
                          <w:rFonts w:ascii="BIZ UDPゴシック" w:eastAsia="BIZ UDPゴシック" w:hAnsi="BIZ UDPゴシック" w:hint="eastAsia"/>
                          <w:sz w:val="22"/>
                        </w:rPr>
                        <w:t>教員や司書、ボランティア等、子どもの読書活動に関わる支援者に対して、本に関する情報や読書手法を届けることができるよう取組みを実施します。</w:t>
                      </w:r>
                    </w:p>
                    <w:p w14:paraId="1B42E80E" w14:textId="77777777" w:rsidR="00316487" w:rsidRPr="00CD1E6D" w:rsidRDefault="00316487" w:rsidP="00316487">
                      <w:pPr>
                        <w:spacing w:line="440" w:lineRule="exact"/>
                        <w:ind w:leftChars="150" w:left="315" w:firstLineChars="100" w:firstLine="220"/>
                        <w:jc w:val="left"/>
                        <w:rPr>
                          <w:rFonts w:ascii="BIZ UDPゴシック" w:eastAsia="BIZ UDPゴシック" w:hAnsi="BIZ UDPゴシック"/>
                          <w:sz w:val="22"/>
                        </w:rPr>
                      </w:pPr>
                    </w:p>
                  </w:txbxContent>
                </v:textbox>
                <w10:wrap anchorx="margin"/>
              </v:roundrect>
            </w:pict>
          </mc:Fallback>
        </mc:AlternateContent>
      </w:r>
    </w:p>
    <w:p w14:paraId="04B3D863" w14:textId="5C3BB5C7" w:rsidR="008B7634" w:rsidRPr="00B718B0" w:rsidRDefault="008B7634" w:rsidP="008B7634">
      <w:pPr>
        <w:ind w:firstLineChars="200" w:firstLine="440"/>
        <w:rPr>
          <w:rFonts w:ascii="BIZ UDPゴシック" w:eastAsia="BIZ UDPゴシック" w:hAnsi="BIZ UDPゴシック"/>
          <w:sz w:val="22"/>
        </w:rPr>
      </w:pPr>
    </w:p>
    <w:p w14:paraId="02810378" w14:textId="3CF6FC8B" w:rsidR="008B7634" w:rsidRPr="00B718B0" w:rsidRDefault="008B7634" w:rsidP="008B7634">
      <w:pPr>
        <w:ind w:firstLineChars="200" w:firstLine="440"/>
        <w:rPr>
          <w:rFonts w:ascii="BIZ UDPゴシック" w:eastAsia="BIZ UDPゴシック" w:hAnsi="BIZ UDPゴシック"/>
          <w:sz w:val="22"/>
        </w:rPr>
      </w:pPr>
    </w:p>
    <w:p w14:paraId="2A6EBA3C" w14:textId="3E9E9BC5" w:rsidR="008B7634" w:rsidRPr="00B718B0" w:rsidRDefault="008B7634" w:rsidP="008B7634">
      <w:pPr>
        <w:ind w:firstLineChars="200" w:firstLine="440"/>
        <w:rPr>
          <w:rFonts w:ascii="BIZ UDPゴシック" w:eastAsia="BIZ UDPゴシック" w:hAnsi="BIZ UDPゴシック"/>
          <w:sz w:val="22"/>
        </w:rPr>
      </w:pPr>
    </w:p>
    <w:p w14:paraId="74EB46A5" w14:textId="3FDED5C2" w:rsidR="008B7634" w:rsidRPr="00B718B0" w:rsidRDefault="008B7634" w:rsidP="008B7634">
      <w:pPr>
        <w:ind w:firstLineChars="200" w:firstLine="440"/>
        <w:rPr>
          <w:rFonts w:ascii="BIZ UDPゴシック" w:eastAsia="BIZ UDPゴシック" w:hAnsi="BIZ UDPゴシック"/>
          <w:sz w:val="22"/>
        </w:rPr>
      </w:pPr>
    </w:p>
    <w:p w14:paraId="0102174A" w14:textId="00824CD9" w:rsidR="008B7634" w:rsidRPr="00B718B0" w:rsidRDefault="008B7634" w:rsidP="008B7634">
      <w:pPr>
        <w:ind w:firstLineChars="200" w:firstLine="440"/>
        <w:rPr>
          <w:rFonts w:ascii="BIZ UDPゴシック" w:eastAsia="BIZ UDPゴシック" w:hAnsi="BIZ UDPゴシック"/>
          <w:sz w:val="22"/>
        </w:rPr>
      </w:pPr>
    </w:p>
    <w:p w14:paraId="4844225C" w14:textId="17AE206A" w:rsidR="008B7634" w:rsidRPr="00B718B0" w:rsidRDefault="008B7634" w:rsidP="008B7634">
      <w:pPr>
        <w:ind w:firstLineChars="200" w:firstLine="440"/>
        <w:rPr>
          <w:rFonts w:ascii="BIZ UDPゴシック" w:eastAsia="BIZ UDPゴシック" w:hAnsi="BIZ UDPゴシック"/>
          <w:sz w:val="22"/>
        </w:rPr>
      </w:pPr>
    </w:p>
    <w:p w14:paraId="78E71144" w14:textId="44BD93C9" w:rsidR="008B7634" w:rsidRPr="00B718B0" w:rsidRDefault="008B7634" w:rsidP="008B7634">
      <w:pPr>
        <w:ind w:firstLineChars="200" w:firstLine="440"/>
        <w:rPr>
          <w:rFonts w:ascii="BIZ UDPゴシック" w:eastAsia="BIZ UDPゴシック" w:hAnsi="BIZ UDPゴシック"/>
          <w:sz w:val="22"/>
        </w:rPr>
      </w:pPr>
    </w:p>
    <w:p w14:paraId="538E4DF2" w14:textId="5BBCBB92" w:rsidR="008B7634" w:rsidRPr="00B718B0" w:rsidRDefault="008B7634" w:rsidP="008B7634">
      <w:pPr>
        <w:ind w:firstLineChars="200" w:firstLine="440"/>
        <w:rPr>
          <w:rFonts w:ascii="BIZ UDPゴシック" w:eastAsia="BIZ UDPゴシック" w:hAnsi="BIZ UDPゴシック"/>
          <w:sz w:val="22"/>
        </w:rPr>
      </w:pPr>
    </w:p>
    <w:p w14:paraId="15511AA7" w14:textId="168C1C2C" w:rsidR="008B7634" w:rsidRPr="00B718B0" w:rsidRDefault="008B7634" w:rsidP="008B7634">
      <w:pPr>
        <w:ind w:firstLineChars="200" w:firstLine="440"/>
        <w:rPr>
          <w:rFonts w:ascii="BIZ UDPゴシック" w:eastAsia="BIZ UDPゴシック" w:hAnsi="BIZ UDPゴシック"/>
          <w:sz w:val="22"/>
        </w:rPr>
      </w:pPr>
    </w:p>
    <w:p w14:paraId="6378350F" w14:textId="56D432F3" w:rsidR="008B7634" w:rsidRPr="00B718B0" w:rsidRDefault="008B7634" w:rsidP="008B7634">
      <w:pPr>
        <w:ind w:firstLineChars="200" w:firstLine="440"/>
        <w:rPr>
          <w:rFonts w:ascii="BIZ UDPゴシック" w:eastAsia="BIZ UDPゴシック" w:hAnsi="BIZ UDPゴシック"/>
          <w:sz w:val="22"/>
        </w:rPr>
      </w:pPr>
    </w:p>
    <w:p w14:paraId="159869BA" w14:textId="769AF38D" w:rsidR="008B7634" w:rsidRPr="00B718B0" w:rsidRDefault="008B7634" w:rsidP="008B7634">
      <w:pPr>
        <w:ind w:firstLineChars="200" w:firstLine="440"/>
        <w:rPr>
          <w:rFonts w:ascii="BIZ UDPゴシック" w:eastAsia="BIZ UDPゴシック" w:hAnsi="BIZ UDPゴシック"/>
          <w:sz w:val="22"/>
        </w:rPr>
      </w:pPr>
    </w:p>
    <w:p w14:paraId="131CBFEB" w14:textId="3430E59C" w:rsidR="008B7634" w:rsidRPr="00B718B0" w:rsidRDefault="008B7634" w:rsidP="008B7634">
      <w:pPr>
        <w:ind w:firstLineChars="200" w:firstLine="440"/>
        <w:rPr>
          <w:rFonts w:ascii="BIZ UDPゴシック" w:eastAsia="BIZ UDPゴシック" w:hAnsi="BIZ UDPゴシック"/>
          <w:sz w:val="22"/>
        </w:rPr>
      </w:pPr>
    </w:p>
    <w:p w14:paraId="50FB4874" w14:textId="44BDB319" w:rsidR="008B7634" w:rsidRPr="00B718B0" w:rsidRDefault="008B7634" w:rsidP="008B7634">
      <w:pPr>
        <w:ind w:firstLineChars="200" w:firstLine="440"/>
        <w:rPr>
          <w:rFonts w:ascii="BIZ UDPゴシック" w:eastAsia="BIZ UDPゴシック" w:hAnsi="BIZ UDPゴシック"/>
          <w:sz w:val="22"/>
        </w:rPr>
      </w:pPr>
    </w:p>
    <w:p w14:paraId="531758D1" w14:textId="5803E24B" w:rsidR="008B7634" w:rsidRDefault="008B7634" w:rsidP="008B7634">
      <w:pPr>
        <w:ind w:firstLineChars="200" w:firstLine="440"/>
        <w:rPr>
          <w:rFonts w:ascii="BIZ UDPゴシック" w:eastAsia="BIZ UDPゴシック" w:hAnsi="BIZ UDPゴシック"/>
          <w:sz w:val="22"/>
        </w:rPr>
      </w:pPr>
    </w:p>
    <w:p w14:paraId="6D091A40" w14:textId="48B40B90" w:rsidR="006D20F6" w:rsidRDefault="006D20F6" w:rsidP="008B7634">
      <w:pPr>
        <w:ind w:firstLineChars="200" w:firstLine="440"/>
        <w:rPr>
          <w:rFonts w:ascii="BIZ UDPゴシック" w:eastAsia="BIZ UDPゴシック" w:hAnsi="BIZ UDPゴシック"/>
          <w:sz w:val="22"/>
        </w:rPr>
      </w:pPr>
    </w:p>
    <w:p w14:paraId="0329461A" w14:textId="2762095D" w:rsidR="006D20F6" w:rsidRDefault="006D20F6" w:rsidP="008B7634">
      <w:pPr>
        <w:ind w:firstLineChars="200" w:firstLine="440"/>
        <w:rPr>
          <w:rFonts w:ascii="BIZ UDPゴシック" w:eastAsia="BIZ UDPゴシック" w:hAnsi="BIZ UDPゴシック"/>
          <w:sz w:val="22"/>
        </w:rPr>
      </w:pPr>
    </w:p>
    <w:p w14:paraId="13F487E3" w14:textId="73815B25" w:rsidR="006D20F6" w:rsidRDefault="006D20F6" w:rsidP="008B7634">
      <w:pPr>
        <w:ind w:firstLineChars="200" w:firstLine="440"/>
        <w:rPr>
          <w:rFonts w:ascii="BIZ UDPゴシック" w:eastAsia="BIZ UDPゴシック" w:hAnsi="BIZ UDPゴシック"/>
          <w:sz w:val="22"/>
        </w:rPr>
      </w:pPr>
    </w:p>
    <w:p w14:paraId="7C349949" w14:textId="508F2B7D" w:rsidR="008B7634" w:rsidRPr="00B718B0" w:rsidRDefault="008B7634" w:rsidP="008B7634">
      <w:pPr>
        <w:ind w:firstLineChars="200" w:firstLine="440"/>
        <w:rPr>
          <w:rFonts w:ascii="BIZ UDPゴシック" w:eastAsia="BIZ UDPゴシック" w:hAnsi="BIZ UDPゴシック"/>
          <w:sz w:val="22"/>
        </w:rPr>
      </w:pPr>
    </w:p>
    <w:p w14:paraId="08E991A4" w14:textId="068855D3" w:rsidR="008B7634" w:rsidRPr="00B718B0" w:rsidRDefault="00F04193"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9328" behindDoc="0" locked="0" layoutInCell="1" allowOverlap="1" wp14:anchorId="1198D830" wp14:editId="1BF67602">
                <wp:simplePos x="0" y="0"/>
                <wp:positionH relativeFrom="margin">
                  <wp:posOffset>266065</wp:posOffset>
                </wp:positionH>
                <wp:positionV relativeFrom="paragraph">
                  <wp:posOffset>6985</wp:posOffset>
                </wp:positionV>
                <wp:extent cx="6057900" cy="312420"/>
                <wp:effectExtent l="0" t="0" r="19050" b="11430"/>
                <wp:wrapNone/>
                <wp:docPr id="41" name="テキスト ボックス 41" title="具体的方策"/>
                <wp:cNvGraphicFramePr/>
                <a:graphic xmlns:a="http://schemas.openxmlformats.org/drawingml/2006/main">
                  <a:graphicData uri="http://schemas.microsoft.com/office/word/2010/wordprocessingShape">
                    <wps:wsp>
                      <wps:cNvSpPr txBox="1"/>
                      <wps:spPr>
                        <a:xfrm>
                          <a:off x="0" y="0"/>
                          <a:ext cx="6057900" cy="312420"/>
                        </a:xfrm>
                        <a:prstGeom prst="rect">
                          <a:avLst/>
                        </a:prstGeom>
                        <a:solidFill>
                          <a:sysClr val="window" lastClr="FFFFFF"/>
                        </a:solidFill>
                        <a:ln w="6350">
                          <a:solidFill>
                            <a:prstClr val="black"/>
                          </a:solidFill>
                        </a:ln>
                      </wps:spPr>
                      <wps:txbx>
                        <w:txbxContent>
                          <w:p w14:paraId="25E8DD39" w14:textId="77777777" w:rsidR="009524BD" w:rsidRPr="00451777" w:rsidRDefault="009524BD" w:rsidP="008B7634">
                            <w:pPr>
                              <w:spacing w:line="320" w:lineRule="exact"/>
                              <w:jc w:val="center"/>
                              <w:rPr>
                                <w:rFonts w:ascii="BIZ UDPゴシック" w:eastAsia="BIZ UDPゴシック" w:hAnsi="BIZ UDPゴシック"/>
                                <w:sz w:val="22"/>
                              </w:rPr>
                            </w:pPr>
                            <w:r w:rsidRPr="00451777">
                              <w:rPr>
                                <w:rFonts w:ascii="BIZ UDPゴシック" w:eastAsia="BIZ UDPゴシック" w:hAnsi="BIZ UDPゴシック" w:hint="eastAsia"/>
                                <w:sz w:val="22"/>
                              </w:rPr>
                              <w:t xml:space="preserve">具　体　的　</w:t>
                            </w:r>
                            <w:r w:rsidRPr="00451777">
                              <w:rPr>
                                <w:rFonts w:ascii="BIZ UDPゴシック" w:eastAsia="BIZ UDPゴシック" w:hAnsi="BIZ UDPゴシック"/>
                                <w:sz w:val="22"/>
                              </w:rPr>
                              <w:t>方</w:t>
                            </w:r>
                            <w:r w:rsidRPr="00451777">
                              <w:rPr>
                                <w:rFonts w:ascii="BIZ UDPゴシック" w:eastAsia="BIZ UDPゴシック" w:hAnsi="BIZ UDPゴシック" w:hint="eastAsia"/>
                                <w:sz w:val="22"/>
                              </w:rPr>
                              <w:t xml:space="preserve">　</w:t>
                            </w:r>
                            <w:r w:rsidRPr="00451777">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D830" id="テキスト ボックス 41" o:spid="_x0000_s1068" type="#_x0000_t202" alt="タイトル: 具体的方策" style="position:absolute;left:0;text-align:left;margin-left:20.95pt;margin-top:.55pt;width:477pt;height:24.6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" fillcolor="window" strokeweight=".5pt">
                <v:textbox>
                  <w:txbxContent>
                    <w:p w14:paraId="25E8DD39" w14:textId="77777777" w:rsidR="009524BD" w:rsidRPr="00451777" w:rsidRDefault="009524BD" w:rsidP="008B7634">
                      <w:pPr>
                        <w:spacing w:line="320" w:lineRule="exact"/>
                        <w:jc w:val="center"/>
                        <w:rPr>
                          <w:rFonts w:ascii="BIZ UDPゴシック" w:eastAsia="BIZ UDPゴシック" w:hAnsi="BIZ UDPゴシック"/>
                          <w:sz w:val="22"/>
                        </w:rPr>
                      </w:pPr>
                      <w:r w:rsidRPr="00451777">
                        <w:rPr>
                          <w:rFonts w:ascii="BIZ UDPゴシック" w:eastAsia="BIZ UDPゴシック" w:hAnsi="BIZ UDPゴシック" w:hint="eastAsia"/>
                          <w:sz w:val="22"/>
                        </w:rPr>
                        <w:t xml:space="preserve">具　体　的　</w:t>
                      </w:r>
                      <w:r w:rsidRPr="00451777">
                        <w:rPr>
                          <w:rFonts w:ascii="BIZ UDPゴシック" w:eastAsia="BIZ UDPゴシック" w:hAnsi="BIZ UDPゴシック"/>
                          <w:sz w:val="22"/>
                        </w:rPr>
                        <w:t>方</w:t>
                      </w:r>
                      <w:r w:rsidRPr="00451777">
                        <w:rPr>
                          <w:rFonts w:ascii="BIZ UDPゴシック" w:eastAsia="BIZ UDPゴシック" w:hAnsi="BIZ UDPゴシック" w:hint="eastAsia"/>
                          <w:sz w:val="22"/>
                        </w:rPr>
                        <w:t xml:space="preserve">　</w:t>
                      </w:r>
                      <w:r w:rsidRPr="00451777">
                        <w:rPr>
                          <w:rFonts w:ascii="BIZ UDPゴシック" w:eastAsia="BIZ UDPゴシック" w:hAnsi="BIZ UDPゴシック"/>
                          <w:sz w:val="22"/>
                        </w:rPr>
                        <w:t>策</w:t>
                      </w:r>
                    </w:p>
                  </w:txbxContent>
                </v:textbox>
                <w10:wrap anchorx="margin"/>
              </v:shape>
            </w:pict>
          </mc:Fallback>
        </mc:AlternateContent>
      </w:r>
    </w:p>
    <w:p w14:paraId="0384E778" w14:textId="0A958FCB" w:rsidR="008B7634" w:rsidRPr="00B718B0" w:rsidRDefault="00F04193"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6432" behindDoc="0" locked="0" layoutInCell="1" allowOverlap="1" wp14:anchorId="751DC32F" wp14:editId="13BAF4D7">
                <wp:simplePos x="0" y="0"/>
                <wp:positionH relativeFrom="margin">
                  <wp:posOffset>266065</wp:posOffset>
                </wp:positionH>
                <wp:positionV relativeFrom="paragraph">
                  <wp:posOffset>94615</wp:posOffset>
                </wp:positionV>
                <wp:extent cx="6057900" cy="4701540"/>
                <wp:effectExtent l="0" t="0" r="19050" b="22860"/>
                <wp:wrapNone/>
                <wp:docPr id="42" name="テキスト ボックス 42"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057900" cy="4701540"/>
                        </a:xfrm>
                        <a:prstGeom prst="rect">
                          <a:avLst/>
                        </a:prstGeom>
                        <a:solidFill>
                          <a:sysClr val="window" lastClr="FFFFFF"/>
                        </a:solidFill>
                        <a:ln w="6350">
                          <a:solidFill>
                            <a:prstClr val="black"/>
                          </a:solidFill>
                        </a:ln>
                      </wps:spPr>
                      <wps:txbx>
                        <w:txbxContent>
                          <w:p w14:paraId="6FAF7B53" w14:textId="50743008" w:rsidR="000E72EA" w:rsidRPr="00DC29DF" w:rsidRDefault="000E72EA" w:rsidP="00A647E0">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sidRPr="00DC29DF">
                              <w:rPr>
                                <w:rFonts w:ascii="BIZ UDPゴシック" w:eastAsia="BIZ UDPゴシック" w:hAnsi="BIZ UDPゴシック"/>
                                <w:sz w:val="22"/>
                              </w:rPr>
                              <w:t>OSAKA PAGE ONE</w:t>
                            </w:r>
                          </w:p>
                          <w:p w14:paraId="171F664D" w14:textId="2C4475BB" w:rsidR="000E72EA" w:rsidRPr="00DC29DF" w:rsidRDefault="000E72EA" w:rsidP="000E72EA">
                            <w:pPr>
                              <w:spacing w:line="340" w:lineRule="exact"/>
                              <w:ind w:left="220" w:hangingChars="100" w:hanging="220"/>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その他関係機関及び民間団体と協働して、社会全体に対して、子どもの読書活動についての関心と理解を深めるとともに、子どもの読書活動を推進する気運を醸成し、子どもに読書の楽しさと大切さと豊かさを伝えることを目的とし、OSAKA PAGE ONE（大阪府子ども読書活動推進普及啓発）を実施。</w:t>
                            </w:r>
                          </w:p>
                          <w:p w14:paraId="38623B14" w14:textId="209DCC1C" w:rsidR="00B01C8B" w:rsidRPr="00DC29DF" w:rsidRDefault="00B01C8B" w:rsidP="00B01C8B">
                            <w:pPr>
                              <w:spacing w:line="340" w:lineRule="exact"/>
                              <w:ind w:leftChars="100" w:left="210"/>
                              <w:rPr>
                                <w:rFonts w:ascii="BIZ UDPゴシック" w:eastAsia="BIZ UDPゴシック" w:hAnsi="BIZ UDPゴシック"/>
                                <w:sz w:val="22"/>
                              </w:rPr>
                            </w:pPr>
                            <w:r w:rsidRPr="00DC29DF">
                              <w:rPr>
                                <w:rFonts w:ascii="BIZ UDPゴシック" w:eastAsia="BIZ UDPゴシック" w:hAnsi="BIZ UDPゴシック" w:hint="eastAsia"/>
                                <w:sz w:val="22"/>
                              </w:rPr>
                              <w:t>・家読（うちどく）</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６</w:t>
                            </w:r>
                            <w:r w:rsidRPr="00DC29DF">
                              <w:rPr>
                                <w:rFonts w:ascii="BIZ UDPゴシック" w:eastAsia="BIZ UDPゴシック" w:hAnsi="BIZ UDPゴシック" w:hint="eastAsia"/>
                                <w:sz w:val="22"/>
                              </w:rPr>
                              <w:t>やスキマ時間読書</w:t>
                            </w:r>
                            <w:r w:rsidR="005240AA" w:rsidRPr="00DC29DF">
                              <w:rPr>
                                <w:rFonts w:ascii="BIZ UDPゴシック" w:eastAsia="BIZ UDPゴシック" w:hAnsi="BIZ UDPゴシック" w:hint="eastAsia"/>
                                <w:sz w:val="22"/>
                              </w:rPr>
                              <w:t>の普及</w:t>
                            </w:r>
                          </w:p>
                          <w:p w14:paraId="6F052EBB" w14:textId="2AA45C29" w:rsidR="000E72EA" w:rsidRDefault="000E72EA" w:rsidP="00A647E0">
                            <w:pPr>
                              <w:spacing w:line="340" w:lineRule="exact"/>
                              <w:jc w:val="left"/>
                              <w:rPr>
                                <w:rFonts w:ascii="BIZ UDPゴシック" w:eastAsia="BIZ UDPゴシック" w:hAnsi="BIZ UDPゴシック"/>
                                <w:sz w:val="22"/>
                              </w:rPr>
                            </w:pPr>
                          </w:p>
                          <w:p w14:paraId="1BCF1C7A" w14:textId="26BA1A77" w:rsidR="00886764" w:rsidRDefault="00886764" w:rsidP="00A647E0">
                            <w:pPr>
                              <w:spacing w:line="340" w:lineRule="exact"/>
                              <w:jc w:val="left"/>
                              <w:rPr>
                                <w:rFonts w:ascii="BIZ UDPゴシック" w:eastAsia="BIZ UDPゴシック" w:hAnsi="BIZ UDPゴシック"/>
                                <w:sz w:val="22"/>
                              </w:rPr>
                            </w:pPr>
                          </w:p>
                          <w:p w14:paraId="4C961827" w14:textId="54AF6F7B" w:rsidR="00F04193" w:rsidRDefault="00F04193" w:rsidP="00A647E0">
                            <w:pPr>
                              <w:spacing w:line="340" w:lineRule="exact"/>
                              <w:jc w:val="left"/>
                              <w:rPr>
                                <w:rFonts w:ascii="BIZ UDPゴシック" w:eastAsia="BIZ UDPゴシック" w:hAnsi="BIZ UDPゴシック"/>
                                <w:sz w:val="22"/>
                              </w:rPr>
                            </w:pPr>
                          </w:p>
                          <w:p w14:paraId="6954B0CD" w14:textId="77777777" w:rsidR="00F04193" w:rsidRPr="00CD1E6D" w:rsidRDefault="00F04193" w:rsidP="00A647E0">
                            <w:pPr>
                              <w:spacing w:line="340" w:lineRule="exact"/>
                              <w:jc w:val="left"/>
                              <w:rPr>
                                <w:rFonts w:ascii="BIZ UDPゴシック" w:eastAsia="BIZ UDPゴシック" w:hAnsi="BIZ UDPゴシック"/>
                                <w:sz w:val="22"/>
                              </w:rPr>
                            </w:pPr>
                          </w:p>
                          <w:p w14:paraId="2C72B0B7" w14:textId="5CF9EC1D" w:rsidR="00A647E0" w:rsidRPr="000E72EA" w:rsidRDefault="00A647E0" w:rsidP="00A647E0">
                            <w:pPr>
                              <w:spacing w:line="340" w:lineRule="exact"/>
                              <w:jc w:val="left"/>
                              <w:rPr>
                                <w:rFonts w:ascii="BIZ UDPゴシック" w:eastAsia="BIZ UDPゴシック" w:hAnsi="BIZ UDPゴシック"/>
                                <w:sz w:val="22"/>
                              </w:rPr>
                            </w:pPr>
                            <w:r w:rsidRPr="00CD1E6D">
                              <w:rPr>
                                <w:rFonts w:ascii="BIZ UDPゴシック" w:eastAsia="BIZ UDPゴシック" w:hAnsi="BIZ UDPゴシック" w:hint="eastAsia"/>
                                <w:sz w:val="22"/>
                              </w:rPr>
                              <w:t>◆</w:t>
                            </w:r>
                            <w:r w:rsidR="00B22235" w:rsidRPr="00CD1E6D">
                              <w:rPr>
                                <w:rFonts w:ascii="BIZ UDPゴシック" w:eastAsia="BIZ UDPゴシック" w:hAnsi="BIZ UDPゴシック" w:hint="eastAsia"/>
                                <w:sz w:val="22"/>
                              </w:rPr>
                              <w:t>学校園等への</w:t>
                            </w:r>
                            <w:r w:rsidRPr="00CD1E6D">
                              <w:rPr>
                                <w:rFonts w:ascii="BIZ UDPゴシック" w:eastAsia="BIZ UDPゴシック" w:hAnsi="BIZ UDPゴシック" w:hint="eastAsia"/>
                                <w:sz w:val="22"/>
                              </w:rPr>
                              <w:t>特</w:t>
                            </w:r>
                            <w:r w:rsidRPr="00451777">
                              <w:rPr>
                                <w:rFonts w:ascii="BIZ UDPゴシック" w:eastAsia="BIZ UDPゴシック" w:hAnsi="BIZ UDPゴシック" w:hint="eastAsia"/>
                                <w:sz w:val="22"/>
                              </w:rPr>
                              <w:t>別貸出用図書セットの貸出</w:t>
                            </w:r>
                          </w:p>
                          <w:p w14:paraId="46F2205E" w14:textId="26E3CCF2" w:rsidR="00A647E0" w:rsidRPr="000E72EA" w:rsidRDefault="00A647E0" w:rsidP="00935E80">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・絵本の特別貸出用図書セットの貸出</w:t>
                            </w:r>
                          </w:p>
                          <w:p w14:paraId="58631B3B" w14:textId="73A535AF" w:rsidR="002D1776" w:rsidRPr="00451777" w:rsidRDefault="002D1776" w:rsidP="00935E80">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・朝読書や</w:t>
                            </w:r>
                            <w:r w:rsidR="004F4DFF">
                              <w:rPr>
                                <w:rFonts w:ascii="BIZ UDPゴシック" w:eastAsia="BIZ UDPゴシック" w:hAnsi="BIZ UDPゴシック" w:hint="eastAsia"/>
                                <w:sz w:val="22"/>
                              </w:rPr>
                              <w:t>調べ学習</w:t>
                            </w:r>
                            <w:r w:rsidRPr="00451777">
                              <w:rPr>
                                <w:rFonts w:ascii="BIZ UDPゴシック" w:eastAsia="BIZ UDPゴシック" w:hAnsi="BIZ UDPゴシック" w:hint="eastAsia"/>
                                <w:sz w:val="22"/>
                              </w:rPr>
                              <w:t>のテーマ別セットの貸出</w:t>
                            </w:r>
                          </w:p>
                          <w:p w14:paraId="5F28B790" w14:textId="3F280C4A" w:rsidR="00935E80" w:rsidRDefault="00935E80" w:rsidP="00935E80">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sz w:val="22"/>
                              </w:rPr>
                              <w:t>・</w:t>
                            </w:r>
                            <w:r w:rsidRPr="00451777">
                              <w:rPr>
                                <w:rFonts w:ascii="BIZ UDPゴシック" w:eastAsia="BIZ UDPゴシック" w:hAnsi="BIZ UDPゴシック" w:hint="eastAsia"/>
                                <w:sz w:val="22"/>
                              </w:rPr>
                              <w:t>図書館未設置自治体公民館図書室、地域型保育病院内患者図書室、児童福祉施設、矯正施設等</w:t>
                            </w:r>
                            <w:r w:rsidRPr="00451777">
                              <w:rPr>
                                <w:rFonts w:ascii="BIZ UDPゴシック" w:eastAsia="BIZ UDPゴシック" w:hAnsi="BIZ UDPゴシック"/>
                                <w:sz w:val="22"/>
                              </w:rPr>
                              <w:t>への貸出支援の</w:t>
                            </w:r>
                            <w:r w:rsidRPr="00451777">
                              <w:rPr>
                                <w:rFonts w:ascii="BIZ UDPゴシック" w:eastAsia="BIZ UDPゴシック" w:hAnsi="BIZ UDPゴシック" w:hint="eastAsia"/>
                                <w:sz w:val="22"/>
                              </w:rPr>
                              <w:t>実施</w:t>
                            </w:r>
                          </w:p>
                          <w:p w14:paraId="7B011C9F" w14:textId="74B407FA" w:rsidR="004C2C58" w:rsidRDefault="004C2C58" w:rsidP="004C2C58">
                            <w:pPr>
                              <w:spacing w:line="340" w:lineRule="exact"/>
                              <w:jc w:val="left"/>
                              <w:rPr>
                                <w:rFonts w:ascii="BIZ UDPゴシック" w:eastAsia="BIZ UDPゴシック" w:hAnsi="BIZ UDPゴシック"/>
                                <w:sz w:val="22"/>
                              </w:rPr>
                            </w:pPr>
                          </w:p>
                          <w:p w14:paraId="1C27469B" w14:textId="77777777" w:rsidR="004C2C58" w:rsidRPr="00AE374B" w:rsidRDefault="004C2C58" w:rsidP="004C2C58">
                            <w:pPr>
                              <w:spacing w:line="340" w:lineRule="exact"/>
                              <w:ind w:left="220" w:hangingChars="100" w:hanging="220"/>
                              <w:jc w:val="left"/>
                              <w:rPr>
                                <w:rFonts w:ascii="BIZ UDPゴシック" w:eastAsia="BIZ UDPゴシック" w:hAnsi="BIZ UDPゴシック"/>
                                <w:sz w:val="22"/>
                              </w:rPr>
                            </w:pPr>
                            <w:r w:rsidRPr="00AE374B">
                              <w:rPr>
                                <w:rFonts w:ascii="BIZ UDPゴシック" w:eastAsia="BIZ UDPゴシック" w:hAnsi="BIZ UDPゴシック" w:hint="eastAsia"/>
                                <w:sz w:val="22"/>
                              </w:rPr>
                              <w:t>◆おすすめ本紹介冊子の作成</w:t>
                            </w:r>
                          </w:p>
                          <w:p w14:paraId="29CC6514" w14:textId="77777777" w:rsidR="004C2C58" w:rsidRDefault="004C2C58" w:rsidP="004C2C58">
                            <w:pPr>
                              <w:spacing w:line="340" w:lineRule="exact"/>
                              <w:ind w:leftChars="100" w:left="210"/>
                              <w:jc w:val="left"/>
                              <w:rPr>
                                <w:rFonts w:ascii="BIZ UDPゴシック" w:eastAsia="BIZ UDPゴシック" w:hAnsi="BIZ UDPゴシック"/>
                                <w:sz w:val="22"/>
                              </w:rPr>
                            </w:pPr>
                            <w:r w:rsidRPr="00AE374B">
                              <w:rPr>
                                <w:rFonts w:ascii="BIZ UDPゴシック" w:eastAsia="BIZ UDPゴシック" w:hAnsi="BIZ UDPゴシック" w:hint="eastAsia"/>
                                <w:sz w:val="22"/>
                              </w:rPr>
                              <w:t>・「だっこでよんで」「よんでよんで」「ほんだな」等の作成</w:t>
                            </w:r>
                          </w:p>
                          <w:p w14:paraId="214E6FA8" w14:textId="77777777" w:rsidR="004C2C58" w:rsidRPr="00E35D34" w:rsidRDefault="004C2C58" w:rsidP="004C2C58">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・部活動や塾などで読書活動の時間のない子どもに対して、短時間で読むことのできる短編本等を紹介</w:t>
                            </w:r>
                          </w:p>
                          <w:p w14:paraId="39A30AB7" w14:textId="77777777" w:rsidR="004C2C58" w:rsidRPr="004C2C58" w:rsidRDefault="004C2C58" w:rsidP="004C2C58">
                            <w:pPr>
                              <w:spacing w:line="340" w:lineRule="exact"/>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C32F" id="テキスト ボックス 42" o:spid="_x0000_s1069" type="#_x0000_t202" alt="タイトル: 中学生の時期への具体的方策 - 説明: ・特別貸出用図書セット（朝読・調べ学習等）の貸出&#10;・時間がない子どもに対するおすすめ本の紹介&#10;" style="position:absolute;left:0;text-align:left;margin-left:20.95pt;margin-top:7.45pt;width:477pt;height:370.2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" fillcolor="window" strokeweight=".5pt">
                <v:textbox>
                  <w:txbxContent>
                    <w:p w14:paraId="6FAF7B53" w14:textId="50743008" w:rsidR="000E72EA" w:rsidRPr="00DC29DF" w:rsidRDefault="000E72EA" w:rsidP="00A647E0">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sidRPr="00DC29DF">
                        <w:rPr>
                          <w:rFonts w:ascii="BIZ UDPゴシック" w:eastAsia="BIZ UDPゴシック" w:hAnsi="BIZ UDPゴシック"/>
                          <w:sz w:val="22"/>
                        </w:rPr>
                        <w:t>OSAKA PAGE ONE</w:t>
                      </w:r>
                    </w:p>
                    <w:p w14:paraId="171F664D" w14:textId="2C4475BB" w:rsidR="000E72EA" w:rsidRPr="00DC29DF" w:rsidRDefault="000E72EA" w:rsidP="000E72EA">
                      <w:pPr>
                        <w:spacing w:line="340" w:lineRule="exact"/>
                        <w:ind w:left="220" w:hangingChars="100" w:hanging="220"/>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その他関係機関及び民間団体と協働して、社会全体に対して、子どもの読書活動についての関心と理解を深めるとともに、子どもの読書活動を推進する気運を醸成し、子どもに読書の楽しさと大切さと豊かさを伝えることを目的とし、OSAKA PAGE ONE（大阪府子ども読書活動推進普及啓発）を実施。</w:t>
                      </w:r>
                    </w:p>
                    <w:p w14:paraId="38623B14" w14:textId="209DCC1C" w:rsidR="00B01C8B" w:rsidRPr="00DC29DF" w:rsidRDefault="00B01C8B" w:rsidP="00B01C8B">
                      <w:pPr>
                        <w:spacing w:line="340" w:lineRule="exact"/>
                        <w:ind w:leftChars="100" w:left="210"/>
                        <w:rPr>
                          <w:rFonts w:ascii="BIZ UDPゴシック" w:eastAsia="BIZ UDPゴシック" w:hAnsi="BIZ UDPゴシック"/>
                          <w:sz w:val="22"/>
                        </w:rPr>
                      </w:pPr>
                      <w:r w:rsidRPr="00DC29DF">
                        <w:rPr>
                          <w:rFonts w:ascii="BIZ UDPゴシック" w:eastAsia="BIZ UDPゴシック" w:hAnsi="BIZ UDPゴシック" w:hint="eastAsia"/>
                          <w:sz w:val="22"/>
                        </w:rPr>
                        <w:t>・家読（うちどく）</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６</w:t>
                      </w:r>
                      <w:r w:rsidRPr="00DC29DF">
                        <w:rPr>
                          <w:rFonts w:ascii="BIZ UDPゴシック" w:eastAsia="BIZ UDPゴシック" w:hAnsi="BIZ UDPゴシック" w:hint="eastAsia"/>
                          <w:sz w:val="22"/>
                        </w:rPr>
                        <w:t>やスキマ時間読書</w:t>
                      </w:r>
                      <w:r w:rsidR="005240AA" w:rsidRPr="00DC29DF">
                        <w:rPr>
                          <w:rFonts w:ascii="BIZ UDPゴシック" w:eastAsia="BIZ UDPゴシック" w:hAnsi="BIZ UDPゴシック" w:hint="eastAsia"/>
                          <w:sz w:val="22"/>
                        </w:rPr>
                        <w:t>の普及</w:t>
                      </w:r>
                    </w:p>
                    <w:p w14:paraId="6F052EBB" w14:textId="2AA45C29" w:rsidR="000E72EA" w:rsidRDefault="000E72EA" w:rsidP="00A647E0">
                      <w:pPr>
                        <w:spacing w:line="340" w:lineRule="exact"/>
                        <w:jc w:val="left"/>
                        <w:rPr>
                          <w:rFonts w:ascii="BIZ UDPゴシック" w:eastAsia="BIZ UDPゴシック" w:hAnsi="BIZ UDPゴシック"/>
                          <w:sz w:val="22"/>
                        </w:rPr>
                      </w:pPr>
                    </w:p>
                    <w:p w14:paraId="1BCF1C7A" w14:textId="26BA1A77" w:rsidR="00886764" w:rsidRDefault="00886764" w:rsidP="00A647E0">
                      <w:pPr>
                        <w:spacing w:line="340" w:lineRule="exact"/>
                        <w:jc w:val="left"/>
                        <w:rPr>
                          <w:rFonts w:ascii="BIZ UDPゴシック" w:eastAsia="BIZ UDPゴシック" w:hAnsi="BIZ UDPゴシック"/>
                          <w:sz w:val="22"/>
                        </w:rPr>
                      </w:pPr>
                    </w:p>
                    <w:p w14:paraId="4C961827" w14:textId="54AF6F7B" w:rsidR="00F04193" w:rsidRDefault="00F04193" w:rsidP="00A647E0">
                      <w:pPr>
                        <w:spacing w:line="340" w:lineRule="exact"/>
                        <w:jc w:val="left"/>
                        <w:rPr>
                          <w:rFonts w:ascii="BIZ UDPゴシック" w:eastAsia="BIZ UDPゴシック" w:hAnsi="BIZ UDPゴシック"/>
                          <w:sz w:val="22"/>
                        </w:rPr>
                      </w:pPr>
                    </w:p>
                    <w:p w14:paraId="6954B0CD" w14:textId="77777777" w:rsidR="00F04193" w:rsidRPr="00CD1E6D" w:rsidRDefault="00F04193" w:rsidP="00A647E0">
                      <w:pPr>
                        <w:spacing w:line="340" w:lineRule="exact"/>
                        <w:jc w:val="left"/>
                        <w:rPr>
                          <w:rFonts w:ascii="BIZ UDPゴシック" w:eastAsia="BIZ UDPゴシック" w:hAnsi="BIZ UDPゴシック"/>
                          <w:sz w:val="22"/>
                        </w:rPr>
                      </w:pPr>
                    </w:p>
                    <w:p w14:paraId="2C72B0B7" w14:textId="5CF9EC1D" w:rsidR="00A647E0" w:rsidRPr="000E72EA" w:rsidRDefault="00A647E0" w:rsidP="00A647E0">
                      <w:pPr>
                        <w:spacing w:line="340" w:lineRule="exact"/>
                        <w:jc w:val="left"/>
                        <w:rPr>
                          <w:rFonts w:ascii="BIZ UDPゴシック" w:eastAsia="BIZ UDPゴシック" w:hAnsi="BIZ UDPゴシック"/>
                          <w:sz w:val="22"/>
                        </w:rPr>
                      </w:pPr>
                      <w:r w:rsidRPr="00CD1E6D">
                        <w:rPr>
                          <w:rFonts w:ascii="BIZ UDPゴシック" w:eastAsia="BIZ UDPゴシック" w:hAnsi="BIZ UDPゴシック" w:hint="eastAsia"/>
                          <w:sz w:val="22"/>
                        </w:rPr>
                        <w:t>◆</w:t>
                      </w:r>
                      <w:r w:rsidR="00B22235" w:rsidRPr="00CD1E6D">
                        <w:rPr>
                          <w:rFonts w:ascii="BIZ UDPゴシック" w:eastAsia="BIZ UDPゴシック" w:hAnsi="BIZ UDPゴシック" w:hint="eastAsia"/>
                          <w:sz w:val="22"/>
                        </w:rPr>
                        <w:t>学校園等への</w:t>
                      </w:r>
                      <w:r w:rsidRPr="00CD1E6D">
                        <w:rPr>
                          <w:rFonts w:ascii="BIZ UDPゴシック" w:eastAsia="BIZ UDPゴシック" w:hAnsi="BIZ UDPゴシック" w:hint="eastAsia"/>
                          <w:sz w:val="22"/>
                        </w:rPr>
                        <w:t>特</w:t>
                      </w:r>
                      <w:r w:rsidRPr="00451777">
                        <w:rPr>
                          <w:rFonts w:ascii="BIZ UDPゴシック" w:eastAsia="BIZ UDPゴシック" w:hAnsi="BIZ UDPゴシック" w:hint="eastAsia"/>
                          <w:sz w:val="22"/>
                        </w:rPr>
                        <w:t>別貸出用図書セットの貸出</w:t>
                      </w:r>
                    </w:p>
                    <w:p w14:paraId="46F2205E" w14:textId="26E3CCF2" w:rsidR="00A647E0" w:rsidRPr="000E72EA" w:rsidRDefault="00A647E0" w:rsidP="00935E80">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・絵本の特別貸出用図書セットの貸出</w:t>
                      </w:r>
                    </w:p>
                    <w:p w14:paraId="58631B3B" w14:textId="73A535AF" w:rsidR="002D1776" w:rsidRPr="00451777" w:rsidRDefault="002D1776" w:rsidP="00935E80">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・朝読書や</w:t>
                      </w:r>
                      <w:r w:rsidR="004F4DFF">
                        <w:rPr>
                          <w:rFonts w:ascii="BIZ UDPゴシック" w:eastAsia="BIZ UDPゴシック" w:hAnsi="BIZ UDPゴシック" w:hint="eastAsia"/>
                          <w:sz w:val="22"/>
                        </w:rPr>
                        <w:t>調べ学習</w:t>
                      </w:r>
                      <w:r w:rsidRPr="00451777">
                        <w:rPr>
                          <w:rFonts w:ascii="BIZ UDPゴシック" w:eastAsia="BIZ UDPゴシック" w:hAnsi="BIZ UDPゴシック" w:hint="eastAsia"/>
                          <w:sz w:val="22"/>
                        </w:rPr>
                        <w:t>のテーマ別セットの貸出</w:t>
                      </w:r>
                    </w:p>
                    <w:p w14:paraId="5F28B790" w14:textId="3F280C4A" w:rsidR="00935E80" w:rsidRDefault="00935E80" w:rsidP="00935E80">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sz w:val="22"/>
                        </w:rPr>
                        <w:t>・</w:t>
                      </w:r>
                      <w:r w:rsidRPr="00451777">
                        <w:rPr>
                          <w:rFonts w:ascii="BIZ UDPゴシック" w:eastAsia="BIZ UDPゴシック" w:hAnsi="BIZ UDPゴシック" w:hint="eastAsia"/>
                          <w:sz w:val="22"/>
                        </w:rPr>
                        <w:t>図書館未設置自治体公民館図書室、地域型保育病院内患者図書室、児童福祉施設、矯正施設等</w:t>
                      </w:r>
                      <w:r w:rsidRPr="00451777">
                        <w:rPr>
                          <w:rFonts w:ascii="BIZ UDPゴシック" w:eastAsia="BIZ UDPゴシック" w:hAnsi="BIZ UDPゴシック"/>
                          <w:sz w:val="22"/>
                        </w:rPr>
                        <w:t>への貸出支援の</w:t>
                      </w:r>
                      <w:r w:rsidRPr="00451777">
                        <w:rPr>
                          <w:rFonts w:ascii="BIZ UDPゴシック" w:eastAsia="BIZ UDPゴシック" w:hAnsi="BIZ UDPゴシック" w:hint="eastAsia"/>
                          <w:sz w:val="22"/>
                        </w:rPr>
                        <w:t>実施</w:t>
                      </w:r>
                    </w:p>
                    <w:p w14:paraId="7B011C9F" w14:textId="74B407FA" w:rsidR="004C2C58" w:rsidRDefault="004C2C58" w:rsidP="004C2C58">
                      <w:pPr>
                        <w:spacing w:line="340" w:lineRule="exact"/>
                        <w:jc w:val="left"/>
                        <w:rPr>
                          <w:rFonts w:ascii="BIZ UDPゴシック" w:eastAsia="BIZ UDPゴシック" w:hAnsi="BIZ UDPゴシック"/>
                          <w:sz w:val="22"/>
                        </w:rPr>
                      </w:pPr>
                    </w:p>
                    <w:p w14:paraId="1C27469B" w14:textId="77777777" w:rsidR="004C2C58" w:rsidRPr="00AE374B" w:rsidRDefault="004C2C58" w:rsidP="004C2C58">
                      <w:pPr>
                        <w:spacing w:line="340" w:lineRule="exact"/>
                        <w:ind w:left="220" w:hangingChars="100" w:hanging="220"/>
                        <w:jc w:val="left"/>
                        <w:rPr>
                          <w:rFonts w:ascii="BIZ UDPゴシック" w:eastAsia="BIZ UDPゴシック" w:hAnsi="BIZ UDPゴシック"/>
                          <w:sz w:val="22"/>
                        </w:rPr>
                      </w:pPr>
                      <w:r w:rsidRPr="00AE374B">
                        <w:rPr>
                          <w:rFonts w:ascii="BIZ UDPゴシック" w:eastAsia="BIZ UDPゴシック" w:hAnsi="BIZ UDPゴシック" w:hint="eastAsia"/>
                          <w:sz w:val="22"/>
                        </w:rPr>
                        <w:t>◆おすすめ本紹介冊子の作成</w:t>
                      </w:r>
                    </w:p>
                    <w:p w14:paraId="29CC6514" w14:textId="77777777" w:rsidR="004C2C58" w:rsidRDefault="004C2C58" w:rsidP="004C2C58">
                      <w:pPr>
                        <w:spacing w:line="340" w:lineRule="exact"/>
                        <w:ind w:leftChars="100" w:left="210"/>
                        <w:jc w:val="left"/>
                        <w:rPr>
                          <w:rFonts w:ascii="BIZ UDPゴシック" w:eastAsia="BIZ UDPゴシック" w:hAnsi="BIZ UDPゴシック"/>
                          <w:sz w:val="22"/>
                        </w:rPr>
                      </w:pPr>
                      <w:r w:rsidRPr="00AE374B">
                        <w:rPr>
                          <w:rFonts w:ascii="BIZ UDPゴシック" w:eastAsia="BIZ UDPゴシック" w:hAnsi="BIZ UDPゴシック" w:hint="eastAsia"/>
                          <w:sz w:val="22"/>
                        </w:rPr>
                        <w:t>・「だっこでよんで」「よんでよんで」「ほんだな」等の作成</w:t>
                      </w:r>
                    </w:p>
                    <w:p w14:paraId="214E6FA8" w14:textId="77777777" w:rsidR="004C2C58" w:rsidRPr="00E35D34" w:rsidRDefault="004C2C58" w:rsidP="004C2C58">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・部活動や塾などで読書活動の時間のない子どもに対して、短時間で読むことのできる短編本等を紹介</w:t>
                      </w:r>
                    </w:p>
                    <w:p w14:paraId="39A30AB7" w14:textId="77777777" w:rsidR="004C2C58" w:rsidRPr="004C2C58" w:rsidRDefault="004C2C58" w:rsidP="004C2C58">
                      <w:pPr>
                        <w:spacing w:line="340" w:lineRule="exact"/>
                        <w:jc w:val="left"/>
                        <w:rPr>
                          <w:rFonts w:ascii="BIZ UDPゴシック" w:eastAsia="BIZ UDPゴシック" w:hAnsi="BIZ UDPゴシック"/>
                          <w:sz w:val="22"/>
                        </w:rPr>
                      </w:pPr>
                    </w:p>
                  </w:txbxContent>
                </v:textbox>
                <w10:wrap anchorx="margin"/>
              </v:shape>
            </w:pict>
          </mc:Fallback>
        </mc:AlternateContent>
      </w:r>
    </w:p>
    <w:p w14:paraId="1CB0A47D" w14:textId="4B61EB2F" w:rsidR="008B7634" w:rsidRPr="00B718B0" w:rsidRDefault="008B7634" w:rsidP="008B7634">
      <w:pPr>
        <w:ind w:firstLineChars="200" w:firstLine="440"/>
        <w:rPr>
          <w:rFonts w:ascii="BIZ UDPゴシック" w:eastAsia="BIZ UDPゴシック" w:hAnsi="BIZ UDPゴシック"/>
          <w:sz w:val="22"/>
        </w:rPr>
      </w:pPr>
    </w:p>
    <w:p w14:paraId="3FA3043C" w14:textId="7B34A3AF" w:rsidR="008B7634" w:rsidRPr="00B718B0" w:rsidRDefault="008B7634" w:rsidP="008B7634">
      <w:pPr>
        <w:ind w:firstLineChars="200" w:firstLine="440"/>
        <w:rPr>
          <w:rFonts w:ascii="BIZ UDPゴシック" w:eastAsia="BIZ UDPゴシック" w:hAnsi="BIZ UDPゴシック"/>
          <w:sz w:val="22"/>
        </w:rPr>
      </w:pPr>
    </w:p>
    <w:p w14:paraId="6BE64DCE" w14:textId="0B5D0500" w:rsidR="008B7634" w:rsidRPr="00B718B0" w:rsidRDefault="008B7634" w:rsidP="008B7634">
      <w:pPr>
        <w:ind w:firstLineChars="200" w:firstLine="440"/>
        <w:rPr>
          <w:rFonts w:ascii="BIZ UDPゴシック" w:eastAsia="BIZ UDPゴシック" w:hAnsi="BIZ UDPゴシック"/>
          <w:sz w:val="22"/>
        </w:rPr>
      </w:pPr>
    </w:p>
    <w:p w14:paraId="7D43DA22" w14:textId="434E65E1" w:rsidR="008B7634" w:rsidRPr="00B718B0" w:rsidRDefault="008B7634" w:rsidP="008B7634">
      <w:pPr>
        <w:ind w:firstLineChars="200" w:firstLine="440"/>
        <w:rPr>
          <w:rFonts w:ascii="BIZ UDPゴシック" w:eastAsia="BIZ UDPゴシック" w:hAnsi="BIZ UDPゴシック"/>
          <w:sz w:val="22"/>
        </w:rPr>
      </w:pPr>
    </w:p>
    <w:p w14:paraId="2F1445C3" w14:textId="4FAF10ED" w:rsidR="008B7634" w:rsidRPr="00B718B0" w:rsidRDefault="008B7634" w:rsidP="008B7634">
      <w:pPr>
        <w:ind w:firstLineChars="200" w:firstLine="440"/>
        <w:rPr>
          <w:rFonts w:ascii="BIZ UDPゴシック" w:eastAsia="BIZ UDPゴシック" w:hAnsi="BIZ UDPゴシック"/>
          <w:sz w:val="22"/>
        </w:rPr>
      </w:pPr>
    </w:p>
    <w:p w14:paraId="37C5039C" w14:textId="102C4A9D" w:rsidR="008B7634" w:rsidRPr="00B718B0" w:rsidRDefault="00F04193" w:rsidP="008B7634">
      <w:pPr>
        <w:ind w:firstLineChars="200" w:firstLine="44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04640" behindDoc="0" locked="0" layoutInCell="1" allowOverlap="1" wp14:anchorId="290D030B" wp14:editId="77CB734F">
                <wp:simplePos x="0" y="0"/>
                <wp:positionH relativeFrom="column">
                  <wp:posOffset>3275965</wp:posOffset>
                </wp:positionH>
                <wp:positionV relativeFrom="page">
                  <wp:posOffset>6530340</wp:posOffset>
                </wp:positionV>
                <wp:extent cx="1752600" cy="899160"/>
                <wp:effectExtent l="0" t="0" r="323850" b="15240"/>
                <wp:wrapNone/>
                <wp:docPr id="53" name="吹き出し: 角を丸めた四角形 53"/>
                <wp:cNvGraphicFramePr/>
                <a:graphic xmlns:a="http://schemas.openxmlformats.org/drawingml/2006/main">
                  <a:graphicData uri="http://schemas.microsoft.com/office/word/2010/wordprocessingShape">
                    <wps:wsp>
                      <wps:cNvSpPr/>
                      <wps:spPr>
                        <a:xfrm>
                          <a:off x="0" y="0"/>
                          <a:ext cx="1752600" cy="899160"/>
                        </a:xfrm>
                        <a:prstGeom prst="wedgeRoundRectCallout">
                          <a:avLst>
                            <a:gd name="adj1" fmla="val 66318"/>
                            <a:gd name="adj2" fmla="val -3066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03A3C" w14:textId="18AC3D34"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毎月第1土曜日と日曜日は「OSAKA　PAGE　ONEの日」</w:t>
                            </w:r>
                          </w:p>
                          <w:p w14:paraId="22B4A74B" w14:textId="48D3CE2B"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図書館へ行こう！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D03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3" o:spid="_x0000_s1070" type="#_x0000_t62" style="position:absolute;left:0;text-align:left;margin-left:257.95pt;margin-top:514.2pt;width:138pt;height:70.8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" adj="25125,4177" filled="f" strokecolor="black [3213]" strokeweight="2pt">
                <v:textbox>
                  <w:txbxContent>
                    <w:p w14:paraId="18C03A3C" w14:textId="18AC3D34"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毎月第1土曜日と日曜日は「OSAKA　PAGE　ONEの日」</w:t>
                      </w:r>
                    </w:p>
                    <w:p w14:paraId="22B4A74B" w14:textId="48D3CE2B"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図書館へ行こう！</w:t>
                      </w:r>
                    </w:p>
                  </w:txbxContent>
                </v:textbox>
                <w10:wrap anchory="page"/>
              </v:shape>
            </w:pict>
          </mc:Fallback>
        </mc:AlternateContent>
      </w:r>
      <w:r>
        <w:rPr>
          <w:rFonts w:ascii="BIZ UDPゴシック" w:eastAsia="BIZ UDPゴシック" w:hAnsi="BIZ UDPゴシック"/>
          <w:noProof/>
          <w:sz w:val="22"/>
        </w:rPr>
        <w:drawing>
          <wp:anchor distT="0" distB="0" distL="114300" distR="114300" simplePos="0" relativeHeight="253103616" behindDoc="0" locked="0" layoutInCell="1" allowOverlap="1" wp14:anchorId="264A1519" wp14:editId="06058A18">
            <wp:simplePos x="0" y="0"/>
            <wp:positionH relativeFrom="margin">
              <wp:align>right</wp:align>
            </wp:positionH>
            <wp:positionV relativeFrom="paragraph">
              <wp:posOffset>26035</wp:posOffset>
            </wp:positionV>
            <wp:extent cx="966470" cy="966470"/>
            <wp:effectExtent l="0" t="0" r="5080" b="508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8533D" w14:textId="7B052A14" w:rsidR="008B7634" w:rsidRPr="00B718B0" w:rsidRDefault="008B7634" w:rsidP="008B7634">
      <w:pPr>
        <w:ind w:firstLineChars="200" w:firstLine="440"/>
        <w:rPr>
          <w:rFonts w:ascii="BIZ UDPゴシック" w:eastAsia="BIZ UDPゴシック" w:hAnsi="BIZ UDPゴシック"/>
          <w:sz w:val="22"/>
        </w:rPr>
      </w:pPr>
    </w:p>
    <w:p w14:paraId="520DFD49" w14:textId="0E2C39F0" w:rsidR="008B7634" w:rsidRPr="00B718B0" w:rsidRDefault="008B7634" w:rsidP="008B7634">
      <w:pPr>
        <w:ind w:firstLineChars="200" w:firstLine="440"/>
        <w:rPr>
          <w:rFonts w:ascii="BIZ UDPゴシック" w:eastAsia="BIZ UDPゴシック" w:hAnsi="BIZ UDPゴシック"/>
          <w:sz w:val="22"/>
        </w:rPr>
      </w:pPr>
    </w:p>
    <w:p w14:paraId="50450535" w14:textId="32E94246" w:rsidR="00A647E0" w:rsidRPr="00B718B0" w:rsidRDefault="00A647E0" w:rsidP="008B7634">
      <w:pPr>
        <w:ind w:firstLineChars="200" w:firstLine="440"/>
        <w:rPr>
          <w:rFonts w:ascii="BIZ UDPゴシック" w:eastAsia="BIZ UDPゴシック" w:hAnsi="BIZ UDPゴシック"/>
          <w:sz w:val="22"/>
        </w:rPr>
      </w:pPr>
    </w:p>
    <w:p w14:paraId="413FACBF" w14:textId="3B4662D3" w:rsidR="00A647E0" w:rsidRPr="00B718B0" w:rsidRDefault="00A647E0" w:rsidP="008B7634">
      <w:pPr>
        <w:ind w:firstLineChars="200" w:firstLine="440"/>
        <w:rPr>
          <w:rFonts w:ascii="BIZ UDPゴシック" w:eastAsia="BIZ UDPゴシック" w:hAnsi="BIZ UDPゴシック"/>
          <w:sz w:val="22"/>
        </w:rPr>
      </w:pPr>
    </w:p>
    <w:p w14:paraId="3461005D" w14:textId="416380B5" w:rsidR="00A647E0" w:rsidRPr="00B718B0" w:rsidRDefault="00A647E0" w:rsidP="008B7634">
      <w:pPr>
        <w:ind w:firstLineChars="200" w:firstLine="440"/>
        <w:rPr>
          <w:rFonts w:ascii="BIZ UDPゴシック" w:eastAsia="BIZ UDPゴシック" w:hAnsi="BIZ UDPゴシック"/>
          <w:sz w:val="22"/>
        </w:rPr>
      </w:pPr>
    </w:p>
    <w:p w14:paraId="29F03B88" w14:textId="6AACC29B" w:rsidR="00A647E0" w:rsidRPr="00B718B0" w:rsidRDefault="00A647E0" w:rsidP="008B7634">
      <w:pPr>
        <w:ind w:firstLineChars="200" w:firstLine="440"/>
        <w:rPr>
          <w:rFonts w:ascii="BIZ UDPゴシック" w:eastAsia="BIZ UDPゴシック" w:hAnsi="BIZ UDPゴシック"/>
          <w:sz w:val="22"/>
        </w:rPr>
      </w:pPr>
    </w:p>
    <w:p w14:paraId="328B2AE6" w14:textId="113292AE" w:rsidR="00A647E0" w:rsidRPr="00B718B0" w:rsidRDefault="00A647E0" w:rsidP="008B7634">
      <w:pPr>
        <w:ind w:firstLineChars="200" w:firstLine="440"/>
        <w:rPr>
          <w:rFonts w:ascii="BIZ UDPゴシック" w:eastAsia="BIZ UDPゴシック" w:hAnsi="BIZ UDPゴシック"/>
          <w:sz w:val="22"/>
        </w:rPr>
      </w:pPr>
    </w:p>
    <w:p w14:paraId="404B7B48" w14:textId="6B09AC6B" w:rsidR="00A647E0" w:rsidRPr="00B718B0" w:rsidRDefault="00A647E0" w:rsidP="008B7634">
      <w:pPr>
        <w:ind w:firstLineChars="200" w:firstLine="440"/>
        <w:rPr>
          <w:rFonts w:ascii="BIZ UDPゴシック" w:eastAsia="BIZ UDPゴシック" w:hAnsi="BIZ UDPゴシック"/>
          <w:sz w:val="22"/>
        </w:rPr>
      </w:pPr>
    </w:p>
    <w:p w14:paraId="6F1671EB" w14:textId="43DE8D90" w:rsidR="00A647E0" w:rsidRPr="00B718B0" w:rsidRDefault="00A647E0" w:rsidP="008B7634">
      <w:pPr>
        <w:ind w:firstLineChars="200" w:firstLine="440"/>
        <w:rPr>
          <w:rFonts w:ascii="BIZ UDPゴシック" w:eastAsia="BIZ UDPゴシック" w:hAnsi="BIZ UDPゴシック"/>
          <w:sz w:val="22"/>
        </w:rPr>
      </w:pPr>
    </w:p>
    <w:p w14:paraId="3AF10331" w14:textId="4A7EC196" w:rsidR="00A647E0" w:rsidRPr="00B718B0" w:rsidRDefault="00A647E0" w:rsidP="008B7634">
      <w:pPr>
        <w:ind w:firstLineChars="200" w:firstLine="440"/>
        <w:rPr>
          <w:rFonts w:ascii="BIZ UDPゴシック" w:eastAsia="BIZ UDPゴシック" w:hAnsi="BIZ UDPゴシック"/>
          <w:sz w:val="22"/>
        </w:rPr>
      </w:pPr>
    </w:p>
    <w:p w14:paraId="6081D7CC" w14:textId="568F52A7" w:rsidR="00A647E0" w:rsidRPr="00B718B0" w:rsidRDefault="00A647E0" w:rsidP="008B7634">
      <w:pPr>
        <w:ind w:firstLineChars="200" w:firstLine="440"/>
        <w:rPr>
          <w:rFonts w:ascii="BIZ UDPゴシック" w:eastAsia="BIZ UDPゴシック" w:hAnsi="BIZ UDPゴシック"/>
          <w:sz w:val="22"/>
        </w:rPr>
      </w:pPr>
    </w:p>
    <w:p w14:paraId="786BB417" w14:textId="19173922" w:rsidR="00A647E0" w:rsidRPr="00B718B0" w:rsidRDefault="00A647E0" w:rsidP="008B7634">
      <w:pPr>
        <w:ind w:firstLineChars="200" w:firstLine="440"/>
        <w:rPr>
          <w:rFonts w:ascii="BIZ UDPゴシック" w:eastAsia="BIZ UDPゴシック" w:hAnsi="BIZ UDPゴシック"/>
          <w:sz w:val="22"/>
        </w:rPr>
      </w:pPr>
    </w:p>
    <w:p w14:paraId="3C8A888F" w14:textId="54857122" w:rsidR="00A647E0" w:rsidRPr="00B718B0" w:rsidRDefault="00A647E0" w:rsidP="008B7634">
      <w:pPr>
        <w:ind w:firstLineChars="200" w:firstLine="440"/>
        <w:rPr>
          <w:rFonts w:ascii="BIZ UDPゴシック" w:eastAsia="BIZ UDPゴシック" w:hAnsi="BIZ UDPゴシック"/>
          <w:sz w:val="22"/>
        </w:rPr>
      </w:pPr>
    </w:p>
    <w:p w14:paraId="55723D40" w14:textId="7A9A3DDE" w:rsidR="00A647E0" w:rsidRPr="00B718B0" w:rsidRDefault="00A647E0" w:rsidP="008B7634">
      <w:pPr>
        <w:ind w:firstLineChars="200" w:firstLine="440"/>
        <w:rPr>
          <w:rFonts w:ascii="BIZ UDPゴシック" w:eastAsia="BIZ UDPゴシック" w:hAnsi="BIZ UDPゴシック"/>
          <w:sz w:val="22"/>
        </w:rPr>
      </w:pPr>
    </w:p>
    <w:p w14:paraId="39C07E9F" w14:textId="219A2958" w:rsidR="00A647E0" w:rsidRPr="00B718B0" w:rsidRDefault="00A647E0" w:rsidP="008B7634">
      <w:pPr>
        <w:ind w:firstLineChars="200" w:firstLine="440"/>
        <w:rPr>
          <w:rFonts w:ascii="BIZ UDPゴシック" w:eastAsia="BIZ UDPゴシック" w:hAnsi="BIZ UDPゴシック"/>
          <w:sz w:val="22"/>
        </w:rPr>
      </w:pPr>
    </w:p>
    <w:p w14:paraId="5DAFEAC0" w14:textId="2AF78A45" w:rsidR="00A647E0" w:rsidRPr="00B718B0" w:rsidRDefault="00316487"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2747264" behindDoc="0" locked="0" layoutInCell="1" allowOverlap="1" wp14:anchorId="43270F09" wp14:editId="382F1F1C">
                <wp:simplePos x="0" y="0"/>
                <wp:positionH relativeFrom="margin">
                  <wp:posOffset>212725</wp:posOffset>
                </wp:positionH>
                <wp:positionV relativeFrom="paragraph">
                  <wp:posOffset>-6985</wp:posOffset>
                </wp:positionV>
                <wp:extent cx="6103620" cy="5867400"/>
                <wp:effectExtent l="0" t="0" r="11430" b="19050"/>
                <wp:wrapNone/>
                <wp:docPr id="148" name="テキスト ボックス 148"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103620" cy="5867400"/>
                        </a:xfrm>
                        <a:prstGeom prst="rect">
                          <a:avLst/>
                        </a:prstGeom>
                        <a:solidFill>
                          <a:sysClr val="window" lastClr="FFFFFF"/>
                        </a:solidFill>
                        <a:ln w="6350">
                          <a:solidFill>
                            <a:prstClr val="black"/>
                          </a:solidFill>
                        </a:ln>
                      </wps:spPr>
                      <wps:txbx>
                        <w:txbxContent>
                          <w:p w14:paraId="47E40DFD" w14:textId="5EE5F602" w:rsidR="004138A3" w:rsidRPr="00DC29DF" w:rsidRDefault="004138A3" w:rsidP="004138A3">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Pr>
                                <w:rFonts w:ascii="BIZ UDPゴシック" w:eastAsia="BIZ UDPゴシック" w:hAnsi="BIZ UDPゴシック" w:hint="eastAsia"/>
                                <w:sz w:val="22"/>
                              </w:rPr>
                              <w:t>地域の</w:t>
                            </w:r>
                            <w:r w:rsidRPr="00DC29DF">
                              <w:rPr>
                                <w:rFonts w:ascii="BIZ UDPゴシック" w:eastAsia="BIZ UDPゴシック" w:hAnsi="BIZ UDPゴシック" w:hint="eastAsia"/>
                                <w:sz w:val="22"/>
                              </w:rPr>
                              <w:t>図書館における読書イベントの実施</w:t>
                            </w:r>
                          </w:p>
                          <w:p w14:paraId="12F9885E" w14:textId="77777777" w:rsidR="004138A3" w:rsidRPr="00DC29DF" w:rsidRDefault="004138A3" w:rsidP="004138A3">
                            <w:pPr>
                              <w:spacing w:line="340" w:lineRule="exact"/>
                              <w:ind w:leftChars="100" w:left="210"/>
                              <w:jc w:val="left"/>
                              <w:rPr>
                                <w:rFonts w:ascii="BIZ UDPゴシック" w:eastAsia="BIZ UDPゴシック" w:hAnsi="BIZ UDPゴシック"/>
                                <w:sz w:val="22"/>
                              </w:rPr>
                            </w:pPr>
                            <w:r w:rsidRPr="00DC29DF">
                              <w:rPr>
                                <w:rFonts w:ascii="BIZ UDPゴシック" w:eastAsia="BIZ UDPゴシック" w:hAnsi="BIZ UDPゴシック" w:hint="eastAsia"/>
                                <w:sz w:val="22"/>
                              </w:rPr>
                              <w:t>・図書館の魅力を伝えるためのさまざまなイベントの開催</w:t>
                            </w:r>
                          </w:p>
                          <w:p w14:paraId="09F12F61" w14:textId="77777777" w:rsidR="004138A3" w:rsidRPr="00B01C8B" w:rsidRDefault="004138A3" w:rsidP="004138A3">
                            <w:pPr>
                              <w:spacing w:line="340" w:lineRule="exact"/>
                              <w:ind w:left="220" w:hangingChars="100" w:hanging="220"/>
                              <w:jc w:val="left"/>
                              <w:rPr>
                                <w:rFonts w:ascii="BIZ UDPゴシック" w:eastAsia="BIZ UDPゴシック" w:hAnsi="BIZ UDPゴシック"/>
                                <w:sz w:val="22"/>
                              </w:rPr>
                            </w:pPr>
                          </w:p>
                          <w:p w14:paraId="04B35CAE"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◆ボランティアとの連携支援</w:t>
                            </w:r>
                          </w:p>
                          <w:p w14:paraId="6FF73AC7" w14:textId="77777777" w:rsidR="004138A3" w:rsidRPr="00451777" w:rsidRDefault="004138A3" w:rsidP="004138A3">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・教育保育施設・小学校におけるボランティアによる読み聞かせ等の取組支援</w:t>
                            </w:r>
                          </w:p>
                          <w:p w14:paraId="7A96CDA4" w14:textId="77777777" w:rsidR="004138A3" w:rsidRPr="00316487" w:rsidRDefault="004138A3" w:rsidP="004138A3">
                            <w:pPr>
                              <w:spacing w:line="340" w:lineRule="exact"/>
                              <w:jc w:val="left"/>
                              <w:rPr>
                                <w:rFonts w:ascii="BIZ UDPゴシック" w:eastAsia="BIZ UDPゴシック" w:hAnsi="BIZ UDPゴシック"/>
                                <w:color w:val="FF0000"/>
                                <w:sz w:val="22"/>
                              </w:rPr>
                            </w:pPr>
                          </w:p>
                          <w:p w14:paraId="065BF568"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w:t>
                            </w:r>
                            <w:r w:rsidRPr="00451777">
                              <w:rPr>
                                <w:rFonts w:ascii="BIZ UDPゴシック" w:eastAsia="BIZ UDPゴシック" w:hAnsi="BIZ UDPゴシック"/>
                                <w:sz w:val="22"/>
                              </w:rPr>
                              <w:t>人材育成</w:t>
                            </w:r>
                          </w:p>
                          <w:p w14:paraId="10E24EC2" w14:textId="77777777" w:rsidR="004138A3" w:rsidRPr="00451777" w:rsidRDefault="004138A3" w:rsidP="004138A3">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hint="eastAsia"/>
                                <w:sz w:val="22"/>
                              </w:rPr>
                              <w:t>・府内の図書館職員等のスキルアップに役立つ講座等の実施</w:t>
                            </w:r>
                          </w:p>
                          <w:p w14:paraId="54F40FE3" w14:textId="77777777" w:rsidR="004138A3" w:rsidRPr="00451777" w:rsidRDefault="004138A3" w:rsidP="004138A3">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sz w:val="22"/>
                              </w:rPr>
                              <w:t>・ボランティア養成</w:t>
                            </w:r>
                            <w:r w:rsidRPr="00451777">
                              <w:rPr>
                                <w:rFonts w:ascii="BIZ UDPゴシック" w:eastAsia="BIZ UDPゴシック" w:hAnsi="BIZ UDPゴシック" w:hint="eastAsia"/>
                                <w:sz w:val="22"/>
                              </w:rPr>
                              <w:t>講座</w:t>
                            </w:r>
                            <w:r w:rsidRPr="00451777">
                              <w:rPr>
                                <w:rFonts w:ascii="BIZ UDPゴシック" w:eastAsia="BIZ UDPゴシック" w:hAnsi="BIZ UDPゴシック"/>
                                <w:sz w:val="22"/>
                              </w:rPr>
                              <w:t>等の実施</w:t>
                            </w:r>
                          </w:p>
                          <w:p w14:paraId="06E50B0F" w14:textId="77777777" w:rsidR="004138A3" w:rsidRDefault="004138A3" w:rsidP="00B32725">
                            <w:pPr>
                              <w:spacing w:line="340" w:lineRule="exact"/>
                              <w:jc w:val="left"/>
                              <w:rPr>
                                <w:rFonts w:ascii="BIZ UDPゴシック" w:eastAsia="BIZ UDPゴシック" w:hAnsi="BIZ UDPゴシック"/>
                                <w:sz w:val="22"/>
                              </w:rPr>
                            </w:pPr>
                          </w:p>
                          <w:p w14:paraId="724A7F47" w14:textId="32126623"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◆学校と地域の図書館の連携の強化</w:t>
                            </w:r>
                          </w:p>
                          <w:p w14:paraId="2F01B3E4" w14:textId="77777777"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・学校図書館支援等、府立図書館や地域の図書館の学校図書館へ本を届けるしくみの</w:t>
                            </w:r>
                            <w:r w:rsidRPr="00B16B92">
                              <w:rPr>
                                <w:rFonts w:ascii="BIZ UDPゴシック" w:eastAsia="BIZ UDPゴシック" w:hAnsi="BIZ UDPゴシック" w:hint="eastAsia"/>
                                <w:sz w:val="22"/>
                              </w:rPr>
                              <w:t>強化</w:t>
                            </w:r>
                          </w:p>
                          <w:p w14:paraId="1A78BDE0" w14:textId="77777777" w:rsidR="00C67C28" w:rsidRPr="00451777" w:rsidRDefault="00C67C28" w:rsidP="00AE0B0F">
                            <w:pPr>
                              <w:spacing w:line="340" w:lineRule="exact"/>
                              <w:jc w:val="left"/>
                              <w:rPr>
                                <w:rFonts w:ascii="BIZ UDPゴシック" w:eastAsia="BIZ UDPゴシック" w:hAnsi="BIZ UDPゴシック"/>
                                <w:sz w:val="22"/>
                              </w:rPr>
                            </w:pPr>
                          </w:p>
                          <w:p w14:paraId="25190707" w14:textId="77777777" w:rsidR="00C67C28" w:rsidRPr="00451777" w:rsidRDefault="00C67C28" w:rsidP="00C67C28">
                            <w:pPr>
                              <w:spacing w:line="360" w:lineRule="exact"/>
                              <w:ind w:left="220" w:hangingChars="100" w:hanging="220"/>
                              <w:jc w:val="left"/>
                              <w:rPr>
                                <w:rFonts w:ascii="BIZ UDPゴシック" w:eastAsia="BIZ UDPゴシック" w:hAnsi="BIZ UDPゴシック"/>
                                <w:sz w:val="22"/>
                              </w:rPr>
                            </w:pP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活動支援者に対する</w:t>
                            </w: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関連</w:t>
                            </w:r>
                            <w:r w:rsidRPr="00451777">
                              <w:rPr>
                                <w:rFonts w:ascii="BIZ UDPゴシック" w:eastAsia="BIZ UDPゴシック" w:hAnsi="BIZ UDPゴシック" w:hint="eastAsia"/>
                                <w:sz w:val="22"/>
                              </w:rPr>
                              <w:t>講演</w:t>
                            </w:r>
                            <w:r w:rsidRPr="00451777">
                              <w:rPr>
                                <w:rFonts w:ascii="BIZ UDPゴシック" w:eastAsia="BIZ UDPゴシック" w:hAnsi="BIZ UDPゴシック"/>
                                <w:sz w:val="22"/>
                              </w:rPr>
                              <w:t>や好事例の紹介</w:t>
                            </w:r>
                          </w:p>
                          <w:p w14:paraId="4C2F6A6A" w14:textId="4E117886" w:rsidR="00C67C28" w:rsidRPr="00451777"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・図書館</w:t>
                            </w:r>
                            <w:r w:rsidR="00B36CEE">
                              <w:rPr>
                                <w:rFonts w:ascii="BIZ UDPゴシック" w:eastAsia="BIZ UDPゴシック" w:hAnsi="BIZ UDPゴシック" w:hint="eastAsia"/>
                                <w:sz w:val="22"/>
                              </w:rPr>
                              <w:t>職員</w:t>
                            </w:r>
                            <w:r w:rsidRPr="00451777">
                              <w:rPr>
                                <w:rFonts w:ascii="BIZ UDPゴシック" w:eastAsia="BIZ UDPゴシック" w:hAnsi="BIZ UDPゴシック"/>
                                <w:sz w:val="22"/>
                              </w:rPr>
                              <w:t>やボランティア等を対象としたフォーラム</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52123A4D" w14:textId="05B9F83D" w:rsidR="00C67C28"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・府立中央</w:t>
                            </w:r>
                            <w:r w:rsidRPr="00451777">
                              <w:rPr>
                                <w:rFonts w:ascii="BIZ UDPゴシック" w:eastAsia="BIZ UDPゴシック" w:hAnsi="BIZ UDPゴシック"/>
                                <w:sz w:val="22"/>
                              </w:rPr>
                              <w:t>図書館に</w:t>
                            </w:r>
                            <w:r w:rsidRPr="00451777">
                              <w:rPr>
                                <w:rFonts w:ascii="BIZ UDPゴシック" w:eastAsia="BIZ UDPゴシック" w:hAnsi="BIZ UDPゴシック" w:hint="eastAsia"/>
                                <w:sz w:val="22"/>
                              </w:rPr>
                              <w:t>おける</w:t>
                            </w:r>
                            <w:r w:rsidRPr="00451777">
                              <w:rPr>
                                <w:rFonts w:ascii="BIZ UDPゴシック" w:eastAsia="BIZ UDPゴシック" w:hAnsi="BIZ UDPゴシック"/>
                                <w:sz w:val="22"/>
                              </w:rPr>
                              <w:t>「新刊紹介」講座</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4A74E6CB" w14:textId="77777777" w:rsidR="00D8097C" w:rsidRDefault="00D8097C" w:rsidP="00C67C28">
                            <w:pPr>
                              <w:spacing w:line="360" w:lineRule="exact"/>
                              <w:ind w:leftChars="100" w:left="320" w:hangingChars="50" w:hanging="110"/>
                              <w:rPr>
                                <w:rFonts w:ascii="BIZ UDPゴシック" w:eastAsia="BIZ UDPゴシック" w:hAnsi="BIZ UDPゴシック"/>
                                <w:sz w:val="22"/>
                              </w:rPr>
                            </w:pPr>
                          </w:p>
                          <w:p w14:paraId="5EE848AA" w14:textId="7E2974AF" w:rsidR="0055507E" w:rsidRPr="00DC29DF" w:rsidRDefault="0055507E"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w:t>
                            </w:r>
                            <w:r w:rsidR="00D8097C" w:rsidRPr="00DC29DF">
                              <w:rPr>
                                <w:rFonts w:ascii="BIZ UDPゴシック" w:eastAsia="BIZ UDPゴシック" w:hAnsi="BIZ UDPゴシック" w:hint="eastAsia"/>
                                <w:sz w:val="22"/>
                              </w:rPr>
                              <w:t>子どもの読書活動を進めるための情報共有の場を設置</w:t>
                            </w:r>
                          </w:p>
                          <w:p w14:paraId="63B0DA78" w14:textId="77777777" w:rsidR="005B4A20" w:rsidRPr="00DC29DF" w:rsidRDefault="00D8097C"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w:t>
                            </w:r>
                            <w:r w:rsidR="001F3D79" w:rsidRPr="00DC29DF">
                              <w:rPr>
                                <w:rFonts w:ascii="BIZ UDPゴシック" w:eastAsia="BIZ UDPゴシック" w:hAnsi="BIZ UDPゴシック" w:hint="eastAsia"/>
                                <w:sz w:val="22"/>
                              </w:rPr>
                              <w:t>・子ども読書活動の推進に取組む関係各課による子ども読書活動推進会議の</w:t>
                            </w:r>
                            <w:r w:rsidR="00AE374B" w:rsidRPr="00DC29DF">
                              <w:rPr>
                                <w:rFonts w:ascii="BIZ UDPゴシック" w:eastAsia="BIZ UDPゴシック" w:hAnsi="BIZ UDPゴシック" w:hint="eastAsia"/>
                                <w:sz w:val="22"/>
                              </w:rPr>
                              <w:t>開催</w:t>
                            </w:r>
                            <w:r w:rsidR="005B4A20" w:rsidRPr="00DC29DF">
                              <w:rPr>
                                <w:rFonts w:ascii="BIZ UDPゴシック" w:eastAsia="BIZ UDPゴシック" w:hAnsi="BIZ UDPゴシック" w:hint="eastAsia"/>
                                <w:sz w:val="22"/>
                              </w:rPr>
                              <w:t>と大阪府社会</w:t>
                            </w:r>
                          </w:p>
                          <w:p w14:paraId="3F58F0CB" w14:textId="6A253E62" w:rsidR="001F3D79" w:rsidRPr="00DC29DF" w:rsidRDefault="005B4A20" w:rsidP="005B4A20">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教育委員会議</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７</w:t>
                            </w:r>
                            <w:r w:rsidRPr="00DC29DF">
                              <w:rPr>
                                <w:rFonts w:ascii="BIZ UDPゴシック" w:eastAsia="BIZ UDPゴシック" w:hAnsi="BIZ UDPゴシック" w:hint="eastAsia"/>
                                <w:sz w:val="22"/>
                              </w:rPr>
                              <w:t>への報告</w:t>
                            </w:r>
                          </w:p>
                          <w:p w14:paraId="12110F56" w14:textId="77777777" w:rsidR="00AE374B" w:rsidRPr="00DC29DF" w:rsidRDefault="00AE374B"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・市町村子ども読書活動推進担当者連絡会の開催</w:t>
                            </w:r>
                          </w:p>
                          <w:p w14:paraId="41E7573F" w14:textId="77777777" w:rsidR="00AE374B" w:rsidRPr="00DC29DF" w:rsidRDefault="00AE374B" w:rsidP="001F3D79">
                            <w:pPr>
                              <w:spacing w:line="360" w:lineRule="exact"/>
                              <w:ind w:leftChars="53" w:left="285" w:hangingChars="79" w:hanging="174"/>
                              <w:rPr>
                                <w:rFonts w:ascii="BIZ UDPゴシック" w:eastAsia="BIZ UDPゴシック" w:hAnsi="BIZ UDPゴシック"/>
                                <w:sz w:val="22"/>
                              </w:rPr>
                            </w:pPr>
                          </w:p>
                          <w:p w14:paraId="57036CDA" w14:textId="04BDAA0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◆国際児童文学館</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８</w:t>
                            </w:r>
                            <w:r w:rsidRPr="00DC29DF">
                              <w:rPr>
                                <w:rFonts w:ascii="BIZ UDPゴシック" w:eastAsia="BIZ UDPゴシック" w:hAnsi="BIZ UDPゴシック" w:hint="eastAsia"/>
                                <w:sz w:val="22"/>
                              </w:rPr>
                              <w:t>の資料展示・イベントの実施</w:t>
                            </w:r>
                          </w:p>
                          <w:p w14:paraId="18E4C0A0" w14:textId="7777777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・国際児童文学館が所蔵する国内外の貴重な資料を活用することによる読書への関心を高める</w:t>
                            </w:r>
                          </w:p>
                          <w:p w14:paraId="19504DD6" w14:textId="1FB90AEC" w:rsidR="00B01C8B" w:rsidRPr="00DC29DF" w:rsidRDefault="00B01C8B" w:rsidP="00B01C8B">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取組みの実施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70F09" id="テキスト ボックス 148" o:spid="_x0000_s1071" type="#_x0000_t202" alt="タイトル: 中学生の時期への具体的方策 - 説明: ・特別貸出用図書セット（朝読・調べ学習等）の貸出&#10;・時間がない子どもに対するおすすめ本の紹介&#10;" style="position:absolute;left:0;text-align:left;margin-left:16.75pt;margin-top:-.55pt;width:480.6pt;height:462pt;z-index:2527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" fillcolor="window" strokeweight=".5pt">
                <v:textbox>
                  <w:txbxContent>
                    <w:p w14:paraId="47E40DFD" w14:textId="5EE5F602" w:rsidR="004138A3" w:rsidRPr="00DC29DF" w:rsidRDefault="004138A3" w:rsidP="004138A3">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Pr>
                          <w:rFonts w:ascii="BIZ UDPゴシック" w:eastAsia="BIZ UDPゴシック" w:hAnsi="BIZ UDPゴシック" w:hint="eastAsia"/>
                          <w:sz w:val="22"/>
                        </w:rPr>
                        <w:t>地域の</w:t>
                      </w:r>
                      <w:r w:rsidRPr="00DC29DF">
                        <w:rPr>
                          <w:rFonts w:ascii="BIZ UDPゴシック" w:eastAsia="BIZ UDPゴシック" w:hAnsi="BIZ UDPゴシック" w:hint="eastAsia"/>
                          <w:sz w:val="22"/>
                        </w:rPr>
                        <w:t>図書館における読書イベントの実施</w:t>
                      </w:r>
                    </w:p>
                    <w:p w14:paraId="12F9885E" w14:textId="77777777" w:rsidR="004138A3" w:rsidRPr="00DC29DF" w:rsidRDefault="004138A3" w:rsidP="004138A3">
                      <w:pPr>
                        <w:spacing w:line="340" w:lineRule="exact"/>
                        <w:ind w:leftChars="100" w:left="210"/>
                        <w:jc w:val="left"/>
                        <w:rPr>
                          <w:rFonts w:ascii="BIZ UDPゴシック" w:eastAsia="BIZ UDPゴシック" w:hAnsi="BIZ UDPゴシック"/>
                          <w:sz w:val="22"/>
                        </w:rPr>
                      </w:pPr>
                      <w:r w:rsidRPr="00DC29DF">
                        <w:rPr>
                          <w:rFonts w:ascii="BIZ UDPゴシック" w:eastAsia="BIZ UDPゴシック" w:hAnsi="BIZ UDPゴシック" w:hint="eastAsia"/>
                          <w:sz w:val="22"/>
                        </w:rPr>
                        <w:t>・図書館の魅力を伝えるためのさまざまなイベントの開催</w:t>
                      </w:r>
                    </w:p>
                    <w:p w14:paraId="09F12F61" w14:textId="77777777" w:rsidR="004138A3" w:rsidRPr="00B01C8B" w:rsidRDefault="004138A3" w:rsidP="004138A3">
                      <w:pPr>
                        <w:spacing w:line="340" w:lineRule="exact"/>
                        <w:ind w:left="220" w:hangingChars="100" w:hanging="220"/>
                        <w:jc w:val="left"/>
                        <w:rPr>
                          <w:rFonts w:ascii="BIZ UDPゴシック" w:eastAsia="BIZ UDPゴシック" w:hAnsi="BIZ UDPゴシック"/>
                          <w:sz w:val="22"/>
                        </w:rPr>
                      </w:pPr>
                    </w:p>
                    <w:p w14:paraId="04B35CAE"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◆ボランティアとの連携支援</w:t>
                      </w:r>
                    </w:p>
                    <w:p w14:paraId="6FF73AC7" w14:textId="77777777" w:rsidR="004138A3" w:rsidRPr="00451777" w:rsidRDefault="004138A3" w:rsidP="004138A3">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・教育保育施設・小学校におけるボランティアによる読み聞かせ等の取組支援</w:t>
                      </w:r>
                    </w:p>
                    <w:p w14:paraId="7A96CDA4" w14:textId="77777777" w:rsidR="004138A3" w:rsidRPr="00316487" w:rsidRDefault="004138A3" w:rsidP="004138A3">
                      <w:pPr>
                        <w:spacing w:line="340" w:lineRule="exact"/>
                        <w:jc w:val="left"/>
                        <w:rPr>
                          <w:rFonts w:ascii="BIZ UDPゴシック" w:eastAsia="BIZ UDPゴシック" w:hAnsi="BIZ UDPゴシック"/>
                          <w:color w:val="FF0000"/>
                          <w:sz w:val="22"/>
                        </w:rPr>
                      </w:pPr>
                    </w:p>
                    <w:p w14:paraId="065BF568"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w:t>
                      </w:r>
                      <w:r w:rsidRPr="00451777">
                        <w:rPr>
                          <w:rFonts w:ascii="BIZ UDPゴシック" w:eastAsia="BIZ UDPゴシック" w:hAnsi="BIZ UDPゴシック"/>
                          <w:sz w:val="22"/>
                        </w:rPr>
                        <w:t>人材育成</w:t>
                      </w:r>
                    </w:p>
                    <w:p w14:paraId="10E24EC2" w14:textId="77777777" w:rsidR="004138A3" w:rsidRPr="00451777" w:rsidRDefault="004138A3" w:rsidP="004138A3">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hint="eastAsia"/>
                          <w:sz w:val="22"/>
                        </w:rPr>
                        <w:t>・府内の図書館職員等のスキルアップに役立つ講座等の実施</w:t>
                      </w:r>
                    </w:p>
                    <w:p w14:paraId="54F40FE3" w14:textId="77777777" w:rsidR="004138A3" w:rsidRPr="00451777" w:rsidRDefault="004138A3" w:rsidP="004138A3">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sz w:val="22"/>
                        </w:rPr>
                        <w:t>・ボランティア養成</w:t>
                      </w:r>
                      <w:r w:rsidRPr="00451777">
                        <w:rPr>
                          <w:rFonts w:ascii="BIZ UDPゴシック" w:eastAsia="BIZ UDPゴシック" w:hAnsi="BIZ UDPゴシック" w:hint="eastAsia"/>
                          <w:sz w:val="22"/>
                        </w:rPr>
                        <w:t>講座</w:t>
                      </w:r>
                      <w:r w:rsidRPr="00451777">
                        <w:rPr>
                          <w:rFonts w:ascii="BIZ UDPゴシック" w:eastAsia="BIZ UDPゴシック" w:hAnsi="BIZ UDPゴシック"/>
                          <w:sz w:val="22"/>
                        </w:rPr>
                        <w:t>等の実施</w:t>
                      </w:r>
                    </w:p>
                    <w:p w14:paraId="06E50B0F" w14:textId="77777777" w:rsidR="004138A3" w:rsidRDefault="004138A3" w:rsidP="00B32725">
                      <w:pPr>
                        <w:spacing w:line="340" w:lineRule="exact"/>
                        <w:jc w:val="left"/>
                        <w:rPr>
                          <w:rFonts w:ascii="BIZ UDPゴシック" w:eastAsia="BIZ UDPゴシック" w:hAnsi="BIZ UDPゴシック"/>
                          <w:sz w:val="22"/>
                        </w:rPr>
                      </w:pPr>
                    </w:p>
                    <w:p w14:paraId="724A7F47" w14:textId="32126623"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◆学校と地域の図書館の連携の強化</w:t>
                      </w:r>
                    </w:p>
                    <w:p w14:paraId="2F01B3E4" w14:textId="77777777"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・学校図書館支援等、府立図書館や地域の図書館の学校図書館へ本を届けるしくみの</w:t>
                      </w:r>
                      <w:r w:rsidRPr="00B16B92">
                        <w:rPr>
                          <w:rFonts w:ascii="BIZ UDPゴシック" w:eastAsia="BIZ UDPゴシック" w:hAnsi="BIZ UDPゴシック" w:hint="eastAsia"/>
                          <w:sz w:val="22"/>
                        </w:rPr>
                        <w:t>強化</w:t>
                      </w:r>
                    </w:p>
                    <w:p w14:paraId="1A78BDE0" w14:textId="77777777" w:rsidR="00C67C28" w:rsidRPr="00451777" w:rsidRDefault="00C67C28" w:rsidP="00AE0B0F">
                      <w:pPr>
                        <w:spacing w:line="340" w:lineRule="exact"/>
                        <w:jc w:val="left"/>
                        <w:rPr>
                          <w:rFonts w:ascii="BIZ UDPゴシック" w:eastAsia="BIZ UDPゴシック" w:hAnsi="BIZ UDPゴシック"/>
                          <w:sz w:val="22"/>
                        </w:rPr>
                      </w:pPr>
                    </w:p>
                    <w:p w14:paraId="25190707" w14:textId="77777777" w:rsidR="00C67C28" w:rsidRPr="00451777" w:rsidRDefault="00C67C28" w:rsidP="00C67C28">
                      <w:pPr>
                        <w:spacing w:line="360" w:lineRule="exact"/>
                        <w:ind w:left="220" w:hangingChars="100" w:hanging="220"/>
                        <w:jc w:val="left"/>
                        <w:rPr>
                          <w:rFonts w:ascii="BIZ UDPゴシック" w:eastAsia="BIZ UDPゴシック" w:hAnsi="BIZ UDPゴシック"/>
                          <w:sz w:val="22"/>
                        </w:rPr>
                      </w:pP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活動支援者に対する</w:t>
                      </w: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関連</w:t>
                      </w:r>
                      <w:r w:rsidRPr="00451777">
                        <w:rPr>
                          <w:rFonts w:ascii="BIZ UDPゴシック" w:eastAsia="BIZ UDPゴシック" w:hAnsi="BIZ UDPゴシック" w:hint="eastAsia"/>
                          <w:sz w:val="22"/>
                        </w:rPr>
                        <w:t>講演</w:t>
                      </w:r>
                      <w:r w:rsidRPr="00451777">
                        <w:rPr>
                          <w:rFonts w:ascii="BIZ UDPゴシック" w:eastAsia="BIZ UDPゴシック" w:hAnsi="BIZ UDPゴシック"/>
                          <w:sz w:val="22"/>
                        </w:rPr>
                        <w:t>や好事例の紹介</w:t>
                      </w:r>
                    </w:p>
                    <w:p w14:paraId="4C2F6A6A" w14:textId="4E117886" w:rsidR="00C67C28" w:rsidRPr="00451777"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・図書館</w:t>
                      </w:r>
                      <w:r w:rsidR="00B36CEE">
                        <w:rPr>
                          <w:rFonts w:ascii="BIZ UDPゴシック" w:eastAsia="BIZ UDPゴシック" w:hAnsi="BIZ UDPゴシック" w:hint="eastAsia"/>
                          <w:sz w:val="22"/>
                        </w:rPr>
                        <w:t>職員</w:t>
                      </w:r>
                      <w:r w:rsidRPr="00451777">
                        <w:rPr>
                          <w:rFonts w:ascii="BIZ UDPゴシック" w:eastAsia="BIZ UDPゴシック" w:hAnsi="BIZ UDPゴシック"/>
                          <w:sz w:val="22"/>
                        </w:rPr>
                        <w:t>やボランティア等を対象としたフォーラム</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52123A4D" w14:textId="05B9F83D" w:rsidR="00C67C28"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・府立中央</w:t>
                      </w:r>
                      <w:r w:rsidRPr="00451777">
                        <w:rPr>
                          <w:rFonts w:ascii="BIZ UDPゴシック" w:eastAsia="BIZ UDPゴシック" w:hAnsi="BIZ UDPゴシック"/>
                          <w:sz w:val="22"/>
                        </w:rPr>
                        <w:t>図書館に</w:t>
                      </w:r>
                      <w:r w:rsidRPr="00451777">
                        <w:rPr>
                          <w:rFonts w:ascii="BIZ UDPゴシック" w:eastAsia="BIZ UDPゴシック" w:hAnsi="BIZ UDPゴシック" w:hint="eastAsia"/>
                          <w:sz w:val="22"/>
                        </w:rPr>
                        <w:t>おける</w:t>
                      </w:r>
                      <w:r w:rsidRPr="00451777">
                        <w:rPr>
                          <w:rFonts w:ascii="BIZ UDPゴシック" w:eastAsia="BIZ UDPゴシック" w:hAnsi="BIZ UDPゴシック"/>
                          <w:sz w:val="22"/>
                        </w:rPr>
                        <w:t>「新刊紹介」講座</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4A74E6CB" w14:textId="77777777" w:rsidR="00D8097C" w:rsidRDefault="00D8097C" w:rsidP="00C67C28">
                      <w:pPr>
                        <w:spacing w:line="360" w:lineRule="exact"/>
                        <w:ind w:leftChars="100" w:left="320" w:hangingChars="50" w:hanging="110"/>
                        <w:rPr>
                          <w:rFonts w:ascii="BIZ UDPゴシック" w:eastAsia="BIZ UDPゴシック" w:hAnsi="BIZ UDPゴシック"/>
                          <w:sz w:val="22"/>
                        </w:rPr>
                      </w:pPr>
                    </w:p>
                    <w:p w14:paraId="5EE848AA" w14:textId="7E2974AF" w:rsidR="0055507E" w:rsidRPr="00DC29DF" w:rsidRDefault="0055507E"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w:t>
                      </w:r>
                      <w:r w:rsidR="00D8097C" w:rsidRPr="00DC29DF">
                        <w:rPr>
                          <w:rFonts w:ascii="BIZ UDPゴシック" w:eastAsia="BIZ UDPゴシック" w:hAnsi="BIZ UDPゴシック" w:hint="eastAsia"/>
                          <w:sz w:val="22"/>
                        </w:rPr>
                        <w:t>子どもの読書活動を進めるための情報共有の場を設置</w:t>
                      </w:r>
                    </w:p>
                    <w:p w14:paraId="63B0DA78" w14:textId="77777777" w:rsidR="005B4A20" w:rsidRPr="00DC29DF" w:rsidRDefault="00D8097C"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w:t>
                      </w:r>
                      <w:r w:rsidR="001F3D79" w:rsidRPr="00DC29DF">
                        <w:rPr>
                          <w:rFonts w:ascii="BIZ UDPゴシック" w:eastAsia="BIZ UDPゴシック" w:hAnsi="BIZ UDPゴシック" w:hint="eastAsia"/>
                          <w:sz w:val="22"/>
                        </w:rPr>
                        <w:t>・子ども読書活動の推進に取組む関係各課による子ども読書活動推進会議の</w:t>
                      </w:r>
                      <w:r w:rsidR="00AE374B" w:rsidRPr="00DC29DF">
                        <w:rPr>
                          <w:rFonts w:ascii="BIZ UDPゴシック" w:eastAsia="BIZ UDPゴシック" w:hAnsi="BIZ UDPゴシック" w:hint="eastAsia"/>
                          <w:sz w:val="22"/>
                        </w:rPr>
                        <w:t>開催</w:t>
                      </w:r>
                      <w:r w:rsidR="005B4A20" w:rsidRPr="00DC29DF">
                        <w:rPr>
                          <w:rFonts w:ascii="BIZ UDPゴシック" w:eastAsia="BIZ UDPゴシック" w:hAnsi="BIZ UDPゴシック" w:hint="eastAsia"/>
                          <w:sz w:val="22"/>
                        </w:rPr>
                        <w:t>と大阪府社会</w:t>
                      </w:r>
                    </w:p>
                    <w:p w14:paraId="3F58F0CB" w14:textId="6A253E62" w:rsidR="001F3D79" w:rsidRPr="00DC29DF" w:rsidRDefault="005B4A20" w:rsidP="005B4A20">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教育委員会議</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７</w:t>
                      </w:r>
                      <w:r w:rsidRPr="00DC29DF">
                        <w:rPr>
                          <w:rFonts w:ascii="BIZ UDPゴシック" w:eastAsia="BIZ UDPゴシック" w:hAnsi="BIZ UDPゴシック" w:hint="eastAsia"/>
                          <w:sz w:val="22"/>
                        </w:rPr>
                        <w:t>への報告</w:t>
                      </w:r>
                    </w:p>
                    <w:p w14:paraId="12110F56" w14:textId="77777777" w:rsidR="00AE374B" w:rsidRPr="00DC29DF" w:rsidRDefault="00AE374B"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・市町村子ども読書活動推進担当者連絡会の開催</w:t>
                      </w:r>
                    </w:p>
                    <w:p w14:paraId="41E7573F" w14:textId="77777777" w:rsidR="00AE374B" w:rsidRPr="00DC29DF" w:rsidRDefault="00AE374B" w:rsidP="001F3D79">
                      <w:pPr>
                        <w:spacing w:line="360" w:lineRule="exact"/>
                        <w:ind w:leftChars="53" w:left="285" w:hangingChars="79" w:hanging="174"/>
                        <w:rPr>
                          <w:rFonts w:ascii="BIZ UDPゴシック" w:eastAsia="BIZ UDPゴシック" w:hAnsi="BIZ UDPゴシック"/>
                          <w:sz w:val="22"/>
                        </w:rPr>
                      </w:pPr>
                    </w:p>
                    <w:p w14:paraId="57036CDA" w14:textId="04BDAA0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◆国際児童文学館</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８</w:t>
                      </w:r>
                      <w:r w:rsidRPr="00DC29DF">
                        <w:rPr>
                          <w:rFonts w:ascii="BIZ UDPゴシック" w:eastAsia="BIZ UDPゴシック" w:hAnsi="BIZ UDPゴシック" w:hint="eastAsia"/>
                          <w:sz w:val="22"/>
                        </w:rPr>
                        <w:t>の資料展示・イベントの実施</w:t>
                      </w:r>
                    </w:p>
                    <w:p w14:paraId="18E4C0A0" w14:textId="7777777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・国際児童文学館が所蔵する国内外の貴重な資料を活用することによる読書への関心を高める</w:t>
                      </w:r>
                    </w:p>
                    <w:p w14:paraId="19504DD6" w14:textId="1FB90AEC" w:rsidR="00B01C8B" w:rsidRPr="00DC29DF" w:rsidRDefault="00B01C8B" w:rsidP="00B01C8B">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取組みの実施</w:t>
                      </w:r>
                    </w:p>
                  </w:txbxContent>
                </v:textbox>
                <w10:wrap anchorx="margin"/>
              </v:shape>
            </w:pict>
          </mc:Fallback>
        </mc:AlternateContent>
      </w:r>
    </w:p>
    <w:p w14:paraId="2BD6CE5D" w14:textId="017C9CF7" w:rsidR="00A647E0" w:rsidRPr="00B718B0" w:rsidRDefault="00A647E0" w:rsidP="008B7634">
      <w:pPr>
        <w:ind w:firstLineChars="200" w:firstLine="440"/>
        <w:rPr>
          <w:rFonts w:ascii="BIZ UDPゴシック" w:eastAsia="BIZ UDPゴシック" w:hAnsi="BIZ UDPゴシック"/>
          <w:sz w:val="22"/>
        </w:rPr>
      </w:pPr>
    </w:p>
    <w:p w14:paraId="21932D60" w14:textId="42167D54" w:rsidR="00A647E0" w:rsidRPr="00B718B0" w:rsidRDefault="00A647E0" w:rsidP="008B7634">
      <w:pPr>
        <w:ind w:firstLineChars="200" w:firstLine="440"/>
        <w:rPr>
          <w:rFonts w:ascii="BIZ UDPゴシック" w:eastAsia="BIZ UDPゴシック" w:hAnsi="BIZ UDPゴシック"/>
          <w:sz w:val="22"/>
        </w:rPr>
      </w:pPr>
    </w:p>
    <w:p w14:paraId="159FCBF5" w14:textId="33DF0EBF" w:rsidR="00A647E0" w:rsidRPr="00B718B0" w:rsidRDefault="00A647E0" w:rsidP="008B7634">
      <w:pPr>
        <w:ind w:firstLineChars="200" w:firstLine="440"/>
        <w:rPr>
          <w:rFonts w:ascii="BIZ UDPゴシック" w:eastAsia="BIZ UDPゴシック" w:hAnsi="BIZ UDPゴシック"/>
          <w:sz w:val="22"/>
        </w:rPr>
      </w:pPr>
    </w:p>
    <w:p w14:paraId="3DB91C1A" w14:textId="017506CC" w:rsidR="00A647E0" w:rsidRPr="00B718B0" w:rsidRDefault="00A647E0" w:rsidP="008B7634">
      <w:pPr>
        <w:ind w:firstLineChars="200" w:firstLine="440"/>
        <w:rPr>
          <w:rFonts w:ascii="BIZ UDPゴシック" w:eastAsia="BIZ UDPゴシック" w:hAnsi="BIZ UDPゴシック"/>
          <w:sz w:val="22"/>
        </w:rPr>
      </w:pPr>
    </w:p>
    <w:p w14:paraId="6EEF13AF" w14:textId="02D1E0FA" w:rsidR="00A647E0" w:rsidRPr="00B718B0" w:rsidRDefault="00A647E0" w:rsidP="008B7634">
      <w:pPr>
        <w:ind w:firstLineChars="200" w:firstLine="440"/>
        <w:rPr>
          <w:rFonts w:ascii="BIZ UDPゴシック" w:eastAsia="BIZ UDPゴシック" w:hAnsi="BIZ UDPゴシック"/>
          <w:sz w:val="22"/>
        </w:rPr>
      </w:pPr>
    </w:p>
    <w:p w14:paraId="0EE01A93" w14:textId="40D39B71" w:rsidR="00A647E0" w:rsidRPr="00B718B0" w:rsidRDefault="00A647E0" w:rsidP="008B7634">
      <w:pPr>
        <w:ind w:firstLineChars="200" w:firstLine="440"/>
        <w:rPr>
          <w:rFonts w:ascii="BIZ UDPゴシック" w:eastAsia="BIZ UDPゴシック" w:hAnsi="BIZ UDPゴシック"/>
          <w:sz w:val="22"/>
        </w:rPr>
      </w:pPr>
    </w:p>
    <w:p w14:paraId="2404B721" w14:textId="6CACED67" w:rsidR="00A647E0" w:rsidRPr="00B718B0" w:rsidRDefault="00A647E0" w:rsidP="008B7634">
      <w:pPr>
        <w:ind w:firstLineChars="200" w:firstLine="440"/>
        <w:rPr>
          <w:rFonts w:ascii="BIZ UDPゴシック" w:eastAsia="BIZ UDPゴシック" w:hAnsi="BIZ UDPゴシック"/>
          <w:sz w:val="22"/>
        </w:rPr>
      </w:pPr>
    </w:p>
    <w:p w14:paraId="5EE1F837" w14:textId="7D52F7C7" w:rsidR="00A647E0" w:rsidRPr="00B718B0" w:rsidRDefault="00A647E0" w:rsidP="008B7634">
      <w:pPr>
        <w:ind w:firstLineChars="200" w:firstLine="440"/>
        <w:rPr>
          <w:rFonts w:ascii="BIZ UDPゴシック" w:eastAsia="BIZ UDPゴシック" w:hAnsi="BIZ UDPゴシック"/>
          <w:sz w:val="22"/>
        </w:rPr>
      </w:pPr>
    </w:p>
    <w:p w14:paraId="01795FD4" w14:textId="6F6B9C94" w:rsidR="008B7634" w:rsidRPr="00B718B0" w:rsidRDefault="008B7634" w:rsidP="008B7634">
      <w:pPr>
        <w:ind w:firstLineChars="200" w:firstLine="440"/>
        <w:rPr>
          <w:rFonts w:ascii="BIZ UDPゴシック" w:eastAsia="BIZ UDPゴシック" w:hAnsi="BIZ UDPゴシック"/>
          <w:sz w:val="22"/>
        </w:rPr>
      </w:pPr>
    </w:p>
    <w:p w14:paraId="285DE936" w14:textId="29697F04" w:rsidR="008B7634" w:rsidRDefault="008B7634" w:rsidP="008B7634">
      <w:pPr>
        <w:ind w:firstLineChars="200" w:firstLine="440"/>
        <w:rPr>
          <w:rFonts w:ascii="BIZ UDPゴシック" w:eastAsia="BIZ UDPゴシック" w:hAnsi="BIZ UDPゴシック"/>
          <w:sz w:val="22"/>
        </w:rPr>
      </w:pPr>
    </w:p>
    <w:p w14:paraId="434B4081" w14:textId="7CE0EA97" w:rsidR="00451777" w:rsidRDefault="00451777" w:rsidP="008B7634">
      <w:pPr>
        <w:ind w:firstLineChars="200" w:firstLine="440"/>
        <w:rPr>
          <w:rFonts w:ascii="BIZ UDPゴシック" w:eastAsia="BIZ UDPゴシック" w:hAnsi="BIZ UDPゴシック"/>
          <w:sz w:val="22"/>
        </w:rPr>
      </w:pPr>
    </w:p>
    <w:p w14:paraId="35C88201" w14:textId="6A95843A" w:rsidR="008B7634" w:rsidRPr="00B718B0" w:rsidRDefault="008B7634" w:rsidP="008B7634">
      <w:pPr>
        <w:ind w:firstLineChars="200" w:firstLine="440"/>
        <w:rPr>
          <w:rFonts w:ascii="BIZ UDPゴシック" w:eastAsia="BIZ UDPゴシック" w:hAnsi="BIZ UDPゴシック"/>
          <w:sz w:val="22"/>
        </w:rPr>
      </w:pPr>
    </w:p>
    <w:p w14:paraId="283595E7" w14:textId="2A56CA6D" w:rsidR="003938D1" w:rsidRDefault="003938D1" w:rsidP="008B7634">
      <w:pPr>
        <w:ind w:firstLineChars="200" w:firstLine="440"/>
        <w:rPr>
          <w:rFonts w:ascii="BIZ UDPゴシック" w:eastAsia="BIZ UDPゴシック" w:hAnsi="BIZ UDPゴシック"/>
          <w:sz w:val="22"/>
        </w:rPr>
      </w:pPr>
    </w:p>
    <w:p w14:paraId="683026FB" w14:textId="0C8A1F39" w:rsidR="008B7634" w:rsidRPr="00B718B0" w:rsidRDefault="008B7634" w:rsidP="008B7634">
      <w:pPr>
        <w:ind w:firstLineChars="200" w:firstLine="440"/>
        <w:rPr>
          <w:rFonts w:ascii="BIZ UDPゴシック" w:eastAsia="BIZ UDPゴシック" w:hAnsi="BIZ UDPゴシック"/>
          <w:sz w:val="22"/>
        </w:rPr>
      </w:pPr>
    </w:p>
    <w:p w14:paraId="1A545FC6" w14:textId="617BBD3A" w:rsidR="008B7634" w:rsidRPr="00B718B0" w:rsidRDefault="008B7634" w:rsidP="008B7634">
      <w:pPr>
        <w:ind w:firstLineChars="200" w:firstLine="440"/>
        <w:rPr>
          <w:rFonts w:ascii="BIZ UDPゴシック" w:eastAsia="BIZ UDPゴシック" w:hAnsi="BIZ UDPゴシック"/>
          <w:sz w:val="22"/>
        </w:rPr>
      </w:pPr>
    </w:p>
    <w:p w14:paraId="31EAFAAF" w14:textId="38AB76EC" w:rsidR="008B7634" w:rsidRPr="00B718B0" w:rsidRDefault="008B7634" w:rsidP="008B7634">
      <w:pPr>
        <w:ind w:firstLineChars="200" w:firstLine="440"/>
        <w:rPr>
          <w:rFonts w:ascii="BIZ UDPゴシック" w:eastAsia="BIZ UDPゴシック" w:hAnsi="BIZ UDPゴシック"/>
          <w:sz w:val="22"/>
        </w:rPr>
      </w:pPr>
    </w:p>
    <w:p w14:paraId="1E9FD78E" w14:textId="2B79A662" w:rsidR="008B7634" w:rsidRPr="00B718B0" w:rsidRDefault="008B7634" w:rsidP="008B7634">
      <w:pPr>
        <w:ind w:firstLineChars="200" w:firstLine="440"/>
        <w:rPr>
          <w:rFonts w:ascii="BIZ UDPゴシック" w:eastAsia="BIZ UDPゴシック" w:hAnsi="BIZ UDPゴシック"/>
          <w:sz w:val="22"/>
        </w:rPr>
      </w:pPr>
    </w:p>
    <w:p w14:paraId="751D1D1A" w14:textId="70A9EA51" w:rsidR="008B7634" w:rsidRPr="00B718B0" w:rsidRDefault="008B7634" w:rsidP="008B7634">
      <w:pPr>
        <w:ind w:firstLineChars="200" w:firstLine="440"/>
        <w:rPr>
          <w:rFonts w:ascii="BIZ UDPゴシック" w:eastAsia="BIZ UDPゴシック" w:hAnsi="BIZ UDPゴシック"/>
          <w:sz w:val="22"/>
        </w:rPr>
      </w:pPr>
    </w:p>
    <w:p w14:paraId="78F26953" w14:textId="153951EA" w:rsidR="008B7634" w:rsidRPr="00B718B0" w:rsidRDefault="008B7634" w:rsidP="008B7634">
      <w:pPr>
        <w:ind w:firstLineChars="200" w:firstLine="440"/>
        <w:rPr>
          <w:rFonts w:ascii="BIZ UDPゴシック" w:eastAsia="BIZ UDPゴシック" w:hAnsi="BIZ UDPゴシック"/>
          <w:sz w:val="22"/>
        </w:rPr>
      </w:pPr>
    </w:p>
    <w:p w14:paraId="06BF912A" w14:textId="3963943C" w:rsidR="008B7634" w:rsidRPr="00B718B0" w:rsidRDefault="008B7634" w:rsidP="008B7634">
      <w:pPr>
        <w:ind w:firstLineChars="200" w:firstLine="440"/>
        <w:rPr>
          <w:rFonts w:ascii="BIZ UDPゴシック" w:eastAsia="BIZ UDPゴシック" w:hAnsi="BIZ UDPゴシック"/>
          <w:sz w:val="22"/>
        </w:rPr>
      </w:pPr>
    </w:p>
    <w:p w14:paraId="0BEAE078" w14:textId="40C56C5D" w:rsidR="009C59ED" w:rsidRPr="00B718B0" w:rsidRDefault="009C59ED" w:rsidP="009C59ED">
      <w:pPr>
        <w:spacing w:line="360" w:lineRule="exact"/>
        <w:jc w:val="left"/>
        <w:rPr>
          <w:rFonts w:ascii="BIZ UDPゴシック" w:eastAsia="BIZ UDPゴシック" w:hAnsi="BIZ UDPゴシック"/>
          <w:noProof/>
          <w:sz w:val="22"/>
        </w:rPr>
      </w:pPr>
    </w:p>
    <w:p w14:paraId="2C73DD7F" w14:textId="5EC2DE5E" w:rsidR="009C59ED" w:rsidRDefault="009C59ED" w:rsidP="009C59ED">
      <w:pPr>
        <w:spacing w:line="360" w:lineRule="exact"/>
        <w:jc w:val="left"/>
        <w:rPr>
          <w:rFonts w:ascii="BIZ UDPゴシック" w:eastAsia="BIZ UDPゴシック" w:hAnsi="BIZ UDPゴシック"/>
          <w:noProof/>
          <w:sz w:val="22"/>
        </w:rPr>
      </w:pPr>
    </w:p>
    <w:p w14:paraId="607C4A20" w14:textId="2D510B2D" w:rsidR="00C67C28" w:rsidRDefault="00C67C28" w:rsidP="009C59ED">
      <w:pPr>
        <w:spacing w:line="360" w:lineRule="exact"/>
        <w:jc w:val="left"/>
        <w:rPr>
          <w:rFonts w:ascii="BIZ UDPゴシック" w:eastAsia="BIZ UDPゴシック" w:hAnsi="BIZ UDPゴシック"/>
          <w:noProof/>
          <w:sz w:val="22"/>
        </w:rPr>
      </w:pPr>
    </w:p>
    <w:p w14:paraId="2376B0A8" w14:textId="0321C550" w:rsidR="00C67C28" w:rsidRDefault="00C67C28" w:rsidP="009C59ED">
      <w:pPr>
        <w:spacing w:line="360" w:lineRule="exact"/>
        <w:jc w:val="left"/>
        <w:rPr>
          <w:rFonts w:ascii="BIZ UDPゴシック" w:eastAsia="BIZ UDPゴシック" w:hAnsi="BIZ UDPゴシック"/>
          <w:noProof/>
          <w:sz w:val="22"/>
        </w:rPr>
      </w:pPr>
    </w:p>
    <w:p w14:paraId="646761AA" w14:textId="516325D5" w:rsidR="00C67C28" w:rsidRDefault="00C67C28" w:rsidP="009C59ED">
      <w:pPr>
        <w:spacing w:line="360" w:lineRule="exact"/>
        <w:jc w:val="left"/>
        <w:rPr>
          <w:rFonts w:ascii="BIZ UDPゴシック" w:eastAsia="BIZ UDPゴシック" w:hAnsi="BIZ UDPゴシック"/>
          <w:noProof/>
          <w:sz w:val="22"/>
        </w:rPr>
      </w:pPr>
    </w:p>
    <w:p w14:paraId="33B35B02" w14:textId="15737221" w:rsidR="00C67C28" w:rsidRDefault="00C67C28" w:rsidP="009C59ED">
      <w:pPr>
        <w:spacing w:line="360" w:lineRule="exact"/>
        <w:jc w:val="left"/>
        <w:rPr>
          <w:rFonts w:ascii="BIZ UDPゴシック" w:eastAsia="BIZ UDPゴシック" w:hAnsi="BIZ UDPゴシック"/>
          <w:noProof/>
          <w:sz w:val="22"/>
        </w:rPr>
      </w:pPr>
    </w:p>
    <w:p w14:paraId="4738E83F" w14:textId="6524AE78" w:rsidR="00C67C28" w:rsidRDefault="004C2C58" w:rsidP="009C59ED">
      <w:pPr>
        <w:spacing w:line="360" w:lineRule="exact"/>
        <w:jc w:val="left"/>
        <w:rPr>
          <w:rFonts w:ascii="BIZ UDPゴシック" w:eastAsia="BIZ UDPゴシック" w:hAnsi="BIZ UDPゴシック"/>
          <w:noProof/>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11680" behindDoc="0" locked="0" layoutInCell="1" allowOverlap="1" wp14:anchorId="38D99F25" wp14:editId="42938346">
                <wp:simplePos x="0" y="0"/>
                <wp:positionH relativeFrom="margin">
                  <wp:posOffset>365125</wp:posOffset>
                </wp:positionH>
                <wp:positionV relativeFrom="paragraph">
                  <wp:posOffset>50165</wp:posOffset>
                </wp:positionV>
                <wp:extent cx="5836920" cy="3238500"/>
                <wp:effectExtent l="0" t="0" r="11430" b="19050"/>
                <wp:wrapNone/>
                <wp:docPr id="43"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5836920" cy="32385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382CF16" w14:textId="77777777" w:rsidR="003938D1" w:rsidRDefault="009524BD" w:rsidP="00CE57E3">
                            <w:pPr>
                              <w:ind w:firstLineChars="150" w:firstLine="330"/>
                              <w:rPr>
                                <w:rFonts w:ascii="BIZ UDPゴシック" w:eastAsia="BIZ UDPゴシック" w:hAnsi="BIZ UDPゴシック"/>
                                <w:sz w:val="22"/>
                              </w:rPr>
                            </w:pPr>
                            <w:bookmarkStart w:id="10" w:name="_Hlk215502505"/>
                            <w:r w:rsidRPr="00451777">
                              <w:rPr>
                                <w:rFonts w:ascii="BIZ UDPゴシック" w:eastAsia="BIZ UDPゴシック" w:hAnsi="BIZ UDPゴシック" w:hint="eastAsia"/>
                                <w:sz w:val="22"/>
                                <w:bdr w:val="single" w:sz="4" w:space="0" w:color="auto"/>
                              </w:rPr>
                              <w:t>重点的な施策</w:t>
                            </w:r>
                            <w:r w:rsidRPr="00451777">
                              <w:rPr>
                                <w:rFonts w:ascii="BIZ UDPゴシック" w:eastAsia="BIZ UDPゴシック" w:hAnsi="BIZ UDPゴシック"/>
                                <w:sz w:val="22"/>
                                <w:bdr w:val="single" w:sz="4" w:space="0" w:color="auto"/>
                              </w:rPr>
                              <w:t xml:space="preserve"> </w:t>
                            </w:r>
                            <w:r w:rsidR="002541CA" w:rsidRPr="00451777">
                              <w:rPr>
                                <w:rFonts w:ascii="BIZ UDPゴシック" w:eastAsia="BIZ UDPゴシック" w:hAnsi="BIZ UDPゴシック" w:hint="eastAsia"/>
                                <w:sz w:val="22"/>
                                <w:bdr w:val="single" w:sz="4" w:space="0" w:color="auto"/>
                              </w:rPr>
                              <w:t>５</w:t>
                            </w:r>
                            <w:r w:rsidRPr="00451777">
                              <w:rPr>
                                <w:rFonts w:ascii="BIZ UDPゴシック" w:eastAsia="BIZ UDPゴシック" w:hAnsi="BIZ UDPゴシック" w:hint="eastAsia"/>
                                <w:sz w:val="22"/>
                              </w:rPr>
                              <w:t xml:space="preserve">　</w:t>
                            </w:r>
                            <w:r w:rsidR="002541CA" w:rsidRPr="00451777">
                              <w:rPr>
                                <w:rFonts w:ascii="BIZ UDPゴシック" w:eastAsia="BIZ UDPゴシック" w:hAnsi="BIZ UDPゴシック" w:hint="eastAsia"/>
                                <w:sz w:val="22"/>
                              </w:rPr>
                              <w:t xml:space="preserve">インターネット、SNS、デジタル技術の活用　</w:t>
                            </w:r>
                          </w:p>
                          <w:bookmarkEnd w:id="10"/>
                          <w:p w14:paraId="58991A3A" w14:textId="2C38A0F0" w:rsidR="009524BD" w:rsidRPr="00451777" w:rsidRDefault="002541CA" w:rsidP="008B7634">
                            <w:pPr>
                              <w:ind w:firstLineChars="50" w:firstLine="110"/>
                              <w:rPr>
                                <w:rFonts w:ascii="BIZ UDPゴシック" w:eastAsia="BIZ UDPゴシック" w:hAnsi="BIZ UDPゴシック"/>
                                <w:sz w:val="24"/>
                              </w:rPr>
                            </w:pPr>
                            <w:r w:rsidRPr="00451777">
                              <w:rPr>
                                <w:rFonts w:ascii="BIZ UDPゴシック" w:eastAsia="BIZ UDPゴシック" w:hAnsi="BIZ UDPゴシック" w:hint="eastAsia"/>
                                <w:sz w:val="22"/>
                              </w:rPr>
                              <w:t xml:space="preserve">　</w:t>
                            </w:r>
                          </w:p>
                          <w:p w14:paraId="04901A0F" w14:textId="77777777" w:rsidR="009524BD" w:rsidRPr="00451777" w:rsidRDefault="009524BD" w:rsidP="008B7634">
                            <w:pPr>
                              <w:spacing w:line="20" w:lineRule="exact"/>
                              <w:jc w:val="left"/>
                              <w:rPr>
                                <w:rFonts w:ascii="BIZ UDPゴシック" w:eastAsia="BIZ UDPゴシック" w:hAnsi="BIZ UDPゴシック"/>
                                <w:b/>
                              </w:rPr>
                            </w:pPr>
                          </w:p>
                          <w:p w14:paraId="12C75260" w14:textId="63D5E409" w:rsidR="002F0268" w:rsidRDefault="00EC6D6B" w:rsidP="002F0268">
                            <w:pPr>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「青少年のインターネット利用環境実態調査」（</w:t>
                            </w:r>
                            <w:r w:rsidR="00436A0C" w:rsidRPr="00451777">
                              <w:rPr>
                                <w:rFonts w:ascii="BIZ UDPゴシック" w:eastAsia="BIZ UDPゴシック" w:hAnsi="BIZ UDPゴシック" w:hint="eastAsia"/>
                                <w:sz w:val="22"/>
                              </w:rPr>
                              <w:t>令和</w:t>
                            </w:r>
                            <w:r w:rsidR="00A94ACD">
                              <w:rPr>
                                <w:rFonts w:ascii="BIZ UDPゴシック" w:eastAsia="BIZ UDPゴシック" w:hAnsi="BIZ UDPゴシック" w:hint="eastAsia"/>
                                <w:sz w:val="22"/>
                              </w:rPr>
                              <w:t>６</w:t>
                            </w:r>
                            <w:r w:rsidR="00436A0C" w:rsidRPr="00451777">
                              <w:rPr>
                                <w:rFonts w:ascii="BIZ UDPゴシック" w:eastAsia="BIZ UDPゴシック" w:hAnsi="BIZ UDPゴシック" w:hint="eastAsia"/>
                                <w:sz w:val="22"/>
                              </w:rPr>
                              <w:t>年度</w:t>
                            </w:r>
                            <w:r w:rsidRPr="00451777">
                              <w:rPr>
                                <w:rFonts w:ascii="BIZ UDPゴシック" w:eastAsia="BIZ UDPゴシック" w:hAnsi="BIZ UDPゴシック" w:hint="eastAsia"/>
                                <w:sz w:val="22"/>
                              </w:rPr>
                              <w:t>内閣府）結果によると、</w:t>
                            </w:r>
                            <w:r w:rsidR="00436A0C" w:rsidRPr="00451777">
                              <w:rPr>
                                <w:rFonts w:ascii="BIZ UDPゴシック" w:eastAsia="BIZ UDPゴシック" w:hAnsi="BIZ UDPゴシック" w:hint="eastAsia"/>
                                <w:sz w:val="22"/>
                              </w:rPr>
                              <w:t>1日の</w:t>
                            </w:r>
                            <w:r w:rsidRPr="00451777">
                              <w:rPr>
                                <w:rFonts w:ascii="BIZ UDPゴシック" w:eastAsia="BIZ UDPゴシック" w:hAnsi="BIZ UDPゴシック" w:hint="eastAsia"/>
                                <w:sz w:val="22"/>
                              </w:rPr>
                              <w:t>インターネット</w:t>
                            </w:r>
                            <w:r w:rsidR="00436A0C" w:rsidRPr="00451777">
                              <w:rPr>
                                <w:rFonts w:ascii="BIZ UDPゴシック" w:eastAsia="BIZ UDPゴシック" w:hAnsi="BIZ UDPゴシック" w:hint="eastAsia"/>
                                <w:sz w:val="22"/>
                              </w:rPr>
                              <w:t>の平均利用時間は、小学生は約3.7時間、</w:t>
                            </w:r>
                            <w:r w:rsidRPr="00451777">
                              <w:rPr>
                                <w:rFonts w:ascii="BIZ UDPゴシック" w:eastAsia="BIZ UDPゴシック" w:hAnsi="BIZ UDPゴシック" w:hint="eastAsia"/>
                                <w:sz w:val="22"/>
                              </w:rPr>
                              <w:t>中学生では</w:t>
                            </w:r>
                            <w:r w:rsidR="00436A0C" w:rsidRPr="00451777">
                              <w:rPr>
                                <w:rFonts w:ascii="BIZ UDPゴシック" w:eastAsia="BIZ UDPゴシック" w:hAnsi="BIZ UDPゴシック" w:hint="eastAsia"/>
                                <w:sz w:val="22"/>
                              </w:rPr>
                              <w:t>約</w:t>
                            </w:r>
                            <w:r w:rsidR="00A94ACD">
                              <w:rPr>
                                <w:rFonts w:ascii="BIZ UDPゴシック" w:eastAsia="BIZ UDPゴシック" w:hAnsi="BIZ UDPゴシック" w:hint="eastAsia"/>
                                <w:sz w:val="22"/>
                              </w:rPr>
                              <w:t>５</w:t>
                            </w:r>
                            <w:r w:rsidRPr="00451777">
                              <w:rPr>
                                <w:rFonts w:ascii="BIZ UDPゴシック" w:eastAsia="BIZ UDPゴシック" w:hAnsi="BIZ UDPゴシック" w:hint="eastAsia"/>
                                <w:sz w:val="22"/>
                              </w:rPr>
                              <w:t>時間、高校生では</w:t>
                            </w:r>
                            <w:r w:rsidR="00436A0C" w:rsidRPr="00451777">
                              <w:rPr>
                                <w:rFonts w:ascii="BIZ UDPゴシック" w:eastAsia="BIZ UDPゴシック" w:hAnsi="BIZ UDPゴシック" w:hint="eastAsia"/>
                                <w:sz w:val="22"/>
                              </w:rPr>
                              <w:t>約6.3</w:t>
                            </w:r>
                            <w:r w:rsidRPr="00451777">
                              <w:rPr>
                                <w:rFonts w:ascii="BIZ UDPゴシック" w:eastAsia="BIZ UDPゴシック" w:hAnsi="BIZ UDPゴシック" w:hint="eastAsia"/>
                                <w:sz w:val="22"/>
                              </w:rPr>
                              <w:t>時間の利用時間となっています。</w:t>
                            </w:r>
                            <w:r w:rsidR="00436A0C" w:rsidRPr="00451777">
                              <w:rPr>
                                <w:rFonts w:ascii="BIZ UDPゴシック" w:eastAsia="BIZ UDPゴシック" w:hAnsi="BIZ UDPゴシック" w:hint="eastAsia"/>
                                <w:sz w:val="22"/>
                              </w:rPr>
                              <w:t>その利用内容はさまざまですが、全体的に情報検索や動画視聴、ゲーム等の割合が高く、</w:t>
                            </w:r>
                            <w:r w:rsidRPr="00451777">
                              <w:rPr>
                                <w:rFonts w:ascii="BIZ UDPゴシック" w:eastAsia="BIZ UDPゴシック" w:hAnsi="BIZ UDPゴシック" w:hint="eastAsia"/>
                                <w:sz w:val="22"/>
                              </w:rPr>
                              <w:t>情報や</w:t>
                            </w:r>
                            <w:r w:rsidR="00436A0C" w:rsidRPr="00451777">
                              <w:rPr>
                                <w:rFonts w:ascii="BIZ UDPゴシック" w:eastAsia="BIZ UDPゴシック" w:hAnsi="BIZ UDPゴシック" w:hint="eastAsia"/>
                                <w:sz w:val="22"/>
                              </w:rPr>
                              <w:t>娯楽</w:t>
                            </w:r>
                            <w:r w:rsidRPr="00451777">
                              <w:rPr>
                                <w:rFonts w:ascii="BIZ UDPゴシック" w:eastAsia="BIZ UDPゴシック" w:hAnsi="BIZ UDPゴシック" w:hint="eastAsia"/>
                                <w:sz w:val="22"/>
                              </w:rPr>
                              <w:t>を得るためのツールとして、</w:t>
                            </w:r>
                            <w:r w:rsidR="00436A0C" w:rsidRPr="00451777">
                              <w:rPr>
                                <w:rFonts w:ascii="BIZ UDPゴシック" w:eastAsia="BIZ UDPゴシック" w:hAnsi="BIZ UDPゴシック" w:hint="eastAsia"/>
                                <w:sz w:val="22"/>
                              </w:rPr>
                              <w:t>インターネッ</w:t>
                            </w:r>
                            <w:r w:rsidR="005B4A20" w:rsidRPr="00451777">
                              <w:rPr>
                                <w:rFonts w:ascii="BIZ UDPゴシック" w:eastAsia="BIZ UDPゴシック" w:hAnsi="BIZ UDPゴシック" w:hint="eastAsia"/>
                                <w:sz w:val="22"/>
                              </w:rPr>
                              <w:t>トやＳＮＳ等を使用していることが分かります。こうした子どもたちの読書への興味・関心</w:t>
                            </w:r>
                            <w:r w:rsidR="005B4A20">
                              <w:rPr>
                                <w:rFonts w:ascii="BIZ UDPゴシック" w:eastAsia="BIZ UDPゴシック" w:hAnsi="BIZ UDPゴシック" w:hint="eastAsia"/>
                                <w:sz w:val="22"/>
                              </w:rPr>
                              <w:t>が</w:t>
                            </w:r>
                            <w:r w:rsidR="002F0268" w:rsidRPr="00451777">
                              <w:rPr>
                                <w:rFonts w:ascii="BIZ UDPゴシック" w:eastAsia="BIZ UDPゴシック" w:hAnsi="BIZ UDPゴシック" w:hint="eastAsia"/>
                                <w:sz w:val="22"/>
                              </w:rPr>
                              <w:t>高まるように、インターネット、SNSを活用した取組</w:t>
                            </w:r>
                            <w:r w:rsidR="002F0268">
                              <w:rPr>
                                <w:rFonts w:ascii="BIZ UDPゴシック" w:eastAsia="BIZ UDPゴシック" w:hAnsi="BIZ UDPゴシック" w:hint="eastAsia"/>
                                <w:sz w:val="22"/>
                              </w:rPr>
                              <w:t>み</w:t>
                            </w:r>
                            <w:r w:rsidR="002F0268" w:rsidRPr="00451777">
                              <w:rPr>
                                <w:rFonts w:ascii="BIZ UDPゴシック" w:eastAsia="BIZ UDPゴシック" w:hAnsi="BIZ UDPゴシック" w:hint="eastAsia"/>
                                <w:sz w:val="22"/>
                              </w:rPr>
                              <w:t>をこれからも進めていきます。</w:t>
                            </w:r>
                          </w:p>
                          <w:p w14:paraId="411C28D9" w14:textId="3B1E8466" w:rsidR="004C2C58" w:rsidRPr="00451777" w:rsidRDefault="004C2C58" w:rsidP="002F0268">
                            <w:pPr>
                              <w:ind w:firstLineChars="100" w:firstLine="220"/>
                              <w:jc w:val="left"/>
                              <w:rPr>
                                <w:rFonts w:ascii="BIZ UDPゴシック" w:eastAsia="BIZ UDPゴシック" w:hAnsi="BIZ UDPゴシック"/>
                                <w:sz w:val="22"/>
                              </w:rPr>
                            </w:pPr>
                            <w:r w:rsidRPr="004C2C58">
                              <w:rPr>
                                <w:rFonts w:ascii="BIZ UDPゴシック" w:eastAsia="BIZ UDPゴシック" w:hAnsi="BIZ UDPゴシック" w:hint="eastAsia"/>
                                <w:sz w:val="22"/>
                              </w:rPr>
                              <w:t>またコロナ禍以降、学校でのGIGAスクール構想におけるデジタル端末の導入や、図書館における非来館による図書館資料の利用、電子書籍への関心が高まっています。府内でも、子ども向けのコンテンツ</w:t>
                            </w:r>
                            <w:r w:rsidRPr="008C50EA">
                              <w:rPr>
                                <w:rFonts w:ascii="BIZ UDPゴシック" w:eastAsia="BIZ UDPゴシック" w:hAnsi="BIZ UDPゴシック" w:hint="eastAsia"/>
                                <w:sz w:val="14"/>
                                <w:szCs w:val="14"/>
                              </w:rPr>
                              <w:t>*２</w:t>
                            </w:r>
                            <w:r w:rsidR="008C50EA" w:rsidRPr="008C50EA">
                              <w:rPr>
                                <w:rFonts w:ascii="BIZ UDPゴシック" w:eastAsia="BIZ UDPゴシック" w:hAnsi="BIZ UDPゴシック" w:hint="eastAsia"/>
                                <w:sz w:val="14"/>
                                <w:szCs w:val="14"/>
                              </w:rPr>
                              <w:t>９</w:t>
                            </w:r>
                            <w:r w:rsidRPr="004C2C58">
                              <w:rPr>
                                <w:rFonts w:ascii="BIZ UDPゴシック" w:eastAsia="BIZ UDPゴシック" w:hAnsi="BIZ UDPゴシック" w:hint="eastAsia"/>
                                <w:sz w:val="22"/>
                              </w:rPr>
                              <w:t>を含む電子書籍貸出サービスを導入する公立図書館は増加傾向にあります。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99F25" id="角丸四角形 43" o:spid="_x0000_s1072"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margin-left:28.75pt;margin-top:3.95pt;width:459.6pt;height:25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" fillcolor="#dbeef4" strokecolor="#c6d9f1" strokeweight=".25pt">
                <v:textbox>
                  <w:txbxContent>
                    <w:p w14:paraId="1382CF16" w14:textId="77777777" w:rsidR="003938D1" w:rsidRDefault="009524BD" w:rsidP="00CE57E3">
                      <w:pPr>
                        <w:ind w:firstLineChars="150" w:firstLine="330"/>
                        <w:rPr>
                          <w:rFonts w:ascii="BIZ UDPゴシック" w:eastAsia="BIZ UDPゴシック" w:hAnsi="BIZ UDPゴシック"/>
                          <w:sz w:val="22"/>
                        </w:rPr>
                      </w:pPr>
                      <w:bookmarkStart w:id="11" w:name="_Hlk215502505"/>
                      <w:r w:rsidRPr="00451777">
                        <w:rPr>
                          <w:rFonts w:ascii="BIZ UDPゴシック" w:eastAsia="BIZ UDPゴシック" w:hAnsi="BIZ UDPゴシック" w:hint="eastAsia"/>
                          <w:sz w:val="22"/>
                          <w:bdr w:val="single" w:sz="4" w:space="0" w:color="auto"/>
                        </w:rPr>
                        <w:t>重点的な施策</w:t>
                      </w:r>
                      <w:r w:rsidRPr="00451777">
                        <w:rPr>
                          <w:rFonts w:ascii="BIZ UDPゴシック" w:eastAsia="BIZ UDPゴシック" w:hAnsi="BIZ UDPゴシック"/>
                          <w:sz w:val="22"/>
                          <w:bdr w:val="single" w:sz="4" w:space="0" w:color="auto"/>
                        </w:rPr>
                        <w:t xml:space="preserve"> </w:t>
                      </w:r>
                      <w:r w:rsidR="002541CA" w:rsidRPr="00451777">
                        <w:rPr>
                          <w:rFonts w:ascii="BIZ UDPゴシック" w:eastAsia="BIZ UDPゴシック" w:hAnsi="BIZ UDPゴシック" w:hint="eastAsia"/>
                          <w:sz w:val="22"/>
                          <w:bdr w:val="single" w:sz="4" w:space="0" w:color="auto"/>
                        </w:rPr>
                        <w:t>５</w:t>
                      </w:r>
                      <w:r w:rsidRPr="00451777">
                        <w:rPr>
                          <w:rFonts w:ascii="BIZ UDPゴシック" w:eastAsia="BIZ UDPゴシック" w:hAnsi="BIZ UDPゴシック" w:hint="eastAsia"/>
                          <w:sz w:val="22"/>
                        </w:rPr>
                        <w:t xml:space="preserve">　</w:t>
                      </w:r>
                      <w:r w:rsidR="002541CA" w:rsidRPr="00451777">
                        <w:rPr>
                          <w:rFonts w:ascii="BIZ UDPゴシック" w:eastAsia="BIZ UDPゴシック" w:hAnsi="BIZ UDPゴシック" w:hint="eastAsia"/>
                          <w:sz w:val="22"/>
                        </w:rPr>
                        <w:t xml:space="preserve">インターネット、SNS、デジタル技術の活用　</w:t>
                      </w:r>
                    </w:p>
                    <w:bookmarkEnd w:id="11"/>
                    <w:p w14:paraId="58991A3A" w14:textId="2C38A0F0" w:rsidR="009524BD" w:rsidRPr="00451777" w:rsidRDefault="002541CA" w:rsidP="008B7634">
                      <w:pPr>
                        <w:ind w:firstLineChars="50" w:firstLine="110"/>
                        <w:rPr>
                          <w:rFonts w:ascii="BIZ UDPゴシック" w:eastAsia="BIZ UDPゴシック" w:hAnsi="BIZ UDPゴシック"/>
                          <w:sz w:val="24"/>
                        </w:rPr>
                      </w:pPr>
                      <w:r w:rsidRPr="00451777">
                        <w:rPr>
                          <w:rFonts w:ascii="BIZ UDPゴシック" w:eastAsia="BIZ UDPゴシック" w:hAnsi="BIZ UDPゴシック" w:hint="eastAsia"/>
                          <w:sz w:val="22"/>
                        </w:rPr>
                        <w:t xml:space="preserve">　</w:t>
                      </w:r>
                    </w:p>
                    <w:p w14:paraId="04901A0F" w14:textId="77777777" w:rsidR="009524BD" w:rsidRPr="00451777" w:rsidRDefault="009524BD" w:rsidP="008B7634">
                      <w:pPr>
                        <w:spacing w:line="20" w:lineRule="exact"/>
                        <w:jc w:val="left"/>
                        <w:rPr>
                          <w:rFonts w:ascii="BIZ UDPゴシック" w:eastAsia="BIZ UDPゴシック" w:hAnsi="BIZ UDPゴシック"/>
                          <w:b/>
                        </w:rPr>
                      </w:pPr>
                    </w:p>
                    <w:p w14:paraId="12C75260" w14:textId="63D5E409" w:rsidR="002F0268" w:rsidRDefault="00EC6D6B" w:rsidP="002F0268">
                      <w:pPr>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「青少年のインターネット利用環境実態調査」（</w:t>
                      </w:r>
                      <w:r w:rsidR="00436A0C" w:rsidRPr="00451777">
                        <w:rPr>
                          <w:rFonts w:ascii="BIZ UDPゴシック" w:eastAsia="BIZ UDPゴシック" w:hAnsi="BIZ UDPゴシック" w:hint="eastAsia"/>
                          <w:sz w:val="22"/>
                        </w:rPr>
                        <w:t>令和</w:t>
                      </w:r>
                      <w:r w:rsidR="00A94ACD">
                        <w:rPr>
                          <w:rFonts w:ascii="BIZ UDPゴシック" w:eastAsia="BIZ UDPゴシック" w:hAnsi="BIZ UDPゴシック" w:hint="eastAsia"/>
                          <w:sz w:val="22"/>
                        </w:rPr>
                        <w:t>６</w:t>
                      </w:r>
                      <w:r w:rsidR="00436A0C" w:rsidRPr="00451777">
                        <w:rPr>
                          <w:rFonts w:ascii="BIZ UDPゴシック" w:eastAsia="BIZ UDPゴシック" w:hAnsi="BIZ UDPゴシック" w:hint="eastAsia"/>
                          <w:sz w:val="22"/>
                        </w:rPr>
                        <w:t>年度</w:t>
                      </w:r>
                      <w:r w:rsidRPr="00451777">
                        <w:rPr>
                          <w:rFonts w:ascii="BIZ UDPゴシック" w:eastAsia="BIZ UDPゴシック" w:hAnsi="BIZ UDPゴシック" w:hint="eastAsia"/>
                          <w:sz w:val="22"/>
                        </w:rPr>
                        <w:t>内閣府）結果によると、</w:t>
                      </w:r>
                      <w:r w:rsidR="00436A0C" w:rsidRPr="00451777">
                        <w:rPr>
                          <w:rFonts w:ascii="BIZ UDPゴシック" w:eastAsia="BIZ UDPゴシック" w:hAnsi="BIZ UDPゴシック" w:hint="eastAsia"/>
                          <w:sz w:val="22"/>
                        </w:rPr>
                        <w:t>1日の</w:t>
                      </w:r>
                      <w:r w:rsidRPr="00451777">
                        <w:rPr>
                          <w:rFonts w:ascii="BIZ UDPゴシック" w:eastAsia="BIZ UDPゴシック" w:hAnsi="BIZ UDPゴシック" w:hint="eastAsia"/>
                          <w:sz w:val="22"/>
                        </w:rPr>
                        <w:t>インターネット</w:t>
                      </w:r>
                      <w:r w:rsidR="00436A0C" w:rsidRPr="00451777">
                        <w:rPr>
                          <w:rFonts w:ascii="BIZ UDPゴシック" w:eastAsia="BIZ UDPゴシック" w:hAnsi="BIZ UDPゴシック" w:hint="eastAsia"/>
                          <w:sz w:val="22"/>
                        </w:rPr>
                        <w:t>の平均利用時間は、小学生は約3.7時間、</w:t>
                      </w:r>
                      <w:r w:rsidRPr="00451777">
                        <w:rPr>
                          <w:rFonts w:ascii="BIZ UDPゴシック" w:eastAsia="BIZ UDPゴシック" w:hAnsi="BIZ UDPゴシック" w:hint="eastAsia"/>
                          <w:sz w:val="22"/>
                        </w:rPr>
                        <w:t>中学生では</w:t>
                      </w:r>
                      <w:r w:rsidR="00436A0C" w:rsidRPr="00451777">
                        <w:rPr>
                          <w:rFonts w:ascii="BIZ UDPゴシック" w:eastAsia="BIZ UDPゴシック" w:hAnsi="BIZ UDPゴシック" w:hint="eastAsia"/>
                          <w:sz w:val="22"/>
                        </w:rPr>
                        <w:t>約</w:t>
                      </w:r>
                      <w:r w:rsidR="00A94ACD">
                        <w:rPr>
                          <w:rFonts w:ascii="BIZ UDPゴシック" w:eastAsia="BIZ UDPゴシック" w:hAnsi="BIZ UDPゴシック" w:hint="eastAsia"/>
                          <w:sz w:val="22"/>
                        </w:rPr>
                        <w:t>５</w:t>
                      </w:r>
                      <w:r w:rsidRPr="00451777">
                        <w:rPr>
                          <w:rFonts w:ascii="BIZ UDPゴシック" w:eastAsia="BIZ UDPゴシック" w:hAnsi="BIZ UDPゴシック" w:hint="eastAsia"/>
                          <w:sz w:val="22"/>
                        </w:rPr>
                        <w:t>時間、高校生では</w:t>
                      </w:r>
                      <w:r w:rsidR="00436A0C" w:rsidRPr="00451777">
                        <w:rPr>
                          <w:rFonts w:ascii="BIZ UDPゴシック" w:eastAsia="BIZ UDPゴシック" w:hAnsi="BIZ UDPゴシック" w:hint="eastAsia"/>
                          <w:sz w:val="22"/>
                        </w:rPr>
                        <w:t>約6.3</w:t>
                      </w:r>
                      <w:r w:rsidRPr="00451777">
                        <w:rPr>
                          <w:rFonts w:ascii="BIZ UDPゴシック" w:eastAsia="BIZ UDPゴシック" w:hAnsi="BIZ UDPゴシック" w:hint="eastAsia"/>
                          <w:sz w:val="22"/>
                        </w:rPr>
                        <w:t>時間の利用時間となっています。</w:t>
                      </w:r>
                      <w:r w:rsidR="00436A0C" w:rsidRPr="00451777">
                        <w:rPr>
                          <w:rFonts w:ascii="BIZ UDPゴシック" w:eastAsia="BIZ UDPゴシック" w:hAnsi="BIZ UDPゴシック" w:hint="eastAsia"/>
                          <w:sz w:val="22"/>
                        </w:rPr>
                        <w:t>その利用内容はさまざまですが、全体的に情報検索や動画視聴、ゲーム等の割合が高く、</w:t>
                      </w:r>
                      <w:r w:rsidRPr="00451777">
                        <w:rPr>
                          <w:rFonts w:ascii="BIZ UDPゴシック" w:eastAsia="BIZ UDPゴシック" w:hAnsi="BIZ UDPゴシック" w:hint="eastAsia"/>
                          <w:sz w:val="22"/>
                        </w:rPr>
                        <w:t>情報や</w:t>
                      </w:r>
                      <w:r w:rsidR="00436A0C" w:rsidRPr="00451777">
                        <w:rPr>
                          <w:rFonts w:ascii="BIZ UDPゴシック" w:eastAsia="BIZ UDPゴシック" w:hAnsi="BIZ UDPゴシック" w:hint="eastAsia"/>
                          <w:sz w:val="22"/>
                        </w:rPr>
                        <w:t>娯楽</w:t>
                      </w:r>
                      <w:r w:rsidRPr="00451777">
                        <w:rPr>
                          <w:rFonts w:ascii="BIZ UDPゴシック" w:eastAsia="BIZ UDPゴシック" w:hAnsi="BIZ UDPゴシック" w:hint="eastAsia"/>
                          <w:sz w:val="22"/>
                        </w:rPr>
                        <w:t>を得るためのツールとして、</w:t>
                      </w:r>
                      <w:r w:rsidR="00436A0C" w:rsidRPr="00451777">
                        <w:rPr>
                          <w:rFonts w:ascii="BIZ UDPゴシック" w:eastAsia="BIZ UDPゴシック" w:hAnsi="BIZ UDPゴシック" w:hint="eastAsia"/>
                          <w:sz w:val="22"/>
                        </w:rPr>
                        <w:t>インターネッ</w:t>
                      </w:r>
                      <w:r w:rsidR="005B4A20" w:rsidRPr="00451777">
                        <w:rPr>
                          <w:rFonts w:ascii="BIZ UDPゴシック" w:eastAsia="BIZ UDPゴシック" w:hAnsi="BIZ UDPゴシック" w:hint="eastAsia"/>
                          <w:sz w:val="22"/>
                        </w:rPr>
                        <w:t>トやＳＮＳ等を使用していることが分かります。こうした子どもたちの読書への興味・関心</w:t>
                      </w:r>
                      <w:r w:rsidR="005B4A20">
                        <w:rPr>
                          <w:rFonts w:ascii="BIZ UDPゴシック" w:eastAsia="BIZ UDPゴシック" w:hAnsi="BIZ UDPゴシック" w:hint="eastAsia"/>
                          <w:sz w:val="22"/>
                        </w:rPr>
                        <w:t>が</w:t>
                      </w:r>
                      <w:r w:rsidR="002F0268" w:rsidRPr="00451777">
                        <w:rPr>
                          <w:rFonts w:ascii="BIZ UDPゴシック" w:eastAsia="BIZ UDPゴシック" w:hAnsi="BIZ UDPゴシック" w:hint="eastAsia"/>
                          <w:sz w:val="22"/>
                        </w:rPr>
                        <w:t>高まるように、インターネット、SNSを活用した取組</w:t>
                      </w:r>
                      <w:r w:rsidR="002F0268">
                        <w:rPr>
                          <w:rFonts w:ascii="BIZ UDPゴシック" w:eastAsia="BIZ UDPゴシック" w:hAnsi="BIZ UDPゴシック" w:hint="eastAsia"/>
                          <w:sz w:val="22"/>
                        </w:rPr>
                        <w:t>み</w:t>
                      </w:r>
                      <w:r w:rsidR="002F0268" w:rsidRPr="00451777">
                        <w:rPr>
                          <w:rFonts w:ascii="BIZ UDPゴシック" w:eastAsia="BIZ UDPゴシック" w:hAnsi="BIZ UDPゴシック" w:hint="eastAsia"/>
                          <w:sz w:val="22"/>
                        </w:rPr>
                        <w:t>をこれからも進めていきます。</w:t>
                      </w:r>
                    </w:p>
                    <w:p w14:paraId="411C28D9" w14:textId="3B1E8466" w:rsidR="004C2C58" w:rsidRPr="00451777" w:rsidRDefault="004C2C58" w:rsidP="002F0268">
                      <w:pPr>
                        <w:ind w:firstLineChars="100" w:firstLine="220"/>
                        <w:jc w:val="left"/>
                        <w:rPr>
                          <w:rFonts w:ascii="BIZ UDPゴシック" w:eastAsia="BIZ UDPゴシック" w:hAnsi="BIZ UDPゴシック"/>
                          <w:sz w:val="22"/>
                        </w:rPr>
                      </w:pPr>
                      <w:r w:rsidRPr="004C2C58">
                        <w:rPr>
                          <w:rFonts w:ascii="BIZ UDPゴシック" w:eastAsia="BIZ UDPゴシック" w:hAnsi="BIZ UDPゴシック" w:hint="eastAsia"/>
                          <w:sz w:val="22"/>
                        </w:rPr>
                        <w:t>またコロナ禍以降、学校でのGIGAスクール構想におけるデジタル端末の導入や、図書館における非来館による図書館資料の利用、電子書籍への関心が高まっています。府内でも、子ども向けのコンテンツ</w:t>
                      </w:r>
                      <w:r w:rsidRPr="008C50EA">
                        <w:rPr>
                          <w:rFonts w:ascii="BIZ UDPゴシック" w:eastAsia="BIZ UDPゴシック" w:hAnsi="BIZ UDPゴシック" w:hint="eastAsia"/>
                          <w:sz w:val="14"/>
                          <w:szCs w:val="14"/>
                        </w:rPr>
                        <w:t>*２</w:t>
                      </w:r>
                      <w:r w:rsidR="008C50EA" w:rsidRPr="008C50EA">
                        <w:rPr>
                          <w:rFonts w:ascii="BIZ UDPゴシック" w:eastAsia="BIZ UDPゴシック" w:hAnsi="BIZ UDPゴシック" w:hint="eastAsia"/>
                          <w:sz w:val="14"/>
                          <w:szCs w:val="14"/>
                        </w:rPr>
                        <w:t>９</w:t>
                      </w:r>
                      <w:r w:rsidRPr="004C2C58">
                        <w:rPr>
                          <w:rFonts w:ascii="BIZ UDPゴシック" w:eastAsia="BIZ UDPゴシック" w:hAnsi="BIZ UDPゴシック" w:hint="eastAsia"/>
                          <w:sz w:val="22"/>
                        </w:rPr>
                        <w:t>を含む電子書籍貸出サービスを導入する公立図書館は増加傾向にあります。</w:t>
                      </w:r>
                    </w:p>
                  </w:txbxContent>
                </v:textbox>
                <w10:wrap anchorx="margin"/>
              </v:roundrect>
            </w:pict>
          </mc:Fallback>
        </mc:AlternateContent>
      </w:r>
    </w:p>
    <w:p w14:paraId="4A1C7C42" w14:textId="5D46053D" w:rsidR="00C67C28" w:rsidRDefault="00C67C28" w:rsidP="009C59ED">
      <w:pPr>
        <w:spacing w:line="360" w:lineRule="exact"/>
        <w:jc w:val="left"/>
        <w:rPr>
          <w:rFonts w:ascii="BIZ UDPゴシック" w:eastAsia="BIZ UDPゴシック" w:hAnsi="BIZ UDPゴシック"/>
          <w:noProof/>
          <w:sz w:val="22"/>
        </w:rPr>
      </w:pPr>
    </w:p>
    <w:p w14:paraId="113A8803" w14:textId="6C9B74E4" w:rsidR="00C67C28" w:rsidRDefault="00C67C28" w:rsidP="009C59ED">
      <w:pPr>
        <w:spacing w:line="360" w:lineRule="exact"/>
        <w:jc w:val="left"/>
        <w:rPr>
          <w:rFonts w:ascii="BIZ UDPゴシック" w:eastAsia="BIZ UDPゴシック" w:hAnsi="BIZ UDPゴシック"/>
          <w:noProof/>
          <w:sz w:val="22"/>
        </w:rPr>
      </w:pPr>
    </w:p>
    <w:p w14:paraId="177167C8" w14:textId="4DD77A0A" w:rsidR="00C67C28" w:rsidRDefault="00C67C28" w:rsidP="009C59ED">
      <w:pPr>
        <w:spacing w:line="360" w:lineRule="exact"/>
        <w:jc w:val="left"/>
        <w:rPr>
          <w:rFonts w:ascii="BIZ UDPゴシック" w:eastAsia="BIZ UDPゴシック" w:hAnsi="BIZ UDPゴシック"/>
          <w:noProof/>
          <w:sz w:val="22"/>
        </w:rPr>
      </w:pPr>
    </w:p>
    <w:p w14:paraId="4C0F23EA" w14:textId="57013A41" w:rsidR="00C67C28" w:rsidRPr="00B718B0" w:rsidRDefault="00C67C28" w:rsidP="009C59ED">
      <w:pPr>
        <w:spacing w:line="360" w:lineRule="exact"/>
        <w:jc w:val="left"/>
        <w:rPr>
          <w:rFonts w:ascii="BIZ UDPゴシック" w:eastAsia="BIZ UDPゴシック" w:hAnsi="BIZ UDPゴシック"/>
          <w:noProof/>
          <w:sz w:val="22"/>
        </w:rPr>
      </w:pPr>
    </w:p>
    <w:p w14:paraId="3AEEC7C3" w14:textId="428D667C" w:rsidR="008B7634" w:rsidRPr="00B718B0" w:rsidRDefault="008B7634" w:rsidP="008B7634">
      <w:pPr>
        <w:ind w:firstLineChars="200" w:firstLine="440"/>
        <w:rPr>
          <w:rFonts w:ascii="BIZ UDPゴシック" w:eastAsia="BIZ UDPゴシック" w:hAnsi="BIZ UDPゴシック"/>
          <w:sz w:val="22"/>
        </w:rPr>
      </w:pPr>
    </w:p>
    <w:p w14:paraId="75724E64" w14:textId="2CDEEDCA" w:rsidR="008B7634" w:rsidRPr="00B718B0" w:rsidRDefault="008B7634" w:rsidP="008B7634">
      <w:pPr>
        <w:ind w:firstLineChars="200" w:firstLine="440"/>
        <w:rPr>
          <w:rFonts w:ascii="BIZ UDPゴシック" w:eastAsia="BIZ UDPゴシック" w:hAnsi="BIZ UDPゴシック"/>
          <w:sz w:val="22"/>
        </w:rPr>
      </w:pPr>
    </w:p>
    <w:p w14:paraId="3D364844" w14:textId="27936F63" w:rsidR="008B7634" w:rsidRPr="00B718B0" w:rsidRDefault="008B7634" w:rsidP="008B7634">
      <w:pPr>
        <w:ind w:firstLineChars="200" w:firstLine="440"/>
        <w:rPr>
          <w:rFonts w:ascii="BIZ UDPゴシック" w:eastAsia="BIZ UDPゴシック" w:hAnsi="BIZ UDPゴシック"/>
          <w:sz w:val="22"/>
        </w:rPr>
      </w:pPr>
    </w:p>
    <w:p w14:paraId="667F2EF2" w14:textId="2F4FB849" w:rsidR="008B7634" w:rsidRPr="00B718B0" w:rsidRDefault="008B7634" w:rsidP="008B7634">
      <w:pPr>
        <w:rPr>
          <w:rFonts w:ascii="BIZ UDPゴシック" w:eastAsia="BIZ UDPゴシック" w:hAnsi="BIZ UDPゴシック"/>
          <w:sz w:val="22"/>
        </w:rPr>
      </w:pPr>
    </w:p>
    <w:p w14:paraId="3838D660" w14:textId="5C376C16" w:rsidR="008B7634" w:rsidRPr="00B718B0" w:rsidRDefault="008B7634" w:rsidP="008B7634">
      <w:pPr>
        <w:ind w:firstLineChars="200" w:firstLine="440"/>
        <w:rPr>
          <w:rFonts w:ascii="BIZ UDPゴシック" w:eastAsia="BIZ UDPゴシック" w:hAnsi="BIZ UDPゴシック"/>
          <w:sz w:val="22"/>
        </w:rPr>
      </w:pPr>
    </w:p>
    <w:p w14:paraId="77850041" w14:textId="41B7324E" w:rsidR="008B7634" w:rsidRPr="00B718B0" w:rsidRDefault="008B7634" w:rsidP="008B7634">
      <w:pPr>
        <w:ind w:firstLineChars="200" w:firstLine="440"/>
        <w:rPr>
          <w:rFonts w:ascii="BIZ UDPゴシック" w:eastAsia="BIZ UDPゴシック" w:hAnsi="BIZ UDPゴシック"/>
          <w:sz w:val="22"/>
        </w:rPr>
      </w:pPr>
    </w:p>
    <w:p w14:paraId="4467C695" w14:textId="1FF4AFEE" w:rsidR="008B7634" w:rsidRPr="00B718B0" w:rsidRDefault="008B7634" w:rsidP="008B7634">
      <w:pPr>
        <w:ind w:firstLineChars="200" w:firstLine="440"/>
        <w:rPr>
          <w:rFonts w:ascii="BIZ UDPゴシック" w:eastAsia="BIZ UDPゴシック" w:hAnsi="BIZ UDPゴシック"/>
          <w:sz w:val="22"/>
        </w:rPr>
      </w:pPr>
    </w:p>
    <w:p w14:paraId="708E0DA5" w14:textId="75AF8214" w:rsidR="008B7634" w:rsidRPr="00B718B0" w:rsidRDefault="008B7634" w:rsidP="008B7634">
      <w:pPr>
        <w:ind w:firstLineChars="200" w:firstLine="440"/>
        <w:rPr>
          <w:rFonts w:ascii="BIZ UDPゴシック" w:eastAsia="BIZ UDPゴシック" w:hAnsi="BIZ UDPゴシック"/>
          <w:sz w:val="22"/>
        </w:rPr>
      </w:pPr>
    </w:p>
    <w:p w14:paraId="73C7E4A8" w14:textId="2B69486B" w:rsidR="00974016" w:rsidRPr="00B718B0" w:rsidRDefault="00974016" w:rsidP="008B7634">
      <w:pPr>
        <w:ind w:firstLineChars="100" w:firstLine="220"/>
        <w:rPr>
          <w:rFonts w:ascii="BIZ UDPゴシック" w:eastAsia="BIZ UDPゴシック" w:hAnsi="BIZ UDPゴシック"/>
          <w:sz w:val="22"/>
        </w:rPr>
      </w:pPr>
    </w:p>
    <w:p w14:paraId="3827C0B8" w14:textId="6A6F6207" w:rsidR="00974016" w:rsidRPr="00B718B0" w:rsidRDefault="00E35D34"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2794368" behindDoc="0" locked="0" layoutInCell="1" allowOverlap="1" wp14:anchorId="6A8B389E" wp14:editId="4DBDFC38">
                <wp:simplePos x="0" y="0"/>
                <wp:positionH relativeFrom="margin">
                  <wp:posOffset>281305</wp:posOffset>
                </wp:positionH>
                <wp:positionV relativeFrom="paragraph">
                  <wp:posOffset>-6985</wp:posOffset>
                </wp:positionV>
                <wp:extent cx="5897880" cy="1249680"/>
                <wp:effectExtent l="0" t="0" r="26670" b="26670"/>
                <wp:wrapNone/>
                <wp:docPr id="79"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5897880" cy="124968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5BBE6B1A" w14:textId="3BDF2C3E" w:rsidR="000E72EA" w:rsidRPr="00886764" w:rsidRDefault="000E72EA" w:rsidP="00886764">
                            <w:pPr>
                              <w:ind w:leftChars="67" w:left="141" w:firstLineChars="65" w:firstLine="143"/>
                              <w:jc w:val="left"/>
                              <w:rPr>
                                <w:rFonts w:ascii="BIZ UDPゴシック" w:eastAsia="BIZ UDPゴシック" w:hAnsi="BIZ UDPゴシック"/>
                                <w:sz w:val="22"/>
                              </w:rPr>
                            </w:pPr>
                            <w:bookmarkStart w:id="12" w:name="_Hlk215502667"/>
                            <w:r w:rsidRPr="00451777">
                              <w:rPr>
                                <w:rFonts w:ascii="BIZ UDPゴシック" w:eastAsia="BIZ UDPゴシック" w:hAnsi="BIZ UDPゴシック" w:hint="eastAsia"/>
                                <w:sz w:val="22"/>
                              </w:rPr>
                              <w:t>府立図書館において、電子書籍</w:t>
                            </w:r>
                            <w:r w:rsidRPr="00451777">
                              <w:rPr>
                                <w:rFonts w:ascii="BIZ UDPゴシック" w:eastAsia="BIZ UDPゴシック" w:hAnsi="BIZ UDPゴシック"/>
                                <w:sz w:val="22"/>
                              </w:rPr>
                              <w:t>の活用に関する調査・検討を行うとともに、</w:t>
                            </w:r>
                            <w:r w:rsidRPr="00451777">
                              <w:rPr>
                                <w:rFonts w:ascii="BIZ UDPゴシック" w:eastAsia="BIZ UDPゴシック" w:hAnsi="BIZ UDPゴシック" w:hint="eastAsia"/>
                                <w:sz w:val="22"/>
                              </w:rPr>
                              <w:t>無料コンテンツの紹介等の取組を進め、より良い読書環境が整備されることをめざします。そして</w:t>
                            </w:r>
                            <w:r w:rsidRPr="00D456C6">
                              <w:rPr>
                                <w:rFonts w:ascii="BIZ UDPゴシック" w:eastAsia="BIZ UDPゴシック" w:hAnsi="BIZ UDPゴシック" w:hint="eastAsia"/>
                                <w:sz w:val="22"/>
                              </w:rPr>
                              <w:t>学校図書館や図書館のDX（デジタルトランスフォーメーション）</w:t>
                            </w:r>
                            <w:r w:rsidR="007C2767" w:rsidRPr="00D456C6">
                              <w:rPr>
                                <w:rFonts w:ascii="BIZ UDPゴシック" w:eastAsia="BIZ UDPゴシック" w:hAnsi="BIZ UDPゴシック"/>
                                <w:sz w:val="14"/>
                              </w:rPr>
                              <w:t>*</w:t>
                            </w:r>
                            <w:r w:rsidR="008C50EA">
                              <w:rPr>
                                <w:rFonts w:ascii="BIZ UDPゴシック" w:eastAsia="BIZ UDPゴシック" w:hAnsi="BIZ UDPゴシック" w:hint="eastAsia"/>
                                <w:sz w:val="14"/>
                              </w:rPr>
                              <w:t>３０</w:t>
                            </w:r>
                            <w:r w:rsidRPr="00D456C6">
                              <w:rPr>
                                <w:rFonts w:ascii="BIZ UDPゴシック" w:eastAsia="BIZ UDPゴシック" w:hAnsi="BIZ UDPゴシック" w:hint="eastAsia"/>
                                <w:sz w:val="22"/>
                              </w:rPr>
                              <w:t>について</w:t>
                            </w:r>
                            <w:r w:rsidR="00304F2B">
                              <w:rPr>
                                <w:rFonts w:ascii="BIZ UDPゴシック" w:eastAsia="BIZ UDPゴシック" w:hAnsi="BIZ UDPゴシック" w:hint="eastAsia"/>
                                <w:sz w:val="22"/>
                              </w:rPr>
                              <w:t>も</w:t>
                            </w:r>
                            <w:r w:rsidR="00D456C6" w:rsidRPr="00B16B92">
                              <w:rPr>
                                <w:rFonts w:ascii="BIZ UDPゴシック" w:eastAsia="BIZ UDPゴシック" w:hAnsi="BIZ UDPゴシック" w:hint="eastAsia"/>
                                <w:sz w:val="22"/>
                              </w:rPr>
                              <w:t>研究</w:t>
                            </w:r>
                            <w:r w:rsidRPr="00D456C6">
                              <w:rPr>
                                <w:rFonts w:ascii="BIZ UDPゴシック" w:eastAsia="BIZ UDPゴシック" w:hAnsi="BIZ UDPゴシック" w:hint="eastAsia"/>
                                <w:sz w:val="22"/>
                              </w:rPr>
                              <w:t>を進めていきます。</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B389E" id="_x0000_s1073"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left:0;text-align:left;margin-left:22.15pt;margin-top:-.55pt;width:464.4pt;height:98.4pt;z-index:2527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" fillcolor="#dbeef4" strokecolor="#c6d9f1" strokeweight=".25pt">
                <v:textbox>
                  <w:txbxContent>
                    <w:p w14:paraId="5BBE6B1A" w14:textId="3BDF2C3E" w:rsidR="000E72EA" w:rsidRPr="00886764" w:rsidRDefault="000E72EA" w:rsidP="00886764">
                      <w:pPr>
                        <w:ind w:leftChars="67" w:left="141" w:firstLineChars="65" w:firstLine="143"/>
                        <w:jc w:val="left"/>
                        <w:rPr>
                          <w:rFonts w:ascii="BIZ UDPゴシック" w:eastAsia="BIZ UDPゴシック" w:hAnsi="BIZ UDPゴシック"/>
                          <w:sz w:val="22"/>
                        </w:rPr>
                      </w:pPr>
                      <w:bookmarkStart w:id="13" w:name="_Hlk215502667"/>
                      <w:r w:rsidRPr="00451777">
                        <w:rPr>
                          <w:rFonts w:ascii="BIZ UDPゴシック" w:eastAsia="BIZ UDPゴシック" w:hAnsi="BIZ UDPゴシック" w:hint="eastAsia"/>
                          <w:sz w:val="22"/>
                        </w:rPr>
                        <w:t>府立図書館において、電子書籍</w:t>
                      </w:r>
                      <w:r w:rsidRPr="00451777">
                        <w:rPr>
                          <w:rFonts w:ascii="BIZ UDPゴシック" w:eastAsia="BIZ UDPゴシック" w:hAnsi="BIZ UDPゴシック"/>
                          <w:sz w:val="22"/>
                        </w:rPr>
                        <w:t>の活用に関する調査・検討を行うとともに、</w:t>
                      </w:r>
                      <w:r w:rsidRPr="00451777">
                        <w:rPr>
                          <w:rFonts w:ascii="BIZ UDPゴシック" w:eastAsia="BIZ UDPゴシック" w:hAnsi="BIZ UDPゴシック" w:hint="eastAsia"/>
                          <w:sz w:val="22"/>
                        </w:rPr>
                        <w:t>無料コンテンツの紹介等の取組を進め、より良い読書環境が整備されることをめざします。そして</w:t>
                      </w:r>
                      <w:r w:rsidRPr="00D456C6">
                        <w:rPr>
                          <w:rFonts w:ascii="BIZ UDPゴシック" w:eastAsia="BIZ UDPゴシック" w:hAnsi="BIZ UDPゴシック" w:hint="eastAsia"/>
                          <w:sz w:val="22"/>
                        </w:rPr>
                        <w:t>学校図書館や図書館のDX（デジタルトランスフォーメーション）</w:t>
                      </w:r>
                      <w:r w:rsidR="007C2767" w:rsidRPr="00D456C6">
                        <w:rPr>
                          <w:rFonts w:ascii="BIZ UDPゴシック" w:eastAsia="BIZ UDPゴシック" w:hAnsi="BIZ UDPゴシック"/>
                          <w:sz w:val="14"/>
                        </w:rPr>
                        <w:t>*</w:t>
                      </w:r>
                      <w:r w:rsidR="008C50EA">
                        <w:rPr>
                          <w:rFonts w:ascii="BIZ UDPゴシック" w:eastAsia="BIZ UDPゴシック" w:hAnsi="BIZ UDPゴシック" w:hint="eastAsia"/>
                          <w:sz w:val="14"/>
                        </w:rPr>
                        <w:t>３０</w:t>
                      </w:r>
                      <w:r w:rsidRPr="00D456C6">
                        <w:rPr>
                          <w:rFonts w:ascii="BIZ UDPゴシック" w:eastAsia="BIZ UDPゴシック" w:hAnsi="BIZ UDPゴシック" w:hint="eastAsia"/>
                          <w:sz w:val="22"/>
                        </w:rPr>
                        <w:t>について</w:t>
                      </w:r>
                      <w:r w:rsidR="00304F2B">
                        <w:rPr>
                          <w:rFonts w:ascii="BIZ UDPゴシック" w:eastAsia="BIZ UDPゴシック" w:hAnsi="BIZ UDPゴシック" w:hint="eastAsia"/>
                          <w:sz w:val="22"/>
                        </w:rPr>
                        <w:t>も</w:t>
                      </w:r>
                      <w:r w:rsidR="00D456C6" w:rsidRPr="00B16B92">
                        <w:rPr>
                          <w:rFonts w:ascii="BIZ UDPゴシック" w:eastAsia="BIZ UDPゴシック" w:hAnsi="BIZ UDPゴシック" w:hint="eastAsia"/>
                          <w:sz w:val="22"/>
                        </w:rPr>
                        <w:t>研究</w:t>
                      </w:r>
                      <w:r w:rsidRPr="00D456C6">
                        <w:rPr>
                          <w:rFonts w:ascii="BIZ UDPゴシック" w:eastAsia="BIZ UDPゴシック" w:hAnsi="BIZ UDPゴシック" w:hint="eastAsia"/>
                          <w:sz w:val="22"/>
                        </w:rPr>
                        <w:t>を進めていきます。</w:t>
                      </w:r>
                      <w:bookmarkEnd w:id="13"/>
                    </w:p>
                  </w:txbxContent>
                </v:textbox>
                <w10:wrap anchorx="margin"/>
              </v:roundrect>
            </w:pict>
          </mc:Fallback>
        </mc:AlternateContent>
      </w:r>
    </w:p>
    <w:p w14:paraId="2869AC08" w14:textId="2A3B6FF6" w:rsidR="00974016" w:rsidRPr="00B718B0" w:rsidRDefault="00974016" w:rsidP="008B7634">
      <w:pPr>
        <w:ind w:firstLineChars="100" w:firstLine="220"/>
        <w:rPr>
          <w:rFonts w:ascii="BIZ UDPゴシック" w:eastAsia="BIZ UDPゴシック" w:hAnsi="BIZ UDPゴシック"/>
          <w:sz w:val="22"/>
        </w:rPr>
      </w:pPr>
    </w:p>
    <w:p w14:paraId="17C93B85" w14:textId="5F5B9740" w:rsidR="00974016" w:rsidRPr="00B718B0" w:rsidRDefault="00974016" w:rsidP="008B7634">
      <w:pPr>
        <w:ind w:firstLineChars="100" w:firstLine="220"/>
        <w:rPr>
          <w:rFonts w:ascii="BIZ UDPゴシック" w:eastAsia="BIZ UDPゴシック" w:hAnsi="BIZ UDPゴシック"/>
          <w:sz w:val="22"/>
        </w:rPr>
      </w:pPr>
    </w:p>
    <w:p w14:paraId="015C01E8" w14:textId="7FEE0CD6" w:rsidR="00974016" w:rsidRPr="00B718B0" w:rsidRDefault="00974016" w:rsidP="008B7634">
      <w:pPr>
        <w:ind w:firstLineChars="100" w:firstLine="220"/>
        <w:rPr>
          <w:rFonts w:ascii="BIZ UDPゴシック" w:eastAsia="BIZ UDPゴシック" w:hAnsi="BIZ UDPゴシック"/>
          <w:sz w:val="22"/>
        </w:rPr>
      </w:pPr>
    </w:p>
    <w:p w14:paraId="1BD40F33" w14:textId="754E5C2B" w:rsidR="00935E80" w:rsidRPr="00B718B0" w:rsidRDefault="00935E80" w:rsidP="008B7634">
      <w:pPr>
        <w:ind w:firstLineChars="100" w:firstLine="220"/>
        <w:rPr>
          <w:rFonts w:ascii="BIZ UDPゴシック" w:eastAsia="BIZ UDPゴシック" w:hAnsi="BIZ UDPゴシック"/>
          <w:sz w:val="22"/>
        </w:rPr>
      </w:pPr>
    </w:p>
    <w:p w14:paraId="123E7E14" w14:textId="235211BA" w:rsidR="00935E80" w:rsidRPr="00B718B0" w:rsidRDefault="00935E80" w:rsidP="008B7634">
      <w:pPr>
        <w:ind w:firstLineChars="100" w:firstLine="220"/>
        <w:rPr>
          <w:rFonts w:ascii="BIZ UDPゴシック" w:eastAsia="BIZ UDPゴシック" w:hAnsi="BIZ UDPゴシック"/>
          <w:sz w:val="22"/>
        </w:rPr>
      </w:pPr>
    </w:p>
    <w:p w14:paraId="3DD871C1" w14:textId="024762A7" w:rsidR="00935E80" w:rsidRPr="00B718B0" w:rsidRDefault="004C2C58"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2649984" behindDoc="0" locked="0" layoutInCell="1" allowOverlap="1" wp14:anchorId="7154A055" wp14:editId="060F1567">
                <wp:simplePos x="0" y="0"/>
                <wp:positionH relativeFrom="margin">
                  <wp:posOffset>143510</wp:posOffset>
                </wp:positionH>
                <wp:positionV relativeFrom="paragraph">
                  <wp:posOffset>158115</wp:posOffset>
                </wp:positionV>
                <wp:extent cx="6151245" cy="312420"/>
                <wp:effectExtent l="0" t="0" r="20955" b="11430"/>
                <wp:wrapNone/>
                <wp:docPr id="8" name="テキスト ボックス 8" title="具体的方策"/>
                <wp:cNvGraphicFramePr/>
                <a:graphic xmlns:a="http://schemas.openxmlformats.org/drawingml/2006/main">
                  <a:graphicData uri="http://schemas.microsoft.com/office/word/2010/wordprocessingShape">
                    <wps:wsp>
                      <wps:cNvSpPr txBox="1"/>
                      <wps:spPr>
                        <a:xfrm>
                          <a:off x="0" y="0"/>
                          <a:ext cx="6151245" cy="312420"/>
                        </a:xfrm>
                        <a:prstGeom prst="rect">
                          <a:avLst/>
                        </a:prstGeom>
                        <a:solidFill>
                          <a:sysClr val="window" lastClr="FFFFFF"/>
                        </a:solidFill>
                        <a:ln w="6350">
                          <a:solidFill>
                            <a:prstClr val="black"/>
                          </a:solidFill>
                        </a:ln>
                      </wps:spPr>
                      <wps:txbx>
                        <w:txbxContent>
                          <w:p w14:paraId="77BDC64D" w14:textId="77777777" w:rsidR="00935E80" w:rsidRPr="003938D1" w:rsidRDefault="00935E80" w:rsidP="00935E80">
                            <w:pPr>
                              <w:spacing w:line="320" w:lineRule="exact"/>
                              <w:jc w:val="center"/>
                              <w:rPr>
                                <w:rFonts w:ascii="BIZ UDPゴシック" w:eastAsia="BIZ UDPゴシック" w:hAnsi="BIZ UDPゴシック"/>
                                <w:sz w:val="22"/>
                              </w:rPr>
                            </w:pPr>
                            <w:r w:rsidRPr="003938D1">
                              <w:rPr>
                                <w:rFonts w:ascii="BIZ UDPゴシック" w:eastAsia="BIZ UDPゴシック" w:hAnsi="BIZ UDPゴシック" w:hint="eastAsia"/>
                                <w:sz w:val="22"/>
                              </w:rPr>
                              <w:t xml:space="preserve">具　体　的　</w:t>
                            </w:r>
                            <w:r w:rsidRPr="003938D1">
                              <w:rPr>
                                <w:rFonts w:ascii="BIZ UDPゴシック" w:eastAsia="BIZ UDPゴシック" w:hAnsi="BIZ UDPゴシック"/>
                                <w:sz w:val="22"/>
                              </w:rPr>
                              <w:t>方</w:t>
                            </w:r>
                            <w:r w:rsidRPr="003938D1">
                              <w:rPr>
                                <w:rFonts w:ascii="BIZ UDPゴシック" w:eastAsia="BIZ UDPゴシック" w:hAnsi="BIZ UDPゴシック" w:hint="eastAsia"/>
                                <w:sz w:val="22"/>
                              </w:rPr>
                              <w:t xml:space="preserve">　</w:t>
                            </w:r>
                            <w:r w:rsidRPr="003938D1">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A055" id="テキスト ボックス 8" o:spid="_x0000_s1074" type="#_x0000_t202" alt="タイトル: 具体的方策" style="position:absolute;left:0;text-align:left;margin-left:11.3pt;margin-top:12.45pt;width:484.35pt;height:24.6pt;z-index:2526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" fillcolor="window" strokeweight=".5pt">
                <v:textbox>
                  <w:txbxContent>
                    <w:p w14:paraId="77BDC64D" w14:textId="77777777" w:rsidR="00935E80" w:rsidRPr="003938D1" w:rsidRDefault="00935E80" w:rsidP="00935E80">
                      <w:pPr>
                        <w:spacing w:line="320" w:lineRule="exact"/>
                        <w:jc w:val="center"/>
                        <w:rPr>
                          <w:rFonts w:ascii="BIZ UDPゴシック" w:eastAsia="BIZ UDPゴシック" w:hAnsi="BIZ UDPゴシック"/>
                          <w:sz w:val="22"/>
                        </w:rPr>
                      </w:pPr>
                      <w:r w:rsidRPr="003938D1">
                        <w:rPr>
                          <w:rFonts w:ascii="BIZ UDPゴシック" w:eastAsia="BIZ UDPゴシック" w:hAnsi="BIZ UDPゴシック" w:hint="eastAsia"/>
                          <w:sz w:val="22"/>
                        </w:rPr>
                        <w:t xml:space="preserve">具　体　的　</w:t>
                      </w:r>
                      <w:r w:rsidRPr="003938D1">
                        <w:rPr>
                          <w:rFonts w:ascii="BIZ UDPゴシック" w:eastAsia="BIZ UDPゴシック" w:hAnsi="BIZ UDPゴシック"/>
                          <w:sz w:val="22"/>
                        </w:rPr>
                        <w:t>方</w:t>
                      </w:r>
                      <w:r w:rsidRPr="003938D1">
                        <w:rPr>
                          <w:rFonts w:ascii="BIZ UDPゴシック" w:eastAsia="BIZ UDPゴシック" w:hAnsi="BIZ UDPゴシック" w:hint="eastAsia"/>
                          <w:sz w:val="22"/>
                        </w:rPr>
                        <w:t xml:space="preserve">　</w:t>
                      </w:r>
                      <w:r w:rsidRPr="003938D1">
                        <w:rPr>
                          <w:rFonts w:ascii="BIZ UDPゴシック" w:eastAsia="BIZ UDPゴシック" w:hAnsi="BIZ UDPゴシック"/>
                          <w:sz w:val="22"/>
                        </w:rPr>
                        <w:t>策</w:t>
                      </w:r>
                    </w:p>
                  </w:txbxContent>
                </v:textbox>
                <w10:wrap anchorx="margin"/>
              </v:shape>
            </w:pict>
          </mc:Fallback>
        </mc:AlternateContent>
      </w:r>
    </w:p>
    <w:p w14:paraId="557E28E0" w14:textId="7AAF34C9" w:rsidR="00935E80" w:rsidRPr="00B718B0" w:rsidRDefault="00935E80" w:rsidP="008B7634">
      <w:pPr>
        <w:ind w:firstLineChars="100" w:firstLine="220"/>
        <w:rPr>
          <w:rFonts w:ascii="BIZ UDPゴシック" w:eastAsia="BIZ UDPゴシック" w:hAnsi="BIZ UDPゴシック"/>
          <w:sz w:val="22"/>
        </w:rPr>
      </w:pPr>
    </w:p>
    <w:p w14:paraId="7C8B7E14" w14:textId="788A10CC" w:rsidR="00935E80" w:rsidRPr="00B718B0" w:rsidRDefault="004C2C58"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2647936" behindDoc="0" locked="0" layoutInCell="1" allowOverlap="1" wp14:anchorId="7920A9EF" wp14:editId="57A613CB">
                <wp:simplePos x="0" y="0"/>
                <wp:positionH relativeFrom="margin">
                  <wp:posOffset>144145</wp:posOffset>
                </wp:positionH>
                <wp:positionV relativeFrom="paragraph">
                  <wp:posOffset>26035</wp:posOffset>
                </wp:positionV>
                <wp:extent cx="6151245" cy="7208520"/>
                <wp:effectExtent l="0" t="0" r="20955" b="11430"/>
                <wp:wrapNone/>
                <wp:docPr id="4" name="テキスト ボックス 4"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151245" cy="7208520"/>
                        </a:xfrm>
                        <a:prstGeom prst="rect">
                          <a:avLst/>
                        </a:prstGeom>
                        <a:solidFill>
                          <a:sysClr val="window" lastClr="FFFFFF"/>
                        </a:solidFill>
                        <a:ln w="6350">
                          <a:solidFill>
                            <a:prstClr val="black"/>
                          </a:solidFill>
                        </a:ln>
                      </wps:spPr>
                      <wps:txbx>
                        <w:txbxContent>
                          <w:p w14:paraId="63898919"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◆府の公式Xにおける中高生向け本の紹介「さあ、本を読もう！」を実施</w:t>
                            </w:r>
                          </w:p>
                          <w:p w14:paraId="4AC07EFD" w14:textId="77777777" w:rsid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・大阪府広報担当副知事“もずやん”がつぶやく府公式</w:t>
                            </w:r>
                            <w:r w:rsidRPr="003938D1">
                              <w:rPr>
                                <w:rFonts w:ascii="BIZ UDPゴシック" w:eastAsia="BIZ UDPゴシック" w:hAnsi="BIZ UDPゴシック"/>
                                <w:sz w:val="22"/>
                              </w:rPr>
                              <w:t>X</w:t>
                            </w:r>
                            <w:r w:rsidRPr="003938D1">
                              <w:rPr>
                                <w:rFonts w:ascii="BIZ UDPゴシック" w:eastAsia="BIZ UDPゴシック" w:hAnsi="BIZ UDPゴシック" w:hint="eastAsia"/>
                                <w:sz w:val="22"/>
                              </w:rPr>
                              <w:t>での「さあ、本を読もう！」コーナーに</w:t>
                            </w:r>
                          </w:p>
                          <w:p w14:paraId="2E5D6C4F" w14:textId="4FA6BD7F" w:rsidR="00935E80" w:rsidRP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おいて、大阪府職員が、主に中高生に向けたおすすめ本を選書し、紹介</w:t>
                            </w:r>
                          </w:p>
                          <w:p w14:paraId="5110DF93" w14:textId="77777777" w:rsidR="00935E80" w:rsidRPr="003938D1" w:rsidRDefault="00935E80" w:rsidP="00935E80">
                            <w:pPr>
                              <w:spacing w:line="340" w:lineRule="exact"/>
                              <w:jc w:val="left"/>
                              <w:rPr>
                                <w:rFonts w:ascii="BIZ UDPゴシック" w:eastAsia="BIZ UDPゴシック" w:hAnsi="BIZ UDPゴシック"/>
                                <w:sz w:val="22"/>
                              </w:rPr>
                            </w:pPr>
                          </w:p>
                          <w:p w14:paraId="0F5DF22E"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◆「さあ、本を読もう！」への中高生からの投稿の実施</w:t>
                            </w:r>
                          </w:p>
                          <w:p w14:paraId="3E1BE82C" w14:textId="77777777" w:rsidR="003938D1"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・「さあ、本を読もう！」に投稿機能を加え、新たに中高生からのおすすめ本を投稿できる参加型</w:t>
                            </w:r>
                          </w:p>
                          <w:p w14:paraId="22209825" w14:textId="43BF859E" w:rsidR="00935E80"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とし、中高生の読書に対する興味・関心を高める取組</w:t>
                            </w:r>
                            <w:r w:rsidR="00AE0B0F">
                              <w:rPr>
                                <w:rFonts w:ascii="BIZ UDPゴシック" w:eastAsia="BIZ UDPゴシック" w:hAnsi="BIZ UDPゴシック" w:hint="eastAsia"/>
                                <w:sz w:val="22"/>
                              </w:rPr>
                              <w:t>み</w:t>
                            </w:r>
                            <w:r w:rsidRPr="00C15C33">
                              <w:rPr>
                                <w:rFonts w:ascii="BIZ UDPゴシック" w:eastAsia="BIZ UDPゴシック" w:hAnsi="BIZ UDPゴシック" w:hint="eastAsia"/>
                                <w:sz w:val="22"/>
                              </w:rPr>
                              <w:t>を実施</w:t>
                            </w:r>
                          </w:p>
                          <w:p w14:paraId="57797737" w14:textId="77777777" w:rsidR="00935E80" w:rsidRPr="004C4298" w:rsidRDefault="00935E80" w:rsidP="00935E80">
                            <w:pPr>
                              <w:spacing w:line="340" w:lineRule="exact"/>
                              <w:jc w:val="left"/>
                              <w:rPr>
                                <w:rFonts w:ascii="BIZ UDPゴシック" w:eastAsia="BIZ UDPゴシック" w:hAnsi="BIZ UDPゴシック"/>
                                <w:color w:val="FF0000"/>
                                <w:sz w:val="22"/>
                              </w:rPr>
                            </w:pPr>
                          </w:p>
                          <w:p w14:paraId="646393E4" w14:textId="2C76AC31" w:rsidR="00935E80" w:rsidRPr="00C15C33" w:rsidRDefault="00935E80" w:rsidP="00935E80">
                            <w:pPr>
                              <w:spacing w:line="340" w:lineRule="exact"/>
                              <w:jc w:val="left"/>
                              <w:rPr>
                                <w:rFonts w:ascii="BIZ UDPゴシック" w:eastAsia="BIZ UDPゴシック" w:hAnsi="BIZ UDPゴシック"/>
                                <w:sz w:val="22"/>
                              </w:rPr>
                            </w:pPr>
                            <w:r w:rsidRPr="00C15C33">
                              <w:rPr>
                                <w:rFonts w:ascii="BIZ UDPゴシック" w:eastAsia="BIZ UDPゴシック" w:hAnsi="BIZ UDPゴシック" w:hint="eastAsia"/>
                                <w:sz w:val="22"/>
                              </w:rPr>
                              <w:t>◆大阪府中高生ビブリオバトル大会の動画配信等の実施</w:t>
                            </w:r>
                          </w:p>
                          <w:p w14:paraId="5AF0F124" w14:textId="023495DF" w:rsidR="003938D1"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・平成</w:t>
                            </w:r>
                            <w:r w:rsidR="00A94ACD">
                              <w:rPr>
                                <w:rFonts w:ascii="BIZ UDPゴシック" w:eastAsia="BIZ UDPゴシック" w:hAnsi="BIZ UDPゴシック" w:hint="eastAsia"/>
                                <w:noProof/>
                                <w:sz w:val="22"/>
                              </w:rPr>
                              <w:t>２７</w:t>
                            </w:r>
                            <w:r w:rsidRPr="00C15C33">
                              <w:rPr>
                                <w:rFonts w:ascii="BIZ UDPゴシック" w:eastAsia="BIZ UDPゴシック" w:hAnsi="BIZ UDPゴシック"/>
                                <w:noProof/>
                                <w:sz w:val="22"/>
                              </w:rPr>
                              <w:t>年度から</w:t>
                            </w:r>
                            <w:r w:rsidRPr="00C15C33">
                              <w:rPr>
                                <w:rFonts w:ascii="BIZ UDPゴシック" w:eastAsia="BIZ UDPゴシック" w:hAnsi="BIZ UDPゴシック" w:hint="eastAsia"/>
                                <w:noProof/>
                                <w:sz w:val="22"/>
                              </w:rPr>
                              <w:t>実施</w:t>
                            </w:r>
                            <w:r w:rsidRPr="00C15C33">
                              <w:rPr>
                                <w:rFonts w:ascii="BIZ UDPゴシック" w:eastAsia="BIZ UDPゴシック" w:hAnsi="BIZ UDPゴシック"/>
                                <w:noProof/>
                                <w:sz w:val="22"/>
                              </w:rPr>
                              <w:t>している</w:t>
                            </w:r>
                            <w:r w:rsidRPr="00C15C33">
                              <w:rPr>
                                <w:rFonts w:ascii="BIZ UDPゴシック" w:eastAsia="BIZ UDPゴシック" w:hAnsi="BIZ UDPゴシック" w:hint="eastAsia"/>
                                <w:noProof/>
                                <w:sz w:val="22"/>
                              </w:rPr>
                              <w:t>「</w:t>
                            </w:r>
                            <w:r w:rsidRPr="00C15C33">
                              <w:rPr>
                                <w:rFonts w:ascii="BIZ UDPゴシック" w:eastAsia="BIZ UDPゴシック" w:hAnsi="BIZ UDPゴシック"/>
                                <w:noProof/>
                                <w:sz w:val="22"/>
                              </w:rPr>
                              <w:t>大阪府</w:t>
                            </w:r>
                            <w:r w:rsidRPr="00C15C33">
                              <w:rPr>
                                <w:rFonts w:ascii="BIZ UDPゴシック" w:eastAsia="BIZ UDPゴシック" w:hAnsi="BIZ UDPゴシック" w:hint="eastAsia"/>
                                <w:noProof/>
                                <w:sz w:val="22"/>
                              </w:rPr>
                              <w:t>中高生</w:t>
                            </w:r>
                            <w:r w:rsidRPr="00C15C33">
                              <w:rPr>
                                <w:rFonts w:ascii="BIZ UDPゴシック" w:eastAsia="BIZ UDPゴシック" w:hAnsi="BIZ UDPゴシック"/>
                                <w:noProof/>
                                <w:sz w:val="22"/>
                              </w:rPr>
                              <w:t>ビブリオバトル大会」</w:t>
                            </w:r>
                            <w:r w:rsidRPr="00C15C33">
                              <w:rPr>
                                <w:rFonts w:ascii="BIZ UDPゴシック" w:eastAsia="BIZ UDPゴシック" w:hAnsi="BIZ UDPゴシック" w:hint="eastAsia"/>
                                <w:noProof/>
                                <w:sz w:val="22"/>
                              </w:rPr>
                              <w:t>を、第</w:t>
                            </w:r>
                            <w:r w:rsidR="00974016" w:rsidRPr="00C15C33">
                              <w:rPr>
                                <w:rFonts w:ascii="BIZ UDPゴシック" w:eastAsia="BIZ UDPゴシック" w:hAnsi="BIZ UDPゴシック" w:hint="eastAsia"/>
                                <w:noProof/>
                                <w:sz w:val="22"/>
                              </w:rPr>
                              <w:t>５</w:t>
                            </w:r>
                            <w:r w:rsidRPr="00C15C33">
                              <w:rPr>
                                <w:rFonts w:ascii="BIZ UDPゴシック" w:eastAsia="BIZ UDPゴシック" w:hAnsi="BIZ UDPゴシック"/>
                                <w:noProof/>
                                <w:sz w:val="22"/>
                              </w:rPr>
                              <w:t>次</w:t>
                            </w:r>
                            <w:r w:rsidRPr="00C15C33">
                              <w:rPr>
                                <w:rFonts w:ascii="BIZ UDPゴシック" w:eastAsia="BIZ UDPゴシック" w:hAnsi="BIZ UDPゴシック" w:hint="eastAsia"/>
                                <w:noProof/>
                                <w:sz w:val="22"/>
                              </w:rPr>
                              <w:t>計画</w:t>
                            </w:r>
                            <w:r w:rsidRPr="00C15C33">
                              <w:rPr>
                                <w:rFonts w:ascii="BIZ UDPゴシック" w:eastAsia="BIZ UDPゴシック" w:hAnsi="BIZ UDPゴシック"/>
                                <w:noProof/>
                                <w:sz w:val="22"/>
                              </w:rPr>
                              <w:t>期間中も</w:t>
                            </w:r>
                          </w:p>
                          <w:p w14:paraId="47582760" w14:textId="54C66A82"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noProof/>
                                <w:sz w:val="22"/>
                              </w:rPr>
                              <w:t>引き続き実施</w:t>
                            </w:r>
                            <w:r w:rsidR="00974016" w:rsidRPr="00C15C33">
                              <w:rPr>
                                <w:rFonts w:ascii="BIZ UDPゴシック" w:eastAsia="BIZ UDPゴシック" w:hAnsi="BIZ UDPゴシック" w:hint="eastAsia"/>
                                <w:noProof/>
                                <w:sz w:val="22"/>
                              </w:rPr>
                              <w:t>（再掲）</w:t>
                            </w:r>
                          </w:p>
                          <w:p w14:paraId="1D2AAADE" w14:textId="77777777" w:rsidR="00566C2D"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・大会の</w:t>
                            </w:r>
                            <w:r w:rsidRPr="00C15C33">
                              <w:rPr>
                                <w:rFonts w:ascii="BIZ UDPゴシック" w:eastAsia="BIZ UDPゴシック" w:hAnsi="BIZ UDPゴシック"/>
                                <w:noProof/>
                                <w:sz w:val="22"/>
                              </w:rPr>
                              <w:t>様子を</w:t>
                            </w:r>
                            <w:r w:rsidRPr="00C15C33">
                              <w:rPr>
                                <w:rFonts w:ascii="BIZ UDPゴシック" w:eastAsia="BIZ UDPゴシック" w:hAnsi="BIZ UDPゴシック" w:hint="eastAsia"/>
                                <w:noProof/>
                                <w:sz w:val="22"/>
                              </w:rPr>
                              <w:t>大阪府</w:t>
                            </w:r>
                            <w:r w:rsidRPr="00C15C33">
                              <w:rPr>
                                <w:rFonts w:ascii="BIZ UDPゴシック" w:eastAsia="BIZ UDPゴシック" w:hAnsi="BIZ UDPゴシック"/>
                                <w:noProof/>
                                <w:sz w:val="22"/>
                              </w:rPr>
                              <w:t>ホームページ</w:t>
                            </w:r>
                            <w:r w:rsidRPr="00C15C33">
                              <w:rPr>
                                <w:rFonts w:ascii="BIZ UDPゴシック" w:eastAsia="BIZ UDPゴシック" w:hAnsi="BIZ UDPゴシック" w:hint="eastAsia"/>
                                <w:noProof/>
                                <w:sz w:val="22"/>
                              </w:rPr>
                              <w:t>で動画</w:t>
                            </w:r>
                            <w:r w:rsidRPr="00C15C33">
                              <w:rPr>
                                <w:rFonts w:ascii="BIZ UDPゴシック" w:eastAsia="BIZ UDPゴシック" w:hAnsi="BIZ UDPゴシック"/>
                                <w:noProof/>
                                <w:sz w:val="22"/>
                              </w:rPr>
                              <w:t>配信し、</w:t>
                            </w:r>
                            <w:r w:rsidRPr="00C15C33">
                              <w:rPr>
                                <w:rFonts w:ascii="BIZ UDPゴシック" w:eastAsia="BIZ UDPゴシック" w:hAnsi="BIZ UDPゴシック" w:hint="eastAsia"/>
                                <w:noProof/>
                                <w:sz w:val="22"/>
                              </w:rPr>
                              <w:t>来場</w:t>
                            </w:r>
                            <w:r w:rsidRPr="00C15C33">
                              <w:rPr>
                                <w:rFonts w:ascii="BIZ UDPゴシック" w:eastAsia="BIZ UDPゴシック" w:hAnsi="BIZ UDPゴシック"/>
                                <w:noProof/>
                                <w:sz w:val="22"/>
                              </w:rPr>
                              <w:t>できない</w:t>
                            </w:r>
                            <w:r w:rsidRPr="00C15C33">
                              <w:rPr>
                                <w:rFonts w:ascii="BIZ UDPゴシック" w:eastAsia="BIZ UDPゴシック" w:hAnsi="BIZ UDPゴシック" w:hint="eastAsia"/>
                                <w:noProof/>
                                <w:sz w:val="22"/>
                              </w:rPr>
                              <w:t>生徒にも視聴</w:t>
                            </w:r>
                            <w:r w:rsidRPr="00C15C33">
                              <w:rPr>
                                <w:rFonts w:ascii="BIZ UDPゴシック" w:eastAsia="BIZ UDPゴシック" w:hAnsi="BIZ UDPゴシック"/>
                                <w:noProof/>
                                <w:sz w:val="22"/>
                              </w:rPr>
                              <w:t>でき</w:t>
                            </w:r>
                            <w:r w:rsidRPr="00C15C33">
                              <w:rPr>
                                <w:rFonts w:ascii="BIZ UDPゴシック" w:eastAsia="BIZ UDPゴシック" w:hAnsi="BIZ UDPゴシック" w:hint="eastAsia"/>
                                <w:noProof/>
                                <w:sz w:val="22"/>
                              </w:rPr>
                              <w:t>る取組</w:t>
                            </w:r>
                            <w:r w:rsidR="00566C2D">
                              <w:rPr>
                                <w:rFonts w:ascii="BIZ UDPゴシック" w:eastAsia="BIZ UDPゴシック" w:hAnsi="BIZ UDPゴシック" w:hint="eastAsia"/>
                                <w:noProof/>
                                <w:sz w:val="22"/>
                              </w:rPr>
                              <w:t>み</w:t>
                            </w:r>
                            <w:r w:rsidRPr="00C15C33">
                              <w:rPr>
                                <w:rFonts w:ascii="BIZ UDPゴシック" w:eastAsia="BIZ UDPゴシック" w:hAnsi="BIZ UDPゴシック" w:hint="eastAsia"/>
                                <w:noProof/>
                                <w:sz w:val="22"/>
                              </w:rPr>
                              <w:t>を</w:t>
                            </w:r>
                          </w:p>
                          <w:p w14:paraId="1BEB6D69" w14:textId="30F409DA"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実施</w:t>
                            </w:r>
                          </w:p>
                          <w:p w14:paraId="6EE87649" w14:textId="77777777" w:rsidR="00C704BD" w:rsidRPr="00C15C33" w:rsidRDefault="00C704BD" w:rsidP="00935E80">
                            <w:pPr>
                              <w:ind w:leftChars="100" w:left="430" w:hangingChars="100" w:hanging="220"/>
                              <w:jc w:val="left"/>
                              <w:rPr>
                                <w:rFonts w:ascii="BIZ UDPゴシック" w:eastAsia="BIZ UDPゴシック" w:hAnsi="BIZ UDPゴシック"/>
                                <w:noProof/>
                                <w:sz w:val="22"/>
                              </w:rPr>
                            </w:pPr>
                          </w:p>
                          <w:p w14:paraId="441D4033" w14:textId="165124D3" w:rsidR="0052600E" w:rsidRPr="00BD515C" w:rsidRDefault="0052600E" w:rsidP="0052600E">
                            <w:pPr>
                              <w:spacing w:line="440" w:lineRule="exact"/>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w:t>
                            </w:r>
                            <w:r w:rsidR="000348E3">
                              <w:rPr>
                                <w:rFonts w:ascii="BIZ UDPゴシック" w:eastAsia="BIZ UDPゴシック" w:hAnsi="BIZ UDPゴシック" w:hint="eastAsia"/>
                                <w:noProof/>
                                <w:color w:val="000000" w:themeColor="text1"/>
                                <w:sz w:val="22"/>
                              </w:rPr>
                              <w:t>の様子をホームページで紹介</w:t>
                            </w:r>
                          </w:p>
                          <w:p w14:paraId="3134BA79" w14:textId="68B5073B"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・平成</w:t>
                            </w:r>
                            <w:r w:rsidR="00A94ACD">
                              <w:rPr>
                                <w:rFonts w:ascii="BIZ UDPゴシック" w:eastAsia="BIZ UDPゴシック" w:hAnsi="BIZ UDPゴシック" w:hint="eastAsia"/>
                                <w:noProof/>
                                <w:color w:val="000000" w:themeColor="text1"/>
                                <w:sz w:val="22"/>
                              </w:rPr>
                              <w:t>２９</w:t>
                            </w:r>
                            <w:r w:rsidRPr="00BD515C">
                              <w:rPr>
                                <w:rFonts w:ascii="BIZ UDPゴシック" w:eastAsia="BIZ UDPゴシック" w:hAnsi="BIZ UDPゴシック"/>
                                <w:noProof/>
                                <w:color w:val="000000" w:themeColor="text1"/>
                                <w:sz w:val="22"/>
                              </w:rPr>
                              <w:t>年度から実施している「オーサービジット事業（学校園への作家訪問）</w:t>
                            </w:r>
                            <w:r w:rsidRPr="00BD515C">
                              <w:rPr>
                                <w:rFonts w:ascii="BIZ UDPゴシック" w:eastAsia="BIZ UDPゴシック" w:hAnsi="BIZ UDPゴシック" w:hint="eastAsia"/>
                                <w:noProof/>
                                <w:color w:val="000000" w:themeColor="text1"/>
                                <w:sz w:val="22"/>
                              </w:rPr>
                              <w:t>」を第５次計画</w:t>
                            </w:r>
                          </w:p>
                          <w:p w14:paraId="4EE2748B" w14:textId="77777777"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期間中も引き続き実施（再掲）</w:t>
                            </w:r>
                          </w:p>
                          <w:p w14:paraId="4DCA9A24" w14:textId="77777777" w:rsidR="00144353"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オーサービジット事業の様子を</w:t>
                            </w:r>
                            <w:r w:rsidRPr="00BD515C">
                              <w:rPr>
                                <w:rFonts w:ascii="BIZ UDPゴシック" w:eastAsia="BIZ UDPゴシック" w:hAnsi="BIZ UDPゴシック" w:hint="eastAsia"/>
                                <w:noProof/>
                                <w:color w:val="000000" w:themeColor="text1"/>
                                <w:sz w:val="22"/>
                              </w:rPr>
                              <w:t>大阪府</w:t>
                            </w:r>
                            <w:r w:rsidRPr="00BD515C">
                              <w:rPr>
                                <w:rFonts w:ascii="BIZ UDPゴシック" w:eastAsia="BIZ UDPゴシック" w:hAnsi="BIZ UDPゴシック"/>
                                <w:noProof/>
                                <w:color w:val="000000" w:themeColor="text1"/>
                                <w:sz w:val="22"/>
                              </w:rPr>
                              <w:t>ホームページで</w:t>
                            </w:r>
                            <w:r w:rsidR="00144353" w:rsidRPr="00BD515C">
                              <w:rPr>
                                <w:rFonts w:ascii="BIZ UDPゴシック" w:eastAsia="BIZ UDPゴシック" w:hAnsi="BIZ UDPゴシック" w:hint="eastAsia"/>
                                <w:noProof/>
                                <w:color w:val="000000" w:themeColor="text1"/>
                                <w:sz w:val="22"/>
                              </w:rPr>
                              <w:t>紹介</w:t>
                            </w:r>
                            <w:r w:rsidRPr="00BD515C">
                              <w:rPr>
                                <w:rFonts w:ascii="BIZ UDPゴシック" w:eastAsia="BIZ UDPゴシック" w:hAnsi="BIZ UDPゴシック"/>
                                <w:noProof/>
                                <w:color w:val="000000" w:themeColor="text1"/>
                                <w:sz w:val="22"/>
                              </w:rPr>
                              <w:t>し、学校教育現場</w:t>
                            </w:r>
                            <w:r w:rsidRPr="00BD515C">
                              <w:rPr>
                                <w:rFonts w:ascii="BIZ UDPゴシック" w:eastAsia="BIZ UDPゴシック" w:hAnsi="BIZ UDPゴシック" w:hint="eastAsia"/>
                                <w:noProof/>
                                <w:color w:val="000000" w:themeColor="text1"/>
                                <w:sz w:val="22"/>
                              </w:rPr>
                              <w:t>に</w:t>
                            </w:r>
                            <w:r w:rsidRPr="00BD515C">
                              <w:rPr>
                                <w:rFonts w:ascii="BIZ UDPゴシック" w:eastAsia="BIZ UDPゴシック" w:hAnsi="BIZ UDPゴシック"/>
                                <w:noProof/>
                                <w:color w:val="000000" w:themeColor="text1"/>
                                <w:sz w:val="22"/>
                              </w:rPr>
                              <w:t>お</w:t>
                            </w:r>
                            <w:r w:rsidRPr="00BD515C">
                              <w:rPr>
                                <w:rFonts w:ascii="BIZ UDPゴシック" w:eastAsia="BIZ UDPゴシック" w:hAnsi="BIZ UDPゴシック" w:hint="eastAsia"/>
                                <w:noProof/>
                                <w:color w:val="000000" w:themeColor="text1"/>
                                <w:sz w:val="22"/>
                              </w:rPr>
                              <w:t>けるオーサー</w:t>
                            </w:r>
                          </w:p>
                          <w:p w14:paraId="24E818E5" w14:textId="3E6F4583"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ビジット事業の</w:t>
                            </w:r>
                            <w:r w:rsidRPr="00BD515C">
                              <w:rPr>
                                <w:rFonts w:ascii="BIZ UDPゴシック" w:eastAsia="BIZ UDPゴシック" w:hAnsi="BIZ UDPゴシック"/>
                                <w:noProof/>
                                <w:color w:val="000000" w:themeColor="text1"/>
                                <w:sz w:val="22"/>
                              </w:rPr>
                              <w:t>普及</w:t>
                            </w:r>
                            <w:r w:rsidRPr="00BD515C">
                              <w:rPr>
                                <w:rFonts w:ascii="BIZ UDPゴシック" w:eastAsia="BIZ UDPゴシック" w:hAnsi="BIZ UDPゴシック" w:hint="eastAsia"/>
                                <w:noProof/>
                                <w:color w:val="000000" w:themeColor="text1"/>
                                <w:sz w:val="22"/>
                              </w:rPr>
                              <w:t>を促進</w:t>
                            </w:r>
                          </w:p>
                          <w:p w14:paraId="770FCC40" w14:textId="77777777" w:rsidR="0052600E" w:rsidRPr="003938D1" w:rsidRDefault="0052600E" w:rsidP="0052600E">
                            <w:pPr>
                              <w:ind w:leftChars="100" w:left="430" w:hangingChars="100" w:hanging="220"/>
                              <w:jc w:val="left"/>
                              <w:rPr>
                                <w:rFonts w:ascii="BIZ UDPゴシック" w:eastAsia="BIZ UDPゴシック" w:hAnsi="BIZ UDPゴシック"/>
                                <w:noProof/>
                                <w:sz w:val="22"/>
                              </w:rPr>
                            </w:pPr>
                          </w:p>
                          <w:p w14:paraId="341BA2E5" w14:textId="77777777" w:rsidR="0052600E" w:rsidRPr="003938D1" w:rsidRDefault="0052600E" w:rsidP="0052600E">
                            <w:pPr>
                              <w:spacing w:line="440" w:lineRule="exac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ＹＡ！ＹＡ！</w:t>
                            </w:r>
                            <w:r w:rsidRPr="003938D1">
                              <w:rPr>
                                <w:rFonts w:ascii="BIZ UDPゴシック" w:eastAsia="BIZ UDPゴシック" w:hAnsi="BIZ UDPゴシック"/>
                                <w:noProof/>
                                <w:sz w:val="22"/>
                              </w:rPr>
                              <w:t>べんり</w:t>
                            </w:r>
                            <w:r w:rsidRPr="003938D1">
                              <w:rPr>
                                <w:rFonts w:ascii="BIZ UDPゴシック" w:eastAsia="BIZ UDPゴシック" w:hAnsi="BIZ UDPゴシック" w:hint="eastAsia"/>
                                <w:noProof/>
                                <w:sz w:val="22"/>
                              </w:rPr>
                              <w:t>やん</w:t>
                            </w:r>
                            <w:r w:rsidRPr="003938D1">
                              <w:rPr>
                                <w:rFonts w:ascii="BIZ UDPゴシック" w:eastAsia="BIZ UDPゴシック" w:hAnsi="BIZ UDPゴシック"/>
                                <w:noProof/>
                                <w:sz w:val="22"/>
                              </w:rPr>
                              <w:t>図書館」</w:t>
                            </w:r>
                            <w:r w:rsidRPr="003938D1">
                              <w:rPr>
                                <w:rFonts w:ascii="BIZ UDPゴシック" w:eastAsia="BIZ UDPゴシック" w:hAnsi="BIZ UDPゴシック" w:hint="eastAsia"/>
                                <w:noProof/>
                                <w:sz w:val="22"/>
                              </w:rPr>
                              <w:t>の活用</w:t>
                            </w:r>
                          </w:p>
                          <w:p w14:paraId="2344F78C" w14:textId="43173F30" w:rsidR="0052600E" w:rsidRPr="003938D1" w:rsidRDefault="0052600E" w:rsidP="0052600E">
                            <w:pPr>
                              <w:ind w:leftChars="100" w:left="320" w:hangingChars="50" w:hanging="110"/>
                              <w:jc w:val="lef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・府立</w:t>
                            </w:r>
                            <w:r w:rsidRPr="003938D1">
                              <w:rPr>
                                <w:rFonts w:ascii="BIZ UDPゴシック" w:eastAsia="BIZ UDPゴシック" w:hAnsi="BIZ UDPゴシック"/>
                                <w:noProof/>
                                <w:sz w:val="22"/>
                              </w:rPr>
                              <w:t>中央図書館の</w:t>
                            </w:r>
                            <w:r w:rsidRPr="003938D1">
                              <w:rPr>
                                <w:rFonts w:ascii="BIZ UDPゴシック" w:eastAsia="BIZ UDPゴシック" w:hAnsi="BIZ UDPゴシック" w:hint="eastAsia"/>
                                <w:noProof/>
                                <w:sz w:val="22"/>
                              </w:rPr>
                              <w:t>中高生（ＹＡ</w:t>
                            </w:r>
                            <w:r w:rsidR="007C2767" w:rsidRPr="007C2767">
                              <w:rPr>
                                <w:rFonts w:ascii="BIZ UDPゴシック" w:eastAsia="BIZ UDPゴシック" w:hAnsi="BIZ UDPゴシック"/>
                                <w:sz w:val="14"/>
                              </w:rPr>
                              <w:t>*</w:t>
                            </w:r>
                            <w:r w:rsidR="00A6353E">
                              <w:rPr>
                                <w:rFonts w:ascii="BIZ UDPゴシック" w:eastAsia="BIZ UDPゴシック" w:hAnsi="BIZ UDPゴシック" w:hint="eastAsia"/>
                                <w:sz w:val="14"/>
                              </w:rPr>
                              <w:t>３</w:t>
                            </w:r>
                            <w:r w:rsidR="008C50EA">
                              <w:rPr>
                                <w:rFonts w:ascii="BIZ UDPゴシック" w:eastAsia="BIZ UDPゴシック" w:hAnsi="BIZ UDPゴシック" w:hint="eastAsia"/>
                                <w:sz w:val="14"/>
                              </w:rPr>
                              <w:t>１</w:t>
                            </w:r>
                            <w:r w:rsidRPr="003938D1">
                              <w:rPr>
                                <w:rFonts w:ascii="BIZ UDPゴシック" w:eastAsia="BIZ UDPゴシック" w:hAnsi="BIZ UDPゴシック"/>
                                <w:noProof/>
                                <w:sz w:val="22"/>
                              </w:rPr>
                              <w:t>世代）をメインターゲットに図書館の使い方を紹介したウェブサ</w:t>
                            </w:r>
                            <w:r w:rsidRPr="003938D1">
                              <w:rPr>
                                <w:rFonts w:ascii="BIZ UDPゴシック" w:eastAsia="BIZ UDPゴシック" w:hAnsi="BIZ UDPゴシック" w:hint="eastAsia"/>
                                <w:noProof/>
                                <w:sz w:val="22"/>
                              </w:rPr>
                              <w:t>イト「ＹＡ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！べんりやん図書館」において、</w:t>
                            </w:r>
                            <w:r w:rsidRPr="003938D1">
                              <w:rPr>
                                <w:rFonts w:ascii="BIZ UDPゴシック" w:eastAsia="BIZ UDPゴシック" w:hAnsi="BIZ UDPゴシック" w:hint="eastAsia"/>
                                <w:noProof/>
                                <w:sz w:val="22"/>
                              </w:rPr>
                              <w:t>中高生</w:t>
                            </w:r>
                            <w:r w:rsidRPr="003938D1">
                              <w:rPr>
                                <w:rFonts w:ascii="BIZ UDPゴシック" w:eastAsia="BIZ UDPゴシック" w:hAnsi="BIZ UDPゴシック"/>
                                <w:noProof/>
                                <w:sz w:val="22"/>
                              </w:rPr>
                              <w:t>が</w:t>
                            </w:r>
                            <w:r w:rsidRPr="003938D1">
                              <w:rPr>
                                <w:rFonts w:ascii="BIZ UDPゴシック" w:eastAsia="BIZ UDPゴシック" w:hAnsi="BIZ UDPゴシック" w:hint="eastAsia"/>
                                <w:noProof/>
                                <w:sz w:val="22"/>
                              </w:rPr>
                              <w:t>読みたい</w:t>
                            </w:r>
                            <w:r w:rsidRPr="003938D1">
                              <w:rPr>
                                <w:rFonts w:ascii="BIZ UDPゴシック" w:eastAsia="BIZ UDPゴシック" w:hAnsi="BIZ UDPゴシック"/>
                                <w:noProof/>
                                <w:sz w:val="22"/>
                              </w:rPr>
                              <w:t>本</w:t>
                            </w:r>
                            <w:r w:rsidRPr="003938D1">
                              <w:rPr>
                                <w:rFonts w:ascii="BIZ UDPゴシック" w:eastAsia="BIZ UDPゴシック" w:hAnsi="BIZ UDPゴシック" w:hint="eastAsia"/>
                                <w:noProof/>
                                <w:sz w:val="22"/>
                              </w:rPr>
                              <w:t>を見つけられるよう</w:t>
                            </w:r>
                            <w:r>
                              <w:rPr>
                                <w:rFonts w:ascii="BIZ UDPゴシック" w:eastAsia="BIZ UDPゴシック" w:hAnsi="BIZ UDPゴシック" w:hint="eastAsia"/>
                                <w:noProof/>
                                <w:sz w:val="22"/>
                              </w:rPr>
                              <w:t>さまざま</w:t>
                            </w:r>
                            <w:r w:rsidRPr="003938D1">
                              <w:rPr>
                                <w:rFonts w:ascii="BIZ UDPゴシック" w:eastAsia="BIZ UDPゴシック" w:hAnsi="BIZ UDPゴシック" w:hint="eastAsia"/>
                                <w:noProof/>
                                <w:sz w:val="22"/>
                              </w:rPr>
                              <w:t>な</w:t>
                            </w:r>
                            <w:r w:rsidRPr="003938D1">
                              <w:rPr>
                                <w:rFonts w:ascii="BIZ UDPゴシック" w:eastAsia="BIZ UDPゴシック" w:hAnsi="BIZ UDPゴシック"/>
                                <w:noProof/>
                                <w:sz w:val="22"/>
                              </w:rPr>
                              <w:t>ジャンルの本を紹介</w:t>
                            </w:r>
                          </w:p>
                          <w:p w14:paraId="27D96CDC" w14:textId="77777777" w:rsidR="0052600E" w:rsidRPr="003938D1" w:rsidRDefault="0052600E" w:rsidP="0052600E">
                            <w:pPr>
                              <w:spacing w:line="340" w:lineRule="exact"/>
                              <w:jc w:val="left"/>
                              <w:rPr>
                                <w:rFonts w:ascii="BIZ UDPゴシック" w:eastAsia="BIZ UDPゴシック" w:hAnsi="BIZ UDPゴシック"/>
                                <w:sz w:val="22"/>
                              </w:rPr>
                            </w:pPr>
                          </w:p>
                          <w:p w14:paraId="5B31F3D6"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◆電子書籍の活用に関する情報収集と情報共有</w:t>
                            </w:r>
                          </w:p>
                          <w:p w14:paraId="26643043" w14:textId="77777777" w:rsidR="0052600E"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・府立中央図書館において、電子書籍の活用に関する情報収集及び府内市町村図書館との情報</w:t>
                            </w:r>
                          </w:p>
                          <w:p w14:paraId="6C9C33CF" w14:textId="77777777" w:rsidR="0052600E" w:rsidRPr="003938D1"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共有並びに無料コンテンツを紹介</w:t>
                            </w:r>
                          </w:p>
                          <w:p w14:paraId="3F7C7240" w14:textId="77777777" w:rsidR="0052600E" w:rsidRPr="003938D1" w:rsidRDefault="0052600E" w:rsidP="0052600E">
                            <w:pPr>
                              <w:spacing w:line="340" w:lineRule="exact"/>
                              <w:jc w:val="left"/>
                              <w:rPr>
                                <w:rFonts w:ascii="BIZ UDPゴシック" w:eastAsia="BIZ UDPゴシック" w:hAnsi="BIZ UDPゴシック"/>
                                <w:sz w:val="22"/>
                              </w:rPr>
                            </w:pPr>
                          </w:p>
                          <w:p w14:paraId="2437EA60"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◆DXにおける先進図書館の情報収集と情報共有</w:t>
                            </w:r>
                          </w:p>
                          <w:p w14:paraId="502427AD" w14:textId="052088EB" w:rsidR="0031153E" w:rsidRPr="0052600E" w:rsidRDefault="0052600E"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・DXにおける先進図書館の情報収集及び府内市町村図書館との情報共有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A9EF" id="テキスト ボックス 4" o:spid="_x0000_s1075" type="#_x0000_t202" alt="タイトル: 中学生の時期への具体的方策 - 説明: ・特別貸出用図書セット（朝読・調べ学習等）の貸出&#10;・時間がない子どもに対するおすすめ本の紹介&#10;" style="position:absolute;left:0;text-align:left;margin-left:11.35pt;margin-top:2.05pt;width:484.35pt;height:567.6pt;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" fillcolor="window" strokeweight=".5pt">
                <v:textbox>
                  <w:txbxContent>
                    <w:p w14:paraId="63898919"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◆府の公式Xにおける中高生向け本の紹介「さあ、本を読もう！」を実施</w:t>
                      </w:r>
                    </w:p>
                    <w:p w14:paraId="4AC07EFD" w14:textId="77777777" w:rsid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・大阪府広報担当副知事“もずやん”がつぶやく府公式</w:t>
                      </w:r>
                      <w:r w:rsidRPr="003938D1">
                        <w:rPr>
                          <w:rFonts w:ascii="BIZ UDPゴシック" w:eastAsia="BIZ UDPゴシック" w:hAnsi="BIZ UDPゴシック"/>
                          <w:sz w:val="22"/>
                        </w:rPr>
                        <w:t>X</w:t>
                      </w:r>
                      <w:r w:rsidRPr="003938D1">
                        <w:rPr>
                          <w:rFonts w:ascii="BIZ UDPゴシック" w:eastAsia="BIZ UDPゴシック" w:hAnsi="BIZ UDPゴシック" w:hint="eastAsia"/>
                          <w:sz w:val="22"/>
                        </w:rPr>
                        <w:t>での「さあ、本を読もう！」コーナーに</w:t>
                      </w:r>
                    </w:p>
                    <w:p w14:paraId="2E5D6C4F" w14:textId="4FA6BD7F" w:rsidR="00935E80" w:rsidRP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おいて、大阪府職員が、主に中高生に向けたおすすめ本を選書し、紹介</w:t>
                      </w:r>
                    </w:p>
                    <w:p w14:paraId="5110DF93" w14:textId="77777777" w:rsidR="00935E80" w:rsidRPr="003938D1" w:rsidRDefault="00935E80" w:rsidP="00935E80">
                      <w:pPr>
                        <w:spacing w:line="340" w:lineRule="exact"/>
                        <w:jc w:val="left"/>
                        <w:rPr>
                          <w:rFonts w:ascii="BIZ UDPゴシック" w:eastAsia="BIZ UDPゴシック" w:hAnsi="BIZ UDPゴシック"/>
                          <w:sz w:val="22"/>
                        </w:rPr>
                      </w:pPr>
                    </w:p>
                    <w:p w14:paraId="0F5DF22E"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◆「さあ、本を読もう！」への中高生からの投稿の実施</w:t>
                      </w:r>
                    </w:p>
                    <w:p w14:paraId="3E1BE82C" w14:textId="77777777" w:rsidR="003938D1"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・「さあ、本を読もう！」に投稿機能を加え、新たに中高生からのおすすめ本を投稿できる参加型</w:t>
                      </w:r>
                    </w:p>
                    <w:p w14:paraId="22209825" w14:textId="43BF859E" w:rsidR="00935E80"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とし、中高生の読書に対する興味・関心を高める取組</w:t>
                      </w:r>
                      <w:r w:rsidR="00AE0B0F">
                        <w:rPr>
                          <w:rFonts w:ascii="BIZ UDPゴシック" w:eastAsia="BIZ UDPゴシック" w:hAnsi="BIZ UDPゴシック" w:hint="eastAsia"/>
                          <w:sz w:val="22"/>
                        </w:rPr>
                        <w:t>み</w:t>
                      </w:r>
                      <w:r w:rsidRPr="00C15C33">
                        <w:rPr>
                          <w:rFonts w:ascii="BIZ UDPゴシック" w:eastAsia="BIZ UDPゴシック" w:hAnsi="BIZ UDPゴシック" w:hint="eastAsia"/>
                          <w:sz w:val="22"/>
                        </w:rPr>
                        <w:t>を実施</w:t>
                      </w:r>
                    </w:p>
                    <w:p w14:paraId="57797737" w14:textId="77777777" w:rsidR="00935E80" w:rsidRPr="004C4298" w:rsidRDefault="00935E80" w:rsidP="00935E80">
                      <w:pPr>
                        <w:spacing w:line="340" w:lineRule="exact"/>
                        <w:jc w:val="left"/>
                        <w:rPr>
                          <w:rFonts w:ascii="BIZ UDPゴシック" w:eastAsia="BIZ UDPゴシック" w:hAnsi="BIZ UDPゴシック"/>
                          <w:color w:val="FF0000"/>
                          <w:sz w:val="22"/>
                        </w:rPr>
                      </w:pPr>
                    </w:p>
                    <w:p w14:paraId="646393E4" w14:textId="2C76AC31" w:rsidR="00935E80" w:rsidRPr="00C15C33" w:rsidRDefault="00935E80" w:rsidP="00935E80">
                      <w:pPr>
                        <w:spacing w:line="340" w:lineRule="exact"/>
                        <w:jc w:val="left"/>
                        <w:rPr>
                          <w:rFonts w:ascii="BIZ UDPゴシック" w:eastAsia="BIZ UDPゴシック" w:hAnsi="BIZ UDPゴシック"/>
                          <w:sz w:val="22"/>
                        </w:rPr>
                      </w:pPr>
                      <w:r w:rsidRPr="00C15C33">
                        <w:rPr>
                          <w:rFonts w:ascii="BIZ UDPゴシック" w:eastAsia="BIZ UDPゴシック" w:hAnsi="BIZ UDPゴシック" w:hint="eastAsia"/>
                          <w:sz w:val="22"/>
                        </w:rPr>
                        <w:t>◆大阪府中高生ビブリオバトル大会の動画配信等の実施</w:t>
                      </w:r>
                    </w:p>
                    <w:p w14:paraId="5AF0F124" w14:textId="023495DF" w:rsidR="003938D1"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・平成</w:t>
                      </w:r>
                      <w:r w:rsidR="00A94ACD">
                        <w:rPr>
                          <w:rFonts w:ascii="BIZ UDPゴシック" w:eastAsia="BIZ UDPゴシック" w:hAnsi="BIZ UDPゴシック" w:hint="eastAsia"/>
                          <w:noProof/>
                          <w:sz w:val="22"/>
                        </w:rPr>
                        <w:t>２７</w:t>
                      </w:r>
                      <w:r w:rsidRPr="00C15C33">
                        <w:rPr>
                          <w:rFonts w:ascii="BIZ UDPゴシック" w:eastAsia="BIZ UDPゴシック" w:hAnsi="BIZ UDPゴシック"/>
                          <w:noProof/>
                          <w:sz w:val="22"/>
                        </w:rPr>
                        <w:t>年度から</w:t>
                      </w:r>
                      <w:r w:rsidRPr="00C15C33">
                        <w:rPr>
                          <w:rFonts w:ascii="BIZ UDPゴシック" w:eastAsia="BIZ UDPゴシック" w:hAnsi="BIZ UDPゴシック" w:hint="eastAsia"/>
                          <w:noProof/>
                          <w:sz w:val="22"/>
                        </w:rPr>
                        <w:t>実施</w:t>
                      </w:r>
                      <w:r w:rsidRPr="00C15C33">
                        <w:rPr>
                          <w:rFonts w:ascii="BIZ UDPゴシック" w:eastAsia="BIZ UDPゴシック" w:hAnsi="BIZ UDPゴシック"/>
                          <w:noProof/>
                          <w:sz w:val="22"/>
                        </w:rPr>
                        <w:t>している</w:t>
                      </w:r>
                      <w:r w:rsidRPr="00C15C33">
                        <w:rPr>
                          <w:rFonts w:ascii="BIZ UDPゴシック" w:eastAsia="BIZ UDPゴシック" w:hAnsi="BIZ UDPゴシック" w:hint="eastAsia"/>
                          <w:noProof/>
                          <w:sz w:val="22"/>
                        </w:rPr>
                        <w:t>「</w:t>
                      </w:r>
                      <w:r w:rsidRPr="00C15C33">
                        <w:rPr>
                          <w:rFonts w:ascii="BIZ UDPゴシック" w:eastAsia="BIZ UDPゴシック" w:hAnsi="BIZ UDPゴシック"/>
                          <w:noProof/>
                          <w:sz w:val="22"/>
                        </w:rPr>
                        <w:t>大阪府</w:t>
                      </w:r>
                      <w:r w:rsidRPr="00C15C33">
                        <w:rPr>
                          <w:rFonts w:ascii="BIZ UDPゴシック" w:eastAsia="BIZ UDPゴシック" w:hAnsi="BIZ UDPゴシック" w:hint="eastAsia"/>
                          <w:noProof/>
                          <w:sz w:val="22"/>
                        </w:rPr>
                        <w:t>中高生</w:t>
                      </w:r>
                      <w:r w:rsidRPr="00C15C33">
                        <w:rPr>
                          <w:rFonts w:ascii="BIZ UDPゴシック" w:eastAsia="BIZ UDPゴシック" w:hAnsi="BIZ UDPゴシック"/>
                          <w:noProof/>
                          <w:sz w:val="22"/>
                        </w:rPr>
                        <w:t>ビブリオバトル大会」</w:t>
                      </w:r>
                      <w:r w:rsidRPr="00C15C33">
                        <w:rPr>
                          <w:rFonts w:ascii="BIZ UDPゴシック" w:eastAsia="BIZ UDPゴシック" w:hAnsi="BIZ UDPゴシック" w:hint="eastAsia"/>
                          <w:noProof/>
                          <w:sz w:val="22"/>
                        </w:rPr>
                        <w:t>を、第</w:t>
                      </w:r>
                      <w:r w:rsidR="00974016" w:rsidRPr="00C15C33">
                        <w:rPr>
                          <w:rFonts w:ascii="BIZ UDPゴシック" w:eastAsia="BIZ UDPゴシック" w:hAnsi="BIZ UDPゴシック" w:hint="eastAsia"/>
                          <w:noProof/>
                          <w:sz w:val="22"/>
                        </w:rPr>
                        <w:t>５</w:t>
                      </w:r>
                      <w:r w:rsidRPr="00C15C33">
                        <w:rPr>
                          <w:rFonts w:ascii="BIZ UDPゴシック" w:eastAsia="BIZ UDPゴシック" w:hAnsi="BIZ UDPゴシック"/>
                          <w:noProof/>
                          <w:sz w:val="22"/>
                        </w:rPr>
                        <w:t>次</w:t>
                      </w:r>
                      <w:r w:rsidRPr="00C15C33">
                        <w:rPr>
                          <w:rFonts w:ascii="BIZ UDPゴシック" w:eastAsia="BIZ UDPゴシック" w:hAnsi="BIZ UDPゴシック" w:hint="eastAsia"/>
                          <w:noProof/>
                          <w:sz w:val="22"/>
                        </w:rPr>
                        <w:t>計画</w:t>
                      </w:r>
                      <w:r w:rsidRPr="00C15C33">
                        <w:rPr>
                          <w:rFonts w:ascii="BIZ UDPゴシック" w:eastAsia="BIZ UDPゴシック" w:hAnsi="BIZ UDPゴシック"/>
                          <w:noProof/>
                          <w:sz w:val="22"/>
                        </w:rPr>
                        <w:t>期間中も</w:t>
                      </w:r>
                    </w:p>
                    <w:p w14:paraId="47582760" w14:textId="54C66A82"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noProof/>
                          <w:sz w:val="22"/>
                        </w:rPr>
                        <w:t>引き続き実施</w:t>
                      </w:r>
                      <w:r w:rsidR="00974016" w:rsidRPr="00C15C33">
                        <w:rPr>
                          <w:rFonts w:ascii="BIZ UDPゴシック" w:eastAsia="BIZ UDPゴシック" w:hAnsi="BIZ UDPゴシック" w:hint="eastAsia"/>
                          <w:noProof/>
                          <w:sz w:val="22"/>
                        </w:rPr>
                        <w:t>（再掲）</w:t>
                      </w:r>
                    </w:p>
                    <w:p w14:paraId="1D2AAADE" w14:textId="77777777" w:rsidR="00566C2D"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・大会の</w:t>
                      </w:r>
                      <w:r w:rsidRPr="00C15C33">
                        <w:rPr>
                          <w:rFonts w:ascii="BIZ UDPゴシック" w:eastAsia="BIZ UDPゴシック" w:hAnsi="BIZ UDPゴシック"/>
                          <w:noProof/>
                          <w:sz w:val="22"/>
                        </w:rPr>
                        <w:t>様子を</w:t>
                      </w:r>
                      <w:r w:rsidRPr="00C15C33">
                        <w:rPr>
                          <w:rFonts w:ascii="BIZ UDPゴシック" w:eastAsia="BIZ UDPゴシック" w:hAnsi="BIZ UDPゴシック" w:hint="eastAsia"/>
                          <w:noProof/>
                          <w:sz w:val="22"/>
                        </w:rPr>
                        <w:t>大阪府</w:t>
                      </w:r>
                      <w:r w:rsidRPr="00C15C33">
                        <w:rPr>
                          <w:rFonts w:ascii="BIZ UDPゴシック" w:eastAsia="BIZ UDPゴシック" w:hAnsi="BIZ UDPゴシック"/>
                          <w:noProof/>
                          <w:sz w:val="22"/>
                        </w:rPr>
                        <w:t>ホームページ</w:t>
                      </w:r>
                      <w:r w:rsidRPr="00C15C33">
                        <w:rPr>
                          <w:rFonts w:ascii="BIZ UDPゴシック" w:eastAsia="BIZ UDPゴシック" w:hAnsi="BIZ UDPゴシック" w:hint="eastAsia"/>
                          <w:noProof/>
                          <w:sz w:val="22"/>
                        </w:rPr>
                        <w:t>で動画</w:t>
                      </w:r>
                      <w:r w:rsidRPr="00C15C33">
                        <w:rPr>
                          <w:rFonts w:ascii="BIZ UDPゴシック" w:eastAsia="BIZ UDPゴシック" w:hAnsi="BIZ UDPゴシック"/>
                          <w:noProof/>
                          <w:sz w:val="22"/>
                        </w:rPr>
                        <w:t>配信し、</w:t>
                      </w:r>
                      <w:r w:rsidRPr="00C15C33">
                        <w:rPr>
                          <w:rFonts w:ascii="BIZ UDPゴシック" w:eastAsia="BIZ UDPゴシック" w:hAnsi="BIZ UDPゴシック" w:hint="eastAsia"/>
                          <w:noProof/>
                          <w:sz w:val="22"/>
                        </w:rPr>
                        <w:t>来場</w:t>
                      </w:r>
                      <w:r w:rsidRPr="00C15C33">
                        <w:rPr>
                          <w:rFonts w:ascii="BIZ UDPゴシック" w:eastAsia="BIZ UDPゴシック" w:hAnsi="BIZ UDPゴシック"/>
                          <w:noProof/>
                          <w:sz w:val="22"/>
                        </w:rPr>
                        <w:t>できない</w:t>
                      </w:r>
                      <w:r w:rsidRPr="00C15C33">
                        <w:rPr>
                          <w:rFonts w:ascii="BIZ UDPゴシック" w:eastAsia="BIZ UDPゴシック" w:hAnsi="BIZ UDPゴシック" w:hint="eastAsia"/>
                          <w:noProof/>
                          <w:sz w:val="22"/>
                        </w:rPr>
                        <w:t>生徒にも視聴</w:t>
                      </w:r>
                      <w:r w:rsidRPr="00C15C33">
                        <w:rPr>
                          <w:rFonts w:ascii="BIZ UDPゴシック" w:eastAsia="BIZ UDPゴシック" w:hAnsi="BIZ UDPゴシック"/>
                          <w:noProof/>
                          <w:sz w:val="22"/>
                        </w:rPr>
                        <w:t>でき</w:t>
                      </w:r>
                      <w:r w:rsidRPr="00C15C33">
                        <w:rPr>
                          <w:rFonts w:ascii="BIZ UDPゴシック" w:eastAsia="BIZ UDPゴシック" w:hAnsi="BIZ UDPゴシック" w:hint="eastAsia"/>
                          <w:noProof/>
                          <w:sz w:val="22"/>
                        </w:rPr>
                        <w:t>る取組</w:t>
                      </w:r>
                      <w:r w:rsidR="00566C2D">
                        <w:rPr>
                          <w:rFonts w:ascii="BIZ UDPゴシック" w:eastAsia="BIZ UDPゴシック" w:hAnsi="BIZ UDPゴシック" w:hint="eastAsia"/>
                          <w:noProof/>
                          <w:sz w:val="22"/>
                        </w:rPr>
                        <w:t>み</w:t>
                      </w:r>
                      <w:r w:rsidRPr="00C15C33">
                        <w:rPr>
                          <w:rFonts w:ascii="BIZ UDPゴシック" w:eastAsia="BIZ UDPゴシック" w:hAnsi="BIZ UDPゴシック" w:hint="eastAsia"/>
                          <w:noProof/>
                          <w:sz w:val="22"/>
                        </w:rPr>
                        <w:t>を</w:t>
                      </w:r>
                    </w:p>
                    <w:p w14:paraId="1BEB6D69" w14:textId="30F409DA"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実施</w:t>
                      </w:r>
                    </w:p>
                    <w:p w14:paraId="6EE87649" w14:textId="77777777" w:rsidR="00C704BD" w:rsidRPr="00C15C33" w:rsidRDefault="00C704BD" w:rsidP="00935E80">
                      <w:pPr>
                        <w:ind w:leftChars="100" w:left="430" w:hangingChars="100" w:hanging="220"/>
                        <w:jc w:val="left"/>
                        <w:rPr>
                          <w:rFonts w:ascii="BIZ UDPゴシック" w:eastAsia="BIZ UDPゴシック" w:hAnsi="BIZ UDPゴシック"/>
                          <w:noProof/>
                          <w:sz w:val="22"/>
                        </w:rPr>
                      </w:pPr>
                    </w:p>
                    <w:p w14:paraId="441D4033" w14:textId="165124D3" w:rsidR="0052600E" w:rsidRPr="00BD515C" w:rsidRDefault="0052600E" w:rsidP="0052600E">
                      <w:pPr>
                        <w:spacing w:line="440" w:lineRule="exact"/>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w:t>
                      </w:r>
                      <w:r w:rsidR="000348E3">
                        <w:rPr>
                          <w:rFonts w:ascii="BIZ UDPゴシック" w:eastAsia="BIZ UDPゴシック" w:hAnsi="BIZ UDPゴシック" w:hint="eastAsia"/>
                          <w:noProof/>
                          <w:color w:val="000000" w:themeColor="text1"/>
                          <w:sz w:val="22"/>
                        </w:rPr>
                        <w:t>の様子をホームページで紹介</w:t>
                      </w:r>
                    </w:p>
                    <w:p w14:paraId="3134BA79" w14:textId="68B5073B"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・平成</w:t>
                      </w:r>
                      <w:r w:rsidR="00A94ACD">
                        <w:rPr>
                          <w:rFonts w:ascii="BIZ UDPゴシック" w:eastAsia="BIZ UDPゴシック" w:hAnsi="BIZ UDPゴシック" w:hint="eastAsia"/>
                          <w:noProof/>
                          <w:color w:val="000000" w:themeColor="text1"/>
                          <w:sz w:val="22"/>
                        </w:rPr>
                        <w:t>２９</w:t>
                      </w:r>
                      <w:r w:rsidRPr="00BD515C">
                        <w:rPr>
                          <w:rFonts w:ascii="BIZ UDPゴシック" w:eastAsia="BIZ UDPゴシック" w:hAnsi="BIZ UDPゴシック"/>
                          <w:noProof/>
                          <w:color w:val="000000" w:themeColor="text1"/>
                          <w:sz w:val="22"/>
                        </w:rPr>
                        <w:t>年度から実施している「オーサービジット事業（学校園への作家訪問）</w:t>
                      </w:r>
                      <w:r w:rsidRPr="00BD515C">
                        <w:rPr>
                          <w:rFonts w:ascii="BIZ UDPゴシック" w:eastAsia="BIZ UDPゴシック" w:hAnsi="BIZ UDPゴシック" w:hint="eastAsia"/>
                          <w:noProof/>
                          <w:color w:val="000000" w:themeColor="text1"/>
                          <w:sz w:val="22"/>
                        </w:rPr>
                        <w:t>」を第５次計画</w:t>
                      </w:r>
                    </w:p>
                    <w:p w14:paraId="4EE2748B" w14:textId="77777777"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期間中も引き続き実施（再掲）</w:t>
                      </w:r>
                    </w:p>
                    <w:p w14:paraId="4DCA9A24" w14:textId="77777777" w:rsidR="00144353"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オーサービジット事業の様子を</w:t>
                      </w:r>
                      <w:r w:rsidRPr="00BD515C">
                        <w:rPr>
                          <w:rFonts w:ascii="BIZ UDPゴシック" w:eastAsia="BIZ UDPゴシック" w:hAnsi="BIZ UDPゴシック" w:hint="eastAsia"/>
                          <w:noProof/>
                          <w:color w:val="000000" w:themeColor="text1"/>
                          <w:sz w:val="22"/>
                        </w:rPr>
                        <w:t>大阪府</w:t>
                      </w:r>
                      <w:r w:rsidRPr="00BD515C">
                        <w:rPr>
                          <w:rFonts w:ascii="BIZ UDPゴシック" w:eastAsia="BIZ UDPゴシック" w:hAnsi="BIZ UDPゴシック"/>
                          <w:noProof/>
                          <w:color w:val="000000" w:themeColor="text1"/>
                          <w:sz w:val="22"/>
                        </w:rPr>
                        <w:t>ホームページで</w:t>
                      </w:r>
                      <w:r w:rsidR="00144353" w:rsidRPr="00BD515C">
                        <w:rPr>
                          <w:rFonts w:ascii="BIZ UDPゴシック" w:eastAsia="BIZ UDPゴシック" w:hAnsi="BIZ UDPゴシック" w:hint="eastAsia"/>
                          <w:noProof/>
                          <w:color w:val="000000" w:themeColor="text1"/>
                          <w:sz w:val="22"/>
                        </w:rPr>
                        <w:t>紹介</w:t>
                      </w:r>
                      <w:r w:rsidRPr="00BD515C">
                        <w:rPr>
                          <w:rFonts w:ascii="BIZ UDPゴシック" w:eastAsia="BIZ UDPゴシック" w:hAnsi="BIZ UDPゴシック"/>
                          <w:noProof/>
                          <w:color w:val="000000" w:themeColor="text1"/>
                          <w:sz w:val="22"/>
                        </w:rPr>
                        <w:t>し、学校教育現場</w:t>
                      </w:r>
                      <w:r w:rsidRPr="00BD515C">
                        <w:rPr>
                          <w:rFonts w:ascii="BIZ UDPゴシック" w:eastAsia="BIZ UDPゴシック" w:hAnsi="BIZ UDPゴシック" w:hint="eastAsia"/>
                          <w:noProof/>
                          <w:color w:val="000000" w:themeColor="text1"/>
                          <w:sz w:val="22"/>
                        </w:rPr>
                        <w:t>に</w:t>
                      </w:r>
                      <w:r w:rsidRPr="00BD515C">
                        <w:rPr>
                          <w:rFonts w:ascii="BIZ UDPゴシック" w:eastAsia="BIZ UDPゴシック" w:hAnsi="BIZ UDPゴシック"/>
                          <w:noProof/>
                          <w:color w:val="000000" w:themeColor="text1"/>
                          <w:sz w:val="22"/>
                        </w:rPr>
                        <w:t>お</w:t>
                      </w:r>
                      <w:r w:rsidRPr="00BD515C">
                        <w:rPr>
                          <w:rFonts w:ascii="BIZ UDPゴシック" w:eastAsia="BIZ UDPゴシック" w:hAnsi="BIZ UDPゴシック" w:hint="eastAsia"/>
                          <w:noProof/>
                          <w:color w:val="000000" w:themeColor="text1"/>
                          <w:sz w:val="22"/>
                        </w:rPr>
                        <w:t>けるオーサー</w:t>
                      </w:r>
                    </w:p>
                    <w:p w14:paraId="24E818E5" w14:textId="3E6F4583"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ビジット事業の</w:t>
                      </w:r>
                      <w:r w:rsidRPr="00BD515C">
                        <w:rPr>
                          <w:rFonts w:ascii="BIZ UDPゴシック" w:eastAsia="BIZ UDPゴシック" w:hAnsi="BIZ UDPゴシック"/>
                          <w:noProof/>
                          <w:color w:val="000000" w:themeColor="text1"/>
                          <w:sz w:val="22"/>
                        </w:rPr>
                        <w:t>普及</w:t>
                      </w:r>
                      <w:r w:rsidRPr="00BD515C">
                        <w:rPr>
                          <w:rFonts w:ascii="BIZ UDPゴシック" w:eastAsia="BIZ UDPゴシック" w:hAnsi="BIZ UDPゴシック" w:hint="eastAsia"/>
                          <w:noProof/>
                          <w:color w:val="000000" w:themeColor="text1"/>
                          <w:sz w:val="22"/>
                        </w:rPr>
                        <w:t>を促進</w:t>
                      </w:r>
                    </w:p>
                    <w:p w14:paraId="770FCC40" w14:textId="77777777" w:rsidR="0052600E" w:rsidRPr="003938D1" w:rsidRDefault="0052600E" w:rsidP="0052600E">
                      <w:pPr>
                        <w:ind w:leftChars="100" w:left="430" w:hangingChars="100" w:hanging="220"/>
                        <w:jc w:val="left"/>
                        <w:rPr>
                          <w:rFonts w:ascii="BIZ UDPゴシック" w:eastAsia="BIZ UDPゴシック" w:hAnsi="BIZ UDPゴシック"/>
                          <w:noProof/>
                          <w:sz w:val="22"/>
                        </w:rPr>
                      </w:pPr>
                    </w:p>
                    <w:p w14:paraId="341BA2E5" w14:textId="77777777" w:rsidR="0052600E" w:rsidRPr="003938D1" w:rsidRDefault="0052600E" w:rsidP="0052600E">
                      <w:pPr>
                        <w:spacing w:line="440" w:lineRule="exac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ＹＡ！ＹＡ！</w:t>
                      </w:r>
                      <w:r w:rsidRPr="003938D1">
                        <w:rPr>
                          <w:rFonts w:ascii="BIZ UDPゴシック" w:eastAsia="BIZ UDPゴシック" w:hAnsi="BIZ UDPゴシック"/>
                          <w:noProof/>
                          <w:sz w:val="22"/>
                        </w:rPr>
                        <w:t>べんり</w:t>
                      </w:r>
                      <w:r w:rsidRPr="003938D1">
                        <w:rPr>
                          <w:rFonts w:ascii="BIZ UDPゴシック" w:eastAsia="BIZ UDPゴシック" w:hAnsi="BIZ UDPゴシック" w:hint="eastAsia"/>
                          <w:noProof/>
                          <w:sz w:val="22"/>
                        </w:rPr>
                        <w:t>やん</w:t>
                      </w:r>
                      <w:r w:rsidRPr="003938D1">
                        <w:rPr>
                          <w:rFonts w:ascii="BIZ UDPゴシック" w:eastAsia="BIZ UDPゴシック" w:hAnsi="BIZ UDPゴシック"/>
                          <w:noProof/>
                          <w:sz w:val="22"/>
                        </w:rPr>
                        <w:t>図書館」</w:t>
                      </w:r>
                      <w:r w:rsidRPr="003938D1">
                        <w:rPr>
                          <w:rFonts w:ascii="BIZ UDPゴシック" w:eastAsia="BIZ UDPゴシック" w:hAnsi="BIZ UDPゴシック" w:hint="eastAsia"/>
                          <w:noProof/>
                          <w:sz w:val="22"/>
                        </w:rPr>
                        <w:t>の活用</w:t>
                      </w:r>
                    </w:p>
                    <w:p w14:paraId="2344F78C" w14:textId="43173F30" w:rsidR="0052600E" w:rsidRPr="003938D1" w:rsidRDefault="0052600E" w:rsidP="0052600E">
                      <w:pPr>
                        <w:ind w:leftChars="100" w:left="320" w:hangingChars="50" w:hanging="110"/>
                        <w:jc w:val="lef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・府立</w:t>
                      </w:r>
                      <w:r w:rsidRPr="003938D1">
                        <w:rPr>
                          <w:rFonts w:ascii="BIZ UDPゴシック" w:eastAsia="BIZ UDPゴシック" w:hAnsi="BIZ UDPゴシック"/>
                          <w:noProof/>
                          <w:sz w:val="22"/>
                        </w:rPr>
                        <w:t>中央図書館の</w:t>
                      </w:r>
                      <w:r w:rsidRPr="003938D1">
                        <w:rPr>
                          <w:rFonts w:ascii="BIZ UDPゴシック" w:eastAsia="BIZ UDPゴシック" w:hAnsi="BIZ UDPゴシック" w:hint="eastAsia"/>
                          <w:noProof/>
                          <w:sz w:val="22"/>
                        </w:rPr>
                        <w:t>中高生（ＹＡ</w:t>
                      </w:r>
                      <w:r w:rsidR="007C2767" w:rsidRPr="007C2767">
                        <w:rPr>
                          <w:rFonts w:ascii="BIZ UDPゴシック" w:eastAsia="BIZ UDPゴシック" w:hAnsi="BIZ UDPゴシック"/>
                          <w:sz w:val="14"/>
                        </w:rPr>
                        <w:t>*</w:t>
                      </w:r>
                      <w:r w:rsidR="00A6353E">
                        <w:rPr>
                          <w:rFonts w:ascii="BIZ UDPゴシック" w:eastAsia="BIZ UDPゴシック" w:hAnsi="BIZ UDPゴシック" w:hint="eastAsia"/>
                          <w:sz w:val="14"/>
                        </w:rPr>
                        <w:t>３</w:t>
                      </w:r>
                      <w:r w:rsidR="008C50EA">
                        <w:rPr>
                          <w:rFonts w:ascii="BIZ UDPゴシック" w:eastAsia="BIZ UDPゴシック" w:hAnsi="BIZ UDPゴシック" w:hint="eastAsia"/>
                          <w:sz w:val="14"/>
                        </w:rPr>
                        <w:t>１</w:t>
                      </w:r>
                      <w:r w:rsidRPr="003938D1">
                        <w:rPr>
                          <w:rFonts w:ascii="BIZ UDPゴシック" w:eastAsia="BIZ UDPゴシック" w:hAnsi="BIZ UDPゴシック"/>
                          <w:noProof/>
                          <w:sz w:val="22"/>
                        </w:rPr>
                        <w:t>世代）をメインターゲットに図書館の使い方を紹介したウェブサ</w:t>
                      </w:r>
                      <w:r w:rsidRPr="003938D1">
                        <w:rPr>
                          <w:rFonts w:ascii="BIZ UDPゴシック" w:eastAsia="BIZ UDPゴシック" w:hAnsi="BIZ UDPゴシック" w:hint="eastAsia"/>
                          <w:noProof/>
                          <w:sz w:val="22"/>
                        </w:rPr>
                        <w:t>イト「ＹＡ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！べんりやん図書館」において、</w:t>
                      </w:r>
                      <w:r w:rsidRPr="003938D1">
                        <w:rPr>
                          <w:rFonts w:ascii="BIZ UDPゴシック" w:eastAsia="BIZ UDPゴシック" w:hAnsi="BIZ UDPゴシック" w:hint="eastAsia"/>
                          <w:noProof/>
                          <w:sz w:val="22"/>
                        </w:rPr>
                        <w:t>中高生</w:t>
                      </w:r>
                      <w:r w:rsidRPr="003938D1">
                        <w:rPr>
                          <w:rFonts w:ascii="BIZ UDPゴシック" w:eastAsia="BIZ UDPゴシック" w:hAnsi="BIZ UDPゴシック"/>
                          <w:noProof/>
                          <w:sz w:val="22"/>
                        </w:rPr>
                        <w:t>が</w:t>
                      </w:r>
                      <w:r w:rsidRPr="003938D1">
                        <w:rPr>
                          <w:rFonts w:ascii="BIZ UDPゴシック" w:eastAsia="BIZ UDPゴシック" w:hAnsi="BIZ UDPゴシック" w:hint="eastAsia"/>
                          <w:noProof/>
                          <w:sz w:val="22"/>
                        </w:rPr>
                        <w:t>読みたい</w:t>
                      </w:r>
                      <w:r w:rsidRPr="003938D1">
                        <w:rPr>
                          <w:rFonts w:ascii="BIZ UDPゴシック" w:eastAsia="BIZ UDPゴシック" w:hAnsi="BIZ UDPゴシック"/>
                          <w:noProof/>
                          <w:sz w:val="22"/>
                        </w:rPr>
                        <w:t>本</w:t>
                      </w:r>
                      <w:r w:rsidRPr="003938D1">
                        <w:rPr>
                          <w:rFonts w:ascii="BIZ UDPゴシック" w:eastAsia="BIZ UDPゴシック" w:hAnsi="BIZ UDPゴシック" w:hint="eastAsia"/>
                          <w:noProof/>
                          <w:sz w:val="22"/>
                        </w:rPr>
                        <w:t>を見つけられるよう</w:t>
                      </w:r>
                      <w:r>
                        <w:rPr>
                          <w:rFonts w:ascii="BIZ UDPゴシック" w:eastAsia="BIZ UDPゴシック" w:hAnsi="BIZ UDPゴシック" w:hint="eastAsia"/>
                          <w:noProof/>
                          <w:sz w:val="22"/>
                        </w:rPr>
                        <w:t>さまざま</w:t>
                      </w:r>
                      <w:r w:rsidRPr="003938D1">
                        <w:rPr>
                          <w:rFonts w:ascii="BIZ UDPゴシック" w:eastAsia="BIZ UDPゴシック" w:hAnsi="BIZ UDPゴシック" w:hint="eastAsia"/>
                          <w:noProof/>
                          <w:sz w:val="22"/>
                        </w:rPr>
                        <w:t>な</w:t>
                      </w:r>
                      <w:r w:rsidRPr="003938D1">
                        <w:rPr>
                          <w:rFonts w:ascii="BIZ UDPゴシック" w:eastAsia="BIZ UDPゴシック" w:hAnsi="BIZ UDPゴシック"/>
                          <w:noProof/>
                          <w:sz w:val="22"/>
                        </w:rPr>
                        <w:t>ジャンルの本を紹介</w:t>
                      </w:r>
                    </w:p>
                    <w:p w14:paraId="27D96CDC" w14:textId="77777777" w:rsidR="0052600E" w:rsidRPr="003938D1" w:rsidRDefault="0052600E" w:rsidP="0052600E">
                      <w:pPr>
                        <w:spacing w:line="340" w:lineRule="exact"/>
                        <w:jc w:val="left"/>
                        <w:rPr>
                          <w:rFonts w:ascii="BIZ UDPゴシック" w:eastAsia="BIZ UDPゴシック" w:hAnsi="BIZ UDPゴシック"/>
                          <w:sz w:val="22"/>
                        </w:rPr>
                      </w:pPr>
                    </w:p>
                    <w:p w14:paraId="5B31F3D6"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◆電子書籍の活用に関する情報収集と情報共有</w:t>
                      </w:r>
                    </w:p>
                    <w:p w14:paraId="26643043" w14:textId="77777777" w:rsidR="0052600E"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・府立中央図書館において、電子書籍の活用に関する情報収集及び府内市町村図書館との情報</w:t>
                      </w:r>
                    </w:p>
                    <w:p w14:paraId="6C9C33CF" w14:textId="77777777" w:rsidR="0052600E" w:rsidRPr="003938D1"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共有並びに無料コンテンツを紹介</w:t>
                      </w:r>
                    </w:p>
                    <w:p w14:paraId="3F7C7240" w14:textId="77777777" w:rsidR="0052600E" w:rsidRPr="003938D1" w:rsidRDefault="0052600E" w:rsidP="0052600E">
                      <w:pPr>
                        <w:spacing w:line="340" w:lineRule="exact"/>
                        <w:jc w:val="left"/>
                        <w:rPr>
                          <w:rFonts w:ascii="BIZ UDPゴシック" w:eastAsia="BIZ UDPゴシック" w:hAnsi="BIZ UDPゴシック"/>
                          <w:sz w:val="22"/>
                        </w:rPr>
                      </w:pPr>
                    </w:p>
                    <w:p w14:paraId="2437EA60"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◆DXにおける先進図書館の情報収集と情報共有</w:t>
                      </w:r>
                    </w:p>
                    <w:p w14:paraId="502427AD" w14:textId="052088EB" w:rsidR="0031153E" w:rsidRPr="0052600E" w:rsidRDefault="0052600E"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・DXにおける先進図書館の情報収集及び府内市町村図書館との情報共有</w:t>
                      </w:r>
                    </w:p>
                  </w:txbxContent>
                </v:textbox>
                <w10:wrap anchorx="margin"/>
              </v:shape>
            </w:pict>
          </mc:Fallback>
        </mc:AlternateContent>
      </w:r>
    </w:p>
    <w:p w14:paraId="14E77A47" w14:textId="415167E1" w:rsidR="00935E80" w:rsidRPr="00B718B0" w:rsidRDefault="00935E80" w:rsidP="008B7634">
      <w:pPr>
        <w:ind w:firstLineChars="100" w:firstLine="220"/>
        <w:rPr>
          <w:rFonts w:ascii="BIZ UDPゴシック" w:eastAsia="BIZ UDPゴシック" w:hAnsi="BIZ UDPゴシック"/>
          <w:sz w:val="22"/>
        </w:rPr>
      </w:pPr>
    </w:p>
    <w:p w14:paraId="4071950A" w14:textId="5138510C" w:rsidR="00935E80" w:rsidRPr="00B718B0" w:rsidRDefault="00935E80" w:rsidP="008B7634">
      <w:pPr>
        <w:ind w:firstLineChars="100" w:firstLine="220"/>
        <w:rPr>
          <w:rFonts w:ascii="BIZ UDPゴシック" w:eastAsia="BIZ UDPゴシック" w:hAnsi="BIZ UDPゴシック"/>
          <w:sz w:val="22"/>
        </w:rPr>
      </w:pPr>
    </w:p>
    <w:p w14:paraId="2CAF48AD" w14:textId="66707E16" w:rsidR="00935E80" w:rsidRPr="00B718B0" w:rsidRDefault="00935E80" w:rsidP="008B7634">
      <w:pPr>
        <w:ind w:firstLineChars="100" w:firstLine="220"/>
        <w:rPr>
          <w:rFonts w:ascii="BIZ UDPゴシック" w:eastAsia="BIZ UDPゴシック" w:hAnsi="BIZ UDPゴシック"/>
          <w:sz w:val="22"/>
        </w:rPr>
      </w:pPr>
    </w:p>
    <w:p w14:paraId="6FFB4103" w14:textId="315CD604" w:rsidR="00935E80" w:rsidRPr="00B718B0" w:rsidRDefault="00935E80" w:rsidP="008B7634">
      <w:pPr>
        <w:ind w:firstLineChars="100" w:firstLine="220"/>
        <w:rPr>
          <w:rFonts w:ascii="BIZ UDPゴシック" w:eastAsia="BIZ UDPゴシック" w:hAnsi="BIZ UDPゴシック"/>
          <w:sz w:val="22"/>
        </w:rPr>
      </w:pPr>
    </w:p>
    <w:p w14:paraId="557E5F61" w14:textId="77777777" w:rsidR="00935E80" w:rsidRPr="00B718B0" w:rsidRDefault="00935E80" w:rsidP="008B7634">
      <w:pPr>
        <w:ind w:firstLineChars="100" w:firstLine="220"/>
        <w:rPr>
          <w:rFonts w:ascii="BIZ UDPゴシック" w:eastAsia="BIZ UDPゴシック" w:hAnsi="BIZ UDPゴシック"/>
          <w:sz w:val="22"/>
        </w:rPr>
      </w:pPr>
    </w:p>
    <w:p w14:paraId="51C8822B" w14:textId="77777777" w:rsidR="00935E80" w:rsidRPr="00E17D24" w:rsidRDefault="00935E80" w:rsidP="008B7634">
      <w:pPr>
        <w:ind w:firstLineChars="100" w:firstLine="220"/>
        <w:rPr>
          <w:rFonts w:ascii="BIZ UDPゴシック" w:eastAsia="BIZ UDPゴシック" w:hAnsi="BIZ UDPゴシック"/>
          <w:sz w:val="22"/>
        </w:rPr>
      </w:pPr>
    </w:p>
    <w:p w14:paraId="0E8D64CC" w14:textId="77777777" w:rsidR="00935E80" w:rsidRPr="00B718B0" w:rsidRDefault="00935E80" w:rsidP="008B7634">
      <w:pPr>
        <w:ind w:firstLineChars="100" w:firstLine="220"/>
        <w:rPr>
          <w:rFonts w:ascii="BIZ UDPゴシック" w:eastAsia="BIZ UDPゴシック" w:hAnsi="BIZ UDPゴシック"/>
          <w:sz w:val="22"/>
        </w:rPr>
      </w:pPr>
    </w:p>
    <w:p w14:paraId="50E86D10" w14:textId="77777777" w:rsidR="00935E80" w:rsidRPr="00B718B0" w:rsidRDefault="00935E80" w:rsidP="008B7634">
      <w:pPr>
        <w:ind w:firstLineChars="100" w:firstLine="220"/>
        <w:rPr>
          <w:rFonts w:ascii="BIZ UDPゴシック" w:eastAsia="BIZ UDPゴシック" w:hAnsi="BIZ UDPゴシック"/>
          <w:sz w:val="22"/>
        </w:rPr>
      </w:pPr>
    </w:p>
    <w:p w14:paraId="244298E1" w14:textId="77777777" w:rsidR="00935E80" w:rsidRPr="00B718B0" w:rsidRDefault="00935E80" w:rsidP="008B7634">
      <w:pPr>
        <w:ind w:firstLineChars="100" w:firstLine="220"/>
        <w:rPr>
          <w:rFonts w:ascii="BIZ UDPゴシック" w:eastAsia="BIZ UDPゴシック" w:hAnsi="BIZ UDPゴシック"/>
          <w:sz w:val="22"/>
        </w:rPr>
      </w:pPr>
    </w:p>
    <w:p w14:paraId="69C8417A" w14:textId="77777777" w:rsidR="00935E80" w:rsidRPr="00B718B0" w:rsidRDefault="00935E80" w:rsidP="008B7634">
      <w:pPr>
        <w:ind w:firstLineChars="100" w:firstLine="220"/>
        <w:rPr>
          <w:rFonts w:ascii="BIZ UDPゴシック" w:eastAsia="BIZ UDPゴシック" w:hAnsi="BIZ UDPゴシック"/>
          <w:sz w:val="22"/>
        </w:rPr>
      </w:pPr>
    </w:p>
    <w:p w14:paraId="7D9FEBC8" w14:textId="77777777" w:rsidR="00935E80" w:rsidRPr="00B718B0" w:rsidRDefault="00935E80" w:rsidP="008B7634">
      <w:pPr>
        <w:ind w:firstLineChars="100" w:firstLine="220"/>
        <w:rPr>
          <w:rFonts w:ascii="BIZ UDPゴシック" w:eastAsia="BIZ UDPゴシック" w:hAnsi="BIZ UDPゴシック"/>
          <w:sz w:val="22"/>
        </w:rPr>
      </w:pPr>
    </w:p>
    <w:p w14:paraId="626EE741" w14:textId="77777777" w:rsidR="00935E80" w:rsidRPr="00B718B0" w:rsidRDefault="00935E80" w:rsidP="008B7634">
      <w:pPr>
        <w:ind w:firstLineChars="100" w:firstLine="220"/>
        <w:rPr>
          <w:rFonts w:ascii="BIZ UDPゴシック" w:eastAsia="BIZ UDPゴシック" w:hAnsi="BIZ UDPゴシック"/>
          <w:sz w:val="22"/>
        </w:rPr>
      </w:pPr>
    </w:p>
    <w:p w14:paraId="5132D89A" w14:textId="77777777" w:rsidR="00935E80" w:rsidRPr="00B718B0" w:rsidRDefault="00935E80" w:rsidP="008B7634">
      <w:pPr>
        <w:ind w:firstLineChars="100" w:firstLine="220"/>
        <w:rPr>
          <w:rFonts w:ascii="BIZ UDPゴシック" w:eastAsia="BIZ UDPゴシック" w:hAnsi="BIZ UDPゴシック"/>
          <w:sz w:val="22"/>
        </w:rPr>
      </w:pPr>
    </w:p>
    <w:p w14:paraId="40EBC91F" w14:textId="77777777" w:rsidR="00935E80" w:rsidRPr="00B718B0" w:rsidRDefault="00935E80" w:rsidP="008B7634">
      <w:pPr>
        <w:ind w:firstLineChars="100" w:firstLine="220"/>
        <w:rPr>
          <w:rFonts w:ascii="BIZ UDPゴシック" w:eastAsia="BIZ UDPゴシック" w:hAnsi="BIZ UDPゴシック"/>
          <w:sz w:val="22"/>
        </w:rPr>
      </w:pPr>
    </w:p>
    <w:p w14:paraId="0A5EC70E" w14:textId="77777777" w:rsidR="00935E80" w:rsidRPr="00B718B0" w:rsidRDefault="00935E80" w:rsidP="008B7634">
      <w:pPr>
        <w:ind w:firstLineChars="100" w:firstLine="220"/>
        <w:rPr>
          <w:rFonts w:ascii="BIZ UDPゴシック" w:eastAsia="BIZ UDPゴシック" w:hAnsi="BIZ UDPゴシック"/>
          <w:sz w:val="22"/>
        </w:rPr>
      </w:pPr>
    </w:p>
    <w:p w14:paraId="39397450" w14:textId="77777777" w:rsidR="00935E80" w:rsidRPr="00B718B0" w:rsidRDefault="00935E80" w:rsidP="008B7634">
      <w:pPr>
        <w:ind w:firstLineChars="100" w:firstLine="220"/>
        <w:rPr>
          <w:rFonts w:ascii="BIZ UDPゴシック" w:eastAsia="BIZ UDPゴシック" w:hAnsi="BIZ UDPゴシック"/>
          <w:sz w:val="22"/>
        </w:rPr>
      </w:pPr>
    </w:p>
    <w:p w14:paraId="049FE54A" w14:textId="77777777" w:rsidR="00935E80" w:rsidRPr="00B718B0" w:rsidRDefault="00935E80" w:rsidP="008B7634">
      <w:pPr>
        <w:ind w:firstLineChars="100" w:firstLine="220"/>
        <w:rPr>
          <w:rFonts w:ascii="BIZ UDPゴシック" w:eastAsia="BIZ UDPゴシック" w:hAnsi="BIZ UDPゴシック"/>
          <w:sz w:val="22"/>
        </w:rPr>
      </w:pPr>
    </w:p>
    <w:p w14:paraId="0145E1E5" w14:textId="77777777" w:rsidR="00935E80" w:rsidRPr="00B718B0" w:rsidRDefault="00935E80" w:rsidP="008B7634">
      <w:pPr>
        <w:ind w:firstLineChars="100" w:firstLine="220"/>
        <w:rPr>
          <w:rFonts w:ascii="BIZ UDPゴシック" w:eastAsia="BIZ UDPゴシック" w:hAnsi="BIZ UDPゴシック"/>
          <w:sz w:val="22"/>
        </w:rPr>
      </w:pPr>
    </w:p>
    <w:p w14:paraId="6A635F16" w14:textId="2A04CDE6" w:rsidR="00935E80" w:rsidRDefault="00935E80" w:rsidP="008B7634">
      <w:pPr>
        <w:ind w:firstLineChars="100" w:firstLine="220"/>
        <w:rPr>
          <w:rFonts w:ascii="BIZ UDPゴシック" w:eastAsia="BIZ UDPゴシック" w:hAnsi="BIZ UDPゴシック"/>
          <w:sz w:val="22"/>
        </w:rPr>
      </w:pPr>
    </w:p>
    <w:p w14:paraId="155BCC0C" w14:textId="7DAF9384" w:rsidR="003938D1" w:rsidRDefault="003938D1" w:rsidP="008B7634">
      <w:pPr>
        <w:ind w:firstLineChars="100" w:firstLine="220"/>
        <w:rPr>
          <w:rFonts w:ascii="BIZ UDPゴシック" w:eastAsia="BIZ UDPゴシック" w:hAnsi="BIZ UDPゴシック"/>
          <w:sz w:val="22"/>
        </w:rPr>
      </w:pPr>
    </w:p>
    <w:p w14:paraId="1CF615E7" w14:textId="49B241A6" w:rsidR="008775E1" w:rsidRDefault="008775E1" w:rsidP="008B7634">
      <w:pPr>
        <w:ind w:firstLineChars="150" w:firstLine="360"/>
        <w:rPr>
          <w:rFonts w:ascii="BIZ UDPゴシック" w:eastAsia="BIZ UDPゴシック" w:hAnsi="BIZ UDPゴシック"/>
          <w:b/>
          <w:sz w:val="24"/>
        </w:rPr>
      </w:pPr>
    </w:p>
    <w:p w14:paraId="568D599E" w14:textId="07B3D3D9" w:rsidR="000E72EA" w:rsidRDefault="000E72EA" w:rsidP="008B7634">
      <w:pPr>
        <w:ind w:firstLineChars="150" w:firstLine="360"/>
        <w:rPr>
          <w:rFonts w:ascii="BIZ UDPゴシック" w:eastAsia="BIZ UDPゴシック" w:hAnsi="BIZ UDPゴシック"/>
          <w:b/>
          <w:sz w:val="24"/>
        </w:rPr>
      </w:pPr>
    </w:p>
    <w:p w14:paraId="18D2F052" w14:textId="6F5A2E03" w:rsidR="000E72EA" w:rsidRDefault="000E72EA" w:rsidP="008B7634">
      <w:pPr>
        <w:ind w:firstLineChars="150" w:firstLine="360"/>
        <w:rPr>
          <w:rFonts w:ascii="BIZ UDPゴシック" w:eastAsia="BIZ UDPゴシック" w:hAnsi="BIZ UDPゴシック"/>
          <w:b/>
          <w:sz w:val="24"/>
        </w:rPr>
      </w:pPr>
    </w:p>
    <w:p w14:paraId="71A41A14" w14:textId="3F896E2C" w:rsidR="000E72EA" w:rsidRDefault="000E72EA" w:rsidP="008B7634">
      <w:pPr>
        <w:ind w:firstLineChars="150" w:firstLine="360"/>
        <w:rPr>
          <w:rFonts w:ascii="BIZ UDPゴシック" w:eastAsia="BIZ UDPゴシック" w:hAnsi="BIZ UDPゴシック"/>
          <w:b/>
          <w:sz w:val="24"/>
        </w:rPr>
      </w:pPr>
    </w:p>
    <w:p w14:paraId="16546009" w14:textId="3DF4E8C6" w:rsidR="000E72EA" w:rsidRDefault="000E72EA" w:rsidP="008B7634">
      <w:pPr>
        <w:ind w:firstLineChars="150" w:firstLine="360"/>
        <w:rPr>
          <w:rFonts w:ascii="BIZ UDPゴシック" w:eastAsia="BIZ UDPゴシック" w:hAnsi="BIZ UDPゴシック"/>
          <w:b/>
          <w:sz w:val="24"/>
        </w:rPr>
      </w:pPr>
    </w:p>
    <w:p w14:paraId="7792D3E9" w14:textId="56D885A2" w:rsidR="000E72EA" w:rsidRDefault="000E72EA" w:rsidP="008B7634">
      <w:pPr>
        <w:ind w:firstLineChars="150" w:firstLine="360"/>
        <w:rPr>
          <w:rFonts w:ascii="BIZ UDPゴシック" w:eastAsia="BIZ UDPゴシック" w:hAnsi="BIZ UDPゴシック"/>
          <w:b/>
          <w:sz w:val="24"/>
        </w:rPr>
      </w:pPr>
    </w:p>
    <w:p w14:paraId="4B8B7895" w14:textId="409DD913" w:rsidR="000E72EA" w:rsidRDefault="000E72EA" w:rsidP="008B7634">
      <w:pPr>
        <w:ind w:firstLineChars="150" w:firstLine="360"/>
        <w:rPr>
          <w:rFonts w:ascii="BIZ UDPゴシック" w:eastAsia="BIZ UDPゴシック" w:hAnsi="BIZ UDPゴシック"/>
          <w:b/>
          <w:sz w:val="24"/>
        </w:rPr>
      </w:pPr>
    </w:p>
    <w:p w14:paraId="029D8BCB" w14:textId="36279363" w:rsidR="000E72EA" w:rsidRDefault="000E72EA" w:rsidP="008B7634">
      <w:pPr>
        <w:ind w:firstLineChars="150" w:firstLine="360"/>
        <w:rPr>
          <w:rFonts w:ascii="BIZ UDPゴシック" w:eastAsia="BIZ UDPゴシック" w:hAnsi="BIZ UDPゴシック"/>
          <w:b/>
          <w:sz w:val="24"/>
        </w:rPr>
      </w:pPr>
    </w:p>
    <w:p w14:paraId="274E0CEA" w14:textId="78523F93" w:rsidR="00316487" w:rsidRDefault="00316487" w:rsidP="008B7634">
      <w:pPr>
        <w:ind w:firstLineChars="150" w:firstLine="360"/>
        <w:rPr>
          <w:rFonts w:ascii="BIZ UDPゴシック" w:eastAsia="BIZ UDPゴシック" w:hAnsi="BIZ UDPゴシック"/>
          <w:b/>
          <w:sz w:val="24"/>
        </w:rPr>
      </w:pPr>
    </w:p>
    <w:p w14:paraId="065DF10D" w14:textId="5CF542EF" w:rsidR="00316487" w:rsidRDefault="00316487" w:rsidP="008B7634">
      <w:pPr>
        <w:ind w:firstLineChars="150" w:firstLine="360"/>
        <w:rPr>
          <w:rFonts w:ascii="BIZ UDPゴシック" w:eastAsia="BIZ UDPゴシック" w:hAnsi="BIZ UDPゴシック"/>
          <w:b/>
          <w:sz w:val="24"/>
        </w:rPr>
      </w:pPr>
    </w:p>
    <w:p w14:paraId="4815A20A" w14:textId="00F643F6" w:rsidR="00316487" w:rsidRDefault="00316487" w:rsidP="008B7634">
      <w:pPr>
        <w:ind w:firstLineChars="150" w:firstLine="360"/>
        <w:rPr>
          <w:rFonts w:ascii="BIZ UDPゴシック" w:eastAsia="BIZ UDPゴシック" w:hAnsi="BIZ UDPゴシック"/>
          <w:b/>
          <w:sz w:val="24"/>
        </w:rPr>
      </w:pPr>
    </w:p>
    <w:p w14:paraId="0299DE2E" w14:textId="77777777" w:rsidR="00316487" w:rsidRDefault="00316487" w:rsidP="008B7634">
      <w:pPr>
        <w:ind w:firstLineChars="150" w:firstLine="360"/>
        <w:rPr>
          <w:rFonts w:ascii="BIZ UDPゴシック" w:eastAsia="BIZ UDPゴシック" w:hAnsi="BIZ UDPゴシック"/>
          <w:b/>
          <w:sz w:val="24"/>
        </w:rPr>
      </w:pPr>
    </w:p>
    <w:p w14:paraId="70876C2B" w14:textId="77777777" w:rsidR="0052600E" w:rsidRDefault="0052600E" w:rsidP="008B7634">
      <w:pPr>
        <w:ind w:firstLineChars="150" w:firstLine="360"/>
        <w:rPr>
          <w:rFonts w:ascii="BIZ UDPゴシック" w:eastAsia="BIZ UDPゴシック" w:hAnsi="BIZ UDPゴシック"/>
          <w:b/>
          <w:sz w:val="24"/>
        </w:rPr>
      </w:pPr>
    </w:p>
    <w:p w14:paraId="7ABBEDC9" w14:textId="5440D383" w:rsidR="008B7634" w:rsidRPr="00B718B0" w:rsidRDefault="008B7634" w:rsidP="008B7634">
      <w:pPr>
        <w:ind w:firstLineChars="150" w:firstLine="360"/>
        <w:rPr>
          <w:rFonts w:ascii="BIZ UDPゴシック" w:eastAsia="BIZ UDPゴシック" w:hAnsi="BIZ UDPゴシック"/>
          <w:b/>
          <w:sz w:val="24"/>
          <w:bdr w:val="single" w:sz="4" w:space="0" w:color="auto"/>
        </w:rPr>
      </w:pPr>
      <w:r w:rsidRPr="00B718B0">
        <w:rPr>
          <w:rFonts w:ascii="BIZ UDPゴシック" w:eastAsia="BIZ UDPゴシック" w:hAnsi="BIZ UDPゴシック" w:hint="eastAsia"/>
          <w:b/>
          <w:sz w:val="24"/>
        </w:rPr>
        <w:lastRenderedPageBreak/>
        <w:t>第８　生活の場ごとの役割と取組</w:t>
      </w:r>
      <w:r w:rsidR="003938D1">
        <w:rPr>
          <w:rFonts w:ascii="BIZ UDPゴシック" w:eastAsia="BIZ UDPゴシック" w:hAnsi="BIZ UDPゴシック" w:hint="eastAsia"/>
          <w:b/>
          <w:sz w:val="24"/>
        </w:rPr>
        <w:t>み</w:t>
      </w:r>
      <w:r w:rsidRPr="00B718B0">
        <w:rPr>
          <w:rFonts w:ascii="BIZ UDPゴシック" w:eastAsia="BIZ UDPゴシック" w:hAnsi="BIZ UDPゴシック" w:hint="eastAsia"/>
          <w:b/>
          <w:sz w:val="24"/>
        </w:rPr>
        <w:t>例</w:t>
      </w:r>
    </w:p>
    <w:p w14:paraId="169E377A" w14:textId="77777777" w:rsidR="008B7634" w:rsidRPr="00B718B0" w:rsidRDefault="008B7634" w:rsidP="008B7634">
      <w:pPr>
        <w:rPr>
          <w:rFonts w:ascii="BIZ UDPゴシック" w:eastAsia="BIZ UDPゴシック" w:hAnsi="BIZ UDPゴシック"/>
          <w:b/>
          <w:sz w:val="22"/>
        </w:rPr>
      </w:pPr>
    </w:p>
    <w:p w14:paraId="285A8398" w14:textId="23CDAB8D" w:rsidR="008B7634" w:rsidRPr="003938D1" w:rsidRDefault="008B7634" w:rsidP="008B7634">
      <w:pPr>
        <w:spacing w:line="500" w:lineRule="exact"/>
        <w:rPr>
          <w:rFonts w:ascii="BIZ UDPゴシック" w:eastAsia="BIZ UDPゴシック" w:hAnsi="BIZ UDPゴシック"/>
          <w:sz w:val="22"/>
        </w:rPr>
      </w:pPr>
      <w:r w:rsidRPr="00B718B0">
        <w:rPr>
          <w:rFonts w:ascii="BIZ UDPゴシック" w:eastAsia="BIZ UDPゴシック" w:hAnsi="BIZ UDPゴシック" w:hint="eastAsia"/>
          <w:sz w:val="22"/>
        </w:rPr>
        <w:t xml:space="preserve">　</w:t>
      </w:r>
      <w:r w:rsidRPr="003938D1">
        <w:rPr>
          <w:rFonts w:ascii="BIZ UDPゴシック" w:eastAsia="BIZ UDPゴシック" w:hAnsi="BIZ UDPゴシック" w:hint="eastAsia"/>
          <w:sz w:val="22"/>
        </w:rPr>
        <w:t xml:space="preserve">　（１）家庭</w:t>
      </w:r>
    </w:p>
    <w:p w14:paraId="0A289741" w14:textId="39F22993" w:rsidR="008B7634" w:rsidRPr="003938D1" w:rsidRDefault="008B7634" w:rsidP="003938D1">
      <w:pPr>
        <w:ind w:leftChars="203" w:left="426"/>
        <w:rPr>
          <w:rFonts w:ascii="BIZ UDPゴシック" w:eastAsia="BIZ UDPゴシック" w:hAnsi="BIZ UDPゴシック"/>
          <w:sz w:val="22"/>
        </w:rPr>
      </w:pPr>
      <w:r w:rsidRPr="003938D1">
        <w:rPr>
          <w:rFonts w:ascii="BIZ UDPゴシック" w:eastAsia="BIZ UDPゴシック" w:hAnsi="BIZ UDPゴシック" w:hint="eastAsia"/>
          <w:color w:val="000000" w:themeColor="text1"/>
          <w:sz w:val="22"/>
        </w:rPr>
        <w:t xml:space="preserve">　　子どもの読書活動については、家庭が大きな役割を担っています</w:t>
      </w:r>
      <w:r w:rsidRPr="003938D1">
        <w:rPr>
          <w:rFonts w:ascii="BIZ UDPゴシック" w:eastAsia="BIZ UDPゴシック" w:hAnsi="BIZ UDPゴシック" w:hint="eastAsia"/>
          <w:sz w:val="22"/>
        </w:rPr>
        <w:t>。子どもにとって最も身近な存在である保護者が配慮・率先して</w:t>
      </w:r>
      <w:r w:rsidRPr="003938D1">
        <w:rPr>
          <w:rFonts w:ascii="BIZ UDPゴシック" w:eastAsia="BIZ UDPゴシック" w:hAnsi="BIZ UDPゴシック"/>
          <w:sz w:val="22"/>
        </w:rPr>
        <w:t>「子どもの読書活動の機会の</w:t>
      </w:r>
      <w:r w:rsidRPr="003938D1">
        <w:rPr>
          <w:rFonts w:ascii="BIZ UDPゴシック" w:eastAsia="BIZ UDPゴシック" w:hAnsi="BIZ UDPゴシック" w:hint="eastAsia"/>
          <w:sz w:val="22"/>
        </w:rPr>
        <w:t>充実</w:t>
      </w:r>
      <w:r w:rsidRPr="003938D1">
        <w:rPr>
          <w:rFonts w:ascii="BIZ UDPゴシック" w:eastAsia="BIZ UDPゴシック" w:hAnsi="BIZ UDPゴシック"/>
          <w:sz w:val="22"/>
        </w:rPr>
        <w:t>及び読書活動の習慣化に積極的な役割を果たすこと」</w:t>
      </w:r>
      <w:r w:rsidRPr="003938D1">
        <w:rPr>
          <w:rFonts w:ascii="BIZ UDPゴシック" w:eastAsia="BIZ UDPゴシック" w:hAnsi="BIZ UDPゴシック" w:hint="eastAsia"/>
          <w:sz w:val="22"/>
        </w:rPr>
        <w:t>（推進法第６条「保護者の役割」）が求められています。</w:t>
      </w:r>
    </w:p>
    <w:p w14:paraId="66967254" w14:textId="26D62292" w:rsidR="0086252B" w:rsidRPr="002D4067" w:rsidRDefault="008B7634" w:rsidP="003938D1">
      <w:pPr>
        <w:autoSpaceDE w:val="0"/>
        <w:autoSpaceDN w:val="0"/>
        <w:ind w:leftChars="203" w:left="427" w:hanging="1"/>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w:t>
      </w:r>
      <w:r w:rsidRPr="008775E1">
        <w:rPr>
          <w:rFonts w:ascii="BIZ UDPゴシック" w:eastAsia="BIZ UDPゴシック" w:hAnsi="BIZ UDPゴシック" w:hint="eastAsia"/>
          <w:color w:val="FF0000"/>
          <w:sz w:val="22"/>
        </w:rPr>
        <w:t xml:space="preserve">　</w:t>
      </w:r>
      <w:r w:rsidR="00304430" w:rsidRPr="002D4067">
        <w:rPr>
          <w:rFonts w:ascii="BIZ UDPゴシック" w:eastAsia="BIZ UDPゴシック" w:hAnsi="BIZ UDPゴシック" w:hint="eastAsia"/>
          <w:sz w:val="22"/>
        </w:rPr>
        <w:t>『子どもの生活と学びに関する親子調査』（2023年、東京大学社会科学研究所・ベネッセ教育総合研究所による共同実施）によると、幼少期の読み聞かせや早期の読書習慣の形成がその後の読書行動に大きく影響していることが</w:t>
      </w:r>
      <w:r w:rsidR="002D4067" w:rsidRPr="002D4067">
        <w:rPr>
          <w:rFonts w:ascii="BIZ UDPゴシック" w:eastAsia="BIZ UDPゴシック" w:hAnsi="BIZ UDPゴシック" w:hint="eastAsia"/>
          <w:sz w:val="22"/>
        </w:rPr>
        <w:t>指摘されています</w:t>
      </w:r>
      <w:r w:rsidR="00304430" w:rsidRPr="002D4067">
        <w:rPr>
          <w:rFonts w:ascii="BIZ UDPゴシック" w:eastAsia="BIZ UDPゴシック" w:hAnsi="BIZ UDPゴシック" w:hint="eastAsia"/>
          <w:sz w:val="22"/>
        </w:rPr>
        <w:t>。蔵書数が多い家庭の子どもや</w:t>
      </w:r>
      <w:r w:rsidR="0086252B" w:rsidRPr="002D4067">
        <w:rPr>
          <w:rFonts w:ascii="BIZ UDPゴシック" w:eastAsia="BIZ UDPゴシック" w:hAnsi="BIZ UDPゴシック" w:hint="eastAsia"/>
          <w:sz w:val="22"/>
        </w:rPr>
        <w:t>、</w:t>
      </w:r>
      <w:r w:rsidR="00304430" w:rsidRPr="002D4067">
        <w:rPr>
          <w:rFonts w:ascii="BIZ UDPゴシック" w:eastAsia="BIZ UDPゴシック" w:hAnsi="BIZ UDPゴシック" w:hint="eastAsia"/>
          <w:sz w:val="22"/>
        </w:rPr>
        <w:t>本を読む大切さを伝えている保護者の子どもほど、読書時間が長いことが明らかになり</w:t>
      </w:r>
      <w:r w:rsidR="00605D2B" w:rsidRPr="002D4067">
        <w:rPr>
          <w:rFonts w:ascii="BIZ UDPゴシック" w:eastAsia="BIZ UDPゴシック" w:hAnsi="BIZ UDPゴシック" w:hint="eastAsia"/>
          <w:sz w:val="22"/>
        </w:rPr>
        <w:t>、</w:t>
      </w:r>
      <w:r w:rsidR="00304430" w:rsidRPr="002D4067">
        <w:rPr>
          <w:rFonts w:ascii="BIZ UDPゴシック" w:eastAsia="BIZ UDPゴシック" w:hAnsi="BIZ UDPゴシック" w:hint="eastAsia"/>
          <w:sz w:val="22"/>
        </w:rPr>
        <w:t>また同じ子どもを</w:t>
      </w:r>
      <w:r w:rsidR="0086252B" w:rsidRPr="002D4067">
        <w:rPr>
          <w:rFonts w:ascii="BIZ UDPゴシック" w:eastAsia="BIZ UDPゴシック" w:hAnsi="BIZ UDPゴシック" w:hint="eastAsia"/>
          <w:sz w:val="22"/>
        </w:rPr>
        <w:t>７</w:t>
      </w:r>
      <w:r w:rsidR="00304430" w:rsidRPr="002D4067">
        <w:rPr>
          <w:rFonts w:ascii="BIZ UDPゴシック" w:eastAsia="BIZ UDPゴシック" w:hAnsi="BIZ UDPゴシック" w:hint="eastAsia"/>
          <w:sz w:val="22"/>
        </w:rPr>
        <w:t>年間追跡した結果では、入学前に読み聞かせをたくさん受けていた子どもたちのグループは、そうでないグループと比べて、中学生までずっと読書時間が長いという結果が得られました。さらに、早い段階で読書習慣を身につけた子どもは、その後も長い読書時間を保つ傾向があることもわかりました。</w:t>
      </w:r>
    </w:p>
    <w:p w14:paraId="04E15819" w14:textId="553ED5A1" w:rsidR="00304430" w:rsidRPr="003938D1" w:rsidRDefault="00304430"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こうしたことから、できるだけ早</w:t>
      </w:r>
      <w:r w:rsidR="00605D2B" w:rsidRPr="003938D1">
        <w:rPr>
          <w:rFonts w:ascii="BIZ UDPゴシック" w:eastAsia="BIZ UDPゴシック" w:hAnsi="BIZ UDPゴシック" w:hint="eastAsia"/>
          <w:sz w:val="22"/>
        </w:rPr>
        <w:t>い時期</w:t>
      </w:r>
      <w:r w:rsidRPr="003938D1">
        <w:rPr>
          <w:rFonts w:ascii="BIZ UDPゴシック" w:eastAsia="BIZ UDPゴシック" w:hAnsi="BIZ UDPゴシック" w:hint="eastAsia"/>
          <w:sz w:val="22"/>
        </w:rPr>
        <w:t>に家庭で読書習慣を身につけることが重要で</w:t>
      </w:r>
      <w:r w:rsidR="00605D2B" w:rsidRPr="003938D1">
        <w:rPr>
          <w:rFonts w:ascii="BIZ UDPゴシック" w:eastAsia="BIZ UDPゴシック" w:hAnsi="BIZ UDPゴシック" w:hint="eastAsia"/>
          <w:sz w:val="22"/>
        </w:rPr>
        <w:t>あることが分かります。</w:t>
      </w:r>
    </w:p>
    <w:p w14:paraId="2607D9C2" w14:textId="08E2D18E" w:rsidR="008B7634" w:rsidRPr="003938D1" w:rsidRDefault="00304430" w:rsidP="003938D1">
      <w:pPr>
        <w:autoSpaceDE w:val="0"/>
        <w:autoSpaceDN w:val="0"/>
        <w:ind w:leftChars="203" w:left="427" w:hanging="1"/>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w:t>
      </w:r>
      <w:r w:rsidR="008B7634" w:rsidRPr="003938D1">
        <w:rPr>
          <w:rFonts w:ascii="BIZ UDPゴシック" w:eastAsia="BIZ UDPゴシック" w:hAnsi="BIZ UDPゴシック" w:hint="eastAsia"/>
          <w:sz w:val="22"/>
        </w:rPr>
        <w:t>令和</w:t>
      </w:r>
      <w:r w:rsidR="005D2718" w:rsidRPr="003938D1">
        <w:rPr>
          <w:rFonts w:ascii="BIZ UDPゴシック" w:eastAsia="BIZ UDPゴシック" w:hAnsi="BIZ UDPゴシック" w:hint="eastAsia"/>
          <w:sz w:val="22"/>
        </w:rPr>
        <w:t>６</w:t>
      </w:r>
      <w:r w:rsidR="008B7634" w:rsidRPr="003938D1">
        <w:rPr>
          <w:rFonts w:ascii="BIZ UDPゴシック" w:eastAsia="BIZ UDPゴシック" w:hAnsi="BIZ UDPゴシック" w:hint="eastAsia"/>
          <w:sz w:val="22"/>
        </w:rPr>
        <w:t>年度</w:t>
      </w:r>
      <w:r w:rsidRPr="003938D1">
        <w:rPr>
          <w:rFonts w:ascii="BIZ UDPゴシック" w:eastAsia="BIZ UDPゴシック" w:hAnsi="BIZ UDPゴシック" w:hint="eastAsia"/>
          <w:sz w:val="22"/>
        </w:rPr>
        <w:t>に実施した</w:t>
      </w:r>
      <w:r w:rsidR="00605D2B" w:rsidRPr="003938D1">
        <w:rPr>
          <w:rFonts w:ascii="BIZ UDPゴシック" w:eastAsia="BIZ UDPゴシック" w:hAnsi="BIZ UDPゴシック" w:hint="eastAsia"/>
          <w:sz w:val="22"/>
        </w:rPr>
        <w:t>『大阪府</w:t>
      </w:r>
      <w:r w:rsidR="002F0268">
        <w:rPr>
          <w:rFonts w:ascii="BIZ UDPゴシック" w:eastAsia="BIZ UDPゴシック" w:hAnsi="BIZ UDPゴシック" w:hint="eastAsia"/>
          <w:sz w:val="22"/>
        </w:rPr>
        <w:t>子ども</w:t>
      </w:r>
      <w:r w:rsidR="00605D2B" w:rsidRPr="003938D1">
        <w:rPr>
          <w:rFonts w:ascii="BIZ UDPゴシック" w:eastAsia="BIZ UDPゴシック" w:hAnsi="BIZ UDPゴシック" w:hint="eastAsia"/>
          <w:sz w:val="22"/>
        </w:rPr>
        <w:t>読書</w:t>
      </w:r>
      <w:r w:rsidR="002F0268">
        <w:rPr>
          <w:rFonts w:ascii="BIZ UDPゴシック" w:eastAsia="BIZ UDPゴシック" w:hAnsi="BIZ UDPゴシック" w:hint="eastAsia"/>
          <w:sz w:val="22"/>
        </w:rPr>
        <w:t>活動</w:t>
      </w:r>
      <w:r w:rsidR="00605D2B" w:rsidRPr="003938D1">
        <w:rPr>
          <w:rFonts w:ascii="BIZ UDPゴシック" w:eastAsia="BIZ UDPゴシック" w:hAnsi="BIZ UDPゴシック" w:hint="eastAsia"/>
          <w:sz w:val="22"/>
        </w:rPr>
        <w:t>調査』</w:t>
      </w:r>
      <w:r w:rsidR="008B7634" w:rsidRPr="003938D1">
        <w:rPr>
          <w:rFonts w:ascii="BIZ UDPゴシック" w:eastAsia="BIZ UDPゴシック" w:hAnsi="BIZ UDPゴシック" w:hint="eastAsia"/>
          <w:sz w:val="22"/>
        </w:rPr>
        <w:t>では、子どもに対</w:t>
      </w:r>
      <w:r w:rsidR="0086252B" w:rsidRPr="003938D1">
        <w:rPr>
          <w:rFonts w:ascii="BIZ UDPゴシック" w:eastAsia="BIZ UDPゴシック" w:hAnsi="BIZ UDPゴシック" w:hint="eastAsia"/>
          <w:sz w:val="22"/>
        </w:rPr>
        <w:t>しての</w:t>
      </w:r>
      <w:r w:rsidR="008B7634" w:rsidRPr="003938D1">
        <w:rPr>
          <w:rFonts w:ascii="BIZ UDPゴシック" w:eastAsia="BIZ UDPゴシック" w:hAnsi="BIZ UDPゴシック" w:hint="eastAsia"/>
          <w:sz w:val="22"/>
        </w:rPr>
        <w:t>絵本や本の読み聞かせをほとんどの保護者が実施しており、</w:t>
      </w:r>
      <w:r w:rsidR="00605D2B" w:rsidRPr="003938D1">
        <w:rPr>
          <w:rFonts w:ascii="BIZ UDPゴシック" w:eastAsia="BIZ UDPゴシック" w:hAnsi="BIZ UDPゴシック" w:hint="eastAsia"/>
          <w:sz w:val="22"/>
        </w:rPr>
        <w:t>保護者においても乳幼児の時期を中心に</w:t>
      </w:r>
      <w:r w:rsidR="0086252B" w:rsidRPr="003938D1">
        <w:rPr>
          <w:rFonts w:ascii="BIZ UDPゴシック" w:eastAsia="BIZ UDPゴシック" w:hAnsi="BIZ UDPゴシック" w:hint="eastAsia"/>
          <w:sz w:val="22"/>
        </w:rPr>
        <w:t>、</w:t>
      </w:r>
      <w:r w:rsidR="00605D2B" w:rsidRPr="003938D1">
        <w:rPr>
          <w:rFonts w:ascii="BIZ UDPゴシック" w:eastAsia="BIZ UDPゴシック" w:hAnsi="BIZ UDPゴシック" w:hint="eastAsia"/>
          <w:sz w:val="22"/>
        </w:rPr>
        <w:t>子どもへの本の読み聞かせは大事だと感じている家庭が多いことが分かりました。</w:t>
      </w:r>
    </w:p>
    <w:p w14:paraId="6DB1AEC2" w14:textId="459E117C" w:rsidR="0086252B" w:rsidRPr="003938D1" w:rsidRDefault="008B7634" w:rsidP="000079CB">
      <w:pPr>
        <w:autoSpaceDE w:val="0"/>
        <w:autoSpaceDN w:val="0"/>
        <w:ind w:leftChars="202" w:left="426" w:hanging="2"/>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子どもの読書活動は、日常生活を通じて形成されるものであり、</w:t>
      </w:r>
      <w:r w:rsidR="00605D2B" w:rsidRPr="003938D1">
        <w:rPr>
          <w:rFonts w:ascii="BIZ UDPゴシック" w:eastAsia="BIZ UDPゴシック" w:hAnsi="BIZ UDPゴシック" w:hint="eastAsia"/>
          <w:sz w:val="22"/>
        </w:rPr>
        <w:t>前述した調査結果においても、できるだけ早</w:t>
      </w:r>
      <w:r w:rsidR="0086252B" w:rsidRPr="003938D1">
        <w:rPr>
          <w:rFonts w:ascii="BIZ UDPゴシック" w:eastAsia="BIZ UDPゴシック" w:hAnsi="BIZ UDPゴシック" w:hint="eastAsia"/>
          <w:sz w:val="22"/>
        </w:rPr>
        <w:t>い時</w:t>
      </w:r>
      <w:r w:rsidR="00605D2B" w:rsidRPr="003938D1">
        <w:rPr>
          <w:rFonts w:ascii="BIZ UDPゴシック" w:eastAsia="BIZ UDPゴシック" w:hAnsi="BIZ UDPゴシック" w:hint="eastAsia"/>
          <w:sz w:val="22"/>
        </w:rPr>
        <w:t>期に家庭で読書習慣を身につけることが重要である</w:t>
      </w:r>
      <w:r w:rsidR="0086252B" w:rsidRPr="003938D1">
        <w:rPr>
          <w:rFonts w:ascii="BIZ UDPゴシック" w:eastAsia="BIZ UDPゴシック" w:hAnsi="BIZ UDPゴシック" w:hint="eastAsia"/>
          <w:sz w:val="22"/>
        </w:rPr>
        <w:t>とあります。早い時期に読書習慣を身につけるためには、</w:t>
      </w:r>
      <w:r w:rsidRPr="003938D1">
        <w:rPr>
          <w:rFonts w:ascii="BIZ UDPゴシック" w:eastAsia="BIZ UDPゴシック" w:hAnsi="BIZ UDPゴシック" w:hint="eastAsia"/>
          <w:sz w:val="22"/>
        </w:rPr>
        <w:t>乳幼児の時期から</w:t>
      </w:r>
      <w:r w:rsidR="0086252B" w:rsidRPr="003938D1">
        <w:rPr>
          <w:rFonts w:ascii="BIZ UDPゴシック" w:eastAsia="BIZ UDPゴシック" w:hAnsi="BIZ UDPゴシック" w:hint="eastAsia"/>
          <w:sz w:val="22"/>
        </w:rPr>
        <w:t>日常</w:t>
      </w:r>
      <w:r w:rsidRPr="003938D1">
        <w:rPr>
          <w:rFonts w:ascii="BIZ UDPゴシック" w:eastAsia="BIZ UDPゴシック" w:hAnsi="BIZ UDPゴシック" w:hint="eastAsia"/>
          <w:sz w:val="22"/>
        </w:rPr>
        <w:t>生活の中で本に親しむ機会が提供され</w:t>
      </w:r>
      <w:r w:rsidR="0086252B" w:rsidRPr="003938D1">
        <w:rPr>
          <w:rFonts w:ascii="BIZ UDPゴシック" w:eastAsia="BIZ UDPゴシック" w:hAnsi="BIZ UDPゴシック" w:hint="eastAsia"/>
          <w:sz w:val="22"/>
        </w:rPr>
        <w:t>てい</w:t>
      </w:r>
      <w:r w:rsidRPr="003938D1">
        <w:rPr>
          <w:rFonts w:ascii="BIZ UDPゴシック" w:eastAsia="BIZ UDPゴシック" w:hAnsi="BIZ UDPゴシック" w:hint="eastAsia"/>
          <w:sz w:val="22"/>
        </w:rPr>
        <w:t>ることが必要です。このため、家庭においては、</w:t>
      </w:r>
      <w:r w:rsidR="00605D2B" w:rsidRPr="003938D1">
        <w:rPr>
          <w:rFonts w:ascii="BIZ UDPゴシック" w:eastAsia="BIZ UDPゴシック" w:hAnsi="BIZ UDPゴシック" w:hint="eastAsia"/>
          <w:sz w:val="22"/>
        </w:rPr>
        <w:t>子どもの身近な場所に本を用意したり、</w:t>
      </w:r>
      <w:r w:rsidRPr="003938D1">
        <w:rPr>
          <w:rFonts w:ascii="BIZ UDPゴシック" w:eastAsia="BIZ UDPゴシック" w:hAnsi="BIZ UDPゴシック" w:hint="eastAsia"/>
          <w:sz w:val="22"/>
        </w:rPr>
        <w:t>読み聞かせをしたり、子どもと一緒に本を読んだり、図書館や本屋に出向くなど、工夫して子どもが読書に親しむきっかけをつくることが重要です。</w:t>
      </w:r>
    </w:p>
    <w:p w14:paraId="62390CCD" w14:textId="23C334DD" w:rsidR="0086252B" w:rsidRPr="003938D1" w:rsidRDefault="0086252B"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また教育保育施設や地域の図書館、ボランティア団体等も、早期の子どもの読書習慣の形成のための取組みを、進んで実施していくことが求められます。</w:t>
      </w:r>
    </w:p>
    <w:p w14:paraId="49EB7596" w14:textId="197FD339" w:rsidR="008B7634" w:rsidRPr="003938D1" w:rsidRDefault="0086252B"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そして</w:t>
      </w:r>
      <w:r w:rsidR="008B7634" w:rsidRPr="003938D1">
        <w:rPr>
          <w:rFonts w:ascii="BIZ UDPゴシック" w:eastAsia="BIZ UDPゴシック" w:hAnsi="BIZ UDPゴシック" w:hint="eastAsia"/>
          <w:sz w:val="22"/>
        </w:rPr>
        <w:t>、読書活動の機会の充実及び習慣化を図るために</w:t>
      </w:r>
      <w:r w:rsidRPr="003938D1">
        <w:rPr>
          <w:rFonts w:ascii="BIZ UDPゴシック" w:eastAsia="BIZ UDPゴシック" w:hAnsi="BIZ UDPゴシック" w:hint="eastAsia"/>
          <w:sz w:val="22"/>
        </w:rPr>
        <w:t>は</w:t>
      </w:r>
      <w:r w:rsidR="008B7634" w:rsidRPr="003938D1">
        <w:rPr>
          <w:rFonts w:ascii="BIZ UDPゴシック" w:eastAsia="BIZ UDPゴシック" w:hAnsi="BIZ UDPゴシック" w:hint="eastAsia"/>
          <w:sz w:val="22"/>
        </w:rPr>
        <w:t>、保護者自身も本に親しみ、読書に対する興味・関心を引き出すよう働きかけることが望まれます。</w:t>
      </w:r>
    </w:p>
    <w:p w14:paraId="63DBF0D2" w14:textId="77777777" w:rsidR="0086252B" w:rsidRPr="003938D1" w:rsidRDefault="0086252B" w:rsidP="008B7634">
      <w:pPr>
        <w:autoSpaceDE w:val="0"/>
        <w:autoSpaceDN w:val="0"/>
        <w:ind w:firstLineChars="400" w:firstLine="880"/>
        <w:jc w:val="left"/>
        <w:rPr>
          <w:rFonts w:ascii="BIZ UDPゴシック" w:eastAsia="BIZ UDPゴシック" w:hAnsi="BIZ UDPゴシック"/>
          <w:sz w:val="22"/>
        </w:rPr>
      </w:pPr>
    </w:p>
    <w:p w14:paraId="5D6249AC" w14:textId="031D285B" w:rsidR="008B7634" w:rsidRPr="003938D1" w:rsidRDefault="00F7056E" w:rsidP="00524F8A">
      <w:pPr>
        <w:autoSpaceDE w:val="0"/>
        <w:autoSpaceDN w:val="0"/>
        <w:ind w:firstLineChars="200" w:firstLine="440"/>
        <w:jc w:val="lef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3154816" behindDoc="0" locked="0" layoutInCell="1" allowOverlap="1" wp14:anchorId="5D9E94FD" wp14:editId="11CDC6E9">
                <wp:simplePos x="0" y="0"/>
                <wp:positionH relativeFrom="column">
                  <wp:posOffset>5821680</wp:posOffset>
                </wp:positionH>
                <wp:positionV relativeFrom="paragraph">
                  <wp:posOffset>1223010</wp:posOffset>
                </wp:positionV>
                <wp:extent cx="0" cy="182880"/>
                <wp:effectExtent l="0" t="0" r="19050" b="19050"/>
                <wp:wrapNone/>
                <wp:docPr id="282" name="直線コネクタ 282"/>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2C27FC6" id="直線コネクタ 282" o:spid="_x0000_s1026" style="position:absolute;left:0;text-align:left;z-index:2531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4pt,96.3pt" to="458.4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52768" behindDoc="0" locked="0" layoutInCell="1" allowOverlap="1" wp14:anchorId="139D2FCA" wp14:editId="1266110D">
                <wp:simplePos x="0" y="0"/>
                <wp:positionH relativeFrom="column">
                  <wp:posOffset>5844540</wp:posOffset>
                </wp:positionH>
                <wp:positionV relativeFrom="paragraph">
                  <wp:posOffset>864870</wp:posOffset>
                </wp:positionV>
                <wp:extent cx="0" cy="182880"/>
                <wp:effectExtent l="0" t="0" r="38100" b="26670"/>
                <wp:wrapNone/>
                <wp:docPr id="281" name="直線コネクタ 281"/>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420B8D15" id="直線コネクタ 281" o:spid="_x0000_s1026" style="position:absolute;left:0;text-align:left;z-index:2531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2pt,68.1pt" to="460.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50720" behindDoc="0" locked="0" layoutInCell="1" allowOverlap="1" wp14:anchorId="52ACA4B6" wp14:editId="4F7494EF">
                <wp:simplePos x="0" y="0"/>
                <wp:positionH relativeFrom="column">
                  <wp:posOffset>5821680</wp:posOffset>
                </wp:positionH>
                <wp:positionV relativeFrom="paragraph">
                  <wp:posOffset>1573530</wp:posOffset>
                </wp:positionV>
                <wp:extent cx="0" cy="182880"/>
                <wp:effectExtent l="0" t="0" r="38100" b="26670"/>
                <wp:wrapNone/>
                <wp:docPr id="280" name="直線コネクタ 280"/>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3724A92" id="直線コネクタ 280" o:spid="_x0000_s1026" style="position:absolute;left:0;text-align:left;z-index:2531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4pt,123.9pt" to="458.4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48672" behindDoc="0" locked="0" layoutInCell="1" allowOverlap="1" wp14:anchorId="63545230" wp14:editId="6C2DA62C">
                <wp:simplePos x="0" y="0"/>
                <wp:positionH relativeFrom="column">
                  <wp:posOffset>5539740</wp:posOffset>
                </wp:positionH>
                <wp:positionV relativeFrom="paragraph">
                  <wp:posOffset>1223010</wp:posOffset>
                </wp:positionV>
                <wp:extent cx="0" cy="182880"/>
                <wp:effectExtent l="0" t="0" r="38100" b="26670"/>
                <wp:wrapNone/>
                <wp:docPr id="279" name="直線コネクタ 279"/>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E301269" id="直線コネクタ 279" o:spid="_x0000_s1026" style="position:absolute;left:0;text-align:left;z-index:2531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2pt,96.3pt" to="436.2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46624" behindDoc="0" locked="0" layoutInCell="1" allowOverlap="1" wp14:anchorId="544188D8" wp14:editId="51DB9429">
                <wp:simplePos x="0" y="0"/>
                <wp:positionH relativeFrom="column">
                  <wp:posOffset>5768340</wp:posOffset>
                </wp:positionH>
                <wp:positionV relativeFrom="paragraph">
                  <wp:posOffset>857250</wp:posOffset>
                </wp:positionV>
                <wp:extent cx="0" cy="182880"/>
                <wp:effectExtent l="0" t="0" r="38100" b="26670"/>
                <wp:wrapNone/>
                <wp:docPr id="278" name="直線コネクタ 278"/>
                <wp:cNvGraphicFramePr/>
                <a:graphic xmlns:a="http://schemas.openxmlformats.org/drawingml/2006/main">
                  <a:graphicData uri="http://schemas.microsoft.com/office/word/2010/wordprocessingShape">
                    <wps:wsp>
                      <wps:cNvCnPr/>
                      <wps:spPr>
                        <a:xfrm>
                          <a:off x="0" y="0"/>
                          <a:ext cx="0" cy="18288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37E1C25E" id="直線コネクタ 278" o:spid="_x0000_s1026" style="position:absolute;left:0;text-align:left;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2pt,67.5pt" to="454.2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">
                <v:stroke dashstyle="1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44576" behindDoc="0" locked="0" layoutInCell="1" allowOverlap="1" wp14:anchorId="7E29AF0E" wp14:editId="4FBDE562">
                <wp:simplePos x="0" y="0"/>
                <wp:positionH relativeFrom="column">
                  <wp:posOffset>3924300</wp:posOffset>
                </wp:positionH>
                <wp:positionV relativeFrom="paragraph">
                  <wp:posOffset>1588770</wp:posOffset>
                </wp:positionV>
                <wp:extent cx="0" cy="182880"/>
                <wp:effectExtent l="0" t="0" r="38100" b="26670"/>
                <wp:wrapNone/>
                <wp:docPr id="276" name="直線コネクタ 276"/>
                <wp:cNvGraphicFramePr/>
                <a:graphic xmlns:a="http://schemas.openxmlformats.org/drawingml/2006/main">
                  <a:graphicData uri="http://schemas.microsoft.com/office/word/2010/wordprocessingShape">
                    <wps:wsp>
                      <wps:cNvCnPr/>
                      <wps:spPr>
                        <a:xfrm>
                          <a:off x="0" y="0"/>
                          <a:ext cx="0" cy="18288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B0AC1" id="直線コネクタ 276" o:spid="_x0000_s1026" style="position:absolute;left:0;text-align:left;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125.1pt" to="30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" strokecolor="black [3040]">
                <v:stroke dashstyle="1 1"/>
              </v:line>
            </w:pict>
          </mc:Fallback>
        </mc:AlternateContent>
      </w:r>
      <w:r w:rsidR="00F829EF">
        <w:rPr>
          <w:rFonts w:ascii="BIZ UDPゴシック" w:eastAsia="BIZ UDPゴシック" w:hAnsi="BIZ UDPゴシック" w:hint="eastAsia"/>
          <w:noProof/>
          <w:sz w:val="22"/>
        </w:rPr>
        <mc:AlternateContent>
          <mc:Choice Requires="wps">
            <w:drawing>
              <wp:anchor distT="0" distB="0" distL="114300" distR="114300" simplePos="0" relativeHeight="253140480" behindDoc="0" locked="0" layoutInCell="1" allowOverlap="1" wp14:anchorId="0181B71A" wp14:editId="7F6BC488">
                <wp:simplePos x="0" y="0"/>
                <wp:positionH relativeFrom="column">
                  <wp:posOffset>1363980</wp:posOffset>
                </wp:positionH>
                <wp:positionV relativeFrom="paragraph">
                  <wp:posOffset>1596390</wp:posOffset>
                </wp:positionV>
                <wp:extent cx="0" cy="182880"/>
                <wp:effectExtent l="0" t="0" r="38100" b="26670"/>
                <wp:wrapNone/>
                <wp:docPr id="274" name="直線コネクタ 274"/>
                <wp:cNvGraphicFramePr/>
                <a:graphic xmlns:a="http://schemas.openxmlformats.org/drawingml/2006/main">
                  <a:graphicData uri="http://schemas.microsoft.com/office/word/2010/wordprocessingShape">
                    <wps:wsp>
                      <wps:cNvCnPr/>
                      <wps:spPr>
                        <a:xfrm>
                          <a:off x="0" y="0"/>
                          <a:ext cx="0" cy="182880"/>
                        </a:xfrm>
                        <a:prstGeom prst="line">
                          <a:avLst/>
                        </a:prstGeom>
                        <a:noFill/>
                        <a:ln w="190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02E2938" id="直線コネクタ 274" o:spid="_x0000_s1026" style="position:absolute;left:0;text-align:lef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125.7pt" to="107.4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" strokeweight="1.5pt">
                <v:stroke dashstyle="3 1"/>
              </v:line>
            </w:pict>
          </mc:Fallback>
        </mc:AlternateContent>
      </w:r>
      <w:r w:rsidR="00F829EF">
        <w:rPr>
          <w:rFonts w:ascii="BIZ UDPゴシック" w:eastAsia="BIZ UDPゴシック" w:hAnsi="BIZ UDPゴシック" w:hint="eastAsia"/>
          <w:noProof/>
          <w:sz w:val="22"/>
        </w:rPr>
        <mc:AlternateContent>
          <mc:Choice Requires="wps">
            <w:drawing>
              <wp:anchor distT="0" distB="0" distL="114300" distR="114300" simplePos="0" relativeHeight="253138432" behindDoc="0" locked="0" layoutInCell="1" allowOverlap="1" wp14:anchorId="5EB4C9AC" wp14:editId="201CE411">
                <wp:simplePos x="0" y="0"/>
                <wp:positionH relativeFrom="column">
                  <wp:posOffset>2254885</wp:posOffset>
                </wp:positionH>
                <wp:positionV relativeFrom="paragraph">
                  <wp:posOffset>1228725</wp:posOffset>
                </wp:positionV>
                <wp:extent cx="0" cy="175260"/>
                <wp:effectExtent l="0" t="0" r="38100" b="34290"/>
                <wp:wrapNone/>
                <wp:docPr id="273" name="直線コネクタ 273"/>
                <wp:cNvGraphicFramePr/>
                <a:graphic xmlns:a="http://schemas.openxmlformats.org/drawingml/2006/main">
                  <a:graphicData uri="http://schemas.microsoft.com/office/word/2010/wordprocessingShape">
                    <wps:wsp>
                      <wps:cNvCnPr/>
                      <wps:spPr>
                        <a:xfrm flipH="1">
                          <a:off x="0" y="0"/>
                          <a:ext cx="0" cy="175260"/>
                        </a:xfrm>
                        <a:prstGeom prst="line">
                          <a:avLst/>
                        </a:prstGeom>
                        <a:noFill/>
                        <a:ln w="190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99BFAD0" id="直線コネクタ 273" o:spid="_x0000_s1026" style="position:absolute;left:0;text-align:left;flip:x;z-index:2531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96.75pt" to="177.5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" strokeweight="1.5pt">
                <v:stroke dashstyle="3 1"/>
              </v:line>
            </w:pict>
          </mc:Fallback>
        </mc:AlternateContent>
      </w:r>
      <w:r w:rsidR="00F829EF">
        <w:rPr>
          <w:rFonts w:ascii="BIZ UDPゴシック" w:eastAsia="BIZ UDPゴシック" w:hAnsi="BIZ UDPゴシック" w:hint="eastAsia"/>
          <w:noProof/>
          <w:sz w:val="22"/>
        </w:rPr>
        <mc:AlternateContent>
          <mc:Choice Requires="wps">
            <w:drawing>
              <wp:anchor distT="0" distB="0" distL="114300" distR="114300" simplePos="0" relativeHeight="253136384" behindDoc="0" locked="0" layoutInCell="1" allowOverlap="1" wp14:anchorId="527889A6" wp14:editId="3DA7927A">
                <wp:simplePos x="0" y="0"/>
                <wp:positionH relativeFrom="column">
                  <wp:posOffset>3847465</wp:posOffset>
                </wp:positionH>
                <wp:positionV relativeFrom="paragraph">
                  <wp:posOffset>862965</wp:posOffset>
                </wp:positionV>
                <wp:extent cx="0" cy="182880"/>
                <wp:effectExtent l="0" t="0" r="38100" b="26670"/>
                <wp:wrapNone/>
                <wp:docPr id="272" name="直線コネクタ 272"/>
                <wp:cNvGraphicFramePr/>
                <a:graphic xmlns:a="http://schemas.openxmlformats.org/drawingml/2006/main">
                  <a:graphicData uri="http://schemas.microsoft.com/office/word/2010/wordprocessingShape">
                    <wps:wsp>
                      <wps:cNvCnPr/>
                      <wps:spPr>
                        <a:xfrm>
                          <a:off x="0" y="0"/>
                          <a:ext cx="0" cy="18288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25AC7" id="直線コネクタ 272" o:spid="_x0000_s1026" style="position:absolute;left:0;text-align:left;z-index:2531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95pt,67.95pt" to="302.9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" strokecolor="black [3040]" strokeweight="1.5pt">
                <v:stroke dashstyle="3 1"/>
              </v:line>
            </w:pict>
          </mc:Fallback>
        </mc:AlternateContent>
      </w:r>
      <w:r w:rsidR="00F829EF" w:rsidRPr="003938D1">
        <w:rPr>
          <w:rFonts w:ascii="BIZ UDPゴシック" w:eastAsia="BIZ UDPゴシック" w:hAnsi="BIZ UDPゴシック"/>
          <w:noProof/>
        </w:rPr>
        <w:drawing>
          <wp:anchor distT="0" distB="0" distL="114300" distR="114300" simplePos="0" relativeHeight="251992576" behindDoc="0" locked="0" layoutInCell="1" allowOverlap="1" wp14:anchorId="552076B4" wp14:editId="16F3AE23">
            <wp:simplePos x="0" y="0"/>
            <wp:positionH relativeFrom="margin">
              <wp:align>right</wp:align>
            </wp:positionH>
            <wp:positionV relativeFrom="paragraph">
              <wp:posOffset>255905</wp:posOffset>
            </wp:positionV>
            <wp:extent cx="6111240" cy="1668780"/>
            <wp:effectExtent l="0" t="0" r="3810" b="7620"/>
            <wp:wrapSquare wrapText="bothSides"/>
            <wp:docPr id="117" name="グラフ 117" title="保護者の子どもに対する読み聞かせ　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A8615A">
        <w:rPr>
          <w:rFonts w:ascii="BIZ UDPゴシック" w:eastAsia="BIZ UDPゴシック" w:hAnsi="BIZ UDPゴシック" w:hint="eastAsia"/>
          <w:noProof/>
          <w:sz w:val="22"/>
        </w:rPr>
        <mc:AlternateContent>
          <mc:Choice Requires="wps">
            <w:drawing>
              <wp:anchor distT="0" distB="0" distL="114300" distR="114300" simplePos="0" relativeHeight="252689920" behindDoc="0" locked="0" layoutInCell="1" allowOverlap="1" wp14:anchorId="19627452" wp14:editId="21949E39">
                <wp:simplePos x="0" y="0"/>
                <wp:positionH relativeFrom="column">
                  <wp:posOffset>3718560</wp:posOffset>
                </wp:positionH>
                <wp:positionV relativeFrom="paragraph">
                  <wp:posOffset>1878330</wp:posOffset>
                </wp:positionV>
                <wp:extent cx="2811780" cy="259080"/>
                <wp:effectExtent l="0" t="0" r="0" b="7620"/>
                <wp:wrapNone/>
                <wp:docPr id="56" name="テキスト ボックス 56"/>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5C59D1B2" w14:textId="77777777" w:rsidR="00A8615A" w:rsidRPr="0062462F" w:rsidRDefault="00A8615A" w:rsidP="00A8615A">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27452" id="テキスト ボックス 56" o:spid="_x0000_s1076" type="#_x0000_t202" style="position:absolute;left:0;text-align:left;margin-left:292.8pt;margin-top:147.9pt;width:221.4pt;height:20.4pt;z-index:25268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" filled="f" stroked="f" strokeweight=".5pt">
                <v:textbox>
                  <w:txbxContent>
                    <w:p w14:paraId="5C59D1B2" w14:textId="77777777" w:rsidR="00A8615A" w:rsidRPr="0062462F" w:rsidRDefault="00A8615A" w:rsidP="00A8615A">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v:shape>
            </w:pict>
          </mc:Fallback>
        </mc:AlternateContent>
      </w:r>
      <w:r w:rsidR="008B7634" w:rsidRPr="003938D1">
        <w:rPr>
          <w:rFonts w:ascii="BIZ UDPゴシック" w:eastAsia="BIZ UDPゴシック" w:hAnsi="BIZ UDPゴシック" w:hint="eastAsia"/>
          <w:sz w:val="22"/>
        </w:rPr>
        <w:t>○保護者の子どもに対する読み聞かせ</w:t>
      </w:r>
    </w:p>
    <w:p w14:paraId="5DF17F28" w14:textId="7E61A5A8" w:rsidR="009E1662" w:rsidRDefault="009E1662" w:rsidP="00391670">
      <w:pPr>
        <w:spacing w:line="500" w:lineRule="exact"/>
        <w:rPr>
          <w:rFonts w:ascii="BIZ UDPゴシック" w:eastAsia="BIZ UDPゴシック" w:hAnsi="BIZ UDPゴシック"/>
          <w:sz w:val="22"/>
        </w:rPr>
      </w:pPr>
    </w:p>
    <w:p w14:paraId="7714E3AF" w14:textId="1F215CCA" w:rsidR="008B7634" w:rsidRPr="003938D1" w:rsidRDefault="008B7634" w:rsidP="00524F8A">
      <w:pPr>
        <w:spacing w:line="500" w:lineRule="exact"/>
        <w:ind w:leftChars="202" w:left="424" w:firstLine="2"/>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（２）学校</w:t>
      </w:r>
      <w:r w:rsidR="000263C1">
        <w:rPr>
          <w:rFonts w:ascii="BIZ UDPゴシック" w:eastAsia="BIZ UDPゴシック" w:hAnsi="BIZ UDPゴシック" w:hint="eastAsia"/>
          <w:sz w:val="22"/>
        </w:rPr>
        <w:t>園</w:t>
      </w:r>
      <w:r w:rsidRPr="003938D1">
        <w:rPr>
          <w:rFonts w:ascii="BIZ UDPゴシック" w:eastAsia="BIZ UDPゴシック" w:hAnsi="BIZ UDPゴシック" w:hint="eastAsia"/>
          <w:sz w:val="22"/>
        </w:rPr>
        <w:t xml:space="preserve">等　</w:t>
      </w:r>
    </w:p>
    <w:p w14:paraId="681B363B" w14:textId="34059424" w:rsidR="001B1629" w:rsidRPr="003938D1" w:rsidRDefault="008B7634" w:rsidP="003908FE">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子どもが自ら進んで読書に親しみ、</w:t>
      </w:r>
      <w:r w:rsidR="001B1629" w:rsidRPr="003938D1">
        <w:rPr>
          <w:rFonts w:ascii="BIZ UDPゴシック" w:eastAsia="BIZ UDPゴシック" w:hAnsi="BIZ UDPゴシック" w:hint="eastAsia"/>
          <w:sz w:val="22"/>
        </w:rPr>
        <w:t>読書を通して学び、</w:t>
      </w:r>
      <w:r w:rsidRPr="003938D1">
        <w:rPr>
          <w:rFonts w:ascii="BIZ UDPゴシック" w:eastAsia="BIZ UDPゴシック" w:hAnsi="BIZ UDPゴシック" w:hint="eastAsia"/>
          <w:sz w:val="22"/>
        </w:rPr>
        <w:t>読書習慣を形成していく上で、学校</w:t>
      </w:r>
      <w:r w:rsidR="000263C1">
        <w:rPr>
          <w:rFonts w:ascii="BIZ UDPゴシック" w:eastAsia="BIZ UDPゴシック" w:hAnsi="BIZ UDPゴシック" w:hint="eastAsia"/>
          <w:sz w:val="22"/>
        </w:rPr>
        <w:t>園</w:t>
      </w:r>
      <w:r w:rsidRPr="003938D1">
        <w:rPr>
          <w:rFonts w:ascii="BIZ UDPゴシック" w:eastAsia="BIZ UDPゴシック" w:hAnsi="BIZ UDPゴシック" w:hint="eastAsia"/>
          <w:sz w:val="22"/>
        </w:rPr>
        <w:t>等はかけがえのない大きな役割を担っています。学習指導要領</w:t>
      </w:r>
      <w:r w:rsidR="001B1629" w:rsidRPr="003938D1">
        <w:rPr>
          <w:rFonts w:ascii="BIZ UDPゴシック" w:eastAsia="BIZ UDPゴシック" w:hAnsi="BIZ UDPゴシック" w:hint="eastAsia"/>
          <w:sz w:val="22"/>
        </w:rPr>
        <w:t>においても</w:t>
      </w:r>
      <w:r w:rsidRPr="003938D1">
        <w:rPr>
          <w:rFonts w:ascii="BIZ UDPゴシック" w:eastAsia="BIZ UDPゴシック" w:hAnsi="BIZ UDPゴシック" w:hint="eastAsia"/>
          <w:sz w:val="22"/>
        </w:rPr>
        <w:t>、言語活動の充実とともに</w:t>
      </w:r>
      <w:r w:rsidR="001B1629" w:rsidRPr="003938D1">
        <w:rPr>
          <w:rFonts w:ascii="BIZ UDPゴシック" w:eastAsia="BIZ UDPゴシック" w:hAnsi="BIZ UDPゴシック" w:hint="eastAsia"/>
          <w:sz w:val="22"/>
        </w:rPr>
        <w:t>、「学校図書館を計画的に利用しその機能の活用を図り、児童の主体的、意欲的な学習活動や読書活動を充実すること。」と明記されており、小学校学習指導要領</w:t>
      </w:r>
      <w:r w:rsidR="006A2187" w:rsidRPr="003938D1">
        <w:rPr>
          <w:rFonts w:ascii="BIZ UDPゴシック" w:eastAsia="BIZ UDPゴシック" w:hAnsi="BIZ UDPゴシック" w:hint="eastAsia"/>
          <w:sz w:val="22"/>
        </w:rPr>
        <w:t>に</w:t>
      </w:r>
      <w:r w:rsidR="001B1629" w:rsidRPr="003938D1">
        <w:rPr>
          <w:rFonts w:ascii="BIZ UDPゴシック" w:eastAsia="BIZ UDPゴシック" w:hAnsi="BIZ UDPゴシック" w:hint="eastAsia"/>
          <w:sz w:val="22"/>
        </w:rPr>
        <w:t>は、「読書意欲を高め、日常生活において読書活動を活発に行うようにするとともに、他の教科における読書の指導や学校図書館における指導との関連を考えて行うこと。学校図書館の利用に際しては、本の題名や種類などに注目したり、索引を利用して検索をしたりするなどにより、必要な本や資料を選ぶことができるように指導すること。なお、児童の読む図書については、人間形成のため幅広く、偏りがないように配慮して選定すること。」</w:t>
      </w:r>
      <w:r w:rsidR="006A2187" w:rsidRPr="003938D1">
        <w:rPr>
          <w:rFonts w:ascii="BIZ UDPゴシック" w:eastAsia="BIZ UDPゴシック" w:hAnsi="BIZ UDPゴシック" w:hint="eastAsia"/>
          <w:sz w:val="22"/>
        </w:rPr>
        <w:t>と</w:t>
      </w:r>
      <w:r w:rsidR="001B1629" w:rsidRPr="003938D1">
        <w:rPr>
          <w:rFonts w:ascii="BIZ UDPゴシック" w:eastAsia="BIZ UDPゴシック" w:hAnsi="BIZ UDPゴシック" w:hint="eastAsia"/>
          <w:sz w:val="22"/>
        </w:rPr>
        <w:t>具体的に記されています。また、幼児期に読書の楽しさを知ることができるよう</w:t>
      </w:r>
      <w:r w:rsidR="006A2187" w:rsidRPr="003938D1">
        <w:rPr>
          <w:rFonts w:ascii="BIZ UDPゴシック" w:eastAsia="BIZ UDPゴシック" w:hAnsi="BIZ UDPゴシック" w:hint="eastAsia"/>
          <w:sz w:val="22"/>
        </w:rPr>
        <w:t>、教育保育施設等においては、</w:t>
      </w:r>
      <w:r w:rsidR="001B1629" w:rsidRPr="003938D1">
        <w:rPr>
          <w:rFonts w:ascii="BIZ UDPゴシック" w:eastAsia="BIZ UDPゴシック" w:hAnsi="BIZ UDPゴシック" w:hint="eastAsia"/>
          <w:sz w:val="22"/>
        </w:rPr>
        <w:t>幼稚園教育要領及び保育所保育指針に示されているように</w:t>
      </w:r>
      <w:r w:rsidR="006A2187" w:rsidRPr="003938D1">
        <w:rPr>
          <w:rFonts w:ascii="BIZ UDPゴシック" w:eastAsia="BIZ UDPゴシック" w:hAnsi="BIZ UDPゴシック" w:hint="eastAsia"/>
          <w:sz w:val="22"/>
        </w:rPr>
        <w:t>、</w:t>
      </w:r>
      <w:r w:rsidR="001B1629" w:rsidRPr="003938D1">
        <w:rPr>
          <w:rFonts w:ascii="BIZ UDPゴシック" w:eastAsia="BIZ UDPゴシック" w:hAnsi="BIZ UDPゴシック" w:hint="eastAsia"/>
          <w:sz w:val="22"/>
        </w:rPr>
        <w:t>幼児が絵本や物語などに親しむ活動を積極的に行うよう</w:t>
      </w:r>
      <w:r w:rsidR="006A2187" w:rsidRPr="003938D1">
        <w:rPr>
          <w:rFonts w:ascii="BIZ UDPゴシック" w:eastAsia="BIZ UDPゴシック" w:hAnsi="BIZ UDPゴシック" w:hint="eastAsia"/>
          <w:sz w:val="22"/>
        </w:rPr>
        <w:t>、</w:t>
      </w:r>
      <w:r w:rsidR="001B1629" w:rsidRPr="003938D1">
        <w:rPr>
          <w:rFonts w:ascii="BIZ UDPゴシック" w:eastAsia="BIZ UDPゴシック" w:hAnsi="BIZ UDPゴシック" w:hint="eastAsia"/>
          <w:sz w:val="22"/>
        </w:rPr>
        <w:t>その指導の充実を</w:t>
      </w:r>
      <w:r w:rsidR="006A2187" w:rsidRPr="003938D1">
        <w:rPr>
          <w:rFonts w:ascii="BIZ UDPゴシック" w:eastAsia="BIZ UDPゴシック" w:hAnsi="BIZ UDPゴシック" w:hint="eastAsia"/>
          <w:sz w:val="22"/>
        </w:rPr>
        <w:t>期待されています</w:t>
      </w:r>
      <w:r w:rsidR="001B1629" w:rsidRPr="003938D1">
        <w:rPr>
          <w:rFonts w:ascii="BIZ UDPゴシック" w:eastAsia="BIZ UDPゴシック" w:hAnsi="BIZ UDPゴシック" w:hint="eastAsia"/>
          <w:sz w:val="22"/>
        </w:rPr>
        <w:t>。</w:t>
      </w:r>
    </w:p>
    <w:p w14:paraId="57B90E14" w14:textId="1BFA258E" w:rsidR="006A2187" w:rsidRDefault="006A2187" w:rsidP="00524F8A">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これらを踏まえ、学校等においては、司書教諭や学校司書を含む教職員間の連携に留まらず、</w:t>
      </w:r>
      <w:r w:rsidR="00A86A1B">
        <w:rPr>
          <w:rFonts w:ascii="BIZ UDPゴシック" w:eastAsia="BIZ UDPゴシック" w:hAnsi="BIZ UDPゴシック" w:hint="eastAsia"/>
          <w:sz w:val="22"/>
        </w:rPr>
        <w:t>地域の</w:t>
      </w:r>
      <w:r w:rsidRPr="003938D1">
        <w:rPr>
          <w:rFonts w:ascii="BIZ UDPゴシック" w:eastAsia="BIZ UDPゴシック" w:hAnsi="BIZ UDPゴシック" w:hint="eastAsia"/>
          <w:sz w:val="22"/>
        </w:rPr>
        <w:t>図書館やボランティア等と連携することで、学校図書館の開館時間の確保や図書の充実、授業等での学校図書館の活用等に努め、全ての子どもが自ら進んで読書に親しみ、</w:t>
      </w:r>
      <w:r w:rsidR="002A3FFF" w:rsidRPr="003938D1">
        <w:rPr>
          <w:rFonts w:ascii="BIZ UDPゴシック" w:eastAsia="BIZ UDPゴシック" w:hAnsi="BIZ UDPゴシック" w:hint="eastAsia"/>
          <w:sz w:val="22"/>
        </w:rPr>
        <w:t>さまざまな読書活動を通して</w:t>
      </w:r>
      <w:r w:rsidRPr="003938D1">
        <w:rPr>
          <w:rFonts w:ascii="BIZ UDPゴシック" w:eastAsia="BIZ UDPゴシック" w:hAnsi="BIZ UDPゴシック" w:hint="eastAsia"/>
          <w:sz w:val="22"/>
        </w:rPr>
        <w:t>読書の幅を広げたり、</w:t>
      </w:r>
      <w:r w:rsidR="002A3FFF" w:rsidRPr="003938D1">
        <w:rPr>
          <w:rFonts w:ascii="BIZ UDPゴシック" w:eastAsia="BIZ UDPゴシック" w:hAnsi="BIZ UDPゴシック" w:hint="eastAsia"/>
          <w:sz w:val="22"/>
        </w:rPr>
        <w:t>多様な</w:t>
      </w:r>
      <w:r w:rsidRPr="003938D1">
        <w:rPr>
          <w:rFonts w:ascii="BIZ UDPゴシック" w:eastAsia="BIZ UDPゴシック" w:hAnsi="BIZ UDPゴシック" w:hint="eastAsia"/>
          <w:sz w:val="22"/>
        </w:rPr>
        <w:t>資料を使って探究学習を行</w:t>
      </w:r>
      <w:r w:rsidR="002A3FFF" w:rsidRPr="003938D1">
        <w:rPr>
          <w:rFonts w:ascii="BIZ UDPゴシック" w:eastAsia="BIZ UDPゴシック" w:hAnsi="BIZ UDPゴシック" w:hint="eastAsia"/>
          <w:sz w:val="22"/>
        </w:rPr>
        <w:t>い、</w:t>
      </w:r>
      <w:r w:rsidRPr="003938D1">
        <w:rPr>
          <w:rFonts w:ascii="BIZ UDPゴシック" w:eastAsia="BIZ UDPゴシック" w:hAnsi="BIZ UDPゴシック" w:hint="eastAsia"/>
          <w:sz w:val="22"/>
        </w:rPr>
        <w:t>情報活用能力を身につけたりできるように、適切な</w:t>
      </w:r>
      <w:r w:rsidR="002A3FFF" w:rsidRPr="003938D1">
        <w:rPr>
          <w:rFonts w:ascii="BIZ UDPゴシック" w:eastAsia="BIZ UDPゴシック" w:hAnsi="BIZ UDPゴシック" w:hint="eastAsia"/>
          <w:sz w:val="22"/>
        </w:rPr>
        <w:t>読書</w:t>
      </w:r>
      <w:r w:rsidRPr="003938D1">
        <w:rPr>
          <w:rFonts w:ascii="BIZ UDPゴシック" w:eastAsia="BIZ UDPゴシック" w:hAnsi="BIZ UDPゴシック" w:hint="eastAsia"/>
          <w:sz w:val="22"/>
        </w:rPr>
        <w:t>支援を行うとともに、そのための環境を整備することが求められます。</w:t>
      </w:r>
    </w:p>
    <w:p w14:paraId="030743FC" w14:textId="12A2D59E" w:rsidR="00794222" w:rsidRDefault="00A375BC" w:rsidP="00524F8A">
      <w:pPr>
        <w:ind w:leftChars="202" w:left="424" w:firstLineChars="100" w:firstLine="210"/>
        <w:rPr>
          <w:rFonts w:ascii="BIZ UDPゴシック" w:eastAsia="BIZ UDPゴシック" w:hAnsi="BIZ UDPゴシック"/>
          <w:sz w:val="22"/>
        </w:rPr>
      </w:pPr>
      <w:r>
        <w:rPr>
          <w:noProof/>
        </w:rPr>
        <w:drawing>
          <wp:anchor distT="0" distB="0" distL="114300" distR="114300" simplePos="0" relativeHeight="252995072" behindDoc="0" locked="0" layoutInCell="1" allowOverlap="1" wp14:anchorId="50BFE5C4" wp14:editId="47F5561F">
            <wp:simplePos x="0" y="0"/>
            <wp:positionH relativeFrom="column">
              <wp:posOffset>4845685</wp:posOffset>
            </wp:positionH>
            <wp:positionV relativeFrom="paragraph">
              <wp:posOffset>3063875</wp:posOffset>
            </wp:positionV>
            <wp:extent cx="643890" cy="479430"/>
            <wp:effectExtent l="0" t="0" r="381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177" t="8840"/>
                    <a:stretch/>
                  </pic:blipFill>
                  <pic:spPr bwMode="auto">
                    <a:xfrm>
                      <a:off x="0" y="0"/>
                      <a:ext cx="643890" cy="47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mc:AlternateContent>
          <mc:Choice Requires="wps">
            <w:drawing>
              <wp:anchor distT="0" distB="0" distL="114300" distR="114300" simplePos="0" relativeHeight="253105664" behindDoc="0" locked="0" layoutInCell="1" allowOverlap="1" wp14:anchorId="51CA8CB4" wp14:editId="67464CB1">
                <wp:simplePos x="0" y="0"/>
                <wp:positionH relativeFrom="column">
                  <wp:posOffset>5120005</wp:posOffset>
                </wp:positionH>
                <wp:positionV relativeFrom="paragraph">
                  <wp:posOffset>5365115</wp:posOffset>
                </wp:positionV>
                <wp:extent cx="426720" cy="154305"/>
                <wp:effectExtent l="0" t="19050" r="30480" b="36195"/>
                <wp:wrapNone/>
                <wp:docPr id="119" name="矢印: 右 119"/>
                <wp:cNvGraphicFramePr/>
                <a:graphic xmlns:a="http://schemas.openxmlformats.org/drawingml/2006/main">
                  <a:graphicData uri="http://schemas.microsoft.com/office/word/2010/wordprocessingShape">
                    <wps:wsp>
                      <wps:cNvSpPr/>
                      <wps:spPr>
                        <a:xfrm>
                          <a:off x="0" y="0"/>
                          <a:ext cx="426720" cy="1543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071D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9" o:spid="_x0000_s1026" type="#_x0000_t13" style="position:absolute;left:0;text-align:left;margin-left:403.15pt;margin-top:422.45pt;width:33.6pt;height:12.15pt;z-index:2531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" adj="17695" fillcolor="#4f81bd [3204]" strokecolor="#243f60 [1604]" strokeweight="2pt"/>
            </w:pict>
          </mc:Fallback>
        </mc:AlternateContent>
      </w:r>
      <w:r w:rsidR="009E1662">
        <w:rPr>
          <w:noProof/>
        </w:rPr>
        <w:drawing>
          <wp:anchor distT="0" distB="0" distL="114300" distR="114300" simplePos="0" relativeHeight="252996096" behindDoc="0" locked="0" layoutInCell="1" allowOverlap="1" wp14:anchorId="14384C80" wp14:editId="21488804">
            <wp:simplePos x="0" y="0"/>
            <wp:positionH relativeFrom="margin">
              <wp:posOffset>5593080</wp:posOffset>
            </wp:positionH>
            <wp:positionV relativeFrom="paragraph">
              <wp:posOffset>4956810</wp:posOffset>
            </wp:positionV>
            <wp:extent cx="754380" cy="565785"/>
            <wp:effectExtent l="0" t="0" r="7620" b="571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38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662">
        <w:rPr>
          <w:rFonts w:ascii="BIZ UDPゴシック" w:eastAsia="BIZ UDPゴシック" w:hAnsi="BIZ UDPゴシック"/>
          <w:noProof/>
          <w:sz w:val="22"/>
        </w:rPr>
        <mc:AlternateContent>
          <mc:Choice Requires="wps">
            <w:drawing>
              <wp:anchor distT="0" distB="0" distL="114300" distR="114300" simplePos="0" relativeHeight="252999168" behindDoc="0" locked="0" layoutInCell="1" allowOverlap="1" wp14:anchorId="76021FE5" wp14:editId="38050678">
                <wp:simplePos x="0" y="0"/>
                <wp:positionH relativeFrom="column">
                  <wp:posOffset>1675765</wp:posOffset>
                </wp:positionH>
                <wp:positionV relativeFrom="paragraph">
                  <wp:posOffset>5083175</wp:posOffset>
                </wp:positionV>
                <wp:extent cx="3893820" cy="510540"/>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3893820" cy="510540"/>
                        </a:xfrm>
                        <a:prstGeom prst="rect">
                          <a:avLst/>
                        </a:prstGeom>
                        <a:noFill/>
                        <a:ln w="6350">
                          <a:noFill/>
                        </a:ln>
                      </wps:spPr>
                      <wps:txbx>
                        <w:txbxContent>
                          <w:p w14:paraId="33F65F3C" w14:textId="77777777" w:rsidR="009E1662" w:rsidRDefault="00F264CB" w:rsidP="00F264CB">
                            <w:pPr>
                              <w:rPr>
                                <w:rFonts w:ascii="BIZ UDPゴシック" w:eastAsia="BIZ UDPゴシック" w:hAnsi="BIZ UDPゴシック"/>
                                <w:sz w:val="18"/>
                                <w:szCs w:val="18"/>
                              </w:rPr>
                            </w:pPr>
                            <w:r w:rsidRPr="009E1662">
                              <w:rPr>
                                <w:rFonts w:ascii="BIZ UDPゴシック" w:eastAsia="BIZ UDPゴシック" w:hAnsi="BIZ UDPゴシック" w:hint="eastAsia"/>
                                <w:sz w:val="18"/>
                                <w:szCs w:val="18"/>
                              </w:rPr>
                              <w:t>園のいたるところに、本があり、図書館から</w:t>
                            </w:r>
                            <w:r w:rsidR="009E1662" w:rsidRPr="009E1662">
                              <w:rPr>
                                <w:rFonts w:ascii="BIZ UDPゴシック" w:eastAsia="BIZ UDPゴシック" w:hAnsi="BIZ UDPゴシック" w:hint="eastAsia"/>
                                <w:sz w:val="18"/>
                                <w:szCs w:val="18"/>
                              </w:rPr>
                              <w:t>は年２回季節の本などが入った</w:t>
                            </w:r>
                          </w:p>
                          <w:p w14:paraId="1583D764" w14:textId="779F43BB" w:rsidR="00F264CB" w:rsidRPr="009E1662" w:rsidRDefault="009E1662" w:rsidP="00F264CB">
                            <w:pPr>
                              <w:rPr>
                                <w:sz w:val="18"/>
                                <w:szCs w:val="18"/>
                              </w:rPr>
                            </w:pPr>
                            <w:r w:rsidRPr="009E1662">
                              <w:rPr>
                                <w:rFonts w:ascii="BIZ UDPゴシック" w:eastAsia="BIZ UDPゴシック" w:hAnsi="BIZ UDPゴシック" w:hint="eastAsia"/>
                                <w:sz w:val="18"/>
                                <w:szCs w:val="18"/>
                              </w:rPr>
                              <w:t>団体貸出セット「絵本</w:t>
                            </w:r>
                            <w:r w:rsidR="00F264CB" w:rsidRPr="009E1662">
                              <w:rPr>
                                <w:rFonts w:ascii="BIZ UDPゴシック" w:eastAsia="BIZ UDPゴシック" w:hAnsi="BIZ UDPゴシック" w:hint="eastAsia"/>
                                <w:sz w:val="18"/>
                                <w:szCs w:val="18"/>
                              </w:rPr>
                              <w:t>こぐま便</w:t>
                            </w:r>
                            <w:r w:rsidRPr="009E1662">
                              <w:rPr>
                                <w:rFonts w:ascii="BIZ UDPゴシック" w:eastAsia="BIZ UDPゴシック" w:hAnsi="BIZ UDPゴシック" w:hint="eastAsia"/>
                                <w:sz w:val="18"/>
                                <w:szCs w:val="18"/>
                              </w:rPr>
                              <w:t>」も</w:t>
                            </w:r>
                            <w:r w:rsidR="00F264CB" w:rsidRPr="009E1662">
                              <w:rPr>
                                <w:rFonts w:ascii="BIZ UDPゴシック" w:eastAsia="BIZ UDPゴシック" w:hAnsi="BIZ UDPゴシック" w:hint="eastAsia"/>
                                <w:sz w:val="18"/>
                                <w:szCs w:val="18"/>
                              </w:rPr>
                              <w:t>届けられている。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1FE5" id="テキスト ボックス 225" o:spid="_x0000_s1077" type="#_x0000_t202" style="position:absolute;left:0;text-align:left;margin-left:131.95pt;margin-top:400.25pt;width:306.6pt;height:40.2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" filled="f" stroked="f" strokeweight=".5pt">
                <v:textbox>
                  <w:txbxContent>
                    <w:p w14:paraId="33F65F3C" w14:textId="77777777" w:rsidR="009E1662" w:rsidRDefault="00F264CB" w:rsidP="00F264CB">
                      <w:pPr>
                        <w:rPr>
                          <w:rFonts w:ascii="BIZ UDPゴシック" w:eastAsia="BIZ UDPゴシック" w:hAnsi="BIZ UDPゴシック"/>
                          <w:sz w:val="18"/>
                          <w:szCs w:val="18"/>
                        </w:rPr>
                      </w:pPr>
                      <w:r w:rsidRPr="009E1662">
                        <w:rPr>
                          <w:rFonts w:ascii="BIZ UDPゴシック" w:eastAsia="BIZ UDPゴシック" w:hAnsi="BIZ UDPゴシック" w:hint="eastAsia"/>
                          <w:sz w:val="18"/>
                          <w:szCs w:val="18"/>
                        </w:rPr>
                        <w:t>園のいたるところに、本があり、図書館から</w:t>
                      </w:r>
                      <w:r w:rsidR="009E1662" w:rsidRPr="009E1662">
                        <w:rPr>
                          <w:rFonts w:ascii="BIZ UDPゴシック" w:eastAsia="BIZ UDPゴシック" w:hAnsi="BIZ UDPゴシック" w:hint="eastAsia"/>
                          <w:sz w:val="18"/>
                          <w:szCs w:val="18"/>
                        </w:rPr>
                        <w:t>は年２回季節の本などが入った</w:t>
                      </w:r>
                    </w:p>
                    <w:p w14:paraId="1583D764" w14:textId="779F43BB" w:rsidR="00F264CB" w:rsidRPr="009E1662" w:rsidRDefault="009E1662" w:rsidP="00F264CB">
                      <w:pPr>
                        <w:rPr>
                          <w:sz w:val="18"/>
                          <w:szCs w:val="18"/>
                        </w:rPr>
                      </w:pPr>
                      <w:r w:rsidRPr="009E1662">
                        <w:rPr>
                          <w:rFonts w:ascii="BIZ UDPゴシック" w:eastAsia="BIZ UDPゴシック" w:hAnsi="BIZ UDPゴシック" w:hint="eastAsia"/>
                          <w:sz w:val="18"/>
                          <w:szCs w:val="18"/>
                        </w:rPr>
                        <w:t>団体貸出セット「絵本</w:t>
                      </w:r>
                      <w:r w:rsidR="00F264CB" w:rsidRPr="009E1662">
                        <w:rPr>
                          <w:rFonts w:ascii="BIZ UDPゴシック" w:eastAsia="BIZ UDPゴシック" w:hAnsi="BIZ UDPゴシック" w:hint="eastAsia"/>
                          <w:sz w:val="18"/>
                          <w:szCs w:val="18"/>
                        </w:rPr>
                        <w:t>こぐま便</w:t>
                      </w:r>
                      <w:r w:rsidRPr="009E1662">
                        <w:rPr>
                          <w:rFonts w:ascii="BIZ UDPゴシック" w:eastAsia="BIZ UDPゴシック" w:hAnsi="BIZ UDPゴシック" w:hint="eastAsia"/>
                          <w:sz w:val="18"/>
                          <w:szCs w:val="18"/>
                        </w:rPr>
                        <w:t>」も</w:t>
                      </w:r>
                      <w:r w:rsidR="00F264CB" w:rsidRPr="009E1662">
                        <w:rPr>
                          <w:rFonts w:ascii="BIZ UDPゴシック" w:eastAsia="BIZ UDPゴシック" w:hAnsi="BIZ UDPゴシック" w:hint="eastAsia"/>
                          <w:sz w:val="18"/>
                          <w:szCs w:val="18"/>
                        </w:rPr>
                        <w:t>届けられている。</w:t>
                      </w:r>
                    </w:p>
                  </w:txbxContent>
                </v:textbox>
              </v:shape>
            </w:pict>
          </mc:Fallback>
        </mc:AlternateContent>
      </w:r>
      <w:r w:rsidR="009E1662"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28832" behindDoc="1" locked="0" layoutInCell="1" allowOverlap="1" wp14:anchorId="267C8ED2" wp14:editId="0F837913">
                <wp:simplePos x="0" y="0"/>
                <wp:positionH relativeFrom="margin">
                  <wp:posOffset>52705</wp:posOffset>
                </wp:positionH>
                <wp:positionV relativeFrom="paragraph">
                  <wp:posOffset>122555</wp:posOffset>
                </wp:positionV>
                <wp:extent cx="6339840" cy="5455920"/>
                <wp:effectExtent l="0" t="0" r="22860" b="11430"/>
                <wp:wrapNone/>
                <wp:docPr id="97" name="正方形/長方形 97"/>
                <wp:cNvGraphicFramePr/>
                <a:graphic xmlns:a="http://schemas.openxmlformats.org/drawingml/2006/main">
                  <a:graphicData uri="http://schemas.microsoft.com/office/word/2010/wordprocessingShape">
                    <wps:wsp>
                      <wps:cNvSpPr/>
                      <wps:spPr>
                        <a:xfrm>
                          <a:off x="0" y="0"/>
                          <a:ext cx="6339840" cy="5455920"/>
                        </a:xfrm>
                        <a:prstGeom prst="rect">
                          <a:avLst/>
                        </a:prstGeom>
                        <a:noFill/>
                        <a:ln w="25400" cap="flat" cmpd="sng" algn="ctr">
                          <a:solidFill>
                            <a:srgbClr val="1F497D">
                              <a:lumMod val="40000"/>
                              <a:lumOff val="60000"/>
                            </a:srgbClr>
                          </a:solidFill>
                          <a:prstDash val="solid"/>
                        </a:ln>
                        <a:effectLst/>
                      </wps:spPr>
                      <wps:txbx>
                        <w:txbxContent>
                          <w:p w14:paraId="208AB0D7" w14:textId="1784CA97" w:rsidR="00794222" w:rsidRDefault="00794222" w:rsidP="00794222">
                            <w:pPr>
                              <w:jc w:val="center"/>
                            </w:pPr>
                          </w:p>
                          <w:p w14:paraId="03AEF9A2" w14:textId="77777777" w:rsidR="00794222" w:rsidRDefault="00794222" w:rsidP="00794222">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8ED2" id="正方形/長方形 97" o:spid="_x0000_s1078" style="position:absolute;left:0;text-align:left;margin-left:4.15pt;margin-top:9.65pt;width:499.2pt;height:429.6pt;z-index:-2505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" filled="f" strokecolor="#8eb4e3" strokeweight="2pt">
                <v:textbox>
                  <w:txbxContent>
                    <w:p w14:paraId="208AB0D7" w14:textId="1784CA97" w:rsidR="00794222" w:rsidRDefault="00794222" w:rsidP="00794222">
                      <w:pPr>
                        <w:jc w:val="center"/>
                      </w:pPr>
                    </w:p>
                    <w:p w14:paraId="03AEF9A2" w14:textId="77777777" w:rsidR="00794222" w:rsidRDefault="00794222" w:rsidP="00794222">
                      <w:pPr>
                        <w:jc w:val="center"/>
                      </w:pPr>
                      <w:r>
                        <w:rPr>
                          <w:rFonts w:hint="eastAsia"/>
                        </w:rPr>
                        <w:t xml:space="preserve"> </w:t>
                      </w:r>
                    </w:p>
                  </w:txbxContent>
                </v:textbox>
                <w10:wrap anchorx="margin"/>
              </v:rect>
            </w:pict>
          </mc:Fallback>
        </mc:AlternateContent>
      </w:r>
      <w:r w:rsidR="009E1662" w:rsidRPr="007C1D2E">
        <w:rPr>
          <w:rFonts w:ascii="BIZ UDPゴシック" w:eastAsia="BIZ UDPゴシック" w:hAnsi="BIZ UDPゴシック"/>
          <w:noProof/>
          <w:sz w:val="22"/>
        </w:rPr>
        <mc:AlternateContent>
          <mc:Choice Requires="wps">
            <w:drawing>
              <wp:anchor distT="45720" distB="45720" distL="114300" distR="114300" simplePos="0" relativeHeight="252987904" behindDoc="0" locked="0" layoutInCell="1" allowOverlap="1" wp14:anchorId="531BCA6C" wp14:editId="00865F1F">
                <wp:simplePos x="0" y="0"/>
                <wp:positionH relativeFrom="margin">
                  <wp:align>right</wp:align>
                </wp:positionH>
                <wp:positionV relativeFrom="paragraph">
                  <wp:posOffset>424815</wp:posOffset>
                </wp:positionV>
                <wp:extent cx="6217920" cy="4991100"/>
                <wp:effectExtent l="0" t="0" r="0" b="0"/>
                <wp:wrapSquare wrapText="bothSides"/>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4991100"/>
                        </a:xfrm>
                        <a:prstGeom prst="rect">
                          <a:avLst/>
                        </a:prstGeom>
                        <a:noFill/>
                        <a:ln w="9525">
                          <a:noFill/>
                          <a:miter lim="800000"/>
                          <a:headEnd/>
                          <a:tailEnd/>
                        </a:ln>
                      </wps:spPr>
                      <wps:txbx>
                        <w:txbxContent>
                          <w:p w14:paraId="6CDFE791" w14:textId="1FE6932F" w:rsidR="007C1D2E" w:rsidRPr="003F7152" w:rsidRDefault="007C1D2E">
                            <w:pPr>
                              <w:rPr>
                                <w:rFonts w:ascii="BIZ UDPゴシック" w:eastAsia="BIZ UDPゴシック" w:hAnsi="BIZ UDPゴシック"/>
                                <w:b/>
                                <w:bCs/>
                                <w:sz w:val="24"/>
                                <w:szCs w:val="24"/>
                              </w:rPr>
                            </w:pPr>
                            <w:r w:rsidRPr="003F7152">
                              <w:rPr>
                                <w:rFonts w:ascii="BIZ UDPゴシック" w:eastAsia="BIZ UDPゴシック" w:hAnsi="BIZ UDPゴシック" w:hint="eastAsia"/>
                                <w:b/>
                                <w:bCs/>
                                <w:sz w:val="24"/>
                                <w:szCs w:val="24"/>
                              </w:rPr>
                              <w:t>＜つばさ共同保育園＞</w:t>
                            </w:r>
                            <w:r w:rsidR="009E1662" w:rsidRPr="0065121C">
                              <w:rPr>
                                <w:rFonts w:ascii="BIZ UDPゴシック" w:eastAsia="BIZ UDPゴシック" w:hAnsi="BIZ UDPゴシック" w:hint="eastAsia"/>
                                <w:b/>
                                <w:bCs/>
                                <w:sz w:val="24"/>
                                <w:szCs w:val="24"/>
                              </w:rPr>
                              <w:t>（泉南郡熊取町）</w:t>
                            </w:r>
                          </w:p>
                          <w:p w14:paraId="479F11E0" w14:textId="442538C1" w:rsidR="007C1D2E" w:rsidRP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○えほんのへや</w:t>
                            </w:r>
                          </w:p>
                          <w:p w14:paraId="5DB6A950" w14:textId="40A79294" w:rsid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w:t>
                            </w:r>
                            <w:r w:rsidR="0046647F" w:rsidRPr="0046647F">
                              <w:rPr>
                                <w:rFonts w:ascii="BIZ UDPゴシック" w:eastAsia="BIZ UDPゴシック" w:hAnsi="BIZ UDPゴシック" w:hint="eastAsia"/>
                                <w:szCs w:val="21"/>
                              </w:rPr>
                              <w:t>保育室と別に設けた子</w:t>
                            </w:r>
                            <w:r w:rsidR="0046647F">
                              <w:rPr>
                                <w:rFonts w:ascii="BIZ UDPゴシック" w:eastAsia="BIZ UDPゴシック" w:hAnsi="BIZ UDPゴシック" w:hint="eastAsia"/>
                                <w:szCs w:val="21"/>
                              </w:rPr>
                              <w:t>ども</w:t>
                            </w:r>
                            <w:r w:rsidR="0046647F" w:rsidRPr="0046647F">
                              <w:rPr>
                                <w:rFonts w:ascii="BIZ UDPゴシック" w:eastAsia="BIZ UDPゴシック" w:hAnsi="BIZ UDPゴシック" w:hint="eastAsia"/>
                                <w:szCs w:val="21"/>
                              </w:rPr>
                              <w:t>のための図書室</w:t>
                            </w:r>
                            <w:r>
                              <w:rPr>
                                <w:rFonts w:ascii="BIZ UDPゴシック" w:eastAsia="BIZ UDPゴシック" w:hAnsi="BIZ UDPゴシック" w:hint="eastAsia"/>
                                <w:szCs w:val="21"/>
                              </w:rPr>
                              <w:t>。</w:t>
                            </w:r>
                          </w:p>
                          <w:p w14:paraId="57201535"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・子どもの本専門店が選書した本に加え、司書に選書</w:t>
                            </w:r>
                          </w:p>
                          <w:p w14:paraId="30703827" w14:textId="6BA94099"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してもらった図書館の団体貸出も利用して、絵本だけでなく科学絵本なども置いている。</w:t>
                            </w:r>
                          </w:p>
                          <w:p w14:paraId="5C26FB65"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・他の部屋よりも一段低く作っており、子どもたちが落ち着いて本が読める空間となっている。</w:t>
                            </w:r>
                          </w:p>
                          <w:p w14:paraId="7746E619"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・棚は、子どもが手に取って選びやすい高さになっており、子どもが自分で本を選んで触って開くという、本を読む一連の動作を通して、本に親しめる工夫がされている。</w:t>
                            </w:r>
                          </w:p>
                          <w:p w14:paraId="77C5122B" w14:textId="04BA39C5" w:rsidR="003908FE" w:rsidRDefault="003908FE" w:rsidP="009E1662">
                            <w:pPr>
                              <w:rPr>
                                <w:rFonts w:ascii="BIZ UDPゴシック" w:eastAsia="BIZ UDPゴシック" w:hAnsi="BIZ UDPゴシック"/>
                                <w:szCs w:val="21"/>
                              </w:rPr>
                            </w:pPr>
                            <w:r>
                              <w:rPr>
                                <w:rFonts w:ascii="BIZ UDPゴシック" w:eastAsia="BIZ UDPゴシック" w:hAnsi="BIZ UDPゴシック" w:hint="eastAsia"/>
                                <w:szCs w:val="21"/>
                              </w:rPr>
                              <w:t>○</w:t>
                            </w:r>
                            <w:r w:rsidR="00406BA8">
                              <w:rPr>
                                <w:rFonts w:ascii="BIZ UDPゴシック" w:eastAsia="BIZ UDPゴシック" w:hAnsi="BIZ UDPゴシック" w:hint="eastAsia"/>
                                <w:szCs w:val="21"/>
                              </w:rPr>
                              <w:t>ふれあいルーム</w:t>
                            </w:r>
                          </w:p>
                          <w:p w14:paraId="247A009F" w14:textId="77777777" w:rsidR="00A375BC"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・地域交流室（ふれあいルーム）があり、地域の方にも開放している部屋である。</w:t>
                            </w:r>
                          </w:p>
                          <w:p w14:paraId="5905C2CE" w14:textId="0BE9D416"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そこでは毎週、熊取文庫連絡協議会の方と一緒に「つばさ文庫」を開室している。</w:t>
                            </w:r>
                          </w:p>
                          <w:p w14:paraId="49951344"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・園児は、ふれあいルームの本を自由に読んだり、自分で選んだ本を借りる</w:t>
                            </w:r>
                          </w:p>
                          <w:p w14:paraId="5F4BBBF6"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ことができる。文庫の開室中は、保育士や文庫の方に絵本を読んでもらったり</w:t>
                            </w:r>
                          </w:p>
                          <w:p w14:paraId="4D0F4542" w14:textId="7710EC72"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している。また、地域の方にも本の貸出を行っている。</w:t>
                            </w:r>
                          </w:p>
                          <w:p w14:paraId="6E783DE3" w14:textId="42DD184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・文庫の本だけでなく、図書館の団体貸出も利用しているため、本の種類や冊数も豊富。</w:t>
                            </w:r>
                          </w:p>
                          <w:p w14:paraId="46797F81" w14:textId="67AF0301" w:rsidR="009E1662" w:rsidRDefault="00406BA8" w:rsidP="009E1662">
                            <w:pPr>
                              <w:rPr>
                                <w:rFonts w:ascii="BIZ UDPゴシック" w:eastAsia="BIZ UDPゴシック" w:hAnsi="BIZ UDPゴシック"/>
                                <w:b/>
                                <w:bCs/>
                                <w:szCs w:val="21"/>
                              </w:rPr>
                            </w:pPr>
                            <w:r w:rsidRPr="008E2B38">
                              <w:rPr>
                                <w:rFonts w:ascii="BIZ UDPゴシック" w:eastAsia="BIZ UDPゴシック" w:hAnsi="BIZ UDPゴシック" w:hint="eastAsia"/>
                                <w:b/>
                                <w:bCs/>
                                <w:szCs w:val="21"/>
                              </w:rPr>
                              <w:t>⇒</w:t>
                            </w:r>
                            <w:r w:rsidR="008E2B38" w:rsidRPr="008E2B38">
                              <w:rPr>
                                <w:rFonts w:ascii="BIZ UDPゴシック" w:eastAsia="BIZ UDPゴシック" w:hAnsi="BIZ UDPゴシック" w:hint="eastAsia"/>
                                <w:b/>
                                <w:bCs/>
                                <w:szCs w:val="21"/>
                              </w:rPr>
                              <w:t>子どもたちは</w:t>
                            </w:r>
                            <w:r w:rsidRPr="008E2B38">
                              <w:rPr>
                                <w:rFonts w:ascii="BIZ UDPゴシック" w:eastAsia="BIZ UDPゴシック" w:hAnsi="BIZ UDPゴシック" w:hint="eastAsia"/>
                                <w:b/>
                                <w:bCs/>
                                <w:szCs w:val="21"/>
                              </w:rPr>
                              <w:t>自分の好きな本、読みたい本を選んで</w:t>
                            </w:r>
                            <w:r w:rsidR="008E2B38">
                              <w:rPr>
                                <w:rFonts w:ascii="BIZ UDPゴシック" w:eastAsia="BIZ UDPゴシック" w:hAnsi="BIZ UDPゴシック" w:hint="eastAsia"/>
                                <w:b/>
                                <w:bCs/>
                                <w:szCs w:val="21"/>
                              </w:rPr>
                              <w:t>、本や本を通し</w:t>
                            </w:r>
                            <w:r w:rsidR="009E1662">
                              <w:rPr>
                                <w:rFonts w:ascii="BIZ UDPゴシック" w:eastAsia="BIZ UDPゴシック" w:hAnsi="BIZ UDPゴシック" w:hint="eastAsia"/>
                                <w:b/>
                                <w:bCs/>
                                <w:szCs w:val="21"/>
                              </w:rPr>
                              <w:t>て</w:t>
                            </w:r>
                            <w:r w:rsidR="008E2B38">
                              <w:rPr>
                                <w:rFonts w:ascii="BIZ UDPゴシック" w:eastAsia="BIZ UDPゴシック" w:hAnsi="BIZ UDPゴシック" w:hint="eastAsia"/>
                                <w:b/>
                                <w:bCs/>
                                <w:szCs w:val="21"/>
                              </w:rPr>
                              <w:t>人とのふれあい</w:t>
                            </w:r>
                          </w:p>
                          <w:p w14:paraId="71E38C2E" w14:textId="341FE3F8" w:rsidR="000A1429" w:rsidRDefault="008E2B38" w:rsidP="009E1662">
                            <w:pPr>
                              <w:rPr>
                                <w:rFonts w:ascii="BIZ UDPゴシック" w:eastAsia="BIZ UDPゴシック" w:hAnsi="BIZ UDPゴシック"/>
                                <w:b/>
                                <w:bCs/>
                                <w:szCs w:val="21"/>
                              </w:rPr>
                            </w:pPr>
                            <w:r>
                              <w:rPr>
                                <w:rFonts w:ascii="BIZ UDPゴシック" w:eastAsia="BIZ UDPゴシック" w:hAnsi="BIZ UDPゴシック" w:hint="eastAsia"/>
                                <w:b/>
                                <w:bCs/>
                                <w:szCs w:val="21"/>
                              </w:rPr>
                              <w:t>を楽しんでいる</w:t>
                            </w:r>
                            <w:r w:rsidR="00406BA8" w:rsidRPr="008E2B38">
                              <w:rPr>
                                <w:rFonts w:ascii="BIZ UDPゴシック" w:eastAsia="BIZ UDPゴシック" w:hAnsi="BIZ UDPゴシック" w:hint="eastAsia"/>
                                <w:b/>
                                <w:bCs/>
                                <w:szCs w:val="21"/>
                              </w:rPr>
                              <w:t>。</w:t>
                            </w:r>
                          </w:p>
                          <w:p w14:paraId="4C1F6DB9" w14:textId="6AC1566E" w:rsidR="00966622" w:rsidRPr="00966622" w:rsidRDefault="00966622" w:rsidP="00966622">
                            <w:pPr>
                              <w:rPr>
                                <w:rFonts w:ascii="BIZ UDPゴシック" w:eastAsia="BIZ UDPゴシック" w:hAnsi="BIZ UDPゴシック"/>
                                <w:b/>
                                <w:bCs/>
                                <w:sz w:val="23"/>
                                <w:szCs w:val="23"/>
                              </w:rPr>
                            </w:pPr>
                            <w:r w:rsidRPr="00966622">
                              <w:rPr>
                                <w:rFonts w:ascii="BIZ UDPゴシック" w:eastAsia="BIZ UDPゴシック" w:hAnsi="BIZ UDPゴシック" w:hint="eastAsia"/>
                                <w:b/>
                                <w:bCs/>
                                <w:sz w:val="23"/>
                                <w:szCs w:val="23"/>
                              </w:rPr>
                              <w:t>☆園での活動においては、体験を大事にして、そこから興味を持ったことを探究する学びにつなげている。またその中で絵本と体験を結びつけ、絵本で興味付けを行ったり、ふり返りを行ったりしている。子どもたちは絵本の世界の空想を楽しみ、体験を通して実際に学び、そこから自分を客観視して見つめ直すことができており、日々子どもたちの成長を感じ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BCA6C" id="_x0000_s1079" type="#_x0000_t202" style="position:absolute;left:0;text-align:left;margin-left:438.4pt;margin-top:33.45pt;width:489.6pt;height:393pt;z-index:252987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" filled="f" stroked="f">
                <v:textbox>
                  <w:txbxContent>
                    <w:p w14:paraId="6CDFE791" w14:textId="1FE6932F" w:rsidR="007C1D2E" w:rsidRPr="003F7152" w:rsidRDefault="007C1D2E">
                      <w:pPr>
                        <w:rPr>
                          <w:rFonts w:ascii="BIZ UDPゴシック" w:eastAsia="BIZ UDPゴシック" w:hAnsi="BIZ UDPゴシック"/>
                          <w:b/>
                          <w:bCs/>
                          <w:sz w:val="24"/>
                          <w:szCs w:val="24"/>
                        </w:rPr>
                      </w:pPr>
                      <w:r w:rsidRPr="003F7152">
                        <w:rPr>
                          <w:rFonts w:ascii="BIZ UDPゴシック" w:eastAsia="BIZ UDPゴシック" w:hAnsi="BIZ UDPゴシック" w:hint="eastAsia"/>
                          <w:b/>
                          <w:bCs/>
                          <w:sz w:val="24"/>
                          <w:szCs w:val="24"/>
                        </w:rPr>
                        <w:t>＜つばさ共同保育園＞</w:t>
                      </w:r>
                      <w:r w:rsidR="009E1662" w:rsidRPr="0065121C">
                        <w:rPr>
                          <w:rFonts w:ascii="BIZ UDPゴシック" w:eastAsia="BIZ UDPゴシック" w:hAnsi="BIZ UDPゴシック" w:hint="eastAsia"/>
                          <w:b/>
                          <w:bCs/>
                          <w:sz w:val="24"/>
                          <w:szCs w:val="24"/>
                        </w:rPr>
                        <w:t>（泉南郡熊取町）</w:t>
                      </w:r>
                    </w:p>
                    <w:p w14:paraId="479F11E0" w14:textId="442538C1" w:rsidR="007C1D2E" w:rsidRP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○えほんのへや</w:t>
                      </w:r>
                    </w:p>
                    <w:p w14:paraId="5DB6A950" w14:textId="40A79294" w:rsid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w:t>
                      </w:r>
                      <w:r w:rsidR="0046647F" w:rsidRPr="0046647F">
                        <w:rPr>
                          <w:rFonts w:ascii="BIZ UDPゴシック" w:eastAsia="BIZ UDPゴシック" w:hAnsi="BIZ UDPゴシック" w:hint="eastAsia"/>
                          <w:szCs w:val="21"/>
                        </w:rPr>
                        <w:t>保育室と別に設けた子</w:t>
                      </w:r>
                      <w:r w:rsidR="0046647F">
                        <w:rPr>
                          <w:rFonts w:ascii="BIZ UDPゴシック" w:eastAsia="BIZ UDPゴシック" w:hAnsi="BIZ UDPゴシック" w:hint="eastAsia"/>
                          <w:szCs w:val="21"/>
                        </w:rPr>
                        <w:t>ども</w:t>
                      </w:r>
                      <w:r w:rsidR="0046647F" w:rsidRPr="0046647F">
                        <w:rPr>
                          <w:rFonts w:ascii="BIZ UDPゴシック" w:eastAsia="BIZ UDPゴシック" w:hAnsi="BIZ UDPゴシック" w:hint="eastAsia"/>
                          <w:szCs w:val="21"/>
                        </w:rPr>
                        <w:t>のための図書室</w:t>
                      </w:r>
                      <w:r>
                        <w:rPr>
                          <w:rFonts w:ascii="BIZ UDPゴシック" w:eastAsia="BIZ UDPゴシック" w:hAnsi="BIZ UDPゴシック" w:hint="eastAsia"/>
                          <w:szCs w:val="21"/>
                        </w:rPr>
                        <w:t>。</w:t>
                      </w:r>
                    </w:p>
                    <w:p w14:paraId="57201535"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・子どもの本専門店が選書した本に加え、司書に選書</w:t>
                      </w:r>
                    </w:p>
                    <w:p w14:paraId="30703827" w14:textId="6BA94099"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してもらった図書館の団体貸出も利用して、絵本だけでなく科学絵本なども置いている。</w:t>
                      </w:r>
                    </w:p>
                    <w:p w14:paraId="5C26FB65"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・他の部屋よりも一段低く作っており、子どもたちが落ち着いて本が読める空間となっている。</w:t>
                      </w:r>
                    </w:p>
                    <w:p w14:paraId="7746E619"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・棚は、子どもが手に取って選びやすい高さになっており、子どもが自分で本を選んで触って開くという、本を読む一連の動作を通して、本に親しめる工夫がされている。</w:t>
                      </w:r>
                    </w:p>
                    <w:p w14:paraId="77C5122B" w14:textId="04BA39C5" w:rsidR="003908FE" w:rsidRDefault="003908FE" w:rsidP="009E1662">
                      <w:pPr>
                        <w:rPr>
                          <w:rFonts w:ascii="BIZ UDPゴシック" w:eastAsia="BIZ UDPゴシック" w:hAnsi="BIZ UDPゴシック"/>
                          <w:szCs w:val="21"/>
                        </w:rPr>
                      </w:pPr>
                      <w:r>
                        <w:rPr>
                          <w:rFonts w:ascii="BIZ UDPゴシック" w:eastAsia="BIZ UDPゴシック" w:hAnsi="BIZ UDPゴシック" w:hint="eastAsia"/>
                          <w:szCs w:val="21"/>
                        </w:rPr>
                        <w:t>○</w:t>
                      </w:r>
                      <w:r w:rsidR="00406BA8">
                        <w:rPr>
                          <w:rFonts w:ascii="BIZ UDPゴシック" w:eastAsia="BIZ UDPゴシック" w:hAnsi="BIZ UDPゴシック" w:hint="eastAsia"/>
                          <w:szCs w:val="21"/>
                        </w:rPr>
                        <w:t>ふれあいルーム</w:t>
                      </w:r>
                    </w:p>
                    <w:p w14:paraId="247A009F" w14:textId="77777777" w:rsidR="00A375BC"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・地域交流室（ふれあいルーム）があり、地域の方にも開放している部屋である。</w:t>
                      </w:r>
                    </w:p>
                    <w:p w14:paraId="5905C2CE" w14:textId="0BE9D416"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そこでは毎週、熊取文庫連絡協議会の方と一緒に「つばさ文庫」を開室している。</w:t>
                      </w:r>
                    </w:p>
                    <w:p w14:paraId="49951344"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・園児は、ふれあいルームの本を自由に読んだり、自分で選んだ本を借りる</w:t>
                      </w:r>
                    </w:p>
                    <w:p w14:paraId="5F4BBBF6"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ことができる。文庫の開室中は、保育士や文庫の方に絵本を読んでもらったり</w:t>
                      </w:r>
                    </w:p>
                    <w:p w14:paraId="4D0F4542" w14:textId="7710EC72"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している。また、地域の方にも本の貸出を行っている。</w:t>
                      </w:r>
                    </w:p>
                    <w:p w14:paraId="6E783DE3" w14:textId="42DD184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・文庫の本だけでなく、図書館の団体貸出も利用しているため、本の種類や冊数も豊富。</w:t>
                      </w:r>
                    </w:p>
                    <w:p w14:paraId="46797F81" w14:textId="67AF0301" w:rsidR="009E1662" w:rsidRDefault="00406BA8" w:rsidP="009E1662">
                      <w:pPr>
                        <w:rPr>
                          <w:rFonts w:ascii="BIZ UDPゴシック" w:eastAsia="BIZ UDPゴシック" w:hAnsi="BIZ UDPゴシック"/>
                          <w:b/>
                          <w:bCs/>
                          <w:szCs w:val="21"/>
                        </w:rPr>
                      </w:pPr>
                      <w:r w:rsidRPr="008E2B38">
                        <w:rPr>
                          <w:rFonts w:ascii="BIZ UDPゴシック" w:eastAsia="BIZ UDPゴシック" w:hAnsi="BIZ UDPゴシック" w:hint="eastAsia"/>
                          <w:b/>
                          <w:bCs/>
                          <w:szCs w:val="21"/>
                        </w:rPr>
                        <w:t>⇒</w:t>
                      </w:r>
                      <w:r w:rsidR="008E2B38" w:rsidRPr="008E2B38">
                        <w:rPr>
                          <w:rFonts w:ascii="BIZ UDPゴシック" w:eastAsia="BIZ UDPゴシック" w:hAnsi="BIZ UDPゴシック" w:hint="eastAsia"/>
                          <w:b/>
                          <w:bCs/>
                          <w:szCs w:val="21"/>
                        </w:rPr>
                        <w:t>子どもたちは</w:t>
                      </w:r>
                      <w:r w:rsidRPr="008E2B38">
                        <w:rPr>
                          <w:rFonts w:ascii="BIZ UDPゴシック" w:eastAsia="BIZ UDPゴシック" w:hAnsi="BIZ UDPゴシック" w:hint="eastAsia"/>
                          <w:b/>
                          <w:bCs/>
                          <w:szCs w:val="21"/>
                        </w:rPr>
                        <w:t>自分の好きな本、読みたい本を選んで</w:t>
                      </w:r>
                      <w:r w:rsidR="008E2B38">
                        <w:rPr>
                          <w:rFonts w:ascii="BIZ UDPゴシック" w:eastAsia="BIZ UDPゴシック" w:hAnsi="BIZ UDPゴシック" w:hint="eastAsia"/>
                          <w:b/>
                          <w:bCs/>
                          <w:szCs w:val="21"/>
                        </w:rPr>
                        <w:t>、本や本を通し</w:t>
                      </w:r>
                      <w:r w:rsidR="009E1662">
                        <w:rPr>
                          <w:rFonts w:ascii="BIZ UDPゴシック" w:eastAsia="BIZ UDPゴシック" w:hAnsi="BIZ UDPゴシック" w:hint="eastAsia"/>
                          <w:b/>
                          <w:bCs/>
                          <w:szCs w:val="21"/>
                        </w:rPr>
                        <w:t>て</w:t>
                      </w:r>
                      <w:r w:rsidR="008E2B38">
                        <w:rPr>
                          <w:rFonts w:ascii="BIZ UDPゴシック" w:eastAsia="BIZ UDPゴシック" w:hAnsi="BIZ UDPゴシック" w:hint="eastAsia"/>
                          <w:b/>
                          <w:bCs/>
                          <w:szCs w:val="21"/>
                        </w:rPr>
                        <w:t>人とのふれあい</w:t>
                      </w:r>
                    </w:p>
                    <w:p w14:paraId="71E38C2E" w14:textId="341FE3F8" w:rsidR="000A1429" w:rsidRDefault="008E2B38" w:rsidP="009E1662">
                      <w:pPr>
                        <w:rPr>
                          <w:rFonts w:ascii="BIZ UDPゴシック" w:eastAsia="BIZ UDPゴシック" w:hAnsi="BIZ UDPゴシック"/>
                          <w:b/>
                          <w:bCs/>
                          <w:szCs w:val="21"/>
                        </w:rPr>
                      </w:pPr>
                      <w:r>
                        <w:rPr>
                          <w:rFonts w:ascii="BIZ UDPゴシック" w:eastAsia="BIZ UDPゴシック" w:hAnsi="BIZ UDPゴシック" w:hint="eastAsia"/>
                          <w:b/>
                          <w:bCs/>
                          <w:szCs w:val="21"/>
                        </w:rPr>
                        <w:t>を楽しんでいる</w:t>
                      </w:r>
                      <w:r w:rsidR="00406BA8" w:rsidRPr="008E2B38">
                        <w:rPr>
                          <w:rFonts w:ascii="BIZ UDPゴシック" w:eastAsia="BIZ UDPゴシック" w:hAnsi="BIZ UDPゴシック" w:hint="eastAsia"/>
                          <w:b/>
                          <w:bCs/>
                          <w:szCs w:val="21"/>
                        </w:rPr>
                        <w:t>。</w:t>
                      </w:r>
                    </w:p>
                    <w:p w14:paraId="4C1F6DB9" w14:textId="6AC1566E" w:rsidR="00966622" w:rsidRPr="00966622" w:rsidRDefault="00966622" w:rsidP="00966622">
                      <w:pPr>
                        <w:rPr>
                          <w:rFonts w:ascii="BIZ UDPゴシック" w:eastAsia="BIZ UDPゴシック" w:hAnsi="BIZ UDPゴシック"/>
                          <w:b/>
                          <w:bCs/>
                          <w:sz w:val="23"/>
                          <w:szCs w:val="23"/>
                        </w:rPr>
                      </w:pPr>
                      <w:r w:rsidRPr="00966622">
                        <w:rPr>
                          <w:rFonts w:ascii="BIZ UDPゴシック" w:eastAsia="BIZ UDPゴシック" w:hAnsi="BIZ UDPゴシック" w:hint="eastAsia"/>
                          <w:b/>
                          <w:bCs/>
                          <w:sz w:val="23"/>
                          <w:szCs w:val="23"/>
                        </w:rPr>
                        <w:t>☆園での活動においては、体験を大事にして、そこから興味を持ったことを探究する学びにつなげている。またその中で絵本と体験を結びつけ、絵本で興味付けを行ったり、ふり返りを行ったりしている。子どもたちは絵本の世界の空想を楽しみ、体験を通して実際に学び、そこから自分を客観視して見つめ直すことができており、日々子どもたちの成長を感じている。</w:t>
                      </w:r>
                    </w:p>
                  </w:txbxContent>
                </v:textbox>
                <w10:wrap type="square" anchorx="margin"/>
              </v:shape>
            </w:pict>
          </mc:Fallback>
        </mc:AlternateContent>
      </w:r>
      <w:r w:rsidR="009E1662">
        <w:rPr>
          <w:rFonts w:ascii="BIZ UDPゴシック" w:eastAsia="BIZ UDPゴシック" w:hAnsi="BIZ UDPゴシック"/>
          <w:noProof/>
          <w:sz w:val="22"/>
        </w:rPr>
        <mc:AlternateContent>
          <mc:Choice Requires="wps">
            <w:drawing>
              <wp:anchor distT="0" distB="0" distL="114300" distR="114300" simplePos="0" relativeHeight="253001216" behindDoc="0" locked="0" layoutInCell="1" allowOverlap="1" wp14:anchorId="7BAEFED3" wp14:editId="201CA363">
                <wp:simplePos x="0" y="0"/>
                <wp:positionH relativeFrom="column">
                  <wp:posOffset>3409632</wp:posOffset>
                </wp:positionH>
                <wp:positionV relativeFrom="paragraph">
                  <wp:posOffset>122555</wp:posOffset>
                </wp:positionV>
                <wp:extent cx="1135380" cy="31242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35380" cy="312420"/>
                        </a:xfrm>
                        <a:prstGeom prst="rect">
                          <a:avLst/>
                        </a:prstGeom>
                        <a:noFill/>
                        <a:ln w="6350">
                          <a:noFill/>
                        </a:ln>
                      </wps:spPr>
                      <wps:txbx>
                        <w:txbxContent>
                          <w:p w14:paraId="5EEA5AB0" w14:textId="757193AC" w:rsidR="000E56B8" w:rsidRPr="000E56B8" w:rsidRDefault="000E56B8" w:rsidP="000E56B8">
                            <w:pPr>
                              <w:rPr>
                                <w:rFonts w:ascii="BIZ UDPゴシック" w:eastAsia="BIZ UDPゴシック" w:hAnsi="BIZ UDPゴシック"/>
                                <w:sz w:val="20"/>
                                <w:szCs w:val="20"/>
                              </w:rPr>
                            </w:pPr>
                            <w:r w:rsidRPr="000E56B8">
                              <w:rPr>
                                <w:rFonts w:ascii="BIZ UDPゴシック" w:eastAsia="BIZ UDPゴシック" w:hAnsi="BIZ UDPゴシック" w:hint="eastAsia"/>
                                <w:sz w:val="20"/>
                                <w:szCs w:val="20"/>
                              </w:rPr>
                              <w:t>季節の本の展示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FED3" id="テキスト ボックス 226" o:spid="_x0000_s1080" type="#_x0000_t202" style="position:absolute;left:0;text-align:left;margin-left:268.45pt;margin-top:9.65pt;width:89.4pt;height:24.6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" filled="f" stroked="f" strokeweight=".5pt">
                <v:textbox>
                  <w:txbxContent>
                    <w:p w14:paraId="5EEA5AB0" w14:textId="757193AC" w:rsidR="000E56B8" w:rsidRPr="000E56B8" w:rsidRDefault="000E56B8" w:rsidP="000E56B8">
                      <w:pPr>
                        <w:rPr>
                          <w:rFonts w:ascii="BIZ UDPゴシック" w:eastAsia="BIZ UDPゴシック" w:hAnsi="BIZ UDPゴシック"/>
                          <w:sz w:val="20"/>
                          <w:szCs w:val="20"/>
                        </w:rPr>
                      </w:pPr>
                      <w:r w:rsidRPr="000E56B8">
                        <w:rPr>
                          <w:rFonts w:ascii="BIZ UDPゴシック" w:eastAsia="BIZ UDPゴシック" w:hAnsi="BIZ UDPゴシック" w:hint="eastAsia"/>
                          <w:sz w:val="20"/>
                          <w:szCs w:val="20"/>
                        </w:rPr>
                        <w:t>季節の本の展示</w:t>
                      </w:r>
                    </w:p>
                  </w:txbxContent>
                </v:textbox>
              </v:shape>
            </w:pict>
          </mc:Fallback>
        </mc:AlternateContent>
      </w:r>
      <w:r w:rsidR="009E1662">
        <w:rPr>
          <w:noProof/>
        </w:rPr>
        <w:drawing>
          <wp:anchor distT="0" distB="0" distL="114300" distR="114300" simplePos="0" relativeHeight="252997120" behindDoc="0" locked="0" layoutInCell="1" allowOverlap="1" wp14:anchorId="42237C45" wp14:editId="3BED2645">
            <wp:simplePos x="0" y="0"/>
            <wp:positionH relativeFrom="column">
              <wp:posOffset>4992370</wp:posOffset>
            </wp:positionH>
            <wp:positionV relativeFrom="paragraph">
              <wp:posOffset>2068830</wp:posOffset>
            </wp:positionV>
            <wp:extent cx="1043940" cy="436334"/>
            <wp:effectExtent l="0" t="0" r="3810" b="190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073" t="34712" r="17640" b="30576"/>
                    <a:stretch/>
                  </pic:blipFill>
                  <pic:spPr bwMode="auto">
                    <a:xfrm>
                      <a:off x="0" y="0"/>
                      <a:ext cx="1043940" cy="436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w:drawing>
          <wp:anchor distT="0" distB="0" distL="114300" distR="114300" simplePos="0" relativeHeight="252994048" behindDoc="0" locked="0" layoutInCell="1" allowOverlap="1" wp14:anchorId="2FFC4670" wp14:editId="27117165">
            <wp:simplePos x="0" y="0"/>
            <wp:positionH relativeFrom="margin">
              <wp:align>right</wp:align>
            </wp:positionH>
            <wp:positionV relativeFrom="paragraph">
              <wp:posOffset>1879284</wp:posOffset>
            </wp:positionV>
            <wp:extent cx="1162704" cy="1510392"/>
            <wp:effectExtent l="0" t="2222"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263" r="26992"/>
                    <a:stretch/>
                  </pic:blipFill>
                  <pic:spPr bwMode="auto">
                    <a:xfrm rot="5400000">
                      <a:off x="0" y="0"/>
                      <a:ext cx="1162704" cy="1510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w:drawing>
          <wp:anchor distT="0" distB="0" distL="114300" distR="114300" simplePos="0" relativeHeight="252988928" behindDoc="0" locked="0" layoutInCell="1" allowOverlap="1" wp14:anchorId="36E87978" wp14:editId="5BAFF01E">
            <wp:simplePos x="0" y="0"/>
            <wp:positionH relativeFrom="margin">
              <wp:posOffset>4754245</wp:posOffset>
            </wp:positionH>
            <wp:positionV relativeFrom="paragraph">
              <wp:posOffset>276225</wp:posOffset>
            </wp:positionV>
            <wp:extent cx="1440180" cy="1080135"/>
            <wp:effectExtent l="0" t="0" r="7620" b="571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A9D">
        <w:rPr>
          <w:rFonts w:ascii="BIZ UDPゴシック" w:eastAsia="BIZ UDPゴシック" w:hAnsi="BIZ UDPゴシック"/>
          <w:noProof/>
          <w:sz w:val="22"/>
        </w:rPr>
        <mc:AlternateContent>
          <mc:Choice Requires="wps">
            <w:drawing>
              <wp:anchor distT="0" distB="0" distL="114300" distR="114300" simplePos="0" relativeHeight="252726784" behindDoc="0" locked="0" layoutInCell="1" allowOverlap="1" wp14:anchorId="3BAECE93" wp14:editId="1682ECD2">
                <wp:simplePos x="0" y="0"/>
                <wp:positionH relativeFrom="margin">
                  <wp:posOffset>29845</wp:posOffset>
                </wp:positionH>
                <wp:positionV relativeFrom="paragraph">
                  <wp:posOffset>38735</wp:posOffset>
                </wp:positionV>
                <wp:extent cx="2773680" cy="381000"/>
                <wp:effectExtent l="0" t="0" r="26670" b="19050"/>
                <wp:wrapNone/>
                <wp:docPr id="95" name="四角形: 角を丸くする 95"/>
                <wp:cNvGraphicFramePr/>
                <a:graphic xmlns:a="http://schemas.openxmlformats.org/drawingml/2006/main">
                  <a:graphicData uri="http://schemas.microsoft.com/office/word/2010/wordprocessingShape">
                    <wps:wsp>
                      <wps:cNvSpPr/>
                      <wps:spPr>
                        <a:xfrm>
                          <a:off x="0" y="0"/>
                          <a:ext cx="27736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13FA13ED" w14:textId="68EE61F0" w:rsidR="00794222" w:rsidRPr="007C1D2E" w:rsidRDefault="000E56B8" w:rsidP="00794222">
                            <w:pPr>
                              <w:spacing w:line="320" w:lineRule="exact"/>
                              <w:jc w:val="center"/>
                              <w:rPr>
                                <w:rFonts w:ascii="Segoe UI Emoji" w:eastAsia="BIZ UDPゴシック" w:hAnsi="Segoe UI Emoji"/>
                                <w:b/>
                                <w:bCs/>
                                <w:sz w:val="24"/>
                                <w:szCs w:val="24"/>
                              </w:rPr>
                            </w:pPr>
                            <w:r>
                              <w:rPr>
                                <w:rFonts w:ascii="Segoe UI Emoji" w:eastAsia="BIZ UDPゴシック" w:hAnsi="Segoe UI Emoji" w:hint="eastAsia"/>
                                <w:b/>
                                <w:bCs/>
                                <w:sz w:val="24"/>
                                <w:szCs w:val="24"/>
                              </w:rPr>
                              <w:t>本とのふれあいを大切に</w:t>
                            </w:r>
                            <w:r w:rsidR="007C1D2E" w:rsidRPr="007C1D2E">
                              <w:rPr>
                                <w:rFonts w:ascii="Segoe UI Emoji" w:eastAsia="BIZ UDPゴシック" w:hAnsi="Segoe UI Emoji" w:hint="eastAsia"/>
                                <w:b/>
                                <w:bCs/>
                                <w:sz w:val="24"/>
                                <w:szCs w:val="24"/>
                              </w:rPr>
                              <w:t>📖</w:t>
                            </w:r>
                          </w:p>
                          <w:p w14:paraId="7BDB36FF"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ECE93" id="四角形: 角を丸くする 95" o:spid="_x0000_s1081" style="position:absolute;left:0;text-align:left;margin-left:2.35pt;margin-top:3.05pt;width:218.4pt;height:30pt;z-index:2527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" fillcolor="#c6d9f1" strokecolor="#4f81bd" strokeweight="2pt">
                <v:textbox>
                  <w:txbxContent>
                    <w:p w14:paraId="13FA13ED" w14:textId="68EE61F0" w:rsidR="00794222" w:rsidRPr="007C1D2E" w:rsidRDefault="000E56B8" w:rsidP="00794222">
                      <w:pPr>
                        <w:spacing w:line="320" w:lineRule="exact"/>
                        <w:jc w:val="center"/>
                        <w:rPr>
                          <w:rFonts w:ascii="Segoe UI Emoji" w:eastAsia="BIZ UDPゴシック" w:hAnsi="Segoe UI Emoji"/>
                          <w:b/>
                          <w:bCs/>
                          <w:sz w:val="24"/>
                          <w:szCs w:val="24"/>
                        </w:rPr>
                      </w:pPr>
                      <w:r>
                        <w:rPr>
                          <w:rFonts w:ascii="Segoe UI Emoji" w:eastAsia="BIZ UDPゴシック" w:hAnsi="Segoe UI Emoji" w:hint="eastAsia"/>
                          <w:b/>
                          <w:bCs/>
                          <w:sz w:val="24"/>
                          <w:szCs w:val="24"/>
                        </w:rPr>
                        <w:t>本とのふれあいを大切に</w:t>
                      </w:r>
                      <w:r w:rsidR="007C1D2E" w:rsidRPr="007C1D2E">
                        <w:rPr>
                          <w:rFonts w:ascii="Segoe UI Emoji" w:eastAsia="BIZ UDPゴシック" w:hAnsi="Segoe UI Emoji" w:hint="eastAsia"/>
                          <w:b/>
                          <w:bCs/>
                          <w:sz w:val="24"/>
                          <w:szCs w:val="24"/>
                        </w:rPr>
                        <w:t>📖</w:t>
                      </w:r>
                    </w:p>
                    <w:p w14:paraId="7BDB36FF" w14:textId="77777777" w:rsidR="00794222" w:rsidRPr="000F481E" w:rsidRDefault="00794222" w:rsidP="00794222">
                      <w:pPr>
                        <w:jc w:val="center"/>
                      </w:pPr>
                    </w:p>
                  </w:txbxContent>
                </v:textbox>
                <w10:wrap anchorx="margin"/>
              </v:roundrect>
            </w:pict>
          </mc:Fallback>
        </mc:AlternateContent>
      </w:r>
      <w:r w:rsidR="001821EE">
        <w:rPr>
          <w:noProof/>
        </w:rPr>
        <w:drawing>
          <wp:anchor distT="0" distB="0" distL="114300" distR="114300" simplePos="0" relativeHeight="253002240" behindDoc="1" locked="0" layoutInCell="1" allowOverlap="1" wp14:anchorId="1191C962" wp14:editId="093E69EF">
            <wp:simplePos x="0" y="0"/>
            <wp:positionH relativeFrom="column">
              <wp:posOffset>5341163</wp:posOffset>
            </wp:positionH>
            <wp:positionV relativeFrom="paragraph">
              <wp:posOffset>3360877</wp:posOffset>
            </wp:positionV>
            <wp:extent cx="827481" cy="766878"/>
            <wp:effectExtent l="0" t="7620" r="3175" b="317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195" t="14903" r="14935"/>
                    <a:stretch/>
                  </pic:blipFill>
                  <pic:spPr bwMode="auto">
                    <a:xfrm rot="5400000">
                      <a:off x="0" y="0"/>
                      <a:ext cx="827481" cy="766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BA8">
        <w:rPr>
          <w:noProof/>
        </w:rPr>
        <w:drawing>
          <wp:anchor distT="0" distB="0" distL="114300" distR="114300" simplePos="0" relativeHeight="252989952" behindDoc="0" locked="0" layoutInCell="1" allowOverlap="1" wp14:anchorId="2AE43034" wp14:editId="78FE4520">
            <wp:simplePos x="0" y="0"/>
            <wp:positionH relativeFrom="column">
              <wp:posOffset>4545212</wp:posOffset>
            </wp:positionH>
            <wp:positionV relativeFrom="paragraph">
              <wp:posOffset>164583</wp:posOffset>
            </wp:positionV>
            <wp:extent cx="440150" cy="479919"/>
            <wp:effectExtent l="0" t="635"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120" t="12626" r="47776" b="24716"/>
                    <a:stretch/>
                  </pic:blipFill>
                  <pic:spPr bwMode="auto">
                    <a:xfrm rot="5400000">
                      <a:off x="0" y="0"/>
                      <a:ext cx="440150" cy="479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BA8">
        <w:rPr>
          <w:noProof/>
        </w:rPr>
        <w:drawing>
          <wp:anchor distT="0" distB="0" distL="114300" distR="114300" simplePos="0" relativeHeight="252990976" behindDoc="1" locked="0" layoutInCell="1" allowOverlap="1" wp14:anchorId="0291D30B" wp14:editId="55189396">
            <wp:simplePos x="0" y="0"/>
            <wp:positionH relativeFrom="column">
              <wp:posOffset>3275965</wp:posOffset>
            </wp:positionH>
            <wp:positionV relativeFrom="paragraph">
              <wp:posOffset>503555</wp:posOffset>
            </wp:positionV>
            <wp:extent cx="1430020" cy="852805"/>
            <wp:effectExtent l="0" t="0" r="0" b="444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0438"/>
                    <a:stretch/>
                  </pic:blipFill>
                  <pic:spPr bwMode="auto">
                    <a:xfrm>
                      <a:off x="0" y="0"/>
                      <a:ext cx="1430020" cy="85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BC553" w14:textId="20327433" w:rsidR="00C15C33" w:rsidRDefault="005A1D09" w:rsidP="007C1D2E">
      <w:pPr>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939776" behindDoc="1" locked="0" layoutInCell="1" allowOverlap="1" wp14:anchorId="112C6C56" wp14:editId="1DEBAFB4">
                <wp:simplePos x="0" y="0"/>
                <wp:positionH relativeFrom="margin">
                  <wp:posOffset>-635</wp:posOffset>
                </wp:positionH>
                <wp:positionV relativeFrom="paragraph">
                  <wp:posOffset>175895</wp:posOffset>
                </wp:positionV>
                <wp:extent cx="6339840" cy="9083040"/>
                <wp:effectExtent l="0" t="0" r="22860" b="22860"/>
                <wp:wrapNone/>
                <wp:docPr id="196" name="正方形/長方形 196"/>
                <wp:cNvGraphicFramePr/>
                <a:graphic xmlns:a="http://schemas.openxmlformats.org/drawingml/2006/main">
                  <a:graphicData uri="http://schemas.microsoft.com/office/word/2010/wordprocessingShape">
                    <wps:wsp>
                      <wps:cNvSpPr/>
                      <wps:spPr>
                        <a:xfrm>
                          <a:off x="0" y="0"/>
                          <a:ext cx="6339840" cy="9083040"/>
                        </a:xfrm>
                        <a:prstGeom prst="rect">
                          <a:avLst/>
                        </a:prstGeom>
                        <a:noFill/>
                        <a:ln w="25400" cap="flat" cmpd="sng" algn="ctr">
                          <a:solidFill>
                            <a:srgbClr val="1F497D">
                              <a:lumMod val="40000"/>
                              <a:lumOff val="60000"/>
                            </a:srgbClr>
                          </a:solidFill>
                          <a:prstDash val="solid"/>
                        </a:ln>
                        <a:effectLst/>
                      </wps:spPr>
                      <wps:txbx>
                        <w:txbxContent>
                          <w:p w14:paraId="65B1B5B7" w14:textId="77777777" w:rsidR="00C15C33" w:rsidRDefault="00C15C33" w:rsidP="00C15C33">
                            <w:pPr>
                              <w:jc w:val="center"/>
                            </w:pPr>
                          </w:p>
                          <w:p w14:paraId="6D952836" w14:textId="77777777" w:rsidR="00C15C33" w:rsidRDefault="00C15C33" w:rsidP="00C15C3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C6C56" id="正方形/長方形 196" o:spid="_x0000_s1082" style="position:absolute;left:0;text-align:left;margin-left:-.05pt;margin-top:13.85pt;width:499.2pt;height:715.2pt;z-index:-2503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" filled="f" strokecolor="#8eb4e3" strokeweight="2pt">
                <v:textbox>
                  <w:txbxContent>
                    <w:p w14:paraId="65B1B5B7" w14:textId="77777777" w:rsidR="00C15C33" w:rsidRDefault="00C15C33" w:rsidP="00C15C33">
                      <w:pPr>
                        <w:jc w:val="center"/>
                      </w:pPr>
                    </w:p>
                    <w:p w14:paraId="6D952836" w14:textId="77777777" w:rsidR="00C15C33" w:rsidRDefault="00C15C33" w:rsidP="00C15C33">
                      <w:pPr>
                        <w:jc w:val="center"/>
                      </w:pPr>
                      <w:r>
                        <w:rPr>
                          <w:rFonts w:hint="eastAsia"/>
                        </w:rPr>
                        <w:t xml:space="preserve"> </w:t>
                      </w:r>
                    </w:p>
                  </w:txbxContent>
                </v:textbox>
                <w10:wrap anchorx="margin"/>
              </v:rect>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08384" behindDoc="0" locked="0" layoutInCell="1" allowOverlap="1" wp14:anchorId="2E2848D7" wp14:editId="5DE1BE64">
                <wp:simplePos x="0" y="0"/>
                <wp:positionH relativeFrom="column">
                  <wp:posOffset>3184525</wp:posOffset>
                </wp:positionH>
                <wp:positionV relativeFrom="paragraph">
                  <wp:posOffset>191135</wp:posOffset>
                </wp:positionV>
                <wp:extent cx="342900" cy="320040"/>
                <wp:effectExtent l="0" t="0" r="0" b="3810"/>
                <wp:wrapNone/>
                <wp:docPr id="230" name="テキスト ボックス 230"/>
                <wp:cNvGraphicFramePr/>
                <a:graphic xmlns:a="http://schemas.openxmlformats.org/drawingml/2006/main">
                  <a:graphicData uri="http://schemas.microsoft.com/office/word/2010/wordprocessingShape">
                    <wps:wsp>
                      <wps:cNvSpPr txBox="1"/>
                      <wps:spPr>
                        <a:xfrm>
                          <a:off x="0" y="0"/>
                          <a:ext cx="342900" cy="320040"/>
                        </a:xfrm>
                        <a:prstGeom prst="rect">
                          <a:avLst/>
                        </a:prstGeom>
                        <a:noFill/>
                        <a:ln w="6350">
                          <a:noFill/>
                        </a:ln>
                      </wps:spPr>
                      <wps:txbx>
                        <w:txbxContent>
                          <w:p w14:paraId="6CAADCFF" w14:textId="77777777" w:rsidR="00525B56" w:rsidRPr="00525B56" w:rsidRDefault="00525B56" w:rsidP="00525B56">
                            <w:pPr>
                              <w:rPr>
                                <w:rFonts w:ascii="BIZ UDPゴシック" w:eastAsia="BIZ UDPゴシック" w:hAnsi="BIZ UDPゴシック"/>
                                <w:b/>
                                <w:bCs/>
                                <w:szCs w:val="21"/>
                              </w:rPr>
                            </w:pPr>
                            <w:r w:rsidRPr="00525B56">
                              <w:rPr>
                                <w:rFonts w:ascii="BIZ UDPゴシック" w:eastAsia="BIZ UDPゴシック" w:hAnsi="BIZ UDPゴシック" w:hint="eastAsia"/>
                                <w:b/>
                                <w:bCs/>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48D7" id="テキスト ボックス 230" o:spid="_x0000_s1083" type="#_x0000_t202" style="position:absolute;left:0;text-align:left;margin-left:250.75pt;margin-top:15.05pt;width:27pt;height:25.2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" filled="f" stroked="f" strokeweight=".5pt">
                <v:textbox>
                  <w:txbxContent>
                    <w:p w14:paraId="6CAADCFF" w14:textId="77777777" w:rsidR="00525B56" w:rsidRPr="00525B56" w:rsidRDefault="00525B56" w:rsidP="00525B56">
                      <w:pPr>
                        <w:rPr>
                          <w:rFonts w:ascii="BIZ UDPゴシック" w:eastAsia="BIZ UDPゴシック" w:hAnsi="BIZ UDPゴシック"/>
                          <w:b/>
                          <w:bCs/>
                          <w:szCs w:val="21"/>
                        </w:rPr>
                      </w:pPr>
                      <w:r w:rsidRPr="00525B56">
                        <w:rPr>
                          <w:rFonts w:ascii="BIZ UDPゴシック" w:eastAsia="BIZ UDPゴシック" w:hAnsi="BIZ UDPゴシック" w:hint="eastAsia"/>
                          <w:b/>
                          <w:bCs/>
                          <w:szCs w:val="21"/>
                        </w:rPr>
                        <w:t>①</w:t>
                      </w:r>
                    </w:p>
                  </w:txbxContent>
                </v:textbox>
              </v:shape>
            </w:pict>
          </mc:Fallback>
        </mc:AlternateContent>
      </w:r>
      <w:r w:rsidR="00C15C33">
        <w:rPr>
          <w:rFonts w:ascii="BIZ UDPゴシック" w:eastAsia="BIZ UDPゴシック" w:hAnsi="BIZ UDPゴシック" w:hint="eastAsia"/>
          <w:sz w:val="22"/>
        </w:rPr>
        <w:t xml:space="preserve">　</w:t>
      </w:r>
      <w:r w:rsidR="00C15C33">
        <w:rPr>
          <w:rFonts w:ascii="BIZ UDPゴシック" w:eastAsia="BIZ UDPゴシック" w:hAnsi="BIZ UDPゴシック"/>
          <w:noProof/>
          <w:sz w:val="22"/>
        </w:rPr>
        <mc:AlternateContent>
          <mc:Choice Requires="wps">
            <w:drawing>
              <wp:anchor distT="0" distB="0" distL="114300" distR="114300" simplePos="0" relativeHeight="252937728" behindDoc="0" locked="0" layoutInCell="1" allowOverlap="1" wp14:anchorId="2ACDDA07" wp14:editId="7C629925">
                <wp:simplePos x="0" y="0"/>
                <wp:positionH relativeFrom="margin">
                  <wp:align>left</wp:align>
                </wp:positionH>
                <wp:positionV relativeFrom="paragraph">
                  <wp:posOffset>-7620</wp:posOffset>
                </wp:positionV>
                <wp:extent cx="2468880" cy="381000"/>
                <wp:effectExtent l="0" t="0" r="26670" b="19050"/>
                <wp:wrapNone/>
                <wp:docPr id="195" name="四角形: 角を丸くする 195"/>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0C498770" w14:textId="0951081C" w:rsidR="00C15C33" w:rsidRPr="00A748B1" w:rsidRDefault="00A748B1" w:rsidP="00C15C33">
                            <w:pPr>
                              <w:spacing w:line="320" w:lineRule="exact"/>
                              <w:jc w:val="center"/>
                              <w:rPr>
                                <w:rFonts w:ascii="Segoe UI Emoji" w:eastAsia="BIZ UDPゴシック" w:hAnsi="Segoe UI Emoji"/>
                                <w:b/>
                                <w:bCs/>
                                <w:sz w:val="24"/>
                                <w:szCs w:val="24"/>
                              </w:rPr>
                            </w:pPr>
                            <w:r w:rsidRPr="00A748B1">
                              <w:rPr>
                                <w:rFonts w:ascii="BIZ UDPゴシック" w:eastAsia="BIZ UDPゴシック" w:hAnsi="BIZ UDPゴシック" w:hint="eastAsia"/>
                                <w:b/>
                                <w:bCs/>
                                <w:sz w:val="24"/>
                                <w:szCs w:val="24"/>
                              </w:rPr>
                              <w:t>魅力ある学校図書館に</w:t>
                            </w:r>
                            <w:r w:rsidRPr="00A748B1">
                              <w:rPr>
                                <w:rFonts w:ascii="Segoe UI Emoji" w:eastAsia="BIZ UDPゴシック" w:hAnsi="Segoe UI Emoji" w:hint="eastAsia"/>
                                <w:b/>
                                <w:bCs/>
                                <w:sz w:val="24"/>
                                <w:szCs w:val="24"/>
                              </w:rPr>
                              <w:t>📖</w:t>
                            </w:r>
                          </w:p>
                          <w:p w14:paraId="7BDD78B3" w14:textId="77777777" w:rsidR="00C15C33" w:rsidRPr="000F481E" w:rsidRDefault="00C15C33" w:rsidP="00C15C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DDA07" id="四角形: 角を丸くする 195" o:spid="_x0000_s1084" style="position:absolute;left:0;text-align:left;margin-left:0;margin-top:-.6pt;width:194.4pt;height:30pt;z-index:2529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" fillcolor="#c6d9f1" strokecolor="#4f81bd" strokeweight="2pt">
                <v:textbox>
                  <w:txbxContent>
                    <w:p w14:paraId="0C498770" w14:textId="0951081C" w:rsidR="00C15C33" w:rsidRPr="00A748B1" w:rsidRDefault="00A748B1" w:rsidP="00C15C33">
                      <w:pPr>
                        <w:spacing w:line="320" w:lineRule="exact"/>
                        <w:jc w:val="center"/>
                        <w:rPr>
                          <w:rFonts w:ascii="Segoe UI Emoji" w:eastAsia="BIZ UDPゴシック" w:hAnsi="Segoe UI Emoji"/>
                          <w:b/>
                          <w:bCs/>
                          <w:sz w:val="24"/>
                          <w:szCs w:val="24"/>
                        </w:rPr>
                      </w:pPr>
                      <w:r w:rsidRPr="00A748B1">
                        <w:rPr>
                          <w:rFonts w:ascii="BIZ UDPゴシック" w:eastAsia="BIZ UDPゴシック" w:hAnsi="BIZ UDPゴシック" w:hint="eastAsia"/>
                          <w:b/>
                          <w:bCs/>
                          <w:sz w:val="24"/>
                          <w:szCs w:val="24"/>
                        </w:rPr>
                        <w:t>魅力ある学校図書館に</w:t>
                      </w:r>
                      <w:r w:rsidRPr="00A748B1">
                        <w:rPr>
                          <w:rFonts w:ascii="Segoe UI Emoji" w:eastAsia="BIZ UDPゴシック" w:hAnsi="Segoe UI Emoji" w:hint="eastAsia"/>
                          <w:b/>
                          <w:bCs/>
                          <w:sz w:val="24"/>
                          <w:szCs w:val="24"/>
                        </w:rPr>
                        <w:t>📖</w:t>
                      </w:r>
                    </w:p>
                    <w:p w14:paraId="7BDD78B3" w14:textId="77777777" w:rsidR="00C15C33" w:rsidRPr="000F481E" w:rsidRDefault="00C15C33" w:rsidP="00C15C33">
                      <w:pPr>
                        <w:jc w:val="center"/>
                      </w:pPr>
                    </w:p>
                  </w:txbxContent>
                </v:textbox>
                <w10:wrap anchorx="margin"/>
              </v:roundrect>
            </w:pict>
          </mc:Fallback>
        </mc:AlternateContent>
      </w:r>
    </w:p>
    <w:p w14:paraId="0D5B47D9" w14:textId="1DC4EA4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941824" behindDoc="0" locked="0" layoutInCell="1" allowOverlap="1" wp14:anchorId="6D8EA93A" wp14:editId="1C91D415">
                <wp:simplePos x="0" y="0"/>
                <wp:positionH relativeFrom="margin">
                  <wp:posOffset>128905</wp:posOffset>
                </wp:positionH>
                <wp:positionV relativeFrom="paragraph">
                  <wp:posOffset>131445</wp:posOffset>
                </wp:positionV>
                <wp:extent cx="6080760" cy="8892540"/>
                <wp:effectExtent l="0" t="0" r="0" b="3810"/>
                <wp:wrapNone/>
                <wp:docPr id="197" name="テキスト ボックス 197"/>
                <wp:cNvGraphicFramePr/>
                <a:graphic xmlns:a="http://schemas.openxmlformats.org/drawingml/2006/main">
                  <a:graphicData uri="http://schemas.microsoft.com/office/word/2010/wordprocessingShape">
                    <wps:wsp>
                      <wps:cNvSpPr txBox="1"/>
                      <wps:spPr>
                        <a:xfrm>
                          <a:off x="0" y="0"/>
                          <a:ext cx="6080760" cy="8892540"/>
                        </a:xfrm>
                        <a:prstGeom prst="rect">
                          <a:avLst/>
                        </a:prstGeom>
                        <a:noFill/>
                        <a:ln w="6350">
                          <a:noFill/>
                        </a:ln>
                      </wps:spPr>
                      <wps:txbx>
                        <w:txbxContent>
                          <w:p w14:paraId="286CE969" w14:textId="6DE63E8B" w:rsidR="00C15C33" w:rsidRPr="005A1D09" w:rsidRDefault="00C15C33" w:rsidP="00C15C33">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＜松原市立松原北小学校＞</w:t>
                            </w:r>
                          </w:p>
                          <w:p w14:paraId="754317FD" w14:textId="0483C5F5" w:rsidR="00C15C3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○学校図書館を活用した読書推進の取組み</w:t>
                            </w:r>
                          </w:p>
                          <w:p w14:paraId="5EF1FB86" w14:textId="77777777" w:rsidR="00525B56"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・書籍の展示方法の工夫や読書活動促進</w:t>
                            </w:r>
                          </w:p>
                          <w:p w14:paraId="4E4E0838" w14:textId="30CDB6FE" w:rsidR="00F57CA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（きっかけづくり）に向けた展示物の作成。</w:t>
                            </w:r>
                          </w:p>
                          <w:p w14:paraId="2E576393" w14:textId="6993D2B2" w:rsidR="00F57CA3" w:rsidRDefault="00F57CA3" w:rsidP="00C15C33">
                            <w:pPr>
                              <w:rPr>
                                <w:rFonts w:ascii="BIZ UDPゴシック" w:eastAsia="BIZ UDPゴシック" w:hAnsi="BIZ UDPゴシック"/>
                                <w:sz w:val="22"/>
                              </w:rPr>
                            </w:pPr>
                          </w:p>
                          <w:p w14:paraId="6706DDC3" w14:textId="0D767FA6" w:rsidR="00F57CA3" w:rsidRDefault="00F57CA3" w:rsidP="00C15C33">
                            <w:pPr>
                              <w:rPr>
                                <w:rFonts w:ascii="BIZ UDPゴシック" w:eastAsia="BIZ UDPゴシック" w:hAnsi="BIZ UDPゴシック"/>
                                <w:sz w:val="22"/>
                              </w:rPr>
                            </w:pPr>
                          </w:p>
                          <w:p w14:paraId="160BB5CF" w14:textId="5A4A8A02" w:rsidR="00F57CA3" w:rsidRDefault="00F57CA3" w:rsidP="00C15C33">
                            <w:pPr>
                              <w:rPr>
                                <w:rFonts w:ascii="BIZ UDPゴシック" w:eastAsia="BIZ UDPゴシック" w:hAnsi="BIZ UDPゴシック"/>
                                <w:sz w:val="22"/>
                              </w:rPr>
                            </w:pPr>
                          </w:p>
                          <w:p w14:paraId="789D5753" w14:textId="472BFADF" w:rsidR="00F57CA3" w:rsidRDefault="00F57CA3" w:rsidP="00C15C33">
                            <w:pPr>
                              <w:rPr>
                                <w:rFonts w:ascii="BIZ UDPゴシック" w:eastAsia="BIZ UDPゴシック" w:hAnsi="BIZ UDPゴシック"/>
                                <w:sz w:val="22"/>
                              </w:rPr>
                            </w:pPr>
                          </w:p>
                          <w:p w14:paraId="29BE8DCA" w14:textId="77777777" w:rsidR="005A1D09" w:rsidRDefault="005A1D09" w:rsidP="00C15C33">
                            <w:pPr>
                              <w:rPr>
                                <w:rFonts w:ascii="BIZ UDPゴシック" w:eastAsia="BIZ UDPゴシック" w:hAnsi="BIZ UDPゴシック"/>
                                <w:sz w:val="22"/>
                              </w:rPr>
                            </w:pPr>
                          </w:p>
                          <w:p w14:paraId="315DFD22" w14:textId="5676E1BA" w:rsidR="00F57CA3" w:rsidRPr="0024137C"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・児童部会のメンバーによる新刊紹介</w:t>
                            </w:r>
                          </w:p>
                          <w:p w14:paraId="48142B52" w14:textId="03C160A0" w:rsidR="00F57CA3" w:rsidRDefault="00F57CA3" w:rsidP="0024137C">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・絵の本広場…</w:t>
                            </w:r>
                            <w:r w:rsidR="00525B56">
                              <w:rPr>
                                <w:rFonts w:ascii="BIZ UDPゴシック" w:eastAsia="BIZ UDPゴシック" w:hAnsi="BIZ UDPゴシック" w:hint="eastAsia"/>
                                <w:sz w:val="22"/>
                              </w:rPr>
                              <w:t>４００</w:t>
                            </w:r>
                            <w:r w:rsidR="00525B56" w:rsidRPr="00525B56">
                              <w:rPr>
                                <w:rFonts w:ascii="BIZ UDPゴシック" w:eastAsia="BIZ UDPゴシック" w:hAnsi="BIZ UDPゴシック" w:hint="eastAsia"/>
                                <w:sz w:val="22"/>
                              </w:rPr>
                              <w:t>冊以上の絵本や写真集を面展台に置き、自由に読める絵の本広場を設営した。文字に苦手意識がある児童も進んで絵の本を楽しむ姿があった。</w:t>
                            </w:r>
                          </w:p>
                          <w:p w14:paraId="4548E391" w14:textId="6E92DB9C" w:rsidR="005A1646" w:rsidRDefault="005A1646"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・味見読書・・・</w:t>
                            </w:r>
                            <w:r w:rsidR="00525B56" w:rsidRPr="00525B56">
                              <w:rPr>
                                <w:rFonts w:ascii="BIZ UDPゴシック" w:eastAsia="BIZ UDPゴシック" w:hAnsi="BIZ UDPゴシック" w:hint="eastAsia"/>
                                <w:sz w:val="22"/>
                              </w:rPr>
                              <w:t>味見をするように多くの本を少しずつ読み、読書傾向に偏りのある児童の本の世界を広げるために、市民図書館と連携して行っている。</w:t>
                            </w:r>
                          </w:p>
                          <w:p w14:paraId="7BF633E1" w14:textId="2A32B24B" w:rsidR="007B738D" w:rsidRDefault="007B738D" w:rsidP="005A1646">
                            <w:pPr>
                              <w:ind w:left="220" w:hangingChars="100" w:hanging="220"/>
                              <w:rPr>
                                <w:rFonts w:ascii="BIZ UDPゴシック" w:eastAsia="BIZ UDPゴシック" w:hAnsi="BIZ UDPゴシック"/>
                                <w:sz w:val="22"/>
                              </w:rPr>
                            </w:pPr>
                          </w:p>
                          <w:p w14:paraId="75EEBF0F" w14:textId="77777777" w:rsidR="005A1D09" w:rsidRDefault="005A1D09" w:rsidP="005A1646">
                            <w:pPr>
                              <w:ind w:left="220" w:hangingChars="100" w:hanging="220"/>
                              <w:rPr>
                                <w:rFonts w:ascii="BIZ UDPゴシック" w:eastAsia="BIZ UDPゴシック" w:hAnsi="BIZ UDPゴシック"/>
                                <w:sz w:val="22"/>
                              </w:rPr>
                            </w:pPr>
                          </w:p>
                          <w:p w14:paraId="1090268F" w14:textId="0523EC82" w:rsidR="007B738D" w:rsidRDefault="007B738D" w:rsidP="005A1646">
                            <w:pPr>
                              <w:ind w:left="220" w:hangingChars="100" w:hanging="220"/>
                              <w:rPr>
                                <w:rFonts w:ascii="BIZ UDPゴシック" w:eastAsia="BIZ UDPゴシック" w:hAnsi="BIZ UDPゴシック"/>
                                <w:sz w:val="22"/>
                              </w:rPr>
                            </w:pPr>
                          </w:p>
                          <w:p w14:paraId="4E34DF50" w14:textId="5D67E0B8" w:rsidR="007B738D" w:rsidRDefault="007B738D" w:rsidP="005A1646">
                            <w:pPr>
                              <w:ind w:left="220" w:hangingChars="100" w:hanging="220"/>
                              <w:rPr>
                                <w:rFonts w:ascii="BIZ UDPゴシック" w:eastAsia="BIZ UDPゴシック" w:hAnsi="BIZ UDPゴシック"/>
                                <w:sz w:val="22"/>
                              </w:rPr>
                            </w:pPr>
                          </w:p>
                          <w:p w14:paraId="7524D8D1" w14:textId="77777777" w:rsidR="007B738D" w:rsidRDefault="007B738D" w:rsidP="005A1646">
                            <w:pPr>
                              <w:ind w:left="220" w:hangingChars="100" w:hanging="220"/>
                              <w:rPr>
                                <w:rFonts w:ascii="BIZ UDPゴシック" w:eastAsia="BIZ UDPゴシック" w:hAnsi="BIZ UDPゴシック"/>
                                <w:sz w:val="22"/>
                              </w:rPr>
                            </w:pPr>
                          </w:p>
                          <w:p w14:paraId="0BF834E6" w14:textId="4C12207D" w:rsidR="007B738D" w:rsidRDefault="007B738D" w:rsidP="005A1646">
                            <w:pPr>
                              <w:ind w:left="220" w:hangingChars="100" w:hanging="220"/>
                              <w:rPr>
                                <w:rFonts w:ascii="BIZ UDPゴシック" w:eastAsia="BIZ UDPゴシック" w:hAnsi="BIZ UDPゴシック"/>
                                <w:sz w:val="22"/>
                              </w:rPr>
                            </w:pPr>
                          </w:p>
                          <w:p w14:paraId="6E753971" w14:textId="603D4439" w:rsidR="007B738D" w:rsidRDefault="007B738D" w:rsidP="00C62342">
                            <w:pPr>
                              <w:ind w:leftChars="100" w:left="210"/>
                              <w:rPr>
                                <w:rFonts w:ascii="BIZ UDPゴシック" w:eastAsia="BIZ UDPゴシック" w:hAnsi="BIZ UDPゴシック"/>
                                <w:sz w:val="22"/>
                              </w:rPr>
                            </w:pPr>
                            <w:r>
                              <w:rPr>
                                <w:rFonts w:ascii="BIZ UDPゴシック" w:eastAsia="BIZ UDPゴシック" w:hAnsi="BIZ UDPゴシック" w:hint="eastAsia"/>
                                <w:sz w:val="22"/>
                              </w:rPr>
                              <w:t>・Library通信の発行…保護者に向けて「ことばの力を育む大切さ」について発信</w:t>
                            </w:r>
                          </w:p>
                          <w:p w14:paraId="441D383E" w14:textId="6D8759F7" w:rsidR="0024137C" w:rsidRPr="0033128D" w:rsidRDefault="0024137C" w:rsidP="00C62342">
                            <w:pPr>
                              <w:rPr>
                                <w:rFonts w:ascii="BIZ UDPゴシック" w:eastAsia="BIZ UDPゴシック" w:hAnsi="BIZ UDPゴシック"/>
                                <w:b/>
                                <w:bCs/>
                                <w:sz w:val="22"/>
                              </w:rPr>
                            </w:pPr>
                            <w:r w:rsidRPr="0033128D">
                              <w:rPr>
                                <w:rFonts w:ascii="BIZ UDPゴシック" w:eastAsia="BIZ UDPゴシック" w:hAnsi="BIZ UDPゴシック" w:hint="eastAsia"/>
                                <w:b/>
                                <w:bCs/>
                                <w:sz w:val="22"/>
                              </w:rPr>
                              <w:t>⇒取組みの結果、本や読書に</w:t>
                            </w:r>
                            <w:r w:rsidR="00AD67A8">
                              <w:rPr>
                                <w:rFonts w:ascii="BIZ UDPゴシック" w:eastAsia="BIZ UDPゴシック" w:hAnsi="BIZ UDPゴシック" w:hint="eastAsia"/>
                                <w:b/>
                                <w:bCs/>
                                <w:sz w:val="22"/>
                              </w:rPr>
                              <w:t>興味・</w:t>
                            </w:r>
                            <w:r w:rsidRPr="0033128D">
                              <w:rPr>
                                <w:rFonts w:ascii="BIZ UDPゴシック" w:eastAsia="BIZ UDPゴシック" w:hAnsi="BIZ UDPゴシック" w:hint="eastAsia"/>
                                <w:b/>
                                <w:bCs/>
                                <w:sz w:val="22"/>
                              </w:rPr>
                              <w:t>関心をもつ児童が増え</w:t>
                            </w:r>
                            <w:r w:rsidR="0033128D" w:rsidRPr="0033128D">
                              <w:rPr>
                                <w:rFonts w:ascii="BIZ UDPゴシック" w:eastAsia="BIZ UDPゴシック" w:hAnsi="BIZ UDPゴシック" w:hint="eastAsia"/>
                                <w:b/>
                                <w:bCs/>
                                <w:sz w:val="22"/>
                              </w:rPr>
                              <w:t>、不読率も減少した。</w:t>
                            </w:r>
                          </w:p>
                          <w:p w14:paraId="216855CB" w14:textId="77777777" w:rsidR="00C62342" w:rsidRDefault="00C62342" w:rsidP="005A1646">
                            <w:pPr>
                              <w:ind w:left="220" w:hangingChars="100" w:hanging="220"/>
                              <w:rPr>
                                <w:rFonts w:ascii="BIZ UDPゴシック" w:eastAsia="BIZ UDPゴシック" w:hAnsi="BIZ UDPゴシック"/>
                                <w:sz w:val="22"/>
                              </w:rPr>
                            </w:pPr>
                          </w:p>
                          <w:p w14:paraId="12C33030" w14:textId="17688FFB" w:rsidR="007B738D" w:rsidRDefault="007B738D"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○学校図書館を活用し、自分で考え取り組む力</w:t>
                            </w:r>
                            <w:r w:rsidR="005F65D1">
                              <w:rPr>
                                <w:rFonts w:ascii="BIZ UDPゴシック" w:eastAsia="BIZ UDPゴシック" w:hAnsi="BIZ UDPゴシック" w:hint="eastAsia"/>
                                <w:sz w:val="22"/>
                              </w:rPr>
                              <w:t>（主体性）を高める授業づくり</w:t>
                            </w:r>
                          </w:p>
                          <w:p w14:paraId="10941936" w14:textId="4CFFC821"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学校図書館を「読書センター」だけでなく、「情報センター」、「学習センター」として課題解決の場として位置づけ、児童につけたい力を育成する場としての活用を推進</w:t>
                            </w:r>
                          </w:p>
                          <w:p w14:paraId="0BAD76C1" w14:textId="72C66C85"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・各教科の学習について、単元計画の中に図書館の活用を位置づけ、調べ学習や学習内容に関連のある書籍の紹介などに取り組んでいる。</w:t>
                            </w:r>
                          </w:p>
                          <w:p w14:paraId="2CA9A300" w14:textId="77777777" w:rsidR="009862C3" w:rsidRDefault="009862C3"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・本の地図…</w:t>
                            </w:r>
                            <w:r w:rsidRPr="009862C3">
                              <w:rPr>
                                <w:rFonts w:ascii="BIZ UDPゴシック" w:eastAsia="BIZ UDPゴシック" w:hAnsi="BIZ UDPゴシック" w:hint="eastAsia"/>
                                <w:sz w:val="22"/>
                              </w:rPr>
                              <w:t>自分の力で、読みたい本や課題を解決するための</w:t>
                            </w:r>
                          </w:p>
                          <w:p w14:paraId="413E2B58" w14:textId="13408136" w:rsidR="009862C3" w:rsidRDefault="009862C3" w:rsidP="009862C3">
                            <w:pPr>
                              <w:ind w:leftChars="100" w:left="210" w:firstLineChars="500" w:firstLine="1100"/>
                              <w:rPr>
                                <w:rFonts w:ascii="BIZ UDPゴシック" w:eastAsia="BIZ UDPゴシック" w:hAnsi="BIZ UDPゴシック"/>
                                <w:sz w:val="22"/>
                              </w:rPr>
                            </w:pPr>
                            <w:r w:rsidRPr="009862C3">
                              <w:rPr>
                                <w:rFonts w:ascii="BIZ UDPゴシック" w:eastAsia="BIZ UDPゴシック" w:hAnsi="BIZ UDPゴシック" w:hint="eastAsia"/>
                                <w:sz w:val="22"/>
                              </w:rPr>
                              <w:t>本を探し出すために作成</w:t>
                            </w:r>
                          </w:p>
                          <w:p w14:paraId="3B3F30CE" w14:textId="38938E46"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・調べ学習のための百科事典の調べ方学習を</w:t>
                            </w:r>
                            <w:r w:rsidR="0024137C">
                              <w:rPr>
                                <w:rFonts w:ascii="BIZ UDPゴシック" w:eastAsia="BIZ UDPゴシック" w:hAnsi="BIZ UDPゴシック" w:hint="eastAsia"/>
                                <w:sz w:val="22"/>
                              </w:rPr>
                              <w:t>おこなっている。</w:t>
                            </w:r>
                          </w:p>
                          <w:p w14:paraId="73E42CE4" w14:textId="77777777" w:rsidR="0024137C" w:rsidRDefault="0024137C"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・ことばの力を育むための、さまざまな「シンギングツール」を</w:t>
                            </w:r>
                          </w:p>
                          <w:p w14:paraId="0FC5EDCC" w14:textId="706701A3" w:rsidR="0024137C" w:rsidRDefault="0024137C" w:rsidP="0024137C">
                            <w:pPr>
                              <w:ind w:leftChars="100" w:left="210"/>
                              <w:rPr>
                                <w:rFonts w:ascii="BIZ UDPゴシック" w:eastAsia="BIZ UDPゴシック" w:hAnsi="BIZ UDPゴシック"/>
                                <w:sz w:val="22"/>
                              </w:rPr>
                            </w:pPr>
                            <w:r>
                              <w:rPr>
                                <w:rFonts w:ascii="BIZ UDPゴシック" w:eastAsia="BIZ UDPゴシック" w:hAnsi="BIZ UDPゴシック" w:hint="eastAsia"/>
                                <w:sz w:val="22"/>
                              </w:rPr>
                              <w:t>活用し</w:t>
                            </w:r>
                            <w:r w:rsidR="00C62342">
                              <w:rPr>
                                <w:rFonts w:ascii="BIZ UDPゴシック" w:eastAsia="BIZ UDPゴシック" w:hAnsi="BIZ UDPゴシック" w:hint="eastAsia"/>
                                <w:sz w:val="22"/>
                              </w:rPr>
                              <w:t>、</w:t>
                            </w:r>
                            <w:r w:rsidR="00C62342" w:rsidRPr="00C62342">
                              <w:rPr>
                                <w:rFonts w:ascii="BIZ UDPゴシック" w:eastAsia="BIZ UDPゴシック" w:hAnsi="BIZ UDPゴシック" w:hint="eastAsia"/>
                                <w:sz w:val="22"/>
                              </w:rPr>
                              <w:t>自分の考えを整理したり、広げたり、深めたりするために学ぶ。</w:t>
                            </w:r>
                          </w:p>
                          <w:p w14:paraId="3661F1DB" w14:textId="19DBD846" w:rsidR="00C62342" w:rsidRDefault="0033128D"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w:t>
                            </w:r>
                            <w:r w:rsidR="009862C3" w:rsidRPr="009862C3">
                              <w:rPr>
                                <w:rFonts w:ascii="BIZ UDPゴシック" w:eastAsia="BIZ UDPゴシック" w:hAnsi="BIZ UDPゴシック" w:hint="eastAsia"/>
                                <w:b/>
                                <w:bCs/>
                                <w:sz w:val="22"/>
                              </w:rPr>
                              <w:t>自ら</w:t>
                            </w:r>
                            <w:r w:rsidR="00FE516F">
                              <w:rPr>
                                <w:rFonts w:ascii="BIZ UDPゴシック" w:eastAsia="BIZ UDPゴシック" w:hAnsi="BIZ UDPゴシック" w:hint="eastAsia"/>
                                <w:b/>
                                <w:bCs/>
                                <w:sz w:val="22"/>
                              </w:rPr>
                              <w:t>探究</w:t>
                            </w:r>
                            <w:r w:rsidR="009862C3" w:rsidRPr="009862C3">
                              <w:rPr>
                                <w:rFonts w:ascii="BIZ UDPゴシック" w:eastAsia="BIZ UDPゴシック" w:hAnsi="BIZ UDPゴシック" w:hint="eastAsia"/>
                                <w:b/>
                                <w:bCs/>
                                <w:sz w:val="22"/>
                              </w:rPr>
                              <w:t>したい課題を解決するために、学校図書館を利用しようとする</w:t>
                            </w:r>
                          </w:p>
                          <w:p w14:paraId="1738EFA9" w14:textId="58C2707B" w:rsidR="0033128D" w:rsidRPr="009862C3" w:rsidRDefault="009862C3"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児童が増えた。</w:t>
                            </w:r>
                          </w:p>
                          <w:p w14:paraId="1861DB00" w14:textId="77777777" w:rsidR="009862C3" w:rsidRDefault="009862C3" w:rsidP="0024137C">
                            <w:pPr>
                              <w:ind w:leftChars="100" w:left="210"/>
                              <w:rPr>
                                <w:rFonts w:ascii="BIZ UDPゴシック" w:eastAsia="BIZ UDPゴシック" w:hAnsi="BIZ UDPゴシック"/>
                                <w:b/>
                                <w:bCs/>
                                <w:sz w:val="23"/>
                                <w:szCs w:val="23"/>
                              </w:rPr>
                            </w:pPr>
                          </w:p>
                          <w:p w14:paraId="30517368" w14:textId="517F36B0" w:rsidR="0024137C" w:rsidRPr="00B909EF" w:rsidRDefault="00AD67A8" w:rsidP="0024137C">
                            <w:pPr>
                              <w:ind w:leftChars="100" w:left="21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☆学校図書館の持つ機能を最大限に発揮し、日々の学習の中に読書活動、学校図書館活用を取り入れることで、子どもたちの</w:t>
                            </w:r>
                            <w:r w:rsidR="002048BE" w:rsidRPr="00B909EF">
                              <w:rPr>
                                <w:rFonts w:ascii="BIZ UDPゴシック" w:eastAsia="BIZ UDPゴシック" w:hAnsi="BIZ UDPゴシック" w:hint="eastAsia"/>
                                <w:b/>
                                <w:bCs/>
                                <w:sz w:val="23"/>
                                <w:szCs w:val="23"/>
                              </w:rPr>
                              <w:t>「ことばの力」を育むことができている。また「ことばの力」を育むことで、子どもたちが自分の思いを自信を持って相手に伝えることができるようになった。</w:t>
                            </w:r>
                          </w:p>
                          <w:p w14:paraId="091E4259" w14:textId="62279C87" w:rsidR="0024137C" w:rsidRDefault="0024137C" w:rsidP="0024137C">
                            <w:pPr>
                              <w:ind w:leftChars="100" w:left="210"/>
                              <w:rPr>
                                <w:rFonts w:ascii="BIZ UDPゴシック" w:eastAsia="BIZ UDPゴシック" w:hAnsi="BIZ UDPゴシック"/>
                                <w:sz w:val="22"/>
                              </w:rPr>
                            </w:pPr>
                          </w:p>
                          <w:p w14:paraId="6B6E240F" w14:textId="398AFA3E" w:rsidR="005F65D1" w:rsidRPr="007B738D" w:rsidRDefault="005F65D1" w:rsidP="005F65D1">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A93A" id="テキスト ボックス 197" o:spid="_x0000_s1085" type="#_x0000_t202" style="position:absolute;left:0;text-align:left;margin-left:10.15pt;margin-top:10.35pt;width:478.8pt;height:700.2pt;z-index:2529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" filled="f" stroked="f" strokeweight=".5pt">
                <v:textbox>
                  <w:txbxContent>
                    <w:p w14:paraId="286CE969" w14:textId="6DE63E8B" w:rsidR="00C15C33" w:rsidRPr="005A1D09" w:rsidRDefault="00C15C33" w:rsidP="00C15C33">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＜松原市立松原北小学校＞</w:t>
                      </w:r>
                    </w:p>
                    <w:p w14:paraId="754317FD" w14:textId="0483C5F5" w:rsidR="00C15C3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○学校図書館を活用した読書推進の取組み</w:t>
                      </w:r>
                    </w:p>
                    <w:p w14:paraId="5EF1FB86" w14:textId="77777777" w:rsidR="00525B56"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・書籍の展示方法の工夫や読書活動促進</w:t>
                      </w:r>
                    </w:p>
                    <w:p w14:paraId="4E4E0838" w14:textId="30CDB6FE" w:rsidR="00F57CA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（きっかけづくり）に向けた展示物の作成。</w:t>
                      </w:r>
                    </w:p>
                    <w:p w14:paraId="2E576393" w14:textId="6993D2B2" w:rsidR="00F57CA3" w:rsidRDefault="00F57CA3" w:rsidP="00C15C33">
                      <w:pPr>
                        <w:rPr>
                          <w:rFonts w:ascii="BIZ UDPゴシック" w:eastAsia="BIZ UDPゴシック" w:hAnsi="BIZ UDPゴシック"/>
                          <w:sz w:val="22"/>
                        </w:rPr>
                      </w:pPr>
                    </w:p>
                    <w:p w14:paraId="6706DDC3" w14:textId="0D767FA6" w:rsidR="00F57CA3" w:rsidRDefault="00F57CA3" w:rsidP="00C15C33">
                      <w:pPr>
                        <w:rPr>
                          <w:rFonts w:ascii="BIZ UDPゴシック" w:eastAsia="BIZ UDPゴシック" w:hAnsi="BIZ UDPゴシック"/>
                          <w:sz w:val="22"/>
                        </w:rPr>
                      </w:pPr>
                    </w:p>
                    <w:p w14:paraId="160BB5CF" w14:textId="5A4A8A02" w:rsidR="00F57CA3" w:rsidRDefault="00F57CA3" w:rsidP="00C15C33">
                      <w:pPr>
                        <w:rPr>
                          <w:rFonts w:ascii="BIZ UDPゴシック" w:eastAsia="BIZ UDPゴシック" w:hAnsi="BIZ UDPゴシック"/>
                          <w:sz w:val="22"/>
                        </w:rPr>
                      </w:pPr>
                    </w:p>
                    <w:p w14:paraId="789D5753" w14:textId="472BFADF" w:rsidR="00F57CA3" w:rsidRDefault="00F57CA3" w:rsidP="00C15C33">
                      <w:pPr>
                        <w:rPr>
                          <w:rFonts w:ascii="BIZ UDPゴシック" w:eastAsia="BIZ UDPゴシック" w:hAnsi="BIZ UDPゴシック"/>
                          <w:sz w:val="22"/>
                        </w:rPr>
                      </w:pPr>
                    </w:p>
                    <w:p w14:paraId="29BE8DCA" w14:textId="77777777" w:rsidR="005A1D09" w:rsidRDefault="005A1D09" w:rsidP="00C15C33">
                      <w:pPr>
                        <w:rPr>
                          <w:rFonts w:ascii="BIZ UDPゴシック" w:eastAsia="BIZ UDPゴシック" w:hAnsi="BIZ UDPゴシック"/>
                          <w:sz w:val="22"/>
                        </w:rPr>
                      </w:pPr>
                    </w:p>
                    <w:p w14:paraId="315DFD22" w14:textId="5676E1BA" w:rsidR="00F57CA3" w:rsidRPr="0024137C"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・児童部会のメンバーによる新刊紹介</w:t>
                      </w:r>
                    </w:p>
                    <w:p w14:paraId="48142B52" w14:textId="03C160A0" w:rsidR="00F57CA3" w:rsidRDefault="00F57CA3" w:rsidP="0024137C">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・絵の本広場…</w:t>
                      </w:r>
                      <w:r w:rsidR="00525B56">
                        <w:rPr>
                          <w:rFonts w:ascii="BIZ UDPゴシック" w:eastAsia="BIZ UDPゴシック" w:hAnsi="BIZ UDPゴシック" w:hint="eastAsia"/>
                          <w:sz w:val="22"/>
                        </w:rPr>
                        <w:t>４００</w:t>
                      </w:r>
                      <w:r w:rsidR="00525B56" w:rsidRPr="00525B56">
                        <w:rPr>
                          <w:rFonts w:ascii="BIZ UDPゴシック" w:eastAsia="BIZ UDPゴシック" w:hAnsi="BIZ UDPゴシック" w:hint="eastAsia"/>
                          <w:sz w:val="22"/>
                        </w:rPr>
                        <w:t>冊以上の絵本や写真集を面展台に置き、自由に読める絵の本広場を設営した。文字に苦手意識がある児童も進んで絵の本を楽しむ姿があった。</w:t>
                      </w:r>
                    </w:p>
                    <w:p w14:paraId="4548E391" w14:textId="6E92DB9C" w:rsidR="005A1646" w:rsidRDefault="005A1646"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・味見読書・・・</w:t>
                      </w:r>
                      <w:r w:rsidR="00525B56" w:rsidRPr="00525B56">
                        <w:rPr>
                          <w:rFonts w:ascii="BIZ UDPゴシック" w:eastAsia="BIZ UDPゴシック" w:hAnsi="BIZ UDPゴシック" w:hint="eastAsia"/>
                          <w:sz w:val="22"/>
                        </w:rPr>
                        <w:t>味見をするように多くの本を少しずつ読み、読書傾向に偏りのある児童の本の世界を広げるために、市民図書館と連携して行っている。</w:t>
                      </w:r>
                    </w:p>
                    <w:p w14:paraId="7BF633E1" w14:textId="2A32B24B" w:rsidR="007B738D" w:rsidRDefault="007B738D" w:rsidP="005A1646">
                      <w:pPr>
                        <w:ind w:left="220" w:hangingChars="100" w:hanging="220"/>
                        <w:rPr>
                          <w:rFonts w:ascii="BIZ UDPゴシック" w:eastAsia="BIZ UDPゴシック" w:hAnsi="BIZ UDPゴシック"/>
                          <w:sz w:val="22"/>
                        </w:rPr>
                      </w:pPr>
                    </w:p>
                    <w:p w14:paraId="75EEBF0F" w14:textId="77777777" w:rsidR="005A1D09" w:rsidRDefault="005A1D09" w:rsidP="005A1646">
                      <w:pPr>
                        <w:ind w:left="220" w:hangingChars="100" w:hanging="220"/>
                        <w:rPr>
                          <w:rFonts w:ascii="BIZ UDPゴシック" w:eastAsia="BIZ UDPゴシック" w:hAnsi="BIZ UDPゴシック"/>
                          <w:sz w:val="22"/>
                        </w:rPr>
                      </w:pPr>
                    </w:p>
                    <w:p w14:paraId="1090268F" w14:textId="0523EC82" w:rsidR="007B738D" w:rsidRDefault="007B738D" w:rsidP="005A1646">
                      <w:pPr>
                        <w:ind w:left="220" w:hangingChars="100" w:hanging="220"/>
                        <w:rPr>
                          <w:rFonts w:ascii="BIZ UDPゴシック" w:eastAsia="BIZ UDPゴシック" w:hAnsi="BIZ UDPゴシック"/>
                          <w:sz w:val="22"/>
                        </w:rPr>
                      </w:pPr>
                    </w:p>
                    <w:p w14:paraId="4E34DF50" w14:textId="5D67E0B8" w:rsidR="007B738D" w:rsidRDefault="007B738D" w:rsidP="005A1646">
                      <w:pPr>
                        <w:ind w:left="220" w:hangingChars="100" w:hanging="220"/>
                        <w:rPr>
                          <w:rFonts w:ascii="BIZ UDPゴシック" w:eastAsia="BIZ UDPゴシック" w:hAnsi="BIZ UDPゴシック"/>
                          <w:sz w:val="22"/>
                        </w:rPr>
                      </w:pPr>
                    </w:p>
                    <w:p w14:paraId="7524D8D1" w14:textId="77777777" w:rsidR="007B738D" w:rsidRDefault="007B738D" w:rsidP="005A1646">
                      <w:pPr>
                        <w:ind w:left="220" w:hangingChars="100" w:hanging="220"/>
                        <w:rPr>
                          <w:rFonts w:ascii="BIZ UDPゴシック" w:eastAsia="BIZ UDPゴシック" w:hAnsi="BIZ UDPゴシック"/>
                          <w:sz w:val="22"/>
                        </w:rPr>
                      </w:pPr>
                    </w:p>
                    <w:p w14:paraId="0BF834E6" w14:textId="4C12207D" w:rsidR="007B738D" w:rsidRDefault="007B738D" w:rsidP="005A1646">
                      <w:pPr>
                        <w:ind w:left="220" w:hangingChars="100" w:hanging="220"/>
                        <w:rPr>
                          <w:rFonts w:ascii="BIZ UDPゴシック" w:eastAsia="BIZ UDPゴシック" w:hAnsi="BIZ UDPゴシック"/>
                          <w:sz w:val="22"/>
                        </w:rPr>
                      </w:pPr>
                    </w:p>
                    <w:p w14:paraId="6E753971" w14:textId="603D4439" w:rsidR="007B738D" w:rsidRDefault="007B738D" w:rsidP="00C62342">
                      <w:pPr>
                        <w:ind w:leftChars="100" w:left="210"/>
                        <w:rPr>
                          <w:rFonts w:ascii="BIZ UDPゴシック" w:eastAsia="BIZ UDPゴシック" w:hAnsi="BIZ UDPゴシック"/>
                          <w:sz w:val="22"/>
                        </w:rPr>
                      </w:pPr>
                      <w:r>
                        <w:rPr>
                          <w:rFonts w:ascii="BIZ UDPゴシック" w:eastAsia="BIZ UDPゴシック" w:hAnsi="BIZ UDPゴシック" w:hint="eastAsia"/>
                          <w:sz w:val="22"/>
                        </w:rPr>
                        <w:t>・Library通信の発行…保護者に向けて「ことばの力を育む大切さ」について発信</w:t>
                      </w:r>
                    </w:p>
                    <w:p w14:paraId="441D383E" w14:textId="6D8759F7" w:rsidR="0024137C" w:rsidRPr="0033128D" w:rsidRDefault="0024137C" w:rsidP="00C62342">
                      <w:pPr>
                        <w:rPr>
                          <w:rFonts w:ascii="BIZ UDPゴシック" w:eastAsia="BIZ UDPゴシック" w:hAnsi="BIZ UDPゴシック"/>
                          <w:b/>
                          <w:bCs/>
                          <w:sz w:val="22"/>
                        </w:rPr>
                      </w:pPr>
                      <w:r w:rsidRPr="0033128D">
                        <w:rPr>
                          <w:rFonts w:ascii="BIZ UDPゴシック" w:eastAsia="BIZ UDPゴシック" w:hAnsi="BIZ UDPゴシック" w:hint="eastAsia"/>
                          <w:b/>
                          <w:bCs/>
                          <w:sz w:val="22"/>
                        </w:rPr>
                        <w:t>⇒取組みの結果、本や読書に</w:t>
                      </w:r>
                      <w:r w:rsidR="00AD67A8">
                        <w:rPr>
                          <w:rFonts w:ascii="BIZ UDPゴシック" w:eastAsia="BIZ UDPゴシック" w:hAnsi="BIZ UDPゴシック" w:hint="eastAsia"/>
                          <w:b/>
                          <w:bCs/>
                          <w:sz w:val="22"/>
                        </w:rPr>
                        <w:t>興味・</w:t>
                      </w:r>
                      <w:r w:rsidRPr="0033128D">
                        <w:rPr>
                          <w:rFonts w:ascii="BIZ UDPゴシック" w:eastAsia="BIZ UDPゴシック" w:hAnsi="BIZ UDPゴシック" w:hint="eastAsia"/>
                          <w:b/>
                          <w:bCs/>
                          <w:sz w:val="22"/>
                        </w:rPr>
                        <w:t>関心をもつ児童が増え</w:t>
                      </w:r>
                      <w:r w:rsidR="0033128D" w:rsidRPr="0033128D">
                        <w:rPr>
                          <w:rFonts w:ascii="BIZ UDPゴシック" w:eastAsia="BIZ UDPゴシック" w:hAnsi="BIZ UDPゴシック" w:hint="eastAsia"/>
                          <w:b/>
                          <w:bCs/>
                          <w:sz w:val="22"/>
                        </w:rPr>
                        <w:t>、不読率も減少した。</w:t>
                      </w:r>
                    </w:p>
                    <w:p w14:paraId="216855CB" w14:textId="77777777" w:rsidR="00C62342" w:rsidRDefault="00C62342" w:rsidP="005A1646">
                      <w:pPr>
                        <w:ind w:left="220" w:hangingChars="100" w:hanging="220"/>
                        <w:rPr>
                          <w:rFonts w:ascii="BIZ UDPゴシック" w:eastAsia="BIZ UDPゴシック" w:hAnsi="BIZ UDPゴシック"/>
                          <w:sz w:val="22"/>
                        </w:rPr>
                      </w:pPr>
                    </w:p>
                    <w:p w14:paraId="12C33030" w14:textId="17688FFB" w:rsidR="007B738D" w:rsidRDefault="007B738D"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○学校図書館を活用し、自分で考え取り組む力</w:t>
                      </w:r>
                      <w:r w:rsidR="005F65D1">
                        <w:rPr>
                          <w:rFonts w:ascii="BIZ UDPゴシック" w:eastAsia="BIZ UDPゴシック" w:hAnsi="BIZ UDPゴシック" w:hint="eastAsia"/>
                          <w:sz w:val="22"/>
                        </w:rPr>
                        <w:t>（主体性）を高める授業づくり</w:t>
                      </w:r>
                    </w:p>
                    <w:p w14:paraId="10941936" w14:textId="4CFFC821"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学校図書館を「読書センター」だけでなく、「情報センター」、「学習センター」として課題解決の場として位置づけ、児童につけたい力を育成する場としての活用を推進</w:t>
                      </w:r>
                    </w:p>
                    <w:p w14:paraId="0BAD76C1" w14:textId="72C66C85"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・各教科の学習について、単元計画の中に図書館の活用を位置づけ、調べ学習や学習内容に関連のある書籍の紹介などに取り組んでいる。</w:t>
                      </w:r>
                    </w:p>
                    <w:p w14:paraId="2CA9A300" w14:textId="77777777" w:rsidR="009862C3" w:rsidRDefault="009862C3"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・本の地図…</w:t>
                      </w:r>
                      <w:r w:rsidRPr="009862C3">
                        <w:rPr>
                          <w:rFonts w:ascii="BIZ UDPゴシック" w:eastAsia="BIZ UDPゴシック" w:hAnsi="BIZ UDPゴシック" w:hint="eastAsia"/>
                          <w:sz w:val="22"/>
                        </w:rPr>
                        <w:t>自分の力で、読みたい本や課題を解決するための</w:t>
                      </w:r>
                    </w:p>
                    <w:p w14:paraId="413E2B58" w14:textId="13408136" w:rsidR="009862C3" w:rsidRDefault="009862C3" w:rsidP="009862C3">
                      <w:pPr>
                        <w:ind w:leftChars="100" w:left="210" w:firstLineChars="500" w:firstLine="1100"/>
                        <w:rPr>
                          <w:rFonts w:ascii="BIZ UDPゴシック" w:eastAsia="BIZ UDPゴシック" w:hAnsi="BIZ UDPゴシック"/>
                          <w:sz w:val="22"/>
                        </w:rPr>
                      </w:pPr>
                      <w:r w:rsidRPr="009862C3">
                        <w:rPr>
                          <w:rFonts w:ascii="BIZ UDPゴシック" w:eastAsia="BIZ UDPゴシック" w:hAnsi="BIZ UDPゴシック" w:hint="eastAsia"/>
                          <w:sz w:val="22"/>
                        </w:rPr>
                        <w:t>本を探し出すために作成</w:t>
                      </w:r>
                    </w:p>
                    <w:p w14:paraId="3B3F30CE" w14:textId="38938E46"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・調べ学習のための百科事典の調べ方学習を</w:t>
                      </w:r>
                      <w:r w:rsidR="0024137C">
                        <w:rPr>
                          <w:rFonts w:ascii="BIZ UDPゴシック" w:eastAsia="BIZ UDPゴシック" w:hAnsi="BIZ UDPゴシック" w:hint="eastAsia"/>
                          <w:sz w:val="22"/>
                        </w:rPr>
                        <w:t>おこなっている。</w:t>
                      </w:r>
                    </w:p>
                    <w:p w14:paraId="73E42CE4" w14:textId="77777777" w:rsidR="0024137C" w:rsidRDefault="0024137C"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・ことばの力を育むための、さまざまな「シンギングツール」を</w:t>
                      </w:r>
                    </w:p>
                    <w:p w14:paraId="0FC5EDCC" w14:textId="706701A3" w:rsidR="0024137C" w:rsidRDefault="0024137C" w:rsidP="0024137C">
                      <w:pPr>
                        <w:ind w:leftChars="100" w:left="210"/>
                        <w:rPr>
                          <w:rFonts w:ascii="BIZ UDPゴシック" w:eastAsia="BIZ UDPゴシック" w:hAnsi="BIZ UDPゴシック"/>
                          <w:sz w:val="22"/>
                        </w:rPr>
                      </w:pPr>
                      <w:r>
                        <w:rPr>
                          <w:rFonts w:ascii="BIZ UDPゴシック" w:eastAsia="BIZ UDPゴシック" w:hAnsi="BIZ UDPゴシック" w:hint="eastAsia"/>
                          <w:sz w:val="22"/>
                        </w:rPr>
                        <w:t>活用し</w:t>
                      </w:r>
                      <w:r w:rsidR="00C62342">
                        <w:rPr>
                          <w:rFonts w:ascii="BIZ UDPゴシック" w:eastAsia="BIZ UDPゴシック" w:hAnsi="BIZ UDPゴシック" w:hint="eastAsia"/>
                          <w:sz w:val="22"/>
                        </w:rPr>
                        <w:t>、</w:t>
                      </w:r>
                      <w:r w:rsidR="00C62342" w:rsidRPr="00C62342">
                        <w:rPr>
                          <w:rFonts w:ascii="BIZ UDPゴシック" w:eastAsia="BIZ UDPゴシック" w:hAnsi="BIZ UDPゴシック" w:hint="eastAsia"/>
                          <w:sz w:val="22"/>
                        </w:rPr>
                        <w:t>自分の考えを整理したり、広げたり、深めたりするために学ぶ。</w:t>
                      </w:r>
                    </w:p>
                    <w:p w14:paraId="3661F1DB" w14:textId="19DBD846" w:rsidR="00C62342" w:rsidRDefault="0033128D"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w:t>
                      </w:r>
                      <w:r w:rsidR="009862C3" w:rsidRPr="009862C3">
                        <w:rPr>
                          <w:rFonts w:ascii="BIZ UDPゴシック" w:eastAsia="BIZ UDPゴシック" w:hAnsi="BIZ UDPゴシック" w:hint="eastAsia"/>
                          <w:b/>
                          <w:bCs/>
                          <w:sz w:val="22"/>
                        </w:rPr>
                        <w:t>自ら</w:t>
                      </w:r>
                      <w:r w:rsidR="00FE516F">
                        <w:rPr>
                          <w:rFonts w:ascii="BIZ UDPゴシック" w:eastAsia="BIZ UDPゴシック" w:hAnsi="BIZ UDPゴシック" w:hint="eastAsia"/>
                          <w:b/>
                          <w:bCs/>
                          <w:sz w:val="22"/>
                        </w:rPr>
                        <w:t>探究</w:t>
                      </w:r>
                      <w:r w:rsidR="009862C3" w:rsidRPr="009862C3">
                        <w:rPr>
                          <w:rFonts w:ascii="BIZ UDPゴシック" w:eastAsia="BIZ UDPゴシック" w:hAnsi="BIZ UDPゴシック" w:hint="eastAsia"/>
                          <w:b/>
                          <w:bCs/>
                          <w:sz w:val="22"/>
                        </w:rPr>
                        <w:t>したい課題を解決するために、学校図書館を利用しようとする</w:t>
                      </w:r>
                    </w:p>
                    <w:p w14:paraId="1738EFA9" w14:textId="58C2707B" w:rsidR="0033128D" w:rsidRPr="009862C3" w:rsidRDefault="009862C3"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児童が増えた。</w:t>
                      </w:r>
                    </w:p>
                    <w:p w14:paraId="1861DB00" w14:textId="77777777" w:rsidR="009862C3" w:rsidRDefault="009862C3" w:rsidP="0024137C">
                      <w:pPr>
                        <w:ind w:leftChars="100" w:left="210"/>
                        <w:rPr>
                          <w:rFonts w:ascii="BIZ UDPゴシック" w:eastAsia="BIZ UDPゴシック" w:hAnsi="BIZ UDPゴシック"/>
                          <w:b/>
                          <w:bCs/>
                          <w:sz w:val="23"/>
                          <w:szCs w:val="23"/>
                        </w:rPr>
                      </w:pPr>
                    </w:p>
                    <w:p w14:paraId="30517368" w14:textId="517F36B0" w:rsidR="0024137C" w:rsidRPr="00B909EF" w:rsidRDefault="00AD67A8" w:rsidP="0024137C">
                      <w:pPr>
                        <w:ind w:leftChars="100" w:left="21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☆学校図書館の持つ機能を最大限に発揮し、日々の学習の中に読書活動、学校図書館活用を取り入れることで、子どもたちの</w:t>
                      </w:r>
                      <w:r w:rsidR="002048BE" w:rsidRPr="00B909EF">
                        <w:rPr>
                          <w:rFonts w:ascii="BIZ UDPゴシック" w:eastAsia="BIZ UDPゴシック" w:hAnsi="BIZ UDPゴシック" w:hint="eastAsia"/>
                          <w:b/>
                          <w:bCs/>
                          <w:sz w:val="23"/>
                          <w:szCs w:val="23"/>
                        </w:rPr>
                        <w:t>「ことばの力」を育むことができている。また「ことばの力」を育むことで、子どもたちが自分の思いを自信を持って相手に伝えることができるようになった。</w:t>
                      </w:r>
                    </w:p>
                    <w:p w14:paraId="091E4259" w14:textId="62279C87" w:rsidR="0024137C" w:rsidRDefault="0024137C" w:rsidP="0024137C">
                      <w:pPr>
                        <w:ind w:leftChars="100" w:left="210"/>
                        <w:rPr>
                          <w:rFonts w:ascii="BIZ UDPゴシック" w:eastAsia="BIZ UDPゴシック" w:hAnsi="BIZ UDPゴシック"/>
                          <w:sz w:val="22"/>
                        </w:rPr>
                      </w:pPr>
                    </w:p>
                    <w:p w14:paraId="6B6E240F" w14:textId="398AFA3E" w:rsidR="005F65D1" w:rsidRPr="007B738D" w:rsidRDefault="005F65D1" w:rsidP="005F65D1">
                      <w:pPr>
                        <w:rPr>
                          <w:rFonts w:ascii="BIZ UDPゴシック" w:eastAsia="BIZ UDPゴシック" w:hAnsi="BIZ UDPゴシック"/>
                          <w:sz w:val="22"/>
                        </w:rPr>
                      </w:pP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2480" behindDoc="0" locked="0" layoutInCell="1" allowOverlap="1" wp14:anchorId="4205DC8B" wp14:editId="557728AD">
                <wp:simplePos x="0" y="0"/>
                <wp:positionH relativeFrom="column">
                  <wp:posOffset>4411980</wp:posOffset>
                </wp:positionH>
                <wp:positionV relativeFrom="paragraph">
                  <wp:posOffset>32385</wp:posOffset>
                </wp:positionV>
                <wp:extent cx="342900" cy="31242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7A33A2C7" w14:textId="24EB566D"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DC8B" id="テキスト ボックス 234" o:spid="_x0000_s1086" type="#_x0000_t202" style="position:absolute;left:0;text-align:left;margin-left:347.4pt;margin-top:2.55pt;width:27pt;height:24.6pt;z-index:2530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" filled="f" stroked="f" strokeweight=".5pt">
                <v:textbox>
                  <w:txbxContent>
                    <w:p w14:paraId="7A33A2C7" w14:textId="24EB566D"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③</w:t>
                      </w:r>
                    </w:p>
                  </w:txbxContent>
                </v:textbox>
              </v:shape>
            </w:pict>
          </mc:Fallback>
        </mc:AlternateContent>
      </w:r>
      <w:r>
        <w:rPr>
          <w:noProof/>
        </w:rPr>
        <w:drawing>
          <wp:anchor distT="0" distB="0" distL="114300" distR="114300" simplePos="0" relativeHeight="253005312" behindDoc="0" locked="0" layoutInCell="1" allowOverlap="1" wp14:anchorId="362151D6" wp14:editId="6665F3A2">
            <wp:simplePos x="0" y="0"/>
            <wp:positionH relativeFrom="margin">
              <wp:posOffset>4708525</wp:posOffset>
            </wp:positionH>
            <wp:positionV relativeFrom="paragraph">
              <wp:posOffset>70485</wp:posOffset>
            </wp:positionV>
            <wp:extent cx="1295400" cy="97155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3264" behindDoc="0" locked="0" layoutInCell="1" allowOverlap="1" wp14:anchorId="49289429" wp14:editId="41378009">
            <wp:simplePos x="0" y="0"/>
            <wp:positionH relativeFrom="column">
              <wp:posOffset>3466465</wp:posOffset>
            </wp:positionH>
            <wp:positionV relativeFrom="paragraph">
              <wp:posOffset>32385</wp:posOffset>
            </wp:positionV>
            <wp:extent cx="862965" cy="115062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96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9C7B5" w14:textId="4D03D0B2" w:rsidR="00C15C33" w:rsidRDefault="00C15C33" w:rsidP="00524F8A">
      <w:pPr>
        <w:ind w:leftChars="202" w:left="424" w:firstLineChars="100" w:firstLine="220"/>
        <w:rPr>
          <w:rFonts w:ascii="BIZ UDPゴシック" w:eastAsia="BIZ UDPゴシック" w:hAnsi="BIZ UDPゴシック"/>
          <w:sz w:val="22"/>
        </w:rPr>
      </w:pPr>
    </w:p>
    <w:p w14:paraId="2BCD703F" w14:textId="2F43E312" w:rsidR="00C15C33" w:rsidRDefault="00C15C33" w:rsidP="00524F8A">
      <w:pPr>
        <w:ind w:leftChars="202" w:left="424" w:firstLineChars="100" w:firstLine="220"/>
        <w:rPr>
          <w:rFonts w:ascii="BIZ UDPゴシック" w:eastAsia="BIZ UDPゴシック" w:hAnsi="BIZ UDPゴシック"/>
          <w:sz w:val="22"/>
        </w:rPr>
      </w:pPr>
    </w:p>
    <w:p w14:paraId="5CA10C3A" w14:textId="07CB01A3" w:rsidR="00C15C33" w:rsidRDefault="00C15C33" w:rsidP="00524F8A">
      <w:pPr>
        <w:ind w:leftChars="202" w:left="424" w:firstLineChars="100" w:firstLine="220"/>
        <w:rPr>
          <w:rFonts w:ascii="BIZ UDPゴシック" w:eastAsia="BIZ UDPゴシック" w:hAnsi="BIZ UDPゴシック"/>
          <w:sz w:val="22"/>
        </w:rPr>
      </w:pPr>
    </w:p>
    <w:p w14:paraId="38E16969" w14:textId="114D04A9" w:rsidR="00C15C33" w:rsidRDefault="00C15C33" w:rsidP="00524F8A">
      <w:pPr>
        <w:ind w:leftChars="202" w:left="424" w:firstLineChars="100" w:firstLine="220"/>
        <w:rPr>
          <w:rFonts w:ascii="BIZ UDPゴシック" w:eastAsia="BIZ UDPゴシック" w:hAnsi="BIZ UDPゴシック"/>
          <w:sz w:val="22"/>
        </w:rPr>
      </w:pPr>
    </w:p>
    <w:p w14:paraId="1E8EF793" w14:textId="4877779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967424" behindDoc="0" locked="0" layoutInCell="1" allowOverlap="1" wp14:anchorId="7075C214" wp14:editId="7F372C78">
                <wp:simplePos x="0" y="0"/>
                <wp:positionH relativeFrom="margin">
                  <wp:posOffset>98425</wp:posOffset>
                </wp:positionH>
                <wp:positionV relativeFrom="paragraph">
                  <wp:posOffset>31115</wp:posOffset>
                </wp:positionV>
                <wp:extent cx="3162300" cy="960120"/>
                <wp:effectExtent l="0" t="0" r="19050" b="11430"/>
                <wp:wrapNone/>
                <wp:docPr id="205" name="テキスト ボックス 205"/>
                <wp:cNvGraphicFramePr/>
                <a:graphic xmlns:a="http://schemas.openxmlformats.org/drawingml/2006/main">
                  <a:graphicData uri="http://schemas.microsoft.com/office/word/2010/wordprocessingShape">
                    <wps:wsp>
                      <wps:cNvSpPr txBox="1"/>
                      <wps:spPr>
                        <a:xfrm>
                          <a:off x="0" y="0"/>
                          <a:ext cx="3162300" cy="960120"/>
                        </a:xfrm>
                        <a:prstGeom prst="rect">
                          <a:avLst/>
                        </a:prstGeom>
                        <a:solidFill>
                          <a:sysClr val="window" lastClr="FFFFFF"/>
                        </a:solidFill>
                        <a:ln w="6350">
                          <a:solidFill>
                            <a:prstClr val="black"/>
                          </a:solidFill>
                          <a:prstDash val="sysDash"/>
                        </a:ln>
                      </wps:spPr>
                      <wps:txbx>
                        <w:txbxContent>
                          <w:p w14:paraId="0A0CF87F" w14:textId="77777777" w:rsidR="00525B56"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①②テーマ展示　季節や児童の興味関心に合わせたテーマ</w:t>
                            </w:r>
                          </w:p>
                          <w:p w14:paraId="54D833E3" w14:textId="414ED179" w:rsidR="00F57CA3" w:rsidRPr="003258BC"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ごとの本の展示</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③平行読書　授業</w:t>
                            </w:r>
                            <w:r w:rsidR="00EF1151">
                              <w:rPr>
                                <w:rFonts w:ascii="BIZ UDPゴシック" w:eastAsia="BIZ UDPゴシック" w:hAnsi="BIZ UDPゴシック" w:hint="eastAsia"/>
                                <w:sz w:val="16"/>
                                <w:szCs w:val="16"/>
                              </w:rPr>
                              <w:t>と</w:t>
                            </w:r>
                            <w:r w:rsidRPr="003258BC">
                              <w:rPr>
                                <w:rFonts w:ascii="BIZ UDPゴシック" w:eastAsia="BIZ UDPゴシック" w:hAnsi="BIZ UDPゴシック" w:hint="eastAsia"/>
                                <w:sz w:val="16"/>
                                <w:szCs w:val="16"/>
                              </w:rPr>
                              <w:t>並行して、同じ作家</w:t>
                            </w:r>
                            <w:r w:rsidR="00EF1151">
                              <w:rPr>
                                <w:rFonts w:ascii="BIZ UDPゴシック" w:eastAsia="BIZ UDPゴシック" w:hAnsi="BIZ UDPゴシック" w:hint="eastAsia"/>
                                <w:sz w:val="16"/>
                                <w:szCs w:val="16"/>
                              </w:rPr>
                              <w:t>や関連する</w:t>
                            </w:r>
                            <w:r w:rsidRPr="003258BC">
                              <w:rPr>
                                <w:rFonts w:ascii="BIZ UDPゴシック" w:eastAsia="BIZ UDPゴシック" w:hAnsi="BIZ UDPゴシック" w:hint="eastAsia"/>
                                <w:sz w:val="16"/>
                                <w:szCs w:val="16"/>
                              </w:rPr>
                              <w:t>本を読めるように学年ごとにおく</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 xml:space="preserve">④読み聞かせで児童と楽しんだ本を手書きの短冊にし、廊下に掲示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C214" id="テキスト ボックス 205" o:spid="_x0000_s1087" type="#_x0000_t202" style="position:absolute;left:0;text-align:left;margin-left:7.75pt;margin-top:2.45pt;width:249pt;height:75.6pt;z-index:2529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" fillcolor="window" strokeweight=".5pt">
                <v:stroke dashstyle="3 1"/>
                <v:textbox>
                  <w:txbxContent>
                    <w:p w14:paraId="0A0CF87F" w14:textId="77777777" w:rsidR="00525B56"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①②テーマ展示　季節や児童の興味関心に合わせたテーマ</w:t>
                      </w:r>
                    </w:p>
                    <w:p w14:paraId="54D833E3" w14:textId="414ED179" w:rsidR="00F57CA3" w:rsidRPr="003258BC"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ごとの本の展示</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③平行読書　授業</w:t>
                      </w:r>
                      <w:r w:rsidR="00EF1151">
                        <w:rPr>
                          <w:rFonts w:ascii="BIZ UDPゴシック" w:eastAsia="BIZ UDPゴシック" w:hAnsi="BIZ UDPゴシック" w:hint="eastAsia"/>
                          <w:sz w:val="16"/>
                          <w:szCs w:val="16"/>
                        </w:rPr>
                        <w:t>と</w:t>
                      </w:r>
                      <w:r w:rsidRPr="003258BC">
                        <w:rPr>
                          <w:rFonts w:ascii="BIZ UDPゴシック" w:eastAsia="BIZ UDPゴシック" w:hAnsi="BIZ UDPゴシック" w:hint="eastAsia"/>
                          <w:sz w:val="16"/>
                          <w:szCs w:val="16"/>
                        </w:rPr>
                        <w:t>並行して、同じ作家</w:t>
                      </w:r>
                      <w:r w:rsidR="00EF1151">
                        <w:rPr>
                          <w:rFonts w:ascii="BIZ UDPゴシック" w:eastAsia="BIZ UDPゴシック" w:hAnsi="BIZ UDPゴシック" w:hint="eastAsia"/>
                          <w:sz w:val="16"/>
                          <w:szCs w:val="16"/>
                        </w:rPr>
                        <w:t>や関連する</w:t>
                      </w:r>
                      <w:r w:rsidRPr="003258BC">
                        <w:rPr>
                          <w:rFonts w:ascii="BIZ UDPゴシック" w:eastAsia="BIZ UDPゴシック" w:hAnsi="BIZ UDPゴシック" w:hint="eastAsia"/>
                          <w:sz w:val="16"/>
                          <w:szCs w:val="16"/>
                        </w:rPr>
                        <w:t>本を読めるように学年ごとにおく</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 xml:space="preserve">④読み聞かせで児童と楽しんだ本を手書きの短冊にし、廊下に掲示　</w:t>
                      </w: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0432" behindDoc="0" locked="0" layoutInCell="1" allowOverlap="1" wp14:anchorId="3A411082" wp14:editId="12E21B35">
                <wp:simplePos x="0" y="0"/>
                <wp:positionH relativeFrom="column">
                  <wp:posOffset>3192780</wp:posOffset>
                </wp:positionH>
                <wp:positionV relativeFrom="paragraph">
                  <wp:posOffset>92075</wp:posOffset>
                </wp:positionV>
                <wp:extent cx="342900" cy="31242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402610B1" w14:textId="28024591"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1082" id="テキスト ボックス 233" o:spid="_x0000_s1088" type="#_x0000_t202" style="position:absolute;left:0;text-align:left;margin-left:251.4pt;margin-top:7.25pt;width:27pt;height:24.6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" filled="f" stroked="f" strokeweight=".5pt">
                <v:textbox>
                  <w:txbxContent>
                    <w:p w14:paraId="402610B1" w14:textId="28024591"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②</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4528" behindDoc="0" locked="0" layoutInCell="1" allowOverlap="1" wp14:anchorId="5E18CCF3" wp14:editId="7F6FE459">
                <wp:simplePos x="0" y="0"/>
                <wp:positionH relativeFrom="column">
                  <wp:posOffset>4434840</wp:posOffset>
                </wp:positionH>
                <wp:positionV relativeFrom="paragraph">
                  <wp:posOffset>31115</wp:posOffset>
                </wp:positionV>
                <wp:extent cx="342900" cy="31242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735F5575" w14:textId="72089DBC"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CCF3" id="テキスト ボックス 235" o:spid="_x0000_s1089" type="#_x0000_t202" style="position:absolute;left:0;text-align:left;margin-left:349.2pt;margin-top:2.45pt;width:27pt;height:24.6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" filled="f" stroked="f" strokeweight=".5pt">
                <v:textbox>
                  <w:txbxContent>
                    <w:p w14:paraId="735F5575" w14:textId="72089DBC"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④</w:t>
                      </w:r>
                    </w:p>
                  </w:txbxContent>
                </v:textbox>
              </v:shape>
            </w:pict>
          </mc:Fallback>
        </mc:AlternateContent>
      </w:r>
      <w:r>
        <w:rPr>
          <w:noProof/>
        </w:rPr>
        <w:drawing>
          <wp:anchor distT="0" distB="0" distL="114300" distR="114300" simplePos="0" relativeHeight="253004288" behindDoc="0" locked="0" layoutInCell="1" allowOverlap="1" wp14:anchorId="13932814" wp14:editId="31F9A23B">
            <wp:simplePos x="0" y="0"/>
            <wp:positionH relativeFrom="column">
              <wp:posOffset>3466465</wp:posOffset>
            </wp:positionH>
            <wp:positionV relativeFrom="paragraph">
              <wp:posOffset>154033</wp:posOffset>
            </wp:positionV>
            <wp:extent cx="868680" cy="783227"/>
            <wp:effectExtent l="0" t="0" r="762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2369"/>
                    <a:stretch/>
                  </pic:blipFill>
                  <pic:spPr bwMode="auto">
                    <a:xfrm>
                      <a:off x="0" y="0"/>
                      <a:ext cx="873554" cy="787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6336" behindDoc="0" locked="0" layoutInCell="1" allowOverlap="1" wp14:anchorId="54CE4B2C" wp14:editId="327A43CD">
            <wp:simplePos x="0" y="0"/>
            <wp:positionH relativeFrom="margin">
              <wp:posOffset>4709160</wp:posOffset>
            </wp:positionH>
            <wp:positionV relativeFrom="paragraph">
              <wp:posOffset>25400</wp:posOffset>
            </wp:positionV>
            <wp:extent cx="1531620" cy="904581"/>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406" r="44678" b="47029"/>
                    <a:stretch/>
                  </pic:blipFill>
                  <pic:spPr bwMode="auto">
                    <a:xfrm>
                      <a:off x="0" y="0"/>
                      <a:ext cx="1531620" cy="904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4AB0E" w14:textId="7C3CDD98" w:rsidR="00C15C33" w:rsidRDefault="00C15C33" w:rsidP="00524F8A">
      <w:pPr>
        <w:ind w:leftChars="202" w:left="424" w:firstLineChars="100" w:firstLine="220"/>
        <w:rPr>
          <w:rFonts w:ascii="BIZ UDPゴシック" w:eastAsia="BIZ UDPゴシック" w:hAnsi="BIZ UDPゴシック"/>
          <w:sz w:val="22"/>
        </w:rPr>
      </w:pPr>
    </w:p>
    <w:p w14:paraId="5AEB9FED" w14:textId="7738C5F3" w:rsidR="00C15C33" w:rsidRDefault="00C15C33" w:rsidP="00524F8A">
      <w:pPr>
        <w:ind w:leftChars="202" w:left="424" w:firstLineChars="100" w:firstLine="220"/>
        <w:rPr>
          <w:rFonts w:ascii="BIZ UDPゴシック" w:eastAsia="BIZ UDPゴシック" w:hAnsi="BIZ UDPゴシック"/>
          <w:sz w:val="22"/>
        </w:rPr>
      </w:pPr>
    </w:p>
    <w:p w14:paraId="22E7BDDE" w14:textId="43FC99F0" w:rsidR="00C15C33" w:rsidRDefault="00C15C33" w:rsidP="00524F8A">
      <w:pPr>
        <w:ind w:leftChars="202" w:left="424" w:firstLineChars="100" w:firstLine="220"/>
        <w:rPr>
          <w:rFonts w:ascii="BIZ UDPゴシック" w:eastAsia="BIZ UDPゴシック" w:hAnsi="BIZ UDPゴシック"/>
          <w:sz w:val="22"/>
        </w:rPr>
      </w:pPr>
    </w:p>
    <w:p w14:paraId="53FF0186" w14:textId="5F5BBF94" w:rsidR="00C15C33" w:rsidRDefault="00C15C33" w:rsidP="00524F8A">
      <w:pPr>
        <w:ind w:leftChars="202" w:left="424" w:firstLineChars="100" w:firstLine="220"/>
        <w:rPr>
          <w:rFonts w:ascii="BIZ UDPゴシック" w:eastAsia="BIZ UDPゴシック" w:hAnsi="BIZ UDPゴシック"/>
          <w:sz w:val="22"/>
        </w:rPr>
      </w:pPr>
    </w:p>
    <w:p w14:paraId="4E65EA3D" w14:textId="2409F19C" w:rsidR="00C15C33" w:rsidRDefault="00C15C33" w:rsidP="00524F8A">
      <w:pPr>
        <w:ind w:leftChars="202" w:left="424" w:firstLineChars="100" w:firstLine="220"/>
        <w:rPr>
          <w:rFonts w:ascii="BIZ UDPゴシック" w:eastAsia="BIZ UDPゴシック" w:hAnsi="BIZ UDPゴシック"/>
          <w:sz w:val="22"/>
        </w:rPr>
      </w:pPr>
    </w:p>
    <w:p w14:paraId="19733B6E" w14:textId="5AD2519D" w:rsidR="00C15C33" w:rsidRDefault="00C15C33" w:rsidP="00524F8A">
      <w:pPr>
        <w:ind w:leftChars="202" w:left="424" w:firstLineChars="100" w:firstLine="220"/>
        <w:rPr>
          <w:rFonts w:ascii="BIZ UDPゴシック" w:eastAsia="BIZ UDPゴシック" w:hAnsi="BIZ UDPゴシック"/>
          <w:sz w:val="22"/>
        </w:rPr>
      </w:pPr>
    </w:p>
    <w:p w14:paraId="5FAB1E79" w14:textId="42C5BFE6" w:rsidR="00C15C33" w:rsidRDefault="00C15C33" w:rsidP="00524F8A">
      <w:pPr>
        <w:ind w:leftChars="202" w:left="424" w:firstLineChars="100" w:firstLine="220"/>
        <w:rPr>
          <w:rFonts w:ascii="BIZ UDPゴシック" w:eastAsia="BIZ UDPゴシック" w:hAnsi="BIZ UDPゴシック"/>
          <w:sz w:val="22"/>
        </w:rPr>
      </w:pPr>
    </w:p>
    <w:p w14:paraId="6808E8E9" w14:textId="37D57E68"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22720" behindDoc="0" locked="0" layoutInCell="1" allowOverlap="1" wp14:anchorId="2E5A3648" wp14:editId="76E15D78">
                <wp:simplePos x="0" y="0"/>
                <wp:positionH relativeFrom="margin">
                  <wp:posOffset>4152900</wp:posOffset>
                </wp:positionH>
                <wp:positionV relativeFrom="paragraph">
                  <wp:posOffset>208915</wp:posOffset>
                </wp:positionV>
                <wp:extent cx="868680" cy="35052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868680" cy="350520"/>
                        </a:xfrm>
                        <a:prstGeom prst="rect">
                          <a:avLst/>
                        </a:prstGeom>
                        <a:noFill/>
                        <a:ln w="6350">
                          <a:noFill/>
                          <a:prstDash val="sysDash"/>
                        </a:ln>
                      </wps:spPr>
                      <wps:txbx>
                        <w:txbxContent>
                          <w:p w14:paraId="20228929" w14:textId="248ACD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味見読書</w:t>
                            </w:r>
                            <w:r>
                              <w:rPr>
                                <w:rFonts w:ascii="BIZ UDPゴシック" w:eastAsia="BIZ UDPゴシック" w:hAnsi="BIZ UDP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3648" id="テキスト ボックス 242" o:spid="_x0000_s1090" type="#_x0000_t202" style="position:absolute;left:0;text-align:left;margin-left:327pt;margin-top:16.45pt;width:68.4pt;height:27.6pt;z-index:2530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" filled="f" stroked="f" strokeweight=".5pt">
                <v:stroke dashstyle="3 1"/>
                <v:textbox>
                  <w:txbxContent>
                    <w:p w14:paraId="20228929" w14:textId="248ACD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味見読書</w:t>
                      </w:r>
                      <w:r>
                        <w:rPr>
                          <w:rFonts w:ascii="BIZ UDPゴシック" w:eastAsia="BIZ UDPゴシック" w:hAnsi="BIZ UDPゴシック" w:hint="eastAsia"/>
                          <w:sz w:val="20"/>
                          <w:szCs w:val="20"/>
                        </w:rPr>
                        <w:t>》</w:t>
                      </w:r>
                    </w:p>
                  </w:txbxContent>
                </v:textbox>
                <w10:wrap anchorx="margin"/>
              </v:shape>
            </w:pict>
          </mc:Fallback>
        </mc:AlternateContent>
      </w:r>
    </w:p>
    <w:p w14:paraId="70305C2D" w14:textId="2EF2E8B0" w:rsidR="00C15C33" w:rsidRDefault="005A1D09" w:rsidP="00524F8A">
      <w:pPr>
        <w:ind w:leftChars="202" w:left="424" w:firstLineChars="100" w:firstLine="210"/>
        <w:rPr>
          <w:rFonts w:ascii="BIZ UDPゴシック" w:eastAsia="BIZ UDPゴシック" w:hAnsi="BIZ UDPゴシック"/>
          <w:sz w:val="22"/>
        </w:rPr>
      </w:pPr>
      <w:r>
        <w:rPr>
          <w:noProof/>
        </w:rPr>
        <w:drawing>
          <wp:anchor distT="0" distB="0" distL="114300" distR="114300" simplePos="0" relativeHeight="253016576" behindDoc="0" locked="0" layoutInCell="1" allowOverlap="1" wp14:anchorId="4E3EE27A" wp14:editId="0B88D64F">
            <wp:simplePos x="0" y="0"/>
            <wp:positionH relativeFrom="column">
              <wp:posOffset>4982845</wp:posOffset>
            </wp:positionH>
            <wp:positionV relativeFrom="paragraph">
              <wp:posOffset>26670</wp:posOffset>
            </wp:positionV>
            <wp:extent cx="1089660" cy="1452548"/>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9660" cy="1452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3B685" w14:textId="7982E198" w:rsidR="00C15C33" w:rsidRDefault="00F023EB" w:rsidP="00524F8A">
      <w:pPr>
        <w:ind w:leftChars="202" w:left="424" w:firstLineChars="100" w:firstLine="210"/>
        <w:rPr>
          <w:rFonts w:ascii="BIZ UDPゴシック" w:eastAsia="BIZ UDPゴシック" w:hAnsi="BIZ UDPゴシック"/>
          <w:sz w:val="22"/>
        </w:rPr>
      </w:pPr>
      <w:r>
        <w:rPr>
          <w:noProof/>
        </w:rPr>
        <mc:AlternateContent>
          <mc:Choice Requires="wps">
            <w:drawing>
              <wp:anchor distT="0" distB="0" distL="114300" distR="114300" simplePos="0" relativeHeight="253131264" behindDoc="0" locked="0" layoutInCell="1" allowOverlap="1" wp14:anchorId="1E469BC7" wp14:editId="0D1C3700">
                <wp:simplePos x="0" y="0"/>
                <wp:positionH relativeFrom="column">
                  <wp:posOffset>5173345</wp:posOffset>
                </wp:positionH>
                <wp:positionV relativeFrom="paragraph">
                  <wp:posOffset>112395</wp:posOffset>
                </wp:positionV>
                <wp:extent cx="160020" cy="198120"/>
                <wp:effectExtent l="0" t="0" r="11430" b="11430"/>
                <wp:wrapNone/>
                <wp:docPr id="12" name="楕円 12"/>
                <wp:cNvGraphicFramePr/>
                <a:graphic xmlns:a="http://schemas.openxmlformats.org/drawingml/2006/main">
                  <a:graphicData uri="http://schemas.microsoft.com/office/word/2010/wordprocessingShape">
                    <wps:wsp>
                      <wps:cNvSpPr/>
                      <wps:spPr>
                        <a:xfrm>
                          <a:off x="0" y="0"/>
                          <a:ext cx="160020" cy="198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338AB" id="楕円 12" o:spid="_x0000_s1026" style="position:absolute;left:0;text-align:left;margin-left:407.35pt;margin-top:8.85pt;width:12.6pt;height:15.6pt;z-index:253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" fillcolor="#4f81bd [3204]" strokecolor="#243f60 [1604]" strokeweight="2pt"/>
            </w:pict>
          </mc:Fallback>
        </mc:AlternateContent>
      </w:r>
      <w:r w:rsidR="00A94ACD">
        <w:rPr>
          <w:noProof/>
        </w:rPr>
        <mc:AlternateContent>
          <mc:Choice Requires="wps">
            <w:drawing>
              <wp:anchor distT="0" distB="0" distL="114300" distR="114300" simplePos="0" relativeHeight="253132288" behindDoc="0" locked="0" layoutInCell="1" allowOverlap="1" wp14:anchorId="1483EA6A" wp14:editId="7AB6A937">
                <wp:simplePos x="0" y="0"/>
                <wp:positionH relativeFrom="column">
                  <wp:posOffset>5775325</wp:posOffset>
                </wp:positionH>
                <wp:positionV relativeFrom="paragraph">
                  <wp:posOffset>36195</wp:posOffset>
                </wp:positionV>
                <wp:extent cx="137160" cy="91440"/>
                <wp:effectExtent l="0" t="0" r="15240" b="22860"/>
                <wp:wrapNone/>
                <wp:docPr id="66" name="楕円 66"/>
                <wp:cNvGraphicFramePr/>
                <a:graphic xmlns:a="http://schemas.openxmlformats.org/drawingml/2006/main">
                  <a:graphicData uri="http://schemas.microsoft.com/office/word/2010/wordprocessingShape">
                    <wps:wsp>
                      <wps:cNvSpPr/>
                      <wps:spPr>
                        <a:xfrm>
                          <a:off x="0" y="0"/>
                          <a:ext cx="13716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186B8" id="楕円 66" o:spid="_x0000_s1026" style="position:absolute;left:0;text-align:left;margin-left:454.75pt;margin-top:2.85pt;width:10.8pt;height:7.2pt;z-index:2531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" fillcolor="#4f81bd [3204]" strokecolor="#243f60 [1604]" strokeweight="2pt"/>
            </w:pict>
          </mc:Fallback>
        </mc:AlternateContent>
      </w:r>
      <w:r w:rsidR="005A1D09">
        <w:rPr>
          <w:noProof/>
        </w:rPr>
        <w:drawing>
          <wp:anchor distT="0" distB="0" distL="114300" distR="114300" simplePos="0" relativeHeight="253017600" behindDoc="0" locked="0" layoutInCell="1" allowOverlap="1" wp14:anchorId="4002F2C6" wp14:editId="591C5EF6">
            <wp:simplePos x="0" y="0"/>
            <wp:positionH relativeFrom="column">
              <wp:posOffset>3664585</wp:posOffset>
            </wp:positionH>
            <wp:positionV relativeFrom="paragraph">
              <wp:posOffset>29210</wp:posOffset>
            </wp:positionV>
            <wp:extent cx="1303020" cy="108585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804" r="26897"/>
                    <a:stretch/>
                  </pic:blipFill>
                  <pic:spPr bwMode="auto">
                    <a:xfrm>
                      <a:off x="0" y="0"/>
                      <a:ext cx="130302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D09">
        <w:rPr>
          <w:noProof/>
        </w:rPr>
        <w:drawing>
          <wp:anchor distT="0" distB="0" distL="114300" distR="114300" simplePos="0" relativeHeight="253020672" behindDoc="0" locked="0" layoutInCell="1" allowOverlap="1" wp14:anchorId="213C5F9E" wp14:editId="5C661BE3">
            <wp:simplePos x="0" y="0"/>
            <wp:positionH relativeFrom="column">
              <wp:posOffset>2094865</wp:posOffset>
            </wp:positionH>
            <wp:positionV relativeFrom="paragraph">
              <wp:posOffset>123190</wp:posOffset>
            </wp:positionV>
            <wp:extent cx="1310640" cy="865208"/>
            <wp:effectExtent l="0" t="0" r="381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011" r="12276" b="12327"/>
                    <a:stretch/>
                  </pic:blipFill>
                  <pic:spPr bwMode="auto">
                    <a:xfrm>
                      <a:off x="0" y="0"/>
                      <a:ext cx="1310640" cy="865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D09">
        <w:rPr>
          <w:noProof/>
        </w:rPr>
        <w:drawing>
          <wp:anchor distT="0" distB="0" distL="114300" distR="114300" simplePos="0" relativeHeight="253015552" behindDoc="0" locked="0" layoutInCell="1" allowOverlap="1" wp14:anchorId="4BE752D8" wp14:editId="730DAA02">
            <wp:simplePos x="0" y="0"/>
            <wp:positionH relativeFrom="column">
              <wp:posOffset>273685</wp:posOffset>
            </wp:positionH>
            <wp:positionV relativeFrom="paragraph">
              <wp:posOffset>28575</wp:posOffset>
            </wp:positionV>
            <wp:extent cx="1775460" cy="998786"/>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5460" cy="998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6DFD0" w14:textId="241F4CD9" w:rsidR="00C15C33" w:rsidRDefault="00C15C33" w:rsidP="00524F8A">
      <w:pPr>
        <w:ind w:leftChars="202" w:left="424" w:firstLineChars="100" w:firstLine="220"/>
        <w:rPr>
          <w:rFonts w:ascii="BIZ UDPゴシック" w:eastAsia="BIZ UDPゴシック" w:hAnsi="BIZ UDPゴシック"/>
          <w:sz w:val="22"/>
        </w:rPr>
      </w:pPr>
    </w:p>
    <w:p w14:paraId="6CB79A07" w14:textId="513FF0AD" w:rsidR="00C15C33" w:rsidRDefault="00C15C33" w:rsidP="00524F8A">
      <w:pPr>
        <w:ind w:leftChars="202" w:left="424" w:firstLineChars="100" w:firstLine="220"/>
        <w:rPr>
          <w:rFonts w:ascii="BIZ UDPゴシック" w:eastAsia="BIZ UDPゴシック" w:hAnsi="BIZ UDPゴシック"/>
          <w:sz w:val="22"/>
        </w:rPr>
      </w:pPr>
    </w:p>
    <w:p w14:paraId="543ED333" w14:textId="01B57198" w:rsidR="00C15C33" w:rsidRDefault="00C15C33" w:rsidP="00524F8A">
      <w:pPr>
        <w:ind w:leftChars="202" w:left="424" w:firstLineChars="100" w:firstLine="220"/>
        <w:rPr>
          <w:rFonts w:ascii="BIZ UDPゴシック" w:eastAsia="BIZ UDPゴシック" w:hAnsi="BIZ UDPゴシック"/>
          <w:sz w:val="22"/>
        </w:rPr>
      </w:pPr>
    </w:p>
    <w:p w14:paraId="707AF765" w14:textId="39C975F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19648" behindDoc="0" locked="0" layoutInCell="1" allowOverlap="1" wp14:anchorId="712BEDAF" wp14:editId="6BE5BCC9">
                <wp:simplePos x="0" y="0"/>
                <wp:positionH relativeFrom="margin">
                  <wp:posOffset>1485265</wp:posOffset>
                </wp:positionH>
                <wp:positionV relativeFrom="paragraph">
                  <wp:posOffset>140335</wp:posOffset>
                </wp:positionV>
                <wp:extent cx="1043940" cy="35052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043940" cy="350520"/>
                        </a:xfrm>
                        <a:prstGeom prst="rect">
                          <a:avLst/>
                        </a:prstGeom>
                        <a:noFill/>
                        <a:ln w="6350">
                          <a:noFill/>
                          <a:prstDash val="sysDash"/>
                        </a:ln>
                      </wps:spPr>
                      <wps:txbx>
                        <w:txbxContent>
                          <w:p w14:paraId="73E4DE85" w14:textId="67057B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絵の本広場</w:t>
                            </w:r>
                            <w:r>
                              <w:rPr>
                                <w:rFonts w:ascii="BIZ UDPゴシック" w:eastAsia="BIZ UDPゴシック" w:hAnsi="BIZ UDP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EDAF" id="テキスト ボックス 240" o:spid="_x0000_s1091" type="#_x0000_t202" style="position:absolute;left:0;text-align:left;margin-left:116.95pt;margin-top:11.05pt;width:82.2pt;height:27.6pt;z-index:2530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" filled="f" stroked="f" strokeweight=".5pt">
                <v:stroke dashstyle="3 1"/>
                <v:textbox>
                  <w:txbxContent>
                    <w:p w14:paraId="73E4DE85" w14:textId="67057B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絵の本広場</w:t>
                      </w:r>
                      <w:r>
                        <w:rPr>
                          <w:rFonts w:ascii="BIZ UDPゴシック" w:eastAsia="BIZ UDPゴシック" w:hAnsi="BIZ UDPゴシック" w:hint="eastAsia"/>
                          <w:sz w:val="20"/>
                          <w:szCs w:val="20"/>
                        </w:rPr>
                        <w:t>》</w:t>
                      </w:r>
                    </w:p>
                  </w:txbxContent>
                </v:textbox>
                <w10:wrap anchorx="margin"/>
              </v:shape>
            </w:pict>
          </mc:Fallback>
        </mc:AlternateContent>
      </w:r>
    </w:p>
    <w:p w14:paraId="023DD8AC" w14:textId="0D095333" w:rsidR="00C15C33" w:rsidRDefault="00C15C33" w:rsidP="00524F8A">
      <w:pPr>
        <w:ind w:leftChars="202" w:left="424" w:firstLineChars="100" w:firstLine="220"/>
        <w:rPr>
          <w:rFonts w:ascii="BIZ UDPゴシック" w:eastAsia="BIZ UDPゴシック" w:hAnsi="BIZ UDPゴシック"/>
          <w:sz w:val="22"/>
        </w:rPr>
      </w:pPr>
    </w:p>
    <w:p w14:paraId="3EFD7500" w14:textId="5CC9C090" w:rsidR="00C15C33" w:rsidRDefault="00C15C33" w:rsidP="00524F8A">
      <w:pPr>
        <w:ind w:leftChars="202" w:left="424" w:firstLineChars="100" w:firstLine="220"/>
        <w:rPr>
          <w:rFonts w:ascii="BIZ UDPゴシック" w:eastAsia="BIZ UDPゴシック" w:hAnsi="BIZ UDPゴシック"/>
          <w:sz w:val="22"/>
        </w:rPr>
      </w:pPr>
    </w:p>
    <w:p w14:paraId="38472692" w14:textId="65C9BEF6" w:rsidR="00C15C33" w:rsidRDefault="00C15C33" w:rsidP="00524F8A">
      <w:pPr>
        <w:ind w:leftChars="202" w:left="424" w:firstLineChars="100" w:firstLine="220"/>
        <w:rPr>
          <w:rFonts w:ascii="BIZ UDPゴシック" w:eastAsia="BIZ UDPゴシック" w:hAnsi="BIZ UDPゴシック"/>
          <w:sz w:val="22"/>
        </w:rPr>
      </w:pPr>
    </w:p>
    <w:p w14:paraId="2BB55B0E" w14:textId="32245F71" w:rsidR="00C15C33" w:rsidRDefault="00C15C33" w:rsidP="00524F8A">
      <w:pPr>
        <w:ind w:leftChars="202" w:left="424" w:firstLineChars="100" w:firstLine="220"/>
        <w:rPr>
          <w:rFonts w:ascii="BIZ UDPゴシック" w:eastAsia="BIZ UDPゴシック" w:hAnsi="BIZ UDPゴシック"/>
          <w:sz w:val="22"/>
        </w:rPr>
      </w:pPr>
    </w:p>
    <w:p w14:paraId="3FB0CEB4" w14:textId="5BC0DF00" w:rsidR="00C15C33" w:rsidRDefault="00C15C33" w:rsidP="00524F8A">
      <w:pPr>
        <w:ind w:leftChars="202" w:left="424" w:firstLineChars="100" w:firstLine="220"/>
        <w:rPr>
          <w:rFonts w:ascii="BIZ UDPゴシック" w:eastAsia="BIZ UDPゴシック" w:hAnsi="BIZ UDPゴシック"/>
          <w:sz w:val="22"/>
        </w:rPr>
      </w:pPr>
    </w:p>
    <w:p w14:paraId="1EE0C16F" w14:textId="1321B86D" w:rsidR="00C15C33" w:rsidRDefault="00C15C33" w:rsidP="00524F8A">
      <w:pPr>
        <w:ind w:leftChars="202" w:left="424" w:firstLineChars="100" w:firstLine="220"/>
        <w:rPr>
          <w:rFonts w:ascii="BIZ UDPゴシック" w:eastAsia="BIZ UDPゴシック" w:hAnsi="BIZ UDPゴシック"/>
          <w:sz w:val="22"/>
        </w:rPr>
      </w:pPr>
    </w:p>
    <w:p w14:paraId="7E0C559F" w14:textId="480AC253" w:rsidR="00C15C33" w:rsidRDefault="00C15C33" w:rsidP="00524F8A">
      <w:pPr>
        <w:ind w:leftChars="202" w:left="424" w:firstLineChars="100" w:firstLine="220"/>
        <w:rPr>
          <w:rFonts w:ascii="BIZ UDPゴシック" w:eastAsia="BIZ UDPゴシック" w:hAnsi="BIZ UDPゴシック"/>
          <w:sz w:val="22"/>
        </w:rPr>
      </w:pPr>
    </w:p>
    <w:p w14:paraId="6A3D9188" w14:textId="6DFF956C" w:rsidR="00C15C33" w:rsidRDefault="000B70C1"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43200" behindDoc="0" locked="0" layoutInCell="1" allowOverlap="1" wp14:anchorId="011439F4" wp14:editId="3B4F4424">
                <wp:simplePos x="0" y="0"/>
                <wp:positionH relativeFrom="column">
                  <wp:posOffset>4144645</wp:posOffset>
                </wp:positionH>
                <wp:positionV relativeFrom="paragraph">
                  <wp:posOffset>196215</wp:posOffset>
                </wp:positionV>
                <wp:extent cx="1623060" cy="1021080"/>
                <wp:effectExtent l="0" t="0" r="15240" b="26670"/>
                <wp:wrapNone/>
                <wp:docPr id="243" name="テキスト ボックス 243"/>
                <wp:cNvGraphicFramePr/>
                <a:graphic xmlns:a="http://schemas.openxmlformats.org/drawingml/2006/main">
                  <a:graphicData uri="http://schemas.microsoft.com/office/word/2010/wordprocessingShape">
                    <wps:wsp>
                      <wps:cNvSpPr txBox="1"/>
                      <wps:spPr>
                        <a:xfrm>
                          <a:off x="0" y="0"/>
                          <a:ext cx="1623060" cy="1021080"/>
                        </a:xfrm>
                        <a:prstGeom prst="rect">
                          <a:avLst/>
                        </a:prstGeom>
                        <a:noFill/>
                        <a:ln w="6350">
                          <a:solidFill>
                            <a:prstClr val="black"/>
                          </a:solidFill>
                        </a:ln>
                      </wps:spPr>
                      <wps:txbx>
                        <w:txbxContent>
                          <w:p w14:paraId="196F4C4D" w14:textId="77777777" w:rsidR="000B70C1" w:rsidRDefault="000B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439F4" id="テキスト ボックス 243" o:spid="_x0000_s1092" type="#_x0000_t202" style="position:absolute;left:0;text-align:left;margin-left:326.35pt;margin-top:15.45pt;width:127.8pt;height:80.4pt;z-index:2530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" filled="f" strokeweight=".5pt">
                <v:textbox>
                  <w:txbxContent>
                    <w:p w14:paraId="196F4C4D" w14:textId="77777777" w:rsidR="000B70C1" w:rsidRDefault="000B70C1"/>
                  </w:txbxContent>
                </v:textbox>
              </v:shape>
            </w:pict>
          </mc:Fallback>
        </mc:AlternateContent>
      </w:r>
      <w:r w:rsidR="005A1D09" w:rsidRPr="00C62342">
        <w:rPr>
          <w:rFonts w:ascii="BIZ UDPゴシック" w:eastAsia="BIZ UDPゴシック" w:hAnsi="BIZ UDPゴシック"/>
          <w:noProof/>
          <w:sz w:val="22"/>
        </w:rPr>
        <w:drawing>
          <wp:anchor distT="0" distB="0" distL="114300" distR="114300" simplePos="0" relativeHeight="253025792" behindDoc="0" locked="0" layoutInCell="1" allowOverlap="1" wp14:anchorId="5C10F81D" wp14:editId="0B2FCCEC">
            <wp:simplePos x="0" y="0"/>
            <wp:positionH relativeFrom="margin">
              <wp:posOffset>4190365</wp:posOffset>
            </wp:positionH>
            <wp:positionV relativeFrom="paragraph">
              <wp:posOffset>193257</wp:posOffset>
            </wp:positionV>
            <wp:extent cx="1562100" cy="1033957"/>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0675" cy="1039633"/>
                    </a:xfrm>
                    <a:prstGeom prst="rect">
                      <a:avLst/>
                    </a:prstGeom>
                  </pic:spPr>
                </pic:pic>
              </a:graphicData>
            </a:graphic>
            <wp14:sizeRelH relativeFrom="page">
              <wp14:pctWidth>0</wp14:pctWidth>
            </wp14:sizeRelH>
            <wp14:sizeRelV relativeFrom="page">
              <wp14:pctHeight>0</wp14:pctHeight>
            </wp14:sizeRelV>
          </wp:anchor>
        </w:drawing>
      </w:r>
    </w:p>
    <w:p w14:paraId="732BE099" w14:textId="0C76A731" w:rsidR="00C15C33" w:rsidRDefault="00C15C33" w:rsidP="00524F8A">
      <w:pPr>
        <w:ind w:leftChars="202" w:left="424" w:firstLineChars="100" w:firstLine="220"/>
        <w:rPr>
          <w:rFonts w:ascii="BIZ UDPゴシック" w:eastAsia="BIZ UDPゴシック" w:hAnsi="BIZ UDPゴシック"/>
          <w:sz w:val="22"/>
        </w:rPr>
      </w:pPr>
    </w:p>
    <w:p w14:paraId="3C981C98" w14:textId="06199320" w:rsidR="00C15C33" w:rsidRDefault="00C15C33" w:rsidP="00524F8A">
      <w:pPr>
        <w:ind w:leftChars="202" w:left="424" w:firstLineChars="100" w:firstLine="220"/>
        <w:rPr>
          <w:rFonts w:ascii="BIZ UDPゴシック" w:eastAsia="BIZ UDPゴシック" w:hAnsi="BIZ UDPゴシック"/>
          <w:sz w:val="22"/>
        </w:rPr>
      </w:pPr>
    </w:p>
    <w:p w14:paraId="04990EC8" w14:textId="02DEFB30" w:rsidR="00C15C33" w:rsidRDefault="00C15C33" w:rsidP="00524F8A">
      <w:pPr>
        <w:ind w:leftChars="202" w:left="424" w:firstLineChars="100" w:firstLine="220"/>
        <w:rPr>
          <w:rFonts w:ascii="BIZ UDPゴシック" w:eastAsia="BIZ UDPゴシック" w:hAnsi="BIZ UDPゴシック"/>
          <w:sz w:val="22"/>
        </w:rPr>
      </w:pPr>
    </w:p>
    <w:p w14:paraId="5BC7AD98" w14:textId="6F9FCE7B" w:rsidR="00C15C33" w:rsidRDefault="00C15C33" w:rsidP="00524F8A">
      <w:pPr>
        <w:ind w:leftChars="202" w:left="424" w:firstLineChars="100" w:firstLine="220"/>
        <w:rPr>
          <w:rFonts w:ascii="BIZ UDPゴシック" w:eastAsia="BIZ UDPゴシック" w:hAnsi="BIZ UDPゴシック"/>
          <w:sz w:val="22"/>
        </w:rPr>
      </w:pPr>
    </w:p>
    <w:p w14:paraId="4E0A6742" w14:textId="3FE90579" w:rsidR="00C15C33" w:rsidRDefault="000B70C1"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44224" behindDoc="0" locked="0" layoutInCell="1" allowOverlap="1" wp14:anchorId="6983C41A" wp14:editId="4BC3F81B">
                <wp:simplePos x="0" y="0"/>
                <wp:positionH relativeFrom="column">
                  <wp:posOffset>5043805</wp:posOffset>
                </wp:positionH>
                <wp:positionV relativeFrom="paragraph">
                  <wp:posOffset>164465</wp:posOffset>
                </wp:positionV>
                <wp:extent cx="1234440" cy="782955"/>
                <wp:effectExtent l="0" t="0" r="22860" b="17145"/>
                <wp:wrapNone/>
                <wp:docPr id="246" name="テキスト ボックス 246"/>
                <wp:cNvGraphicFramePr/>
                <a:graphic xmlns:a="http://schemas.openxmlformats.org/drawingml/2006/main">
                  <a:graphicData uri="http://schemas.microsoft.com/office/word/2010/wordprocessingShape">
                    <wps:wsp>
                      <wps:cNvSpPr txBox="1"/>
                      <wps:spPr>
                        <a:xfrm>
                          <a:off x="0" y="0"/>
                          <a:ext cx="1234440" cy="782955"/>
                        </a:xfrm>
                        <a:prstGeom prst="rect">
                          <a:avLst/>
                        </a:prstGeom>
                        <a:noFill/>
                        <a:ln w="6350">
                          <a:solidFill>
                            <a:prstClr val="black"/>
                          </a:solidFill>
                        </a:ln>
                      </wps:spPr>
                      <wps:txbx>
                        <w:txbxContent>
                          <w:p w14:paraId="4CCEF9BA" w14:textId="77777777" w:rsidR="000B70C1" w:rsidRDefault="000B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3C41A" id="テキスト ボックス 246" o:spid="_x0000_s1093" type="#_x0000_t202" style="position:absolute;left:0;text-align:left;margin-left:397.15pt;margin-top:12.95pt;width:97.2pt;height:61.65pt;z-index:2530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" filled="f" strokeweight=".5pt">
                <v:textbox>
                  <w:txbxContent>
                    <w:p w14:paraId="4CCEF9BA" w14:textId="77777777" w:rsidR="000B70C1" w:rsidRDefault="000B70C1"/>
                  </w:txbxContent>
                </v:textbox>
              </v:shape>
            </w:pict>
          </mc:Fallback>
        </mc:AlternateContent>
      </w:r>
      <w:r w:rsidR="00C62342" w:rsidRPr="009862C3">
        <w:rPr>
          <w:rFonts w:ascii="BIZ UDPゴシック" w:eastAsia="BIZ UDPゴシック" w:hAnsi="BIZ UDPゴシック"/>
          <w:noProof/>
          <w:sz w:val="22"/>
        </w:rPr>
        <w:drawing>
          <wp:anchor distT="0" distB="0" distL="114300" distR="114300" simplePos="0" relativeHeight="253024768" behindDoc="0" locked="0" layoutInCell="1" allowOverlap="1" wp14:anchorId="5461C633" wp14:editId="34FCD255">
            <wp:simplePos x="0" y="0"/>
            <wp:positionH relativeFrom="margin">
              <wp:align>right</wp:align>
            </wp:positionH>
            <wp:positionV relativeFrom="paragraph">
              <wp:posOffset>104775</wp:posOffset>
            </wp:positionV>
            <wp:extent cx="1188720" cy="844406"/>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88720" cy="844406"/>
                    </a:xfrm>
                    <a:prstGeom prst="rect">
                      <a:avLst/>
                    </a:prstGeom>
                  </pic:spPr>
                </pic:pic>
              </a:graphicData>
            </a:graphic>
            <wp14:sizeRelH relativeFrom="page">
              <wp14:pctWidth>0</wp14:pctWidth>
            </wp14:sizeRelH>
            <wp14:sizeRelV relativeFrom="page">
              <wp14:pctHeight>0</wp14:pctHeight>
            </wp14:sizeRelV>
          </wp:anchor>
        </w:drawing>
      </w:r>
    </w:p>
    <w:p w14:paraId="22254F68" w14:textId="389A5B43" w:rsidR="00C15C33" w:rsidRDefault="00C15C33" w:rsidP="00524F8A">
      <w:pPr>
        <w:ind w:leftChars="202" w:left="424" w:firstLineChars="100" w:firstLine="220"/>
        <w:rPr>
          <w:rFonts w:ascii="BIZ UDPゴシック" w:eastAsia="BIZ UDPゴシック" w:hAnsi="BIZ UDPゴシック"/>
          <w:sz w:val="22"/>
        </w:rPr>
      </w:pPr>
    </w:p>
    <w:p w14:paraId="7618AA45" w14:textId="2DFA4017" w:rsidR="00C15C33" w:rsidRDefault="00C15C33" w:rsidP="00524F8A">
      <w:pPr>
        <w:ind w:leftChars="202" w:left="424" w:firstLineChars="100" w:firstLine="220"/>
        <w:rPr>
          <w:rFonts w:ascii="BIZ UDPゴシック" w:eastAsia="BIZ UDPゴシック" w:hAnsi="BIZ UDPゴシック"/>
          <w:sz w:val="22"/>
        </w:rPr>
      </w:pPr>
    </w:p>
    <w:p w14:paraId="2B759F2E" w14:textId="390FF7FA" w:rsidR="00C15C33" w:rsidRDefault="00C15C33" w:rsidP="00524F8A">
      <w:pPr>
        <w:ind w:leftChars="202" w:left="424" w:firstLineChars="100" w:firstLine="220"/>
        <w:rPr>
          <w:rFonts w:ascii="BIZ UDPゴシック" w:eastAsia="BIZ UDPゴシック" w:hAnsi="BIZ UDPゴシック"/>
          <w:sz w:val="22"/>
        </w:rPr>
      </w:pPr>
    </w:p>
    <w:p w14:paraId="75953786" w14:textId="3D00325A" w:rsidR="00C15C33" w:rsidRDefault="00C15C33" w:rsidP="00524F8A">
      <w:pPr>
        <w:ind w:leftChars="202" w:left="424" w:firstLineChars="100" w:firstLine="220"/>
        <w:rPr>
          <w:rFonts w:ascii="BIZ UDPゴシック" w:eastAsia="BIZ UDPゴシック" w:hAnsi="BIZ UDPゴシック"/>
          <w:sz w:val="22"/>
        </w:rPr>
      </w:pPr>
    </w:p>
    <w:p w14:paraId="600E6F8A" w14:textId="52548786" w:rsidR="00C15C33" w:rsidRDefault="00C15C33" w:rsidP="00524F8A">
      <w:pPr>
        <w:ind w:leftChars="202" w:left="424" w:firstLineChars="100" w:firstLine="220"/>
        <w:rPr>
          <w:rFonts w:ascii="BIZ UDPゴシック" w:eastAsia="BIZ UDPゴシック" w:hAnsi="BIZ UDPゴシック"/>
          <w:sz w:val="22"/>
        </w:rPr>
      </w:pPr>
    </w:p>
    <w:p w14:paraId="5713B8B6" w14:textId="0156C23D" w:rsidR="00C15C33" w:rsidRDefault="00C15C33" w:rsidP="00524F8A">
      <w:pPr>
        <w:ind w:leftChars="202" w:left="424" w:firstLineChars="100" w:firstLine="220"/>
        <w:rPr>
          <w:rFonts w:ascii="BIZ UDPゴシック" w:eastAsia="BIZ UDPゴシック" w:hAnsi="BIZ UDPゴシック"/>
          <w:sz w:val="22"/>
        </w:rPr>
      </w:pPr>
    </w:p>
    <w:p w14:paraId="23EE7574" w14:textId="603D7827" w:rsidR="00C15C33" w:rsidRDefault="00C15C33" w:rsidP="00524F8A">
      <w:pPr>
        <w:ind w:leftChars="202" w:left="424" w:firstLineChars="100" w:firstLine="220"/>
        <w:rPr>
          <w:rFonts w:ascii="BIZ UDPゴシック" w:eastAsia="BIZ UDPゴシック" w:hAnsi="BIZ UDPゴシック"/>
          <w:sz w:val="22"/>
        </w:rPr>
      </w:pPr>
    </w:p>
    <w:p w14:paraId="20DD2E9B" w14:textId="18F5F56D" w:rsidR="00C15C33" w:rsidRDefault="00C15C33" w:rsidP="00524F8A">
      <w:pPr>
        <w:ind w:leftChars="202" w:left="424" w:firstLineChars="100" w:firstLine="220"/>
        <w:rPr>
          <w:rFonts w:ascii="BIZ UDPゴシック" w:eastAsia="BIZ UDPゴシック" w:hAnsi="BIZ UDPゴシック"/>
          <w:sz w:val="22"/>
        </w:rPr>
      </w:pPr>
    </w:p>
    <w:p w14:paraId="034668E4" w14:textId="25CA66E5" w:rsidR="00F663A8" w:rsidRPr="00B200E3" w:rsidRDefault="00A86A1B" w:rsidP="00A817B3">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2797440" behindDoc="0" locked="0" layoutInCell="1" allowOverlap="1" wp14:anchorId="0BAFC87D" wp14:editId="59220750">
                <wp:simplePos x="0" y="0"/>
                <wp:positionH relativeFrom="margin">
                  <wp:posOffset>75565</wp:posOffset>
                </wp:positionH>
                <wp:positionV relativeFrom="paragraph">
                  <wp:posOffset>-60325</wp:posOffset>
                </wp:positionV>
                <wp:extent cx="6217920" cy="930402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17920" cy="9304020"/>
                        </a:xfrm>
                        <a:prstGeom prst="rect">
                          <a:avLst/>
                        </a:prstGeom>
                        <a:noFill/>
                        <a:ln w="6350">
                          <a:noFill/>
                        </a:ln>
                      </wps:spPr>
                      <wps:txbx>
                        <w:txbxContent>
                          <w:p w14:paraId="175F02BC" w14:textId="320A0358" w:rsidR="001C0161" w:rsidRPr="005A1D09" w:rsidRDefault="00002E70" w:rsidP="001C0161">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1C0161" w:rsidRPr="005A1D09">
                              <w:rPr>
                                <w:rFonts w:ascii="BIZ UDPゴシック" w:eastAsia="BIZ UDPゴシック" w:hAnsi="BIZ UDPゴシック" w:hint="eastAsia"/>
                                <w:b/>
                                <w:bCs/>
                                <w:sz w:val="24"/>
                                <w:szCs w:val="24"/>
                              </w:rPr>
                              <w:t>茨木市立天王小学校</w:t>
                            </w:r>
                            <w:r w:rsidRPr="005A1D09">
                              <w:rPr>
                                <w:rFonts w:ascii="BIZ UDPゴシック" w:eastAsia="BIZ UDPゴシック" w:hAnsi="BIZ UDPゴシック" w:hint="eastAsia"/>
                                <w:b/>
                                <w:bCs/>
                                <w:sz w:val="24"/>
                                <w:szCs w:val="24"/>
                              </w:rPr>
                              <w:t>＞</w:t>
                            </w:r>
                          </w:p>
                          <w:p w14:paraId="05F69531" w14:textId="0BBA3DED" w:rsidR="001C0161" w:rsidRDefault="001C0161" w:rsidP="001C0161">
                            <w:pPr>
                              <w:rPr>
                                <w:rFonts w:ascii="BIZ UDPゴシック" w:eastAsia="BIZ UDPゴシック" w:hAnsi="BIZ UDPゴシック"/>
                                <w:sz w:val="22"/>
                              </w:rPr>
                            </w:pPr>
                            <w:r>
                              <w:rPr>
                                <w:rFonts w:ascii="BIZ UDPゴシック" w:eastAsia="BIZ UDPゴシック" w:hAnsi="BIZ UDPゴシック" w:hint="eastAsia"/>
                                <w:sz w:val="22"/>
                              </w:rPr>
                              <w:t>学校図書館の活用</w:t>
                            </w:r>
                            <w:r w:rsidR="00477597">
                              <w:rPr>
                                <w:rFonts w:ascii="BIZ UDPゴシック" w:eastAsia="BIZ UDPゴシック" w:hAnsi="BIZ UDPゴシック" w:hint="eastAsia"/>
                                <w:sz w:val="22"/>
                              </w:rPr>
                              <w:t>（</w:t>
                            </w:r>
                            <w:r w:rsidR="00477597" w:rsidRPr="00477597">
                              <w:rPr>
                                <w:rFonts w:ascii="BIZ UDPゴシック" w:eastAsia="BIZ UDPゴシック" w:hAnsi="BIZ UDPゴシック" w:hint="eastAsia"/>
                                <w:sz w:val="22"/>
                              </w:rPr>
                              <w:t>学校図書館を学びの１つの手段として大いに活用</w:t>
                            </w:r>
                            <w:r w:rsidR="00477597">
                              <w:rPr>
                                <w:rFonts w:ascii="BIZ UDPゴシック" w:eastAsia="BIZ UDPゴシック" w:hAnsi="BIZ UDPゴシック" w:hint="eastAsia"/>
                                <w:sz w:val="22"/>
                              </w:rPr>
                              <w:t>）</w:t>
                            </w:r>
                          </w:p>
                          <w:p w14:paraId="5FC63185" w14:textId="60F92908"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1C0161">
                              <w:rPr>
                                <w:rFonts w:ascii="BIZ UDPゴシック" w:eastAsia="BIZ UDPゴシック" w:hAnsi="BIZ UDPゴシック" w:hint="eastAsia"/>
                                <w:sz w:val="22"/>
                              </w:rPr>
                              <w:t>図書を活用した授業</w:t>
                            </w:r>
                          </w:p>
                          <w:p w14:paraId="2DCAE517" w14:textId="77777777" w:rsidR="00A86A1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・カリマネ</w:t>
                            </w:r>
                            <w:r w:rsidR="00A86A1B">
                              <w:rPr>
                                <w:rFonts w:ascii="BIZ UDPゴシック" w:eastAsia="BIZ UDPゴシック" w:hAnsi="BIZ UDPゴシック" w:hint="eastAsia"/>
                                <w:szCs w:val="21"/>
                              </w:rPr>
                              <w:t>（カリキュラム・マネジメント）マップ</w:t>
                            </w:r>
                            <w:r w:rsidRPr="001B3FDB">
                              <w:rPr>
                                <w:rFonts w:ascii="BIZ UDPゴシック" w:eastAsia="BIZ UDPゴシック" w:hAnsi="BIZ UDPゴシック" w:hint="eastAsia"/>
                                <w:szCs w:val="21"/>
                              </w:rPr>
                              <w:t>を作成し、国語科と他教科のつながりを見える化し、</w:t>
                            </w:r>
                          </w:p>
                          <w:p w14:paraId="41067F2E" w14:textId="60DA325C" w:rsidR="001C0161" w:rsidRPr="001B3FD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図書活用につなげる。</w:t>
                            </w:r>
                          </w:p>
                          <w:p w14:paraId="08BBE311" w14:textId="6FD7281D" w:rsidR="001C016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例：</w:t>
                            </w:r>
                            <w:r w:rsidRPr="001B3FDB">
                              <w:rPr>
                                <w:rFonts w:ascii="BIZ UDPゴシック" w:eastAsia="BIZ UDPゴシック" w:hAnsi="BIZ UDPゴシック" w:hint="eastAsia"/>
                                <w:szCs w:val="21"/>
                              </w:rPr>
                              <w:t>４年社会「くらしと水」）</w:t>
                            </w:r>
                          </w:p>
                          <w:p w14:paraId="23370A0E" w14:textId="08F5ABC8" w:rsidR="001C0161" w:rsidRDefault="001C0161" w:rsidP="001C0161">
                            <w:pPr>
                              <w:rPr>
                                <w:rFonts w:ascii="BIZ UDPゴシック" w:eastAsia="BIZ UDPゴシック" w:hAnsi="BIZ UDPゴシック"/>
                                <w:szCs w:val="21"/>
                              </w:rPr>
                            </w:pPr>
                          </w:p>
                          <w:p w14:paraId="53CBCD27" w14:textId="4C8A4588" w:rsidR="00030E7C" w:rsidRDefault="00030E7C" w:rsidP="001C0161">
                            <w:pPr>
                              <w:rPr>
                                <w:rFonts w:ascii="BIZ UDPゴシック" w:eastAsia="BIZ UDPゴシック" w:hAnsi="BIZ UDPゴシック"/>
                                <w:szCs w:val="21"/>
                              </w:rPr>
                            </w:pPr>
                          </w:p>
                          <w:p w14:paraId="6F9A4F9D" w14:textId="7E53A43A" w:rsidR="00030E7C" w:rsidRDefault="00030E7C" w:rsidP="001C0161">
                            <w:pPr>
                              <w:rPr>
                                <w:rFonts w:ascii="BIZ UDPゴシック" w:eastAsia="BIZ UDPゴシック" w:hAnsi="BIZ UDPゴシック"/>
                                <w:szCs w:val="21"/>
                              </w:rPr>
                            </w:pPr>
                          </w:p>
                          <w:p w14:paraId="60A68A7E" w14:textId="0333BB7B" w:rsidR="00030E7C" w:rsidRPr="001B3FDB" w:rsidRDefault="00030E7C" w:rsidP="001C0161">
                            <w:pPr>
                              <w:rPr>
                                <w:rFonts w:ascii="BIZ UDPゴシック" w:eastAsia="BIZ UDPゴシック" w:hAnsi="BIZ UDPゴシック"/>
                                <w:szCs w:val="21"/>
                              </w:rPr>
                            </w:pPr>
                          </w:p>
                          <w:p w14:paraId="6ED4EF13" w14:textId="1125EAB1" w:rsidR="00597EE1" w:rsidRPr="00597EE1" w:rsidRDefault="00030E7C" w:rsidP="00030E7C">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CBE5A7" w14:textId="77777777" w:rsidR="00267824" w:rsidRDefault="00267824" w:rsidP="00597EE1">
                            <w:pPr>
                              <w:rPr>
                                <w:rFonts w:ascii="BIZ UDPゴシック" w:eastAsia="BIZ UDPゴシック" w:hAnsi="BIZ UDPゴシック"/>
                                <w:szCs w:val="21"/>
                              </w:rPr>
                            </w:pPr>
                          </w:p>
                          <w:p w14:paraId="69907C8A" w14:textId="77777777" w:rsidR="00CF7B59" w:rsidRDefault="00CF7B59" w:rsidP="00597EE1">
                            <w:pPr>
                              <w:rPr>
                                <w:rFonts w:ascii="BIZ UDPゴシック" w:eastAsia="BIZ UDPゴシック" w:hAnsi="BIZ UDPゴシック"/>
                                <w:szCs w:val="21"/>
                              </w:rPr>
                            </w:pPr>
                          </w:p>
                          <w:p w14:paraId="416C741D" w14:textId="78297593" w:rsidR="00333C06" w:rsidRPr="001B3FDB" w:rsidRDefault="00333C06"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物流システム（月１～２回）を活用し、</w:t>
                            </w:r>
                            <w:r w:rsidRPr="001B3FDB">
                              <w:rPr>
                                <w:rFonts w:ascii="BIZ UDPゴシック" w:eastAsia="BIZ UDPゴシック" w:hAnsi="BIZ UDPゴシック" w:hint="eastAsia"/>
                                <w:szCs w:val="21"/>
                              </w:rPr>
                              <w:t>市立図書館・他校と連携</w:t>
                            </w:r>
                            <w:r w:rsidR="00477597" w:rsidRPr="001B3FDB">
                              <w:rPr>
                                <w:rFonts w:ascii="BIZ UDPゴシック" w:eastAsia="BIZ UDPゴシック" w:hAnsi="BIZ UDPゴシック" w:hint="eastAsia"/>
                                <w:szCs w:val="21"/>
                              </w:rPr>
                              <w:t>。</w:t>
                            </w:r>
                            <w:r w:rsidRPr="001B3FDB">
                              <w:rPr>
                                <w:rFonts w:ascii="BIZ UDPゴシック" w:eastAsia="BIZ UDPゴシック" w:hAnsi="BIZ UDPゴシック" w:hint="eastAsia"/>
                                <w:szCs w:val="21"/>
                              </w:rPr>
                              <w:t>授業で</w:t>
                            </w:r>
                            <w:r w:rsidR="00477597" w:rsidRPr="001B3FDB">
                              <w:rPr>
                                <w:rFonts w:ascii="BIZ UDPゴシック" w:eastAsia="BIZ UDPゴシック" w:hAnsi="BIZ UDPゴシック" w:hint="eastAsia"/>
                                <w:szCs w:val="21"/>
                              </w:rPr>
                              <w:t>使用</w:t>
                            </w:r>
                            <w:r w:rsidRPr="001B3FDB">
                              <w:rPr>
                                <w:rFonts w:ascii="BIZ UDPゴシック" w:eastAsia="BIZ UDPゴシック" w:hAnsi="BIZ UDPゴシック" w:hint="eastAsia"/>
                                <w:szCs w:val="21"/>
                              </w:rPr>
                              <w:t>する本を</w:t>
                            </w:r>
                            <w:r w:rsidR="00477597" w:rsidRPr="001B3FDB">
                              <w:rPr>
                                <w:rFonts w:ascii="BIZ UDPゴシック" w:eastAsia="BIZ UDPゴシック" w:hAnsi="BIZ UDPゴシック" w:hint="eastAsia"/>
                                <w:szCs w:val="21"/>
                              </w:rPr>
                              <w:t>揃えて</w:t>
                            </w:r>
                            <w:r w:rsidRPr="001B3FDB">
                              <w:rPr>
                                <w:rFonts w:ascii="BIZ UDPゴシック" w:eastAsia="BIZ UDPゴシック" w:hAnsi="BIZ UDPゴシック" w:hint="eastAsia"/>
                                <w:szCs w:val="21"/>
                              </w:rPr>
                              <w:t>いる。</w:t>
                            </w:r>
                          </w:p>
                          <w:p w14:paraId="6C5BD198" w14:textId="52426025" w:rsidR="00597EE1" w:rsidRPr="001B3FDB" w:rsidRDefault="00597EE1"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・成果物は子どもたちの目につくところに掲示している。</w:t>
                            </w:r>
                            <w:r w:rsidR="00477597" w:rsidRPr="001B3FDB">
                              <w:rPr>
                                <w:rFonts w:ascii="BIZ UDPゴシック" w:eastAsia="BIZ UDPゴシック" w:hAnsi="BIZ UDPゴシック" w:hint="eastAsia"/>
                                <w:szCs w:val="21"/>
                              </w:rPr>
                              <w:t>図書だよりでも紹介。</w:t>
                            </w:r>
                          </w:p>
                          <w:p w14:paraId="24D7DDCD" w14:textId="0DF8D885" w:rsidR="001C0161" w:rsidRPr="00597EE1" w:rsidRDefault="00597EE1" w:rsidP="00267824">
                            <w:pPr>
                              <w:ind w:left="220" w:hangingChars="100" w:hanging="220"/>
                              <w:rPr>
                                <w:rFonts w:ascii="BIZ UDPゴシック" w:eastAsia="BIZ UDPゴシック" w:hAnsi="BIZ UDPゴシック"/>
                                <w:b/>
                                <w:bCs/>
                                <w:sz w:val="22"/>
                              </w:rPr>
                            </w:pPr>
                            <w:r w:rsidRPr="00597EE1">
                              <w:rPr>
                                <w:rFonts w:ascii="BIZ UDPゴシック" w:eastAsia="BIZ UDPゴシック" w:hAnsi="BIZ UDPゴシック" w:hint="eastAsia"/>
                                <w:b/>
                                <w:bCs/>
                                <w:sz w:val="22"/>
                              </w:rPr>
                              <w:t>⇒学びの幅が広がり、表現が豊かになった。</w:t>
                            </w:r>
                            <w:r w:rsidR="00267824" w:rsidRPr="00267824">
                              <w:rPr>
                                <w:rFonts w:ascii="BIZ UDPゴシック" w:eastAsia="BIZ UDPゴシック" w:hAnsi="BIZ UDPゴシック" w:hint="eastAsia"/>
                                <w:b/>
                                <w:bCs/>
                                <w:sz w:val="22"/>
                              </w:rPr>
                              <w:t>自分で調べたいテーマを決めて、自主学習で調べ学習をしてまとめる子が増えた。</w:t>
                            </w:r>
                          </w:p>
                          <w:p w14:paraId="2F9623DC" w14:textId="77777777" w:rsidR="00597EE1" w:rsidRDefault="00597EE1" w:rsidP="001C0161">
                            <w:pPr>
                              <w:rPr>
                                <w:rFonts w:ascii="BIZ UDPゴシック" w:eastAsia="BIZ UDPゴシック" w:hAnsi="BIZ UDPゴシック"/>
                                <w:sz w:val="22"/>
                              </w:rPr>
                            </w:pPr>
                          </w:p>
                          <w:p w14:paraId="43D96E83" w14:textId="4D469EFB"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597EE1">
                              <w:rPr>
                                <w:rFonts w:ascii="BIZ UDPゴシック" w:eastAsia="BIZ UDPゴシック" w:hAnsi="BIZ UDPゴシック" w:hint="eastAsia"/>
                                <w:sz w:val="22"/>
                              </w:rPr>
                              <w:t>豊かな心を育てる読書活動</w:t>
                            </w:r>
                          </w:p>
                          <w:p w14:paraId="2E1FD65D" w14:textId="32CEFA71" w:rsidR="00597EE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・読書ゆうびん・・・はがきにおすすめの本の題名とおすすめの理由を書き、紹介したい人の学年・クラス、名前</w:t>
                            </w:r>
                            <w:r w:rsidR="00333C06" w:rsidRPr="001B3FDB">
                              <w:rPr>
                                <w:rFonts w:ascii="BIZ UDPゴシック" w:eastAsia="BIZ UDPゴシック" w:hAnsi="BIZ UDPゴシック" w:hint="eastAsia"/>
                                <w:szCs w:val="21"/>
                              </w:rPr>
                              <w:t>を書いてポストに入れる。本を通して、友だちや先生、他学年の子どもとつながる取組み。</w:t>
                            </w:r>
                          </w:p>
                          <w:p w14:paraId="496AA1B5" w14:textId="622F1C05"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・あおぞら読書会・・・中庭の芝生広場を読書スペースとして活用。お気に入りの一冊を手に太陽の光や風を感じながら読書に親しんでいる。先生たちの読み聞かせも行い、大人気の取組み。</w:t>
                            </w:r>
                          </w:p>
                          <w:p w14:paraId="0B7BF2C9" w14:textId="77777777" w:rsidR="00477597" w:rsidRDefault="00477597" w:rsidP="001C0161">
                            <w:pPr>
                              <w:rPr>
                                <w:rFonts w:ascii="BIZ UDPゴシック" w:eastAsia="BIZ UDPゴシック" w:hAnsi="BIZ UDPゴシック"/>
                                <w:sz w:val="22"/>
                              </w:rPr>
                            </w:pPr>
                          </w:p>
                          <w:p w14:paraId="6BE302A1" w14:textId="77777777" w:rsidR="00477597" w:rsidRDefault="00477597" w:rsidP="001C0161">
                            <w:pPr>
                              <w:rPr>
                                <w:rFonts w:ascii="BIZ UDPゴシック" w:eastAsia="BIZ UDPゴシック" w:hAnsi="BIZ UDPゴシック"/>
                                <w:sz w:val="22"/>
                              </w:rPr>
                            </w:pPr>
                          </w:p>
                          <w:p w14:paraId="30931AE5" w14:textId="1A0E28D4" w:rsidR="00477597" w:rsidRDefault="00477597" w:rsidP="001C0161">
                            <w:pPr>
                              <w:rPr>
                                <w:rFonts w:ascii="BIZ UDPゴシック" w:eastAsia="BIZ UDPゴシック" w:hAnsi="BIZ UDPゴシック"/>
                                <w:sz w:val="22"/>
                              </w:rPr>
                            </w:pPr>
                          </w:p>
                          <w:p w14:paraId="1BA0B77B" w14:textId="3A331581" w:rsidR="00477597" w:rsidRDefault="00477597" w:rsidP="001C0161">
                            <w:pPr>
                              <w:rPr>
                                <w:rFonts w:ascii="BIZ UDPゴシック" w:eastAsia="BIZ UDPゴシック" w:hAnsi="BIZ UDPゴシック"/>
                                <w:sz w:val="22"/>
                              </w:rPr>
                            </w:pPr>
                          </w:p>
                          <w:p w14:paraId="37D4F7C4" w14:textId="167B84C2" w:rsidR="001C0161"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・本に親しむ活動</w:t>
                            </w:r>
                          </w:p>
                          <w:p w14:paraId="53F76CC5" w14:textId="477B9F2B"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（例：１年「おはなしを読もう」）</w:t>
                            </w:r>
                          </w:p>
                          <w:p w14:paraId="005EAD29" w14:textId="521B1006" w:rsidR="00A817B3" w:rsidRDefault="00A817B3" w:rsidP="001C0161">
                            <w:pPr>
                              <w:rPr>
                                <w:rFonts w:ascii="BIZ UDPゴシック" w:eastAsia="BIZ UDPゴシック" w:hAnsi="BIZ UDPゴシック"/>
                                <w:sz w:val="22"/>
                              </w:rPr>
                            </w:pPr>
                          </w:p>
                          <w:p w14:paraId="11F915DF" w14:textId="2C17786D" w:rsidR="00477597" w:rsidRDefault="00477597" w:rsidP="001C0161">
                            <w:pPr>
                              <w:rPr>
                                <w:rFonts w:ascii="BIZ UDPゴシック" w:eastAsia="BIZ UDPゴシック" w:hAnsi="BIZ UDPゴシック"/>
                                <w:sz w:val="22"/>
                              </w:rPr>
                            </w:pPr>
                          </w:p>
                          <w:p w14:paraId="1B73B216" w14:textId="77777777" w:rsidR="000F40D3" w:rsidRDefault="000F40D3" w:rsidP="001C0161">
                            <w:pPr>
                              <w:rPr>
                                <w:rFonts w:ascii="BIZ UDPゴシック" w:eastAsia="BIZ UDPゴシック" w:hAnsi="BIZ UDPゴシック"/>
                                <w:sz w:val="22"/>
                              </w:rPr>
                            </w:pPr>
                          </w:p>
                          <w:p w14:paraId="7C64677F" w14:textId="7E70870E" w:rsidR="000F40D3" w:rsidRDefault="000F40D3" w:rsidP="001C0161">
                            <w:pPr>
                              <w:rPr>
                                <w:rFonts w:ascii="BIZ UDPゴシック" w:eastAsia="BIZ UDPゴシック" w:hAnsi="BIZ UDPゴシック"/>
                                <w:sz w:val="22"/>
                              </w:rPr>
                            </w:pPr>
                          </w:p>
                          <w:p w14:paraId="696D4022" w14:textId="77777777" w:rsidR="00CF7B59" w:rsidRDefault="00CF7B59" w:rsidP="001C0161">
                            <w:pPr>
                              <w:rPr>
                                <w:rFonts w:ascii="BIZ UDPゴシック" w:eastAsia="BIZ UDPゴシック" w:hAnsi="BIZ UDPゴシック"/>
                                <w:szCs w:val="21"/>
                              </w:rPr>
                            </w:pPr>
                          </w:p>
                          <w:p w14:paraId="60DF546B" w14:textId="77777777" w:rsidR="00DB5376" w:rsidRDefault="00DB5376" w:rsidP="001C0161">
                            <w:pPr>
                              <w:rPr>
                                <w:rFonts w:ascii="BIZ UDPゴシック" w:eastAsia="BIZ UDPゴシック" w:hAnsi="BIZ UDPゴシック"/>
                                <w:szCs w:val="21"/>
                              </w:rPr>
                            </w:pPr>
                          </w:p>
                          <w:p w14:paraId="7AFFBCE5" w14:textId="7140408E" w:rsidR="00333C06" w:rsidRPr="00BD57DA"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・図書委員会による『わたしの「推し本」紹介</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や</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分類番号キャラクターの作成</w:t>
                            </w:r>
                            <w:r w:rsidR="00002E70" w:rsidRPr="001B3FDB">
                              <w:rPr>
                                <w:rFonts w:ascii="BIZ UDPゴシック" w:eastAsia="BIZ UDPゴシック" w:hAnsi="BIZ UDPゴシック" w:hint="eastAsia"/>
                                <w:szCs w:val="21"/>
                              </w:rPr>
                              <w:t>」</w:t>
                            </w:r>
                          </w:p>
                          <w:p w14:paraId="58302B4B" w14:textId="1AD06F94" w:rsidR="00333C06" w:rsidRDefault="00477597" w:rsidP="001C0161">
                            <w:pPr>
                              <w:rPr>
                                <w:rFonts w:ascii="BIZ UDPゴシック" w:eastAsia="BIZ UDPゴシック" w:hAnsi="BIZ UDPゴシック"/>
                                <w:sz w:val="22"/>
                              </w:rPr>
                            </w:pPr>
                            <w:r w:rsidRPr="00DE4D80">
                              <w:rPr>
                                <w:rFonts w:ascii="BIZ UDPゴシック" w:eastAsia="BIZ UDPゴシック" w:hAnsi="BIZ UDPゴシック" w:hint="eastAsia"/>
                                <w:b/>
                                <w:bCs/>
                                <w:sz w:val="22"/>
                              </w:rPr>
                              <w:t>⇒</w:t>
                            </w:r>
                            <w:r w:rsidR="00DE4D80" w:rsidRPr="00DE4D80">
                              <w:rPr>
                                <w:rFonts w:ascii="BIZ UDPゴシック" w:eastAsia="BIZ UDPゴシック" w:hAnsi="BIZ UDPゴシック" w:hint="eastAsia"/>
                                <w:b/>
                                <w:bCs/>
                                <w:sz w:val="22"/>
                              </w:rPr>
                              <w:t>読書への興味が１年間で６％アップした。</w:t>
                            </w:r>
                            <w:r w:rsidR="00DE4D80">
                              <w:rPr>
                                <w:rFonts w:ascii="BIZ UDPゴシック" w:eastAsia="BIZ UDPゴシック" w:hAnsi="BIZ UDPゴシック" w:hint="eastAsia"/>
                                <w:sz w:val="22"/>
                              </w:rPr>
                              <w:t>（子どもたちのアンケートから）</w:t>
                            </w:r>
                          </w:p>
                          <w:p w14:paraId="44F1770A" w14:textId="77777777" w:rsidR="000F40D3" w:rsidRDefault="000F40D3" w:rsidP="00002E70">
                            <w:pPr>
                              <w:rPr>
                                <w:rFonts w:ascii="BIZ UDPゴシック" w:eastAsia="BIZ UDPゴシック" w:hAnsi="BIZ UDPゴシック"/>
                                <w:b/>
                                <w:bCs/>
                                <w:sz w:val="24"/>
                                <w:szCs w:val="24"/>
                              </w:rPr>
                            </w:pPr>
                          </w:p>
                          <w:p w14:paraId="29FA9B7E" w14:textId="08DA9777" w:rsidR="00333C06" w:rsidRPr="00B909EF" w:rsidRDefault="00DE4D80" w:rsidP="00002E70">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☆ことばの力をつけるための取組みによって、自分の「考え」を書ける子どもが増え</w:t>
                            </w:r>
                            <w:r w:rsidR="00002E70" w:rsidRPr="00B909EF">
                              <w:rPr>
                                <w:rFonts w:ascii="BIZ UDPゴシック" w:eastAsia="BIZ UDPゴシック" w:hAnsi="BIZ UDPゴシック" w:hint="eastAsia"/>
                                <w:b/>
                                <w:bCs/>
                                <w:sz w:val="23"/>
                                <w:szCs w:val="23"/>
                              </w:rPr>
                              <w:t>た。</w:t>
                            </w:r>
                          </w:p>
                          <w:p w14:paraId="337B68E3" w14:textId="77777777" w:rsidR="00CF7B59" w:rsidRPr="00B909EF" w:rsidRDefault="00002E70" w:rsidP="00267824">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 xml:space="preserve">　</w:t>
                            </w:r>
                            <w:r w:rsidR="00267824" w:rsidRPr="00B909EF">
                              <w:rPr>
                                <w:rFonts w:ascii="BIZ UDPゴシック" w:eastAsia="BIZ UDPゴシック" w:hAnsi="BIZ UDPゴシック" w:hint="eastAsia"/>
                                <w:b/>
                                <w:bCs/>
                                <w:sz w:val="23"/>
                                <w:szCs w:val="23"/>
                              </w:rPr>
                              <w:t>本に触れ合う機会が増え、普段から、図書室で本を使って調べたり、百科事典を使って調べる習慣がついた。</w:t>
                            </w:r>
                          </w:p>
                          <w:p w14:paraId="45F150A3" w14:textId="504CF5B8" w:rsidR="00333C06" w:rsidRPr="00B909EF" w:rsidRDefault="00267824" w:rsidP="00CF7B59">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調べたことについて交流する中で、相手を意識して、互いに聴き合う姿が増えた。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C87D" id="テキスト ボックス 100" o:spid="_x0000_s1094" type="#_x0000_t202" style="position:absolute;left:0;text-align:left;margin-left:5.95pt;margin-top:-4.75pt;width:489.6pt;height:732.6pt;z-index:2527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" filled="f" stroked="f" strokeweight=".5pt">
                <v:textbox>
                  <w:txbxContent>
                    <w:p w14:paraId="175F02BC" w14:textId="320A0358" w:rsidR="001C0161" w:rsidRPr="005A1D09" w:rsidRDefault="00002E70" w:rsidP="001C0161">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1C0161" w:rsidRPr="005A1D09">
                        <w:rPr>
                          <w:rFonts w:ascii="BIZ UDPゴシック" w:eastAsia="BIZ UDPゴシック" w:hAnsi="BIZ UDPゴシック" w:hint="eastAsia"/>
                          <w:b/>
                          <w:bCs/>
                          <w:sz w:val="24"/>
                          <w:szCs w:val="24"/>
                        </w:rPr>
                        <w:t>茨木市立天王小学校</w:t>
                      </w:r>
                      <w:r w:rsidRPr="005A1D09">
                        <w:rPr>
                          <w:rFonts w:ascii="BIZ UDPゴシック" w:eastAsia="BIZ UDPゴシック" w:hAnsi="BIZ UDPゴシック" w:hint="eastAsia"/>
                          <w:b/>
                          <w:bCs/>
                          <w:sz w:val="24"/>
                          <w:szCs w:val="24"/>
                        </w:rPr>
                        <w:t>＞</w:t>
                      </w:r>
                    </w:p>
                    <w:p w14:paraId="05F69531" w14:textId="0BBA3DED" w:rsidR="001C0161" w:rsidRDefault="001C0161" w:rsidP="001C0161">
                      <w:pPr>
                        <w:rPr>
                          <w:rFonts w:ascii="BIZ UDPゴシック" w:eastAsia="BIZ UDPゴシック" w:hAnsi="BIZ UDPゴシック"/>
                          <w:sz w:val="22"/>
                        </w:rPr>
                      </w:pPr>
                      <w:r>
                        <w:rPr>
                          <w:rFonts w:ascii="BIZ UDPゴシック" w:eastAsia="BIZ UDPゴシック" w:hAnsi="BIZ UDPゴシック" w:hint="eastAsia"/>
                          <w:sz w:val="22"/>
                        </w:rPr>
                        <w:t>学校図書館の活用</w:t>
                      </w:r>
                      <w:r w:rsidR="00477597">
                        <w:rPr>
                          <w:rFonts w:ascii="BIZ UDPゴシック" w:eastAsia="BIZ UDPゴシック" w:hAnsi="BIZ UDPゴシック" w:hint="eastAsia"/>
                          <w:sz w:val="22"/>
                        </w:rPr>
                        <w:t>（</w:t>
                      </w:r>
                      <w:r w:rsidR="00477597" w:rsidRPr="00477597">
                        <w:rPr>
                          <w:rFonts w:ascii="BIZ UDPゴシック" w:eastAsia="BIZ UDPゴシック" w:hAnsi="BIZ UDPゴシック" w:hint="eastAsia"/>
                          <w:sz w:val="22"/>
                        </w:rPr>
                        <w:t>学校図書館を学びの１つの手段として大いに活用</w:t>
                      </w:r>
                      <w:r w:rsidR="00477597">
                        <w:rPr>
                          <w:rFonts w:ascii="BIZ UDPゴシック" w:eastAsia="BIZ UDPゴシック" w:hAnsi="BIZ UDPゴシック" w:hint="eastAsia"/>
                          <w:sz w:val="22"/>
                        </w:rPr>
                        <w:t>）</w:t>
                      </w:r>
                    </w:p>
                    <w:p w14:paraId="5FC63185" w14:textId="60F92908"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1C0161">
                        <w:rPr>
                          <w:rFonts w:ascii="BIZ UDPゴシック" w:eastAsia="BIZ UDPゴシック" w:hAnsi="BIZ UDPゴシック" w:hint="eastAsia"/>
                          <w:sz w:val="22"/>
                        </w:rPr>
                        <w:t>図書を活用した授業</w:t>
                      </w:r>
                    </w:p>
                    <w:p w14:paraId="2DCAE517" w14:textId="77777777" w:rsidR="00A86A1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・カリマネ</w:t>
                      </w:r>
                      <w:r w:rsidR="00A86A1B">
                        <w:rPr>
                          <w:rFonts w:ascii="BIZ UDPゴシック" w:eastAsia="BIZ UDPゴシック" w:hAnsi="BIZ UDPゴシック" w:hint="eastAsia"/>
                          <w:szCs w:val="21"/>
                        </w:rPr>
                        <w:t>（カリキュラム・マネジメント）マップ</w:t>
                      </w:r>
                      <w:r w:rsidRPr="001B3FDB">
                        <w:rPr>
                          <w:rFonts w:ascii="BIZ UDPゴシック" w:eastAsia="BIZ UDPゴシック" w:hAnsi="BIZ UDPゴシック" w:hint="eastAsia"/>
                          <w:szCs w:val="21"/>
                        </w:rPr>
                        <w:t>を作成し、国語科と他教科のつながりを見える化し、</w:t>
                      </w:r>
                    </w:p>
                    <w:p w14:paraId="41067F2E" w14:textId="60DA325C" w:rsidR="001C0161" w:rsidRPr="001B3FD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図書活用につなげる。</w:t>
                      </w:r>
                    </w:p>
                    <w:p w14:paraId="08BBE311" w14:textId="6FD7281D" w:rsidR="001C016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例：</w:t>
                      </w:r>
                      <w:r w:rsidRPr="001B3FDB">
                        <w:rPr>
                          <w:rFonts w:ascii="BIZ UDPゴシック" w:eastAsia="BIZ UDPゴシック" w:hAnsi="BIZ UDPゴシック" w:hint="eastAsia"/>
                          <w:szCs w:val="21"/>
                        </w:rPr>
                        <w:t>４年社会「くらしと水」）</w:t>
                      </w:r>
                    </w:p>
                    <w:p w14:paraId="23370A0E" w14:textId="08F5ABC8" w:rsidR="001C0161" w:rsidRDefault="001C0161" w:rsidP="001C0161">
                      <w:pPr>
                        <w:rPr>
                          <w:rFonts w:ascii="BIZ UDPゴシック" w:eastAsia="BIZ UDPゴシック" w:hAnsi="BIZ UDPゴシック"/>
                          <w:szCs w:val="21"/>
                        </w:rPr>
                      </w:pPr>
                    </w:p>
                    <w:p w14:paraId="53CBCD27" w14:textId="4C8A4588" w:rsidR="00030E7C" w:rsidRDefault="00030E7C" w:rsidP="001C0161">
                      <w:pPr>
                        <w:rPr>
                          <w:rFonts w:ascii="BIZ UDPゴシック" w:eastAsia="BIZ UDPゴシック" w:hAnsi="BIZ UDPゴシック"/>
                          <w:szCs w:val="21"/>
                        </w:rPr>
                      </w:pPr>
                    </w:p>
                    <w:p w14:paraId="6F9A4F9D" w14:textId="7E53A43A" w:rsidR="00030E7C" w:rsidRDefault="00030E7C" w:rsidP="001C0161">
                      <w:pPr>
                        <w:rPr>
                          <w:rFonts w:ascii="BIZ UDPゴシック" w:eastAsia="BIZ UDPゴシック" w:hAnsi="BIZ UDPゴシック"/>
                          <w:szCs w:val="21"/>
                        </w:rPr>
                      </w:pPr>
                    </w:p>
                    <w:p w14:paraId="60A68A7E" w14:textId="0333BB7B" w:rsidR="00030E7C" w:rsidRPr="001B3FDB" w:rsidRDefault="00030E7C" w:rsidP="001C0161">
                      <w:pPr>
                        <w:rPr>
                          <w:rFonts w:ascii="BIZ UDPゴシック" w:eastAsia="BIZ UDPゴシック" w:hAnsi="BIZ UDPゴシック"/>
                          <w:szCs w:val="21"/>
                        </w:rPr>
                      </w:pPr>
                    </w:p>
                    <w:p w14:paraId="6ED4EF13" w14:textId="1125EAB1" w:rsidR="00597EE1" w:rsidRPr="00597EE1" w:rsidRDefault="00030E7C" w:rsidP="00030E7C">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CBE5A7" w14:textId="77777777" w:rsidR="00267824" w:rsidRDefault="00267824" w:rsidP="00597EE1">
                      <w:pPr>
                        <w:rPr>
                          <w:rFonts w:ascii="BIZ UDPゴシック" w:eastAsia="BIZ UDPゴシック" w:hAnsi="BIZ UDPゴシック"/>
                          <w:szCs w:val="21"/>
                        </w:rPr>
                      </w:pPr>
                    </w:p>
                    <w:p w14:paraId="69907C8A" w14:textId="77777777" w:rsidR="00CF7B59" w:rsidRDefault="00CF7B59" w:rsidP="00597EE1">
                      <w:pPr>
                        <w:rPr>
                          <w:rFonts w:ascii="BIZ UDPゴシック" w:eastAsia="BIZ UDPゴシック" w:hAnsi="BIZ UDPゴシック"/>
                          <w:szCs w:val="21"/>
                        </w:rPr>
                      </w:pPr>
                    </w:p>
                    <w:p w14:paraId="416C741D" w14:textId="78297593" w:rsidR="00333C06" w:rsidRPr="001B3FDB" w:rsidRDefault="00333C06"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物流システム（月１～２回）を活用し、</w:t>
                      </w:r>
                      <w:r w:rsidRPr="001B3FDB">
                        <w:rPr>
                          <w:rFonts w:ascii="BIZ UDPゴシック" w:eastAsia="BIZ UDPゴシック" w:hAnsi="BIZ UDPゴシック" w:hint="eastAsia"/>
                          <w:szCs w:val="21"/>
                        </w:rPr>
                        <w:t>市立図書館・他校と連携</w:t>
                      </w:r>
                      <w:r w:rsidR="00477597" w:rsidRPr="001B3FDB">
                        <w:rPr>
                          <w:rFonts w:ascii="BIZ UDPゴシック" w:eastAsia="BIZ UDPゴシック" w:hAnsi="BIZ UDPゴシック" w:hint="eastAsia"/>
                          <w:szCs w:val="21"/>
                        </w:rPr>
                        <w:t>。</w:t>
                      </w:r>
                      <w:r w:rsidRPr="001B3FDB">
                        <w:rPr>
                          <w:rFonts w:ascii="BIZ UDPゴシック" w:eastAsia="BIZ UDPゴシック" w:hAnsi="BIZ UDPゴシック" w:hint="eastAsia"/>
                          <w:szCs w:val="21"/>
                        </w:rPr>
                        <w:t>授業で</w:t>
                      </w:r>
                      <w:r w:rsidR="00477597" w:rsidRPr="001B3FDB">
                        <w:rPr>
                          <w:rFonts w:ascii="BIZ UDPゴシック" w:eastAsia="BIZ UDPゴシック" w:hAnsi="BIZ UDPゴシック" w:hint="eastAsia"/>
                          <w:szCs w:val="21"/>
                        </w:rPr>
                        <w:t>使用</w:t>
                      </w:r>
                      <w:r w:rsidRPr="001B3FDB">
                        <w:rPr>
                          <w:rFonts w:ascii="BIZ UDPゴシック" w:eastAsia="BIZ UDPゴシック" w:hAnsi="BIZ UDPゴシック" w:hint="eastAsia"/>
                          <w:szCs w:val="21"/>
                        </w:rPr>
                        <w:t>する本を</w:t>
                      </w:r>
                      <w:r w:rsidR="00477597" w:rsidRPr="001B3FDB">
                        <w:rPr>
                          <w:rFonts w:ascii="BIZ UDPゴシック" w:eastAsia="BIZ UDPゴシック" w:hAnsi="BIZ UDPゴシック" w:hint="eastAsia"/>
                          <w:szCs w:val="21"/>
                        </w:rPr>
                        <w:t>揃えて</w:t>
                      </w:r>
                      <w:r w:rsidRPr="001B3FDB">
                        <w:rPr>
                          <w:rFonts w:ascii="BIZ UDPゴシック" w:eastAsia="BIZ UDPゴシック" w:hAnsi="BIZ UDPゴシック" w:hint="eastAsia"/>
                          <w:szCs w:val="21"/>
                        </w:rPr>
                        <w:t>いる。</w:t>
                      </w:r>
                    </w:p>
                    <w:p w14:paraId="6C5BD198" w14:textId="52426025" w:rsidR="00597EE1" w:rsidRPr="001B3FDB" w:rsidRDefault="00597EE1"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・成果物は子どもたちの目につくところに掲示している。</w:t>
                      </w:r>
                      <w:r w:rsidR="00477597" w:rsidRPr="001B3FDB">
                        <w:rPr>
                          <w:rFonts w:ascii="BIZ UDPゴシック" w:eastAsia="BIZ UDPゴシック" w:hAnsi="BIZ UDPゴシック" w:hint="eastAsia"/>
                          <w:szCs w:val="21"/>
                        </w:rPr>
                        <w:t>図書だよりでも紹介。</w:t>
                      </w:r>
                    </w:p>
                    <w:p w14:paraId="24D7DDCD" w14:textId="0DF8D885" w:rsidR="001C0161" w:rsidRPr="00597EE1" w:rsidRDefault="00597EE1" w:rsidP="00267824">
                      <w:pPr>
                        <w:ind w:left="220" w:hangingChars="100" w:hanging="220"/>
                        <w:rPr>
                          <w:rFonts w:ascii="BIZ UDPゴシック" w:eastAsia="BIZ UDPゴシック" w:hAnsi="BIZ UDPゴシック"/>
                          <w:b/>
                          <w:bCs/>
                          <w:sz w:val="22"/>
                        </w:rPr>
                      </w:pPr>
                      <w:r w:rsidRPr="00597EE1">
                        <w:rPr>
                          <w:rFonts w:ascii="BIZ UDPゴシック" w:eastAsia="BIZ UDPゴシック" w:hAnsi="BIZ UDPゴシック" w:hint="eastAsia"/>
                          <w:b/>
                          <w:bCs/>
                          <w:sz w:val="22"/>
                        </w:rPr>
                        <w:t>⇒学びの幅が広がり、表現が豊かになった。</w:t>
                      </w:r>
                      <w:r w:rsidR="00267824" w:rsidRPr="00267824">
                        <w:rPr>
                          <w:rFonts w:ascii="BIZ UDPゴシック" w:eastAsia="BIZ UDPゴシック" w:hAnsi="BIZ UDPゴシック" w:hint="eastAsia"/>
                          <w:b/>
                          <w:bCs/>
                          <w:sz w:val="22"/>
                        </w:rPr>
                        <w:t>自分で調べたいテーマを決めて、自主学習で調べ学習をしてまとめる子が増えた。</w:t>
                      </w:r>
                    </w:p>
                    <w:p w14:paraId="2F9623DC" w14:textId="77777777" w:rsidR="00597EE1" w:rsidRDefault="00597EE1" w:rsidP="001C0161">
                      <w:pPr>
                        <w:rPr>
                          <w:rFonts w:ascii="BIZ UDPゴシック" w:eastAsia="BIZ UDPゴシック" w:hAnsi="BIZ UDPゴシック"/>
                          <w:sz w:val="22"/>
                        </w:rPr>
                      </w:pPr>
                    </w:p>
                    <w:p w14:paraId="43D96E83" w14:textId="4D469EFB"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597EE1">
                        <w:rPr>
                          <w:rFonts w:ascii="BIZ UDPゴシック" w:eastAsia="BIZ UDPゴシック" w:hAnsi="BIZ UDPゴシック" w:hint="eastAsia"/>
                          <w:sz w:val="22"/>
                        </w:rPr>
                        <w:t>豊かな心を育てる読書活動</w:t>
                      </w:r>
                    </w:p>
                    <w:p w14:paraId="2E1FD65D" w14:textId="32CEFA71" w:rsidR="00597EE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・読書ゆうびん・・・はがきにおすすめの本の題名とおすすめの理由を書き、紹介したい人の学年・クラス、名前</w:t>
                      </w:r>
                      <w:r w:rsidR="00333C06" w:rsidRPr="001B3FDB">
                        <w:rPr>
                          <w:rFonts w:ascii="BIZ UDPゴシック" w:eastAsia="BIZ UDPゴシック" w:hAnsi="BIZ UDPゴシック" w:hint="eastAsia"/>
                          <w:szCs w:val="21"/>
                        </w:rPr>
                        <w:t>を書いてポストに入れる。本を通して、友だちや先生、他学年の子どもとつながる取組み。</w:t>
                      </w:r>
                    </w:p>
                    <w:p w14:paraId="496AA1B5" w14:textId="622F1C05"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・あおぞら読書会・・・中庭の芝生広場を読書スペースとして活用。お気に入りの一冊を手に太陽の光や風を感じながら読書に親しんでいる。先生たちの読み聞かせも行い、大人気の取組み。</w:t>
                      </w:r>
                    </w:p>
                    <w:p w14:paraId="0B7BF2C9" w14:textId="77777777" w:rsidR="00477597" w:rsidRDefault="00477597" w:rsidP="001C0161">
                      <w:pPr>
                        <w:rPr>
                          <w:rFonts w:ascii="BIZ UDPゴシック" w:eastAsia="BIZ UDPゴシック" w:hAnsi="BIZ UDPゴシック"/>
                          <w:sz w:val="22"/>
                        </w:rPr>
                      </w:pPr>
                    </w:p>
                    <w:p w14:paraId="6BE302A1" w14:textId="77777777" w:rsidR="00477597" w:rsidRDefault="00477597" w:rsidP="001C0161">
                      <w:pPr>
                        <w:rPr>
                          <w:rFonts w:ascii="BIZ UDPゴシック" w:eastAsia="BIZ UDPゴシック" w:hAnsi="BIZ UDPゴシック"/>
                          <w:sz w:val="22"/>
                        </w:rPr>
                      </w:pPr>
                    </w:p>
                    <w:p w14:paraId="30931AE5" w14:textId="1A0E28D4" w:rsidR="00477597" w:rsidRDefault="00477597" w:rsidP="001C0161">
                      <w:pPr>
                        <w:rPr>
                          <w:rFonts w:ascii="BIZ UDPゴシック" w:eastAsia="BIZ UDPゴシック" w:hAnsi="BIZ UDPゴシック"/>
                          <w:sz w:val="22"/>
                        </w:rPr>
                      </w:pPr>
                    </w:p>
                    <w:p w14:paraId="1BA0B77B" w14:textId="3A331581" w:rsidR="00477597" w:rsidRDefault="00477597" w:rsidP="001C0161">
                      <w:pPr>
                        <w:rPr>
                          <w:rFonts w:ascii="BIZ UDPゴシック" w:eastAsia="BIZ UDPゴシック" w:hAnsi="BIZ UDPゴシック"/>
                          <w:sz w:val="22"/>
                        </w:rPr>
                      </w:pPr>
                    </w:p>
                    <w:p w14:paraId="37D4F7C4" w14:textId="167B84C2" w:rsidR="001C0161"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・本に親しむ活動</w:t>
                      </w:r>
                    </w:p>
                    <w:p w14:paraId="53F76CC5" w14:textId="477B9F2B"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（例：１年「おはなしを読もう」）</w:t>
                      </w:r>
                    </w:p>
                    <w:p w14:paraId="005EAD29" w14:textId="521B1006" w:rsidR="00A817B3" w:rsidRDefault="00A817B3" w:rsidP="001C0161">
                      <w:pPr>
                        <w:rPr>
                          <w:rFonts w:ascii="BIZ UDPゴシック" w:eastAsia="BIZ UDPゴシック" w:hAnsi="BIZ UDPゴシック"/>
                          <w:sz w:val="22"/>
                        </w:rPr>
                      </w:pPr>
                    </w:p>
                    <w:p w14:paraId="11F915DF" w14:textId="2C17786D" w:rsidR="00477597" w:rsidRDefault="00477597" w:rsidP="001C0161">
                      <w:pPr>
                        <w:rPr>
                          <w:rFonts w:ascii="BIZ UDPゴシック" w:eastAsia="BIZ UDPゴシック" w:hAnsi="BIZ UDPゴシック"/>
                          <w:sz w:val="22"/>
                        </w:rPr>
                      </w:pPr>
                    </w:p>
                    <w:p w14:paraId="1B73B216" w14:textId="77777777" w:rsidR="000F40D3" w:rsidRDefault="000F40D3" w:rsidP="001C0161">
                      <w:pPr>
                        <w:rPr>
                          <w:rFonts w:ascii="BIZ UDPゴシック" w:eastAsia="BIZ UDPゴシック" w:hAnsi="BIZ UDPゴシック"/>
                          <w:sz w:val="22"/>
                        </w:rPr>
                      </w:pPr>
                    </w:p>
                    <w:p w14:paraId="7C64677F" w14:textId="7E70870E" w:rsidR="000F40D3" w:rsidRDefault="000F40D3" w:rsidP="001C0161">
                      <w:pPr>
                        <w:rPr>
                          <w:rFonts w:ascii="BIZ UDPゴシック" w:eastAsia="BIZ UDPゴシック" w:hAnsi="BIZ UDPゴシック"/>
                          <w:sz w:val="22"/>
                        </w:rPr>
                      </w:pPr>
                    </w:p>
                    <w:p w14:paraId="696D4022" w14:textId="77777777" w:rsidR="00CF7B59" w:rsidRDefault="00CF7B59" w:rsidP="001C0161">
                      <w:pPr>
                        <w:rPr>
                          <w:rFonts w:ascii="BIZ UDPゴシック" w:eastAsia="BIZ UDPゴシック" w:hAnsi="BIZ UDPゴシック"/>
                          <w:szCs w:val="21"/>
                        </w:rPr>
                      </w:pPr>
                    </w:p>
                    <w:p w14:paraId="60DF546B" w14:textId="77777777" w:rsidR="00DB5376" w:rsidRDefault="00DB5376" w:rsidP="001C0161">
                      <w:pPr>
                        <w:rPr>
                          <w:rFonts w:ascii="BIZ UDPゴシック" w:eastAsia="BIZ UDPゴシック" w:hAnsi="BIZ UDPゴシック"/>
                          <w:szCs w:val="21"/>
                        </w:rPr>
                      </w:pPr>
                    </w:p>
                    <w:p w14:paraId="7AFFBCE5" w14:textId="7140408E" w:rsidR="00333C06" w:rsidRPr="00BD57DA"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・図書委員会による『わたしの「推し本」紹介</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や</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分類番号キャラクターの作成</w:t>
                      </w:r>
                      <w:r w:rsidR="00002E70" w:rsidRPr="001B3FDB">
                        <w:rPr>
                          <w:rFonts w:ascii="BIZ UDPゴシック" w:eastAsia="BIZ UDPゴシック" w:hAnsi="BIZ UDPゴシック" w:hint="eastAsia"/>
                          <w:szCs w:val="21"/>
                        </w:rPr>
                        <w:t>」</w:t>
                      </w:r>
                    </w:p>
                    <w:p w14:paraId="58302B4B" w14:textId="1AD06F94" w:rsidR="00333C06" w:rsidRDefault="00477597" w:rsidP="001C0161">
                      <w:pPr>
                        <w:rPr>
                          <w:rFonts w:ascii="BIZ UDPゴシック" w:eastAsia="BIZ UDPゴシック" w:hAnsi="BIZ UDPゴシック"/>
                          <w:sz w:val="22"/>
                        </w:rPr>
                      </w:pPr>
                      <w:r w:rsidRPr="00DE4D80">
                        <w:rPr>
                          <w:rFonts w:ascii="BIZ UDPゴシック" w:eastAsia="BIZ UDPゴシック" w:hAnsi="BIZ UDPゴシック" w:hint="eastAsia"/>
                          <w:b/>
                          <w:bCs/>
                          <w:sz w:val="22"/>
                        </w:rPr>
                        <w:t>⇒</w:t>
                      </w:r>
                      <w:r w:rsidR="00DE4D80" w:rsidRPr="00DE4D80">
                        <w:rPr>
                          <w:rFonts w:ascii="BIZ UDPゴシック" w:eastAsia="BIZ UDPゴシック" w:hAnsi="BIZ UDPゴシック" w:hint="eastAsia"/>
                          <w:b/>
                          <w:bCs/>
                          <w:sz w:val="22"/>
                        </w:rPr>
                        <w:t>読書への興味が１年間で６％アップした。</w:t>
                      </w:r>
                      <w:r w:rsidR="00DE4D80">
                        <w:rPr>
                          <w:rFonts w:ascii="BIZ UDPゴシック" w:eastAsia="BIZ UDPゴシック" w:hAnsi="BIZ UDPゴシック" w:hint="eastAsia"/>
                          <w:sz w:val="22"/>
                        </w:rPr>
                        <w:t>（子どもたちのアンケートから）</w:t>
                      </w:r>
                    </w:p>
                    <w:p w14:paraId="44F1770A" w14:textId="77777777" w:rsidR="000F40D3" w:rsidRDefault="000F40D3" w:rsidP="00002E70">
                      <w:pPr>
                        <w:rPr>
                          <w:rFonts w:ascii="BIZ UDPゴシック" w:eastAsia="BIZ UDPゴシック" w:hAnsi="BIZ UDPゴシック"/>
                          <w:b/>
                          <w:bCs/>
                          <w:sz w:val="24"/>
                          <w:szCs w:val="24"/>
                        </w:rPr>
                      </w:pPr>
                    </w:p>
                    <w:p w14:paraId="29FA9B7E" w14:textId="08DA9777" w:rsidR="00333C06" w:rsidRPr="00B909EF" w:rsidRDefault="00DE4D80" w:rsidP="00002E70">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☆ことばの力をつけるための取組みによって、自分の「考え」を書ける子どもが増え</w:t>
                      </w:r>
                      <w:r w:rsidR="00002E70" w:rsidRPr="00B909EF">
                        <w:rPr>
                          <w:rFonts w:ascii="BIZ UDPゴシック" w:eastAsia="BIZ UDPゴシック" w:hAnsi="BIZ UDPゴシック" w:hint="eastAsia"/>
                          <w:b/>
                          <w:bCs/>
                          <w:sz w:val="23"/>
                          <w:szCs w:val="23"/>
                        </w:rPr>
                        <w:t>た。</w:t>
                      </w:r>
                    </w:p>
                    <w:p w14:paraId="337B68E3" w14:textId="77777777" w:rsidR="00CF7B59" w:rsidRPr="00B909EF" w:rsidRDefault="00002E70" w:rsidP="00267824">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 xml:space="preserve">　</w:t>
                      </w:r>
                      <w:r w:rsidR="00267824" w:rsidRPr="00B909EF">
                        <w:rPr>
                          <w:rFonts w:ascii="BIZ UDPゴシック" w:eastAsia="BIZ UDPゴシック" w:hAnsi="BIZ UDPゴシック" w:hint="eastAsia"/>
                          <w:b/>
                          <w:bCs/>
                          <w:sz w:val="23"/>
                          <w:szCs w:val="23"/>
                        </w:rPr>
                        <w:t>本に触れ合う機会が増え、普段から、図書室で本を使って調べたり、百科事典を使って調べる習慣がついた。</w:t>
                      </w:r>
                    </w:p>
                    <w:p w14:paraId="45F150A3" w14:textId="504CF5B8" w:rsidR="00333C06" w:rsidRPr="00B909EF" w:rsidRDefault="00267824" w:rsidP="00CF7B59">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調べたことについて交流する中で、相手を意識して、互いに聴き合う姿が増えた。</w:t>
                      </w:r>
                    </w:p>
                  </w:txbxContent>
                </v:textbox>
                <w10:wrap anchorx="margin"/>
              </v:shape>
            </w:pict>
          </mc:Fallback>
        </mc:AlternateContent>
      </w:r>
      <w:r w:rsidR="00BD57DA"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12448" behindDoc="1" locked="0" layoutInCell="1" allowOverlap="1" wp14:anchorId="6E052F08" wp14:editId="053C88A7">
                <wp:simplePos x="0" y="0"/>
                <wp:positionH relativeFrom="margin">
                  <wp:posOffset>-46355</wp:posOffset>
                </wp:positionH>
                <wp:positionV relativeFrom="paragraph">
                  <wp:posOffset>-182245</wp:posOffset>
                </wp:positionV>
                <wp:extent cx="6400800" cy="9494520"/>
                <wp:effectExtent l="0" t="0" r="19050" b="11430"/>
                <wp:wrapNone/>
                <wp:docPr id="82" name="正方形/長方形 82"/>
                <wp:cNvGraphicFramePr/>
                <a:graphic xmlns:a="http://schemas.openxmlformats.org/drawingml/2006/main">
                  <a:graphicData uri="http://schemas.microsoft.com/office/word/2010/wordprocessingShape">
                    <wps:wsp>
                      <wps:cNvSpPr/>
                      <wps:spPr>
                        <a:xfrm>
                          <a:off x="0" y="0"/>
                          <a:ext cx="6400800" cy="9494520"/>
                        </a:xfrm>
                        <a:prstGeom prst="rect">
                          <a:avLst/>
                        </a:prstGeom>
                        <a:noFill/>
                        <a:ln w="25400" cap="flat" cmpd="sng" algn="ctr">
                          <a:solidFill>
                            <a:srgbClr val="1F497D">
                              <a:lumMod val="40000"/>
                              <a:lumOff val="60000"/>
                            </a:srgbClr>
                          </a:solidFill>
                          <a:prstDash val="solid"/>
                        </a:ln>
                        <a:effectLst/>
                      </wps:spPr>
                      <wps:txbx>
                        <w:txbxContent>
                          <w:p w14:paraId="4C96F592" w14:textId="3079B5C7" w:rsidR="00F663A8" w:rsidRDefault="00F663A8" w:rsidP="00F663A8">
                            <w:pPr>
                              <w:jc w:val="center"/>
                            </w:pPr>
                          </w:p>
                          <w:p w14:paraId="5657B00A"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2F08" id="正方形/長方形 82" o:spid="_x0000_s1095" style="position:absolute;left:0;text-align:left;margin-left:-3.65pt;margin-top:-14.35pt;width:7in;height:747.6pt;z-index:-2506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" filled="f" strokecolor="#8eb4e3" strokeweight="2pt">
                <v:textbox>
                  <w:txbxContent>
                    <w:p w14:paraId="4C96F592" w14:textId="3079B5C7" w:rsidR="00F663A8" w:rsidRDefault="00F663A8" w:rsidP="00F663A8">
                      <w:pPr>
                        <w:jc w:val="center"/>
                      </w:pPr>
                    </w:p>
                    <w:p w14:paraId="5657B00A" w14:textId="77777777" w:rsidR="00F663A8" w:rsidRDefault="00F663A8" w:rsidP="00F663A8">
                      <w:pPr>
                        <w:jc w:val="center"/>
                      </w:pPr>
                      <w:r>
                        <w:rPr>
                          <w:rFonts w:hint="eastAsia"/>
                        </w:rPr>
                        <w:t xml:space="preserve"> </w:t>
                      </w:r>
                    </w:p>
                  </w:txbxContent>
                </v:textbox>
                <w10:wrap anchorx="margin"/>
              </v:rec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710400" behindDoc="0" locked="0" layoutInCell="1" allowOverlap="1" wp14:anchorId="60086AE4" wp14:editId="2698A008">
                <wp:simplePos x="0" y="0"/>
                <wp:positionH relativeFrom="margin">
                  <wp:posOffset>-95885</wp:posOffset>
                </wp:positionH>
                <wp:positionV relativeFrom="paragraph">
                  <wp:posOffset>-414020</wp:posOffset>
                </wp:positionV>
                <wp:extent cx="2468880" cy="381000"/>
                <wp:effectExtent l="0" t="0" r="26670" b="19050"/>
                <wp:wrapNone/>
                <wp:docPr id="81" name="四角形: 角を丸くする 81"/>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2B960F7A" w14:textId="2C5BA743" w:rsidR="00F663A8" w:rsidRPr="00002E70" w:rsidRDefault="00B200E3" w:rsidP="00F663A8">
                            <w:pPr>
                              <w:spacing w:line="320" w:lineRule="exact"/>
                              <w:jc w:val="center"/>
                              <w:rPr>
                                <w:rFonts w:ascii="BIZ UDPゴシック" w:eastAsia="BIZ UDPゴシック" w:hAnsi="BIZ UDPゴシック"/>
                                <w:b/>
                                <w:bCs/>
                                <w:sz w:val="24"/>
                                <w:szCs w:val="24"/>
                              </w:rPr>
                            </w:pPr>
                            <w:r w:rsidRPr="00002E70">
                              <w:rPr>
                                <w:rFonts w:ascii="BIZ UDPゴシック" w:eastAsia="BIZ UDPゴシック" w:hAnsi="BIZ UDPゴシック" w:hint="eastAsia"/>
                                <w:b/>
                                <w:bCs/>
                                <w:sz w:val="24"/>
                                <w:szCs w:val="24"/>
                              </w:rPr>
                              <w:t>「ことばの力」をはぐくむ</w:t>
                            </w:r>
                            <w:r w:rsidRPr="00002E70">
                              <w:rPr>
                                <w:rFonts w:ascii="Segoe UI Emoji" w:eastAsia="BIZ UDPゴシック" w:hAnsi="Segoe UI Emoji" w:cs="Segoe UI Emoji"/>
                                <w:b/>
                                <w:bCs/>
                                <w:sz w:val="24"/>
                                <w:szCs w:val="24"/>
                              </w:rPr>
                              <w:t>📖</w:t>
                            </w:r>
                          </w:p>
                          <w:p w14:paraId="36DC7C95" w14:textId="77777777" w:rsidR="00F663A8" w:rsidRPr="00B200E3" w:rsidRDefault="00F663A8" w:rsidP="00F663A8">
                            <w:pPr>
                              <w:jc w:val="center"/>
                              <w:rPr>
                                <w:rFonts w:ascii="Segoe UI Symbol" w:hAnsi="Segoe UI Symbo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86AE4" id="四角形: 角を丸くする 81" o:spid="_x0000_s1096" style="position:absolute;left:0;text-align:left;margin-left:-7.55pt;margin-top:-32.6pt;width:194.4pt;height:30pt;z-index:25271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" fillcolor="#c6d9f1" strokecolor="#4f81bd" strokeweight="2pt">
                <v:textbox>
                  <w:txbxContent>
                    <w:p w14:paraId="2B960F7A" w14:textId="2C5BA743" w:rsidR="00F663A8" w:rsidRPr="00002E70" w:rsidRDefault="00B200E3" w:rsidP="00F663A8">
                      <w:pPr>
                        <w:spacing w:line="320" w:lineRule="exact"/>
                        <w:jc w:val="center"/>
                        <w:rPr>
                          <w:rFonts w:ascii="BIZ UDPゴシック" w:eastAsia="BIZ UDPゴシック" w:hAnsi="BIZ UDPゴシック"/>
                          <w:b/>
                          <w:bCs/>
                          <w:sz w:val="24"/>
                          <w:szCs w:val="24"/>
                        </w:rPr>
                      </w:pPr>
                      <w:r w:rsidRPr="00002E70">
                        <w:rPr>
                          <w:rFonts w:ascii="BIZ UDPゴシック" w:eastAsia="BIZ UDPゴシック" w:hAnsi="BIZ UDPゴシック" w:hint="eastAsia"/>
                          <w:b/>
                          <w:bCs/>
                          <w:sz w:val="24"/>
                          <w:szCs w:val="24"/>
                        </w:rPr>
                        <w:t>「ことばの力」をはぐくむ</w:t>
                      </w:r>
                      <w:r w:rsidRPr="00002E70">
                        <w:rPr>
                          <w:rFonts w:ascii="Segoe UI Emoji" w:eastAsia="BIZ UDPゴシック" w:hAnsi="Segoe UI Emoji" w:cs="Segoe UI Emoji"/>
                          <w:b/>
                          <w:bCs/>
                          <w:sz w:val="24"/>
                          <w:szCs w:val="24"/>
                        </w:rPr>
                        <w:t>📖</w:t>
                      </w:r>
                    </w:p>
                    <w:p w14:paraId="36DC7C95" w14:textId="77777777" w:rsidR="00F663A8" w:rsidRPr="00B200E3" w:rsidRDefault="00F663A8" w:rsidP="00F663A8">
                      <w:pPr>
                        <w:jc w:val="center"/>
                        <w:rPr>
                          <w:rFonts w:ascii="Segoe UI Symbol" w:hAnsi="Segoe UI Symbol"/>
                        </w:rPr>
                      </w:pPr>
                    </w:p>
                  </w:txbxContent>
                </v:textbox>
                <w10:wrap anchorx="margin"/>
              </v:roundrect>
            </w:pict>
          </mc:Fallback>
        </mc:AlternateContent>
      </w:r>
    </w:p>
    <w:p w14:paraId="15764342" w14:textId="1D5B495F" w:rsidR="00F663A8" w:rsidRDefault="00F663A8" w:rsidP="008B7634">
      <w:pPr>
        <w:rPr>
          <w:rFonts w:ascii="BIZ UDPゴシック" w:eastAsia="BIZ UDPゴシック" w:hAnsi="BIZ UDPゴシック"/>
          <w:sz w:val="22"/>
        </w:rPr>
      </w:pPr>
    </w:p>
    <w:p w14:paraId="75928CD7" w14:textId="0046B8BC" w:rsidR="00F663A8" w:rsidRDefault="00F663A8" w:rsidP="008B7634">
      <w:pPr>
        <w:rPr>
          <w:rFonts w:ascii="BIZ UDPゴシック" w:eastAsia="BIZ UDPゴシック" w:hAnsi="BIZ UDPゴシック"/>
          <w:sz w:val="22"/>
        </w:rPr>
      </w:pPr>
    </w:p>
    <w:p w14:paraId="25DA711B" w14:textId="1FCE575E" w:rsidR="00F663A8" w:rsidRDefault="00F663A8" w:rsidP="008B7634">
      <w:pPr>
        <w:rPr>
          <w:rFonts w:ascii="BIZ UDPゴシック" w:eastAsia="BIZ UDPゴシック" w:hAnsi="BIZ UDPゴシック"/>
          <w:sz w:val="22"/>
        </w:rPr>
      </w:pPr>
    </w:p>
    <w:p w14:paraId="39AD7BBC" w14:textId="220A4F66" w:rsidR="00F663A8" w:rsidRDefault="00F663A8" w:rsidP="008B7634">
      <w:pPr>
        <w:rPr>
          <w:rFonts w:ascii="BIZ UDPゴシック" w:eastAsia="BIZ UDPゴシック" w:hAnsi="BIZ UDPゴシック"/>
          <w:sz w:val="22"/>
        </w:rPr>
      </w:pPr>
    </w:p>
    <w:p w14:paraId="319434E1" w14:textId="379B288A" w:rsidR="00F663A8" w:rsidRDefault="00DB5376" w:rsidP="008B7634">
      <w:pPr>
        <w:rPr>
          <w:rFonts w:ascii="BIZ UDPゴシック" w:eastAsia="BIZ UDPゴシック" w:hAnsi="BIZ UDPゴシック"/>
          <w:sz w:val="22"/>
        </w:rPr>
      </w:pPr>
      <w:r w:rsidRPr="00002E70">
        <w:rPr>
          <w:rFonts w:ascii="BIZ UDPゴシック" w:eastAsia="BIZ UDPゴシック" w:hAnsi="BIZ UDPゴシック"/>
          <w:noProof/>
          <w:sz w:val="22"/>
        </w:rPr>
        <w:drawing>
          <wp:anchor distT="0" distB="0" distL="114300" distR="114300" simplePos="0" relativeHeight="252798464" behindDoc="0" locked="0" layoutInCell="1" allowOverlap="1" wp14:anchorId="101168C4" wp14:editId="7D181CE3">
            <wp:simplePos x="0" y="0"/>
            <wp:positionH relativeFrom="margin">
              <wp:posOffset>4232910</wp:posOffset>
            </wp:positionH>
            <wp:positionV relativeFrom="paragraph">
              <wp:posOffset>71755</wp:posOffset>
            </wp:positionV>
            <wp:extent cx="1224367" cy="120280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67393" t="20724" r="3067" b="33019"/>
                    <a:stretch/>
                  </pic:blipFill>
                  <pic:spPr bwMode="auto">
                    <a:xfrm>
                      <a:off x="0" y="0"/>
                      <a:ext cx="1224367" cy="1202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7616" behindDoc="0" locked="0" layoutInCell="1" allowOverlap="1" wp14:anchorId="3BB07CDA" wp14:editId="77EFF012">
            <wp:simplePos x="0" y="0"/>
            <wp:positionH relativeFrom="margin">
              <wp:posOffset>2375321</wp:posOffset>
            </wp:positionH>
            <wp:positionV relativeFrom="paragraph">
              <wp:posOffset>149225</wp:posOffset>
            </wp:positionV>
            <wp:extent cx="1309607" cy="1066066"/>
            <wp:effectExtent l="0" t="0" r="508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204" t="15618" r="33249" b="30046"/>
                    <a:stretch/>
                  </pic:blipFill>
                  <pic:spPr bwMode="auto">
                    <a:xfrm>
                      <a:off x="0" y="0"/>
                      <a:ext cx="1309607" cy="1066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0A7D0" w14:textId="58FBE6D4" w:rsidR="00F663A8" w:rsidRDefault="00A86A1B" w:rsidP="008B7634">
      <w:pPr>
        <w:rPr>
          <w:rFonts w:ascii="BIZ UDPゴシック" w:eastAsia="BIZ UDPゴシック" w:hAnsi="BIZ UDPゴシック"/>
          <w:sz w:val="22"/>
        </w:rPr>
      </w:pPr>
      <w:r>
        <w:rPr>
          <w:noProof/>
        </w:rPr>
        <w:drawing>
          <wp:anchor distT="0" distB="0" distL="114300" distR="114300" simplePos="0" relativeHeight="252846592" behindDoc="0" locked="0" layoutInCell="1" allowOverlap="1" wp14:anchorId="3B1C8F52" wp14:editId="11B7094F">
            <wp:simplePos x="0" y="0"/>
            <wp:positionH relativeFrom="margin">
              <wp:posOffset>552450</wp:posOffset>
            </wp:positionH>
            <wp:positionV relativeFrom="paragraph">
              <wp:posOffset>32385</wp:posOffset>
            </wp:positionV>
            <wp:extent cx="1170122" cy="998108"/>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3859" t="14921" r="26655" b="10048"/>
                    <a:stretch/>
                  </pic:blipFill>
                  <pic:spPr bwMode="auto">
                    <a:xfrm>
                      <a:off x="0" y="0"/>
                      <a:ext cx="1170122" cy="998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A4BF0" w14:textId="0740B8BD" w:rsidR="00F663A8" w:rsidRDefault="00BD57DA"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2958208" behindDoc="0" locked="0" layoutInCell="1" allowOverlap="1" wp14:anchorId="23648EE7" wp14:editId="78EA0CE2">
                <wp:simplePos x="0" y="0"/>
                <wp:positionH relativeFrom="margin">
                  <wp:posOffset>3047365</wp:posOffset>
                </wp:positionH>
                <wp:positionV relativeFrom="paragraph">
                  <wp:posOffset>40005</wp:posOffset>
                </wp:positionV>
                <wp:extent cx="114300" cy="129540"/>
                <wp:effectExtent l="0" t="0" r="19050" b="22860"/>
                <wp:wrapNone/>
                <wp:docPr id="110" name="フローチャート: 結合子 110"/>
                <wp:cNvGraphicFramePr/>
                <a:graphic xmlns:a="http://schemas.openxmlformats.org/drawingml/2006/main">
                  <a:graphicData uri="http://schemas.microsoft.com/office/word/2010/wordprocessingShape">
                    <wps:wsp>
                      <wps:cNvSpPr/>
                      <wps:spPr>
                        <a:xfrm>
                          <a:off x="0" y="0"/>
                          <a:ext cx="11430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BA73F"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10" o:spid="_x0000_s1026" type="#_x0000_t120" style="position:absolute;left:0;text-align:left;margin-left:239.95pt;margin-top:3.15pt;width:9pt;height:10.2pt;z-index:2529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" fillcolor="#4f81bd" strokecolor="#385d8a" strokeweight="2pt">
                <w10:wrap anchorx="margin"/>
              </v:shape>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59904" behindDoc="0" locked="0" layoutInCell="1" allowOverlap="1" wp14:anchorId="27DC2A6C" wp14:editId="22C5655D">
                <wp:simplePos x="0" y="0"/>
                <wp:positionH relativeFrom="column">
                  <wp:posOffset>3834765</wp:posOffset>
                </wp:positionH>
                <wp:positionV relativeFrom="paragraph">
                  <wp:posOffset>67945</wp:posOffset>
                </wp:positionV>
                <wp:extent cx="317716" cy="395207"/>
                <wp:effectExtent l="0" t="19050" r="44450" b="43180"/>
                <wp:wrapNone/>
                <wp:docPr id="142" name="矢印: 右 142"/>
                <wp:cNvGraphicFramePr/>
                <a:graphic xmlns:a="http://schemas.openxmlformats.org/drawingml/2006/main">
                  <a:graphicData uri="http://schemas.microsoft.com/office/word/2010/wordprocessingShape">
                    <wps:wsp>
                      <wps:cNvSpPr/>
                      <wps:spPr>
                        <a:xfrm>
                          <a:off x="0" y="0"/>
                          <a:ext cx="317716" cy="395207"/>
                        </a:xfrm>
                        <a:prstGeom prst="right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4B48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2" o:spid="_x0000_s1026" type="#_x0000_t13" style="position:absolute;left:0;text-align:left;margin-left:301.95pt;margin-top:5.35pt;width:25pt;height:31.1pt;z-index:2528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" adj="10800" fillcolor="yellow" strokecolor="#ffc000"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57856" behindDoc="0" locked="0" layoutInCell="1" allowOverlap="1" wp14:anchorId="573F6E2D" wp14:editId="4FF58500">
                <wp:simplePos x="0" y="0"/>
                <wp:positionH relativeFrom="column">
                  <wp:posOffset>1903730</wp:posOffset>
                </wp:positionH>
                <wp:positionV relativeFrom="paragraph">
                  <wp:posOffset>52070</wp:posOffset>
                </wp:positionV>
                <wp:extent cx="317716" cy="395207"/>
                <wp:effectExtent l="0" t="19050" r="44450" b="43180"/>
                <wp:wrapNone/>
                <wp:docPr id="133" name="矢印: 右 133"/>
                <wp:cNvGraphicFramePr/>
                <a:graphic xmlns:a="http://schemas.openxmlformats.org/drawingml/2006/main">
                  <a:graphicData uri="http://schemas.microsoft.com/office/word/2010/wordprocessingShape">
                    <wps:wsp>
                      <wps:cNvSpPr/>
                      <wps:spPr>
                        <a:xfrm>
                          <a:off x="0" y="0"/>
                          <a:ext cx="317716" cy="395207"/>
                        </a:xfrm>
                        <a:prstGeom prst="right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7F59E" id="矢印: 右 133" o:spid="_x0000_s1026" type="#_x0000_t13" style="position:absolute;left:0;text-align:left;margin-left:149.9pt;margin-top:4.1pt;width:25pt;height:31.1pt;z-index:25285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" adj="10800" fillcolor="yellow" strokecolor="#ffc000" strokeweight="2pt"/>
            </w:pict>
          </mc:Fallback>
        </mc:AlternateContent>
      </w:r>
    </w:p>
    <w:p w14:paraId="67ED995A" w14:textId="14EF498B" w:rsidR="00F663A8" w:rsidRDefault="00F663A8" w:rsidP="008B7634">
      <w:pPr>
        <w:rPr>
          <w:rFonts w:ascii="BIZ UDPゴシック" w:eastAsia="BIZ UDPゴシック" w:hAnsi="BIZ UDPゴシック"/>
          <w:sz w:val="22"/>
        </w:rPr>
      </w:pPr>
    </w:p>
    <w:p w14:paraId="0945FDEF" w14:textId="3987507E" w:rsidR="00F663A8" w:rsidRDefault="00F663A8" w:rsidP="008B7634">
      <w:pPr>
        <w:rPr>
          <w:rFonts w:ascii="BIZ UDPゴシック" w:eastAsia="BIZ UDPゴシック" w:hAnsi="BIZ UDPゴシック"/>
          <w:sz w:val="22"/>
        </w:rPr>
      </w:pPr>
    </w:p>
    <w:p w14:paraId="65DC16D7" w14:textId="13E8DCBF" w:rsidR="00F663A8" w:rsidRDefault="00DB5376"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56832" behindDoc="0" locked="0" layoutInCell="1" allowOverlap="1" wp14:anchorId="02ED697C" wp14:editId="7EB5F06C">
                <wp:simplePos x="0" y="0"/>
                <wp:positionH relativeFrom="column">
                  <wp:posOffset>4469765</wp:posOffset>
                </wp:positionH>
                <wp:positionV relativeFrom="paragraph">
                  <wp:posOffset>127000</wp:posOffset>
                </wp:positionV>
                <wp:extent cx="1317356" cy="325465"/>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317356" cy="325465"/>
                        </a:xfrm>
                        <a:prstGeom prst="rect">
                          <a:avLst/>
                        </a:prstGeom>
                        <a:noFill/>
                        <a:ln w="6350">
                          <a:noFill/>
                        </a:ln>
                      </wps:spPr>
                      <wps:txbx>
                        <w:txbxContent>
                          <w:p w14:paraId="664A9FB0" w14:textId="217C50AA" w:rsidR="00030E7C" w:rsidRPr="00CD1E6D" w:rsidRDefault="00030E7C" w:rsidP="00030E7C">
                            <w:pPr>
                              <w:rPr>
                                <w:sz w:val="20"/>
                                <w:szCs w:val="20"/>
                              </w:rPr>
                            </w:pPr>
                            <w:r w:rsidRPr="00CD1E6D">
                              <w:rPr>
                                <w:rFonts w:ascii="BIZ UDPゴシック" w:eastAsia="BIZ UDPゴシック" w:hAnsi="BIZ UDPゴシック" w:hint="eastAsia"/>
                                <w:sz w:val="20"/>
                                <w:szCs w:val="20"/>
                              </w:rPr>
                              <w:t>【図書活動】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697C" id="テキスト ボックス 132" o:spid="_x0000_s1097" type="#_x0000_t202" style="position:absolute;left:0;text-align:left;margin-left:351.95pt;margin-top:10pt;width:103.75pt;height:25.6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" filled="f" stroked="f" strokeweight=".5pt">
                <v:textbox>
                  <w:txbxContent>
                    <w:p w14:paraId="664A9FB0" w14:textId="217C50AA" w:rsidR="00030E7C" w:rsidRPr="00CD1E6D" w:rsidRDefault="00030E7C" w:rsidP="00030E7C">
                      <w:pPr>
                        <w:rPr>
                          <w:sz w:val="20"/>
                          <w:szCs w:val="20"/>
                        </w:rPr>
                      </w:pPr>
                      <w:r w:rsidRPr="00CD1E6D">
                        <w:rPr>
                          <w:rFonts w:ascii="BIZ UDPゴシック" w:eastAsia="BIZ UDPゴシック" w:hAnsi="BIZ UDPゴシック" w:hint="eastAsia"/>
                          <w:sz w:val="20"/>
                          <w:szCs w:val="20"/>
                        </w:rPr>
                        <w:t>【図書活動】</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52736" behindDoc="0" locked="0" layoutInCell="1" allowOverlap="1" wp14:anchorId="685D3304" wp14:editId="69DB1A67">
                <wp:simplePos x="0" y="0"/>
                <wp:positionH relativeFrom="column">
                  <wp:posOffset>2574290</wp:posOffset>
                </wp:positionH>
                <wp:positionV relativeFrom="paragraph">
                  <wp:posOffset>127000</wp:posOffset>
                </wp:positionV>
                <wp:extent cx="867905" cy="32546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67905" cy="325465"/>
                        </a:xfrm>
                        <a:prstGeom prst="rect">
                          <a:avLst/>
                        </a:prstGeom>
                        <a:noFill/>
                        <a:ln w="6350">
                          <a:noFill/>
                        </a:ln>
                      </wps:spPr>
                      <wps:txbx>
                        <w:txbxContent>
                          <w:p w14:paraId="1267F4F8" w14:textId="73FD569B" w:rsidR="00030E7C" w:rsidRPr="00CD1E6D" w:rsidRDefault="00030E7C" w:rsidP="00030E7C">
                            <w:pPr>
                              <w:rPr>
                                <w:sz w:val="20"/>
                                <w:szCs w:val="20"/>
                              </w:rPr>
                            </w:pPr>
                            <w:r w:rsidRPr="00CD1E6D">
                              <w:rPr>
                                <w:rFonts w:ascii="BIZ UDPゴシック" w:eastAsia="BIZ UDPゴシック" w:hAnsi="BIZ UDPゴシック" w:hint="eastAsia"/>
                                <w:sz w:val="20"/>
                                <w:szCs w:val="20"/>
                              </w:rPr>
                              <w:t>【言語活動】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3304" id="テキスト ボックス 129" o:spid="_x0000_s1098" type="#_x0000_t202" style="position:absolute;left:0;text-align:left;margin-left:202.7pt;margin-top:10pt;width:68.35pt;height:25.65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" filled="f" stroked="f" strokeweight=".5pt">
                <v:textbox>
                  <w:txbxContent>
                    <w:p w14:paraId="1267F4F8" w14:textId="73FD569B" w:rsidR="00030E7C" w:rsidRPr="00CD1E6D" w:rsidRDefault="00030E7C" w:rsidP="00030E7C">
                      <w:pPr>
                        <w:rPr>
                          <w:sz w:val="20"/>
                          <w:szCs w:val="20"/>
                        </w:rPr>
                      </w:pPr>
                      <w:r w:rsidRPr="00CD1E6D">
                        <w:rPr>
                          <w:rFonts w:ascii="BIZ UDPゴシック" w:eastAsia="BIZ UDPゴシック" w:hAnsi="BIZ UDPゴシック" w:hint="eastAsia"/>
                          <w:sz w:val="20"/>
                          <w:szCs w:val="20"/>
                        </w:rPr>
                        <w:t>【言語活動】</w:t>
                      </w:r>
                    </w:p>
                  </w:txbxContent>
                </v:textbox>
              </v:shape>
            </w:pict>
          </mc:Fallback>
        </mc:AlternateContent>
      </w:r>
    </w:p>
    <w:p w14:paraId="0FD032A9" w14:textId="39BCD5B4" w:rsidR="00F663A8" w:rsidRDefault="00DB5376"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54784" behindDoc="0" locked="0" layoutInCell="1" allowOverlap="1" wp14:anchorId="40E63926" wp14:editId="66683318">
                <wp:simplePos x="0" y="0"/>
                <wp:positionH relativeFrom="column">
                  <wp:posOffset>4294505</wp:posOffset>
                </wp:positionH>
                <wp:positionV relativeFrom="paragraph">
                  <wp:posOffset>53975</wp:posOffset>
                </wp:positionV>
                <wp:extent cx="1317356" cy="32546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317356" cy="325465"/>
                        </a:xfrm>
                        <a:prstGeom prst="rect">
                          <a:avLst/>
                        </a:prstGeom>
                        <a:noFill/>
                        <a:ln w="6350">
                          <a:noFill/>
                        </a:ln>
                      </wps:spPr>
                      <wps:txbx>
                        <w:txbxContent>
                          <w:p w14:paraId="3F06A437" w14:textId="07CD8CDD" w:rsidR="00030E7C" w:rsidRPr="00030E7C" w:rsidRDefault="00030E7C" w:rsidP="00030E7C">
                            <w:pPr>
                              <w:rPr>
                                <w:sz w:val="20"/>
                                <w:szCs w:val="20"/>
                              </w:rPr>
                            </w:pPr>
                            <w:r>
                              <w:rPr>
                                <w:rFonts w:ascii="BIZ UDPゴシック" w:eastAsia="BIZ UDPゴシック" w:hAnsi="BIZ UDPゴシック" w:hint="eastAsia"/>
                                <w:sz w:val="20"/>
                                <w:szCs w:val="20"/>
                              </w:rPr>
                              <w:t>レポートにまとめる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63926" id="テキスト ボックス 130" o:spid="_x0000_s1099" type="#_x0000_t202" style="position:absolute;left:0;text-align:left;margin-left:338.15pt;margin-top:4.25pt;width:103.75pt;height:25.6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" filled="f" stroked="f" strokeweight=".5pt">
                <v:textbox>
                  <w:txbxContent>
                    <w:p w14:paraId="3F06A437" w14:textId="07CD8CDD" w:rsidR="00030E7C" w:rsidRPr="00030E7C" w:rsidRDefault="00030E7C" w:rsidP="00030E7C">
                      <w:pPr>
                        <w:rPr>
                          <w:sz w:val="20"/>
                          <w:szCs w:val="20"/>
                        </w:rPr>
                      </w:pPr>
                      <w:r>
                        <w:rPr>
                          <w:rFonts w:ascii="BIZ UDPゴシック" w:eastAsia="BIZ UDPゴシック" w:hAnsi="BIZ UDPゴシック" w:hint="eastAsia"/>
                          <w:sz w:val="20"/>
                          <w:szCs w:val="20"/>
                        </w:rPr>
                        <w:t>レポートにまとめる</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50688" behindDoc="0" locked="0" layoutInCell="1" allowOverlap="1" wp14:anchorId="3E0F7490" wp14:editId="27A577A1">
                <wp:simplePos x="0" y="0"/>
                <wp:positionH relativeFrom="column">
                  <wp:posOffset>2182495</wp:posOffset>
                </wp:positionH>
                <wp:positionV relativeFrom="paragraph">
                  <wp:posOffset>76835</wp:posOffset>
                </wp:positionV>
                <wp:extent cx="1766807" cy="32546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740667E6" w14:textId="72B55318" w:rsidR="00030E7C" w:rsidRPr="00030E7C" w:rsidRDefault="00030E7C" w:rsidP="00030E7C">
                            <w:pPr>
                              <w:rPr>
                                <w:sz w:val="20"/>
                                <w:szCs w:val="20"/>
                              </w:rPr>
                            </w:pPr>
                            <w:r>
                              <w:rPr>
                                <w:rFonts w:ascii="BIZ UDPゴシック" w:eastAsia="BIZ UDPゴシック" w:hAnsi="BIZ UDPゴシック" w:hint="eastAsia"/>
                                <w:sz w:val="20"/>
                                <w:szCs w:val="20"/>
                              </w:rPr>
                              <w:t>栄養教諭の先生の話を聞く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7490" id="テキスト ボックス 128" o:spid="_x0000_s1100" type="#_x0000_t202" style="position:absolute;left:0;text-align:left;margin-left:171.85pt;margin-top:6.05pt;width:139.1pt;height:25.65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" filled="f" stroked="f" strokeweight=".5pt">
                <v:textbox>
                  <w:txbxContent>
                    <w:p w14:paraId="740667E6" w14:textId="72B55318" w:rsidR="00030E7C" w:rsidRPr="00030E7C" w:rsidRDefault="00030E7C" w:rsidP="00030E7C">
                      <w:pPr>
                        <w:rPr>
                          <w:sz w:val="20"/>
                          <w:szCs w:val="20"/>
                        </w:rPr>
                      </w:pPr>
                      <w:r>
                        <w:rPr>
                          <w:rFonts w:ascii="BIZ UDPゴシック" w:eastAsia="BIZ UDPゴシック" w:hAnsi="BIZ UDPゴシック" w:hint="eastAsia"/>
                          <w:sz w:val="20"/>
                          <w:szCs w:val="20"/>
                        </w:rPr>
                        <w:t>栄養教諭の先生の話を聞く</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48640" behindDoc="0" locked="0" layoutInCell="1" allowOverlap="1" wp14:anchorId="6D6BE078" wp14:editId="08C2EB5F">
                <wp:simplePos x="0" y="0"/>
                <wp:positionH relativeFrom="column">
                  <wp:posOffset>280670</wp:posOffset>
                </wp:positionH>
                <wp:positionV relativeFrom="paragraph">
                  <wp:posOffset>27940</wp:posOffset>
                </wp:positionV>
                <wp:extent cx="1766807" cy="325465"/>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1E1834E3" w14:textId="2F07937E" w:rsidR="00030E7C" w:rsidRPr="00030E7C" w:rsidRDefault="00030E7C">
                            <w:pPr>
                              <w:rPr>
                                <w:sz w:val="20"/>
                                <w:szCs w:val="20"/>
                              </w:rPr>
                            </w:pPr>
                            <w:r w:rsidRPr="00030E7C">
                              <w:rPr>
                                <w:rFonts w:ascii="BIZ UDPゴシック" w:eastAsia="BIZ UDPゴシック" w:hAnsi="BIZ UDPゴシック" w:hint="eastAsia"/>
                                <w:sz w:val="20"/>
                                <w:szCs w:val="20"/>
                              </w:rPr>
                              <w:t>国語でつけた話す聞くの力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E078" id="テキスト ボックス 127" o:spid="_x0000_s1101" type="#_x0000_t202" style="position:absolute;left:0;text-align:left;margin-left:22.1pt;margin-top:2.2pt;width:139.1pt;height:25.65pt;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" filled="f" stroked="f" strokeweight=".5pt">
                <v:textbox>
                  <w:txbxContent>
                    <w:p w14:paraId="1E1834E3" w14:textId="2F07937E" w:rsidR="00030E7C" w:rsidRPr="00030E7C" w:rsidRDefault="00030E7C">
                      <w:pPr>
                        <w:rPr>
                          <w:sz w:val="20"/>
                          <w:szCs w:val="20"/>
                        </w:rPr>
                      </w:pPr>
                      <w:r w:rsidRPr="00030E7C">
                        <w:rPr>
                          <w:rFonts w:ascii="BIZ UDPゴシック" w:eastAsia="BIZ UDPゴシック" w:hAnsi="BIZ UDPゴシック" w:hint="eastAsia"/>
                          <w:sz w:val="20"/>
                          <w:szCs w:val="20"/>
                        </w:rPr>
                        <w:t>国語でつけた話す聞くの力</w:t>
                      </w:r>
                    </w:p>
                  </w:txbxContent>
                </v:textbox>
              </v:shape>
            </w:pict>
          </mc:Fallback>
        </mc:AlternateContent>
      </w:r>
    </w:p>
    <w:p w14:paraId="0B603FE2" w14:textId="080A4D94" w:rsidR="00F663A8" w:rsidRDefault="00F663A8" w:rsidP="008B7634">
      <w:pPr>
        <w:rPr>
          <w:rFonts w:ascii="BIZ UDPゴシック" w:eastAsia="BIZ UDPゴシック" w:hAnsi="BIZ UDPゴシック"/>
          <w:sz w:val="22"/>
        </w:rPr>
      </w:pPr>
    </w:p>
    <w:p w14:paraId="64B06C07" w14:textId="42559D14" w:rsidR="00F663A8" w:rsidRDefault="00BD57DA"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89600" behindDoc="0" locked="0" layoutInCell="1" allowOverlap="1" wp14:anchorId="14B05837" wp14:editId="1305F414">
                <wp:simplePos x="0" y="0"/>
                <wp:positionH relativeFrom="margin">
                  <wp:posOffset>3716020</wp:posOffset>
                </wp:positionH>
                <wp:positionV relativeFrom="paragraph">
                  <wp:posOffset>4356735</wp:posOffset>
                </wp:positionV>
                <wp:extent cx="2216258" cy="302217"/>
                <wp:effectExtent l="0" t="0" r="0" b="3175"/>
                <wp:wrapNone/>
                <wp:docPr id="172" name="テキスト ボックス 172"/>
                <wp:cNvGraphicFramePr/>
                <a:graphic xmlns:a="http://schemas.openxmlformats.org/drawingml/2006/main">
                  <a:graphicData uri="http://schemas.microsoft.com/office/word/2010/wordprocessingShape">
                    <wps:wsp>
                      <wps:cNvSpPr txBox="1"/>
                      <wps:spPr>
                        <a:xfrm>
                          <a:off x="0" y="0"/>
                          <a:ext cx="2216258" cy="302217"/>
                        </a:xfrm>
                        <a:prstGeom prst="rect">
                          <a:avLst/>
                        </a:prstGeom>
                        <a:noFill/>
                        <a:ln w="6350">
                          <a:noFill/>
                        </a:ln>
                      </wps:spPr>
                      <wps:txbx>
                        <w:txbxContent>
                          <w:p w14:paraId="77696F78" w14:textId="342CD9D8" w:rsidR="00CF7B59" w:rsidRPr="000F40D3" w:rsidRDefault="00CF7B59" w:rsidP="00CF7B59">
                            <w:pPr>
                              <w:rPr>
                                <w:rFonts w:ascii="BIZ UDPゴシック" w:eastAsia="BIZ UDPゴシック" w:hAnsi="BIZ UDPゴシック"/>
                                <w:sz w:val="20"/>
                                <w:szCs w:val="20"/>
                              </w:rPr>
                            </w:pPr>
                            <w:r>
                              <w:rPr>
                                <w:rFonts w:ascii="BIZ UDPゴシック" w:eastAsia="BIZ UDPゴシック" w:hAnsi="BIZ UDPゴシック" w:hint="eastAsia"/>
                                <w:sz w:val="20"/>
                                <w:szCs w:val="20"/>
                              </w:rPr>
                              <w:t>おきにいりのひと　しょうかいカード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5837" id="テキスト ボックス 172" o:spid="_x0000_s1102" type="#_x0000_t202" style="position:absolute;left:0;text-align:left;margin-left:292.6pt;margin-top:343.05pt;width:174.5pt;height:23.8pt;z-index:2528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" filled="f" stroked="f" strokeweight=".5pt">
                <v:textbox>
                  <w:txbxContent>
                    <w:p w14:paraId="77696F78" w14:textId="342CD9D8" w:rsidR="00CF7B59" w:rsidRPr="000F40D3" w:rsidRDefault="00CF7B59" w:rsidP="00CF7B59">
                      <w:pPr>
                        <w:rPr>
                          <w:rFonts w:ascii="BIZ UDPゴシック" w:eastAsia="BIZ UDPゴシック" w:hAnsi="BIZ UDPゴシック"/>
                          <w:sz w:val="20"/>
                          <w:szCs w:val="20"/>
                        </w:rPr>
                      </w:pPr>
                      <w:r>
                        <w:rPr>
                          <w:rFonts w:ascii="BIZ UDPゴシック" w:eastAsia="BIZ UDPゴシック" w:hAnsi="BIZ UDPゴシック" w:hint="eastAsia"/>
                          <w:sz w:val="20"/>
                          <w:szCs w:val="20"/>
                        </w:rPr>
                        <w:t>おきにいりのひと　しょうかいカード</w:t>
                      </w: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83456" behindDoc="0" locked="0" layoutInCell="1" allowOverlap="1" wp14:anchorId="5A14530F" wp14:editId="7BA0908A">
                <wp:simplePos x="0" y="0"/>
                <wp:positionH relativeFrom="column">
                  <wp:posOffset>1873250</wp:posOffset>
                </wp:positionH>
                <wp:positionV relativeFrom="paragraph">
                  <wp:posOffset>4317365</wp:posOffset>
                </wp:positionV>
                <wp:extent cx="1766807" cy="519194"/>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766807" cy="519194"/>
                        </a:xfrm>
                        <a:prstGeom prst="rect">
                          <a:avLst/>
                        </a:prstGeom>
                        <a:noFill/>
                        <a:ln w="6350">
                          <a:noFill/>
                        </a:ln>
                      </wps:spPr>
                      <wps:txbx>
                        <w:txbxContent>
                          <w:p w14:paraId="3E207EB8" w14:textId="0803D089" w:rsid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絵本の中の人物に着目して</w:t>
                            </w:r>
                          </w:p>
                          <w:p w14:paraId="1563C5C7" w14:textId="43789586" w:rsidR="000F40D3" w:rsidRP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本を選ぶ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530F" id="テキスト ボックス 166" o:spid="_x0000_s1103" type="#_x0000_t202" style="position:absolute;left:0;text-align:left;margin-left:147.5pt;margin-top:339.95pt;width:139.1pt;height:40.9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" filled="f" stroked="f" strokeweight=".5pt">
                <v:textbox>
                  <w:txbxContent>
                    <w:p w14:paraId="3E207EB8" w14:textId="0803D089" w:rsid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絵本の中の人物に着目して</w:t>
                      </w:r>
                    </w:p>
                    <w:p w14:paraId="1563C5C7" w14:textId="43789586" w:rsidR="000F40D3" w:rsidRP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本を選ぶ</w:t>
                      </w:r>
                    </w:p>
                  </w:txbxContent>
                </v:textbox>
              </v:shape>
            </w:pict>
          </mc:Fallback>
        </mc:AlternateContent>
      </w:r>
      <w:r>
        <w:rPr>
          <w:noProof/>
        </w:rPr>
        <w:drawing>
          <wp:anchor distT="0" distB="0" distL="114300" distR="114300" simplePos="0" relativeHeight="252877312" behindDoc="0" locked="0" layoutInCell="1" allowOverlap="1" wp14:anchorId="5CE098AA" wp14:editId="041B4E6C">
            <wp:simplePos x="0" y="0"/>
            <wp:positionH relativeFrom="column">
              <wp:posOffset>2097405</wp:posOffset>
            </wp:positionH>
            <wp:positionV relativeFrom="paragraph">
              <wp:posOffset>3405505</wp:posOffset>
            </wp:positionV>
            <wp:extent cx="1317668" cy="963464"/>
            <wp:effectExtent l="0" t="0" r="0" b="825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454" r="19577" b="16855"/>
                    <a:stretch/>
                  </pic:blipFill>
                  <pic:spPr bwMode="auto">
                    <a:xfrm>
                      <a:off x="0" y="0"/>
                      <a:ext cx="1317668" cy="96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956160" behindDoc="0" locked="0" layoutInCell="1" allowOverlap="1" wp14:anchorId="4AAF164E" wp14:editId="6696F5DE">
                <wp:simplePos x="0" y="0"/>
                <wp:positionH relativeFrom="margin">
                  <wp:align>center</wp:align>
                </wp:positionH>
                <wp:positionV relativeFrom="paragraph">
                  <wp:posOffset>2867025</wp:posOffset>
                </wp:positionV>
                <wp:extent cx="108585" cy="130175"/>
                <wp:effectExtent l="0" t="0" r="24765" b="22225"/>
                <wp:wrapNone/>
                <wp:docPr id="108" name="フローチャート: 結合子 108"/>
                <wp:cNvGraphicFramePr/>
                <a:graphic xmlns:a="http://schemas.openxmlformats.org/drawingml/2006/main">
                  <a:graphicData uri="http://schemas.microsoft.com/office/word/2010/wordprocessingShape">
                    <wps:wsp>
                      <wps:cNvSpPr/>
                      <wps:spPr>
                        <a:xfrm>
                          <a:off x="0" y="0"/>
                          <a:ext cx="108585" cy="1301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AE5C" id="フローチャート: 結合子 108" o:spid="_x0000_s1026" type="#_x0000_t120" style="position:absolute;left:0;text-align:left;margin-left:0;margin-top:225.75pt;width:8.55pt;height:10.25pt;z-index:25295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" fillcolor="#4f81bd" strokecolor="#385d8a" strokeweight="2pt">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73216" behindDoc="0" locked="0" layoutInCell="1" allowOverlap="1" wp14:anchorId="2B25CFC6" wp14:editId="066B2021">
                <wp:simplePos x="0" y="0"/>
                <wp:positionH relativeFrom="column">
                  <wp:posOffset>4192905</wp:posOffset>
                </wp:positionH>
                <wp:positionV relativeFrom="paragraph">
                  <wp:posOffset>2609850</wp:posOffset>
                </wp:positionV>
                <wp:extent cx="1325105" cy="325465"/>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1325105" cy="325465"/>
                        </a:xfrm>
                        <a:prstGeom prst="rect">
                          <a:avLst/>
                        </a:prstGeom>
                        <a:noFill/>
                        <a:ln w="6350">
                          <a:noFill/>
                        </a:ln>
                      </wps:spPr>
                      <wps:txbx>
                        <w:txbxContent>
                          <w:p w14:paraId="5B7995B7" w14:textId="546AA1D4" w:rsidR="000F40D3" w:rsidRPr="00030E7C" w:rsidRDefault="000F40D3" w:rsidP="000F40D3">
                            <w:pPr>
                              <w:rPr>
                                <w:sz w:val="20"/>
                                <w:szCs w:val="20"/>
                              </w:rPr>
                            </w:pPr>
                            <w:r>
                              <w:rPr>
                                <w:rFonts w:ascii="BIZ UDPゴシック" w:eastAsia="BIZ UDPゴシック" w:hAnsi="BIZ UDPゴシック" w:hint="eastAsia"/>
                                <w:sz w:val="20"/>
                                <w:szCs w:val="20"/>
                              </w:rPr>
                              <w:t>【あおぞら読書会】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CFC6" id="テキスト ボックス 158" o:spid="_x0000_s1104" type="#_x0000_t202" style="position:absolute;left:0;text-align:left;margin-left:330.15pt;margin-top:205.5pt;width:104.35pt;height:25.6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" filled="f" stroked="f" strokeweight=".5pt">
                <v:textbox>
                  <w:txbxContent>
                    <w:p w14:paraId="5B7995B7" w14:textId="546AA1D4" w:rsidR="000F40D3" w:rsidRPr="00030E7C" w:rsidRDefault="000F40D3" w:rsidP="000F40D3">
                      <w:pPr>
                        <w:rPr>
                          <w:sz w:val="20"/>
                          <w:szCs w:val="20"/>
                        </w:rPr>
                      </w:pPr>
                      <w:r>
                        <w:rPr>
                          <w:rFonts w:ascii="BIZ UDPゴシック" w:eastAsia="BIZ UDPゴシック" w:hAnsi="BIZ UDPゴシック" w:hint="eastAsia"/>
                          <w:sz w:val="20"/>
                          <w:szCs w:val="20"/>
                        </w:rPr>
                        <w:t>【あおぞら読書会】</w:t>
                      </w:r>
                    </w:p>
                  </w:txbxContent>
                </v:textbox>
              </v:shape>
            </w:pict>
          </mc:Fallback>
        </mc:AlternateContent>
      </w:r>
      <w:r>
        <w:rPr>
          <w:noProof/>
        </w:rPr>
        <mc:AlternateContent>
          <mc:Choice Requires="wps">
            <w:drawing>
              <wp:anchor distT="0" distB="0" distL="114300" distR="114300" simplePos="0" relativeHeight="252871168" behindDoc="0" locked="0" layoutInCell="1" allowOverlap="1" wp14:anchorId="2FE808E4" wp14:editId="58501520">
                <wp:simplePos x="0" y="0"/>
                <wp:positionH relativeFrom="column">
                  <wp:posOffset>3232785</wp:posOffset>
                </wp:positionH>
                <wp:positionV relativeFrom="paragraph">
                  <wp:posOffset>2708275</wp:posOffset>
                </wp:positionV>
                <wp:extent cx="61993" cy="54244"/>
                <wp:effectExtent l="0" t="0" r="14605" b="22225"/>
                <wp:wrapNone/>
                <wp:docPr id="157" name="フローチャート: 結合子 157"/>
                <wp:cNvGraphicFramePr/>
                <a:graphic xmlns:a="http://schemas.openxmlformats.org/drawingml/2006/main">
                  <a:graphicData uri="http://schemas.microsoft.com/office/word/2010/wordprocessingShape">
                    <wps:wsp>
                      <wps:cNvSpPr/>
                      <wps:spPr>
                        <a:xfrm>
                          <a:off x="0" y="0"/>
                          <a:ext cx="61993" cy="54244"/>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048D4" id="フローチャート: 結合子 157" o:spid="_x0000_s1026" type="#_x0000_t120" style="position:absolute;left:0;text-align:left;margin-left:254.55pt;margin-top:213.25pt;width:4.9pt;height:4.25pt;z-index:25287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" fillcolor="#4f81bd [3204]" strokecolor="#243f60 [1604]" strokeweight="2pt"/>
            </w:pict>
          </mc:Fallback>
        </mc:AlternateContent>
      </w:r>
      <w:r>
        <w:rPr>
          <w:noProof/>
        </w:rPr>
        <mc:AlternateContent>
          <mc:Choice Requires="wps">
            <w:drawing>
              <wp:anchor distT="0" distB="0" distL="114300" distR="114300" simplePos="0" relativeHeight="252879360" behindDoc="0" locked="0" layoutInCell="1" allowOverlap="1" wp14:anchorId="37EC0F3F" wp14:editId="0906ECF4">
                <wp:simplePos x="0" y="0"/>
                <wp:positionH relativeFrom="column">
                  <wp:posOffset>2903855</wp:posOffset>
                </wp:positionH>
                <wp:positionV relativeFrom="paragraph">
                  <wp:posOffset>4069080</wp:posOffset>
                </wp:positionV>
                <wp:extent cx="139485" cy="154983"/>
                <wp:effectExtent l="0" t="0" r="13335" b="16510"/>
                <wp:wrapNone/>
                <wp:docPr id="163" name="フローチャート: 結合子 163"/>
                <wp:cNvGraphicFramePr/>
                <a:graphic xmlns:a="http://schemas.openxmlformats.org/drawingml/2006/main">
                  <a:graphicData uri="http://schemas.microsoft.com/office/word/2010/wordprocessingShape">
                    <wps:wsp>
                      <wps:cNvSpPr/>
                      <wps:spPr>
                        <a:xfrm>
                          <a:off x="0" y="0"/>
                          <a:ext cx="139485" cy="15498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D3CF6" id="フローチャート: 結合子 163" o:spid="_x0000_s1026" type="#_x0000_t120" style="position:absolute;left:0;text-align:left;margin-left:228.65pt;margin-top:320.4pt;width:11pt;height:12.2pt;z-index:25287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" fillcolor="#4f81bd [3204]" strokecolor="#243f60 [1604]" strokeweight="2pt"/>
            </w:pict>
          </mc:Fallback>
        </mc:AlternateContent>
      </w:r>
      <w:r>
        <w:rPr>
          <w:noProof/>
        </w:rPr>
        <mc:AlternateContent>
          <mc:Choice Requires="wps">
            <w:drawing>
              <wp:anchor distT="0" distB="0" distL="114300" distR="114300" simplePos="0" relativeHeight="252881408" behindDoc="0" locked="0" layoutInCell="1" allowOverlap="1" wp14:anchorId="2EEEF716" wp14:editId="0F006496">
                <wp:simplePos x="0" y="0"/>
                <wp:positionH relativeFrom="margin">
                  <wp:posOffset>2981325</wp:posOffset>
                </wp:positionH>
                <wp:positionV relativeFrom="paragraph">
                  <wp:posOffset>3937000</wp:posOffset>
                </wp:positionV>
                <wp:extent cx="139485" cy="116237"/>
                <wp:effectExtent l="0" t="0" r="13335" b="17145"/>
                <wp:wrapNone/>
                <wp:docPr id="165" name="フローチャート: 結合子 165"/>
                <wp:cNvGraphicFramePr/>
                <a:graphic xmlns:a="http://schemas.openxmlformats.org/drawingml/2006/main">
                  <a:graphicData uri="http://schemas.microsoft.com/office/word/2010/wordprocessingShape">
                    <wps:wsp>
                      <wps:cNvSpPr/>
                      <wps:spPr>
                        <a:xfrm>
                          <a:off x="0" y="0"/>
                          <a:ext cx="139485" cy="116237"/>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595BC" id="フローチャート: 結合子 165" o:spid="_x0000_s1026" type="#_x0000_t120" style="position:absolute;left:0;text-align:left;margin-left:234.75pt;margin-top:310pt;width:11pt;height:9.15pt;z-index:252881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" fillcolor="#4f81bd [3204]" strokecolor="#243f60 [1604]" strokeweight="2pt">
                <w10:wrap anchorx="margin"/>
              </v:shape>
            </w:pict>
          </mc:Fallback>
        </mc:AlternateContent>
      </w:r>
      <w:r>
        <w:rPr>
          <w:noProof/>
        </w:rPr>
        <mc:AlternateContent>
          <mc:Choice Requires="wps">
            <w:drawing>
              <wp:anchor distT="0" distB="0" distL="114300" distR="114300" simplePos="0" relativeHeight="252880384" behindDoc="0" locked="0" layoutInCell="1" allowOverlap="1" wp14:anchorId="7569E453" wp14:editId="47B6EB5A">
                <wp:simplePos x="0" y="0"/>
                <wp:positionH relativeFrom="column">
                  <wp:posOffset>2816225</wp:posOffset>
                </wp:positionH>
                <wp:positionV relativeFrom="paragraph">
                  <wp:posOffset>3902075</wp:posOffset>
                </wp:positionV>
                <wp:extent cx="85240" cy="92990"/>
                <wp:effectExtent l="0" t="0" r="10160" b="21590"/>
                <wp:wrapNone/>
                <wp:docPr id="164" name="フローチャート: 結合子 164"/>
                <wp:cNvGraphicFramePr/>
                <a:graphic xmlns:a="http://schemas.openxmlformats.org/drawingml/2006/main">
                  <a:graphicData uri="http://schemas.microsoft.com/office/word/2010/wordprocessingShape">
                    <wps:wsp>
                      <wps:cNvSpPr/>
                      <wps:spPr>
                        <a:xfrm>
                          <a:off x="0" y="0"/>
                          <a:ext cx="85240" cy="9299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1BD81" id="フローチャート: 結合子 164" o:spid="_x0000_s1026" type="#_x0000_t120" style="position:absolute;left:0;text-align:left;margin-left:221.75pt;margin-top:307.25pt;width:6.7pt;height:7.3pt;z-index:2528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" fillcolor="#4f81bd [3204]" strokecolor="#243f60 [1604]" strokeweight="2pt"/>
            </w:pict>
          </mc:Fallback>
        </mc:AlternateContent>
      </w:r>
      <w:r>
        <w:rPr>
          <w:noProof/>
        </w:rPr>
        <mc:AlternateContent>
          <mc:Choice Requires="wps">
            <w:drawing>
              <wp:anchor distT="0" distB="0" distL="114300" distR="114300" simplePos="0" relativeHeight="252878336" behindDoc="0" locked="0" layoutInCell="1" allowOverlap="1" wp14:anchorId="38F28437" wp14:editId="19CBE849">
                <wp:simplePos x="0" y="0"/>
                <wp:positionH relativeFrom="column">
                  <wp:posOffset>2328545</wp:posOffset>
                </wp:positionH>
                <wp:positionV relativeFrom="paragraph">
                  <wp:posOffset>3615690</wp:posOffset>
                </wp:positionV>
                <wp:extent cx="201478" cy="185699"/>
                <wp:effectExtent l="0" t="0" r="27305" b="24130"/>
                <wp:wrapNone/>
                <wp:docPr id="162" name="フローチャート: 結合子 162"/>
                <wp:cNvGraphicFramePr/>
                <a:graphic xmlns:a="http://schemas.openxmlformats.org/drawingml/2006/main">
                  <a:graphicData uri="http://schemas.microsoft.com/office/word/2010/wordprocessingShape">
                    <wps:wsp>
                      <wps:cNvSpPr/>
                      <wps:spPr>
                        <a:xfrm>
                          <a:off x="0" y="0"/>
                          <a:ext cx="201478" cy="18569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DD67" id="フローチャート: 結合子 162" o:spid="_x0000_s1026" type="#_x0000_t120" style="position:absolute;left:0;text-align:left;margin-left:183.35pt;margin-top:284.7pt;width:15.85pt;height:14.6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" fillcolor="#4f81bd [3204]" strokecolor="#243f60 [1604]"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76288" behindDoc="0" locked="0" layoutInCell="1" allowOverlap="1" wp14:anchorId="6D9CD9C1" wp14:editId="0288AB9F">
                <wp:simplePos x="0" y="0"/>
                <wp:positionH relativeFrom="column">
                  <wp:posOffset>327025</wp:posOffset>
                </wp:positionH>
                <wp:positionV relativeFrom="paragraph">
                  <wp:posOffset>4344035</wp:posOffset>
                </wp:positionV>
                <wp:extent cx="1766807" cy="32546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17791D48" w14:textId="3E011063" w:rsidR="000F40D3" w:rsidRPr="00030E7C" w:rsidRDefault="000F40D3" w:rsidP="000F40D3">
                            <w:pPr>
                              <w:rPr>
                                <w:sz w:val="20"/>
                                <w:szCs w:val="20"/>
                              </w:rPr>
                            </w:pPr>
                            <w:r>
                              <w:rPr>
                                <w:rFonts w:ascii="BIZ UDPゴシック" w:eastAsia="BIZ UDPゴシック" w:hAnsi="BIZ UDPゴシック" w:hint="eastAsia"/>
                                <w:sz w:val="20"/>
                                <w:szCs w:val="20"/>
                              </w:rPr>
                              <w:t>「だれでしょう」クイズ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D9C1" id="テキスト ボックス 160" o:spid="_x0000_s1105" type="#_x0000_t202" style="position:absolute;left:0;text-align:left;margin-left:25.75pt;margin-top:342.05pt;width:139.1pt;height:25.65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" filled="f" stroked="f" strokeweight=".5pt">
                <v:textbox>
                  <w:txbxContent>
                    <w:p w14:paraId="17791D48" w14:textId="3E011063" w:rsidR="000F40D3" w:rsidRPr="00030E7C" w:rsidRDefault="000F40D3" w:rsidP="000F40D3">
                      <w:pPr>
                        <w:rPr>
                          <w:sz w:val="20"/>
                          <w:szCs w:val="20"/>
                        </w:rPr>
                      </w:pPr>
                      <w:r>
                        <w:rPr>
                          <w:rFonts w:ascii="BIZ UDPゴシック" w:eastAsia="BIZ UDPゴシック" w:hAnsi="BIZ UDPゴシック" w:hint="eastAsia"/>
                          <w:sz w:val="20"/>
                          <w:szCs w:val="20"/>
                        </w:rPr>
                        <w:t>「だれでしょう」クイズ</w:t>
                      </w:r>
                    </w:p>
                  </w:txbxContent>
                </v:textbox>
              </v:shape>
            </w:pict>
          </mc:Fallback>
        </mc:AlternateContent>
      </w:r>
      <w:r w:rsidR="00DB5376">
        <w:rPr>
          <w:noProof/>
        </w:rPr>
        <w:drawing>
          <wp:anchor distT="0" distB="0" distL="114300" distR="114300" simplePos="0" relativeHeight="252885504" behindDoc="0" locked="0" layoutInCell="1" allowOverlap="1" wp14:anchorId="0CF24043" wp14:editId="1FBA53D6">
            <wp:simplePos x="0" y="0"/>
            <wp:positionH relativeFrom="margin">
              <wp:posOffset>4841240</wp:posOffset>
            </wp:positionH>
            <wp:positionV relativeFrom="paragraph">
              <wp:posOffset>3385185</wp:posOffset>
            </wp:positionV>
            <wp:extent cx="1266956" cy="949960"/>
            <wp:effectExtent l="0" t="0" r="9525" b="254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6956"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w:drawing>
          <wp:anchor distT="0" distB="0" distL="114300" distR="114300" simplePos="0" relativeHeight="252884480" behindDoc="0" locked="0" layoutInCell="1" allowOverlap="1" wp14:anchorId="1820439A" wp14:editId="4ACF0A70">
            <wp:simplePos x="0" y="0"/>
            <wp:positionH relativeFrom="margin">
              <wp:posOffset>3565525</wp:posOffset>
            </wp:positionH>
            <wp:positionV relativeFrom="paragraph">
              <wp:posOffset>3452912</wp:posOffset>
            </wp:positionV>
            <wp:extent cx="1276272" cy="956945"/>
            <wp:effectExtent l="0" t="0" r="635"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6272"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w:drawing>
          <wp:anchor distT="0" distB="0" distL="114300" distR="114300" simplePos="0" relativeHeight="252874240" behindDoc="0" locked="0" layoutInCell="1" allowOverlap="1" wp14:anchorId="1A8A677C" wp14:editId="6E0D9637">
            <wp:simplePos x="0" y="0"/>
            <wp:positionH relativeFrom="margin">
              <wp:posOffset>300355</wp:posOffset>
            </wp:positionH>
            <wp:positionV relativeFrom="paragraph">
              <wp:posOffset>3489325</wp:posOffset>
            </wp:positionV>
            <wp:extent cx="1621456" cy="912151"/>
            <wp:effectExtent l="0" t="0" r="0" b="254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1456" cy="91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mc:AlternateContent>
          <mc:Choice Requires="wps">
            <w:drawing>
              <wp:anchor distT="0" distB="0" distL="114300" distR="114300" simplePos="0" relativeHeight="252868096" behindDoc="0" locked="0" layoutInCell="1" allowOverlap="1" wp14:anchorId="313851B3" wp14:editId="348B0957">
                <wp:simplePos x="0" y="0"/>
                <wp:positionH relativeFrom="column">
                  <wp:posOffset>3333115</wp:posOffset>
                </wp:positionH>
                <wp:positionV relativeFrom="paragraph">
                  <wp:posOffset>2638425</wp:posOffset>
                </wp:positionV>
                <wp:extent cx="77492" cy="77492"/>
                <wp:effectExtent l="0" t="0" r="17780" b="17780"/>
                <wp:wrapNone/>
                <wp:docPr id="154" name="フローチャート: 結合子 154"/>
                <wp:cNvGraphicFramePr/>
                <a:graphic xmlns:a="http://schemas.openxmlformats.org/drawingml/2006/main">
                  <a:graphicData uri="http://schemas.microsoft.com/office/word/2010/wordprocessingShape">
                    <wps:wsp>
                      <wps:cNvSpPr/>
                      <wps:spPr>
                        <a:xfrm>
                          <a:off x="0" y="0"/>
                          <a:ext cx="77492" cy="7749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0D4DAF" id="フローチャート: 結合子 154" o:spid="_x0000_s1026" type="#_x0000_t120" style="position:absolute;left:0;text-align:left;margin-left:262.45pt;margin-top:207.75pt;width:6.1pt;height:6.1pt;z-index:25286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" fillcolor="#4f81bd [3204]" strokecolor="#243f60 [1604]" strokeweight="2pt"/>
            </w:pict>
          </mc:Fallback>
        </mc:AlternateContent>
      </w:r>
      <w:r w:rsidR="00DB5376">
        <w:rPr>
          <w:noProof/>
        </w:rPr>
        <mc:AlternateContent>
          <mc:Choice Requires="wps">
            <w:drawing>
              <wp:anchor distT="0" distB="0" distL="114300" distR="114300" simplePos="0" relativeHeight="252869120" behindDoc="0" locked="0" layoutInCell="1" allowOverlap="1" wp14:anchorId="0CA8F736" wp14:editId="39005BDE">
                <wp:simplePos x="0" y="0"/>
                <wp:positionH relativeFrom="column">
                  <wp:posOffset>3055620</wp:posOffset>
                </wp:positionH>
                <wp:positionV relativeFrom="paragraph">
                  <wp:posOffset>2746375</wp:posOffset>
                </wp:positionV>
                <wp:extent cx="92990" cy="69743"/>
                <wp:effectExtent l="0" t="0" r="21590" b="26035"/>
                <wp:wrapNone/>
                <wp:docPr id="155" name="フローチャート: 結合子 155"/>
                <wp:cNvGraphicFramePr/>
                <a:graphic xmlns:a="http://schemas.openxmlformats.org/drawingml/2006/main">
                  <a:graphicData uri="http://schemas.microsoft.com/office/word/2010/wordprocessingShape">
                    <wps:wsp>
                      <wps:cNvSpPr/>
                      <wps:spPr>
                        <a:xfrm>
                          <a:off x="0" y="0"/>
                          <a:ext cx="92990" cy="6974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C48DE" id="フローチャート: 結合子 155" o:spid="_x0000_s1026" type="#_x0000_t120" style="position:absolute;left:0;text-align:left;margin-left:240.6pt;margin-top:216.25pt;width:7.3pt;height:5.5pt;z-index:25286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" fillcolor="#4f81bd [3204]" strokecolor="#243f60 [1604]" strokeweight="2pt"/>
            </w:pict>
          </mc:Fallback>
        </mc:AlternateContent>
      </w:r>
      <w:r w:rsidR="00DB5376">
        <w:rPr>
          <w:noProof/>
        </w:rPr>
        <mc:AlternateContent>
          <mc:Choice Requires="wps">
            <w:drawing>
              <wp:anchor distT="0" distB="0" distL="114300" distR="114300" simplePos="0" relativeHeight="252867072" behindDoc="0" locked="0" layoutInCell="1" allowOverlap="1" wp14:anchorId="7585CD0F" wp14:editId="5AF151F1">
                <wp:simplePos x="0" y="0"/>
                <wp:positionH relativeFrom="column">
                  <wp:posOffset>3657600</wp:posOffset>
                </wp:positionH>
                <wp:positionV relativeFrom="paragraph">
                  <wp:posOffset>2444750</wp:posOffset>
                </wp:positionV>
                <wp:extent cx="178231" cy="139485"/>
                <wp:effectExtent l="0" t="0" r="12700" b="13335"/>
                <wp:wrapNone/>
                <wp:docPr id="153" name="フローチャート: 結合子 153"/>
                <wp:cNvGraphicFramePr/>
                <a:graphic xmlns:a="http://schemas.openxmlformats.org/drawingml/2006/main">
                  <a:graphicData uri="http://schemas.microsoft.com/office/word/2010/wordprocessingShape">
                    <wps:wsp>
                      <wps:cNvSpPr/>
                      <wps:spPr>
                        <a:xfrm>
                          <a:off x="0" y="0"/>
                          <a:ext cx="178231" cy="1394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A48B" id="フローチャート: 結合子 153" o:spid="_x0000_s1026" type="#_x0000_t120" style="position:absolute;left:0;text-align:left;margin-left:4in;margin-top:192.5pt;width:14.05pt;height:11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" fillcolor="#4f81bd [3204]" strokecolor="#243f60 [1604]" strokeweight="2pt"/>
            </w:pict>
          </mc:Fallback>
        </mc:AlternateContent>
      </w:r>
      <w:r w:rsidR="00DB5376">
        <w:rPr>
          <w:noProof/>
        </w:rPr>
        <mc:AlternateContent>
          <mc:Choice Requires="wps">
            <w:drawing>
              <wp:anchor distT="0" distB="0" distL="114300" distR="114300" simplePos="0" relativeHeight="252870144" behindDoc="0" locked="0" layoutInCell="1" allowOverlap="1" wp14:anchorId="7409A7BB" wp14:editId="68786F01">
                <wp:simplePos x="0" y="0"/>
                <wp:positionH relativeFrom="column">
                  <wp:posOffset>3086100</wp:posOffset>
                </wp:positionH>
                <wp:positionV relativeFrom="paragraph">
                  <wp:posOffset>2521585</wp:posOffset>
                </wp:positionV>
                <wp:extent cx="116237" cy="85241"/>
                <wp:effectExtent l="0" t="0" r="17145" b="10160"/>
                <wp:wrapNone/>
                <wp:docPr id="156" name="フローチャート: 結合子 156"/>
                <wp:cNvGraphicFramePr/>
                <a:graphic xmlns:a="http://schemas.openxmlformats.org/drawingml/2006/main">
                  <a:graphicData uri="http://schemas.microsoft.com/office/word/2010/wordprocessingShape">
                    <wps:wsp>
                      <wps:cNvSpPr/>
                      <wps:spPr>
                        <a:xfrm>
                          <a:off x="0" y="0"/>
                          <a:ext cx="116237" cy="8524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9768C" id="フローチャート: 結合子 156" o:spid="_x0000_s1026" type="#_x0000_t120" style="position:absolute;left:0;text-align:left;margin-left:243pt;margin-top:198.55pt;width:9.15pt;height:6.7pt;z-index:25287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" fillcolor="#4f81bd [3204]" strokecolor="#243f60 [1604]" strokeweight="2pt"/>
            </w:pict>
          </mc:Fallback>
        </mc:AlternateContent>
      </w:r>
      <w:r w:rsidR="00DB5376">
        <w:rPr>
          <w:noProof/>
        </w:rPr>
        <w:drawing>
          <wp:anchor distT="0" distB="0" distL="114300" distR="114300" simplePos="0" relativeHeight="252866048" behindDoc="0" locked="0" layoutInCell="1" allowOverlap="1" wp14:anchorId="5CEB2C7F" wp14:editId="274F5C8E">
            <wp:simplePos x="0" y="0"/>
            <wp:positionH relativeFrom="margin">
              <wp:posOffset>2959735</wp:posOffset>
            </wp:positionH>
            <wp:positionV relativeFrom="paragraph">
              <wp:posOffset>2185670</wp:posOffset>
            </wp:positionV>
            <wp:extent cx="1261501" cy="945870"/>
            <wp:effectExtent l="0" t="0" r="0" b="698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1501" cy="9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mc:AlternateContent>
          <mc:Choice Requires="wps">
            <w:drawing>
              <wp:anchor distT="0" distB="0" distL="114300" distR="114300" simplePos="0" relativeHeight="252861952" behindDoc="0" locked="0" layoutInCell="1" allowOverlap="1" wp14:anchorId="3B26E75F" wp14:editId="74D6DA33">
                <wp:simplePos x="0" y="0"/>
                <wp:positionH relativeFrom="column">
                  <wp:posOffset>1141095</wp:posOffset>
                </wp:positionH>
                <wp:positionV relativeFrom="paragraph">
                  <wp:posOffset>2365375</wp:posOffset>
                </wp:positionV>
                <wp:extent cx="255722" cy="216546"/>
                <wp:effectExtent l="0" t="0" r="11430" b="12065"/>
                <wp:wrapNone/>
                <wp:docPr id="144" name="フローチャート: 結合子 144"/>
                <wp:cNvGraphicFramePr/>
                <a:graphic xmlns:a="http://schemas.openxmlformats.org/drawingml/2006/main">
                  <a:graphicData uri="http://schemas.microsoft.com/office/word/2010/wordprocessingShape">
                    <wps:wsp>
                      <wps:cNvSpPr/>
                      <wps:spPr>
                        <a:xfrm>
                          <a:off x="0" y="0"/>
                          <a:ext cx="255722" cy="21654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E868" id="フローチャート: 結合子 144" o:spid="_x0000_s1026" type="#_x0000_t120" style="position:absolute;left:0;text-align:left;margin-left:89.85pt;margin-top:186.25pt;width:20.15pt;height:17.05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" fillcolor="#4f81bd [3204]" strokecolor="#243f60 [1604]" strokeweight="2pt"/>
            </w:pict>
          </mc:Fallback>
        </mc:AlternateContent>
      </w:r>
      <w:r w:rsidR="00DB5376">
        <w:rPr>
          <w:noProof/>
        </w:rPr>
        <mc:AlternateContent>
          <mc:Choice Requires="wps">
            <w:drawing>
              <wp:anchor distT="0" distB="0" distL="114300" distR="114300" simplePos="0" relativeHeight="252862976" behindDoc="0" locked="0" layoutInCell="1" allowOverlap="1" wp14:anchorId="723EBACF" wp14:editId="282AE49A">
                <wp:simplePos x="0" y="0"/>
                <wp:positionH relativeFrom="column">
                  <wp:posOffset>956310</wp:posOffset>
                </wp:positionH>
                <wp:positionV relativeFrom="paragraph">
                  <wp:posOffset>2460625</wp:posOffset>
                </wp:positionV>
                <wp:extent cx="100739" cy="100739"/>
                <wp:effectExtent l="0" t="0" r="13970" b="13970"/>
                <wp:wrapNone/>
                <wp:docPr id="145" name="フローチャート: 結合子 145"/>
                <wp:cNvGraphicFramePr/>
                <a:graphic xmlns:a="http://schemas.openxmlformats.org/drawingml/2006/main">
                  <a:graphicData uri="http://schemas.microsoft.com/office/word/2010/wordprocessingShape">
                    <wps:wsp>
                      <wps:cNvSpPr/>
                      <wps:spPr>
                        <a:xfrm>
                          <a:off x="0" y="0"/>
                          <a:ext cx="100739" cy="10073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7F1C7" id="フローチャート: 結合子 145" o:spid="_x0000_s1026" type="#_x0000_t120" style="position:absolute;left:0;text-align:left;margin-left:75.3pt;margin-top:193.75pt;width:7.95pt;height:7.95pt;z-index:25286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" fillcolor="#4f81bd [3204]" strokecolor="#243f60 [1604]"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65024" behindDoc="0" locked="0" layoutInCell="1" allowOverlap="1" wp14:anchorId="42EB7B49" wp14:editId="5A08D2BD">
                <wp:simplePos x="0" y="0"/>
                <wp:positionH relativeFrom="column">
                  <wp:posOffset>1828165</wp:posOffset>
                </wp:positionH>
                <wp:positionV relativeFrom="paragraph">
                  <wp:posOffset>2639060</wp:posOffset>
                </wp:positionV>
                <wp:extent cx="1077132" cy="32546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1077132" cy="325465"/>
                        </a:xfrm>
                        <a:prstGeom prst="rect">
                          <a:avLst/>
                        </a:prstGeom>
                        <a:noFill/>
                        <a:ln w="6350">
                          <a:noFill/>
                        </a:ln>
                      </wps:spPr>
                      <wps:txbx>
                        <w:txbxContent>
                          <w:p w14:paraId="0B63DB0D" w14:textId="408C52FB" w:rsidR="00267824" w:rsidRPr="00030E7C" w:rsidRDefault="00267824" w:rsidP="00267824">
                            <w:pPr>
                              <w:rPr>
                                <w:sz w:val="20"/>
                                <w:szCs w:val="20"/>
                              </w:rPr>
                            </w:pPr>
                            <w:r>
                              <w:rPr>
                                <w:rFonts w:ascii="BIZ UDPゴシック" w:eastAsia="BIZ UDPゴシック" w:hAnsi="BIZ UDPゴシック" w:hint="eastAsia"/>
                                <w:sz w:val="20"/>
                                <w:szCs w:val="20"/>
                              </w:rPr>
                              <w:t>【読書ゆうびん】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7B49" id="テキスト ボックス 149" o:spid="_x0000_s1106" type="#_x0000_t202" style="position:absolute;left:0;text-align:left;margin-left:143.95pt;margin-top:207.8pt;width:84.8pt;height:25.6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" filled="f" stroked="f" strokeweight=".5pt">
                <v:textbox>
                  <w:txbxContent>
                    <w:p w14:paraId="0B63DB0D" w14:textId="408C52FB" w:rsidR="00267824" w:rsidRPr="00030E7C" w:rsidRDefault="00267824" w:rsidP="00267824">
                      <w:pPr>
                        <w:rPr>
                          <w:sz w:val="20"/>
                          <w:szCs w:val="20"/>
                        </w:rPr>
                      </w:pPr>
                      <w:r>
                        <w:rPr>
                          <w:rFonts w:ascii="BIZ UDPゴシック" w:eastAsia="BIZ UDPゴシック" w:hAnsi="BIZ UDPゴシック" w:hint="eastAsia"/>
                          <w:sz w:val="20"/>
                          <w:szCs w:val="20"/>
                        </w:rPr>
                        <w:t>【読書ゆうびん】</w:t>
                      </w:r>
                    </w:p>
                  </w:txbxContent>
                </v:textbox>
              </v:shape>
            </w:pict>
          </mc:Fallback>
        </mc:AlternateContent>
      </w:r>
      <w:r w:rsidR="00DB5376">
        <w:rPr>
          <w:noProof/>
        </w:rPr>
        <w:drawing>
          <wp:anchor distT="0" distB="0" distL="114300" distR="114300" simplePos="0" relativeHeight="252860928" behindDoc="0" locked="0" layoutInCell="1" allowOverlap="1" wp14:anchorId="117BA911" wp14:editId="38A2868A">
            <wp:simplePos x="0" y="0"/>
            <wp:positionH relativeFrom="margin">
              <wp:posOffset>759460</wp:posOffset>
            </wp:positionH>
            <wp:positionV relativeFrom="paragraph">
              <wp:posOffset>2158365</wp:posOffset>
            </wp:positionV>
            <wp:extent cx="1085175" cy="813661"/>
            <wp:effectExtent l="0" t="0" r="1270" b="5715"/>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5175" cy="813661"/>
                    </a:xfrm>
                    <a:prstGeom prst="rect">
                      <a:avLst/>
                    </a:prstGeom>
                    <a:noFill/>
                    <a:ln>
                      <a:noFill/>
                    </a:ln>
                  </pic:spPr>
                </pic:pic>
              </a:graphicData>
            </a:graphic>
            <wp14:sizeRelH relativeFrom="page">
              <wp14:pctWidth>0</wp14:pctWidth>
            </wp14:sizeRelH>
            <wp14:sizeRelV relativeFrom="page">
              <wp14:pctHeight>0</wp14:pctHeight>
            </wp14:sizeRelV>
          </wp:anchor>
        </w:drawing>
      </w:r>
      <w:r w:rsidR="00CF7B59">
        <w:rPr>
          <w:noProof/>
        </w:rPr>
        <mc:AlternateContent>
          <mc:Choice Requires="wps">
            <w:drawing>
              <wp:anchor distT="0" distB="0" distL="114300" distR="114300" simplePos="0" relativeHeight="252887552" behindDoc="0" locked="0" layoutInCell="1" allowOverlap="1" wp14:anchorId="5ECAC7FB" wp14:editId="1F07BE09">
                <wp:simplePos x="0" y="0"/>
                <wp:positionH relativeFrom="column">
                  <wp:posOffset>5403753</wp:posOffset>
                </wp:positionH>
                <wp:positionV relativeFrom="paragraph">
                  <wp:posOffset>3922847</wp:posOffset>
                </wp:positionV>
                <wp:extent cx="208861" cy="45719"/>
                <wp:effectExtent l="0" t="0" r="20320" b="12065"/>
                <wp:wrapNone/>
                <wp:docPr id="171" name="正方形/長方形 171"/>
                <wp:cNvGraphicFramePr/>
                <a:graphic xmlns:a="http://schemas.openxmlformats.org/drawingml/2006/main">
                  <a:graphicData uri="http://schemas.microsoft.com/office/word/2010/wordprocessingShape">
                    <wps:wsp>
                      <wps:cNvSpPr/>
                      <wps:spPr>
                        <a:xfrm>
                          <a:off x="0" y="0"/>
                          <a:ext cx="20886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7CC7B" id="正方形/長方形 171" o:spid="_x0000_s1026" style="position:absolute;left:0;text-align:left;margin-left:425.5pt;margin-top:308.9pt;width:16.45pt;height:3.6pt;z-index:25288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" fillcolor="#4f81bd [3204]" strokecolor="#243f60 [1604]" strokeweight="2pt"/>
            </w:pict>
          </mc:Fallback>
        </mc:AlternateContent>
      </w:r>
      <w:r w:rsidR="00CF7B59">
        <w:rPr>
          <w:noProof/>
        </w:rPr>
        <mc:AlternateContent>
          <mc:Choice Requires="wps">
            <w:drawing>
              <wp:anchor distT="0" distB="0" distL="114300" distR="114300" simplePos="0" relativeHeight="252886528" behindDoc="0" locked="0" layoutInCell="1" allowOverlap="1" wp14:anchorId="047A3045" wp14:editId="277322B5">
                <wp:simplePos x="0" y="0"/>
                <wp:positionH relativeFrom="column">
                  <wp:posOffset>4132892</wp:posOffset>
                </wp:positionH>
                <wp:positionV relativeFrom="paragraph">
                  <wp:posOffset>3636128</wp:posOffset>
                </wp:positionV>
                <wp:extent cx="309966" cy="46495"/>
                <wp:effectExtent l="0" t="0" r="13970" b="10795"/>
                <wp:wrapNone/>
                <wp:docPr id="170" name="正方形/長方形 170"/>
                <wp:cNvGraphicFramePr/>
                <a:graphic xmlns:a="http://schemas.openxmlformats.org/drawingml/2006/main">
                  <a:graphicData uri="http://schemas.microsoft.com/office/word/2010/wordprocessingShape">
                    <wps:wsp>
                      <wps:cNvSpPr/>
                      <wps:spPr>
                        <a:xfrm>
                          <a:off x="0" y="0"/>
                          <a:ext cx="309966" cy="464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9A392" id="正方形/長方形 170" o:spid="_x0000_s1026" style="position:absolute;left:0;text-align:left;margin-left:325.4pt;margin-top:286.3pt;width:24.4pt;height:3.65pt;z-index:25288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" fillcolor="#4f81bd [3204]" strokecolor="#243f60 [1604]" strokeweight="2pt"/>
            </w:pict>
          </mc:Fallback>
        </mc:AlternateContent>
      </w:r>
    </w:p>
    <w:p w14:paraId="337BDFAC" w14:textId="521F6642" w:rsidR="00F663A8" w:rsidRDefault="00EF1151" w:rsidP="008B7634">
      <w:pPr>
        <w:rPr>
          <w:rFonts w:ascii="BIZ UDPゴシック" w:eastAsia="BIZ UDPゴシック" w:hAnsi="BIZ UDPゴシック"/>
          <w:sz w:val="22"/>
        </w:rPr>
      </w:pPr>
      <w:r w:rsidRPr="00D91625">
        <w:rPr>
          <w:rFonts w:ascii="BIZ UDPゴシック" w:eastAsia="BIZ UDPゴシック" w:hAnsi="BIZ UDPゴシック"/>
          <w:noProof/>
          <w:sz w:val="22"/>
        </w:rPr>
        <w:lastRenderedPageBreak/>
        <mc:AlternateContent>
          <mc:Choice Requires="wps">
            <w:drawing>
              <wp:anchor distT="45720" distB="45720" distL="114300" distR="114300" simplePos="0" relativeHeight="252749312" behindDoc="0" locked="0" layoutInCell="1" allowOverlap="1" wp14:anchorId="175C678A" wp14:editId="5E58D368">
                <wp:simplePos x="0" y="0"/>
                <wp:positionH relativeFrom="margin">
                  <wp:align>right</wp:align>
                </wp:positionH>
                <wp:positionV relativeFrom="paragraph">
                  <wp:posOffset>465455</wp:posOffset>
                </wp:positionV>
                <wp:extent cx="6118860" cy="8679180"/>
                <wp:effectExtent l="0" t="0" r="0" b="76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679180"/>
                        </a:xfrm>
                        <a:prstGeom prst="rect">
                          <a:avLst/>
                        </a:prstGeom>
                        <a:solidFill>
                          <a:srgbClr val="FFFFFF"/>
                        </a:solidFill>
                        <a:ln w="9525">
                          <a:noFill/>
                          <a:miter lim="800000"/>
                          <a:headEnd/>
                          <a:tailEnd/>
                        </a:ln>
                      </wps:spPr>
                      <wps:txbx>
                        <w:txbxContent>
                          <w:p w14:paraId="0985D4A0" w14:textId="5AC7DD60" w:rsidR="00D91625" w:rsidRPr="005A1D09" w:rsidRDefault="008228B9">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大東市立深野中学校</w:t>
                            </w:r>
                            <w:r w:rsidRPr="005A1D09">
                              <w:rPr>
                                <w:rFonts w:ascii="BIZ UDPゴシック" w:eastAsia="BIZ UDPゴシック" w:hAnsi="BIZ UDPゴシック" w:hint="eastAsia"/>
                                <w:b/>
                                <w:bCs/>
                                <w:sz w:val="24"/>
                                <w:szCs w:val="24"/>
                              </w:rPr>
                              <w:t>＞</w:t>
                            </w:r>
                          </w:p>
                          <w:p w14:paraId="408493BA" w14:textId="392416F8" w:rsidR="008228B9" w:rsidRPr="00C15C33" w:rsidRDefault="008228B9">
                            <w:pPr>
                              <w:rPr>
                                <w:rFonts w:ascii="BIZ UDPゴシック" w:eastAsia="BIZ UDPゴシック" w:hAnsi="BIZ UDPゴシック"/>
                                <w:sz w:val="22"/>
                              </w:rPr>
                            </w:pPr>
                          </w:p>
                          <w:p w14:paraId="3891FE1D" w14:textId="011A9DC7" w:rsidR="008228B9" w:rsidRPr="008228B9" w:rsidRDefault="008228B9">
                            <w:pPr>
                              <w:rPr>
                                <w:rFonts w:ascii="BIZ UDPゴシック" w:eastAsia="BIZ UDPゴシック" w:hAnsi="BIZ UDPゴシック"/>
                                <w:sz w:val="22"/>
                              </w:rPr>
                            </w:pPr>
                            <w:r w:rsidRPr="008228B9">
                              <w:rPr>
                                <w:rFonts w:ascii="BIZ UDPゴシック" w:eastAsia="BIZ UDPゴシック" w:hAnsi="BIZ UDPゴシック" w:hint="eastAsia"/>
                                <w:sz w:val="22"/>
                              </w:rPr>
                              <w:t>○出会いを生む環境づくり</w:t>
                            </w:r>
                          </w:p>
                          <w:p w14:paraId="75239B81" w14:textId="78E915D7" w:rsidR="008228B9" w:rsidRDefault="00D92E7B">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教員おすすめの1冊…毎年度４月に教員のおすすめ本を紹介している。</w:t>
                            </w:r>
                          </w:p>
                          <w:p w14:paraId="6B73DE56" w14:textId="4B0839A0"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委員会活動（学習委員）</w:t>
                            </w:r>
                            <w:r>
                              <w:rPr>
                                <w:rFonts w:ascii="BIZ UDPゴシック" w:eastAsia="BIZ UDPゴシック" w:hAnsi="BIZ UDPゴシック" w:hint="eastAsia"/>
                                <w:sz w:val="22"/>
                              </w:rPr>
                              <w:t>】</w:t>
                            </w:r>
                          </w:p>
                          <w:p w14:paraId="50A06ED7" w14:textId="2858618B"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・古本市…年に２回（前期・後期）に懇談に合わせて実施。教職員、生徒、保護者、地域から読まなくなった本を寄贈してもらい、正面玄関にならべ、欲しい人は申込書に記入してもらうことができる。</w:t>
                            </w:r>
                          </w:p>
                          <w:p w14:paraId="48F37CA8" w14:textId="2BE2BB72" w:rsidR="00910CB4" w:rsidRDefault="00910CB4">
                            <w:pPr>
                              <w:rPr>
                                <w:rFonts w:ascii="BIZ UDPゴシック" w:eastAsia="BIZ UDPゴシック" w:hAnsi="BIZ UDPゴシック"/>
                                <w:sz w:val="22"/>
                              </w:rPr>
                            </w:pPr>
                            <w:r>
                              <w:rPr>
                                <w:rFonts w:ascii="BIZ UDPゴシック" w:eastAsia="BIZ UDPゴシック" w:hAnsi="BIZ UDPゴシック" w:hint="eastAsia"/>
                                <w:sz w:val="22"/>
                              </w:rPr>
                              <w:t>・一箱本だな…１人１箱自分の好きな</w:t>
                            </w:r>
                            <w:r w:rsidR="0066593E">
                              <w:rPr>
                                <w:rFonts w:ascii="BIZ UDPゴシック" w:eastAsia="BIZ UDPゴシック" w:hAnsi="BIZ UDPゴシック" w:hint="eastAsia"/>
                                <w:sz w:val="22"/>
                              </w:rPr>
                              <w:t>本、人に薦めたい本を学校図書館の本の中から選んで、紹介POPと一緒に、一箱にまとめて</w:t>
                            </w:r>
                            <w:r>
                              <w:rPr>
                                <w:rFonts w:ascii="BIZ UDPゴシック" w:eastAsia="BIZ UDPゴシック" w:hAnsi="BIZ UDPゴシック" w:hint="eastAsia"/>
                                <w:sz w:val="22"/>
                              </w:rPr>
                              <w:t>テーマ</w:t>
                            </w:r>
                            <w:r w:rsidR="0066593E">
                              <w:rPr>
                                <w:rFonts w:ascii="BIZ UDPゴシック" w:eastAsia="BIZ UDPゴシック" w:hAnsi="BIZ UDPゴシック" w:hint="eastAsia"/>
                                <w:sz w:val="22"/>
                              </w:rPr>
                              <w:t>ごとに展示</w:t>
                            </w:r>
                            <w:r>
                              <w:rPr>
                                <w:rFonts w:ascii="BIZ UDPゴシック" w:eastAsia="BIZ UDPゴシック" w:hAnsi="BIZ UDPゴシック" w:hint="eastAsia"/>
                                <w:sz w:val="22"/>
                              </w:rPr>
                              <w:t>。</w:t>
                            </w:r>
                            <w:r w:rsidR="0066593E">
                              <w:rPr>
                                <w:rFonts w:ascii="BIZ UDPゴシック" w:eastAsia="BIZ UDPゴシック" w:hAnsi="BIZ UDPゴシック" w:hint="eastAsia"/>
                                <w:sz w:val="22"/>
                              </w:rPr>
                              <w:t>貸出もおこなっている。</w:t>
                            </w:r>
                          </w:p>
                          <w:p w14:paraId="343DC96D" w14:textId="7939082E" w:rsidR="0066593E" w:rsidRDefault="0066593E">
                            <w:pPr>
                              <w:rPr>
                                <w:rFonts w:ascii="BIZ UDPゴシック" w:eastAsia="BIZ UDPゴシック" w:hAnsi="BIZ UDPゴシック"/>
                                <w:sz w:val="22"/>
                              </w:rPr>
                            </w:pPr>
                          </w:p>
                          <w:p w14:paraId="1BFBCB31" w14:textId="25AEE1A8" w:rsidR="0066593E" w:rsidRDefault="0066593E">
                            <w:pPr>
                              <w:rPr>
                                <w:rFonts w:ascii="BIZ UDPゴシック" w:eastAsia="BIZ UDPゴシック" w:hAnsi="BIZ UDPゴシック"/>
                                <w:sz w:val="22"/>
                              </w:rPr>
                            </w:pPr>
                          </w:p>
                          <w:p w14:paraId="4113AF1E" w14:textId="2B31D782" w:rsidR="0066593E" w:rsidRDefault="0066593E">
                            <w:pPr>
                              <w:rPr>
                                <w:rFonts w:ascii="BIZ UDPゴシック" w:eastAsia="BIZ UDPゴシック" w:hAnsi="BIZ UDPゴシック"/>
                                <w:sz w:val="22"/>
                              </w:rPr>
                            </w:pPr>
                          </w:p>
                          <w:p w14:paraId="32256640" w14:textId="5FD07ECA" w:rsidR="0066593E" w:rsidRDefault="0066593E">
                            <w:pPr>
                              <w:rPr>
                                <w:rFonts w:ascii="BIZ UDPゴシック" w:eastAsia="BIZ UDPゴシック" w:hAnsi="BIZ UDPゴシック"/>
                                <w:sz w:val="22"/>
                              </w:rPr>
                            </w:pPr>
                          </w:p>
                          <w:p w14:paraId="5C9CE78B" w14:textId="0A6BA960" w:rsidR="0066593E" w:rsidRDefault="0066593E">
                            <w:pPr>
                              <w:rPr>
                                <w:rFonts w:ascii="BIZ UDPゴシック" w:eastAsia="BIZ UDPゴシック" w:hAnsi="BIZ UDPゴシック"/>
                                <w:sz w:val="22"/>
                              </w:rPr>
                            </w:pPr>
                          </w:p>
                          <w:p w14:paraId="5F4D6E3D" w14:textId="388AF400" w:rsidR="0066593E" w:rsidRDefault="0066593E">
                            <w:pPr>
                              <w:rPr>
                                <w:rFonts w:ascii="BIZ UDPゴシック" w:eastAsia="BIZ UDPゴシック" w:hAnsi="BIZ UDPゴシック"/>
                                <w:sz w:val="22"/>
                              </w:rPr>
                            </w:pPr>
                          </w:p>
                          <w:p w14:paraId="192FD902" w14:textId="1ECDF260" w:rsidR="0066593E" w:rsidRDefault="0066593E">
                            <w:pPr>
                              <w:rPr>
                                <w:rFonts w:ascii="BIZ UDPゴシック" w:eastAsia="BIZ UDPゴシック" w:hAnsi="BIZ UDPゴシック"/>
                                <w:sz w:val="22"/>
                              </w:rPr>
                            </w:pPr>
                            <w:r>
                              <w:rPr>
                                <w:rFonts w:ascii="BIZ UDPゴシック" w:eastAsia="BIZ UDPゴシック" w:hAnsi="BIZ UDPゴシック" w:hint="eastAsia"/>
                                <w:sz w:val="22"/>
                              </w:rPr>
                              <w:t>・他にも、学級文庫の本の買い出し、</w:t>
                            </w:r>
                            <w:r w:rsidR="00EA643A">
                              <w:rPr>
                                <w:rFonts w:ascii="BIZ UDPゴシック" w:eastAsia="BIZ UDPゴシック" w:hAnsi="BIZ UDPゴシック" w:hint="eastAsia"/>
                                <w:sz w:val="22"/>
                              </w:rPr>
                              <w:t>ビブリオバトル、Uber　b</w:t>
                            </w:r>
                            <w:r w:rsidR="00EA643A">
                              <w:rPr>
                                <w:rFonts w:ascii="BIZ UDPゴシック" w:eastAsia="BIZ UDPゴシック" w:hAnsi="BIZ UDPゴシック"/>
                                <w:sz w:val="22"/>
                              </w:rPr>
                              <w:t>ooks</w:t>
                            </w:r>
                            <w:r w:rsidR="00EA643A">
                              <w:rPr>
                                <w:rFonts w:ascii="BIZ UDPゴシック" w:eastAsia="BIZ UDPゴシック" w:hAnsi="BIZ UDPゴシック" w:hint="eastAsia"/>
                                <w:sz w:val="22"/>
                              </w:rPr>
                              <w:t>などの活動をしている。</w:t>
                            </w:r>
                          </w:p>
                          <w:p w14:paraId="5DD80EF6" w14:textId="771AE7BC"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【立ち止まりたくなる新着図書紹介】</w:t>
                            </w:r>
                          </w:p>
                          <w:p w14:paraId="5E390F25" w14:textId="730C2843"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・季節ごとの廊下展示は、五感を刺激できるようなものを置いて、興味付けをおこなっている。</w:t>
                            </w:r>
                          </w:p>
                          <w:p w14:paraId="347194A4" w14:textId="4FF08E0A"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【ビブリオバトルの実施】</w:t>
                            </w:r>
                          </w:p>
                          <w:p w14:paraId="5A85EBB9" w14:textId="76AC22A0" w:rsidR="00EA643A" w:rsidRDefault="0069027E">
                            <w:pPr>
                              <w:rPr>
                                <w:rFonts w:ascii="BIZ UDPゴシック" w:eastAsia="BIZ UDPゴシック" w:hAnsi="BIZ UDPゴシック"/>
                                <w:sz w:val="22"/>
                              </w:rPr>
                            </w:pPr>
                            <w:r>
                              <w:rPr>
                                <w:rFonts w:ascii="BIZ UDPゴシック" w:eastAsia="BIZ UDPゴシック" w:hAnsi="BIZ UDPゴシック" w:hint="eastAsia"/>
                                <w:sz w:val="22"/>
                              </w:rPr>
                              <w:t>・学年の実態に合わせて形態やゴールを</w:t>
                            </w:r>
                            <w:r w:rsidR="00EF1151">
                              <w:rPr>
                                <w:rFonts w:ascii="BIZ UDPゴシック" w:eastAsia="BIZ UDPゴシック" w:hAnsi="BIZ UDPゴシック" w:hint="eastAsia"/>
                                <w:sz w:val="22"/>
                              </w:rPr>
                              <w:t>設定</w:t>
                            </w:r>
                            <w:r>
                              <w:rPr>
                                <w:rFonts w:ascii="BIZ UDPゴシック" w:eastAsia="BIZ UDPゴシック" w:hAnsi="BIZ UDPゴシック" w:hint="eastAsia"/>
                                <w:sz w:val="22"/>
                              </w:rPr>
                              <w:t>し、全学年で実施した年度もある。学習委員に年々受け継がれている。</w:t>
                            </w:r>
                            <w:r w:rsidR="00A531CF">
                              <w:rPr>
                                <w:rFonts w:ascii="BIZ UDPゴシック" w:eastAsia="BIZ UDPゴシック" w:hAnsi="BIZ UDPゴシック" w:hint="eastAsia"/>
                                <w:sz w:val="22"/>
                              </w:rPr>
                              <w:t>「伝える」「聞く」の楽しいトレーニングにもなっている。</w:t>
                            </w:r>
                          </w:p>
                          <w:p w14:paraId="4920AC85" w14:textId="50DFC51A" w:rsidR="00A531CF" w:rsidRPr="00D64C2B" w:rsidRDefault="00A531CF">
                            <w:pPr>
                              <w:rPr>
                                <w:rFonts w:ascii="BIZ UDPゴシック" w:eastAsia="BIZ UDPゴシック" w:hAnsi="BIZ UDPゴシック"/>
                                <w:b/>
                                <w:bCs/>
                                <w:sz w:val="22"/>
                              </w:rPr>
                            </w:pPr>
                            <w:r w:rsidRPr="00D64C2B">
                              <w:rPr>
                                <w:rFonts w:ascii="BIZ UDPゴシック" w:eastAsia="BIZ UDPゴシック" w:hAnsi="BIZ UDPゴシック" w:hint="eastAsia"/>
                                <w:b/>
                                <w:bCs/>
                                <w:sz w:val="22"/>
                              </w:rPr>
                              <w:t>⇒さまざまな「本と出会う」取組みを通して、本を読む習慣がついたり、いつもは読まないジャンルの本を</w:t>
                            </w:r>
                            <w:r w:rsidR="001730B2" w:rsidRPr="00D64C2B">
                              <w:rPr>
                                <w:rFonts w:ascii="BIZ UDPゴシック" w:eastAsia="BIZ UDPゴシック" w:hAnsi="BIZ UDPゴシック" w:hint="eastAsia"/>
                                <w:b/>
                                <w:bCs/>
                                <w:sz w:val="22"/>
                              </w:rPr>
                              <w:t>読んでみたりする姿が見られるようになった。</w:t>
                            </w:r>
                          </w:p>
                          <w:p w14:paraId="339954B5" w14:textId="7C7DDC10" w:rsidR="001730B2" w:rsidRDefault="001730B2">
                            <w:pPr>
                              <w:rPr>
                                <w:rFonts w:ascii="BIZ UDPゴシック" w:eastAsia="BIZ UDPゴシック" w:hAnsi="BIZ UDPゴシック"/>
                                <w:sz w:val="22"/>
                              </w:rPr>
                            </w:pPr>
                          </w:p>
                          <w:p w14:paraId="03705038" w14:textId="1F043EFA" w:rsidR="001730B2" w:rsidRDefault="001730B2">
                            <w:pPr>
                              <w:rPr>
                                <w:rFonts w:ascii="BIZ UDPゴシック" w:eastAsia="BIZ UDPゴシック" w:hAnsi="BIZ UDPゴシック"/>
                                <w:sz w:val="22"/>
                              </w:rPr>
                            </w:pPr>
                            <w:r>
                              <w:rPr>
                                <w:rFonts w:ascii="BIZ UDPゴシック" w:eastAsia="BIZ UDPゴシック" w:hAnsi="BIZ UDPゴシック" w:hint="eastAsia"/>
                                <w:sz w:val="22"/>
                              </w:rPr>
                              <w:t>○</w:t>
                            </w:r>
                            <w:r w:rsidR="00D64C2B">
                              <w:rPr>
                                <w:rFonts w:ascii="BIZ UDPゴシック" w:eastAsia="BIZ UDPゴシック" w:hAnsi="BIZ UDPゴシック" w:hint="eastAsia"/>
                                <w:sz w:val="22"/>
                              </w:rPr>
                              <w:t>学びがつながる探究学習</w:t>
                            </w:r>
                          </w:p>
                          <w:p w14:paraId="00F0CB0D" w14:textId="1CD0632A"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・全教科での図書活用を実施することで、教員の授業デザイン力も向上。</w:t>
                            </w:r>
                          </w:p>
                          <w:p w14:paraId="7E91B0ED" w14:textId="77777777" w:rsidR="00EF1151"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EF1151">
                              <w:rPr>
                                <w:rFonts w:ascii="BIZ UDPゴシック" w:eastAsia="BIZ UDPゴシック" w:hAnsi="BIZ UDPゴシック" w:hint="eastAsia"/>
                                <w:sz w:val="22"/>
                              </w:rPr>
                              <w:t>学年の実態に合わせて形態やゴールを設定し</w:t>
                            </w:r>
                            <w:r>
                              <w:rPr>
                                <w:rFonts w:ascii="BIZ UDPゴシック" w:eastAsia="BIZ UDPゴシック" w:hAnsi="BIZ UDPゴシック" w:hint="eastAsia"/>
                                <w:sz w:val="22"/>
                              </w:rPr>
                              <w:t>、自分が調べてみたいこと</w:t>
                            </w:r>
                          </w:p>
                          <w:p w14:paraId="11E7657D" w14:textId="7A21D267"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を調べる。</w:t>
                            </w:r>
                          </w:p>
                          <w:p w14:paraId="4633CEB4" w14:textId="62DF9E95" w:rsidR="0057524C"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57524C">
                              <w:rPr>
                                <w:rFonts w:ascii="BIZ UDPゴシック" w:eastAsia="BIZ UDPゴシック" w:hAnsi="BIZ UDPゴシック" w:hint="eastAsia"/>
                                <w:sz w:val="22"/>
                              </w:rPr>
                              <w:t>本が足りないときは、２時間続きの時間で地域の図書館へ。</w:t>
                            </w:r>
                          </w:p>
                          <w:p w14:paraId="37D3940B" w14:textId="05A0D189" w:rsidR="0057524C" w:rsidRDefault="0057524C">
                            <w:pPr>
                              <w:rPr>
                                <w:rFonts w:ascii="BIZ UDPゴシック" w:eastAsia="BIZ UDPゴシック" w:hAnsi="BIZ UDPゴシック"/>
                                <w:b/>
                                <w:bCs/>
                                <w:sz w:val="22"/>
                              </w:rPr>
                            </w:pPr>
                            <w:r w:rsidRPr="0057524C">
                              <w:rPr>
                                <w:rFonts w:ascii="BIZ UDPゴシック" w:eastAsia="BIZ UDPゴシック" w:hAnsi="BIZ UDPゴシック" w:hint="eastAsia"/>
                                <w:b/>
                                <w:bCs/>
                                <w:sz w:val="22"/>
                              </w:rPr>
                              <w:t>⇒自分が調べたことを発表することで、１人ずつにスポットが当たり、みんなから「知らんかった！」と調べた内容について、認められる経験になる。また自分の関心のあることがテーマになるので、自ら本を読んでいる。</w:t>
                            </w:r>
                          </w:p>
                          <w:p w14:paraId="05933B22" w14:textId="7C5029F7" w:rsidR="0057524C" w:rsidRDefault="0057524C">
                            <w:pPr>
                              <w:rPr>
                                <w:rFonts w:ascii="BIZ UDPゴシック" w:eastAsia="BIZ UDPゴシック" w:hAnsi="BIZ UDPゴシック"/>
                                <w:b/>
                                <w:bCs/>
                                <w:sz w:val="22"/>
                              </w:rPr>
                            </w:pPr>
                          </w:p>
                          <w:p w14:paraId="52C896D6" w14:textId="77777777" w:rsidR="0057524C" w:rsidRDefault="0057524C">
                            <w:pPr>
                              <w:rPr>
                                <w:rFonts w:ascii="BIZ UDPゴシック" w:eastAsia="BIZ UDPゴシック" w:hAnsi="BIZ UDPゴシック"/>
                                <w:b/>
                                <w:bCs/>
                                <w:sz w:val="22"/>
                              </w:rPr>
                            </w:pPr>
                          </w:p>
                          <w:p w14:paraId="28610179" w14:textId="77777777" w:rsidR="0057524C" w:rsidRDefault="0057524C">
                            <w:pPr>
                              <w:rPr>
                                <w:rFonts w:ascii="BIZ UDPゴシック" w:eastAsia="BIZ UDPゴシック" w:hAnsi="BIZ UDPゴシック"/>
                                <w:b/>
                                <w:bCs/>
                                <w:sz w:val="22"/>
                              </w:rPr>
                            </w:pPr>
                          </w:p>
                          <w:p w14:paraId="1EFFE282" w14:textId="77777777" w:rsidR="0057524C" w:rsidRDefault="0057524C">
                            <w:pPr>
                              <w:rPr>
                                <w:rFonts w:ascii="BIZ UDPゴシック" w:eastAsia="BIZ UDPゴシック" w:hAnsi="BIZ UDPゴシック"/>
                                <w:b/>
                                <w:bCs/>
                                <w:sz w:val="22"/>
                              </w:rPr>
                            </w:pPr>
                          </w:p>
                          <w:p w14:paraId="2A66E5CA" w14:textId="51D3AAAF" w:rsidR="0057524C" w:rsidRPr="00B909EF" w:rsidRDefault="001F1E78">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☆学校図書館を使った授業を通して、子どもたちの普段見ることができない一面を見ることができ、</w:t>
                            </w:r>
                            <w:r w:rsidR="00EF1151">
                              <w:rPr>
                                <w:rFonts w:ascii="BIZ UDPゴシック" w:eastAsia="BIZ UDPゴシック" w:hAnsi="BIZ UDPゴシック" w:hint="eastAsia"/>
                                <w:b/>
                                <w:bCs/>
                                <w:sz w:val="23"/>
                                <w:szCs w:val="23"/>
                              </w:rPr>
                              <w:t>子どもたちの</w:t>
                            </w:r>
                            <w:r w:rsidRPr="00B909EF">
                              <w:rPr>
                                <w:rFonts w:ascii="BIZ UDPゴシック" w:eastAsia="BIZ UDPゴシック" w:hAnsi="BIZ UDPゴシック" w:hint="eastAsia"/>
                                <w:b/>
                                <w:bCs/>
                                <w:sz w:val="23"/>
                                <w:szCs w:val="23"/>
                              </w:rPr>
                              <w:t>興味・関心が分かるようになった。意欲的に</w:t>
                            </w:r>
                            <w:r w:rsidR="00257C91" w:rsidRPr="00B909EF">
                              <w:rPr>
                                <w:rFonts w:ascii="BIZ UDPゴシック" w:eastAsia="BIZ UDPゴシック" w:hAnsi="BIZ UDPゴシック" w:hint="eastAsia"/>
                                <w:b/>
                                <w:bCs/>
                                <w:sz w:val="23"/>
                                <w:szCs w:val="23"/>
                              </w:rPr>
                              <w:t>課題に</w:t>
                            </w:r>
                            <w:r w:rsidRPr="00B909EF">
                              <w:rPr>
                                <w:rFonts w:ascii="BIZ UDPゴシック" w:eastAsia="BIZ UDPゴシック" w:hAnsi="BIZ UDPゴシック" w:hint="eastAsia"/>
                                <w:b/>
                                <w:bCs/>
                                <w:sz w:val="23"/>
                                <w:szCs w:val="23"/>
                              </w:rPr>
                              <w:t>取</w:t>
                            </w:r>
                            <w:r w:rsidR="0061752C">
                              <w:rPr>
                                <w:rFonts w:ascii="BIZ UDPゴシック" w:eastAsia="BIZ UDPゴシック" w:hAnsi="BIZ UDPゴシック" w:hint="eastAsia"/>
                                <w:b/>
                                <w:bCs/>
                                <w:sz w:val="23"/>
                                <w:szCs w:val="23"/>
                              </w:rPr>
                              <w:t>り</w:t>
                            </w:r>
                            <w:r w:rsidRPr="00B909EF">
                              <w:rPr>
                                <w:rFonts w:ascii="BIZ UDPゴシック" w:eastAsia="BIZ UDPゴシック" w:hAnsi="BIZ UDPゴシック" w:hint="eastAsia"/>
                                <w:b/>
                                <w:bCs/>
                                <w:sz w:val="23"/>
                                <w:szCs w:val="23"/>
                              </w:rPr>
                              <w:t>組む姿、生き生きと活動している</w:t>
                            </w:r>
                            <w:r w:rsidR="00EF1151">
                              <w:rPr>
                                <w:rFonts w:ascii="BIZ UDPゴシック" w:eastAsia="BIZ UDPゴシック" w:hAnsi="BIZ UDPゴシック" w:hint="eastAsia"/>
                                <w:b/>
                                <w:bCs/>
                                <w:sz w:val="23"/>
                                <w:szCs w:val="23"/>
                              </w:rPr>
                              <w:t>姿もよく見られるようになった</w:t>
                            </w:r>
                            <w:r w:rsidRPr="00B909EF">
                              <w:rPr>
                                <w:rFonts w:ascii="BIZ UDPゴシック" w:eastAsia="BIZ UDPゴシック" w:hAnsi="BIZ UDPゴシック" w:hint="eastAsia"/>
                                <w:b/>
                                <w:bCs/>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C678A" id="_x0000_s1107" type="#_x0000_t202" style="position:absolute;left:0;text-align:left;margin-left:430.6pt;margin-top:36.65pt;width:481.8pt;height:683.4pt;z-index:25274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" stroked="f">
                <v:textbox>
                  <w:txbxContent>
                    <w:p w14:paraId="0985D4A0" w14:textId="5AC7DD60" w:rsidR="00D91625" w:rsidRPr="005A1D09" w:rsidRDefault="008228B9">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大東市立深野中学校</w:t>
                      </w:r>
                      <w:r w:rsidRPr="005A1D09">
                        <w:rPr>
                          <w:rFonts w:ascii="BIZ UDPゴシック" w:eastAsia="BIZ UDPゴシック" w:hAnsi="BIZ UDPゴシック" w:hint="eastAsia"/>
                          <w:b/>
                          <w:bCs/>
                          <w:sz w:val="24"/>
                          <w:szCs w:val="24"/>
                        </w:rPr>
                        <w:t>＞</w:t>
                      </w:r>
                    </w:p>
                    <w:p w14:paraId="408493BA" w14:textId="392416F8" w:rsidR="008228B9" w:rsidRPr="00C15C33" w:rsidRDefault="008228B9">
                      <w:pPr>
                        <w:rPr>
                          <w:rFonts w:ascii="BIZ UDPゴシック" w:eastAsia="BIZ UDPゴシック" w:hAnsi="BIZ UDPゴシック"/>
                          <w:sz w:val="22"/>
                        </w:rPr>
                      </w:pPr>
                    </w:p>
                    <w:p w14:paraId="3891FE1D" w14:textId="011A9DC7" w:rsidR="008228B9" w:rsidRPr="008228B9" w:rsidRDefault="008228B9">
                      <w:pPr>
                        <w:rPr>
                          <w:rFonts w:ascii="BIZ UDPゴシック" w:eastAsia="BIZ UDPゴシック" w:hAnsi="BIZ UDPゴシック"/>
                          <w:sz w:val="22"/>
                        </w:rPr>
                      </w:pPr>
                      <w:r w:rsidRPr="008228B9">
                        <w:rPr>
                          <w:rFonts w:ascii="BIZ UDPゴシック" w:eastAsia="BIZ UDPゴシック" w:hAnsi="BIZ UDPゴシック" w:hint="eastAsia"/>
                          <w:sz w:val="22"/>
                        </w:rPr>
                        <w:t>○出会いを生む環境づくり</w:t>
                      </w:r>
                    </w:p>
                    <w:p w14:paraId="75239B81" w14:textId="78E915D7" w:rsidR="008228B9" w:rsidRDefault="00D92E7B">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教員おすすめの1冊…毎年度４月に教員のおすすめ本を紹介している。</w:t>
                      </w:r>
                    </w:p>
                    <w:p w14:paraId="6B73DE56" w14:textId="4B0839A0"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委員会活動（学習委員）</w:t>
                      </w:r>
                      <w:r>
                        <w:rPr>
                          <w:rFonts w:ascii="BIZ UDPゴシック" w:eastAsia="BIZ UDPゴシック" w:hAnsi="BIZ UDPゴシック" w:hint="eastAsia"/>
                          <w:sz w:val="22"/>
                        </w:rPr>
                        <w:t>】</w:t>
                      </w:r>
                    </w:p>
                    <w:p w14:paraId="50A06ED7" w14:textId="2858618B"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・古本市…年に２回（前期・後期）に懇談に合わせて実施。教職員、生徒、保護者、地域から読まなくなった本を寄贈してもらい、正面玄関にならべ、欲しい人は申込書に記入してもらうことができる。</w:t>
                      </w:r>
                    </w:p>
                    <w:p w14:paraId="48F37CA8" w14:textId="2BE2BB72" w:rsidR="00910CB4" w:rsidRDefault="00910CB4">
                      <w:pPr>
                        <w:rPr>
                          <w:rFonts w:ascii="BIZ UDPゴシック" w:eastAsia="BIZ UDPゴシック" w:hAnsi="BIZ UDPゴシック"/>
                          <w:sz w:val="22"/>
                        </w:rPr>
                      </w:pPr>
                      <w:r>
                        <w:rPr>
                          <w:rFonts w:ascii="BIZ UDPゴシック" w:eastAsia="BIZ UDPゴシック" w:hAnsi="BIZ UDPゴシック" w:hint="eastAsia"/>
                          <w:sz w:val="22"/>
                        </w:rPr>
                        <w:t>・一箱本だな…１人１箱自分の好きな</w:t>
                      </w:r>
                      <w:r w:rsidR="0066593E">
                        <w:rPr>
                          <w:rFonts w:ascii="BIZ UDPゴシック" w:eastAsia="BIZ UDPゴシック" w:hAnsi="BIZ UDPゴシック" w:hint="eastAsia"/>
                          <w:sz w:val="22"/>
                        </w:rPr>
                        <w:t>本、人に薦めたい本を学校図書館の本の中から選んで、紹介POPと一緒に、一箱にまとめて</w:t>
                      </w:r>
                      <w:r>
                        <w:rPr>
                          <w:rFonts w:ascii="BIZ UDPゴシック" w:eastAsia="BIZ UDPゴシック" w:hAnsi="BIZ UDPゴシック" w:hint="eastAsia"/>
                          <w:sz w:val="22"/>
                        </w:rPr>
                        <w:t>テーマ</w:t>
                      </w:r>
                      <w:r w:rsidR="0066593E">
                        <w:rPr>
                          <w:rFonts w:ascii="BIZ UDPゴシック" w:eastAsia="BIZ UDPゴシック" w:hAnsi="BIZ UDPゴシック" w:hint="eastAsia"/>
                          <w:sz w:val="22"/>
                        </w:rPr>
                        <w:t>ごとに展示</w:t>
                      </w:r>
                      <w:r>
                        <w:rPr>
                          <w:rFonts w:ascii="BIZ UDPゴシック" w:eastAsia="BIZ UDPゴシック" w:hAnsi="BIZ UDPゴシック" w:hint="eastAsia"/>
                          <w:sz w:val="22"/>
                        </w:rPr>
                        <w:t>。</w:t>
                      </w:r>
                      <w:r w:rsidR="0066593E">
                        <w:rPr>
                          <w:rFonts w:ascii="BIZ UDPゴシック" w:eastAsia="BIZ UDPゴシック" w:hAnsi="BIZ UDPゴシック" w:hint="eastAsia"/>
                          <w:sz w:val="22"/>
                        </w:rPr>
                        <w:t>貸出もおこなっている。</w:t>
                      </w:r>
                    </w:p>
                    <w:p w14:paraId="343DC96D" w14:textId="7939082E" w:rsidR="0066593E" w:rsidRDefault="0066593E">
                      <w:pPr>
                        <w:rPr>
                          <w:rFonts w:ascii="BIZ UDPゴシック" w:eastAsia="BIZ UDPゴシック" w:hAnsi="BIZ UDPゴシック"/>
                          <w:sz w:val="22"/>
                        </w:rPr>
                      </w:pPr>
                    </w:p>
                    <w:p w14:paraId="1BFBCB31" w14:textId="25AEE1A8" w:rsidR="0066593E" w:rsidRDefault="0066593E">
                      <w:pPr>
                        <w:rPr>
                          <w:rFonts w:ascii="BIZ UDPゴシック" w:eastAsia="BIZ UDPゴシック" w:hAnsi="BIZ UDPゴシック"/>
                          <w:sz w:val="22"/>
                        </w:rPr>
                      </w:pPr>
                    </w:p>
                    <w:p w14:paraId="4113AF1E" w14:textId="2B31D782" w:rsidR="0066593E" w:rsidRDefault="0066593E">
                      <w:pPr>
                        <w:rPr>
                          <w:rFonts w:ascii="BIZ UDPゴシック" w:eastAsia="BIZ UDPゴシック" w:hAnsi="BIZ UDPゴシック"/>
                          <w:sz w:val="22"/>
                        </w:rPr>
                      </w:pPr>
                    </w:p>
                    <w:p w14:paraId="32256640" w14:textId="5FD07ECA" w:rsidR="0066593E" w:rsidRDefault="0066593E">
                      <w:pPr>
                        <w:rPr>
                          <w:rFonts w:ascii="BIZ UDPゴシック" w:eastAsia="BIZ UDPゴシック" w:hAnsi="BIZ UDPゴシック"/>
                          <w:sz w:val="22"/>
                        </w:rPr>
                      </w:pPr>
                    </w:p>
                    <w:p w14:paraId="5C9CE78B" w14:textId="0A6BA960" w:rsidR="0066593E" w:rsidRDefault="0066593E">
                      <w:pPr>
                        <w:rPr>
                          <w:rFonts w:ascii="BIZ UDPゴシック" w:eastAsia="BIZ UDPゴシック" w:hAnsi="BIZ UDPゴシック"/>
                          <w:sz w:val="22"/>
                        </w:rPr>
                      </w:pPr>
                    </w:p>
                    <w:p w14:paraId="5F4D6E3D" w14:textId="388AF400" w:rsidR="0066593E" w:rsidRDefault="0066593E">
                      <w:pPr>
                        <w:rPr>
                          <w:rFonts w:ascii="BIZ UDPゴシック" w:eastAsia="BIZ UDPゴシック" w:hAnsi="BIZ UDPゴシック"/>
                          <w:sz w:val="22"/>
                        </w:rPr>
                      </w:pPr>
                    </w:p>
                    <w:p w14:paraId="192FD902" w14:textId="1ECDF260" w:rsidR="0066593E" w:rsidRDefault="0066593E">
                      <w:pPr>
                        <w:rPr>
                          <w:rFonts w:ascii="BIZ UDPゴシック" w:eastAsia="BIZ UDPゴシック" w:hAnsi="BIZ UDPゴシック"/>
                          <w:sz w:val="22"/>
                        </w:rPr>
                      </w:pPr>
                      <w:r>
                        <w:rPr>
                          <w:rFonts w:ascii="BIZ UDPゴシック" w:eastAsia="BIZ UDPゴシック" w:hAnsi="BIZ UDPゴシック" w:hint="eastAsia"/>
                          <w:sz w:val="22"/>
                        </w:rPr>
                        <w:t>・他にも、学級文庫の本の買い出し、</w:t>
                      </w:r>
                      <w:r w:rsidR="00EA643A">
                        <w:rPr>
                          <w:rFonts w:ascii="BIZ UDPゴシック" w:eastAsia="BIZ UDPゴシック" w:hAnsi="BIZ UDPゴシック" w:hint="eastAsia"/>
                          <w:sz w:val="22"/>
                        </w:rPr>
                        <w:t>ビブリオバトル、Uber　b</w:t>
                      </w:r>
                      <w:r w:rsidR="00EA643A">
                        <w:rPr>
                          <w:rFonts w:ascii="BIZ UDPゴシック" w:eastAsia="BIZ UDPゴシック" w:hAnsi="BIZ UDPゴシック"/>
                          <w:sz w:val="22"/>
                        </w:rPr>
                        <w:t>ooks</w:t>
                      </w:r>
                      <w:r w:rsidR="00EA643A">
                        <w:rPr>
                          <w:rFonts w:ascii="BIZ UDPゴシック" w:eastAsia="BIZ UDPゴシック" w:hAnsi="BIZ UDPゴシック" w:hint="eastAsia"/>
                          <w:sz w:val="22"/>
                        </w:rPr>
                        <w:t>などの活動をしている。</w:t>
                      </w:r>
                    </w:p>
                    <w:p w14:paraId="5DD80EF6" w14:textId="771AE7BC"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【立ち止まりたくなる新着図書紹介】</w:t>
                      </w:r>
                    </w:p>
                    <w:p w14:paraId="5E390F25" w14:textId="730C2843"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・季節ごとの廊下展示は、五感を刺激できるようなものを置いて、興味付けをおこなっている。</w:t>
                      </w:r>
                    </w:p>
                    <w:p w14:paraId="347194A4" w14:textId="4FF08E0A"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【ビブリオバトルの実施】</w:t>
                      </w:r>
                    </w:p>
                    <w:p w14:paraId="5A85EBB9" w14:textId="76AC22A0" w:rsidR="00EA643A" w:rsidRDefault="0069027E">
                      <w:pPr>
                        <w:rPr>
                          <w:rFonts w:ascii="BIZ UDPゴシック" w:eastAsia="BIZ UDPゴシック" w:hAnsi="BIZ UDPゴシック"/>
                          <w:sz w:val="22"/>
                        </w:rPr>
                      </w:pPr>
                      <w:r>
                        <w:rPr>
                          <w:rFonts w:ascii="BIZ UDPゴシック" w:eastAsia="BIZ UDPゴシック" w:hAnsi="BIZ UDPゴシック" w:hint="eastAsia"/>
                          <w:sz w:val="22"/>
                        </w:rPr>
                        <w:t>・学年の実態に合わせて形態やゴールを</w:t>
                      </w:r>
                      <w:r w:rsidR="00EF1151">
                        <w:rPr>
                          <w:rFonts w:ascii="BIZ UDPゴシック" w:eastAsia="BIZ UDPゴシック" w:hAnsi="BIZ UDPゴシック" w:hint="eastAsia"/>
                          <w:sz w:val="22"/>
                        </w:rPr>
                        <w:t>設定</w:t>
                      </w:r>
                      <w:r>
                        <w:rPr>
                          <w:rFonts w:ascii="BIZ UDPゴシック" w:eastAsia="BIZ UDPゴシック" w:hAnsi="BIZ UDPゴシック" w:hint="eastAsia"/>
                          <w:sz w:val="22"/>
                        </w:rPr>
                        <w:t>し、全学年で実施した年度もある。学習委員に年々受け継がれている。</w:t>
                      </w:r>
                      <w:r w:rsidR="00A531CF">
                        <w:rPr>
                          <w:rFonts w:ascii="BIZ UDPゴシック" w:eastAsia="BIZ UDPゴシック" w:hAnsi="BIZ UDPゴシック" w:hint="eastAsia"/>
                          <w:sz w:val="22"/>
                        </w:rPr>
                        <w:t>「伝える」「聞く」の楽しいトレーニングにもなっている。</w:t>
                      </w:r>
                    </w:p>
                    <w:p w14:paraId="4920AC85" w14:textId="50DFC51A" w:rsidR="00A531CF" w:rsidRPr="00D64C2B" w:rsidRDefault="00A531CF">
                      <w:pPr>
                        <w:rPr>
                          <w:rFonts w:ascii="BIZ UDPゴシック" w:eastAsia="BIZ UDPゴシック" w:hAnsi="BIZ UDPゴシック"/>
                          <w:b/>
                          <w:bCs/>
                          <w:sz w:val="22"/>
                        </w:rPr>
                      </w:pPr>
                      <w:r w:rsidRPr="00D64C2B">
                        <w:rPr>
                          <w:rFonts w:ascii="BIZ UDPゴシック" w:eastAsia="BIZ UDPゴシック" w:hAnsi="BIZ UDPゴシック" w:hint="eastAsia"/>
                          <w:b/>
                          <w:bCs/>
                          <w:sz w:val="22"/>
                        </w:rPr>
                        <w:t>⇒さまざまな「本と出会う」取組みを通して、本を読む習慣がついたり、いつもは読まないジャンルの本を</w:t>
                      </w:r>
                      <w:r w:rsidR="001730B2" w:rsidRPr="00D64C2B">
                        <w:rPr>
                          <w:rFonts w:ascii="BIZ UDPゴシック" w:eastAsia="BIZ UDPゴシック" w:hAnsi="BIZ UDPゴシック" w:hint="eastAsia"/>
                          <w:b/>
                          <w:bCs/>
                          <w:sz w:val="22"/>
                        </w:rPr>
                        <w:t>読んでみたりする姿が見られるようになった。</w:t>
                      </w:r>
                    </w:p>
                    <w:p w14:paraId="339954B5" w14:textId="7C7DDC10" w:rsidR="001730B2" w:rsidRDefault="001730B2">
                      <w:pPr>
                        <w:rPr>
                          <w:rFonts w:ascii="BIZ UDPゴシック" w:eastAsia="BIZ UDPゴシック" w:hAnsi="BIZ UDPゴシック"/>
                          <w:sz w:val="22"/>
                        </w:rPr>
                      </w:pPr>
                    </w:p>
                    <w:p w14:paraId="03705038" w14:textId="1F043EFA" w:rsidR="001730B2" w:rsidRDefault="001730B2">
                      <w:pPr>
                        <w:rPr>
                          <w:rFonts w:ascii="BIZ UDPゴシック" w:eastAsia="BIZ UDPゴシック" w:hAnsi="BIZ UDPゴシック"/>
                          <w:sz w:val="22"/>
                        </w:rPr>
                      </w:pPr>
                      <w:r>
                        <w:rPr>
                          <w:rFonts w:ascii="BIZ UDPゴシック" w:eastAsia="BIZ UDPゴシック" w:hAnsi="BIZ UDPゴシック" w:hint="eastAsia"/>
                          <w:sz w:val="22"/>
                        </w:rPr>
                        <w:t>○</w:t>
                      </w:r>
                      <w:r w:rsidR="00D64C2B">
                        <w:rPr>
                          <w:rFonts w:ascii="BIZ UDPゴシック" w:eastAsia="BIZ UDPゴシック" w:hAnsi="BIZ UDPゴシック" w:hint="eastAsia"/>
                          <w:sz w:val="22"/>
                        </w:rPr>
                        <w:t>学びがつながる探究学習</w:t>
                      </w:r>
                    </w:p>
                    <w:p w14:paraId="00F0CB0D" w14:textId="1CD0632A"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・全教科での図書活用を実施することで、教員の授業デザイン力も向上。</w:t>
                      </w:r>
                    </w:p>
                    <w:p w14:paraId="7E91B0ED" w14:textId="77777777" w:rsidR="00EF1151"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EF1151">
                        <w:rPr>
                          <w:rFonts w:ascii="BIZ UDPゴシック" w:eastAsia="BIZ UDPゴシック" w:hAnsi="BIZ UDPゴシック" w:hint="eastAsia"/>
                          <w:sz w:val="22"/>
                        </w:rPr>
                        <w:t>学年の実態に合わせて形態やゴールを設定し</w:t>
                      </w:r>
                      <w:r>
                        <w:rPr>
                          <w:rFonts w:ascii="BIZ UDPゴシック" w:eastAsia="BIZ UDPゴシック" w:hAnsi="BIZ UDPゴシック" w:hint="eastAsia"/>
                          <w:sz w:val="22"/>
                        </w:rPr>
                        <w:t>、自分が調べてみたいこと</w:t>
                      </w:r>
                    </w:p>
                    <w:p w14:paraId="11E7657D" w14:textId="7A21D267"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を調べる。</w:t>
                      </w:r>
                    </w:p>
                    <w:p w14:paraId="4633CEB4" w14:textId="62DF9E95" w:rsidR="0057524C"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57524C">
                        <w:rPr>
                          <w:rFonts w:ascii="BIZ UDPゴシック" w:eastAsia="BIZ UDPゴシック" w:hAnsi="BIZ UDPゴシック" w:hint="eastAsia"/>
                          <w:sz w:val="22"/>
                        </w:rPr>
                        <w:t>本が足りないときは、２時間続きの時間で地域の図書館へ。</w:t>
                      </w:r>
                    </w:p>
                    <w:p w14:paraId="37D3940B" w14:textId="05A0D189" w:rsidR="0057524C" w:rsidRDefault="0057524C">
                      <w:pPr>
                        <w:rPr>
                          <w:rFonts w:ascii="BIZ UDPゴシック" w:eastAsia="BIZ UDPゴシック" w:hAnsi="BIZ UDPゴシック"/>
                          <w:b/>
                          <w:bCs/>
                          <w:sz w:val="22"/>
                        </w:rPr>
                      </w:pPr>
                      <w:r w:rsidRPr="0057524C">
                        <w:rPr>
                          <w:rFonts w:ascii="BIZ UDPゴシック" w:eastAsia="BIZ UDPゴシック" w:hAnsi="BIZ UDPゴシック" w:hint="eastAsia"/>
                          <w:b/>
                          <w:bCs/>
                          <w:sz w:val="22"/>
                        </w:rPr>
                        <w:t>⇒自分が調べたことを発表することで、１人ずつにスポットが当たり、みんなから「知らんかった！」と調べた内容について、認められる経験になる。また自分の関心のあることがテーマになるので、自ら本を読んでいる。</w:t>
                      </w:r>
                    </w:p>
                    <w:p w14:paraId="05933B22" w14:textId="7C5029F7" w:rsidR="0057524C" w:rsidRDefault="0057524C">
                      <w:pPr>
                        <w:rPr>
                          <w:rFonts w:ascii="BIZ UDPゴシック" w:eastAsia="BIZ UDPゴシック" w:hAnsi="BIZ UDPゴシック"/>
                          <w:b/>
                          <w:bCs/>
                          <w:sz w:val="22"/>
                        </w:rPr>
                      </w:pPr>
                    </w:p>
                    <w:p w14:paraId="52C896D6" w14:textId="77777777" w:rsidR="0057524C" w:rsidRDefault="0057524C">
                      <w:pPr>
                        <w:rPr>
                          <w:rFonts w:ascii="BIZ UDPゴシック" w:eastAsia="BIZ UDPゴシック" w:hAnsi="BIZ UDPゴシック"/>
                          <w:b/>
                          <w:bCs/>
                          <w:sz w:val="22"/>
                        </w:rPr>
                      </w:pPr>
                    </w:p>
                    <w:p w14:paraId="28610179" w14:textId="77777777" w:rsidR="0057524C" w:rsidRDefault="0057524C">
                      <w:pPr>
                        <w:rPr>
                          <w:rFonts w:ascii="BIZ UDPゴシック" w:eastAsia="BIZ UDPゴシック" w:hAnsi="BIZ UDPゴシック"/>
                          <w:b/>
                          <w:bCs/>
                          <w:sz w:val="22"/>
                        </w:rPr>
                      </w:pPr>
                    </w:p>
                    <w:p w14:paraId="1EFFE282" w14:textId="77777777" w:rsidR="0057524C" w:rsidRDefault="0057524C">
                      <w:pPr>
                        <w:rPr>
                          <w:rFonts w:ascii="BIZ UDPゴシック" w:eastAsia="BIZ UDPゴシック" w:hAnsi="BIZ UDPゴシック"/>
                          <w:b/>
                          <w:bCs/>
                          <w:sz w:val="22"/>
                        </w:rPr>
                      </w:pPr>
                    </w:p>
                    <w:p w14:paraId="2A66E5CA" w14:textId="51D3AAAF" w:rsidR="0057524C" w:rsidRPr="00B909EF" w:rsidRDefault="001F1E78">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☆学校図書館を使った授業を通して、子どもたちの普段見ることができない一面を見ることができ、</w:t>
                      </w:r>
                      <w:r w:rsidR="00EF1151">
                        <w:rPr>
                          <w:rFonts w:ascii="BIZ UDPゴシック" w:eastAsia="BIZ UDPゴシック" w:hAnsi="BIZ UDPゴシック" w:hint="eastAsia"/>
                          <w:b/>
                          <w:bCs/>
                          <w:sz w:val="23"/>
                          <w:szCs w:val="23"/>
                        </w:rPr>
                        <w:t>子どもたちの</w:t>
                      </w:r>
                      <w:r w:rsidRPr="00B909EF">
                        <w:rPr>
                          <w:rFonts w:ascii="BIZ UDPゴシック" w:eastAsia="BIZ UDPゴシック" w:hAnsi="BIZ UDPゴシック" w:hint="eastAsia"/>
                          <w:b/>
                          <w:bCs/>
                          <w:sz w:val="23"/>
                          <w:szCs w:val="23"/>
                        </w:rPr>
                        <w:t>興味・関心が分かるようになった。意欲的に</w:t>
                      </w:r>
                      <w:r w:rsidR="00257C91" w:rsidRPr="00B909EF">
                        <w:rPr>
                          <w:rFonts w:ascii="BIZ UDPゴシック" w:eastAsia="BIZ UDPゴシック" w:hAnsi="BIZ UDPゴシック" w:hint="eastAsia"/>
                          <w:b/>
                          <w:bCs/>
                          <w:sz w:val="23"/>
                          <w:szCs w:val="23"/>
                        </w:rPr>
                        <w:t>課題に</w:t>
                      </w:r>
                      <w:r w:rsidRPr="00B909EF">
                        <w:rPr>
                          <w:rFonts w:ascii="BIZ UDPゴシック" w:eastAsia="BIZ UDPゴシック" w:hAnsi="BIZ UDPゴシック" w:hint="eastAsia"/>
                          <w:b/>
                          <w:bCs/>
                          <w:sz w:val="23"/>
                          <w:szCs w:val="23"/>
                        </w:rPr>
                        <w:t>取</w:t>
                      </w:r>
                      <w:r w:rsidR="0061752C">
                        <w:rPr>
                          <w:rFonts w:ascii="BIZ UDPゴシック" w:eastAsia="BIZ UDPゴシック" w:hAnsi="BIZ UDPゴシック" w:hint="eastAsia"/>
                          <w:b/>
                          <w:bCs/>
                          <w:sz w:val="23"/>
                          <w:szCs w:val="23"/>
                        </w:rPr>
                        <w:t>り</w:t>
                      </w:r>
                      <w:r w:rsidRPr="00B909EF">
                        <w:rPr>
                          <w:rFonts w:ascii="BIZ UDPゴシック" w:eastAsia="BIZ UDPゴシック" w:hAnsi="BIZ UDPゴシック" w:hint="eastAsia"/>
                          <w:b/>
                          <w:bCs/>
                          <w:sz w:val="23"/>
                          <w:szCs w:val="23"/>
                        </w:rPr>
                        <w:t>組む姿、生き生きと活動している</w:t>
                      </w:r>
                      <w:r w:rsidR="00EF1151">
                        <w:rPr>
                          <w:rFonts w:ascii="BIZ UDPゴシック" w:eastAsia="BIZ UDPゴシック" w:hAnsi="BIZ UDPゴシック" w:hint="eastAsia"/>
                          <w:b/>
                          <w:bCs/>
                          <w:sz w:val="23"/>
                          <w:szCs w:val="23"/>
                        </w:rPr>
                        <w:t>姿もよく見られるようになった</w:t>
                      </w:r>
                      <w:r w:rsidRPr="00B909EF">
                        <w:rPr>
                          <w:rFonts w:ascii="BIZ UDPゴシック" w:eastAsia="BIZ UDPゴシック" w:hAnsi="BIZ UDPゴシック" w:hint="eastAsia"/>
                          <w:b/>
                          <w:bCs/>
                          <w:sz w:val="23"/>
                          <w:szCs w:val="23"/>
                        </w:rPr>
                        <w:t>。</w:t>
                      </w:r>
                    </w:p>
                  </w:txbxContent>
                </v:textbox>
                <w10:wrap type="square" anchorx="margin"/>
              </v:shape>
            </w:pict>
          </mc:Fallback>
        </mc:AlternateContent>
      </w: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16544" behindDoc="1" locked="0" layoutInCell="1" allowOverlap="1" wp14:anchorId="1558756C" wp14:editId="52A67508">
                <wp:simplePos x="0" y="0"/>
                <wp:positionH relativeFrom="margin">
                  <wp:posOffset>45085</wp:posOffset>
                </wp:positionH>
                <wp:positionV relativeFrom="paragraph">
                  <wp:posOffset>175895</wp:posOffset>
                </wp:positionV>
                <wp:extent cx="6339840" cy="9052560"/>
                <wp:effectExtent l="0" t="0" r="22860" b="15240"/>
                <wp:wrapNone/>
                <wp:docPr id="90" name="正方形/長方形 90"/>
                <wp:cNvGraphicFramePr/>
                <a:graphic xmlns:a="http://schemas.openxmlformats.org/drawingml/2006/main">
                  <a:graphicData uri="http://schemas.microsoft.com/office/word/2010/wordprocessingShape">
                    <wps:wsp>
                      <wps:cNvSpPr/>
                      <wps:spPr>
                        <a:xfrm>
                          <a:off x="0" y="0"/>
                          <a:ext cx="6339840" cy="9052560"/>
                        </a:xfrm>
                        <a:prstGeom prst="rect">
                          <a:avLst/>
                        </a:prstGeom>
                        <a:noFill/>
                        <a:ln w="25400" cap="flat" cmpd="sng" algn="ctr">
                          <a:solidFill>
                            <a:srgbClr val="1F497D">
                              <a:lumMod val="40000"/>
                              <a:lumOff val="60000"/>
                            </a:srgbClr>
                          </a:solidFill>
                          <a:prstDash val="solid"/>
                        </a:ln>
                        <a:effectLst/>
                      </wps:spPr>
                      <wps:txbx>
                        <w:txbxContent>
                          <w:p w14:paraId="5696069A" w14:textId="77777777" w:rsidR="00F663A8" w:rsidRDefault="00F663A8" w:rsidP="00F663A8">
                            <w:pPr>
                              <w:jc w:val="center"/>
                            </w:pPr>
                          </w:p>
                          <w:p w14:paraId="54881E55"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756C" id="正方形/長方形 90" o:spid="_x0000_s1108" style="position:absolute;left:0;text-align:left;margin-left:3.55pt;margin-top:13.85pt;width:499.2pt;height:712.8pt;z-index:-2505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" filled="f" strokecolor="#8eb4e3" strokeweight="2pt">
                <v:textbox>
                  <w:txbxContent>
                    <w:p w14:paraId="5696069A" w14:textId="77777777" w:rsidR="00F663A8" w:rsidRDefault="00F663A8" w:rsidP="00F663A8">
                      <w:pPr>
                        <w:jc w:val="center"/>
                      </w:pPr>
                    </w:p>
                    <w:p w14:paraId="54881E55" w14:textId="77777777" w:rsidR="00F663A8" w:rsidRDefault="00F663A8" w:rsidP="00F663A8">
                      <w:pPr>
                        <w:jc w:val="center"/>
                      </w:pPr>
                      <w:r>
                        <w:rPr>
                          <w:rFonts w:hint="eastAsia"/>
                        </w:rPr>
                        <w:t xml:space="preserve"> </w:t>
                      </w:r>
                    </w:p>
                  </w:txbxContent>
                </v:textbox>
                <w10:wrap anchorx="margin"/>
              </v:rect>
            </w:pict>
          </mc:Fallback>
        </mc:AlternateContent>
      </w:r>
      <w:r w:rsidR="001F1E78">
        <w:rPr>
          <w:noProof/>
        </w:rPr>
        <w:drawing>
          <wp:anchor distT="0" distB="0" distL="114300" distR="114300" simplePos="0" relativeHeight="252935680" behindDoc="0" locked="0" layoutInCell="1" allowOverlap="1" wp14:anchorId="3EFDFBD5" wp14:editId="56A4A488">
            <wp:simplePos x="0" y="0"/>
            <wp:positionH relativeFrom="margin">
              <wp:posOffset>3253105</wp:posOffset>
            </wp:positionH>
            <wp:positionV relativeFrom="paragraph">
              <wp:posOffset>7360920</wp:posOffset>
            </wp:positionV>
            <wp:extent cx="2863215" cy="1007483"/>
            <wp:effectExtent l="0" t="0" r="0" b="2540"/>
            <wp:wrapNone/>
            <wp:docPr id="194" name="図 5">
              <a:extLst xmlns:a="http://schemas.openxmlformats.org/drawingml/2006/main">
                <a:ext uri="{FF2B5EF4-FFF2-40B4-BE49-F238E27FC236}">
                  <a16:creationId xmlns:a16="http://schemas.microsoft.com/office/drawing/2014/main" id="{E42BF276-1B87-1772-0962-BF6EC493D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42BF276-1B87-1772-0962-BF6EC493D392}"/>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20769" t="40655" r="21673" b="20600"/>
                    <a:stretch/>
                  </pic:blipFill>
                  <pic:spPr>
                    <a:xfrm>
                      <a:off x="0" y="0"/>
                      <a:ext cx="2863215" cy="1007483"/>
                    </a:xfrm>
                    <a:prstGeom prst="rect">
                      <a:avLst/>
                    </a:prstGeom>
                  </pic:spPr>
                </pic:pic>
              </a:graphicData>
            </a:graphic>
            <wp14:sizeRelH relativeFrom="page">
              <wp14:pctWidth>0</wp14:pctWidth>
            </wp14:sizeRelH>
            <wp14:sizeRelV relativeFrom="page">
              <wp14:pctHeight>0</wp14:pctHeight>
            </wp14:sizeRelV>
          </wp:anchor>
        </w:drawing>
      </w:r>
      <w:r w:rsidR="0057524C">
        <w:rPr>
          <w:noProof/>
        </w:rPr>
        <mc:AlternateContent>
          <mc:Choice Requires="wps">
            <w:drawing>
              <wp:anchor distT="0" distB="0" distL="114300" distR="114300" simplePos="0" relativeHeight="252934656" behindDoc="0" locked="0" layoutInCell="1" allowOverlap="1" wp14:anchorId="547252A2" wp14:editId="5B024953">
                <wp:simplePos x="0" y="0"/>
                <wp:positionH relativeFrom="column">
                  <wp:posOffset>5440045</wp:posOffset>
                </wp:positionH>
                <wp:positionV relativeFrom="paragraph">
                  <wp:posOffset>5776595</wp:posOffset>
                </wp:positionV>
                <wp:extent cx="167640" cy="167640"/>
                <wp:effectExtent l="0" t="0" r="22860" b="22860"/>
                <wp:wrapNone/>
                <wp:docPr id="193" name="楕円 193"/>
                <wp:cNvGraphicFramePr/>
                <a:graphic xmlns:a="http://schemas.openxmlformats.org/drawingml/2006/main">
                  <a:graphicData uri="http://schemas.microsoft.com/office/word/2010/wordprocessingShape">
                    <wps:wsp>
                      <wps:cNvSpPr/>
                      <wps:spPr>
                        <a:xfrm>
                          <a:off x="0" y="0"/>
                          <a:ext cx="167640" cy="167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8B5EC" id="楕円 193" o:spid="_x0000_s1026" style="position:absolute;left:0;text-align:left;margin-left:428.35pt;margin-top:454.85pt;width:13.2pt;height:13.2pt;z-index:25293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" fillcolor="#4f81bd [3204]" strokecolor="#243f60 [1604]" strokeweight="2pt"/>
            </w:pict>
          </mc:Fallback>
        </mc:AlternateContent>
      </w:r>
      <w:r w:rsidR="0057524C">
        <w:rPr>
          <w:noProof/>
        </w:rPr>
        <w:drawing>
          <wp:anchor distT="0" distB="0" distL="114300" distR="114300" simplePos="0" relativeHeight="252933632" behindDoc="0" locked="0" layoutInCell="1" allowOverlap="1" wp14:anchorId="630D95DC" wp14:editId="3423C637">
            <wp:simplePos x="0" y="0"/>
            <wp:positionH relativeFrom="column">
              <wp:posOffset>4693285</wp:posOffset>
            </wp:positionH>
            <wp:positionV relativeFrom="paragraph">
              <wp:posOffset>5401310</wp:posOffset>
            </wp:positionV>
            <wp:extent cx="1531620" cy="1129487"/>
            <wp:effectExtent l="0" t="0" r="0" b="0"/>
            <wp:wrapNone/>
            <wp:docPr id="192" name="コンテンツ プレースホルダー 3" descr="黒板に文字を書いている人たち&#10;&#10;自動的に生成された説明">
              <a:extLst xmlns:a="http://schemas.openxmlformats.org/drawingml/2006/main">
                <a:ext uri="{FF2B5EF4-FFF2-40B4-BE49-F238E27FC236}">
                  <a16:creationId xmlns:a16="http://schemas.microsoft.com/office/drawing/2014/main" id="{3458A8F6-81F6-436F-33C1-56BBC33964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黒板に文字を書いている人たち&#10;&#10;自動的に生成された説明">
                      <a:extLst>
                        <a:ext uri="{FF2B5EF4-FFF2-40B4-BE49-F238E27FC236}">
                          <a16:creationId xmlns:a16="http://schemas.microsoft.com/office/drawing/2014/main" id="{3458A8F6-81F6-436F-33C1-56BBC33964B2}"/>
                        </a:ext>
                      </a:extLst>
                    </pic:cNvPr>
                    <pic:cNvPicPr>
                      <a:picLocks noGrp="1" noChangeAspect="1"/>
                    </pic:cNvPicPr>
                  </pic:nvPicPr>
                  <pic:blipFill rotWithShape="1">
                    <a:blip r:embed="rId61" cstate="print">
                      <a:extLst>
                        <a:ext uri="{28A0092B-C50C-407E-A947-70E740481C1C}">
                          <a14:useLocalDpi xmlns:a14="http://schemas.microsoft.com/office/drawing/2010/main" val="0"/>
                        </a:ext>
                      </a:extLst>
                    </a:blip>
                    <a:srcRect l="6691" t="4867" r="8516" b="11760"/>
                    <a:stretch/>
                  </pic:blipFill>
                  <pic:spPr bwMode="auto">
                    <a:xfrm>
                      <a:off x="0" y="0"/>
                      <a:ext cx="1531620" cy="1129487"/>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0B2">
        <w:rPr>
          <w:noProof/>
        </w:rPr>
        <w:drawing>
          <wp:anchor distT="0" distB="0" distL="114300" distR="114300" simplePos="0" relativeHeight="252929536" behindDoc="0" locked="0" layoutInCell="1" allowOverlap="1" wp14:anchorId="448321F5" wp14:editId="01B705DA">
            <wp:simplePos x="0" y="0"/>
            <wp:positionH relativeFrom="margin">
              <wp:posOffset>3203487</wp:posOffset>
            </wp:positionH>
            <wp:positionV relativeFrom="paragraph">
              <wp:posOffset>2711539</wp:posOffset>
            </wp:positionV>
            <wp:extent cx="1184275" cy="911400"/>
            <wp:effectExtent l="3175"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1086" t="12581" r="6486" b="9718"/>
                    <a:stretch/>
                  </pic:blipFill>
                  <pic:spPr bwMode="auto">
                    <a:xfrm rot="5400000">
                      <a:off x="0" y="0"/>
                      <a:ext cx="1185193" cy="912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1CF">
        <w:rPr>
          <w:rFonts w:ascii="BIZ UDPゴシック" w:eastAsia="BIZ UDPゴシック" w:hAnsi="BIZ UDPゴシック"/>
          <w:noProof/>
          <w:sz w:val="22"/>
        </w:rPr>
        <mc:AlternateContent>
          <mc:Choice Requires="wps">
            <w:drawing>
              <wp:anchor distT="0" distB="0" distL="114300" distR="114300" simplePos="0" relativeHeight="252932608" behindDoc="0" locked="0" layoutInCell="1" allowOverlap="1" wp14:anchorId="4308BF43" wp14:editId="476EC75F">
                <wp:simplePos x="0" y="0"/>
                <wp:positionH relativeFrom="margin">
                  <wp:posOffset>4441825</wp:posOffset>
                </wp:positionH>
                <wp:positionV relativeFrom="paragraph">
                  <wp:posOffset>2690495</wp:posOffset>
                </wp:positionV>
                <wp:extent cx="1623060" cy="1196340"/>
                <wp:effectExtent l="0" t="0" r="0" b="3810"/>
                <wp:wrapNone/>
                <wp:docPr id="191" name="テキスト ボックス 191"/>
                <wp:cNvGraphicFramePr/>
                <a:graphic xmlns:a="http://schemas.openxmlformats.org/drawingml/2006/main">
                  <a:graphicData uri="http://schemas.microsoft.com/office/word/2010/wordprocessingShape">
                    <wps:wsp>
                      <wps:cNvSpPr txBox="1"/>
                      <wps:spPr>
                        <a:xfrm>
                          <a:off x="0" y="0"/>
                          <a:ext cx="1623060" cy="1196340"/>
                        </a:xfrm>
                        <a:prstGeom prst="rect">
                          <a:avLst/>
                        </a:prstGeom>
                        <a:noFill/>
                        <a:ln w="6350">
                          <a:noFill/>
                        </a:ln>
                      </wps:spPr>
                      <wps:txbx>
                        <w:txbxContent>
                          <w:p w14:paraId="0974423C" w14:textId="21893616"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テーマ「人情」</w:t>
                            </w:r>
                          </w:p>
                          <w:p w14:paraId="27ECA14B" w14:textId="10FA08C2"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・吾輩は猫である</w:t>
                            </w:r>
                          </w:p>
                          <w:p w14:paraId="632EBCC9" w14:textId="391BC059"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・君の膵臓を食べたい</w:t>
                            </w:r>
                          </w:p>
                          <w:p w14:paraId="78AEF437" w14:textId="40EF7CB1"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・ナミヤ雑貨店の奇蹟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BF43" id="テキスト ボックス 191" o:spid="_x0000_s1109" type="#_x0000_t202" style="position:absolute;left:0;text-align:left;margin-left:349.75pt;margin-top:211.85pt;width:127.8pt;height:94.2pt;z-index:25293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" filled="f" stroked="f" strokeweight=".5pt">
                <v:textbox>
                  <w:txbxContent>
                    <w:p w14:paraId="0974423C" w14:textId="21893616"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テーマ「人情」</w:t>
                      </w:r>
                    </w:p>
                    <w:p w14:paraId="27ECA14B" w14:textId="10FA08C2"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・吾輩は猫である</w:t>
                      </w:r>
                    </w:p>
                    <w:p w14:paraId="632EBCC9" w14:textId="391BC059"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・君の膵臓を食べたい</w:t>
                      </w:r>
                    </w:p>
                    <w:p w14:paraId="78AEF437" w14:textId="40EF7CB1"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・ナミヤ雑貨店の奇蹟　など</w:t>
                      </w:r>
                    </w:p>
                  </w:txbxContent>
                </v:textbox>
                <w10:wrap anchorx="margin"/>
              </v:shape>
            </w:pict>
          </mc:Fallback>
        </mc:AlternateContent>
      </w:r>
      <w:r w:rsidR="00A531CF">
        <w:rPr>
          <w:noProof/>
        </w:rPr>
        <mc:AlternateContent>
          <mc:Choice Requires="wps">
            <w:drawing>
              <wp:anchor distT="0" distB="0" distL="114300" distR="114300" simplePos="0" relativeHeight="252930560" behindDoc="0" locked="0" layoutInCell="1" allowOverlap="1" wp14:anchorId="78C225E2" wp14:editId="457FB116">
                <wp:simplePos x="0" y="0"/>
                <wp:positionH relativeFrom="margin">
                  <wp:posOffset>4377055</wp:posOffset>
                </wp:positionH>
                <wp:positionV relativeFrom="paragraph">
                  <wp:posOffset>2682875</wp:posOffset>
                </wp:positionV>
                <wp:extent cx="1653540" cy="1005840"/>
                <wp:effectExtent l="285750" t="0" r="22860" b="22860"/>
                <wp:wrapNone/>
                <wp:docPr id="190" name="吹き出し: 四角形 190"/>
                <wp:cNvGraphicFramePr/>
                <a:graphic xmlns:a="http://schemas.openxmlformats.org/drawingml/2006/main">
                  <a:graphicData uri="http://schemas.microsoft.com/office/word/2010/wordprocessingShape">
                    <wps:wsp>
                      <wps:cNvSpPr/>
                      <wps:spPr>
                        <a:xfrm>
                          <a:off x="0" y="0"/>
                          <a:ext cx="1653540" cy="1005840"/>
                        </a:xfrm>
                        <a:prstGeom prst="wedgeRectCallout">
                          <a:avLst>
                            <a:gd name="adj1" fmla="val -66580"/>
                            <a:gd name="adj2" fmla="val -41518"/>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F2023" w14:textId="77777777" w:rsidR="0066593E" w:rsidRDefault="0066593E" w:rsidP="00665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25E2" id="吹き出し: 四角形 190" o:spid="_x0000_s1110" type="#_x0000_t61" style="position:absolute;left:0;text-align:left;margin-left:344.65pt;margin-top:211.25pt;width:130.2pt;height:79.2pt;z-index:2529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" adj="-3581,1832" filled="f" strokecolor="#00b0f0" strokeweight="2pt">
                <v:textbox>
                  <w:txbxContent>
                    <w:p w14:paraId="121F2023" w14:textId="77777777" w:rsidR="0066593E" w:rsidRDefault="0066593E" w:rsidP="0066593E">
                      <w:pPr>
                        <w:jc w:val="center"/>
                      </w:pPr>
                    </w:p>
                  </w:txbxContent>
                </v:textbox>
                <w10:wrap anchorx="margin"/>
              </v:shape>
            </w:pict>
          </mc:Fallback>
        </mc:AlternateContent>
      </w:r>
      <w:r w:rsidR="00A531CF">
        <w:rPr>
          <w:noProof/>
        </w:rPr>
        <w:drawing>
          <wp:anchor distT="0" distB="0" distL="114300" distR="114300" simplePos="0" relativeHeight="252927488" behindDoc="0" locked="0" layoutInCell="1" allowOverlap="1" wp14:anchorId="190074A7" wp14:editId="53207685">
            <wp:simplePos x="0" y="0"/>
            <wp:positionH relativeFrom="column">
              <wp:posOffset>322580</wp:posOffset>
            </wp:positionH>
            <wp:positionV relativeFrom="paragraph">
              <wp:posOffset>2808330</wp:posOffset>
            </wp:positionV>
            <wp:extent cx="1213953" cy="714700"/>
            <wp:effectExtent l="1905" t="0" r="7620" b="762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059" t="21618" r="9429" b="16754"/>
                    <a:stretch/>
                  </pic:blipFill>
                  <pic:spPr bwMode="auto">
                    <a:xfrm rot="5400000">
                      <a:off x="0" y="0"/>
                      <a:ext cx="1213953" cy="7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1CF">
        <w:rPr>
          <w:noProof/>
        </w:rPr>
        <w:drawing>
          <wp:anchor distT="0" distB="0" distL="114300" distR="114300" simplePos="0" relativeHeight="252928512" behindDoc="0" locked="0" layoutInCell="1" allowOverlap="1" wp14:anchorId="2B511C64" wp14:editId="75241087">
            <wp:simplePos x="0" y="0"/>
            <wp:positionH relativeFrom="margin">
              <wp:posOffset>1348105</wp:posOffset>
            </wp:positionH>
            <wp:positionV relativeFrom="paragraph">
              <wp:posOffset>2546032</wp:posOffset>
            </wp:positionV>
            <wp:extent cx="1920240" cy="1223475"/>
            <wp:effectExtent l="0" t="0" r="381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5024"/>
                    <a:stretch/>
                  </pic:blipFill>
                  <pic:spPr bwMode="auto">
                    <a:xfrm>
                      <a:off x="0" y="0"/>
                      <a:ext cx="1920240" cy="122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8B9">
        <w:rPr>
          <w:rFonts w:ascii="BIZ UDPゴシック" w:eastAsia="BIZ UDPゴシック" w:hAnsi="BIZ UDPゴシック"/>
          <w:noProof/>
          <w:sz w:val="22"/>
        </w:rPr>
        <mc:AlternateContent>
          <mc:Choice Requires="wps">
            <w:drawing>
              <wp:anchor distT="0" distB="0" distL="114300" distR="114300" simplePos="0" relativeHeight="252714496" behindDoc="0" locked="0" layoutInCell="1" allowOverlap="1" wp14:anchorId="7F3EC2A8" wp14:editId="0C1C5365">
                <wp:simplePos x="0" y="0"/>
                <wp:positionH relativeFrom="margin">
                  <wp:align>left</wp:align>
                </wp:positionH>
                <wp:positionV relativeFrom="paragraph">
                  <wp:posOffset>-3175</wp:posOffset>
                </wp:positionV>
                <wp:extent cx="2834640" cy="381000"/>
                <wp:effectExtent l="0" t="0" r="22860" b="19050"/>
                <wp:wrapNone/>
                <wp:docPr id="83" name="四角形: 角を丸くする 83"/>
                <wp:cNvGraphicFramePr/>
                <a:graphic xmlns:a="http://schemas.openxmlformats.org/drawingml/2006/main">
                  <a:graphicData uri="http://schemas.microsoft.com/office/word/2010/wordprocessingShape">
                    <wps:wsp>
                      <wps:cNvSpPr/>
                      <wps:spPr>
                        <a:xfrm>
                          <a:off x="0" y="0"/>
                          <a:ext cx="283464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1021D9F5" w14:textId="376633D6" w:rsidR="00F663A8" w:rsidRPr="008228B9" w:rsidRDefault="008228B9" w:rsidP="00F663A8">
                            <w:pPr>
                              <w:spacing w:line="320" w:lineRule="exact"/>
                              <w:jc w:val="center"/>
                              <w:rPr>
                                <w:rFonts w:ascii="Segoe UI Emoji" w:eastAsia="BIZ UDPゴシック" w:hAnsi="Segoe UI Emoji"/>
                                <w:b/>
                                <w:bCs/>
                                <w:sz w:val="24"/>
                                <w:szCs w:val="24"/>
                              </w:rPr>
                            </w:pPr>
                            <w:r w:rsidRPr="008228B9">
                              <w:rPr>
                                <w:rFonts w:ascii="BIZ UDPゴシック" w:eastAsia="BIZ UDPゴシック" w:hAnsi="BIZ UDPゴシック" w:hint="eastAsia"/>
                                <w:b/>
                                <w:bCs/>
                                <w:sz w:val="24"/>
                                <w:szCs w:val="24"/>
                              </w:rPr>
                              <w:t>学びがつながる　学びでつながる</w:t>
                            </w:r>
                            <w:r w:rsidRPr="008228B9">
                              <w:rPr>
                                <w:rFonts w:ascii="Segoe UI Emoji" w:eastAsia="BIZ UDPゴシック" w:hAnsi="Segoe UI Emoji" w:hint="eastAsia"/>
                                <w:b/>
                                <w:bCs/>
                                <w:sz w:val="24"/>
                                <w:szCs w:val="24"/>
                              </w:rPr>
                              <w:t>📖</w:t>
                            </w:r>
                          </w:p>
                          <w:p w14:paraId="7DB33450" w14:textId="77777777" w:rsidR="00F663A8" w:rsidRPr="000F481E" w:rsidRDefault="00F663A8" w:rsidP="00F66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EC2A8" id="四角形: 角を丸くする 83" o:spid="_x0000_s1111" style="position:absolute;left:0;text-align:left;margin-left:0;margin-top:-.25pt;width:223.2pt;height:30pt;z-index:25271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" fillcolor="#c6d9f1" strokecolor="#4f81bd" strokeweight="2pt">
                <v:textbox>
                  <w:txbxContent>
                    <w:p w14:paraId="1021D9F5" w14:textId="376633D6" w:rsidR="00F663A8" w:rsidRPr="008228B9" w:rsidRDefault="008228B9" w:rsidP="00F663A8">
                      <w:pPr>
                        <w:spacing w:line="320" w:lineRule="exact"/>
                        <w:jc w:val="center"/>
                        <w:rPr>
                          <w:rFonts w:ascii="Segoe UI Emoji" w:eastAsia="BIZ UDPゴシック" w:hAnsi="Segoe UI Emoji"/>
                          <w:b/>
                          <w:bCs/>
                          <w:sz w:val="24"/>
                          <w:szCs w:val="24"/>
                        </w:rPr>
                      </w:pPr>
                      <w:r w:rsidRPr="008228B9">
                        <w:rPr>
                          <w:rFonts w:ascii="BIZ UDPゴシック" w:eastAsia="BIZ UDPゴシック" w:hAnsi="BIZ UDPゴシック" w:hint="eastAsia"/>
                          <w:b/>
                          <w:bCs/>
                          <w:sz w:val="24"/>
                          <w:szCs w:val="24"/>
                        </w:rPr>
                        <w:t>学びがつながる　学びでつながる</w:t>
                      </w:r>
                      <w:r w:rsidRPr="008228B9">
                        <w:rPr>
                          <w:rFonts w:ascii="Segoe UI Emoji" w:eastAsia="BIZ UDPゴシック" w:hAnsi="Segoe UI Emoji" w:hint="eastAsia"/>
                          <w:b/>
                          <w:bCs/>
                          <w:sz w:val="24"/>
                          <w:szCs w:val="24"/>
                        </w:rPr>
                        <w:t>📖</w:t>
                      </w:r>
                    </w:p>
                    <w:p w14:paraId="7DB33450" w14:textId="77777777" w:rsidR="00F663A8" w:rsidRPr="000F481E" w:rsidRDefault="00F663A8" w:rsidP="00F663A8">
                      <w:pPr>
                        <w:jc w:val="center"/>
                      </w:pPr>
                    </w:p>
                  </w:txbxContent>
                </v:textbox>
                <w10:wrap anchorx="margin"/>
              </v:roundrect>
            </w:pict>
          </mc:Fallback>
        </mc:AlternateContent>
      </w:r>
    </w:p>
    <w:p w14:paraId="6BB57AEF" w14:textId="50D8F8E3" w:rsidR="00F663A8" w:rsidRPr="00F663A8" w:rsidRDefault="00D342B2" w:rsidP="008B7634">
      <w:pPr>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720640" behindDoc="1" locked="0" layoutInCell="1" allowOverlap="1" wp14:anchorId="7DC1E9EA" wp14:editId="23B2DB99">
                <wp:simplePos x="0" y="0"/>
                <wp:positionH relativeFrom="margin">
                  <wp:posOffset>-53975</wp:posOffset>
                </wp:positionH>
                <wp:positionV relativeFrom="paragraph">
                  <wp:posOffset>69215</wp:posOffset>
                </wp:positionV>
                <wp:extent cx="6339840" cy="9128760"/>
                <wp:effectExtent l="0" t="0" r="22860" b="15240"/>
                <wp:wrapNone/>
                <wp:docPr id="92" name="正方形/長方形 92"/>
                <wp:cNvGraphicFramePr/>
                <a:graphic xmlns:a="http://schemas.openxmlformats.org/drawingml/2006/main">
                  <a:graphicData uri="http://schemas.microsoft.com/office/word/2010/wordprocessingShape">
                    <wps:wsp>
                      <wps:cNvSpPr/>
                      <wps:spPr>
                        <a:xfrm>
                          <a:off x="0" y="0"/>
                          <a:ext cx="6339840" cy="9128760"/>
                        </a:xfrm>
                        <a:prstGeom prst="rect">
                          <a:avLst/>
                        </a:prstGeom>
                        <a:noFill/>
                        <a:ln w="25400" cap="flat" cmpd="sng" algn="ctr">
                          <a:solidFill>
                            <a:srgbClr val="1F497D">
                              <a:lumMod val="40000"/>
                              <a:lumOff val="60000"/>
                            </a:srgbClr>
                          </a:solidFill>
                          <a:prstDash val="solid"/>
                        </a:ln>
                        <a:effectLst/>
                      </wps:spPr>
                      <wps:txbx>
                        <w:txbxContent>
                          <w:p w14:paraId="296897AF" w14:textId="03D6F43F" w:rsidR="00794222" w:rsidRDefault="00794222" w:rsidP="00794222">
                            <w:pPr>
                              <w:jc w:val="center"/>
                            </w:pPr>
                          </w:p>
                          <w:p w14:paraId="2C8FE4E6" w14:textId="77777777" w:rsidR="00794222" w:rsidRDefault="00794222" w:rsidP="00794222">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1E9EA" id="正方形/長方形 92" o:spid="_x0000_s1112" style="position:absolute;left:0;text-align:left;margin-left:-4.25pt;margin-top:5.45pt;width:499.2pt;height:718.8pt;z-index:-2505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" filled="f" strokecolor="#8eb4e3" strokeweight="2pt">
                <v:textbox>
                  <w:txbxContent>
                    <w:p w14:paraId="296897AF" w14:textId="03D6F43F" w:rsidR="00794222" w:rsidRDefault="00794222" w:rsidP="00794222">
                      <w:pPr>
                        <w:jc w:val="center"/>
                      </w:pPr>
                    </w:p>
                    <w:p w14:paraId="2C8FE4E6" w14:textId="77777777" w:rsidR="00794222" w:rsidRDefault="00794222" w:rsidP="00794222">
                      <w:pPr>
                        <w:jc w:val="center"/>
                      </w:pPr>
                      <w:r>
                        <w:rPr>
                          <w:rFonts w:hint="eastAsia"/>
                        </w:rPr>
                        <w:t xml:space="preserve"> </w:t>
                      </w:r>
                    </w:p>
                  </w:txbxContent>
                </v:textbox>
                <w10:wrap anchorx="margin"/>
              </v:rect>
            </w:pict>
          </mc:Fallback>
        </mc:AlternateContent>
      </w:r>
      <w:r w:rsidR="004C4298">
        <w:rPr>
          <w:rFonts w:ascii="BIZ UDPゴシック" w:eastAsia="BIZ UDPゴシック" w:hAnsi="BIZ UDPゴシック"/>
          <w:noProof/>
          <w:sz w:val="22"/>
        </w:rPr>
        <mc:AlternateContent>
          <mc:Choice Requires="wps">
            <w:drawing>
              <wp:anchor distT="0" distB="0" distL="114300" distR="114300" simplePos="0" relativeHeight="252718592" behindDoc="0" locked="0" layoutInCell="1" allowOverlap="1" wp14:anchorId="2ECB0554" wp14:editId="319F3A2A">
                <wp:simplePos x="0" y="0"/>
                <wp:positionH relativeFrom="margin">
                  <wp:posOffset>-53340</wp:posOffset>
                </wp:positionH>
                <wp:positionV relativeFrom="paragraph">
                  <wp:posOffset>-7620</wp:posOffset>
                </wp:positionV>
                <wp:extent cx="2468880" cy="381000"/>
                <wp:effectExtent l="0" t="0" r="26670" b="19050"/>
                <wp:wrapNone/>
                <wp:docPr id="91" name="四角形: 角を丸くする 91"/>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59CED61D" w14:textId="2AB5F9A8" w:rsidR="00F663A8" w:rsidRPr="00B244D1" w:rsidRDefault="0001283A" w:rsidP="00F663A8">
                            <w:pPr>
                              <w:spacing w:line="320" w:lineRule="exact"/>
                              <w:jc w:val="center"/>
                              <w:rPr>
                                <w:rFonts w:ascii="BIZ UDPゴシック" w:eastAsia="BIZ UDPゴシック" w:hAnsi="BIZ UDPゴシック"/>
                                <w:b/>
                                <w:bCs/>
                                <w:sz w:val="24"/>
                                <w:szCs w:val="24"/>
                              </w:rPr>
                            </w:pPr>
                            <w:r w:rsidRPr="00B244D1">
                              <w:rPr>
                                <w:rFonts w:ascii="BIZ UDPゴシック" w:eastAsia="BIZ UDPゴシック" w:hAnsi="BIZ UDPゴシック" w:hint="eastAsia"/>
                                <w:b/>
                                <w:bCs/>
                                <w:sz w:val="24"/>
                                <w:szCs w:val="24"/>
                              </w:rPr>
                              <w:t>生徒</w:t>
                            </w:r>
                            <w:r w:rsidR="007F67D1">
                              <w:rPr>
                                <w:rFonts w:ascii="BIZ UDPゴシック" w:eastAsia="BIZ UDPゴシック" w:hAnsi="BIZ UDPゴシック" w:hint="eastAsia"/>
                                <w:b/>
                                <w:bCs/>
                                <w:sz w:val="24"/>
                                <w:szCs w:val="24"/>
                              </w:rPr>
                              <w:t>が集う</w:t>
                            </w:r>
                            <w:r w:rsidRPr="00B244D1">
                              <w:rPr>
                                <w:rFonts w:ascii="BIZ UDPゴシック" w:eastAsia="BIZ UDPゴシック" w:hAnsi="BIZ UDPゴシック" w:hint="eastAsia"/>
                                <w:b/>
                                <w:bCs/>
                                <w:sz w:val="24"/>
                                <w:szCs w:val="24"/>
                              </w:rPr>
                              <w:t>図書館に</w:t>
                            </w:r>
                            <w:bookmarkStart w:id="14" w:name="_Hlk213765157"/>
                            <w:r w:rsidRPr="00B244D1">
                              <w:rPr>
                                <w:rFonts w:ascii="Segoe UI Emoji" w:eastAsia="BIZ UDPゴシック" w:hAnsi="Segoe UI Emoji" w:cs="Segoe UI Emoji"/>
                                <w:b/>
                                <w:bCs/>
                                <w:sz w:val="24"/>
                                <w:szCs w:val="24"/>
                              </w:rPr>
                              <w:t>📖</w:t>
                            </w:r>
                            <w:bookmarkEnd w:id="14"/>
                          </w:p>
                          <w:p w14:paraId="6EF90AF9" w14:textId="77777777" w:rsidR="00F663A8" w:rsidRPr="0001283A" w:rsidRDefault="00F663A8" w:rsidP="00F663A8">
                            <w:pPr>
                              <w:jc w:val="center"/>
                              <w:rPr>
                                <w:rFonts w:ascii="Segoe UI Symbol" w:hAnsi="Segoe UI Symbo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B0554" id="四角形: 角を丸くする 91" o:spid="_x0000_s1113" style="position:absolute;left:0;text-align:left;margin-left:-4.2pt;margin-top:-.6pt;width:194.4pt;height:30pt;z-index:25271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" fillcolor="#c6d9f1" strokecolor="#4f81bd" strokeweight="2pt">
                <v:textbox>
                  <w:txbxContent>
                    <w:p w14:paraId="59CED61D" w14:textId="2AB5F9A8" w:rsidR="00F663A8" w:rsidRPr="00B244D1" w:rsidRDefault="0001283A" w:rsidP="00F663A8">
                      <w:pPr>
                        <w:spacing w:line="320" w:lineRule="exact"/>
                        <w:jc w:val="center"/>
                        <w:rPr>
                          <w:rFonts w:ascii="BIZ UDPゴシック" w:eastAsia="BIZ UDPゴシック" w:hAnsi="BIZ UDPゴシック"/>
                          <w:b/>
                          <w:bCs/>
                          <w:sz w:val="24"/>
                          <w:szCs w:val="24"/>
                        </w:rPr>
                      </w:pPr>
                      <w:r w:rsidRPr="00B244D1">
                        <w:rPr>
                          <w:rFonts w:ascii="BIZ UDPゴシック" w:eastAsia="BIZ UDPゴシック" w:hAnsi="BIZ UDPゴシック" w:hint="eastAsia"/>
                          <w:b/>
                          <w:bCs/>
                          <w:sz w:val="24"/>
                          <w:szCs w:val="24"/>
                        </w:rPr>
                        <w:t>生徒</w:t>
                      </w:r>
                      <w:r w:rsidR="007F67D1">
                        <w:rPr>
                          <w:rFonts w:ascii="BIZ UDPゴシック" w:eastAsia="BIZ UDPゴシック" w:hAnsi="BIZ UDPゴシック" w:hint="eastAsia"/>
                          <w:b/>
                          <w:bCs/>
                          <w:sz w:val="24"/>
                          <w:szCs w:val="24"/>
                        </w:rPr>
                        <w:t>が集う</w:t>
                      </w:r>
                      <w:r w:rsidRPr="00B244D1">
                        <w:rPr>
                          <w:rFonts w:ascii="BIZ UDPゴシック" w:eastAsia="BIZ UDPゴシック" w:hAnsi="BIZ UDPゴシック" w:hint="eastAsia"/>
                          <w:b/>
                          <w:bCs/>
                          <w:sz w:val="24"/>
                          <w:szCs w:val="24"/>
                        </w:rPr>
                        <w:t>図書館に</w:t>
                      </w:r>
                      <w:bookmarkStart w:id="15" w:name="_Hlk213765157"/>
                      <w:r w:rsidRPr="00B244D1">
                        <w:rPr>
                          <w:rFonts w:ascii="Segoe UI Emoji" w:eastAsia="BIZ UDPゴシック" w:hAnsi="Segoe UI Emoji" w:cs="Segoe UI Emoji"/>
                          <w:b/>
                          <w:bCs/>
                          <w:sz w:val="24"/>
                          <w:szCs w:val="24"/>
                        </w:rPr>
                        <w:t>📖</w:t>
                      </w:r>
                      <w:bookmarkEnd w:id="15"/>
                    </w:p>
                    <w:p w14:paraId="6EF90AF9" w14:textId="77777777" w:rsidR="00F663A8" w:rsidRPr="0001283A" w:rsidRDefault="00F663A8" w:rsidP="00F663A8">
                      <w:pPr>
                        <w:jc w:val="center"/>
                        <w:rPr>
                          <w:rFonts w:ascii="Segoe UI Symbol" w:hAnsi="Segoe UI Symbol"/>
                          <w:sz w:val="24"/>
                          <w:szCs w:val="24"/>
                        </w:rPr>
                      </w:pPr>
                    </w:p>
                  </w:txbxContent>
                </v:textbox>
                <w10:wrap anchorx="margin"/>
              </v:roundrect>
            </w:pict>
          </mc:Fallback>
        </mc:AlternateContent>
      </w:r>
    </w:p>
    <w:p w14:paraId="42F3B6E5" w14:textId="2CFADB1E" w:rsidR="00794222" w:rsidRDefault="00373A74"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99840" behindDoc="0" locked="0" layoutInCell="1" allowOverlap="1" wp14:anchorId="4C93D4E9" wp14:editId="1E294835">
                <wp:simplePos x="0" y="0"/>
                <wp:positionH relativeFrom="column">
                  <wp:posOffset>4982845</wp:posOffset>
                </wp:positionH>
                <wp:positionV relativeFrom="paragraph">
                  <wp:posOffset>78105</wp:posOffset>
                </wp:positionV>
                <wp:extent cx="1150620" cy="1059180"/>
                <wp:effectExtent l="0" t="0" r="11430" b="388620"/>
                <wp:wrapNone/>
                <wp:docPr id="177" name="吹き出し: 角を丸めた四角形 177"/>
                <wp:cNvGraphicFramePr/>
                <a:graphic xmlns:a="http://schemas.openxmlformats.org/drawingml/2006/main">
                  <a:graphicData uri="http://schemas.microsoft.com/office/word/2010/wordprocessingShape">
                    <wps:wsp>
                      <wps:cNvSpPr/>
                      <wps:spPr>
                        <a:xfrm>
                          <a:off x="0" y="0"/>
                          <a:ext cx="1150620" cy="1059180"/>
                        </a:xfrm>
                        <a:prstGeom prst="wedgeRoundRectCallout">
                          <a:avLst>
                            <a:gd name="adj1" fmla="val -28118"/>
                            <a:gd name="adj2" fmla="val 82644"/>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70352" w14:textId="77777777" w:rsidR="00373A74" w:rsidRDefault="00373A74" w:rsidP="00373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3D4E9" id="吹き出し: 角を丸めた四角形 177" o:spid="_x0000_s1114" type="#_x0000_t62" style="position:absolute;left:0;text-align:left;margin-left:392.35pt;margin-top:6.15pt;width:90.6pt;height:83.4pt;z-index:25289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" adj="4727,28651" filled="f" strokecolor="#00b0f0" strokeweight="2pt">
                <v:textbox>
                  <w:txbxContent>
                    <w:p w14:paraId="58370352" w14:textId="77777777" w:rsidR="00373A74" w:rsidRDefault="00373A74" w:rsidP="00373A74">
                      <w:pPr>
                        <w:jc w:val="center"/>
                      </w:pPr>
                    </w:p>
                  </w:txbxContent>
                </v:textbox>
              </v:shape>
            </w:pict>
          </mc:Fallback>
        </mc:AlternateContent>
      </w:r>
      <w:r w:rsidR="006413D2">
        <w:rPr>
          <w:noProof/>
        </w:rPr>
        <w:drawing>
          <wp:anchor distT="0" distB="0" distL="114300" distR="114300" simplePos="0" relativeHeight="252891648" behindDoc="0" locked="0" layoutInCell="1" allowOverlap="1" wp14:anchorId="5E382274" wp14:editId="5187530E">
            <wp:simplePos x="0" y="0"/>
            <wp:positionH relativeFrom="margin">
              <wp:posOffset>3519805</wp:posOffset>
            </wp:positionH>
            <wp:positionV relativeFrom="paragraph">
              <wp:posOffset>62230</wp:posOffset>
            </wp:positionV>
            <wp:extent cx="1318260" cy="988695"/>
            <wp:effectExtent l="0" t="0" r="0" b="190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826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1B89" w14:textId="0621C5A5" w:rsidR="00794222" w:rsidRDefault="00982A3D"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750336" behindDoc="0" locked="0" layoutInCell="1" allowOverlap="1" wp14:anchorId="5FD25AAC" wp14:editId="7569F6A3">
                <wp:simplePos x="0" y="0"/>
                <wp:positionH relativeFrom="margin">
                  <wp:posOffset>60325</wp:posOffset>
                </wp:positionH>
                <wp:positionV relativeFrom="paragraph">
                  <wp:posOffset>26035</wp:posOffset>
                </wp:positionV>
                <wp:extent cx="6256020" cy="8717280"/>
                <wp:effectExtent l="0" t="0" r="0" b="7620"/>
                <wp:wrapNone/>
                <wp:docPr id="9" name="テキスト ボックス 9"/>
                <wp:cNvGraphicFramePr/>
                <a:graphic xmlns:a="http://schemas.openxmlformats.org/drawingml/2006/main">
                  <a:graphicData uri="http://schemas.microsoft.com/office/word/2010/wordprocessingShape">
                    <wps:wsp>
                      <wps:cNvSpPr txBox="1"/>
                      <wps:spPr>
                        <a:xfrm>
                          <a:off x="0" y="0"/>
                          <a:ext cx="6256020" cy="8717280"/>
                        </a:xfrm>
                        <a:prstGeom prst="rect">
                          <a:avLst/>
                        </a:prstGeom>
                        <a:noFill/>
                        <a:ln w="6350">
                          <a:noFill/>
                        </a:ln>
                      </wps:spPr>
                      <wps:txbx>
                        <w:txbxContent>
                          <w:p w14:paraId="5116AECE" w14:textId="696DEF8D" w:rsidR="00D91625" w:rsidRPr="005A1D09" w:rsidRDefault="00B244D1">
                            <w:pPr>
                              <w:rPr>
                                <w:rFonts w:ascii="BIZ UDPゴシック" w:eastAsia="BIZ UDPゴシック" w:hAnsi="BIZ UDPゴシック"/>
                                <w:b/>
                                <w:bCs/>
                                <w:sz w:val="24"/>
                                <w:szCs w:val="24"/>
                              </w:rPr>
                            </w:pPr>
                            <w:bookmarkStart w:id="16" w:name="_Hlk213765266"/>
                            <w:bookmarkStart w:id="17" w:name="_Hlk213765267"/>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大阪府立東高等学校</w:t>
                            </w:r>
                            <w:r w:rsidRPr="005A1D09">
                              <w:rPr>
                                <w:rFonts w:ascii="BIZ UDPゴシック" w:eastAsia="BIZ UDPゴシック" w:hAnsi="BIZ UDPゴシック" w:hint="eastAsia"/>
                                <w:b/>
                                <w:bCs/>
                                <w:sz w:val="24"/>
                                <w:szCs w:val="24"/>
                              </w:rPr>
                              <w:t>＞</w:t>
                            </w:r>
                          </w:p>
                          <w:p w14:paraId="38286F22" w14:textId="023C3383" w:rsidR="0001283A" w:rsidRDefault="0001283A">
                            <w:pPr>
                              <w:rPr>
                                <w:rFonts w:ascii="BIZ UDPゴシック" w:eastAsia="BIZ UDPゴシック" w:hAnsi="BIZ UDPゴシック"/>
                                <w:sz w:val="24"/>
                                <w:szCs w:val="24"/>
                              </w:rPr>
                            </w:pPr>
                          </w:p>
                          <w:p w14:paraId="5A90D8FE" w14:textId="1A676FF7" w:rsidR="0001283A" w:rsidRDefault="0001283A" w:rsidP="00F268AB">
                            <w:pPr>
                              <w:rPr>
                                <w:rFonts w:ascii="BIZ UDPゴシック" w:eastAsia="BIZ UDPゴシック" w:hAnsi="BIZ UDPゴシック"/>
                                <w:sz w:val="22"/>
                              </w:rPr>
                            </w:pPr>
                            <w:r w:rsidRPr="0001283A">
                              <w:rPr>
                                <w:rFonts w:ascii="BIZ UDPゴシック" w:eastAsia="BIZ UDPゴシック" w:hAnsi="BIZ UDPゴシック" w:hint="eastAsia"/>
                                <w:sz w:val="22"/>
                              </w:rPr>
                              <w:t>○</w:t>
                            </w:r>
                            <w:r w:rsidR="000D27DD">
                              <w:rPr>
                                <w:rFonts w:ascii="BIZ UDPゴシック" w:eastAsia="BIZ UDPゴシック" w:hAnsi="BIZ UDPゴシック" w:hint="eastAsia"/>
                                <w:sz w:val="22"/>
                              </w:rPr>
                              <w:t>学校</w:t>
                            </w:r>
                            <w:r w:rsidR="00AF18D6">
                              <w:rPr>
                                <w:rFonts w:ascii="BIZ UDPゴシック" w:eastAsia="BIZ UDPゴシック" w:hAnsi="BIZ UDPゴシック" w:hint="eastAsia"/>
                                <w:sz w:val="22"/>
                              </w:rPr>
                              <w:t>図書館を本を借りる場所に</w:t>
                            </w:r>
                          </w:p>
                          <w:p w14:paraId="6AD1546B" w14:textId="36B81ADD" w:rsidR="00697DE1" w:rsidRPr="001B3FDB" w:rsidRDefault="00697D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図書館が学校の</w:t>
                            </w:r>
                            <w:r w:rsidR="008A026F">
                              <w:rPr>
                                <w:rFonts w:ascii="BIZ UDPゴシック" w:eastAsia="BIZ UDPゴシック" w:hAnsi="BIZ UDPゴシック" w:hint="eastAsia"/>
                                <w:szCs w:val="21"/>
                              </w:rPr>
                              <w:t>中心部</w:t>
                            </w:r>
                            <w:r w:rsidRPr="001B3FDB">
                              <w:rPr>
                                <w:rFonts w:ascii="BIZ UDPゴシック" w:eastAsia="BIZ UDPゴシック" w:hAnsi="BIZ UDPゴシック" w:hint="eastAsia"/>
                                <w:szCs w:val="21"/>
                              </w:rPr>
                              <w:t>に位置</w:t>
                            </w:r>
                            <w:r w:rsidR="008A026F">
                              <w:rPr>
                                <w:rFonts w:ascii="BIZ UDPゴシック" w:eastAsia="BIZ UDPゴシック" w:hAnsi="BIZ UDPゴシック" w:hint="eastAsia"/>
                                <w:szCs w:val="21"/>
                              </w:rPr>
                              <w:t>し</w:t>
                            </w:r>
                            <w:r w:rsidRPr="001B3FDB">
                              <w:rPr>
                                <w:rFonts w:ascii="BIZ UDPゴシック" w:eastAsia="BIZ UDPゴシック" w:hAnsi="BIZ UDPゴシック" w:hint="eastAsia"/>
                                <w:szCs w:val="21"/>
                              </w:rPr>
                              <w:t>ている。</w:t>
                            </w:r>
                          </w:p>
                          <w:p w14:paraId="5645E31E" w14:textId="0DABC5F1" w:rsidR="000D27DD"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・学校図書館の開館時間は、毎日昼、放課後、探究の時間</w:t>
                            </w:r>
                            <w:r w:rsidRPr="008A026F">
                              <w:rPr>
                                <w:rFonts w:ascii="BIZ UDPゴシック" w:eastAsia="BIZ UDPゴシック" w:hAnsi="BIZ UDPゴシック" w:hint="eastAsia"/>
                                <w:szCs w:val="21"/>
                              </w:rPr>
                              <w:t>（朝も試験的に開館している）</w:t>
                            </w:r>
                            <w:r w:rsidRPr="001B3FDB">
                              <w:rPr>
                                <w:rFonts w:ascii="BIZ UDPゴシック" w:eastAsia="BIZ UDPゴシック" w:hAnsi="BIZ UDPゴシック" w:hint="eastAsia"/>
                                <w:szCs w:val="21"/>
                              </w:rPr>
                              <w:t>。</w:t>
                            </w:r>
                          </w:p>
                          <w:p w14:paraId="0FE94C04" w14:textId="77777777" w:rsidR="00D342B2" w:rsidRDefault="0001283A" w:rsidP="00F268AB">
                            <w:pPr>
                              <w:ind w:left="210" w:hangingChars="100" w:hanging="210"/>
                              <w:rPr>
                                <w:rFonts w:ascii="BIZ UDPゴシック" w:eastAsia="BIZ UDPゴシック" w:hAnsi="BIZ UDPゴシック"/>
                                <w:szCs w:val="21"/>
                              </w:rPr>
                            </w:pPr>
                            <w:r w:rsidRPr="001B3FDB">
                              <w:rPr>
                                <w:rFonts w:ascii="BIZ UDPゴシック" w:eastAsia="BIZ UDPゴシック" w:hAnsi="BIZ UDPゴシック" w:hint="eastAsia"/>
                                <w:szCs w:val="21"/>
                              </w:rPr>
                              <w:t>・さまざまなジャンルの図書を購入し、生徒が</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図書館に入って</w:t>
                            </w:r>
                            <w:r w:rsidR="000D27DD" w:rsidRPr="001B3FDB">
                              <w:rPr>
                                <w:rFonts w:ascii="BIZ UDPゴシック" w:eastAsia="BIZ UDPゴシック" w:hAnsi="BIZ UDPゴシック" w:hint="eastAsia"/>
                                <w:szCs w:val="21"/>
                              </w:rPr>
                              <w:t>来て</w:t>
                            </w:r>
                            <w:r w:rsidRPr="001B3FDB">
                              <w:rPr>
                                <w:rFonts w:ascii="BIZ UDPゴシック" w:eastAsia="BIZ UDPゴシック" w:hAnsi="BIZ UDPゴシック" w:hint="eastAsia"/>
                                <w:szCs w:val="21"/>
                              </w:rPr>
                              <w:t>、</w:t>
                            </w:r>
                          </w:p>
                          <w:p w14:paraId="06588F8F" w14:textId="0415E8EF" w:rsidR="0001283A" w:rsidRPr="001B3FDB" w:rsidRDefault="008A026F" w:rsidP="00F268AB">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一</w:t>
                            </w:r>
                            <w:r w:rsidR="0001283A" w:rsidRPr="001B3FDB">
                              <w:rPr>
                                <w:rFonts w:ascii="BIZ UDPゴシック" w:eastAsia="BIZ UDPゴシック" w:hAnsi="BIZ UDPゴシック" w:hint="eastAsia"/>
                                <w:szCs w:val="21"/>
                              </w:rPr>
                              <w:t>番見えるところに</w:t>
                            </w:r>
                            <w:r w:rsidR="00AF18D6" w:rsidRPr="001B3FDB">
                              <w:rPr>
                                <w:rFonts w:ascii="BIZ UDPゴシック" w:eastAsia="BIZ UDPゴシック" w:hAnsi="BIZ UDPゴシック" w:hint="eastAsia"/>
                                <w:szCs w:val="21"/>
                              </w:rPr>
                              <w:t>新刊</w:t>
                            </w:r>
                            <w:r w:rsidR="00F268AB" w:rsidRPr="001B3FDB">
                              <w:rPr>
                                <w:rFonts w:ascii="BIZ UDPゴシック" w:eastAsia="BIZ UDPゴシック" w:hAnsi="BIZ UDPゴシック" w:hint="eastAsia"/>
                                <w:szCs w:val="21"/>
                              </w:rPr>
                              <w:t>や話題</w:t>
                            </w:r>
                            <w:r w:rsidR="00AF18D6" w:rsidRPr="001B3FDB">
                              <w:rPr>
                                <w:rFonts w:ascii="BIZ UDPゴシック" w:eastAsia="BIZ UDPゴシック" w:hAnsi="BIZ UDPゴシック" w:hint="eastAsia"/>
                                <w:szCs w:val="21"/>
                              </w:rPr>
                              <w:t>の本を</w:t>
                            </w:r>
                            <w:r w:rsidR="0001283A" w:rsidRPr="001B3FDB">
                              <w:rPr>
                                <w:rFonts w:ascii="BIZ UDPゴシック" w:eastAsia="BIZ UDPゴシック" w:hAnsi="BIZ UDPゴシック" w:hint="eastAsia"/>
                                <w:szCs w:val="21"/>
                              </w:rPr>
                              <w:t>配架している。</w:t>
                            </w:r>
                          </w:p>
                          <w:p w14:paraId="05E4B8FC" w14:textId="302DC96B" w:rsidR="00F268AB" w:rsidRPr="001B3FDB" w:rsidRDefault="00F268AB" w:rsidP="00AF18D6">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・学校図書館に来館する子どもたちにていねいにレファレンスを実施。</w:t>
                            </w:r>
                          </w:p>
                          <w:p w14:paraId="776CF62B"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図書館にある本や新しく購入した本を、図書館通信を通して紹介。</w:t>
                            </w:r>
                          </w:p>
                          <w:p w14:paraId="22DD4D89" w14:textId="76535EE9" w:rsidR="0001283A" w:rsidRPr="001B3FDB" w:rsidRDefault="00AF18D6" w:rsidP="00E77873">
                            <w:pPr>
                              <w:rPr>
                                <w:rFonts w:ascii="BIZ UDPゴシック" w:eastAsia="BIZ UDPゴシック" w:hAnsi="BIZ UDPゴシック"/>
                                <w:szCs w:val="21"/>
                              </w:rPr>
                            </w:pPr>
                            <w:r w:rsidRPr="001B3FDB">
                              <w:rPr>
                                <w:rFonts w:ascii="BIZ UDPゴシック" w:eastAsia="BIZ UDPゴシック" w:hAnsi="BIZ UDPゴシック" w:hint="eastAsia"/>
                                <w:szCs w:val="21"/>
                              </w:rPr>
                              <w:t>多いときは月２回発行。</w:t>
                            </w:r>
                          </w:p>
                          <w:p w14:paraId="14E59B20"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・保護者も生徒を通して、</w:t>
                            </w:r>
                            <w:r w:rsidR="00F268AB" w:rsidRPr="001B3FDB">
                              <w:rPr>
                                <w:rFonts w:ascii="BIZ UDPゴシック" w:eastAsia="BIZ UDPゴシック" w:hAnsi="BIZ UDPゴシック" w:hint="eastAsia"/>
                                <w:szCs w:val="21"/>
                              </w:rPr>
                              <w:t>学校図書館の</w:t>
                            </w:r>
                            <w:r w:rsidRPr="001B3FDB">
                              <w:rPr>
                                <w:rFonts w:ascii="BIZ UDPゴシック" w:eastAsia="BIZ UDPゴシック" w:hAnsi="BIZ UDPゴシック" w:hint="eastAsia"/>
                                <w:szCs w:val="21"/>
                              </w:rPr>
                              <w:t>本を借りられる。</w:t>
                            </w:r>
                          </w:p>
                          <w:p w14:paraId="16D625CF" w14:textId="2A2CD49F" w:rsidR="0001283A"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（親子読書交流にもなっている）</w:t>
                            </w:r>
                          </w:p>
                          <w:p w14:paraId="1BAD9997"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697DE1" w:rsidRPr="001B3FDB">
                              <w:rPr>
                                <w:rFonts w:ascii="BIZ UDPゴシック" w:eastAsia="BIZ UDPゴシック" w:hAnsi="BIZ UDPゴシック" w:hint="eastAsia"/>
                                <w:szCs w:val="21"/>
                              </w:rPr>
                              <w:t>創立１００周年の節目に、</w:t>
                            </w:r>
                            <w:r w:rsidRPr="001B3FDB">
                              <w:rPr>
                                <w:rFonts w:ascii="BIZ UDPゴシック" w:eastAsia="BIZ UDPゴシック" w:hAnsi="BIZ UDPゴシック" w:hint="eastAsia"/>
                                <w:szCs w:val="21"/>
                              </w:rPr>
                              <w:t>教員のおすすめ</w:t>
                            </w:r>
                            <w:r w:rsidR="00AF18D6" w:rsidRPr="001B3FDB">
                              <w:rPr>
                                <w:rFonts w:ascii="BIZ UDPゴシック" w:eastAsia="BIZ UDPゴシック" w:hAnsi="BIZ UDPゴシック" w:hint="eastAsia"/>
                                <w:szCs w:val="21"/>
                              </w:rPr>
                              <w:t>１００</w:t>
                            </w:r>
                            <w:r w:rsidRPr="001B3FDB">
                              <w:rPr>
                                <w:rFonts w:ascii="BIZ UDPゴシック" w:eastAsia="BIZ UDPゴシック" w:hAnsi="BIZ UDPゴシック" w:hint="eastAsia"/>
                                <w:szCs w:val="21"/>
                              </w:rPr>
                              <w:t>冊を</w:t>
                            </w:r>
                            <w:r w:rsidR="00697DE1" w:rsidRPr="001B3FDB">
                              <w:rPr>
                                <w:rFonts w:ascii="BIZ UDPゴシック" w:eastAsia="BIZ UDPゴシック" w:hAnsi="BIZ UDPゴシック" w:hint="eastAsia"/>
                                <w:szCs w:val="21"/>
                              </w:rPr>
                              <w:t>紹介する冊子を</w:t>
                            </w:r>
                            <w:r w:rsidRPr="001B3FDB">
                              <w:rPr>
                                <w:rFonts w:ascii="BIZ UDPゴシック" w:eastAsia="BIZ UDPゴシック" w:hAnsi="BIZ UDPゴシック" w:hint="eastAsia"/>
                                <w:szCs w:val="21"/>
                              </w:rPr>
                              <w:t>発行し、生徒に配布。</w:t>
                            </w:r>
                          </w:p>
                          <w:p w14:paraId="2DCB3EA0" w14:textId="477CD96A" w:rsidR="0001283A"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近くの書店とコラボし、書店で紹介もしてもらった。</w:t>
                            </w:r>
                          </w:p>
                          <w:p w14:paraId="2119A171" w14:textId="002C04A6" w:rsidR="00D342B2" w:rsidRPr="006413D2"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1283A" w:rsidRPr="00597EE1">
                              <w:rPr>
                                <w:rFonts w:ascii="BIZ UDPゴシック" w:eastAsia="BIZ UDPゴシック" w:hAnsi="BIZ UDPゴシック" w:hint="eastAsia"/>
                                <w:b/>
                                <w:bCs/>
                                <w:sz w:val="22"/>
                              </w:rPr>
                              <w:t>探究学習の取組み</w:t>
                            </w:r>
                            <w:r w:rsidR="00697DE1" w:rsidRPr="00597EE1">
                              <w:rPr>
                                <w:rFonts w:ascii="BIZ UDPゴシック" w:eastAsia="BIZ UDPゴシック" w:hAnsi="BIZ UDPゴシック" w:hint="eastAsia"/>
                                <w:b/>
                                <w:bCs/>
                                <w:sz w:val="22"/>
                              </w:rPr>
                              <w:t>との相乗効果もあり</w:t>
                            </w:r>
                            <w:r w:rsidR="0001283A" w:rsidRPr="00597EE1">
                              <w:rPr>
                                <w:rFonts w:ascii="BIZ UDPゴシック" w:eastAsia="BIZ UDPゴシック" w:hAnsi="BIZ UDPゴシック" w:hint="eastAsia"/>
                                <w:b/>
                                <w:bCs/>
                                <w:sz w:val="22"/>
                              </w:rPr>
                              <w:t>、貸出数は年々上昇。２年間で</w:t>
                            </w:r>
                            <w:r w:rsidR="00697DE1" w:rsidRPr="00597EE1">
                              <w:rPr>
                                <w:rFonts w:ascii="BIZ UDPゴシック" w:eastAsia="BIZ UDPゴシック" w:hAnsi="BIZ UDPゴシック" w:hint="eastAsia"/>
                                <w:b/>
                                <w:bCs/>
                                <w:sz w:val="22"/>
                              </w:rPr>
                              <w:t>約２倍</w:t>
                            </w:r>
                            <w:r w:rsidR="00F268AB" w:rsidRPr="00597EE1">
                              <w:rPr>
                                <w:rFonts w:ascii="BIZ UDPゴシック" w:eastAsia="BIZ UDPゴシック" w:hAnsi="BIZ UDPゴシック" w:hint="eastAsia"/>
                                <w:b/>
                                <w:bCs/>
                                <w:sz w:val="22"/>
                              </w:rPr>
                              <w:t>に！！</w:t>
                            </w:r>
                          </w:p>
                          <w:p w14:paraId="3A589D07" w14:textId="77777777" w:rsidR="00D342B2" w:rsidRDefault="00D342B2">
                            <w:pPr>
                              <w:rPr>
                                <w:rFonts w:ascii="BIZ UDPゴシック" w:eastAsia="BIZ UDPゴシック" w:hAnsi="BIZ UDPゴシック"/>
                                <w:sz w:val="22"/>
                              </w:rPr>
                            </w:pPr>
                          </w:p>
                          <w:p w14:paraId="6E6923A7" w14:textId="77777777" w:rsidR="006413D2" w:rsidRDefault="006413D2">
                            <w:pPr>
                              <w:rPr>
                                <w:rFonts w:ascii="BIZ UDPゴシック" w:eastAsia="BIZ UDPゴシック" w:hAnsi="BIZ UDPゴシック"/>
                                <w:sz w:val="22"/>
                              </w:rPr>
                            </w:pPr>
                          </w:p>
                          <w:p w14:paraId="1805F7F7" w14:textId="6DC9B672" w:rsidR="00697DE1" w:rsidRDefault="00697DE1">
                            <w:pPr>
                              <w:rPr>
                                <w:rFonts w:ascii="BIZ UDPゴシック" w:eastAsia="BIZ UDPゴシック" w:hAnsi="BIZ UDPゴシック"/>
                                <w:sz w:val="22"/>
                              </w:rPr>
                            </w:pPr>
                            <w:r>
                              <w:rPr>
                                <w:rFonts w:ascii="BIZ UDPゴシック" w:eastAsia="BIZ UDPゴシック" w:hAnsi="BIZ UDPゴシック" w:hint="eastAsia"/>
                                <w:sz w:val="22"/>
                              </w:rPr>
                              <w:t>○読むことと書くことはセット（探究学習）</w:t>
                            </w:r>
                          </w:p>
                          <w:p w14:paraId="2B02C5FC" w14:textId="16333C60" w:rsidR="00697DE1"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・「総合的な探究の時間」を</w:t>
                            </w:r>
                            <w:r w:rsidR="008A026F">
                              <w:rPr>
                                <w:rFonts w:ascii="BIZ UDPゴシック" w:eastAsia="BIZ UDPゴシック" w:hAnsi="BIZ UDPゴシック" w:hint="eastAsia"/>
                                <w:szCs w:val="21"/>
                              </w:rPr>
                              <w:t>１年生は週１時間、２年生は週２時間</w:t>
                            </w:r>
                            <w:r w:rsidRPr="001B3FDB">
                              <w:rPr>
                                <w:rFonts w:ascii="BIZ UDPゴシック" w:eastAsia="BIZ UDPゴシック" w:hAnsi="BIZ UDPゴシック" w:hint="eastAsia"/>
                                <w:szCs w:val="21"/>
                              </w:rPr>
                              <w:t>設定。</w:t>
                            </w:r>
                          </w:p>
                          <w:p w14:paraId="0E142087" w14:textId="77777777" w:rsidR="006413D2"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・１年次は</w:t>
                            </w:r>
                            <w:r w:rsidR="00F268AB" w:rsidRPr="001B3FDB">
                              <w:rPr>
                                <w:rFonts w:ascii="BIZ UDPゴシック" w:eastAsia="BIZ UDPゴシック" w:hAnsi="BIZ UDPゴシック" w:hint="eastAsia"/>
                                <w:szCs w:val="21"/>
                              </w:rPr>
                              <w:t>「論理コミュニケーション」で論理的思考とアウトプットする表現力の</w:t>
                            </w:r>
                          </w:p>
                          <w:p w14:paraId="0B382690"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育成するとともに、グループで先行研究を読破したうえで、「プレ探究」により</w:t>
                            </w:r>
                          </w:p>
                          <w:p w14:paraId="5C2DD034" w14:textId="042C235B" w:rsidR="000D27DD"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発想力や計画力を身に付け、一通りの「探究活動」のかたちを学ぶ。</w:t>
                            </w:r>
                          </w:p>
                          <w:p w14:paraId="5406A8AF"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・２年次は、１年次の学びに、自らの興味・関心あるいは専門性の高い分野に</w:t>
                            </w:r>
                          </w:p>
                          <w:p w14:paraId="341CD95B" w14:textId="2C5500A6" w:rsidR="00F268AB"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おける課題を設定し、その解決に向けてさまざまな手法で</w:t>
                            </w:r>
                            <w:r w:rsidR="00003FA9" w:rsidRPr="001B3FDB">
                              <w:rPr>
                                <w:rFonts w:ascii="BIZ UDPゴシック" w:eastAsia="BIZ UDPゴシック" w:hAnsi="BIZ UDPゴシック" w:hint="eastAsia"/>
                                <w:szCs w:val="21"/>
                              </w:rPr>
                              <w:t>グループで</w:t>
                            </w:r>
                            <w:r w:rsidRPr="001B3FDB">
                              <w:rPr>
                                <w:rFonts w:ascii="BIZ UDPゴシック" w:eastAsia="BIZ UDPゴシック" w:hAnsi="BIZ UDPゴシック" w:hint="eastAsia"/>
                                <w:szCs w:val="21"/>
                              </w:rPr>
                              <w:t>取り組み、発表会で発表する。</w:t>
                            </w:r>
                          </w:p>
                          <w:p w14:paraId="6D906D08" w14:textId="0DADFEE0" w:rsidR="00597EE1"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03FA9" w:rsidRPr="001B3FDB">
                              <w:rPr>
                                <w:rFonts w:ascii="BIZ UDPゴシック" w:eastAsia="BIZ UDPゴシック" w:hAnsi="BIZ UDPゴシック" w:hint="eastAsia"/>
                                <w:szCs w:val="21"/>
                              </w:rPr>
                              <w:t>『図書館とつながる探究』を進めており、さまざまな資料を通して、学びを深めている。</w:t>
                            </w:r>
                          </w:p>
                          <w:p w14:paraId="654496FE" w14:textId="2BD7CC95" w:rsidR="00003FA9" w:rsidRPr="00597EE1"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03FA9" w:rsidRPr="00597EE1">
                              <w:rPr>
                                <w:rFonts w:ascii="BIZ UDPゴシック" w:eastAsia="BIZ UDPゴシック" w:hAnsi="BIZ UDPゴシック" w:hint="eastAsia"/>
                                <w:b/>
                                <w:bCs/>
                                <w:sz w:val="22"/>
                              </w:rPr>
                              <w:t>子どもたちは探究学習を通して、さまざまなジャンルの本に興味を持つことができている。</w:t>
                            </w:r>
                          </w:p>
                          <w:p w14:paraId="0F8C6C7C" w14:textId="192A8D84" w:rsidR="00003FA9" w:rsidRDefault="00003FA9">
                            <w:pPr>
                              <w:rPr>
                                <w:rFonts w:ascii="BIZ UDPゴシック" w:eastAsia="BIZ UDPゴシック" w:hAnsi="BIZ UDPゴシック"/>
                                <w:sz w:val="22"/>
                              </w:rPr>
                            </w:pPr>
                          </w:p>
                          <w:p w14:paraId="1F7C3A3F" w14:textId="2A464E85" w:rsidR="00597EE1" w:rsidRDefault="00597EE1">
                            <w:pPr>
                              <w:rPr>
                                <w:rFonts w:ascii="BIZ UDPゴシック" w:eastAsia="BIZ UDPゴシック" w:hAnsi="BIZ UDPゴシック"/>
                                <w:sz w:val="22"/>
                              </w:rPr>
                            </w:pPr>
                          </w:p>
                          <w:p w14:paraId="663F0C19" w14:textId="1BC000E0" w:rsidR="00E77873" w:rsidRDefault="00E77873">
                            <w:pPr>
                              <w:rPr>
                                <w:rFonts w:ascii="BIZ UDPゴシック" w:eastAsia="BIZ UDPゴシック" w:hAnsi="BIZ UDPゴシック"/>
                                <w:sz w:val="22"/>
                              </w:rPr>
                            </w:pPr>
                          </w:p>
                          <w:p w14:paraId="2FEE4ED1" w14:textId="64527FAA" w:rsidR="00E77873" w:rsidRDefault="00E77873">
                            <w:pPr>
                              <w:rPr>
                                <w:rFonts w:ascii="BIZ UDPゴシック" w:eastAsia="BIZ UDPゴシック" w:hAnsi="BIZ UDPゴシック"/>
                                <w:sz w:val="22"/>
                              </w:rPr>
                            </w:pPr>
                          </w:p>
                          <w:p w14:paraId="4BF8917F" w14:textId="19F28ED4" w:rsidR="00E77873" w:rsidRDefault="00E77873">
                            <w:pPr>
                              <w:rPr>
                                <w:rFonts w:ascii="BIZ UDPゴシック" w:eastAsia="BIZ UDPゴシック" w:hAnsi="BIZ UDPゴシック"/>
                                <w:sz w:val="22"/>
                              </w:rPr>
                            </w:pPr>
                          </w:p>
                          <w:p w14:paraId="095E1EC1" w14:textId="7ACE8D61" w:rsidR="00E77873" w:rsidRDefault="00E77873">
                            <w:pPr>
                              <w:rPr>
                                <w:rFonts w:ascii="BIZ UDPゴシック" w:eastAsia="BIZ UDPゴシック" w:hAnsi="BIZ UDPゴシック"/>
                                <w:sz w:val="22"/>
                              </w:rPr>
                            </w:pPr>
                          </w:p>
                          <w:p w14:paraId="6112B613" w14:textId="7E4FF46C" w:rsidR="00E77873" w:rsidRDefault="00E77873">
                            <w:pPr>
                              <w:rPr>
                                <w:rFonts w:ascii="BIZ UDPゴシック" w:eastAsia="BIZ UDPゴシック" w:hAnsi="BIZ UDPゴシック"/>
                                <w:sz w:val="22"/>
                              </w:rPr>
                            </w:pPr>
                          </w:p>
                          <w:p w14:paraId="70BFECC3" w14:textId="1F9F5513" w:rsidR="006413D2" w:rsidRDefault="006413D2">
                            <w:pPr>
                              <w:rPr>
                                <w:rFonts w:ascii="BIZ UDPゴシック" w:eastAsia="BIZ UDPゴシック" w:hAnsi="BIZ UDPゴシック"/>
                                <w:sz w:val="22"/>
                              </w:rPr>
                            </w:pPr>
                          </w:p>
                          <w:p w14:paraId="3E8F813C" w14:textId="1071049C" w:rsidR="00982A3D" w:rsidRDefault="00982A3D">
                            <w:pPr>
                              <w:rPr>
                                <w:rFonts w:ascii="BIZ UDPゴシック" w:eastAsia="BIZ UDPゴシック" w:hAnsi="BIZ UDPゴシック"/>
                                <w:sz w:val="22"/>
                              </w:rPr>
                            </w:pPr>
                          </w:p>
                          <w:p w14:paraId="5ACA9CFA" w14:textId="77777777" w:rsidR="00B909EF" w:rsidRDefault="00B909EF">
                            <w:pPr>
                              <w:rPr>
                                <w:rFonts w:ascii="BIZ UDPゴシック" w:eastAsia="BIZ UDPゴシック" w:hAnsi="BIZ UDPゴシック"/>
                                <w:sz w:val="22"/>
                              </w:rPr>
                            </w:pPr>
                          </w:p>
                          <w:p w14:paraId="7E83F1C5" w14:textId="6988CCC0" w:rsidR="00435A35" w:rsidRPr="00B909EF" w:rsidRDefault="00597EE1" w:rsidP="00597EE1">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w:t>
                            </w:r>
                            <w:r w:rsidR="003258BC" w:rsidRPr="00BF6B5F">
                              <w:rPr>
                                <w:rFonts w:ascii="BIZ UDPゴシック" w:eastAsia="BIZ UDPゴシック" w:hAnsi="BIZ UDPゴシック" w:hint="eastAsia"/>
                                <w:b/>
                                <w:bCs/>
                                <w:sz w:val="23"/>
                                <w:szCs w:val="23"/>
                              </w:rPr>
                              <w:t>学校</w:t>
                            </w:r>
                            <w:r w:rsidR="00003FA9" w:rsidRPr="00BF6B5F">
                              <w:rPr>
                                <w:rFonts w:ascii="BIZ UDPゴシック" w:eastAsia="BIZ UDPゴシック" w:hAnsi="BIZ UDPゴシック" w:hint="eastAsia"/>
                                <w:b/>
                                <w:bCs/>
                                <w:sz w:val="23"/>
                                <w:szCs w:val="23"/>
                              </w:rPr>
                              <w:t>図</w:t>
                            </w:r>
                            <w:r w:rsidR="00003FA9" w:rsidRPr="00B909EF">
                              <w:rPr>
                                <w:rFonts w:ascii="BIZ UDPゴシック" w:eastAsia="BIZ UDPゴシック" w:hAnsi="BIZ UDPゴシック" w:hint="eastAsia"/>
                                <w:b/>
                                <w:bCs/>
                                <w:sz w:val="23"/>
                                <w:szCs w:val="23"/>
                              </w:rPr>
                              <w:t>書館の３つの機能「読書センター」「学習センター」「情報センター」を十分に活かし、多くの生徒に</w:t>
                            </w:r>
                            <w:r w:rsidR="001B3FDB" w:rsidRPr="00B909EF">
                              <w:rPr>
                                <w:rFonts w:ascii="BIZ UDPゴシック" w:eastAsia="BIZ UDPゴシック" w:hAnsi="BIZ UDPゴシック" w:hint="eastAsia"/>
                                <w:b/>
                                <w:bCs/>
                                <w:sz w:val="23"/>
                                <w:szCs w:val="23"/>
                              </w:rPr>
                              <w:t>学校図書館が</w:t>
                            </w:r>
                            <w:r w:rsidR="00435A35" w:rsidRPr="00B909EF">
                              <w:rPr>
                                <w:rFonts w:ascii="BIZ UDPゴシック" w:eastAsia="BIZ UDPゴシック" w:hAnsi="BIZ UDPゴシック" w:hint="eastAsia"/>
                                <w:b/>
                                <w:bCs/>
                                <w:sz w:val="23"/>
                                <w:szCs w:val="23"/>
                              </w:rPr>
                              <w:t>活用されている。</w:t>
                            </w:r>
                            <w:bookmarkEnd w:id="16"/>
                            <w:bookmarkEnd w:id="17"/>
                            <w:r w:rsidR="001B3FDB" w:rsidRPr="00B909EF">
                              <w:rPr>
                                <w:rFonts w:ascii="BIZ UDPゴシック" w:eastAsia="BIZ UDPゴシック" w:hAnsi="BIZ UDPゴシック" w:hint="eastAsia"/>
                                <w:b/>
                                <w:bCs/>
                                <w:sz w:val="23"/>
                                <w:szCs w:val="23"/>
                              </w:rPr>
                              <w:t>また活用が進むことで、学力の向上にもつながっている。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25AAC" id="テキスト ボックス 9" o:spid="_x0000_s1115" type="#_x0000_t202" style="position:absolute;left:0;text-align:left;margin-left:4.75pt;margin-top:2.05pt;width:492.6pt;height:686.4pt;z-index:2527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" filled="f" stroked="f" strokeweight=".5pt">
                <v:textbox>
                  <w:txbxContent>
                    <w:p w14:paraId="5116AECE" w14:textId="696DEF8D" w:rsidR="00D91625" w:rsidRPr="005A1D09" w:rsidRDefault="00B244D1">
                      <w:pPr>
                        <w:rPr>
                          <w:rFonts w:ascii="BIZ UDPゴシック" w:eastAsia="BIZ UDPゴシック" w:hAnsi="BIZ UDPゴシック"/>
                          <w:b/>
                          <w:bCs/>
                          <w:sz w:val="24"/>
                          <w:szCs w:val="24"/>
                        </w:rPr>
                      </w:pPr>
                      <w:bookmarkStart w:id="18" w:name="_Hlk213765266"/>
                      <w:bookmarkStart w:id="19" w:name="_Hlk213765267"/>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大阪府立東高等学校</w:t>
                      </w:r>
                      <w:r w:rsidRPr="005A1D09">
                        <w:rPr>
                          <w:rFonts w:ascii="BIZ UDPゴシック" w:eastAsia="BIZ UDPゴシック" w:hAnsi="BIZ UDPゴシック" w:hint="eastAsia"/>
                          <w:b/>
                          <w:bCs/>
                          <w:sz w:val="24"/>
                          <w:szCs w:val="24"/>
                        </w:rPr>
                        <w:t>＞</w:t>
                      </w:r>
                    </w:p>
                    <w:p w14:paraId="38286F22" w14:textId="023C3383" w:rsidR="0001283A" w:rsidRDefault="0001283A">
                      <w:pPr>
                        <w:rPr>
                          <w:rFonts w:ascii="BIZ UDPゴシック" w:eastAsia="BIZ UDPゴシック" w:hAnsi="BIZ UDPゴシック"/>
                          <w:sz w:val="24"/>
                          <w:szCs w:val="24"/>
                        </w:rPr>
                      </w:pPr>
                    </w:p>
                    <w:p w14:paraId="5A90D8FE" w14:textId="1A676FF7" w:rsidR="0001283A" w:rsidRDefault="0001283A" w:rsidP="00F268AB">
                      <w:pPr>
                        <w:rPr>
                          <w:rFonts w:ascii="BIZ UDPゴシック" w:eastAsia="BIZ UDPゴシック" w:hAnsi="BIZ UDPゴシック"/>
                          <w:sz w:val="22"/>
                        </w:rPr>
                      </w:pPr>
                      <w:r w:rsidRPr="0001283A">
                        <w:rPr>
                          <w:rFonts w:ascii="BIZ UDPゴシック" w:eastAsia="BIZ UDPゴシック" w:hAnsi="BIZ UDPゴシック" w:hint="eastAsia"/>
                          <w:sz w:val="22"/>
                        </w:rPr>
                        <w:t>○</w:t>
                      </w:r>
                      <w:r w:rsidR="000D27DD">
                        <w:rPr>
                          <w:rFonts w:ascii="BIZ UDPゴシック" w:eastAsia="BIZ UDPゴシック" w:hAnsi="BIZ UDPゴシック" w:hint="eastAsia"/>
                          <w:sz w:val="22"/>
                        </w:rPr>
                        <w:t>学校</w:t>
                      </w:r>
                      <w:r w:rsidR="00AF18D6">
                        <w:rPr>
                          <w:rFonts w:ascii="BIZ UDPゴシック" w:eastAsia="BIZ UDPゴシック" w:hAnsi="BIZ UDPゴシック" w:hint="eastAsia"/>
                          <w:sz w:val="22"/>
                        </w:rPr>
                        <w:t>図書館を本を借りる場所に</w:t>
                      </w:r>
                    </w:p>
                    <w:p w14:paraId="6AD1546B" w14:textId="36B81ADD" w:rsidR="00697DE1" w:rsidRPr="001B3FDB" w:rsidRDefault="00697D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図書館が学校の</w:t>
                      </w:r>
                      <w:r w:rsidR="008A026F">
                        <w:rPr>
                          <w:rFonts w:ascii="BIZ UDPゴシック" w:eastAsia="BIZ UDPゴシック" w:hAnsi="BIZ UDPゴシック" w:hint="eastAsia"/>
                          <w:szCs w:val="21"/>
                        </w:rPr>
                        <w:t>中心部</w:t>
                      </w:r>
                      <w:r w:rsidRPr="001B3FDB">
                        <w:rPr>
                          <w:rFonts w:ascii="BIZ UDPゴシック" w:eastAsia="BIZ UDPゴシック" w:hAnsi="BIZ UDPゴシック" w:hint="eastAsia"/>
                          <w:szCs w:val="21"/>
                        </w:rPr>
                        <w:t>に位置</w:t>
                      </w:r>
                      <w:r w:rsidR="008A026F">
                        <w:rPr>
                          <w:rFonts w:ascii="BIZ UDPゴシック" w:eastAsia="BIZ UDPゴシック" w:hAnsi="BIZ UDPゴシック" w:hint="eastAsia"/>
                          <w:szCs w:val="21"/>
                        </w:rPr>
                        <w:t>し</w:t>
                      </w:r>
                      <w:r w:rsidRPr="001B3FDB">
                        <w:rPr>
                          <w:rFonts w:ascii="BIZ UDPゴシック" w:eastAsia="BIZ UDPゴシック" w:hAnsi="BIZ UDPゴシック" w:hint="eastAsia"/>
                          <w:szCs w:val="21"/>
                        </w:rPr>
                        <w:t>ている。</w:t>
                      </w:r>
                    </w:p>
                    <w:p w14:paraId="5645E31E" w14:textId="0DABC5F1" w:rsidR="000D27DD"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・学校図書館の開館時間は、毎日昼、放課後、探究の時間</w:t>
                      </w:r>
                      <w:r w:rsidRPr="008A026F">
                        <w:rPr>
                          <w:rFonts w:ascii="BIZ UDPゴシック" w:eastAsia="BIZ UDPゴシック" w:hAnsi="BIZ UDPゴシック" w:hint="eastAsia"/>
                          <w:szCs w:val="21"/>
                        </w:rPr>
                        <w:t>（朝も試験的に開館している）</w:t>
                      </w:r>
                      <w:r w:rsidRPr="001B3FDB">
                        <w:rPr>
                          <w:rFonts w:ascii="BIZ UDPゴシック" w:eastAsia="BIZ UDPゴシック" w:hAnsi="BIZ UDPゴシック" w:hint="eastAsia"/>
                          <w:szCs w:val="21"/>
                        </w:rPr>
                        <w:t>。</w:t>
                      </w:r>
                    </w:p>
                    <w:p w14:paraId="0FE94C04" w14:textId="77777777" w:rsidR="00D342B2" w:rsidRDefault="0001283A" w:rsidP="00F268AB">
                      <w:pPr>
                        <w:ind w:left="210" w:hangingChars="100" w:hanging="210"/>
                        <w:rPr>
                          <w:rFonts w:ascii="BIZ UDPゴシック" w:eastAsia="BIZ UDPゴシック" w:hAnsi="BIZ UDPゴシック"/>
                          <w:szCs w:val="21"/>
                        </w:rPr>
                      </w:pPr>
                      <w:r w:rsidRPr="001B3FDB">
                        <w:rPr>
                          <w:rFonts w:ascii="BIZ UDPゴシック" w:eastAsia="BIZ UDPゴシック" w:hAnsi="BIZ UDPゴシック" w:hint="eastAsia"/>
                          <w:szCs w:val="21"/>
                        </w:rPr>
                        <w:t>・さまざまなジャンルの図書を購入し、生徒が</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図書館に入って</w:t>
                      </w:r>
                      <w:r w:rsidR="000D27DD" w:rsidRPr="001B3FDB">
                        <w:rPr>
                          <w:rFonts w:ascii="BIZ UDPゴシック" w:eastAsia="BIZ UDPゴシック" w:hAnsi="BIZ UDPゴシック" w:hint="eastAsia"/>
                          <w:szCs w:val="21"/>
                        </w:rPr>
                        <w:t>来て</w:t>
                      </w:r>
                      <w:r w:rsidRPr="001B3FDB">
                        <w:rPr>
                          <w:rFonts w:ascii="BIZ UDPゴシック" w:eastAsia="BIZ UDPゴシック" w:hAnsi="BIZ UDPゴシック" w:hint="eastAsia"/>
                          <w:szCs w:val="21"/>
                        </w:rPr>
                        <w:t>、</w:t>
                      </w:r>
                    </w:p>
                    <w:p w14:paraId="06588F8F" w14:textId="0415E8EF" w:rsidR="0001283A" w:rsidRPr="001B3FDB" w:rsidRDefault="008A026F" w:rsidP="00F268AB">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一</w:t>
                      </w:r>
                      <w:r w:rsidR="0001283A" w:rsidRPr="001B3FDB">
                        <w:rPr>
                          <w:rFonts w:ascii="BIZ UDPゴシック" w:eastAsia="BIZ UDPゴシック" w:hAnsi="BIZ UDPゴシック" w:hint="eastAsia"/>
                          <w:szCs w:val="21"/>
                        </w:rPr>
                        <w:t>番見えるところに</w:t>
                      </w:r>
                      <w:r w:rsidR="00AF18D6" w:rsidRPr="001B3FDB">
                        <w:rPr>
                          <w:rFonts w:ascii="BIZ UDPゴシック" w:eastAsia="BIZ UDPゴシック" w:hAnsi="BIZ UDPゴシック" w:hint="eastAsia"/>
                          <w:szCs w:val="21"/>
                        </w:rPr>
                        <w:t>新刊</w:t>
                      </w:r>
                      <w:r w:rsidR="00F268AB" w:rsidRPr="001B3FDB">
                        <w:rPr>
                          <w:rFonts w:ascii="BIZ UDPゴシック" w:eastAsia="BIZ UDPゴシック" w:hAnsi="BIZ UDPゴシック" w:hint="eastAsia"/>
                          <w:szCs w:val="21"/>
                        </w:rPr>
                        <w:t>や話題</w:t>
                      </w:r>
                      <w:r w:rsidR="00AF18D6" w:rsidRPr="001B3FDB">
                        <w:rPr>
                          <w:rFonts w:ascii="BIZ UDPゴシック" w:eastAsia="BIZ UDPゴシック" w:hAnsi="BIZ UDPゴシック" w:hint="eastAsia"/>
                          <w:szCs w:val="21"/>
                        </w:rPr>
                        <w:t>の本を</w:t>
                      </w:r>
                      <w:r w:rsidR="0001283A" w:rsidRPr="001B3FDB">
                        <w:rPr>
                          <w:rFonts w:ascii="BIZ UDPゴシック" w:eastAsia="BIZ UDPゴシック" w:hAnsi="BIZ UDPゴシック" w:hint="eastAsia"/>
                          <w:szCs w:val="21"/>
                        </w:rPr>
                        <w:t>配架している。</w:t>
                      </w:r>
                    </w:p>
                    <w:p w14:paraId="05E4B8FC" w14:textId="302DC96B" w:rsidR="00F268AB" w:rsidRPr="001B3FDB" w:rsidRDefault="00F268AB" w:rsidP="00AF18D6">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・学校図書館に来館する子どもたちにていねいにレファレンスを実施。</w:t>
                      </w:r>
                    </w:p>
                    <w:p w14:paraId="776CF62B"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図書館にある本や新しく購入した本を、図書館通信を通して紹介。</w:t>
                      </w:r>
                    </w:p>
                    <w:p w14:paraId="22DD4D89" w14:textId="76535EE9" w:rsidR="0001283A" w:rsidRPr="001B3FDB" w:rsidRDefault="00AF18D6" w:rsidP="00E77873">
                      <w:pPr>
                        <w:rPr>
                          <w:rFonts w:ascii="BIZ UDPゴシック" w:eastAsia="BIZ UDPゴシック" w:hAnsi="BIZ UDPゴシック"/>
                          <w:szCs w:val="21"/>
                        </w:rPr>
                      </w:pPr>
                      <w:r w:rsidRPr="001B3FDB">
                        <w:rPr>
                          <w:rFonts w:ascii="BIZ UDPゴシック" w:eastAsia="BIZ UDPゴシック" w:hAnsi="BIZ UDPゴシック" w:hint="eastAsia"/>
                          <w:szCs w:val="21"/>
                        </w:rPr>
                        <w:t>多いときは月２回発行。</w:t>
                      </w:r>
                    </w:p>
                    <w:p w14:paraId="14E59B20"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・保護者も生徒を通して、</w:t>
                      </w:r>
                      <w:r w:rsidR="00F268AB" w:rsidRPr="001B3FDB">
                        <w:rPr>
                          <w:rFonts w:ascii="BIZ UDPゴシック" w:eastAsia="BIZ UDPゴシック" w:hAnsi="BIZ UDPゴシック" w:hint="eastAsia"/>
                          <w:szCs w:val="21"/>
                        </w:rPr>
                        <w:t>学校図書館の</w:t>
                      </w:r>
                      <w:r w:rsidRPr="001B3FDB">
                        <w:rPr>
                          <w:rFonts w:ascii="BIZ UDPゴシック" w:eastAsia="BIZ UDPゴシック" w:hAnsi="BIZ UDPゴシック" w:hint="eastAsia"/>
                          <w:szCs w:val="21"/>
                        </w:rPr>
                        <w:t>本を借りられる。</w:t>
                      </w:r>
                    </w:p>
                    <w:p w14:paraId="16D625CF" w14:textId="2A2CD49F" w:rsidR="0001283A"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（親子読書交流にもなっている）</w:t>
                      </w:r>
                    </w:p>
                    <w:p w14:paraId="1BAD9997"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697DE1" w:rsidRPr="001B3FDB">
                        <w:rPr>
                          <w:rFonts w:ascii="BIZ UDPゴシック" w:eastAsia="BIZ UDPゴシック" w:hAnsi="BIZ UDPゴシック" w:hint="eastAsia"/>
                          <w:szCs w:val="21"/>
                        </w:rPr>
                        <w:t>創立１００周年の節目に、</w:t>
                      </w:r>
                      <w:r w:rsidRPr="001B3FDB">
                        <w:rPr>
                          <w:rFonts w:ascii="BIZ UDPゴシック" w:eastAsia="BIZ UDPゴシック" w:hAnsi="BIZ UDPゴシック" w:hint="eastAsia"/>
                          <w:szCs w:val="21"/>
                        </w:rPr>
                        <w:t>教員のおすすめ</w:t>
                      </w:r>
                      <w:r w:rsidR="00AF18D6" w:rsidRPr="001B3FDB">
                        <w:rPr>
                          <w:rFonts w:ascii="BIZ UDPゴシック" w:eastAsia="BIZ UDPゴシック" w:hAnsi="BIZ UDPゴシック" w:hint="eastAsia"/>
                          <w:szCs w:val="21"/>
                        </w:rPr>
                        <w:t>１００</w:t>
                      </w:r>
                      <w:r w:rsidRPr="001B3FDB">
                        <w:rPr>
                          <w:rFonts w:ascii="BIZ UDPゴシック" w:eastAsia="BIZ UDPゴシック" w:hAnsi="BIZ UDPゴシック" w:hint="eastAsia"/>
                          <w:szCs w:val="21"/>
                        </w:rPr>
                        <w:t>冊を</w:t>
                      </w:r>
                      <w:r w:rsidR="00697DE1" w:rsidRPr="001B3FDB">
                        <w:rPr>
                          <w:rFonts w:ascii="BIZ UDPゴシック" w:eastAsia="BIZ UDPゴシック" w:hAnsi="BIZ UDPゴシック" w:hint="eastAsia"/>
                          <w:szCs w:val="21"/>
                        </w:rPr>
                        <w:t>紹介する冊子を</w:t>
                      </w:r>
                      <w:r w:rsidRPr="001B3FDB">
                        <w:rPr>
                          <w:rFonts w:ascii="BIZ UDPゴシック" w:eastAsia="BIZ UDPゴシック" w:hAnsi="BIZ UDPゴシック" w:hint="eastAsia"/>
                          <w:szCs w:val="21"/>
                        </w:rPr>
                        <w:t>発行し、生徒に配布。</w:t>
                      </w:r>
                    </w:p>
                    <w:p w14:paraId="2DCB3EA0" w14:textId="477CD96A" w:rsidR="0001283A"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近くの書店とコラボし、書店で紹介もしてもらった。</w:t>
                      </w:r>
                    </w:p>
                    <w:p w14:paraId="2119A171" w14:textId="002C04A6" w:rsidR="00D342B2" w:rsidRPr="006413D2"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1283A" w:rsidRPr="00597EE1">
                        <w:rPr>
                          <w:rFonts w:ascii="BIZ UDPゴシック" w:eastAsia="BIZ UDPゴシック" w:hAnsi="BIZ UDPゴシック" w:hint="eastAsia"/>
                          <w:b/>
                          <w:bCs/>
                          <w:sz w:val="22"/>
                        </w:rPr>
                        <w:t>探究学習の取組み</w:t>
                      </w:r>
                      <w:r w:rsidR="00697DE1" w:rsidRPr="00597EE1">
                        <w:rPr>
                          <w:rFonts w:ascii="BIZ UDPゴシック" w:eastAsia="BIZ UDPゴシック" w:hAnsi="BIZ UDPゴシック" w:hint="eastAsia"/>
                          <w:b/>
                          <w:bCs/>
                          <w:sz w:val="22"/>
                        </w:rPr>
                        <w:t>との相乗効果もあり</w:t>
                      </w:r>
                      <w:r w:rsidR="0001283A" w:rsidRPr="00597EE1">
                        <w:rPr>
                          <w:rFonts w:ascii="BIZ UDPゴシック" w:eastAsia="BIZ UDPゴシック" w:hAnsi="BIZ UDPゴシック" w:hint="eastAsia"/>
                          <w:b/>
                          <w:bCs/>
                          <w:sz w:val="22"/>
                        </w:rPr>
                        <w:t>、貸出数は年々上昇。２年間で</w:t>
                      </w:r>
                      <w:r w:rsidR="00697DE1" w:rsidRPr="00597EE1">
                        <w:rPr>
                          <w:rFonts w:ascii="BIZ UDPゴシック" w:eastAsia="BIZ UDPゴシック" w:hAnsi="BIZ UDPゴシック" w:hint="eastAsia"/>
                          <w:b/>
                          <w:bCs/>
                          <w:sz w:val="22"/>
                        </w:rPr>
                        <w:t>約２倍</w:t>
                      </w:r>
                      <w:r w:rsidR="00F268AB" w:rsidRPr="00597EE1">
                        <w:rPr>
                          <w:rFonts w:ascii="BIZ UDPゴシック" w:eastAsia="BIZ UDPゴシック" w:hAnsi="BIZ UDPゴシック" w:hint="eastAsia"/>
                          <w:b/>
                          <w:bCs/>
                          <w:sz w:val="22"/>
                        </w:rPr>
                        <w:t>に！！</w:t>
                      </w:r>
                    </w:p>
                    <w:p w14:paraId="3A589D07" w14:textId="77777777" w:rsidR="00D342B2" w:rsidRDefault="00D342B2">
                      <w:pPr>
                        <w:rPr>
                          <w:rFonts w:ascii="BIZ UDPゴシック" w:eastAsia="BIZ UDPゴシック" w:hAnsi="BIZ UDPゴシック"/>
                          <w:sz w:val="22"/>
                        </w:rPr>
                      </w:pPr>
                    </w:p>
                    <w:p w14:paraId="6E6923A7" w14:textId="77777777" w:rsidR="006413D2" w:rsidRDefault="006413D2">
                      <w:pPr>
                        <w:rPr>
                          <w:rFonts w:ascii="BIZ UDPゴシック" w:eastAsia="BIZ UDPゴシック" w:hAnsi="BIZ UDPゴシック"/>
                          <w:sz w:val="22"/>
                        </w:rPr>
                      </w:pPr>
                    </w:p>
                    <w:p w14:paraId="1805F7F7" w14:textId="6DC9B672" w:rsidR="00697DE1" w:rsidRDefault="00697DE1">
                      <w:pPr>
                        <w:rPr>
                          <w:rFonts w:ascii="BIZ UDPゴシック" w:eastAsia="BIZ UDPゴシック" w:hAnsi="BIZ UDPゴシック"/>
                          <w:sz w:val="22"/>
                        </w:rPr>
                      </w:pPr>
                      <w:r>
                        <w:rPr>
                          <w:rFonts w:ascii="BIZ UDPゴシック" w:eastAsia="BIZ UDPゴシック" w:hAnsi="BIZ UDPゴシック" w:hint="eastAsia"/>
                          <w:sz w:val="22"/>
                        </w:rPr>
                        <w:t>○読むことと書くことはセット（探究学習）</w:t>
                      </w:r>
                    </w:p>
                    <w:p w14:paraId="2B02C5FC" w14:textId="16333C60" w:rsidR="00697DE1"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・「総合的な探究の時間」を</w:t>
                      </w:r>
                      <w:r w:rsidR="008A026F">
                        <w:rPr>
                          <w:rFonts w:ascii="BIZ UDPゴシック" w:eastAsia="BIZ UDPゴシック" w:hAnsi="BIZ UDPゴシック" w:hint="eastAsia"/>
                          <w:szCs w:val="21"/>
                        </w:rPr>
                        <w:t>１年生は週１時間、２年生は週２時間</w:t>
                      </w:r>
                      <w:r w:rsidRPr="001B3FDB">
                        <w:rPr>
                          <w:rFonts w:ascii="BIZ UDPゴシック" w:eastAsia="BIZ UDPゴシック" w:hAnsi="BIZ UDPゴシック" w:hint="eastAsia"/>
                          <w:szCs w:val="21"/>
                        </w:rPr>
                        <w:t>設定。</w:t>
                      </w:r>
                    </w:p>
                    <w:p w14:paraId="0E142087" w14:textId="77777777" w:rsidR="006413D2"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・１年次は</w:t>
                      </w:r>
                      <w:r w:rsidR="00F268AB" w:rsidRPr="001B3FDB">
                        <w:rPr>
                          <w:rFonts w:ascii="BIZ UDPゴシック" w:eastAsia="BIZ UDPゴシック" w:hAnsi="BIZ UDPゴシック" w:hint="eastAsia"/>
                          <w:szCs w:val="21"/>
                        </w:rPr>
                        <w:t>「論理コミュニケーション」で論理的思考とアウトプットする表現力の</w:t>
                      </w:r>
                    </w:p>
                    <w:p w14:paraId="0B382690"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育成するとともに、グループで先行研究を読破したうえで、「プレ探究」により</w:t>
                      </w:r>
                    </w:p>
                    <w:p w14:paraId="5C2DD034" w14:textId="042C235B" w:rsidR="000D27DD"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発想力や計画力を身に付け、一通りの「探究活動」のかたちを学ぶ。</w:t>
                      </w:r>
                    </w:p>
                    <w:p w14:paraId="5406A8AF"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・２年次は、１年次の学びに、自らの興味・関心あるいは専門性の高い分野に</w:t>
                      </w:r>
                    </w:p>
                    <w:p w14:paraId="341CD95B" w14:textId="2C5500A6" w:rsidR="00F268AB"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おける課題を設定し、その解決に向けてさまざまな手法で</w:t>
                      </w:r>
                      <w:r w:rsidR="00003FA9" w:rsidRPr="001B3FDB">
                        <w:rPr>
                          <w:rFonts w:ascii="BIZ UDPゴシック" w:eastAsia="BIZ UDPゴシック" w:hAnsi="BIZ UDPゴシック" w:hint="eastAsia"/>
                          <w:szCs w:val="21"/>
                        </w:rPr>
                        <w:t>グループで</w:t>
                      </w:r>
                      <w:r w:rsidRPr="001B3FDB">
                        <w:rPr>
                          <w:rFonts w:ascii="BIZ UDPゴシック" w:eastAsia="BIZ UDPゴシック" w:hAnsi="BIZ UDPゴシック" w:hint="eastAsia"/>
                          <w:szCs w:val="21"/>
                        </w:rPr>
                        <w:t>取り組み、発表会で発表する。</w:t>
                      </w:r>
                    </w:p>
                    <w:p w14:paraId="6D906D08" w14:textId="0DADFEE0" w:rsidR="00597EE1"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03FA9" w:rsidRPr="001B3FDB">
                        <w:rPr>
                          <w:rFonts w:ascii="BIZ UDPゴシック" w:eastAsia="BIZ UDPゴシック" w:hAnsi="BIZ UDPゴシック" w:hint="eastAsia"/>
                          <w:szCs w:val="21"/>
                        </w:rPr>
                        <w:t>『図書館とつながる探究』を進めており、さまざまな資料を通して、学びを深めている。</w:t>
                      </w:r>
                    </w:p>
                    <w:p w14:paraId="654496FE" w14:textId="2BD7CC95" w:rsidR="00003FA9" w:rsidRPr="00597EE1"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03FA9" w:rsidRPr="00597EE1">
                        <w:rPr>
                          <w:rFonts w:ascii="BIZ UDPゴシック" w:eastAsia="BIZ UDPゴシック" w:hAnsi="BIZ UDPゴシック" w:hint="eastAsia"/>
                          <w:b/>
                          <w:bCs/>
                          <w:sz w:val="22"/>
                        </w:rPr>
                        <w:t>子どもたちは探究学習を通して、さまざまなジャンルの本に興味を持つことができている。</w:t>
                      </w:r>
                    </w:p>
                    <w:p w14:paraId="0F8C6C7C" w14:textId="192A8D84" w:rsidR="00003FA9" w:rsidRDefault="00003FA9">
                      <w:pPr>
                        <w:rPr>
                          <w:rFonts w:ascii="BIZ UDPゴシック" w:eastAsia="BIZ UDPゴシック" w:hAnsi="BIZ UDPゴシック"/>
                          <w:sz w:val="22"/>
                        </w:rPr>
                      </w:pPr>
                    </w:p>
                    <w:p w14:paraId="1F7C3A3F" w14:textId="2A464E85" w:rsidR="00597EE1" w:rsidRDefault="00597EE1">
                      <w:pPr>
                        <w:rPr>
                          <w:rFonts w:ascii="BIZ UDPゴシック" w:eastAsia="BIZ UDPゴシック" w:hAnsi="BIZ UDPゴシック"/>
                          <w:sz w:val="22"/>
                        </w:rPr>
                      </w:pPr>
                    </w:p>
                    <w:p w14:paraId="663F0C19" w14:textId="1BC000E0" w:rsidR="00E77873" w:rsidRDefault="00E77873">
                      <w:pPr>
                        <w:rPr>
                          <w:rFonts w:ascii="BIZ UDPゴシック" w:eastAsia="BIZ UDPゴシック" w:hAnsi="BIZ UDPゴシック"/>
                          <w:sz w:val="22"/>
                        </w:rPr>
                      </w:pPr>
                    </w:p>
                    <w:p w14:paraId="2FEE4ED1" w14:textId="64527FAA" w:rsidR="00E77873" w:rsidRDefault="00E77873">
                      <w:pPr>
                        <w:rPr>
                          <w:rFonts w:ascii="BIZ UDPゴシック" w:eastAsia="BIZ UDPゴシック" w:hAnsi="BIZ UDPゴシック"/>
                          <w:sz w:val="22"/>
                        </w:rPr>
                      </w:pPr>
                    </w:p>
                    <w:p w14:paraId="4BF8917F" w14:textId="19F28ED4" w:rsidR="00E77873" w:rsidRDefault="00E77873">
                      <w:pPr>
                        <w:rPr>
                          <w:rFonts w:ascii="BIZ UDPゴシック" w:eastAsia="BIZ UDPゴシック" w:hAnsi="BIZ UDPゴシック"/>
                          <w:sz w:val="22"/>
                        </w:rPr>
                      </w:pPr>
                    </w:p>
                    <w:p w14:paraId="095E1EC1" w14:textId="7ACE8D61" w:rsidR="00E77873" w:rsidRDefault="00E77873">
                      <w:pPr>
                        <w:rPr>
                          <w:rFonts w:ascii="BIZ UDPゴシック" w:eastAsia="BIZ UDPゴシック" w:hAnsi="BIZ UDPゴシック"/>
                          <w:sz w:val="22"/>
                        </w:rPr>
                      </w:pPr>
                    </w:p>
                    <w:p w14:paraId="6112B613" w14:textId="7E4FF46C" w:rsidR="00E77873" w:rsidRDefault="00E77873">
                      <w:pPr>
                        <w:rPr>
                          <w:rFonts w:ascii="BIZ UDPゴシック" w:eastAsia="BIZ UDPゴシック" w:hAnsi="BIZ UDPゴシック"/>
                          <w:sz w:val="22"/>
                        </w:rPr>
                      </w:pPr>
                    </w:p>
                    <w:p w14:paraId="70BFECC3" w14:textId="1F9F5513" w:rsidR="006413D2" w:rsidRDefault="006413D2">
                      <w:pPr>
                        <w:rPr>
                          <w:rFonts w:ascii="BIZ UDPゴシック" w:eastAsia="BIZ UDPゴシック" w:hAnsi="BIZ UDPゴシック"/>
                          <w:sz w:val="22"/>
                        </w:rPr>
                      </w:pPr>
                    </w:p>
                    <w:p w14:paraId="3E8F813C" w14:textId="1071049C" w:rsidR="00982A3D" w:rsidRDefault="00982A3D">
                      <w:pPr>
                        <w:rPr>
                          <w:rFonts w:ascii="BIZ UDPゴシック" w:eastAsia="BIZ UDPゴシック" w:hAnsi="BIZ UDPゴシック"/>
                          <w:sz w:val="22"/>
                        </w:rPr>
                      </w:pPr>
                    </w:p>
                    <w:p w14:paraId="5ACA9CFA" w14:textId="77777777" w:rsidR="00B909EF" w:rsidRDefault="00B909EF">
                      <w:pPr>
                        <w:rPr>
                          <w:rFonts w:ascii="BIZ UDPゴシック" w:eastAsia="BIZ UDPゴシック" w:hAnsi="BIZ UDPゴシック"/>
                          <w:sz w:val="22"/>
                        </w:rPr>
                      </w:pPr>
                    </w:p>
                    <w:p w14:paraId="7E83F1C5" w14:textId="6988CCC0" w:rsidR="00435A35" w:rsidRPr="00B909EF" w:rsidRDefault="00597EE1" w:rsidP="00597EE1">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w:t>
                      </w:r>
                      <w:r w:rsidR="003258BC" w:rsidRPr="00BF6B5F">
                        <w:rPr>
                          <w:rFonts w:ascii="BIZ UDPゴシック" w:eastAsia="BIZ UDPゴシック" w:hAnsi="BIZ UDPゴシック" w:hint="eastAsia"/>
                          <w:b/>
                          <w:bCs/>
                          <w:sz w:val="23"/>
                          <w:szCs w:val="23"/>
                        </w:rPr>
                        <w:t>学校</w:t>
                      </w:r>
                      <w:r w:rsidR="00003FA9" w:rsidRPr="00BF6B5F">
                        <w:rPr>
                          <w:rFonts w:ascii="BIZ UDPゴシック" w:eastAsia="BIZ UDPゴシック" w:hAnsi="BIZ UDPゴシック" w:hint="eastAsia"/>
                          <w:b/>
                          <w:bCs/>
                          <w:sz w:val="23"/>
                          <w:szCs w:val="23"/>
                        </w:rPr>
                        <w:t>図</w:t>
                      </w:r>
                      <w:r w:rsidR="00003FA9" w:rsidRPr="00B909EF">
                        <w:rPr>
                          <w:rFonts w:ascii="BIZ UDPゴシック" w:eastAsia="BIZ UDPゴシック" w:hAnsi="BIZ UDPゴシック" w:hint="eastAsia"/>
                          <w:b/>
                          <w:bCs/>
                          <w:sz w:val="23"/>
                          <w:szCs w:val="23"/>
                        </w:rPr>
                        <w:t>書館の３つの機能「読書センター」「学習センター」「情報センター」を十分に活かし、多くの生徒に</w:t>
                      </w:r>
                      <w:r w:rsidR="001B3FDB" w:rsidRPr="00B909EF">
                        <w:rPr>
                          <w:rFonts w:ascii="BIZ UDPゴシック" w:eastAsia="BIZ UDPゴシック" w:hAnsi="BIZ UDPゴシック" w:hint="eastAsia"/>
                          <w:b/>
                          <w:bCs/>
                          <w:sz w:val="23"/>
                          <w:szCs w:val="23"/>
                        </w:rPr>
                        <w:t>学校図書館が</w:t>
                      </w:r>
                      <w:r w:rsidR="00435A35" w:rsidRPr="00B909EF">
                        <w:rPr>
                          <w:rFonts w:ascii="BIZ UDPゴシック" w:eastAsia="BIZ UDPゴシック" w:hAnsi="BIZ UDPゴシック" w:hint="eastAsia"/>
                          <w:b/>
                          <w:bCs/>
                          <w:sz w:val="23"/>
                          <w:szCs w:val="23"/>
                        </w:rPr>
                        <w:t>活用されている。</w:t>
                      </w:r>
                      <w:bookmarkEnd w:id="18"/>
                      <w:bookmarkEnd w:id="19"/>
                      <w:r w:rsidR="001B3FDB" w:rsidRPr="00B909EF">
                        <w:rPr>
                          <w:rFonts w:ascii="BIZ UDPゴシック" w:eastAsia="BIZ UDPゴシック" w:hAnsi="BIZ UDPゴシック" w:hint="eastAsia"/>
                          <w:b/>
                          <w:bCs/>
                          <w:sz w:val="23"/>
                          <w:szCs w:val="23"/>
                        </w:rPr>
                        <w:t>また活用が進むことで、学力の向上にもつながっている。</w:t>
                      </w:r>
                    </w:p>
                  </w:txbxContent>
                </v:textbox>
                <w10:wrap anchorx="margin"/>
              </v:shape>
            </w:pict>
          </mc:Fallback>
        </mc:AlternateContent>
      </w:r>
      <w:r w:rsidR="00373A74">
        <w:rPr>
          <w:rFonts w:ascii="BIZ UDPゴシック" w:eastAsia="BIZ UDPゴシック" w:hAnsi="BIZ UDPゴシック"/>
          <w:noProof/>
          <w:sz w:val="22"/>
        </w:rPr>
        <mc:AlternateContent>
          <mc:Choice Requires="wps">
            <w:drawing>
              <wp:anchor distT="0" distB="0" distL="114300" distR="114300" simplePos="0" relativeHeight="252901888" behindDoc="0" locked="0" layoutInCell="1" allowOverlap="1" wp14:anchorId="7FD0A005" wp14:editId="7B4B7B11">
                <wp:simplePos x="0" y="0"/>
                <wp:positionH relativeFrom="margin">
                  <wp:posOffset>4975860</wp:posOffset>
                </wp:positionH>
                <wp:positionV relativeFrom="paragraph">
                  <wp:posOffset>26035</wp:posOffset>
                </wp:positionV>
                <wp:extent cx="1181100" cy="80772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1181100" cy="807720"/>
                        </a:xfrm>
                        <a:prstGeom prst="rect">
                          <a:avLst/>
                        </a:prstGeom>
                        <a:noFill/>
                        <a:ln w="6350">
                          <a:noFill/>
                        </a:ln>
                      </wps:spPr>
                      <wps:txbx>
                        <w:txbxContent>
                          <w:p w14:paraId="02240CEA"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新刊も大人気！</w:t>
                            </w:r>
                          </w:p>
                          <w:p w14:paraId="72891EB5"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本の種類も</w:t>
                            </w:r>
                          </w:p>
                          <w:p w14:paraId="46755FEF" w14:textId="7B727F43"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多種多様です！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A005" id="テキスト ボックス 178" o:spid="_x0000_s1116" type="#_x0000_t202" style="position:absolute;left:0;text-align:left;margin-left:391.8pt;margin-top:2.05pt;width:93pt;height:63.6pt;z-index:2529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" filled="f" stroked="f" strokeweight=".5pt">
                <v:textbox>
                  <w:txbxContent>
                    <w:p w14:paraId="02240CEA"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新刊も大人気！</w:t>
                      </w:r>
                    </w:p>
                    <w:p w14:paraId="72891EB5"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本の種類も</w:t>
                      </w:r>
                    </w:p>
                    <w:p w14:paraId="46755FEF" w14:textId="7B727F43"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多種多様です！</w:t>
                      </w:r>
                    </w:p>
                  </w:txbxContent>
                </v:textbox>
                <w10:wrap anchorx="margin"/>
              </v:shape>
            </w:pict>
          </mc:Fallback>
        </mc:AlternateContent>
      </w:r>
    </w:p>
    <w:p w14:paraId="6FDFB694" w14:textId="44F85F3B" w:rsidR="00794222" w:rsidRDefault="00794222" w:rsidP="008B7634">
      <w:pPr>
        <w:rPr>
          <w:rFonts w:ascii="BIZ UDPゴシック" w:eastAsia="BIZ UDPゴシック" w:hAnsi="BIZ UDPゴシック"/>
          <w:sz w:val="22"/>
        </w:rPr>
      </w:pPr>
    </w:p>
    <w:p w14:paraId="79048257" w14:textId="270ADD0E" w:rsidR="00794222" w:rsidRDefault="00794222" w:rsidP="008B7634">
      <w:pPr>
        <w:rPr>
          <w:rFonts w:ascii="BIZ UDPゴシック" w:eastAsia="BIZ UDPゴシック" w:hAnsi="BIZ UDPゴシック"/>
          <w:sz w:val="22"/>
        </w:rPr>
      </w:pPr>
    </w:p>
    <w:p w14:paraId="240B9586" w14:textId="569B5AB9" w:rsidR="00794222" w:rsidRDefault="00794222" w:rsidP="008B7634">
      <w:pPr>
        <w:rPr>
          <w:rFonts w:ascii="BIZ UDPゴシック" w:eastAsia="BIZ UDPゴシック" w:hAnsi="BIZ UDPゴシック"/>
          <w:sz w:val="22"/>
        </w:rPr>
      </w:pPr>
    </w:p>
    <w:p w14:paraId="5900D27C" w14:textId="6897E940" w:rsidR="00794222" w:rsidRDefault="00794222" w:rsidP="008B7634">
      <w:pPr>
        <w:rPr>
          <w:rFonts w:ascii="BIZ UDPゴシック" w:eastAsia="BIZ UDPゴシック" w:hAnsi="BIZ UDPゴシック"/>
          <w:sz w:val="22"/>
        </w:rPr>
      </w:pPr>
    </w:p>
    <w:p w14:paraId="4ED57D82" w14:textId="7385999A" w:rsidR="00794222" w:rsidRDefault="00794222" w:rsidP="008B7634">
      <w:pPr>
        <w:rPr>
          <w:rFonts w:ascii="BIZ UDPゴシック" w:eastAsia="BIZ UDPゴシック" w:hAnsi="BIZ UDPゴシック"/>
          <w:sz w:val="22"/>
        </w:rPr>
      </w:pPr>
    </w:p>
    <w:p w14:paraId="0BC3FC47" w14:textId="48239CDE" w:rsidR="00794222" w:rsidRDefault="006413D2" w:rsidP="008B7634">
      <w:pPr>
        <w:rPr>
          <w:rFonts w:ascii="BIZ UDPゴシック" w:eastAsia="BIZ UDPゴシック" w:hAnsi="BIZ UDPゴシック"/>
          <w:sz w:val="22"/>
        </w:rPr>
      </w:pPr>
      <w:r>
        <w:rPr>
          <w:noProof/>
        </w:rPr>
        <w:drawing>
          <wp:anchor distT="0" distB="0" distL="114300" distR="114300" simplePos="0" relativeHeight="252890624" behindDoc="0" locked="0" layoutInCell="1" allowOverlap="1" wp14:anchorId="3477016E" wp14:editId="095F8660">
            <wp:simplePos x="0" y="0"/>
            <wp:positionH relativeFrom="column">
              <wp:posOffset>4297045</wp:posOffset>
            </wp:positionH>
            <wp:positionV relativeFrom="paragraph">
              <wp:posOffset>26035</wp:posOffset>
            </wp:positionV>
            <wp:extent cx="1892935" cy="1271905"/>
            <wp:effectExtent l="0" t="0" r="0" b="444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03" t="11163" r="4136" b="5434"/>
                    <a:stretch/>
                  </pic:blipFill>
                  <pic:spPr bwMode="auto">
                    <a:xfrm>
                      <a:off x="0" y="0"/>
                      <a:ext cx="1892935"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517FA" w14:textId="6DC6EDC4" w:rsidR="00794222" w:rsidRDefault="00794222" w:rsidP="008B7634">
      <w:pPr>
        <w:rPr>
          <w:rFonts w:ascii="BIZ UDPゴシック" w:eastAsia="BIZ UDPゴシック" w:hAnsi="BIZ UDPゴシック"/>
          <w:sz w:val="22"/>
        </w:rPr>
      </w:pPr>
    </w:p>
    <w:p w14:paraId="7EFC1FDA" w14:textId="2A48F993" w:rsidR="00794222" w:rsidRDefault="00794222" w:rsidP="008B7634">
      <w:pPr>
        <w:rPr>
          <w:rFonts w:ascii="BIZ UDPゴシック" w:eastAsia="BIZ UDPゴシック" w:hAnsi="BIZ UDPゴシック"/>
          <w:sz w:val="22"/>
        </w:rPr>
      </w:pPr>
    </w:p>
    <w:p w14:paraId="396856C0" w14:textId="684E32DC" w:rsidR="00794222" w:rsidRDefault="00794222" w:rsidP="008B7634">
      <w:pPr>
        <w:rPr>
          <w:rFonts w:ascii="BIZ UDPゴシック" w:eastAsia="BIZ UDPゴシック" w:hAnsi="BIZ UDPゴシック"/>
          <w:sz w:val="22"/>
        </w:rPr>
      </w:pPr>
    </w:p>
    <w:p w14:paraId="6BE99427" w14:textId="0D5B0F71" w:rsidR="00794222" w:rsidRDefault="00794222" w:rsidP="008B7634">
      <w:pPr>
        <w:rPr>
          <w:rFonts w:ascii="BIZ UDPゴシック" w:eastAsia="BIZ UDPゴシック" w:hAnsi="BIZ UDPゴシック"/>
          <w:sz w:val="22"/>
        </w:rPr>
      </w:pPr>
    </w:p>
    <w:p w14:paraId="54E9430D" w14:textId="77390B6E" w:rsidR="00794222" w:rsidRDefault="00794222" w:rsidP="008B7634">
      <w:pPr>
        <w:rPr>
          <w:rFonts w:ascii="BIZ UDPゴシック" w:eastAsia="BIZ UDPゴシック" w:hAnsi="BIZ UDPゴシック"/>
          <w:sz w:val="22"/>
        </w:rPr>
      </w:pPr>
    </w:p>
    <w:p w14:paraId="03247D6F" w14:textId="68B79B8E" w:rsidR="00794222" w:rsidRDefault="00794222" w:rsidP="008B7634">
      <w:pPr>
        <w:rPr>
          <w:rFonts w:ascii="BIZ UDPゴシック" w:eastAsia="BIZ UDPゴシック" w:hAnsi="BIZ UDPゴシック"/>
          <w:sz w:val="22"/>
        </w:rPr>
      </w:pPr>
    </w:p>
    <w:p w14:paraId="7918DEE3" w14:textId="6FB21EFA" w:rsidR="00794222" w:rsidRDefault="00794222" w:rsidP="008B7634">
      <w:pPr>
        <w:rPr>
          <w:rFonts w:ascii="BIZ UDPゴシック" w:eastAsia="BIZ UDPゴシック" w:hAnsi="BIZ UDPゴシック"/>
          <w:sz w:val="22"/>
        </w:rPr>
      </w:pPr>
    </w:p>
    <w:p w14:paraId="074ADEF0" w14:textId="4C6239D4" w:rsidR="00794222" w:rsidRDefault="00794222" w:rsidP="008B7634">
      <w:pPr>
        <w:rPr>
          <w:rFonts w:ascii="BIZ UDPゴシック" w:eastAsia="BIZ UDPゴシック" w:hAnsi="BIZ UDPゴシック"/>
          <w:sz w:val="22"/>
        </w:rPr>
      </w:pPr>
    </w:p>
    <w:p w14:paraId="44243CFF" w14:textId="248AFE68" w:rsidR="00E77873" w:rsidRDefault="00E77873" w:rsidP="008B7634">
      <w:pPr>
        <w:rPr>
          <w:rFonts w:ascii="BIZ UDPゴシック" w:eastAsia="BIZ UDPゴシック" w:hAnsi="BIZ UDPゴシック"/>
          <w:sz w:val="22"/>
        </w:rPr>
      </w:pPr>
    </w:p>
    <w:p w14:paraId="44E747E2" w14:textId="2B702815" w:rsidR="00E77873" w:rsidRDefault="006413D2" w:rsidP="008B7634">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896768" behindDoc="0" locked="0" layoutInCell="1" allowOverlap="1" wp14:anchorId="439BF60E" wp14:editId="535DE196">
            <wp:simplePos x="0" y="0"/>
            <wp:positionH relativeFrom="column">
              <wp:posOffset>4731385</wp:posOffset>
            </wp:positionH>
            <wp:positionV relativeFrom="paragraph">
              <wp:posOffset>31115</wp:posOffset>
            </wp:positionV>
            <wp:extent cx="1325245" cy="1460500"/>
            <wp:effectExtent l="0" t="0" r="8255" b="635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1016"/>
                    <a:stretch/>
                  </pic:blipFill>
                  <pic:spPr bwMode="auto">
                    <a:xfrm>
                      <a:off x="0" y="0"/>
                      <a:ext cx="132524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45B7C" w14:textId="4CD87EF6" w:rsidR="00794222" w:rsidRDefault="00794222" w:rsidP="008B7634">
      <w:pPr>
        <w:rPr>
          <w:rFonts w:ascii="BIZ UDPゴシック" w:eastAsia="BIZ UDPゴシック" w:hAnsi="BIZ UDPゴシック"/>
          <w:sz w:val="22"/>
        </w:rPr>
      </w:pPr>
    </w:p>
    <w:p w14:paraId="07A60102" w14:textId="334A9E21" w:rsidR="00794222" w:rsidRDefault="00794222" w:rsidP="008B7634">
      <w:pPr>
        <w:rPr>
          <w:rFonts w:ascii="BIZ UDPゴシック" w:eastAsia="BIZ UDPゴシック" w:hAnsi="BIZ UDPゴシック"/>
          <w:sz w:val="22"/>
        </w:rPr>
      </w:pPr>
    </w:p>
    <w:p w14:paraId="2BA50848" w14:textId="777672C6" w:rsidR="00794222" w:rsidRDefault="00794222" w:rsidP="008B7634">
      <w:pPr>
        <w:rPr>
          <w:rFonts w:ascii="BIZ UDPゴシック" w:eastAsia="BIZ UDPゴシック" w:hAnsi="BIZ UDPゴシック"/>
          <w:sz w:val="22"/>
        </w:rPr>
      </w:pPr>
    </w:p>
    <w:p w14:paraId="041E195D" w14:textId="78512ADA" w:rsidR="00794222" w:rsidRDefault="00794222" w:rsidP="008B7634">
      <w:pPr>
        <w:rPr>
          <w:rFonts w:ascii="BIZ UDPゴシック" w:eastAsia="BIZ UDPゴシック" w:hAnsi="BIZ UDPゴシック"/>
          <w:sz w:val="22"/>
        </w:rPr>
      </w:pPr>
    </w:p>
    <w:p w14:paraId="0088D0FC" w14:textId="6270E0D8" w:rsidR="00794222" w:rsidRDefault="00794222" w:rsidP="008B7634">
      <w:pPr>
        <w:rPr>
          <w:rFonts w:ascii="BIZ UDPゴシック" w:eastAsia="BIZ UDPゴシック" w:hAnsi="BIZ UDPゴシック"/>
          <w:sz w:val="22"/>
        </w:rPr>
      </w:pPr>
    </w:p>
    <w:p w14:paraId="1752FF7E" w14:textId="6D28129A" w:rsidR="00794222" w:rsidRDefault="00794222" w:rsidP="008B7634">
      <w:pPr>
        <w:rPr>
          <w:rFonts w:ascii="BIZ UDPゴシック" w:eastAsia="BIZ UDPゴシック" w:hAnsi="BIZ UDPゴシック"/>
          <w:sz w:val="22"/>
        </w:rPr>
      </w:pPr>
    </w:p>
    <w:p w14:paraId="7FF37022" w14:textId="549B70AB" w:rsidR="00794222" w:rsidRDefault="00794222" w:rsidP="008B7634">
      <w:pPr>
        <w:rPr>
          <w:rFonts w:ascii="BIZ UDPゴシック" w:eastAsia="BIZ UDPゴシック" w:hAnsi="BIZ UDPゴシック"/>
          <w:sz w:val="22"/>
        </w:rPr>
      </w:pPr>
    </w:p>
    <w:p w14:paraId="61905077" w14:textId="536A3D33" w:rsidR="00794222" w:rsidRDefault="00794222" w:rsidP="008B7634">
      <w:pPr>
        <w:rPr>
          <w:rFonts w:ascii="BIZ UDPゴシック" w:eastAsia="BIZ UDPゴシック" w:hAnsi="BIZ UDPゴシック"/>
          <w:sz w:val="22"/>
        </w:rPr>
      </w:pPr>
    </w:p>
    <w:p w14:paraId="5A28F4B7" w14:textId="19E6065E" w:rsidR="00794222" w:rsidRDefault="00794222" w:rsidP="008B7634">
      <w:pPr>
        <w:rPr>
          <w:rFonts w:ascii="BIZ UDPゴシック" w:eastAsia="BIZ UDPゴシック" w:hAnsi="BIZ UDPゴシック"/>
          <w:sz w:val="22"/>
        </w:rPr>
      </w:pPr>
    </w:p>
    <w:p w14:paraId="0907B3D2" w14:textId="2753B81B" w:rsidR="00794222" w:rsidRDefault="00B909EF" w:rsidP="008B7634">
      <w:pPr>
        <w:rPr>
          <w:rFonts w:ascii="BIZ UDPゴシック" w:eastAsia="BIZ UDPゴシック" w:hAnsi="BIZ UDPゴシック"/>
          <w:sz w:val="22"/>
        </w:rPr>
      </w:pPr>
      <w:r>
        <w:rPr>
          <w:noProof/>
        </w:rPr>
        <w:drawing>
          <wp:anchor distT="0" distB="0" distL="114300" distR="114300" simplePos="0" relativeHeight="252894720" behindDoc="0" locked="0" layoutInCell="1" allowOverlap="1" wp14:anchorId="16DFFED7" wp14:editId="2224B376">
            <wp:simplePos x="0" y="0"/>
            <wp:positionH relativeFrom="margin">
              <wp:posOffset>4137025</wp:posOffset>
            </wp:positionH>
            <wp:positionV relativeFrom="paragraph">
              <wp:posOffset>188594</wp:posOffset>
            </wp:positionV>
            <wp:extent cx="1882140" cy="1411605"/>
            <wp:effectExtent l="0" t="0" r="381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8214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2672" behindDoc="0" locked="0" layoutInCell="1" allowOverlap="1" wp14:anchorId="2F779205" wp14:editId="66E86D62">
            <wp:simplePos x="0" y="0"/>
            <wp:positionH relativeFrom="column">
              <wp:posOffset>169694</wp:posOffset>
            </wp:positionH>
            <wp:positionV relativeFrom="paragraph">
              <wp:posOffset>219075</wp:posOffset>
            </wp:positionV>
            <wp:extent cx="1940411" cy="1409700"/>
            <wp:effectExtent l="0" t="0" r="317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623" t="8435" r="9124" b="8029"/>
                    <a:stretch/>
                  </pic:blipFill>
                  <pic:spPr bwMode="auto">
                    <a:xfrm>
                      <a:off x="0" y="0"/>
                      <a:ext cx="1942785" cy="1411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4C07E" w14:textId="2F6CE335" w:rsidR="00794222" w:rsidRDefault="00B909EF" w:rsidP="008B7634">
      <w:pPr>
        <w:rPr>
          <w:rFonts w:ascii="BIZ UDPゴシック" w:eastAsia="BIZ UDPゴシック" w:hAnsi="BIZ UDPゴシック"/>
          <w:sz w:val="22"/>
        </w:rPr>
      </w:pPr>
      <w:r>
        <w:rPr>
          <w:noProof/>
        </w:rPr>
        <w:drawing>
          <wp:anchor distT="0" distB="0" distL="114300" distR="114300" simplePos="0" relativeHeight="252893696" behindDoc="0" locked="0" layoutInCell="1" allowOverlap="1" wp14:anchorId="03AB4812" wp14:editId="7F552850">
            <wp:simplePos x="0" y="0"/>
            <wp:positionH relativeFrom="margin">
              <wp:align>center</wp:align>
            </wp:positionH>
            <wp:positionV relativeFrom="paragraph">
              <wp:posOffset>6985</wp:posOffset>
            </wp:positionV>
            <wp:extent cx="1879600" cy="1409700"/>
            <wp:effectExtent l="0" t="0" r="635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542CC" w14:textId="21B61A5E" w:rsidR="00794222" w:rsidRDefault="00794222" w:rsidP="008B7634">
      <w:pPr>
        <w:rPr>
          <w:rFonts w:ascii="BIZ UDPゴシック" w:eastAsia="BIZ UDPゴシック" w:hAnsi="BIZ UDPゴシック"/>
          <w:sz w:val="22"/>
        </w:rPr>
      </w:pPr>
    </w:p>
    <w:p w14:paraId="4C4A355F" w14:textId="1E3BF186" w:rsidR="00794222" w:rsidRDefault="00794222" w:rsidP="008B7634">
      <w:pPr>
        <w:rPr>
          <w:rFonts w:ascii="BIZ UDPゴシック" w:eastAsia="BIZ UDPゴシック" w:hAnsi="BIZ UDPゴシック"/>
          <w:sz w:val="22"/>
        </w:rPr>
      </w:pPr>
    </w:p>
    <w:p w14:paraId="346E9FCC" w14:textId="2E0B7E7E" w:rsidR="00794222" w:rsidRDefault="00F023EB"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33312" behindDoc="0" locked="0" layoutInCell="1" allowOverlap="1" wp14:anchorId="54554427" wp14:editId="26C4B000">
                <wp:simplePos x="0" y="0"/>
                <wp:positionH relativeFrom="column">
                  <wp:posOffset>5066665</wp:posOffset>
                </wp:positionH>
                <wp:positionV relativeFrom="paragraph">
                  <wp:posOffset>186055</wp:posOffset>
                </wp:positionV>
                <wp:extent cx="91440" cy="76200"/>
                <wp:effectExtent l="0" t="0" r="22860" b="19050"/>
                <wp:wrapNone/>
                <wp:docPr id="146" name="楕円 146"/>
                <wp:cNvGraphicFramePr/>
                <a:graphic xmlns:a="http://schemas.openxmlformats.org/drawingml/2006/main">
                  <a:graphicData uri="http://schemas.microsoft.com/office/word/2010/wordprocessingShape">
                    <wps:wsp>
                      <wps:cNvSpPr/>
                      <wps:spPr>
                        <a:xfrm>
                          <a:off x="0" y="0"/>
                          <a:ext cx="9144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7C428" id="楕円 146" o:spid="_x0000_s1026" style="position:absolute;left:0;text-align:left;margin-left:398.95pt;margin-top:14.65pt;width:7.2pt;height:6pt;z-index:2531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" fillcolor="#4f81bd [3204]" strokecolor="#243f60 [1604]" strokeweight="2pt"/>
            </w:pict>
          </mc:Fallback>
        </mc:AlternateContent>
      </w:r>
      <w:r w:rsidR="00A94ACD">
        <w:rPr>
          <w:rFonts w:ascii="BIZ UDPゴシック" w:eastAsia="BIZ UDPゴシック" w:hAnsi="BIZ UDPゴシック"/>
          <w:noProof/>
          <w:sz w:val="22"/>
        </w:rPr>
        <mc:AlternateContent>
          <mc:Choice Requires="wps">
            <w:drawing>
              <wp:anchor distT="0" distB="0" distL="114300" distR="114300" simplePos="0" relativeHeight="253134336" behindDoc="0" locked="0" layoutInCell="1" allowOverlap="1" wp14:anchorId="31AD9B5A" wp14:editId="4A516C6E">
                <wp:simplePos x="0" y="0"/>
                <wp:positionH relativeFrom="column">
                  <wp:posOffset>5386705</wp:posOffset>
                </wp:positionH>
                <wp:positionV relativeFrom="paragraph">
                  <wp:posOffset>125095</wp:posOffset>
                </wp:positionV>
                <wp:extent cx="137160" cy="106680"/>
                <wp:effectExtent l="0" t="0" r="15240" b="26670"/>
                <wp:wrapNone/>
                <wp:docPr id="251" name="楕円 251"/>
                <wp:cNvGraphicFramePr/>
                <a:graphic xmlns:a="http://schemas.openxmlformats.org/drawingml/2006/main">
                  <a:graphicData uri="http://schemas.microsoft.com/office/word/2010/wordprocessingShape">
                    <wps:wsp>
                      <wps:cNvSpPr/>
                      <wps:spPr>
                        <a:xfrm>
                          <a:off x="0" y="0"/>
                          <a:ext cx="13716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96D26" id="楕円 251" o:spid="_x0000_s1026" style="position:absolute;left:0;text-align:left;margin-left:424.15pt;margin-top:9.85pt;width:10.8pt;height:8.4pt;z-index:2531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" fillcolor="#4f81bd [3204]" strokecolor="#243f60 [1604]" strokeweight="2pt"/>
            </w:pict>
          </mc:Fallback>
        </mc:AlternateContent>
      </w:r>
    </w:p>
    <w:p w14:paraId="63506F5C" w14:textId="69AF83F9" w:rsidR="00794222" w:rsidRDefault="00794222" w:rsidP="008B7634">
      <w:pPr>
        <w:rPr>
          <w:rFonts w:ascii="BIZ UDPゴシック" w:eastAsia="BIZ UDPゴシック" w:hAnsi="BIZ UDPゴシック"/>
          <w:sz w:val="22"/>
        </w:rPr>
      </w:pPr>
    </w:p>
    <w:p w14:paraId="19E44267" w14:textId="45DB57CD" w:rsidR="00794222" w:rsidRDefault="00794222" w:rsidP="008B7634">
      <w:pPr>
        <w:rPr>
          <w:rFonts w:ascii="BIZ UDPゴシック" w:eastAsia="BIZ UDPゴシック" w:hAnsi="BIZ UDPゴシック"/>
          <w:sz w:val="22"/>
        </w:rPr>
      </w:pPr>
    </w:p>
    <w:p w14:paraId="3CFA1A19" w14:textId="0AC429CB" w:rsidR="00794222" w:rsidRDefault="00B909EF"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98816" behindDoc="0" locked="0" layoutInCell="1" allowOverlap="1" wp14:anchorId="798F107C" wp14:editId="76A92076">
                <wp:simplePos x="0" y="0"/>
                <wp:positionH relativeFrom="margin">
                  <wp:posOffset>1607185</wp:posOffset>
                </wp:positionH>
                <wp:positionV relativeFrom="paragraph">
                  <wp:posOffset>146050</wp:posOffset>
                </wp:positionV>
                <wp:extent cx="4526280" cy="302217"/>
                <wp:effectExtent l="0" t="0" r="0" b="3175"/>
                <wp:wrapNone/>
                <wp:docPr id="174" name="テキスト ボックス 174"/>
                <wp:cNvGraphicFramePr/>
                <a:graphic xmlns:a="http://schemas.openxmlformats.org/drawingml/2006/main">
                  <a:graphicData uri="http://schemas.microsoft.com/office/word/2010/wordprocessingShape">
                    <wps:wsp>
                      <wps:cNvSpPr txBox="1"/>
                      <wps:spPr>
                        <a:xfrm>
                          <a:off x="0" y="0"/>
                          <a:ext cx="4526280" cy="302217"/>
                        </a:xfrm>
                        <a:prstGeom prst="rect">
                          <a:avLst/>
                        </a:prstGeom>
                        <a:noFill/>
                        <a:ln w="6350">
                          <a:noFill/>
                        </a:ln>
                      </wps:spPr>
                      <wps:txbx>
                        <w:txbxContent>
                          <w:p w14:paraId="0E274694" w14:textId="34C884B8" w:rsidR="006413D2" w:rsidRPr="000F40D3" w:rsidRDefault="006413D2" w:rsidP="006413D2">
                            <w:pPr>
                              <w:rPr>
                                <w:rFonts w:ascii="BIZ UDPゴシック" w:eastAsia="BIZ UDPゴシック" w:hAnsi="BIZ UDPゴシック"/>
                                <w:sz w:val="20"/>
                                <w:szCs w:val="20"/>
                              </w:rPr>
                            </w:pPr>
                            <w:r>
                              <w:rPr>
                                <w:rFonts w:ascii="BIZ UDPゴシック" w:eastAsia="BIZ UDPゴシック" w:hAnsi="BIZ UDPゴシック" w:hint="eastAsia"/>
                                <w:sz w:val="20"/>
                                <w:szCs w:val="20"/>
                              </w:rPr>
                              <w:t>図書館を探究学習が取組みやすいように改修し、子どもたちが集まる場所に。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107C" id="テキスト ボックス 174" o:spid="_x0000_s1117" type="#_x0000_t202" style="position:absolute;left:0;text-align:left;margin-left:126.55pt;margin-top:11.5pt;width:356.4pt;height:23.8pt;z-index:25289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" filled="f" stroked="f" strokeweight=".5pt">
                <v:textbox>
                  <w:txbxContent>
                    <w:p w14:paraId="0E274694" w14:textId="34C884B8" w:rsidR="006413D2" w:rsidRPr="000F40D3" w:rsidRDefault="006413D2" w:rsidP="006413D2">
                      <w:pPr>
                        <w:rPr>
                          <w:rFonts w:ascii="BIZ UDPゴシック" w:eastAsia="BIZ UDPゴシック" w:hAnsi="BIZ UDPゴシック"/>
                          <w:sz w:val="20"/>
                          <w:szCs w:val="20"/>
                        </w:rPr>
                      </w:pPr>
                      <w:r>
                        <w:rPr>
                          <w:rFonts w:ascii="BIZ UDPゴシック" w:eastAsia="BIZ UDPゴシック" w:hAnsi="BIZ UDPゴシック" w:hint="eastAsia"/>
                          <w:sz w:val="20"/>
                          <w:szCs w:val="20"/>
                        </w:rPr>
                        <w:t>図書館を探究学習が取組みやすいように改修し、子どもたちが集まる場所に。</w:t>
                      </w:r>
                    </w:p>
                  </w:txbxContent>
                </v:textbox>
                <w10:wrap anchorx="margin"/>
              </v:shape>
            </w:pict>
          </mc:Fallback>
        </mc:AlternateContent>
      </w:r>
    </w:p>
    <w:p w14:paraId="534386CD" w14:textId="465423D9" w:rsidR="00794222" w:rsidRDefault="00794222" w:rsidP="008B7634">
      <w:pPr>
        <w:rPr>
          <w:rFonts w:ascii="BIZ UDPゴシック" w:eastAsia="BIZ UDPゴシック" w:hAnsi="BIZ UDPゴシック"/>
          <w:sz w:val="22"/>
        </w:rPr>
      </w:pPr>
    </w:p>
    <w:p w14:paraId="269382D7" w14:textId="74B88345" w:rsidR="00794222" w:rsidRDefault="00794222" w:rsidP="008B7634">
      <w:pPr>
        <w:rPr>
          <w:rFonts w:ascii="BIZ UDPゴシック" w:eastAsia="BIZ UDPゴシック" w:hAnsi="BIZ UDPゴシック"/>
          <w:sz w:val="22"/>
        </w:rPr>
      </w:pPr>
    </w:p>
    <w:p w14:paraId="54BCCFD1" w14:textId="449DF20B" w:rsidR="00794222" w:rsidRDefault="00794222" w:rsidP="008B7634">
      <w:pPr>
        <w:rPr>
          <w:rFonts w:ascii="BIZ UDPゴシック" w:eastAsia="BIZ UDPゴシック" w:hAnsi="BIZ UDPゴシック"/>
          <w:sz w:val="22"/>
        </w:rPr>
      </w:pPr>
    </w:p>
    <w:p w14:paraId="67BD4A75" w14:textId="5636A834" w:rsidR="00794222" w:rsidRDefault="00794222" w:rsidP="008B7634">
      <w:pPr>
        <w:rPr>
          <w:rFonts w:ascii="BIZ UDPゴシック" w:eastAsia="BIZ UDPゴシック" w:hAnsi="BIZ UDPゴシック"/>
          <w:sz w:val="22"/>
        </w:rPr>
      </w:pPr>
    </w:p>
    <w:p w14:paraId="64D348E4" w14:textId="63136221" w:rsidR="00794222" w:rsidRDefault="00794222" w:rsidP="008B7634">
      <w:pPr>
        <w:rPr>
          <w:rFonts w:ascii="BIZ UDPゴシック" w:eastAsia="BIZ UDPゴシック" w:hAnsi="BIZ UDPゴシック"/>
          <w:sz w:val="22"/>
        </w:rPr>
      </w:pPr>
    </w:p>
    <w:p w14:paraId="58C42104" w14:textId="4048FA11" w:rsidR="00794222" w:rsidRDefault="00794222" w:rsidP="008B7634">
      <w:pPr>
        <w:rPr>
          <w:rFonts w:ascii="BIZ UDPゴシック" w:eastAsia="BIZ UDPゴシック" w:hAnsi="BIZ UDPゴシック"/>
          <w:sz w:val="22"/>
        </w:rPr>
      </w:pPr>
    </w:p>
    <w:p w14:paraId="0BBDFB0B" w14:textId="4AAE44FA" w:rsidR="00794222" w:rsidRDefault="00CC3078" w:rsidP="008B7634">
      <w:pPr>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2722688" behindDoc="0" locked="0" layoutInCell="1" allowOverlap="1" wp14:anchorId="0218480B" wp14:editId="1A990CC1">
                <wp:simplePos x="0" y="0"/>
                <wp:positionH relativeFrom="margin">
                  <wp:align>left</wp:align>
                </wp:positionH>
                <wp:positionV relativeFrom="paragraph">
                  <wp:posOffset>-191135</wp:posOffset>
                </wp:positionV>
                <wp:extent cx="2468880" cy="381000"/>
                <wp:effectExtent l="0" t="0" r="26670" b="19050"/>
                <wp:wrapNone/>
                <wp:docPr id="93" name="四角形: 角を丸くする 93"/>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0E924268" w14:textId="77777777" w:rsidR="001D6E7B" w:rsidRPr="001928AD" w:rsidRDefault="001D6E7B" w:rsidP="001D6E7B">
                            <w:pPr>
                              <w:spacing w:line="320" w:lineRule="exact"/>
                              <w:jc w:val="center"/>
                              <w:rPr>
                                <w:rFonts w:ascii="Segoe UI Emoji" w:eastAsia="BIZ UDPゴシック" w:hAnsi="Segoe UI Emoji"/>
                                <w:b/>
                                <w:bCs/>
                                <w:sz w:val="24"/>
                                <w:szCs w:val="24"/>
                              </w:rPr>
                            </w:pPr>
                            <w:r w:rsidRPr="001928AD">
                              <w:rPr>
                                <w:rFonts w:ascii="BIZ UDPゴシック" w:eastAsia="BIZ UDPゴシック" w:hAnsi="BIZ UDPゴシック" w:hint="eastAsia"/>
                                <w:b/>
                                <w:bCs/>
                                <w:sz w:val="24"/>
                                <w:szCs w:val="24"/>
                              </w:rPr>
                              <w:t>ことばを育む</w:t>
                            </w:r>
                            <w:r w:rsidRPr="001928AD">
                              <w:rPr>
                                <w:rFonts w:ascii="Segoe UI Emoji" w:eastAsia="BIZ UDPゴシック" w:hAnsi="Segoe UI Emoji" w:hint="eastAsia"/>
                                <w:b/>
                                <w:bCs/>
                                <w:sz w:val="24"/>
                                <w:szCs w:val="24"/>
                              </w:rPr>
                              <w:t>📖</w:t>
                            </w:r>
                          </w:p>
                          <w:p w14:paraId="2D47B3E2" w14:textId="51ADAB52" w:rsidR="00794222" w:rsidRPr="000F481E" w:rsidRDefault="00794222" w:rsidP="001D6E7B">
                            <w:pPr>
                              <w:spacing w:line="320" w:lineRule="exact"/>
                              <w:rPr>
                                <w:rFonts w:ascii="BIZ UDPゴシック" w:eastAsia="BIZ UDPゴシック" w:hAnsi="BIZ UDPゴシック"/>
                                <w:sz w:val="22"/>
                              </w:rPr>
                            </w:pPr>
                          </w:p>
                          <w:p w14:paraId="32CCAADC"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8480B" id="四角形: 角を丸くする 93" o:spid="_x0000_s1118" style="position:absolute;left:0;text-align:left;margin-left:0;margin-top:-15.05pt;width:194.4pt;height:30pt;z-index:25272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" fillcolor="#c6d9f1" strokecolor="#4f81bd" strokeweight="2pt">
                <v:textbox>
                  <w:txbxContent>
                    <w:p w14:paraId="0E924268" w14:textId="77777777" w:rsidR="001D6E7B" w:rsidRPr="001928AD" w:rsidRDefault="001D6E7B" w:rsidP="001D6E7B">
                      <w:pPr>
                        <w:spacing w:line="320" w:lineRule="exact"/>
                        <w:jc w:val="center"/>
                        <w:rPr>
                          <w:rFonts w:ascii="Segoe UI Emoji" w:eastAsia="BIZ UDPゴシック" w:hAnsi="Segoe UI Emoji"/>
                          <w:b/>
                          <w:bCs/>
                          <w:sz w:val="24"/>
                          <w:szCs w:val="24"/>
                        </w:rPr>
                      </w:pPr>
                      <w:r w:rsidRPr="001928AD">
                        <w:rPr>
                          <w:rFonts w:ascii="BIZ UDPゴシック" w:eastAsia="BIZ UDPゴシック" w:hAnsi="BIZ UDPゴシック" w:hint="eastAsia"/>
                          <w:b/>
                          <w:bCs/>
                          <w:sz w:val="24"/>
                          <w:szCs w:val="24"/>
                        </w:rPr>
                        <w:t>ことばを育む</w:t>
                      </w:r>
                      <w:r w:rsidRPr="001928AD">
                        <w:rPr>
                          <w:rFonts w:ascii="Segoe UI Emoji" w:eastAsia="BIZ UDPゴシック" w:hAnsi="Segoe UI Emoji" w:hint="eastAsia"/>
                          <w:b/>
                          <w:bCs/>
                          <w:sz w:val="24"/>
                          <w:szCs w:val="24"/>
                        </w:rPr>
                        <w:t>📖</w:t>
                      </w:r>
                    </w:p>
                    <w:p w14:paraId="2D47B3E2" w14:textId="51ADAB52" w:rsidR="00794222" w:rsidRPr="000F481E" w:rsidRDefault="00794222" w:rsidP="001D6E7B">
                      <w:pPr>
                        <w:spacing w:line="320" w:lineRule="exact"/>
                        <w:rPr>
                          <w:rFonts w:ascii="BIZ UDPゴシック" w:eastAsia="BIZ UDPゴシック" w:hAnsi="BIZ UDPゴシック"/>
                          <w:sz w:val="22"/>
                        </w:rPr>
                      </w:pPr>
                    </w:p>
                    <w:p w14:paraId="32CCAADC" w14:textId="77777777" w:rsidR="00794222" w:rsidRPr="000F481E" w:rsidRDefault="00794222" w:rsidP="00794222">
                      <w:pPr>
                        <w:jc w:val="center"/>
                      </w:pPr>
                    </w:p>
                  </w:txbxContent>
                </v:textbox>
                <w10:wrap anchorx="margin"/>
              </v:roundrect>
            </w:pict>
          </mc:Fallback>
        </mc:AlternateContent>
      </w:r>
      <w:r w:rsidR="001D6E7B"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24736" behindDoc="1" locked="0" layoutInCell="1" allowOverlap="1" wp14:anchorId="4D097522" wp14:editId="00763C30">
                <wp:simplePos x="0" y="0"/>
                <wp:positionH relativeFrom="margin">
                  <wp:align>left</wp:align>
                </wp:positionH>
                <wp:positionV relativeFrom="paragraph">
                  <wp:posOffset>32385</wp:posOffset>
                </wp:positionV>
                <wp:extent cx="6339840" cy="9098280"/>
                <wp:effectExtent l="0" t="0" r="22860" b="26670"/>
                <wp:wrapNone/>
                <wp:docPr id="94" name="正方形/長方形 94"/>
                <wp:cNvGraphicFramePr/>
                <a:graphic xmlns:a="http://schemas.openxmlformats.org/drawingml/2006/main">
                  <a:graphicData uri="http://schemas.microsoft.com/office/word/2010/wordprocessingShape">
                    <wps:wsp>
                      <wps:cNvSpPr/>
                      <wps:spPr>
                        <a:xfrm>
                          <a:off x="0" y="0"/>
                          <a:ext cx="6339840" cy="9098280"/>
                        </a:xfrm>
                        <a:prstGeom prst="rect">
                          <a:avLst/>
                        </a:prstGeom>
                        <a:noFill/>
                        <a:ln w="25400" cap="flat" cmpd="sng" algn="ctr">
                          <a:solidFill>
                            <a:srgbClr val="1F497D">
                              <a:lumMod val="40000"/>
                              <a:lumOff val="60000"/>
                            </a:srgbClr>
                          </a:solidFill>
                          <a:prstDash val="solid"/>
                        </a:ln>
                        <a:effectLst/>
                      </wps:spPr>
                      <wps:txbx>
                        <w:txbxContent>
                          <w:p w14:paraId="0D0F8E48" w14:textId="53281D85" w:rsidR="00794222"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7522" id="正方形/長方形 94" o:spid="_x0000_s1119" style="position:absolute;left:0;text-align:left;margin-left:0;margin-top:2.55pt;width:499.2pt;height:716.4pt;z-index:-25059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" filled="f" strokecolor="#8eb4e3" strokeweight="2pt">
                <v:textbox>
                  <w:txbxContent>
                    <w:p w14:paraId="0D0F8E48" w14:textId="53281D85" w:rsidR="00794222" w:rsidRDefault="00794222" w:rsidP="00794222">
                      <w:pPr>
                        <w:jc w:val="center"/>
                      </w:pPr>
                    </w:p>
                  </w:txbxContent>
                </v:textbox>
                <w10:wrap anchorx="margin"/>
              </v:rect>
            </w:pict>
          </mc:Fallback>
        </mc:AlternateContent>
      </w:r>
      <w:r w:rsidR="001D6E7B" w:rsidRPr="00D91625">
        <w:rPr>
          <w:rFonts w:ascii="BIZ UDPゴシック" w:eastAsia="BIZ UDPゴシック" w:hAnsi="BIZ UDPゴシック"/>
          <w:noProof/>
          <w:sz w:val="22"/>
        </w:rPr>
        <mc:AlternateContent>
          <mc:Choice Requires="wps">
            <w:drawing>
              <wp:anchor distT="45720" distB="45720" distL="114300" distR="114300" simplePos="0" relativeHeight="252831232" behindDoc="0" locked="0" layoutInCell="1" allowOverlap="1" wp14:anchorId="3E11E558" wp14:editId="125D3C50">
                <wp:simplePos x="0" y="0"/>
                <wp:positionH relativeFrom="margin">
                  <wp:align>right</wp:align>
                </wp:positionH>
                <wp:positionV relativeFrom="paragraph">
                  <wp:posOffset>200025</wp:posOffset>
                </wp:positionV>
                <wp:extent cx="6172200" cy="892302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923020"/>
                        </a:xfrm>
                        <a:prstGeom prst="rect">
                          <a:avLst/>
                        </a:prstGeom>
                        <a:noFill/>
                        <a:ln w="9525">
                          <a:noFill/>
                          <a:miter lim="800000"/>
                          <a:headEnd/>
                          <a:tailEnd/>
                        </a:ln>
                      </wps:spPr>
                      <wps:txbx>
                        <w:txbxContent>
                          <w:p w14:paraId="07CF5A23" w14:textId="2B6CB752" w:rsidR="00BC6F05" w:rsidRPr="000336C0" w:rsidRDefault="00BC6F05" w:rsidP="00BC6F0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＜大阪府立中央聴覚支援学校＞</w:t>
                            </w:r>
                          </w:p>
                          <w:p w14:paraId="38C1ADEF" w14:textId="77777777" w:rsidR="00BC6F05" w:rsidRPr="00C15C33" w:rsidRDefault="00BC6F05" w:rsidP="00BC6F05">
                            <w:pPr>
                              <w:rPr>
                                <w:rFonts w:ascii="BIZ UDPゴシック" w:eastAsia="BIZ UDPゴシック" w:hAnsi="BIZ UDPゴシック"/>
                                <w:sz w:val="22"/>
                              </w:rPr>
                            </w:pPr>
                          </w:p>
                          <w:p w14:paraId="2A62A840" w14:textId="77777777" w:rsidR="001D6E7B" w:rsidRDefault="001D6E7B" w:rsidP="001D6E7B">
                            <w:pPr>
                              <w:rPr>
                                <w:rFonts w:ascii="BIZ UDPゴシック" w:eastAsia="BIZ UDPゴシック" w:hAnsi="BIZ UDPゴシック"/>
                                <w:sz w:val="22"/>
                              </w:rPr>
                            </w:pPr>
                            <w:r>
                              <w:rPr>
                                <w:rFonts w:ascii="BIZ UDPゴシック" w:eastAsia="BIZ UDPゴシック" w:hAnsi="BIZ UDPゴシック" w:hint="eastAsia"/>
                                <w:sz w:val="22"/>
                              </w:rPr>
                              <w:t>○本を読むことを楽しむ</w:t>
                            </w:r>
                          </w:p>
                          <w:p w14:paraId="25DD5A98" w14:textId="77777777" w:rsidR="001D6E7B" w:rsidRDefault="001D6E7B" w:rsidP="001D6E7B">
                            <w:pPr>
                              <w:ind w:firstLineChars="100" w:firstLine="220"/>
                              <w:rPr>
                                <w:rFonts w:ascii="BIZ UDPゴシック" w:eastAsia="BIZ UDPゴシック" w:hAnsi="BIZ UDPゴシック"/>
                                <w:sz w:val="22"/>
                              </w:rPr>
                            </w:pPr>
                            <w:r w:rsidRPr="00243130">
                              <w:rPr>
                                <w:rFonts w:ascii="BIZ UDPゴシック" w:eastAsia="BIZ UDPゴシック" w:hAnsi="BIZ UDPゴシック" w:hint="eastAsia"/>
                                <w:sz w:val="22"/>
                              </w:rPr>
                              <w:t>聴覚障がいのある子どもが</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言葉の力</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をいかに伸ばすかが重要な課題となっており、</w:t>
                            </w:r>
                          </w:p>
                          <w:p w14:paraId="37E94DAA" w14:textId="77777777" w:rsidR="001D6E7B" w:rsidRPr="00243130" w:rsidRDefault="001D6E7B" w:rsidP="001D6E7B">
                            <w:pPr>
                              <w:rPr>
                                <w:rFonts w:ascii="BIZ UDPゴシック" w:eastAsia="BIZ UDPゴシック" w:hAnsi="BIZ UDPゴシック"/>
                                <w:sz w:val="22"/>
                              </w:rPr>
                            </w:pPr>
                            <w:r w:rsidRPr="00243130">
                              <w:rPr>
                                <w:rFonts w:ascii="BIZ UDPゴシック" w:eastAsia="BIZ UDPゴシック" w:hAnsi="BIZ UDPゴシック" w:hint="eastAsia"/>
                                <w:sz w:val="22"/>
                              </w:rPr>
                              <w:t>その一環として図書活動に力を入れて</w:t>
                            </w:r>
                            <w:r>
                              <w:rPr>
                                <w:rFonts w:ascii="BIZ UDPゴシック" w:eastAsia="BIZ UDPゴシック" w:hAnsi="BIZ UDPゴシック" w:hint="eastAsia"/>
                                <w:sz w:val="22"/>
                              </w:rPr>
                              <w:t>いる</w:t>
                            </w:r>
                            <w:r w:rsidRPr="00243130">
                              <w:rPr>
                                <w:rFonts w:ascii="BIZ UDPゴシック" w:eastAsia="BIZ UDPゴシック" w:hAnsi="BIZ UDPゴシック" w:hint="eastAsia"/>
                                <w:sz w:val="22"/>
                              </w:rPr>
                              <w:t>。</w:t>
                            </w:r>
                          </w:p>
                          <w:p w14:paraId="0C554170" w14:textId="77777777" w:rsidR="001D6E7B" w:rsidRDefault="001D6E7B" w:rsidP="001D6E7B">
                            <w:pPr>
                              <w:rPr>
                                <w:rFonts w:ascii="BIZ UDPゴシック" w:eastAsia="BIZ UDPゴシック" w:hAnsi="BIZ UDPゴシック"/>
                                <w:b/>
                                <w:bCs/>
                                <w:sz w:val="22"/>
                              </w:rPr>
                            </w:pPr>
                          </w:p>
                          <w:p w14:paraId="3DBC0E86" w14:textId="77777777" w:rsidR="001D6E7B" w:rsidRDefault="001D6E7B" w:rsidP="001D6E7B">
                            <w:pPr>
                              <w:rPr>
                                <w:rFonts w:ascii="BIZ UDPゴシック" w:eastAsia="BIZ UDPゴシック" w:hAnsi="BIZ UDPゴシック"/>
                                <w:b/>
                                <w:bCs/>
                                <w:sz w:val="22"/>
                              </w:rPr>
                            </w:pPr>
                          </w:p>
                          <w:p w14:paraId="7286044B" w14:textId="77777777" w:rsidR="001D6E7B" w:rsidRDefault="001D6E7B" w:rsidP="001D6E7B">
                            <w:pPr>
                              <w:rPr>
                                <w:rFonts w:ascii="BIZ UDPゴシック" w:eastAsia="BIZ UDPゴシック" w:hAnsi="BIZ UDPゴシック"/>
                                <w:b/>
                                <w:bCs/>
                                <w:sz w:val="22"/>
                              </w:rPr>
                            </w:pPr>
                          </w:p>
                          <w:p w14:paraId="1A5F9461" w14:textId="77777777" w:rsidR="001D6E7B" w:rsidRDefault="001D6E7B" w:rsidP="001D6E7B">
                            <w:pPr>
                              <w:rPr>
                                <w:rFonts w:ascii="BIZ UDPゴシック" w:eastAsia="BIZ UDPゴシック" w:hAnsi="BIZ UDPゴシック"/>
                                <w:b/>
                                <w:bCs/>
                                <w:sz w:val="22"/>
                              </w:rPr>
                            </w:pPr>
                          </w:p>
                          <w:p w14:paraId="5FCC0CB3" w14:textId="77777777" w:rsidR="001D6E7B" w:rsidRDefault="001D6E7B" w:rsidP="001D6E7B">
                            <w:pPr>
                              <w:rPr>
                                <w:rFonts w:ascii="BIZ UDPゴシック" w:eastAsia="BIZ UDPゴシック" w:hAnsi="BIZ UDPゴシック"/>
                                <w:b/>
                                <w:bCs/>
                                <w:sz w:val="22"/>
                              </w:rPr>
                            </w:pPr>
                          </w:p>
                          <w:p w14:paraId="32102976" w14:textId="77777777" w:rsidR="001D6E7B" w:rsidRDefault="001D6E7B" w:rsidP="001D6E7B">
                            <w:pPr>
                              <w:rPr>
                                <w:rFonts w:ascii="BIZ UDPゴシック" w:eastAsia="BIZ UDPゴシック" w:hAnsi="BIZ UDPゴシック"/>
                                <w:b/>
                                <w:bCs/>
                                <w:sz w:val="22"/>
                              </w:rPr>
                            </w:pPr>
                          </w:p>
                          <w:p w14:paraId="31136611" w14:textId="77777777" w:rsidR="001D6E7B" w:rsidRDefault="001D6E7B" w:rsidP="001D6E7B">
                            <w:pPr>
                              <w:rPr>
                                <w:rFonts w:ascii="BIZ UDPゴシック" w:eastAsia="BIZ UDPゴシック" w:hAnsi="BIZ UDPゴシック"/>
                                <w:b/>
                                <w:bCs/>
                                <w:sz w:val="22"/>
                              </w:rPr>
                            </w:pPr>
                          </w:p>
                          <w:p w14:paraId="503F579E" w14:textId="77777777" w:rsidR="001D6E7B" w:rsidRDefault="001D6E7B" w:rsidP="001D6E7B">
                            <w:pPr>
                              <w:rPr>
                                <w:rFonts w:ascii="BIZ UDPゴシック" w:eastAsia="BIZ UDPゴシック" w:hAnsi="BIZ UDPゴシック"/>
                                <w:sz w:val="22"/>
                              </w:rPr>
                            </w:pPr>
                          </w:p>
                          <w:p w14:paraId="29112024"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・図書室開放（小学部）</w:t>
                            </w:r>
                          </w:p>
                          <w:p w14:paraId="492FD299" w14:textId="740DB43C" w:rsidR="00064D2D" w:rsidRDefault="001D6E7B" w:rsidP="00064D2D">
                            <w:pPr>
                              <w:rPr>
                                <w:rFonts w:ascii="BIZ UDPゴシック" w:eastAsia="BIZ UDPゴシック" w:hAnsi="BIZ UDPゴシック"/>
                                <w:sz w:val="22"/>
                              </w:rPr>
                            </w:pPr>
                            <w:r w:rsidRPr="00F568FB">
                              <w:rPr>
                                <w:rFonts w:ascii="BIZ UDPゴシック" w:eastAsia="BIZ UDPゴシック" w:hAnsi="BIZ UDPゴシック" w:hint="eastAsia"/>
                                <w:sz w:val="22"/>
                              </w:rPr>
                              <w:t xml:space="preserve">　</w:t>
                            </w:r>
                            <w:r w:rsidR="00064D2D" w:rsidRPr="00064D2D">
                              <w:rPr>
                                <w:rFonts w:ascii="BIZ UDPゴシック" w:eastAsia="BIZ UDPゴシック" w:hAnsi="BIZ UDPゴシック" w:hint="eastAsia"/>
                                <w:sz w:val="22"/>
                              </w:rPr>
                              <w:t>各学部で図書の貸出を行っている。小学部では、毎週火曜日の昼休みに図書室の開放をおこなっている。開放時間には子どもたちが本を持って次々にやってくる。中学部と図書室を共有しているので、高学年は、中学生向けの本を借りる子どももいる。手話についての本も充実している。本を借りるとスタンプカードにスタンプが押される。カードにスタンプ増えるのを見て、どのくらい本を借りたかわかり、達成感を抱くことができる。</w:t>
                            </w:r>
                          </w:p>
                          <w:p w14:paraId="675EE2D4" w14:textId="4AAF1A1D" w:rsidR="001D6E7B" w:rsidRPr="00064D2D" w:rsidRDefault="001D6E7B" w:rsidP="00064D2D">
                            <w:pPr>
                              <w:rPr>
                                <w:rFonts w:ascii="BIZ UDPゴシック" w:eastAsia="BIZ UDPゴシック" w:hAnsi="BIZ UDPゴシック"/>
                                <w:sz w:val="22"/>
                              </w:rPr>
                            </w:pPr>
                          </w:p>
                          <w:p w14:paraId="3E30C91D" w14:textId="77777777" w:rsidR="001D6E7B" w:rsidRDefault="001D6E7B" w:rsidP="001D6E7B">
                            <w:pPr>
                              <w:rPr>
                                <w:rFonts w:ascii="BIZ UDPゴシック" w:eastAsia="BIZ UDPゴシック" w:hAnsi="BIZ UDPゴシック"/>
                                <w:b/>
                                <w:bCs/>
                                <w:sz w:val="22"/>
                              </w:rPr>
                            </w:pPr>
                          </w:p>
                          <w:p w14:paraId="70A03F2A" w14:textId="77777777" w:rsidR="001D6E7B" w:rsidRDefault="001D6E7B" w:rsidP="001D6E7B">
                            <w:pPr>
                              <w:rPr>
                                <w:rFonts w:ascii="BIZ UDPゴシック" w:eastAsia="BIZ UDPゴシック" w:hAnsi="BIZ UDPゴシック"/>
                                <w:b/>
                                <w:bCs/>
                                <w:sz w:val="22"/>
                              </w:rPr>
                            </w:pPr>
                          </w:p>
                          <w:p w14:paraId="4EA42219" w14:textId="77777777" w:rsidR="001D6E7B" w:rsidRDefault="001D6E7B" w:rsidP="001D6E7B">
                            <w:pPr>
                              <w:rPr>
                                <w:rFonts w:ascii="BIZ UDPゴシック" w:eastAsia="BIZ UDPゴシック" w:hAnsi="BIZ UDPゴシック"/>
                                <w:b/>
                                <w:bCs/>
                                <w:sz w:val="22"/>
                              </w:rPr>
                            </w:pPr>
                          </w:p>
                          <w:p w14:paraId="09BCEC08" w14:textId="77777777" w:rsidR="001D6E7B" w:rsidRDefault="001D6E7B" w:rsidP="001D6E7B">
                            <w:pPr>
                              <w:rPr>
                                <w:rFonts w:ascii="BIZ UDPゴシック" w:eastAsia="BIZ UDPゴシック" w:hAnsi="BIZ UDPゴシック"/>
                                <w:b/>
                                <w:bCs/>
                                <w:sz w:val="22"/>
                              </w:rPr>
                            </w:pPr>
                          </w:p>
                          <w:p w14:paraId="2FB7A54E" w14:textId="77777777" w:rsidR="001D6E7B" w:rsidRDefault="001D6E7B" w:rsidP="001D6E7B">
                            <w:pPr>
                              <w:rPr>
                                <w:rFonts w:ascii="BIZ UDPゴシック" w:eastAsia="BIZ UDPゴシック" w:hAnsi="BIZ UDPゴシック"/>
                                <w:b/>
                                <w:bCs/>
                                <w:sz w:val="22"/>
                              </w:rPr>
                            </w:pPr>
                          </w:p>
                          <w:p w14:paraId="334D763B" w14:textId="77777777" w:rsidR="001D6E7B" w:rsidRDefault="001D6E7B" w:rsidP="001D6E7B">
                            <w:pPr>
                              <w:rPr>
                                <w:rFonts w:ascii="BIZ UDPゴシック" w:eastAsia="BIZ UDPゴシック" w:hAnsi="BIZ UDPゴシック"/>
                                <w:b/>
                                <w:bCs/>
                                <w:sz w:val="22"/>
                              </w:rPr>
                            </w:pPr>
                          </w:p>
                          <w:p w14:paraId="2B062F6C"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・読書への啓発</w:t>
                            </w:r>
                          </w:p>
                          <w:p w14:paraId="27561E19" w14:textId="5DD5F067" w:rsidR="001D6E7B" w:rsidRDefault="001D6E7B" w:rsidP="001D6E7B">
                            <w:pPr>
                              <w:ind w:firstLineChars="100" w:firstLine="220"/>
                              <w:rPr>
                                <w:rFonts w:ascii="BIZ UDPゴシック" w:eastAsia="BIZ UDPゴシック" w:hAnsi="BIZ UDPゴシック"/>
                                <w:sz w:val="22"/>
                              </w:rPr>
                            </w:pPr>
                            <w:r w:rsidRPr="00F568FB">
                              <w:rPr>
                                <w:rFonts w:ascii="BIZ UDPゴシック" w:eastAsia="BIZ UDPゴシック" w:hAnsi="BIZ UDPゴシック" w:hint="eastAsia"/>
                                <w:sz w:val="22"/>
                              </w:rPr>
                              <w:t>校内</w:t>
                            </w:r>
                            <w:r>
                              <w:rPr>
                                <w:rFonts w:ascii="BIZ UDPゴシック" w:eastAsia="BIZ UDPゴシック" w:hAnsi="BIZ UDPゴシック" w:hint="eastAsia"/>
                                <w:sz w:val="22"/>
                              </w:rPr>
                              <w:t>の</w:t>
                            </w:r>
                            <w:r w:rsidR="00064D2D" w:rsidRPr="00064D2D">
                              <w:rPr>
                                <w:rFonts w:ascii="BIZ UDPゴシック" w:eastAsia="BIZ UDPゴシック" w:hAnsi="BIZ UDPゴシック" w:hint="eastAsia"/>
                                <w:sz w:val="22"/>
                              </w:rPr>
                              <w:t>随所</w:t>
                            </w:r>
                            <w:r>
                              <w:rPr>
                                <w:rFonts w:ascii="BIZ UDPゴシック" w:eastAsia="BIZ UDPゴシック" w:hAnsi="BIZ UDPゴシック" w:hint="eastAsia"/>
                                <w:sz w:val="22"/>
                              </w:rPr>
                              <w:t>に読書関連の掲示をおこない、子どもたちへ読書の動機づけをおこなっている。</w:t>
                            </w:r>
                          </w:p>
                          <w:p w14:paraId="2DCD7315" w14:textId="77777777" w:rsidR="001D6E7B" w:rsidRDefault="001D6E7B" w:rsidP="001D6E7B">
                            <w:pPr>
                              <w:ind w:firstLineChars="100" w:firstLine="220"/>
                              <w:rPr>
                                <w:rFonts w:ascii="BIZ UDPゴシック" w:eastAsia="BIZ UDPゴシック" w:hAnsi="BIZ UDPゴシック"/>
                                <w:sz w:val="22"/>
                              </w:rPr>
                            </w:pPr>
                          </w:p>
                          <w:p w14:paraId="3DC4C9D7" w14:textId="77777777" w:rsidR="001D6E7B" w:rsidRDefault="001D6E7B" w:rsidP="001D6E7B">
                            <w:pPr>
                              <w:ind w:firstLineChars="100" w:firstLine="220"/>
                              <w:rPr>
                                <w:rFonts w:ascii="BIZ UDPゴシック" w:eastAsia="BIZ UDPゴシック" w:hAnsi="BIZ UDPゴシック"/>
                                <w:sz w:val="22"/>
                              </w:rPr>
                            </w:pPr>
                          </w:p>
                          <w:p w14:paraId="41801572" w14:textId="77777777" w:rsidR="001D6E7B" w:rsidRDefault="001D6E7B" w:rsidP="001D6E7B">
                            <w:pPr>
                              <w:ind w:firstLineChars="100" w:firstLine="220"/>
                              <w:rPr>
                                <w:rFonts w:ascii="BIZ UDPゴシック" w:eastAsia="BIZ UDPゴシック" w:hAnsi="BIZ UDPゴシック"/>
                                <w:sz w:val="22"/>
                              </w:rPr>
                            </w:pPr>
                          </w:p>
                          <w:p w14:paraId="69C3962C" w14:textId="77777777" w:rsidR="001D6E7B" w:rsidRDefault="001D6E7B" w:rsidP="001D6E7B">
                            <w:pPr>
                              <w:ind w:firstLineChars="100" w:firstLine="220"/>
                              <w:rPr>
                                <w:rFonts w:ascii="BIZ UDPゴシック" w:eastAsia="BIZ UDPゴシック" w:hAnsi="BIZ UDPゴシック"/>
                                <w:sz w:val="22"/>
                              </w:rPr>
                            </w:pPr>
                          </w:p>
                          <w:p w14:paraId="0F64F512" w14:textId="77777777" w:rsidR="001D6E7B" w:rsidRDefault="001D6E7B" w:rsidP="001D6E7B">
                            <w:pPr>
                              <w:ind w:firstLineChars="100" w:firstLine="220"/>
                              <w:rPr>
                                <w:rFonts w:ascii="BIZ UDPゴシック" w:eastAsia="BIZ UDPゴシック" w:hAnsi="BIZ UDPゴシック"/>
                                <w:sz w:val="22"/>
                              </w:rPr>
                            </w:pPr>
                          </w:p>
                          <w:p w14:paraId="2F1A7A46" w14:textId="77777777" w:rsidR="001D6E7B" w:rsidRDefault="001D6E7B" w:rsidP="001D6E7B">
                            <w:pPr>
                              <w:ind w:firstLineChars="100" w:firstLine="220"/>
                              <w:rPr>
                                <w:rFonts w:ascii="BIZ UDPゴシック" w:eastAsia="BIZ UDPゴシック" w:hAnsi="BIZ UDPゴシック"/>
                                <w:sz w:val="22"/>
                              </w:rPr>
                            </w:pPr>
                          </w:p>
                          <w:p w14:paraId="22CE2638" w14:textId="77777777" w:rsidR="00064D2D" w:rsidRPr="00B909EF" w:rsidRDefault="00064D2D" w:rsidP="00064D2D">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を通して、語彙力を増やしたり想像力を培ったり『言葉を育むこと』は、聴覚障がいのある子どもたちにとって、とても重要なことと考えている。まずは、本を読むことを楽しんでもらいたいと、校内に本や言葉に関する掲示をおこない、目で見て分かりやすい取組みをおこなっている。子どもたちは幼稚部・小学部の頃から読み聞かせ活動などで本に親しんでおり、中学部生徒においては本の感想文において、全国大会に作品を出品するなど取組みの成果が現れている。</w:t>
                            </w:r>
                          </w:p>
                          <w:p w14:paraId="793A6CA8" w14:textId="4FE46023" w:rsidR="00BC6F05" w:rsidRPr="00064D2D" w:rsidRDefault="00BC6F05" w:rsidP="00BC6F05">
                            <w:pPr>
                              <w:rPr>
                                <w:rFonts w:ascii="BIZ UDPゴシック" w:eastAsia="BIZ UDPゴシック" w:hAnsi="BIZ UDPゴシック"/>
                                <w:b/>
                                <w:bCs/>
                                <w:sz w:val="24"/>
                                <w:szCs w:val="24"/>
                              </w:rPr>
                            </w:pPr>
                          </w:p>
                          <w:p w14:paraId="15687E90" w14:textId="00F80C2D" w:rsidR="00BC6F05" w:rsidRPr="001B3FDB" w:rsidRDefault="00BC6F05" w:rsidP="00BC6F05">
                            <w:pPr>
                              <w:rPr>
                                <w:rFonts w:ascii="BIZ UDPゴシック" w:eastAsia="BIZ UDPゴシック" w:hAnsi="BIZ UDPゴシック"/>
                                <w:b/>
                                <w:bC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1E558" id="_x0000_s1120" type="#_x0000_t202" style="position:absolute;left:0;text-align:left;margin-left:434.8pt;margin-top:15.75pt;width:486pt;height:702.6pt;z-index:25283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" filled="f" stroked="f">
                <v:textbox>
                  <w:txbxContent>
                    <w:p w14:paraId="07CF5A23" w14:textId="2B6CB752" w:rsidR="00BC6F05" w:rsidRPr="000336C0" w:rsidRDefault="00BC6F05" w:rsidP="00BC6F0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＜大阪府立中央聴覚支援学校＞</w:t>
                      </w:r>
                    </w:p>
                    <w:p w14:paraId="38C1ADEF" w14:textId="77777777" w:rsidR="00BC6F05" w:rsidRPr="00C15C33" w:rsidRDefault="00BC6F05" w:rsidP="00BC6F05">
                      <w:pPr>
                        <w:rPr>
                          <w:rFonts w:ascii="BIZ UDPゴシック" w:eastAsia="BIZ UDPゴシック" w:hAnsi="BIZ UDPゴシック"/>
                          <w:sz w:val="22"/>
                        </w:rPr>
                      </w:pPr>
                    </w:p>
                    <w:p w14:paraId="2A62A840" w14:textId="77777777" w:rsidR="001D6E7B" w:rsidRDefault="001D6E7B" w:rsidP="001D6E7B">
                      <w:pPr>
                        <w:rPr>
                          <w:rFonts w:ascii="BIZ UDPゴシック" w:eastAsia="BIZ UDPゴシック" w:hAnsi="BIZ UDPゴシック"/>
                          <w:sz w:val="22"/>
                        </w:rPr>
                      </w:pPr>
                      <w:r>
                        <w:rPr>
                          <w:rFonts w:ascii="BIZ UDPゴシック" w:eastAsia="BIZ UDPゴシック" w:hAnsi="BIZ UDPゴシック" w:hint="eastAsia"/>
                          <w:sz w:val="22"/>
                        </w:rPr>
                        <w:t>○本を読むことを楽しむ</w:t>
                      </w:r>
                    </w:p>
                    <w:p w14:paraId="25DD5A98" w14:textId="77777777" w:rsidR="001D6E7B" w:rsidRDefault="001D6E7B" w:rsidP="001D6E7B">
                      <w:pPr>
                        <w:ind w:firstLineChars="100" w:firstLine="220"/>
                        <w:rPr>
                          <w:rFonts w:ascii="BIZ UDPゴシック" w:eastAsia="BIZ UDPゴシック" w:hAnsi="BIZ UDPゴシック"/>
                          <w:sz w:val="22"/>
                        </w:rPr>
                      </w:pPr>
                      <w:r w:rsidRPr="00243130">
                        <w:rPr>
                          <w:rFonts w:ascii="BIZ UDPゴシック" w:eastAsia="BIZ UDPゴシック" w:hAnsi="BIZ UDPゴシック" w:hint="eastAsia"/>
                          <w:sz w:val="22"/>
                        </w:rPr>
                        <w:t>聴覚障がいのある子どもが</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言葉の力</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をいかに伸ばすかが重要な課題となっており、</w:t>
                      </w:r>
                    </w:p>
                    <w:p w14:paraId="37E94DAA" w14:textId="77777777" w:rsidR="001D6E7B" w:rsidRPr="00243130" w:rsidRDefault="001D6E7B" w:rsidP="001D6E7B">
                      <w:pPr>
                        <w:rPr>
                          <w:rFonts w:ascii="BIZ UDPゴシック" w:eastAsia="BIZ UDPゴシック" w:hAnsi="BIZ UDPゴシック"/>
                          <w:sz w:val="22"/>
                        </w:rPr>
                      </w:pPr>
                      <w:r w:rsidRPr="00243130">
                        <w:rPr>
                          <w:rFonts w:ascii="BIZ UDPゴシック" w:eastAsia="BIZ UDPゴシック" w:hAnsi="BIZ UDPゴシック" w:hint="eastAsia"/>
                          <w:sz w:val="22"/>
                        </w:rPr>
                        <w:t>その一環として図書活動に力を入れて</w:t>
                      </w:r>
                      <w:r>
                        <w:rPr>
                          <w:rFonts w:ascii="BIZ UDPゴシック" w:eastAsia="BIZ UDPゴシック" w:hAnsi="BIZ UDPゴシック" w:hint="eastAsia"/>
                          <w:sz w:val="22"/>
                        </w:rPr>
                        <w:t>いる</w:t>
                      </w:r>
                      <w:r w:rsidRPr="00243130">
                        <w:rPr>
                          <w:rFonts w:ascii="BIZ UDPゴシック" w:eastAsia="BIZ UDPゴシック" w:hAnsi="BIZ UDPゴシック" w:hint="eastAsia"/>
                          <w:sz w:val="22"/>
                        </w:rPr>
                        <w:t>。</w:t>
                      </w:r>
                    </w:p>
                    <w:p w14:paraId="0C554170" w14:textId="77777777" w:rsidR="001D6E7B" w:rsidRDefault="001D6E7B" w:rsidP="001D6E7B">
                      <w:pPr>
                        <w:rPr>
                          <w:rFonts w:ascii="BIZ UDPゴシック" w:eastAsia="BIZ UDPゴシック" w:hAnsi="BIZ UDPゴシック"/>
                          <w:b/>
                          <w:bCs/>
                          <w:sz w:val="22"/>
                        </w:rPr>
                      </w:pPr>
                    </w:p>
                    <w:p w14:paraId="3DBC0E86" w14:textId="77777777" w:rsidR="001D6E7B" w:rsidRDefault="001D6E7B" w:rsidP="001D6E7B">
                      <w:pPr>
                        <w:rPr>
                          <w:rFonts w:ascii="BIZ UDPゴシック" w:eastAsia="BIZ UDPゴシック" w:hAnsi="BIZ UDPゴシック"/>
                          <w:b/>
                          <w:bCs/>
                          <w:sz w:val="22"/>
                        </w:rPr>
                      </w:pPr>
                    </w:p>
                    <w:p w14:paraId="7286044B" w14:textId="77777777" w:rsidR="001D6E7B" w:rsidRDefault="001D6E7B" w:rsidP="001D6E7B">
                      <w:pPr>
                        <w:rPr>
                          <w:rFonts w:ascii="BIZ UDPゴシック" w:eastAsia="BIZ UDPゴシック" w:hAnsi="BIZ UDPゴシック"/>
                          <w:b/>
                          <w:bCs/>
                          <w:sz w:val="22"/>
                        </w:rPr>
                      </w:pPr>
                    </w:p>
                    <w:p w14:paraId="1A5F9461" w14:textId="77777777" w:rsidR="001D6E7B" w:rsidRDefault="001D6E7B" w:rsidP="001D6E7B">
                      <w:pPr>
                        <w:rPr>
                          <w:rFonts w:ascii="BIZ UDPゴシック" w:eastAsia="BIZ UDPゴシック" w:hAnsi="BIZ UDPゴシック"/>
                          <w:b/>
                          <w:bCs/>
                          <w:sz w:val="22"/>
                        </w:rPr>
                      </w:pPr>
                    </w:p>
                    <w:p w14:paraId="5FCC0CB3" w14:textId="77777777" w:rsidR="001D6E7B" w:rsidRDefault="001D6E7B" w:rsidP="001D6E7B">
                      <w:pPr>
                        <w:rPr>
                          <w:rFonts w:ascii="BIZ UDPゴシック" w:eastAsia="BIZ UDPゴシック" w:hAnsi="BIZ UDPゴシック"/>
                          <w:b/>
                          <w:bCs/>
                          <w:sz w:val="22"/>
                        </w:rPr>
                      </w:pPr>
                    </w:p>
                    <w:p w14:paraId="32102976" w14:textId="77777777" w:rsidR="001D6E7B" w:rsidRDefault="001D6E7B" w:rsidP="001D6E7B">
                      <w:pPr>
                        <w:rPr>
                          <w:rFonts w:ascii="BIZ UDPゴシック" w:eastAsia="BIZ UDPゴシック" w:hAnsi="BIZ UDPゴシック"/>
                          <w:b/>
                          <w:bCs/>
                          <w:sz w:val="22"/>
                        </w:rPr>
                      </w:pPr>
                    </w:p>
                    <w:p w14:paraId="31136611" w14:textId="77777777" w:rsidR="001D6E7B" w:rsidRDefault="001D6E7B" w:rsidP="001D6E7B">
                      <w:pPr>
                        <w:rPr>
                          <w:rFonts w:ascii="BIZ UDPゴシック" w:eastAsia="BIZ UDPゴシック" w:hAnsi="BIZ UDPゴシック"/>
                          <w:b/>
                          <w:bCs/>
                          <w:sz w:val="22"/>
                        </w:rPr>
                      </w:pPr>
                    </w:p>
                    <w:p w14:paraId="503F579E" w14:textId="77777777" w:rsidR="001D6E7B" w:rsidRDefault="001D6E7B" w:rsidP="001D6E7B">
                      <w:pPr>
                        <w:rPr>
                          <w:rFonts w:ascii="BIZ UDPゴシック" w:eastAsia="BIZ UDPゴシック" w:hAnsi="BIZ UDPゴシック"/>
                          <w:sz w:val="22"/>
                        </w:rPr>
                      </w:pPr>
                    </w:p>
                    <w:p w14:paraId="29112024"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・図書室開放（小学部）</w:t>
                      </w:r>
                    </w:p>
                    <w:p w14:paraId="492FD299" w14:textId="740DB43C" w:rsidR="00064D2D" w:rsidRDefault="001D6E7B" w:rsidP="00064D2D">
                      <w:pPr>
                        <w:rPr>
                          <w:rFonts w:ascii="BIZ UDPゴシック" w:eastAsia="BIZ UDPゴシック" w:hAnsi="BIZ UDPゴシック"/>
                          <w:sz w:val="22"/>
                        </w:rPr>
                      </w:pPr>
                      <w:r w:rsidRPr="00F568FB">
                        <w:rPr>
                          <w:rFonts w:ascii="BIZ UDPゴシック" w:eastAsia="BIZ UDPゴシック" w:hAnsi="BIZ UDPゴシック" w:hint="eastAsia"/>
                          <w:sz w:val="22"/>
                        </w:rPr>
                        <w:t xml:space="preserve">　</w:t>
                      </w:r>
                      <w:r w:rsidR="00064D2D" w:rsidRPr="00064D2D">
                        <w:rPr>
                          <w:rFonts w:ascii="BIZ UDPゴシック" w:eastAsia="BIZ UDPゴシック" w:hAnsi="BIZ UDPゴシック" w:hint="eastAsia"/>
                          <w:sz w:val="22"/>
                        </w:rPr>
                        <w:t>各学部で図書の貸出を行っている。小学部では、毎週火曜日の昼休みに図書室の開放をおこなっている。開放時間には子どもたちが本を持って次々にやってくる。中学部と図書室を共有しているので、高学年は、中学生向けの本を借りる子どももいる。手話についての本も充実している。本を借りるとスタンプカードにスタンプが押される。カードにスタンプ増えるのを見て、どのくらい本を借りたかわかり、達成感を抱くことができる。</w:t>
                      </w:r>
                    </w:p>
                    <w:p w14:paraId="675EE2D4" w14:textId="4AAF1A1D" w:rsidR="001D6E7B" w:rsidRPr="00064D2D" w:rsidRDefault="001D6E7B" w:rsidP="00064D2D">
                      <w:pPr>
                        <w:rPr>
                          <w:rFonts w:ascii="BIZ UDPゴシック" w:eastAsia="BIZ UDPゴシック" w:hAnsi="BIZ UDPゴシック"/>
                          <w:sz w:val="22"/>
                        </w:rPr>
                      </w:pPr>
                    </w:p>
                    <w:p w14:paraId="3E30C91D" w14:textId="77777777" w:rsidR="001D6E7B" w:rsidRDefault="001D6E7B" w:rsidP="001D6E7B">
                      <w:pPr>
                        <w:rPr>
                          <w:rFonts w:ascii="BIZ UDPゴシック" w:eastAsia="BIZ UDPゴシック" w:hAnsi="BIZ UDPゴシック"/>
                          <w:b/>
                          <w:bCs/>
                          <w:sz w:val="22"/>
                        </w:rPr>
                      </w:pPr>
                    </w:p>
                    <w:p w14:paraId="70A03F2A" w14:textId="77777777" w:rsidR="001D6E7B" w:rsidRDefault="001D6E7B" w:rsidP="001D6E7B">
                      <w:pPr>
                        <w:rPr>
                          <w:rFonts w:ascii="BIZ UDPゴシック" w:eastAsia="BIZ UDPゴシック" w:hAnsi="BIZ UDPゴシック"/>
                          <w:b/>
                          <w:bCs/>
                          <w:sz w:val="22"/>
                        </w:rPr>
                      </w:pPr>
                    </w:p>
                    <w:p w14:paraId="4EA42219" w14:textId="77777777" w:rsidR="001D6E7B" w:rsidRDefault="001D6E7B" w:rsidP="001D6E7B">
                      <w:pPr>
                        <w:rPr>
                          <w:rFonts w:ascii="BIZ UDPゴシック" w:eastAsia="BIZ UDPゴシック" w:hAnsi="BIZ UDPゴシック"/>
                          <w:b/>
                          <w:bCs/>
                          <w:sz w:val="22"/>
                        </w:rPr>
                      </w:pPr>
                    </w:p>
                    <w:p w14:paraId="09BCEC08" w14:textId="77777777" w:rsidR="001D6E7B" w:rsidRDefault="001D6E7B" w:rsidP="001D6E7B">
                      <w:pPr>
                        <w:rPr>
                          <w:rFonts w:ascii="BIZ UDPゴシック" w:eastAsia="BIZ UDPゴシック" w:hAnsi="BIZ UDPゴシック"/>
                          <w:b/>
                          <w:bCs/>
                          <w:sz w:val="22"/>
                        </w:rPr>
                      </w:pPr>
                    </w:p>
                    <w:p w14:paraId="2FB7A54E" w14:textId="77777777" w:rsidR="001D6E7B" w:rsidRDefault="001D6E7B" w:rsidP="001D6E7B">
                      <w:pPr>
                        <w:rPr>
                          <w:rFonts w:ascii="BIZ UDPゴシック" w:eastAsia="BIZ UDPゴシック" w:hAnsi="BIZ UDPゴシック"/>
                          <w:b/>
                          <w:bCs/>
                          <w:sz w:val="22"/>
                        </w:rPr>
                      </w:pPr>
                    </w:p>
                    <w:p w14:paraId="334D763B" w14:textId="77777777" w:rsidR="001D6E7B" w:rsidRDefault="001D6E7B" w:rsidP="001D6E7B">
                      <w:pPr>
                        <w:rPr>
                          <w:rFonts w:ascii="BIZ UDPゴシック" w:eastAsia="BIZ UDPゴシック" w:hAnsi="BIZ UDPゴシック"/>
                          <w:b/>
                          <w:bCs/>
                          <w:sz w:val="22"/>
                        </w:rPr>
                      </w:pPr>
                    </w:p>
                    <w:p w14:paraId="2B062F6C"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・読書への啓発</w:t>
                      </w:r>
                    </w:p>
                    <w:p w14:paraId="27561E19" w14:textId="5DD5F067" w:rsidR="001D6E7B" w:rsidRDefault="001D6E7B" w:rsidP="001D6E7B">
                      <w:pPr>
                        <w:ind w:firstLineChars="100" w:firstLine="220"/>
                        <w:rPr>
                          <w:rFonts w:ascii="BIZ UDPゴシック" w:eastAsia="BIZ UDPゴシック" w:hAnsi="BIZ UDPゴシック"/>
                          <w:sz w:val="22"/>
                        </w:rPr>
                      </w:pPr>
                      <w:r w:rsidRPr="00F568FB">
                        <w:rPr>
                          <w:rFonts w:ascii="BIZ UDPゴシック" w:eastAsia="BIZ UDPゴシック" w:hAnsi="BIZ UDPゴシック" w:hint="eastAsia"/>
                          <w:sz w:val="22"/>
                        </w:rPr>
                        <w:t>校内</w:t>
                      </w:r>
                      <w:r>
                        <w:rPr>
                          <w:rFonts w:ascii="BIZ UDPゴシック" w:eastAsia="BIZ UDPゴシック" w:hAnsi="BIZ UDPゴシック" w:hint="eastAsia"/>
                          <w:sz w:val="22"/>
                        </w:rPr>
                        <w:t>の</w:t>
                      </w:r>
                      <w:r w:rsidR="00064D2D" w:rsidRPr="00064D2D">
                        <w:rPr>
                          <w:rFonts w:ascii="BIZ UDPゴシック" w:eastAsia="BIZ UDPゴシック" w:hAnsi="BIZ UDPゴシック" w:hint="eastAsia"/>
                          <w:sz w:val="22"/>
                        </w:rPr>
                        <w:t>随所</w:t>
                      </w:r>
                      <w:r>
                        <w:rPr>
                          <w:rFonts w:ascii="BIZ UDPゴシック" w:eastAsia="BIZ UDPゴシック" w:hAnsi="BIZ UDPゴシック" w:hint="eastAsia"/>
                          <w:sz w:val="22"/>
                        </w:rPr>
                        <w:t>に読書関連の掲示をおこない、子どもたちへ読書の動機づけをおこなっている。</w:t>
                      </w:r>
                    </w:p>
                    <w:p w14:paraId="2DCD7315" w14:textId="77777777" w:rsidR="001D6E7B" w:rsidRDefault="001D6E7B" w:rsidP="001D6E7B">
                      <w:pPr>
                        <w:ind w:firstLineChars="100" w:firstLine="220"/>
                        <w:rPr>
                          <w:rFonts w:ascii="BIZ UDPゴシック" w:eastAsia="BIZ UDPゴシック" w:hAnsi="BIZ UDPゴシック"/>
                          <w:sz w:val="22"/>
                        </w:rPr>
                      </w:pPr>
                    </w:p>
                    <w:p w14:paraId="3DC4C9D7" w14:textId="77777777" w:rsidR="001D6E7B" w:rsidRDefault="001D6E7B" w:rsidP="001D6E7B">
                      <w:pPr>
                        <w:ind w:firstLineChars="100" w:firstLine="220"/>
                        <w:rPr>
                          <w:rFonts w:ascii="BIZ UDPゴシック" w:eastAsia="BIZ UDPゴシック" w:hAnsi="BIZ UDPゴシック"/>
                          <w:sz w:val="22"/>
                        </w:rPr>
                      </w:pPr>
                    </w:p>
                    <w:p w14:paraId="41801572" w14:textId="77777777" w:rsidR="001D6E7B" w:rsidRDefault="001D6E7B" w:rsidP="001D6E7B">
                      <w:pPr>
                        <w:ind w:firstLineChars="100" w:firstLine="220"/>
                        <w:rPr>
                          <w:rFonts w:ascii="BIZ UDPゴシック" w:eastAsia="BIZ UDPゴシック" w:hAnsi="BIZ UDPゴシック"/>
                          <w:sz w:val="22"/>
                        </w:rPr>
                      </w:pPr>
                    </w:p>
                    <w:p w14:paraId="69C3962C" w14:textId="77777777" w:rsidR="001D6E7B" w:rsidRDefault="001D6E7B" w:rsidP="001D6E7B">
                      <w:pPr>
                        <w:ind w:firstLineChars="100" w:firstLine="220"/>
                        <w:rPr>
                          <w:rFonts w:ascii="BIZ UDPゴシック" w:eastAsia="BIZ UDPゴシック" w:hAnsi="BIZ UDPゴシック"/>
                          <w:sz w:val="22"/>
                        </w:rPr>
                      </w:pPr>
                    </w:p>
                    <w:p w14:paraId="0F64F512" w14:textId="77777777" w:rsidR="001D6E7B" w:rsidRDefault="001D6E7B" w:rsidP="001D6E7B">
                      <w:pPr>
                        <w:ind w:firstLineChars="100" w:firstLine="220"/>
                        <w:rPr>
                          <w:rFonts w:ascii="BIZ UDPゴシック" w:eastAsia="BIZ UDPゴシック" w:hAnsi="BIZ UDPゴシック"/>
                          <w:sz w:val="22"/>
                        </w:rPr>
                      </w:pPr>
                    </w:p>
                    <w:p w14:paraId="2F1A7A46" w14:textId="77777777" w:rsidR="001D6E7B" w:rsidRDefault="001D6E7B" w:rsidP="001D6E7B">
                      <w:pPr>
                        <w:ind w:firstLineChars="100" w:firstLine="220"/>
                        <w:rPr>
                          <w:rFonts w:ascii="BIZ UDPゴシック" w:eastAsia="BIZ UDPゴシック" w:hAnsi="BIZ UDPゴシック"/>
                          <w:sz w:val="22"/>
                        </w:rPr>
                      </w:pPr>
                    </w:p>
                    <w:p w14:paraId="22CE2638" w14:textId="77777777" w:rsidR="00064D2D" w:rsidRPr="00B909EF" w:rsidRDefault="00064D2D" w:rsidP="00064D2D">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を通して、語彙力を増やしたり想像力を培ったり『言葉を育むこと』は、聴覚障がいのある子どもたちにとって、とても重要なことと考えている。まずは、本を読むことを楽しんでもらいたいと、校内に本や言葉に関する掲示をおこない、目で見て分かりやすい取組みをおこなっている。子どもたちは幼稚部・小学部の頃から読み聞かせ活動などで本に親しんでおり、中学部生徒においては本の感想文において、全国大会に作品を出品するなど取組みの成果が現れている。</w:t>
                      </w:r>
                    </w:p>
                    <w:p w14:paraId="793A6CA8" w14:textId="4FE46023" w:rsidR="00BC6F05" w:rsidRPr="00064D2D" w:rsidRDefault="00BC6F05" w:rsidP="00BC6F05">
                      <w:pPr>
                        <w:rPr>
                          <w:rFonts w:ascii="BIZ UDPゴシック" w:eastAsia="BIZ UDPゴシック" w:hAnsi="BIZ UDPゴシック"/>
                          <w:b/>
                          <w:bCs/>
                          <w:sz w:val="24"/>
                          <w:szCs w:val="24"/>
                        </w:rPr>
                      </w:pPr>
                    </w:p>
                    <w:p w14:paraId="15687E90" w14:textId="00F80C2D" w:rsidR="00BC6F05" w:rsidRPr="001B3FDB" w:rsidRDefault="00BC6F05" w:rsidP="00BC6F05">
                      <w:pPr>
                        <w:rPr>
                          <w:rFonts w:ascii="BIZ UDPゴシック" w:eastAsia="BIZ UDPゴシック" w:hAnsi="BIZ UDPゴシック"/>
                          <w:b/>
                          <w:bCs/>
                          <w:sz w:val="22"/>
                        </w:rPr>
                      </w:pPr>
                    </w:p>
                  </w:txbxContent>
                </v:textbox>
                <w10:wrap anchorx="margin"/>
              </v:shape>
            </w:pict>
          </mc:Fallback>
        </mc:AlternateContent>
      </w:r>
    </w:p>
    <w:p w14:paraId="4EAB6B26" w14:textId="05667679" w:rsidR="00794222" w:rsidRDefault="00794222" w:rsidP="008B7634">
      <w:pPr>
        <w:rPr>
          <w:rFonts w:ascii="BIZ UDPゴシック" w:eastAsia="BIZ UDPゴシック" w:hAnsi="BIZ UDPゴシック"/>
          <w:sz w:val="22"/>
        </w:rPr>
      </w:pPr>
    </w:p>
    <w:p w14:paraId="5867D5A1" w14:textId="5EFF28D3" w:rsidR="00794222" w:rsidRDefault="00794222" w:rsidP="008B7634">
      <w:pPr>
        <w:rPr>
          <w:rFonts w:ascii="BIZ UDPゴシック" w:eastAsia="BIZ UDPゴシック" w:hAnsi="BIZ UDPゴシック"/>
          <w:sz w:val="22"/>
        </w:rPr>
      </w:pPr>
    </w:p>
    <w:p w14:paraId="7525CC40" w14:textId="3C43FBAB" w:rsidR="00794222" w:rsidRDefault="00794222" w:rsidP="008B7634">
      <w:pPr>
        <w:rPr>
          <w:rFonts w:ascii="BIZ UDPゴシック" w:eastAsia="BIZ UDPゴシック" w:hAnsi="BIZ UDPゴシック"/>
          <w:sz w:val="22"/>
        </w:rPr>
      </w:pPr>
    </w:p>
    <w:p w14:paraId="5F23A7A2" w14:textId="7D249A28" w:rsidR="00794222" w:rsidRDefault="00794222" w:rsidP="008B7634">
      <w:pPr>
        <w:rPr>
          <w:rFonts w:ascii="BIZ UDPゴシック" w:eastAsia="BIZ UDPゴシック" w:hAnsi="BIZ UDPゴシック"/>
          <w:sz w:val="22"/>
        </w:rPr>
      </w:pPr>
    </w:p>
    <w:p w14:paraId="619E0AE2" w14:textId="15BC93AD" w:rsidR="00794222" w:rsidRDefault="00BC6F05" w:rsidP="00BC6F05">
      <w:pPr>
        <w:tabs>
          <w:tab w:val="left" w:pos="1560"/>
        </w:tabs>
        <w:rPr>
          <w:rFonts w:ascii="BIZ UDPゴシック" w:eastAsia="BIZ UDPゴシック" w:hAnsi="BIZ UDPゴシック"/>
          <w:sz w:val="22"/>
        </w:rPr>
      </w:pPr>
      <w:r>
        <w:rPr>
          <w:rFonts w:ascii="BIZ UDPゴシック" w:eastAsia="BIZ UDPゴシック" w:hAnsi="BIZ UDPゴシック"/>
          <w:sz w:val="22"/>
        </w:rPr>
        <w:tab/>
      </w:r>
    </w:p>
    <w:p w14:paraId="35E4A088" w14:textId="2CC72EFE"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08032" behindDoc="0" locked="0" layoutInCell="1" allowOverlap="1" wp14:anchorId="5E8F315E" wp14:editId="1FC9E178">
            <wp:simplePos x="0" y="0"/>
            <wp:positionH relativeFrom="margin">
              <wp:posOffset>3947160</wp:posOffset>
            </wp:positionH>
            <wp:positionV relativeFrom="paragraph">
              <wp:posOffset>33655</wp:posOffset>
            </wp:positionV>
            <wp:extent cx="2162175" cy="1355725"/>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0341" t="15086" r="6082" b="15004"/>
                    <a:stretch/>
                  </pic:blipFill>
                  <pic:spPr bwMode="auto">
                    <a:xfrm>
                      <a:off x="0" y="0"/>
                      <a:ext cx="2162175"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5984" behindDoc="0" locked="0" layoutInCell="1" allowOverlap="1" wp14:anchorId="7B46E424" wp14:editId="77722BE3">
            <wp:simplePos x="0" y="0"/>
            <wp:positionH relativeFrom="column">
              <wp:posOffset>1866900</wp:posOffset>
            </wp:positionH>
            <wp:positionV relativeFrom="paragraph">
              <wp:posOffset>33655</wp:posOffset>
            </wp:positionV>
            <wp:extent cx="1964055" cy="1348740"/>
            <wp:effectExtent l="0" t="0" r="0" b="381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7397" t="19465" r="14721" b="18410"/>
                    <a:stretch/>
                  </pic:blipFill>
                  <pic:spPr bwMode="auto">
                    <a:xfrm>
                      <a:off x="0" y="0"/>
                      <a:ext cx="1964055"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3936" behindDoc="0" locked="0" layoutInCell="1" allowOverlap="1" wp14:anchorId="68E146E0" wp14:editId="67CD3706">
            <wp:simplePos x="0" y="0"/>
            <wp:positionH relativeFrom="column">
              <wp:posOffset>289560</wp:posOffset>
            </wp:positionH>
            <wp:positionV relativeFrom="paragraph">
              <wp:posOffset>224790</wp:posOffset>
            </wp:positionV>
            <wp:extent cx="1623060" cy="1258570"/>
            <wp:effectExtent l="0" t="8255" r="6985" b="698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220" t="7718" r="10266" b="5948"/>
                    <a:stretch/>
                  </pic:blipFill>
                  <pic:spPr bwMode="auto">
                    <a:xfrm rot="5400000">
                      <a:off x="0" y="0"/>
                      <a:ext cx="1623060"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0BD45" w14:textId="68591CC0" w:rsidR="00794222" w:rsidRDefault="00794222" w:rsidP="008B7634">
      <w:pPr>
        <w:rPr>
          <w:rFonts w:ascii="BIZ UDPゴシック" w:eastAsia="BIZ UDPゴシック" w:hAnsi="BIZ UDPゴシック"/>
          <w:sz w:val="22"/>
        </w:rPr>
      </w:pPr>
    </w:p>
    <w:p w14:paraId="3E4E574C" w14:textId="01380863" w:rsidR="00794222" w:rsidRDefault="00794222" w:rsidP="008B7634">
      <w:pPr>
        <w:rPr>
          <w:rFonts w:ascii="BIZ UDPゴシック" w:eastAsia="BIZ UDPゴシック" w:hAnsi="BIZ UDPゴシック"/>
          <w:sz w:val="22"/>
        </w:rPr>
      </w:pPr>
    </w:p>
    <w:p w14:paraId="34C35BF4" w14:textId="59CD440B" w:rsidR="00794222" w:rsidRDefault="00794222" w:rsidP="008B7634">
      <w:pPr>
        <w:rPr>
          <w:rFonts w:ascii="BIZ UDPゴシック" w:eastAsia="BIZ UDPゴシック" w:hAnsi="BIZ UDPゴシック"/>
          <w:sz w:val="22"/>
        </w:rPr>
      </w:pPr>
    </w:p>
    <w:p w14:paraId="5C88CA90" w14:textId="5B68AFBC" w:rsidR="00794222" w:rsidRDefault="00794222" w:rsidP="008B7634">
      <w:pPr>
        <w:rPr>
          <w:rFonts w:ascii="BIZ UDPゴシック" w:eastAsia="BIZ UDPゴシック" w:hAnsi="BIZ UDPゴシック"/>
          <w:sz w:val="22"/>
        </w:rPr>
      </w:pPr>
    </w:p>
    <w:p w14:paraId="70EC51BF" w14:textId="6AD545D6" w:rsidR="00794222" w:rsidRDefault="00794222" w:rsidP="008B7634">
      <w:pPr>
        <w:rPr>
          <w:rFonts w:ascii="BIZ UDPゴシック" w:eastAsia="BIZ UDPゴシック" w:hAnsi="BIZ UDPゴシック"/>
          <w:sz w:val="22"/>
        </w:rPr>
      </w:pPr>
    </w:p>
    <w:p w14:paraId="3568E34C" w14:textId="0A256256" w:rsidR="00794222" w:rsidRDefault="001D6E7B" w:rsidP="008B7634">
      <w:pPr>
        <w:rPr>
          <w:rFonts w:ascii="BIZ UDPゴシック" w:eastAsia="BIZ UDPゴシック" w:hAnsi="BIZ UDPゴシック"/>
          <w:sz w:val="22"/>
        </w:rPr>
      </w:pPr>
      <w:r w:rsidRPr="00E91412">
        <w:rPr>
          <w:rFonts w:ascii="BIZ UDPゴシック" w:eastAsia="BIZ UDPゴシック" w:hAnsi="BIZ UDPゴシック"/>
          <w:noProof/>
          <w:sz w:val="22"/>
        </w:rPr>
        <mc:AlternateContent>
          <mc:Choice Requires="wps">
            <w:drawing>
              <wp:anchor distT="0" distB="0" distL="114300" distR="114300" simplePos="0" relativeHeight="252910080" behindDoc="0" locked="0" layoutInCell="1" allowOverlap="1" wp14:anchorId="206292C0" wp14:editId="398107F6">
                <wp:simplePos x="0" y="0"/>
                <wp:positionH relativeFrom="column">
                  <wp:posOffset>2194560</wp:posOffset>
                </wp:positionH>
                <wp:positionV relativeFrom="paragraph">
                  <wp:posOffset>79375</wp:posOffset>
                </wp:positionV>
                <wp:extent cx="3375660" cy="32512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3375660" cy="325120"/>
                        </a:xfrm>
                        <a:prstGeom prst="rect">
                          <a:avLst/>
                        </a:prstGeom>
                        <a:noFill/>
                        <a:ln w="6350">
                          <a:noFill/>
                        </a:ln>
                      </wps:spPr>
                      <wps:txbx>
                        <w:txbxContent>
                          <w:p w14:paraId="5FDCD98F" w14:textId="77777777" w:rsidR="001D6E7B" w:rsidRPr="00030E7C" w:rsidRDefault="001D6E7B" w:rsidP="001D6E7B">
                            <w:pPr>
                              <w:rPr>
                                <w:sz w:val="20"/>
                                <w:szCs w:val="20"/>
                              </w:rPr>
                            </w:pPr>
                            <w:r>
                              <w:rPr>
                                <w:rFonts w:ascii="BIZ UDPゴシック" w:eastAsia="BIZ UDPゴシック" w:hAnsi="BIZ UDPゴシック" w:hint="eastAsia"/>
                                <w:sz w:val="20"/>
                                <w:szCs w:val="20"/>
                              </w:rPr>
                              <w:t>校内に言葉についての掲示をいろいろおこなっている。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92C0" id="テキスト ボックス 175" o:spid="_x0000_s1121" type="#_x0000_t202" style="position:absolute;left:0;text-align:left;margin-left:172.8pt;margin-top:6.25pt;width:265.8pt;height:25.6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" filled="f" stroked="f" strokeweight=".5pt">
                <v:textbox>
                  <w:txbxContent>
                    <w:p w14:paraId="5FDCD98F" w14:textId="77777777" w:rsidR="001D6E7B" w:rsidRPr="00030E7C" w:rsidRDefault="001D6E7B" w:rsidP="001D6E7B">
                      <w:pPr>
                        <w:rPr>
                          <w:sz w:val="20"/>
                          <w:szCs w:val="20"/>
                        </w:rPr>
                      </w:pPr>
                      <w:r>
                        <w:rPr>
                          <w:rFonts w:ascii="BIZ UDPゴシック" w:eastAsia="BIZ UDPゴシック" w:hAnsi="BIZ UDPゴシック" w:hint="eastAsia"/>
                          <w:sz w:val="20"/>
                          <w:szCs w:val="20"/>
                        </w:rPr>
                        <w:t>校内に言葉についての掲示をいろいろおこなっている。</w:t>
                      </w:r>
                    </w:p>
                  </w:txbxContent>
                </v:textbox>
              </v:shape>
            </w:pict>
          </mc:Fallback>
        </mc:AlternateContent>
      </w:r>
    </w:p>
    <w:p w14:paraId="4439BBFF" w14:textId="31A56114" w:rsidR="00794222" w:rsidRDefault="00794222" w:rsidP="008B7634">
      <w:pPr>
        <w:rPr>
          <w:rFonts w:ascii="BIZ UDPゴシック" w:eastAsia="BIZ UDPゴシック" w:hAnsi="BIZ UDPゴシック"/>
          <w:sz w:val="22"/>
        </w:rPr>
      </w:pPr>
    </w:p>
    <w:p w14:paraId="48548723" w14:textId="088F4EAA" w:rsidR="00794222" w:rsidRDefault="00794222" w:rsidP="008B7634">
      <w:pPr>
        <w:rPr>
          <w:rFonts w:ascii="BIZ UDPゴシック" w:eastAsia="BIZ UDPゴシック" w:hAnsi="BIZ UDPゴシック"/>
          <w:sz w:val="22"/>
        </w:rPr>
      </w:pPr>
    </w:p>
    <w:p w14:paraId="0A5C5B20" w14:textId="5153D8BC" w:rsidR="00794222" w:rsidRDefault="00794222" w:rsidP="008B7634">
      <w:pPr>
        <w:rPr>
          <w:rFonts w:ascii="BIZ UDPゴシック" w:eastAsia="BIZ UDPゴシック" w:hAnsi="BIZ UDPゴシック"/>
          <w:sz w:val="22"/>
        </w:rPr>
      </w:pPr>
    </w:p>
    <w:p w14:paraId="400F4C15" w14:textId="0054DF21" w:rsidR="00794222" w:rsidRDefault="00794222" w:rsidP="008B7634">
      <w:pPr>
        <w:rPr>
          <w:rFonts w:ascii="BIZ UDPゴシック" w:eastAsia="BIZ UDPゴシック" w:hAnsi="BIZ UDPゴシック"/>
          <w:sz w:val="22"/>
        </w:rPr>
      </w:pPr>
    </w:p>
    <w:p w14:paraId="1BA4D3BC" w14:textId="54A9A59B" w:rsidR="00794222" w:rsidRDefault="00794222" w:rsidP="008B7634">
      <w:pPr>
        <w:rPr>
          <w:rFonts w:ascii="BIZ UDPゴシック" w:eastAsia="BIZ UDPゴシック" w:hAnsi="BIZ UDPゴシック"/>
          <w:sz w:val="22"/>
        </w:rPr>
      </w:pPr>
    </w:p>
    <w:p w14:paraId="5AB8B253" w14:textId="659412F4" w:rsidR="00794222" w:rsidRDefault="00794222" w:rsidP="008B7634">
      <w:pPr>
        <w:rPr>
          <w:rFonts w:ascii="BIZ UDPゴシック" w:eastAsia="BIZ UDPゴシック" w:hAnsi="BIZ UDPゴシック"/>
          <w:sz w:val="22"/>
        </w:rPr>
      </w:pPr>
    </w:p>
    <w:p w14:paraId="1BF342ED" w14:textId="6BB1EB9E"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14176" behindDoc="0" locked="0" layoutInCell="1" allowOverlap="1" wp14:anchorId="3FBC3D5B" wp14:editId="22C63633">
            <wp:simplePos x="0" y="0"/>
            <wp:positionH relativeFrom="margin">
              <wp:posOffset>1922463</wp:posOffset>
            </wp:positionH>
            <wp:positionV relativeFrom="paragraph">
              <wp:posOffset>154305</wp:posOffset>
            </wp:positionV>
            <wp:extent cx="1187450" cy="1369695"/>
            <wp:effectExtent l="4127"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945" r="27020"/>
                    <a:stretch/>
                  </pic:blipFill>
                  <pic:spPr bwMode="auto">
                    <a:xfrm rot="5400000">
                      <a:off x="0" y="0"/>
                      <a:ext cx="1187450" cy="136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2128" behindDoc="0" locked="0" layoutInCell="1" allowOverlap="1" wp14:anchorId="78BA39F1" wp14:editId="4A3736CA">
            <wp:simplePos x="0" y="0"/>
            <wp:positionH relativeFrom="margin">
              <wp:posOffset>465137</wp:posOffset>
            </wp:positionH>
            <wp:positionV relativeFrom="paragraph">
              <wp:posOffset>95569</wp:posOffset>
            </wp:positionV>
            <wp:extent cx="1128395" cy="1461770"/>
            <wp:effectExtent l="4763" t="0" r="317" b="318"/>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419" r="32667"/>
                    <a:stretch/>
                  </pic:blipFill>
                  <pic:spPr bwMode="auto">
                    <a:xfrm rot="5400000">
                      <a:off x="0" y="0"/>
                      <a:ext cx="1128395" cy="146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F8B2C" w14:textId="48F9FE7A"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18272" behindDoc="0" locked="0" layoutInCell="1" allowOverlap="1" wp14:anchorId="7D6089F3" wp14:editId="79670B17">
            <wp:simplePos x="0" y="0"/>
            <wp:positionH relativeFrom="margin">
              <wp:posOffset>4701222</wp:posOffset>
            </wp:positionH>
            <wp:positionV relativeFrom="paragraph">
              <wp:posOffset>165528</wp:posOffset>
            </wp:positionV>
            <wp:extent cx="1518903" cy="1237265"/>
            <wp:effectExtent l="7303"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7922"/>
                    <a:stretch/>
                  </pic:blipFill>
                  <pic:spPr bwMode="auto">
                    <a:xfrm rot="5400000">
                      <a:off x="0" y="0"/>
                      <a:ext cx="1518903" cy="123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6224" behindDoc="0" locked="0" layoutInCell="1" allowOverlap="1" wp14:anchorId="0D5228CD" wp14:editId="58305C89">
            <wp:simplePos x="0" y="0"/>
            <wp:positionH relativeFrom="column">
              <wp:posOffset>3261360</wp:posOffset>
            </wp:positionH>
            <wp:positionV relativeFrom="paragraph">
              <wp:posOffset>28575</wp:posOffset>
            </wp:positionV>
            <wp:extent cx="1509395" cy="116840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3747" t="10706" r="12531" b="13220"/>
                    <a:stretch/>
                  </pic:blipFill>
                  <pic:spPr bwMode="auto">
                    <a:xfrm>
                      <a:off x="0" y="0"/>
                      <a:ext cx="150939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A35B8" w14:textId="7D799220" w:rsidR="00794222" w:rsidRDefault="00794222" w:rsidP="008B7634">
      <w:pPr>
        <w:rPr>
          <w:rFonts w:ascii="BIZ UDPゴシック" w:eastAsia="BIZ UDPゴシック" w:hAnsi="BIZ UDPゴシック"/>
          <w:sz w:val="22"/>
        </w:rPr>
      </w:pPr>
    </w:p>
    <w:p w14:paraId="76779486" w14:textId="2614839B" w:rsidR="00794222" w:rsidRDefault="00794222" w:rsidP="008B7634">
      <w:pPr>
        <w:rPr>
          <w:rFonts w:ascii="BIZ UDPゴシック" w:eastAsia="BIZ UDPゴシック" w:hAnsi="BIZ UDPゴシック"/>
          <w:sz w:val="22"/>
        </w:rPr>
      </w:pPr>
    </w:p>
    <w:p w14:paraId="1395013A" w14:textId="56B907D6" w:rsidR="00794222" w:rsidRDefault="00794222" w:rsidP="008B7634">
      <w:pPr>
        <w:rPr>
          <w:rFonts w:ascii="BIZ UDPゴシック" w:eastAsia="BIZ UDPゴシック" w:hAnsi="BIZ UDPゴシック"/>
          <w:sz w:val="22"/>
        </w:rPr>
      </w:pPr>
    </w:p>
    <w:p w14:paraId="43201F80" w14:textId="30F5C734" w:rsidR="00794222" w:rsidRDefault="00794222" w:rsidP="008B7634">
      <w:pPr>
        <w:rPr>
          <w:rFonts w:ascii="BIZ UDPゴシック" w:eastAsia="BIZ UDPゴシック" w:hAnsi="BIZ UDPゴシック"/>
          <w:sz w:val="22"/>
        </w:rPr>
      </w:pPr>
    </w:p>
    <w:p w14:paraId="4378353C" w14:textId="1DE2BBC4" w:rsidR="00794222" w:rsidRDefault="001D6E7B" w:rsidP="008B7634">
      <w:pPr>
        <w:rPr>
          <w:rFonts w:ascii="BIZ UDPゴシック" w:eastAsia="BIZ UDPゴシック" w:hAnsi="BIZ UDPゴシック"/>
          <w:sz w:val="22"/>
        </w:rPr>
      </w:pPr>
      <w:r w:rsidRPr="00F568FB">
        <w:rPr>
          <w:rFonts w:ascii="BIZ UDPゴシック" w:eastAsia="BIZ UDPゴシック" w:hAnsi="BIZ UDPゴシック"/>
          <w:noProof/>
          <w:sz w:val="22"/>
        </w:rPr>
        <mc:AlternateContent>
          <mc:Choice Requires="wps">
            <w:drawing>
              <wp:anchor distT="0" distB="0" distL="114300" distR="114300" simplePos="0" relativeHeight="252920320" behindDoc="0" locked="0" layoutInCell="1" allowOverlap="1" wp14:anchorId="73A36D96" wp14:editId="7D4038AC">
                <wp:simplePos x="0" y="0"/>
                <wp:positionH relativeFrom="column">
                  <wp:posOffset>160020</wp:posOffset>
                </wp:positionH>
                <wp:positionV relativeFrom="paragraph">
                  <wp:posOffset>111125</wp:posOffset>
                </wp:positionV>
                <wp:extent cx="4739640" cy="325120"/>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4739640" cy="325120"/>
                        </a:xfrm>
                        <a:prstGeom prst="rect">
                          <a:avLst/>
                        </a:prstGeom>
                        <a:noFill/>
                        <a:ln w="6350">
                          <a:noFill/>
                        </a:ln>
                      </wps:spPr>
                      <wps:txbx>
                        <w:txbxContent>
                          <w:p w14:paraId="3DF4FF1A" w14:textId="77777777" w:rsidR="001D6E7B" w:rsidRPr="00030E7C" w:rsidRDefault="001D6E7B" w:rsidP="001D6E7B">
                            <w:pPr>
                              <w:rPr>
                                <w:sz w:val="20"/>
                                <w:szCs w:val="20"/>
                              </w:rPr>
                            </w:pPr>
                            <w:r>
                              <w:rPr>
                                <w:rFonts w:ascii="BIZ UDPゴシック" w:eastAsia="BIZ UDPゴシック" w:hAnsi="BIZ UDPゴシック" w:hint="eastAsia"/>
                                <w:sz w:val="20"/>
                                <w:szCs w:val="20"/>
                              </w:rPr>
                              <w:t>図書室はきれいに本が整頓されていて、表示等探しやすい工夫もおこなっている。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6D96" id="テキスト ボックス 183" o:spid="_x0000_s1122" type="#_x0000_t202" style="position:absolute;left:0;text-align:left;margin-left:12.6pt;margin-top:8.75pt;width:373.2pt;height:25.6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" filled="f" stroked="f" strokeweight=".5pt">
                <v:textbox>
                  <w:txbxContent>
                    <w:p w14:paraId="3DF4FF1A" w14:textId="77777777" w:rsidR="001D6E7B" w:rsidRPr="00030E7C" w:rsidRDefault="001D6E7B" w:rsidP="001D6E7B">
                      <w:pPr>
                        <w:rPr>
                          <w:sz w:val="20"/>
                          <w:szCs w:val="20"/>
                        </w:rPr>
                      </w:pPr>
                      <w:r>
                        <w:rPr>
                          <w:rFonts w:ascii="BIZ UDPゴシック" w:eastAsia="BIZ UDPゴシック" w:hAnsi="BIZ UDPゴシック" w:hint="eastAsia"/>
                          <w:sz w:val="20"/>
                          <w:szCs w:val="20"/>
                        </w:rPr>
                        <w:t>図書室はきれいに本が整頓されていて、表示等探しやすい工夫もおこなっている。</w:t>
                      </w:r>
                    </w:p>
                  </w:txbxContent>
                </v:textbox>
              </v:shape>
            </w:pict>
          </mc:Fallback>
        </mc:AlternateContent>
      </w:r>
    </w:p>
    <w:p w14:paraId="7258E434" w14:textId="108CAA89" w:rsidR="00794222" w:rsidRDefault="00794222" w:rsidP="008B7634">
      <w:pPr>
        <w:rPr>
          <w:rFonts w:ascii="BIZ UDPゴシック" w:eastAsia="BIZ UDPゴシック" w:hAnsi="BIZ UDPゴシック"/>
          <w:sz w:val="22"/>
        </w:rPr>
      </w:pPr>
    </w:p>
    <w:p w14:paraId="0C2FA9D9" w14:textId="5318F0A1" w:rsidR="00794222" w:rsidRDefault="00794222" w:rsidP="008B7634">
      <w:pPr>
        <w:rPr>
          <w:rFonts w:ascii="BIZ UDPゴシック" w:eastAsia="BIZ UDPゴシック" w:hAnsi="BIZ UDPゴシック"/>
          <w:sz w:val="22"/>
        </w:rPr>
      </w:pPr>
    </w:p>
    <w:p w14:paraId="09F546A4" w14:textId="4CCD2A79" w:rsidR="00794222" w:rsidRDefault="00794222" w:rsidP="008B7634">
      <w:pPr>
        <w:rPr>
          <w:rFonts w:ascii="BIZ UDPゴシック" w:eastAsia="BIZ UDPゴシック" w:hAnsi="BIZ UDPゴシック"/>
          <w:sz w:val="22"/>
        </w:rPr>
      </w:pPr>
    </w:p>
    <w:p w14:paraId="20D006FA" w14:textId="5E39D772" w:rsidR="00794222" w:rsidRDefault="00064D2D" w:rsidP="008B7634">
      <w:pPr>
        <w:rPr>
          <w:rFonts w:ascii="BIZ UDPゴシック" w:eastAsia="BIZ UDPゴシック" w:hAnsi="BIZ UDPゴシック"/>
          <w:sz w:val="22"/>
        </w:rPr>
      </w:pPr>
      <w:r>
        <w:rPr>
          <w:noProof/>
        </w:rPr>
        <w:drawing>
          <wp:anchor distT="0" distB="0" distL="114300" distR="114300" simplePos="0" relativeHeight="252926464" behindDoc="0" locked="0" layoutInCell="1" allowOverlap="1" wp14:anchorId="2873644F" wp14:editId="1B3D6698">
            <wp:simplePos x="0" y="0"/>
            <wp:positionH relativeFrom="margin">
              <wp:posOffset>3720465</wp:posOffset>
            </wp:positionH>
            <wp:positionV relativeFrom="paragraph">
              <wp:posOffset>31115</wp:posOffset>
            </wp:positionV>
            <wp:extent cx="1849387" cy="126492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108" r="2347" b="8836"/>
                    <a:stretch/>
                  </pic:blipFill>
                  <pic:spPr bwMode="auto">
                    <a:xfrm>
                      <a:off x="0" y="0"/>
                      <a:ext cx="1849387"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4416" behindDoc="0" locked="0" layoutInCell="1" allowOverlap="1" wp14:anchorId="39E1EA6E" wp14:editId="61E69D33">
            <wp:simplePos x="0" y="0"/>
            <wp:positionH relativeFrom="column">
              <wp:posOffset>1696402</wp:posOffset>
            </wp:positionH>
            <wp:positionV relativeFrom="paragraph">
              <wp:posOffset>23495</wp:posOffset>
            </wp:positionV>
            <wp:extent cx="1943100" cy="1282341"/>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5961" t="12328" r="3528" b="8029"/>
                    <a:stretch/>
                  </pic:blipFill>
                  <pic:spPr bwMode="auto">
                    <a:xfrm>
                      <a:off x="0" y="0"/>
                      <a:ext cx="1943100" cy="1282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072">
        <w:rPr>
          <w:noProof/>
        </w:rPr>
        <w:drawing>
          <wp:anchor distT="0" distB="0" distL="114300" distR="114300" simplePos="0" relativeHeight="252922368" behindDoc="0" locked="0" layoutInCell="1" allowOverlap="1" wp14:anchorId="4AA11210" wp14:editId="24953D82">
            <wp:simplePos x="0" y="0"/>
            <wp:positionH relativeFrom="margin">
              <wp:posOffset>414020</wp:posOffset>
            </wp:positionH>
            <wp:positionV relativeFrom="paragraph">
              <wp:posOffset>142232</wp:posOffset>
            </wp:positionV>
            <wp:extent cx="1280263" cy="1058508"/>
            <wp:effectExtent l="0" t="3175"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9267"/>
                    <a:stretch/>
                  </pic:blipFill>
                  <pic:spPr bwMode="auto">
                    <a:xfrm rot="5400000">
                      <a:off x="0" y="0"/>
                      <a:ext cx="1280263" cy="1058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44C60" w14:textId="3F822BD6" w:rsidR="00794222" w:rsidRDefault="00794222" w:rsidP="008B7634">
      <w:pPr>
        <w:rPr>
          <w:rFonts w:ascii="BIZ UDPゴシック" w:eastAsia="BIZ UDPゴシック" w:hAnsi="BIZ UDPゴシック"/>
          <w:sz w:val="22"/>
        </w:rPr>
      </w:pPr>
    </w:p>
    <w:p w14:paraId="4F2C8681" w14:textId="01B15C76" w:rsidR="00794222" w:rsidRDefault="00794222" w:rsidP="008B7634">
      <w:pPr>
        <w:rPr>
          <w:rFonts w:ascii="BIZ UDPゴシック" w:eastAsia="BIZ UDPゴシック" w:hAnsi="BIZ UDPゴシック"/>
          <w:sz w:val="22"/>
        </w:rPr>
      </w:pPr>
    </w:p>
    <w:p w14:paraId="3F8157B6" w14:textId="0827482B" w:rsidR="00794222" w:rsidRDefault="00794222" w:rsidP="008B7634">
      <w:pPr>
        <w:rPr>
          <w:rFonts w:ascii="BIZ UDPゴシック" w:eastAsia="BIZ UDPゴシック" w:hAnsi="BIZ UDPゴシック"/>
          <w:sz w:val="22"/>
        </w:rPr>
      </w:pPr>
    </w:p>
    <w:p w14:paraId="2D6F79F9" w14:textId="68F691F1" w:rsidR="00794222" w:rsidRDefault="00794222" w:rsidP="008B7634">
      <w:pPr>
        <w:rPr>
          <w:rFonts w:ascii="BIZ UDPゴシック" w:eastAsia="BIZ UDPゴシック" w:hAnsi="BIZ UDPゴシック"/>
          <w:sz w:val="22"/>
        </w:rPr>
      </w:pPr>
    </w:p>
    <w:p w14:paraId="2E517951" w14:textId="40BF6A5F" w:rsidR="00794222" w:rsidRDefault="00794222" w:rsidP="008B7634">
      <w:pPr>
        <w:rPr>
          <w:rFonts w:ascii="BIZ UDPゴシック" w:eastAsia="BIZ UDPゴシック" w:hAnsi="BIZ UDPゴシック"/>
          <w:sz w:val="22"/>
        </w:rPr>
      </w:pPr>
    </w:p>
    <w:p w14:paraId="7325B676" w14:textId="391E2B2F" w:rsidR="00794222" w:rsidRDefault="00794222" w:rsidP="008B7634">
      <w:pPr>
        <w:rPr>
          <w:rFonts w:ascii="BIZ UDPゴシック" w:eastAsia="BIZ UDPゴシック" w:hAnsi="BIZ UDPゴシック"/>
          <w:sz w:val="22"/>
        </w:rPr>
      </w:pPr>
    </w:p>
    <w:p w14:paraId="0985A731" w14:textId="2C1CBCD9" w:rsidR="00794222" w:rsidRDefault="00794222" w:rsidP="008B7634">
      <w:pPr>
        <w:rPr>
          <w:rFonts w:ascii="BIZ UDPゴシック" w:eastAsia="BIZ UDPゴシック" w:hAnsi="BIZ UDPゴシック"/>
          <w:sz w:val="22"/>
        </w:rPr>
      </w:pPr>
    </w:p>
    <w:p w14:paraId="2A173526" w14:textId="3222D58B" w:rsidR="00794222" w:rsidRDefault="00794222" w:rsidP="008B7634">
      <w:pPr>
        <w:rPr>
          <w:rFonts w:ascii="BIZ UDPゴシック" w:eastAsia="BIZ UDPゴシック" w:hAnsi="BIZ UDPゴシック"/>
          <w:sz w:val="22"/>
        </w:rPr>
      </w:pPr>
    </w:p>
    <w:p w14:paraId="67543059" w14:textId="793E78DA" w:rsidR="00794222" w:rsidRDefault="00794222" w:rsidP="008B7634">
      <w:pPr>
        <w:rPr>
          <w:rFonts w:ascii="BIZ UDPゴシック" w:eastAsia="BIZ UDPゴシック" w:hAnsi="BIZ UDPゴシック"/>
          <w:sz w:val="22"/>
        </w:rPr>
      </w:pPr>
    </w:p>
    <w:p w14:paraId="0F9E4795" w14:textId="430E651E" w:rsidR="00794222" w:rsidRDefault="00D91625" w:rsidP="00D91625">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183CBA55" w14:textId="64D6FBDE" w:rsidR="00794222" w:rsidRDefault="00157347" w:rsidP="008B7634">
      <w:pPr>
        <w:rPr>
          <w:rFonts w:ascii="BIZ UDPゴシック" w:eastAsia="BIZ UDPゴシック" w:hAnsi="BIZ UDPゴシック"/>
          <w:sz w:val="22"/>
        </w:rPr>
      </w:pPr>
      <w:r w:rsidRPr="00F568FB">
        <w:rPr>
          <w:rFonts w:ascii="BIZ UDPゴシック" w:eastAsia="BIZ UDPゴシック" w:hAnsi="BIZ UDPゴシック"/>
          <w:noProof/>
          <w:sz w:val="22"/>
        </w:rPr>
        <w:lastRenderedPageBreak/>
        <mc:AlternateContent>
          <mc:Choice Requires="wps">
            <w:drawing>
              <wp:anchor distT="0" distB="0" distL="114300" distR="114300" simplePos="0" relativeHeight="252982784" behindDoc="0" locked="0" layoutInCell="1" allowOverlap="1" wp14:anchorId="75DF2EC4" wp14:editId="431CB139">
                <wp:simplePos x="0" y="0"/>
                <wp:positionH relativeFrom="margin">
                  <wp:posOffset>3504565</wp:posOffset>
                </wp:positionH>
                <wp:positionV relativeFrom="paragraph">
                  <wp:posOffset>61595</wp:posOffset>
                </wp:positionV>
                <wp:extent cx="1539240" cy="63246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539240" cy="632460"/>
                        </a:xfrm>
                        <a:prstGeom prst="rect">
                          <a:avLst/>
                        </a:prstGeom>
                        <a:noFill/>
                        <a:ln w="6350">
                          <a:noFill/>
                        </a:ln>
                      </wps:spPr>
                      <wps:txbx>
                        <w:txbxContent>
                          <w:p w14:paraId="7ECA2AEC" w14:textId="77777777" w:rsidR="00157347" w:rsidRDefault="00157347" w:rsidP="00157347">
                            <w:pPr>
                              <w:rPr>
                                <w:rFonts w:ascii="BIZ UDPゴシック" w:eastAsia="BIZ UDPゴシック" w:hAnsi="BIZ UDPゴシック"/>
                                <w:sz w:val="20"/>
                                <w:szCs w:val="20"/>
                              </w:rPr>
                            </w:pPr>
                            <w:r>
                              <w:rPr>
                                <w:rFonts w:ascii="BIZ UDPゴシック" w:eastAsia="BIZ UDPゴシック" w:hAnsi="BIZ UDPゴシック" w:hint="eastAsia"/>
                                <w:sz w:val="20"/>
                                <w:szCs w:val="20"/>
                              </w:rPr>
                              <w:t>オンラインを通して、</w:t>
                            </w:r>
                          </w:p>
                          <w:p w14:paraId="17F7475E" w14:textId="26895D39" w:rsidR="00157347" w:rsidRPr="00030E7C" w:rsidRDefault="00157347" w:rsidP="00157347">
                            <w:pPr>
                              <w:rPr>
                                <w:sz w:val="20"/>
                                <w:szCs w:val="20"/>
                              </w:rPr>
                            </w:pPr>
                            <w:r>
                              <w:rPr>
                                <w:rFonts w:ascii="BIZ UDPゴシック" w:eastAsia="BIZ UDPゴシック" w:hAnsi="BIZ UDPゴシック" w:hint="eastAsia"/>
                                <w:sz w:val="20"/>
                                <w:szCs w:val="20"/>
                              </w:rPr>
                              <w:t>他校の発表を聞く様子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2EC4" id="テキスト ボックス 204" o:spid="_x0000_s1123" type="#_x0000_t202" style="position:absolute;left:0;text-align:left;margin-left:275.95pt;margin-top:4.85pt;width:121.2pt;height:49.8pt;z-index:2529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" filled="f" stroked="f" strokeweight=".5pt">
                <v:textbox>
                  <w:txbxContent>
                    <w:p w14:paraId="7ECA2AEC" w14:textId="77777777" w:rsidR="00157347" w:rsidRDefault="00157347" w:rsidP="00157347">
                      <w:pPr>
                        <w:rPr>
                          <w:rFonts w:ascii="BIZ UDPゴシック" w:eastAsia="BIZ UDPゴシック" w:hAnsi="BIZ UDPゴシック"/>
                          <w:sz w:val="20"/>
                          <w:szCs w:val="20"/>
                        </w:rPr>
                      </w:pPr>
                      <w:r>
                        <w:rPr>
                          <w:rFonts w:ascii="BIZ UDPゴシック" w:eastAsia="BIZ UDPゴシック" w:hAnsi="BIZ UDPゴシック" w:hint="eastAsia"/>
                          <w:sz w:val="20"/>
                          <w:szCs w:val="20"/>
                        </w:rPr>
                        <w:t>オンラインを通して、</w:t>
                      </w:r>
                    </w:p>
                    <w:p w14:paraId="17F7475E" w14:textId="26895D39" w:rsidR="00157347" w:rsidRPr="00030E7C" w:rsidRDefault="00157347" w:rsidP="00157347">
                      <w:pPr>
                        <w:rPr>
                          <w:sz w:val="20"/>
                          <w:szCs w:val="20"/>
                        </w:rPr>
                      </w:pPr>
                      <w:r>
                        <w:rPr>
                          <w:rFonts w:ascii="BIZ UDPゴシック" w:eastAsia="BIZ UDPゴシック" w:hAnsi="BIZ UDPゴシック" w:hint="eastAsia"/>
                          <w:sz w:val="20"/>
                          <w:szCs w:val="20"/>
                        </w:rPr>
                        <w:t>他校の発表を聞く様子</w:t>
                      </w:r>
                    </w:p>
                  </w:txbxContent>
                </v:textbox>
                <w10:wrap anchorx="margin"/>
              </v:shape>
            </w:pict>
          </mc:Fallback>
        </mc:AlternateContent>
      </w:r>
      <w:r>
        <w:rPr>
          <w:noProof/>
        </w:rPr>
        <w:drawing>
          <wp:anchor distT="0" distB="0" distL="114300" distR="114300" simplePos="0" relativeHeight="252980736" behindDoc="0" locked="0" layoutInCell="1" allowOverlap="1" wp14:anchorId="65CA7C74" wp14:editId="7B998D66">
            <wp:simplePos x="0" y="0"/>
            <wp:positionH relativeFrom="margin">
              <wp:posOffset>5011209</wp:posOffset>
            </wp:positionH>
            <wp:positionV relativeFrom="paragraph">
              <wp:posOffset>9429</wp:posOffset>
            </wp:positionV>
            <wp:extent cx="1087213" cy="1326821"/>
            <wp:effectExtent l="0" t="5398"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415" b="9886"/>
                    <a:stretch/>
                  </pic:blipFill>
                  <pic:spPr bwMode="auto">
                    <a:xfrm rot="16200000">
                      <a:off x="0" y="0"/>
                      <a:ext cx="1089089" cy="1329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FDB" w:rsidRPr="00D91625">
        <w:rPr>
          <w:rFonts w:ascii="BIZ UDPゴシック" w:eastAsia="BIZ UDPゴシック" w:hAnsi="BIZ UDPゴシック"/>
          <w:noProof/>
          <w:sz w:val="22"/>
        </w:rPr>
        <mc:AlternateContent>
          <mc:Choice Requires="wps">
            <w:drawing>
              <wp:anchor distT="45720" distB="45720" distL="114300" distR="114300" simplePos="0" relativeHeight="252754432" behindDoc="0" locked="0" layoutInCell="1" allowOverlap="1" wp14:anchorId="655D355D" wp14:editId="0538091D">
                <wp:simplePos x="0" y="0"/>
                <wp:positionH relativeFrom="margin">
                  <wp:align>center</wp:align>
                </wp:positionH>
                <wp:positionV relativeFrom="paragraph">
                  <wp:posOffset>480695</wp:posOffset>
                </wp:positionV>
                <wp:extent cx="6080760" cy="8702040"/>
                <wp:effectExtent l="0" t="0" r="0" b="381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8702040"/>
                        </a:xfrm>
                        <a:prstGeom prst="rect">
                          <a:avLst/>
                        </a:prstGeom>
                        <a:noFill/>
                        <a:ln w="9525">
                          <a:noFill/>
                          <a:miter lim="800000"/>
                          <a:headEnd/>
                          <a:tailEnd/>
                        </a:ln>
                      </wps:spPr>
                      <wps:txbx>
                        <w:txbxContent>
                          <w:p w14:paraId="36DA58F4" w14:textId="31DE9966" w:rsidR="00D91625" w:rsidRPr="000336C0" w:rsidRDefault="00B244D1" w:rsidP="00D9162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D91625" w:rsidRPr="000336C0">
                              <w:rPr>
                                <w:rFonts w:ascii="BIZ UDPゴシック" w:eastAsia="BIZ UDPゴシック" w:hAnsi="BIZ UDPゴシック" w:hint="eastAsia"/>
                                <w:b/>
                                <w:bCs/>
                                <w:sz w:val="24"/>
                                <w:szCs w:val="24"/>
                              </w:rPr>
                              <w:t>河内長野市教育委員会</w:t>
                            </w:r>
                            <w:r w:rsidRPr="000336C0">
                              <w:rPr>
                                <w:rFonts w:ascii="BIZ UDPゴシック" w:eastAsia="BIZ UDPゴシック" w:hAnsi="BIZ UDPゴシック" w:hint="eastAsia"/>
                                <w:b/>
                                <w:bCs/>
                                <w:sz w:val="24"/>
                                <w:szCs w:val="24"/>
                              </w:rPr>
                              <w:t>＞</w:t>
                            </w:r>
                          </w:p>
                          <w:p w14:paraId="250EE1EF" w14:textId="77777777" w:rsidR="00B244D1" w:rsidRPr="00C15C33" w:rsidRDefault="00B244D1" w:rsidP="00D91625">
                            <w:pPr>
                              <w:rPr>
                                <w:rFonts w:ascii="BIZ UDPゴシック" w:eastAsia="BIZ UDPゴシック" w:hAnsi="BIZ UDPゴシック"/>
                                <w:sz w:val="22"/>
                              </w:rPr>
                            </w:pPr>
                          </w:p>
                          <w:p w14:paraId="35432A6D" w14:textId="4501A134" w:rsidR="00C52493" w:rsidRPr="00831F0B"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○「B1グランプリ（Best　Book　Battle）」の開催</w:t>
                            </w:r>
                          </w:p>
                          <w:p w14:paraId="6CBF5F4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・児童生徒一人ひとりがおすすめの本を選び、その本のよさを紹介し合う取組み。</w:t>
                            </w:r>
                          </w:p>
                          <w:p w14:paraId="04B806A9"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・対象は、市立小学校５年生、中学校２年生。各学校の国語科の学習活動の中で、全児童生徒が自分たちの選んだおすすめの本を紹介し合う。</w:t>
                            </w:r>
                          </w:p>
                          <w:p w14:paraId="22E43446"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・その後、市内全校をオンラインでつなぎ、各校の代表がおすすめの本を紹介。全校児童生徒が１人１台端末で投票し、リアルタイムで集計。一番を決めるのではなく、各発表のよさを見つけて評価する。</w:t>
                            </w:r>
                          </w:p>
                          <w:p w14:paraId="27B621B8"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・伝え合い、聞き合う言語活動を通して、目的に応じて情報を整理する力、適切な言葉でまとめ構成する思考力、互いの立場や考えを尊重して伝え合う表現力を育成する。</w:t>
                            </w:r>
                          </w:p>
                          <w:p w14:paraId="113863D7" w14:textId="04305C92"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・単発のイベントとして終わるのではなく、</w:t>
                            </w:r>
                            <w:r w:rsidR="00FE516F">
                              <w:rPr>
                                <w:rFonts w:ascii="BIZ UDPゴシック" w:eastAsia="BIZ UDPゴシック" w:hAnsi="BIZ UDPゴシック" w:hint="eastAsia"/>
                                <w:szCs w:val="21"/>
                              </w:rPr>
                              <w:t>この取組み</w:t>
                            </w:r>
                            <w:r w:rsidRPr="00C52493">
                              <w:rPr>
                                <w:rFonts w:ascii="BIZ UDPゴシック" w:eastAsia="BIZ UDPゴシック" w:hAnsi="BIZ UDPゴシック" w:hint="eastAsia"/>
                                <w:szCs w:val="21"/>
                              </w:rPr>
                              <w:t>を国語科の教育課程内で扱う内容を題材とし、発展的な学習活動として教育課程に位置づけた取組みとして、令和４年度より実施している。</w:t>
                            </w:r>
                          </w:p>
                          <w:p w14:paraId="3B5AFA56"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・大会後には、各校の代表本を掲載したポスターを作成し、読書意欲の向上を図っている。</w:t>
                            </w:r>
                          </w:p>
                          <w:p w14:paraId="2C4276CE" w14:textId="77777777"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子どもたちは、自分の好きな本をみんなに聞いてもらえる、友だちが紹介した本に興味を持ち、今までまったく興味のなかったジャンルの本を読んでみるきっかけとなった等、読書への興味・関心・意欲が高まっている。</w:t>
                            </w:r>
                          </w:p>
                          <w:p w14:paraId="0CD49435" w14:textId="52017CA4"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先生たちは、国語の授業の発展的な活動として計画的に実施できる。この活動を通して、学校図書館や読書の楽しみ方など、読書指導につながる機会となる。また教員もビブリオバトルを実際に行い、子どもたちと一緒になって取</w:t>
                            </w:r>
                            <w:r w:rsidR="00FE516F">
                              <w:rPr>
                                <w:rFonts w:ascii="BIZ UDPゴシック" w:eastAsia="BIZ UDPゴシック" w:hAnsi="BIZ UDPゴシック" w:hint="eastAsia"/>
                                <w:b/>
                                <w:bCs/>
                                <w:sz w:val="22"/>
                              </w:rPr>
                              <w:t>り</w:t>
                            </w:r>
                            <w:r w:rsidRPr="00C52493">
                              <w:rPr>
                                <w:rFonts w:ascii="BIZ UDPゴシック" w:eastAsia="BIZ UDPゴシック" w:hAnsi="BIZ UDPゴシック" w:hint="eastAsia"/>
                                <w:b/>
                                <w:bCs/>
                                <w:sz w:val="22"/>
                              </w:rPr>
                              <w:t>組むことで、互いに読書活動の推進となっている。</w:t>
                            </w:r>
                          </w:p>
                          <w:p w14:paraId="19458A9B" w14:textId="2ACADA90" w:rsidR="0097047A" w:rsidRDefault="0097047A">
                            <w:pPr>
                              <w:rPr>
                                <w:rFonts w:ascii="BIZ UDPゴシック" w:eastAsia="BIZ UDPゴシック" w:hAnsi="BIZ UDPゴシック"/>
                                <w:b/>
                                <w:bCs/>
                                <w:sz w:val="22"/>
                              </w:rPr>
                            </w:pPr>
                          </w:p>
                          <w:p w14:paraId="10152F69" w14:textId="77777777" w:rsidR="00C52493" w:rsidRPr="00C52493"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○その他の読書推進の取組み</w:t>
                            </w:r>
                          </w:p>
                          <w:p w14:paraId="17C899C7"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・言語力向上司書職員の配置。（学校図書館の業務だけでなく、言語力向上に資する学習にも関わる）</w:t>
                            </w:r>
                          </w:p>
                          <w:p w14:paraId="05C0177A"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・学校図書館図書標準を超えた蔵書数の充実。</w:t>
                            </w:r>
                          </w:p>
                          <w:p w14:paraId="35514EEE"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・１人１台端末を活用した市立図書館の電子図書の貸出を実施。家庭での読書にもつながる。</w:t>
                            </w:r>
                          </w:p>
                          <w:p w14:paraId="0B4DCF5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・市立図書館による「えほんのひろば」事業の実施。</w:t>
                            </w:r>
                          </w:p>
                          <w:p w14:paraId="4318E087"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・市独自の「読書ノート」を配付。感想を言葉で記して記録することで、読書意欲、国語力の向上を図る。１０冊達成者を表彰。市HP、広報誌に掲載。また「読書ノート」の表紙やイラストを児童から募集。</w:t>
                            </w:r>
                          </w:p>
                          <w:p w14:paraId="2C6A684C"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・１１月の読書月間に読書冊数調査を実施。（結果を提示し、読書活動推進の意識付けとしている）</w:t>
                            </w:r>
                          </w:p>
                          <w:p w14:paraId="092FE98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・小中学校間の本の相互貸借を行い、各教科の授業で参考となる図書や小学校にはない中学校の図書を「おためし読書」として使用するなど、積極的に活用している。</w:t>
                            </w:r>
                          </w:p>
                          <w:p w14:paraId="0E1DAEB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おためし読書」の取組み。普段は読まないような本に出会うことを目的とした取組み。１人２冊（読み物と説明文）ずつ選んで５分間読み、書名・分類・評価をワークシートに記入する。その後、本を隣に回して、計３回繰り返す。最後にその中から１冊を選んで借りる。</w:t>
                            </w:r>
                          </w:p>
                          <w:p w14:paraId="23C371F4" w14:textId="77777777" w:rsidR="00C52493" w:rsidRPr="00C52493" w:rsidRDefault="00C52493" w:rsidP="00C52493">
                            <w:pPr>
                              <w:rPr>
                                <w:rFonts w:ascii="BIZ UDPゴシック" w:eastAsia="BIZ UDPゴシック" w:hAnsi="BIZ UDPゴシック"/>
                                <w:b/>
                                <w:bCs/>
                                <w:sz w:val="22"/>
                              </w:rPr>
                            </w:pPr>
                            <w:r w:rsidRPr="00C52493">
                              <w:rPr>
                                <w:rFonts w:ascii="BIZ UDPゴシック" w:eastAsia="BIZ UDPゴシック" w:hAnsi="BIZ UDPゴシック" w:hint="eastAsia"/>
                                <w:b/>
                                <w:bCs/>
                                <w:sz w:val="22"/>
                              </w:rPr>
                              <w:t>⇒さまざまな取組みを通して、読書への興味関心を高め、主体的に学校図書館を活用している。不読率が低く、取組みの成果が表れている。</w:t>
                            </w:r>
                          </w:p>
                          <w:p w14:paraId="1BF75338" w14:textId="77777777" w:rsidR="00C52493" w:rsidRPr="00C52493" w:rsidRDefault="00C52493" w:rsidP="00C52493">
                            <w:pPr>
                              <w:rPr>
                                <w:rFonts w:ascii="BIZ UDPゴシック" w:eastAsia="BIZ UDPゴシック" w:hAnsi="BIZ UDPゴシック"/>
                                <w:b/>
                                <w:bCs/>
                                <w:sz w:val="22"/>
                              </w:rPr>
                            </w:pPr>
                          </w:p>
                          <w:p w14:paraId="7A4039F2" w14:textId="77777777" w:rsidR="00C52493" w:rsidRPr="00B909EF" w:rsidRDefault="00C52493" w:rsidP="00C52493">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☆読書活動から言語活動につなげる取組みを通して、子どもたちの表現力や思考力が高まっている。また読書を通して、多様な価値観にふれることで視野が広がり、特にBest　Book　Battleにおいては、実施することでコミュニケーション能力も向上している。</w:t>
                            </w:r>
                          </w:p>
                          <w:p w14:paraId="432F7E83" w14:textId="77777777" w:rsidR="00C52493" w:rsidRPr="00C52493" w:rsidRDefault="00C52493">
                            <w:pPr>
                              <w:rPr>
                                <w:rFonts w:ascii="BIZ UDPゴシック" w:eastAsia="BIZ UDPゴシック" w:hAnsi="BIZ UDPゴシック"/>
                                <w:b/>
                                <w:bC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355D" id="_x0000_s1124" type="#_x0000_t202" style="position:absolute;left:0;text-align:left;margin-left:0;margin-top:37.85pt;width:478.8pt;height:685.2pt;z-index:25275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" filled="f" stroked="f">
                <v:textbox>
                  <w:txbxContent>
                    <w:p w14:paraId="36DA58F4" w14:textId="31DE9966" w:rsidR="00D91625" w:rsidRPr="000336C0" w:rsidRDefault="00B244D1" w:rsidP="00D9162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D91625" w:rsidRPr="000336C0">
                        <w:rPr>
                          <w:rFonts w:ascii="BIZ UDPゴシック" w:eastAsia="BIZ UDPゴシック" w:hAnsi="BIZ UDPゴシック" w:hint="eastAsia"/>
                          <w:b/>
                          <w:bCs/>
                          <w:sz w:val="24"/>
                          <w:szCs w:val="24"/>
                        </w:rPr>
                        <w:t>河内長野市教育委員会</w:t>
                      </w:r>
                      <w:r w:rsidRPr="000336C0">
                        <w:rPr>
                          <w:rFonts w:ascii="BIZ UDPゴシック" w:eastAsia="BIZ UDPゴシック" w:hAnsi="BIZ UDPゴシック" w:hint="eastAsia"/>
                          <w:b/>
                          <w:bCs/>
                          <w:sz w:val="24"/>
                          <w:szCs w:val="24"/>
                        </w:rPr>
                        <w:t>＞</w:t>
                      </w:r>
                    </w:p>
                    <w:p w14:paraId="250EE1EF" w14:textId="77777777" w:rsidR="00B244D1" w:rsidRPr="00C15C33" w:rsidRDefault="00B244D1" w:rsidP="00D91625">
                      <w:pPr>
                        <w:rPr>
                          <w:rFonts w:ascii="BIZ UDPゴシック" w:eastAsia="BIZ UDPゴシック" w:hAnsi="BIZ UDPゴシック"/>
                          <w:sz w:val="22"/>
                        </w:rPr>
                      </w:pPr>
                    </w:p>
                    <w:p w14:paraId="35432A6D" w14:textId="4501A134" w:rsidR="00C52493" w:rsidRPr="00831F0B"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○「B1グランプリ（Best　Book　Battle）」の開催</w:t>
                      </w:r>
                    </w:p>
                    <w:p w14:paraId="6CBF5F4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・児童生徒一人ひとりがおすすめの本を選び、その本のよさを紹介し合う取組み。</w:t>
                      </w:r>
                    </w:p>
                    <w:p w14:paraId="04B806A9"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・対象は、市立小学校５年生、中学校２年生。各学校の国語科の学習活動の中で、全児童生徒が自分たちの選んだおすすめの本を紹介し合う。</w:t>
                      </w:r>
                    </w:p>
                    <w:p w14:paraId="22E43446"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・その後、市内全校をオンラインでつなぎ、各校の代表がおすすめの本を紹介。全校児童生徒が１人１台端末で投票し、リアルタイムで集計。一番を決めるのではなく、各発表のよさを見つけて評価する。</w:t>
                      </w:r>
                    </w:p>
                    <w:p w14:paraId="27B621B8"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・伝え合い、聞き合う言語活動を通して、目的に応じて情報を整理する力、適切な言葉でまとめ構成する思考力、互いの立場や考えを尊重して伝え合う表現力を育成する。</w:t>
                      </w:r>
                    </w:p>
                    <w:p w14:paraId="113863D7" w14:textId="04305C92"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・単発のイベントとして終わるのではなく、</w:t>
                      </w:r>
                      <w:r w:rsidR="00FE516F">
                        <w:rPr>
                          <w:rFonts w:ascii="BIZ UDPゴシック" w:eastAsia="BIZ UDPゴシック" w:hAnsi="BIZ UDPゴシック" w:hint="eastAsia"/>
                          <w:szCs w:val="21"/>
                        </w:rPr>
                        <w:t>この取組み</w:t>
                      </w:r>
                      <w:r w:rsidRPr="00C52493">
                        <w:rPr>
                          <w:rFonts w:ascii="BIZ UDPゴシック" w:eastAsia="BIZ UDPゴシック" w:hAnsi="BIZ UDPゴシック" w:hint="eastAsia"/>
                          <w:szCs w:val="21"/>
                        </w:rPr>
                        <w:t>を国語科の教育課程内で扱う内容を題材とし、発展的な学習活動として教育課程に位置づけた取組みとして、令和４年度より実施している。</w:t>
                      </w:r>
                    </w:p>
                    <w:p w14:paraId="3B5AFA56"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・大会後には、各校の代表本を掲載したポスターを作成し、読書意欲の向上を図っている。</w:t>
                      </w:r>
                    </w:p>
                    <w:p w14:paraId="2C4276CE" w14:textId="77777777"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子どもたちは、自分の好きな本をみんなに聞いてもらえる、友だちが紹介した本に興味を持ち、今までまったく興味のなかったジャンルの本を読んでみるきっかけとなった等、読書への興味・関心・意欲が高まっている。</w:t>
                      </w:r>
                    </w:p>
                    <w:p w14:paraId="0CD49435" w14:textId="52017CA4"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先生たちは、国語の授業の発展的な活動として計画的に実施できる。この活動を通して、学校図書館や読書の楽しみ方など、読書指導につながる機会となる。また教員もビブリオバトルを実際に行い、子どもたちと一緒になって取</w:t>
                      </w:r>
                      <w:r w:rsidR="00FE516F">
                        <w:rPr>
                          <w:rFonts w:ascii="BIZ UDPゴシック" w:eastAsia="BIZ UDPゴシック" w:hAnsi="BIZ UDPゴシック" w:hint="eastAsia"/>
                          <w:b/>
                          <w:bCs/>
                          <w:sz w:val="22"/>
                        </w:rPr>
                        <w:t>り</w:t>
                      </w:r>
                      <w:r w:rsidRPr="00C52493">
                        <w:rPr>
                          <w:rFonts w:ascii="BIZ UDPゴシック" w:eastAsia="BIZ UDPゴシック" w:hAnsi="BIZ UDPゴシック" w:hint="eastAsia"/>
                          <w:b/>
                          <w:bCs/>
                          <w:sz w:val="22"/>
                        </w:rPr>
                        <w:t>組むことで、互いに読書活動の推進となっている。</w:t>
                      </w:r>
                    </w:p>
                    <w:p w14:paraId="19458A9B" w14:textId="2ACADA90" w:rsidR="0097047A" w:rsidRDefault="0097047A">
                      <w:pPr>
                        <w:rPr>
                          <w:rFonts w:ascii="BIZ UDPゴシック" w:eastAsia="BIZ UDPゴシック" w:hAnsi="BIZ UDPゴシック"/>
                          <w:b/>
                          <w:bCs/>
                          <w:sz w:val="22"/>
                        </w:rPr>
                      </w:pPr>
                    </w:p>
                    <w:p w14:paraId="10152F69" w14:textId="77777777" w:rsidR="00C52493" w:rsidRPr="00C52493"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○その他の読書推進の取組み</w:t>
                      </w:r>
                    </w:p>
                    <w:p w14:paraId="17C899C7"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・言語力向上司書職員の配置。（学校図書館の業務だけでなく、言語力向上に資する学習にも関わる）</w:t>
                      </w:r>
                    </w:p>
                    <w:p w14:paraId="05C0177A"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・学校図書館図書標準を超えた蔵書数の充実。</w:t>
                      </w:r>
                    </w:p>
                    <w:p w14:paraId="35514EEE"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・１人１台端末を活用した市立図書館の電子図書の貸出を実施。家庭での読書にもつながる。</w:t>
                      </w:r>
                    </w:p>
                    <w:p w14:paraId="0B4DCF5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・市立図書館による「えほんのひろば」事業の実施。</w:t>
                      </w:r>
                    </w:p>
                    <w:p w14:paraId="4318E087"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・市独自の「読書ノート」を配付。感想を言葉で記して記録することで、読書意欲、国語力の向上を図る。１０冊達成者を表彰。市HP、広報誌に掲載。また「読書ノート」の表紙やイラストを児童から募集。</w:t>
                      </w:r>
                    </w:p>
                    <w:p w14:paraId="2C6A684C"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・１１月の読書月間に読書冊数調査を実施。（結果を提示し、読書活動推進の意識付けとしている）</w:t>
                      </w:r>
                    </w:p>
                    <w:p w14:paraId="092FE98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・小中学校間の本の相互貸借を行い、各教科の授業で参考となる図書や小学校にはない中学校の図書を「おためし読書」として使用するなど、積極的に活用している。</w:t>
                      </w:r>
                    </w:p>
                    <w:p w14:paraId="0E1DAEB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おためし読書」の取組み。普段は読まないような本に出会うことを目的とした取組み。１人２冊（読み物と説明文）ずつ選んで５分間読み、書名・分類・評価をワークシートに記入する。その後、本を隣に回して、計３回繰り返す。最後にその中から１冊を選んで借りる。</w:t>
                      </w:r>
                    </w:p>
                    <w:p w14:paraId="23C371F4" w14:textId="77777777" w:rsidR="00C52493" w:rsidRPr="00C52493" w:rsidRDefault="00C52493" w:rsidP="00C52493">
                      <w:pPr>
                        <w:rPr>
                          <w:rFonts w:ascii="BIZ UDPゴシック" w:eastAsia="BIZ UDPゴシック" w:hAnsi="BIZ UDPゴシック"/>
                          <w:b/>
                          <w:bCs/>
                          <w:sz w:val="22"/>
                        </w:rPr>
                      </w:pPr>
                      <w:r w:rsidRPr="00C52493">
                        <w:rPr>
                          <w:rFonts w:ascii="BIZ UDPゴシック" w:eastAsia="BIZ UDPゴシック" w:hAnsi="BIZ UDPゴシック" w:hint="eastAsia"/>
                          <w:b/>
                          <w:bCs/>
                          <w:sz w:val="22"/>
                        </w:rPr>
                        <w:t>⇒さまざまな取組みを通して、読書への興味関心を高め、主体的に学校図書館を活用している。不読率が低く、取組みの成果が表れている。</w:t>
                      </w:r>
                    </w:p>
                    <w:p w14:paraId="1BF75338" w14:textId="77777777" w:rsidR="00C52493" w:rsidRPr="00C52493" w:rsidRDefault="00C52493" w:rsidP="00C52493">
                      <w:pPr>
                        <w:rPr>
                          <w:rFonts w:ascii="BIZ UDPゴシック" w:eastAsia="BIZ UDPゴシック" w:hAnsi="BIZ UDPゴシック"/>
                          <w:b/>
                          <w:bCs/>
                          <w:sz w:val="22"/>
                        </w:rPr>
                      </w:pPr>
                    </w:p>
                    <w:p w14:paraId="7A4039F2" w14:textId="77777777" w:rsidR="00C52493" w:rsidRPr="00B909EF" w:rsidRDefault="00C52493" w:rsidP="00C52493">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☆読書活動から言語活動につなげる取組みを通して、子どもたちの表現力や思考力が高まっている。また読書を通して、多様な価値観にふれることで視野が広がり、特にBest　Book　Battleにおいては、実施することでコミュニケーション能力も向上している。</w:t>
                      </w:r>
                    </w:p>
                    <w:p w14:paraId="432F7E83" w14:textId="77777777" w:rsidR="00C52493" w:rsidRPr="00C52493" w:rsidRDefault="00C52493">
                      <w:pPr>
                        <w:rPr>
                          <w:rFonts w:ascii="BIZ UDPゴシック" w:eastAsia="BIZ UDPゴシック" w:hAnsi="BIZ UDPゴシック"/>
                          <w:b/>
                          <w:bCs/>
                          <w:sz w:val="22"/>
                        </w:rPr>
                      </w:pPr>
                    </w:p>
                  </w:txbxContent>
                </v:textbox>
                <w10:wrap type="square" anchorx="margin"/>
              </v:shape>
            </w:pict>
          </mc:Fallback>
        </mc:AlternateContent>
      </w:r>
      <w:r w:rsidR="009E1B2B"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04256" behindDoc="1" locked="0" layoutInCell="1" allowOverlap="1" wp14:anchorId="55FE5513" wp14:editId="1C39A0CB">
                <wp:simplePos x="0" y="0"/>
                <wp:positionH relativeFrom="margin">
                  <wp:align>left</wp:align>
                </wp:positionH>
                <wp:positionV relativeFrom="paragraph">
                  <wp:posOffset>33020</wp:posOffset>
                </wp:positionV>
                <wp:extent cx="6339840" cy="9204960"/>
                <wp:effectExtent l="0" t="0" r="22860" b="15240"/>
                <wp:wrapNone/>
                <wp:docPr id="69" name="正方形/長方形 69"/>
                <wp:cNvGraphicFramePr/>
                <a:graphic xmlns:a="http://schemas.openxmlformats.org/drawingml/2006/main">
                  <a:graphicData uri="http://schemas.microsoft.com/office/word/2010/wordprocessingShape">
                    <wps:wsp>
                      <wps:cNvSpPr/>
                      <wps:spPr>
                        <a:xfrm>
                          <a:off x="0" y="0"/>
                          <a:ext cx="6339840" cy="9204960"/>
                        </a:xfrm>
                        <a:prstGeom prst="rect">
                          <a:avLst/>
                        </a:prstGeom>
                        <a:noFill/>
                        <a:ln w="25400" cap="flat" cmpd="sng" algn="ctr">
                          <a:solidFill>
                            <a:srgbClr val="1F497D">
                              <a:lumMod val="40000"/>
                              <a:lumOff val="60000"/>
                            </a:srgbClr>
                          </a:solidFill>
                          <a:prstDash val="solid"/>
                        </a:ln>
                        <a:effectLst/>
                      </wps:spPr>
                      <wps:txbx>
                        <w:txbxContent>
                          <w:p w14:paraId="7D561964" w14:textId="77777777" w:rsidR="00F663A8" w:rsidRDefault="00F663A8" w:rsidP="00F663A8">
                            <w:pPr>
                              <w:jc w:val="center"/>
                            </w:pPr>
                          </w:p>
                          <w:p w14:paraId="6B191C2B"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5513" id="正方形/長方形 69" o:spid="_x0000_s1125" style="position:absolute;left:0;text-align:left;margin-left:0;margin-top:2.6pt;width:499.2pt;height:724.8pt;z-index:-25061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" filled="f" strokecolor="#8eb4e3" strokeweight="2pt">
                <v:textbox>
                  <w:txbxContent>
                    <w:p w14:paraId="7D561964" w14:textId="77777777" w:rsidR="00F663A8" w:rsidRDefault="00F663A8" w:rsidP="00F663A8">
                      <w:pPr>
                        <w:jc w:val="center"/>
                      </w:pPr>
                    </w:p>
                    <w:p w14:paraId="6B191C2B" w14:textId="77777777" w:rsidR="00F663A8" w:rsidRDefault="00F663A8" w:rsidP="00F663A8">
                      <w:pPr>
                        <w:jc w:val="center"/>
                      </w:pPr>
                      <w:r>
                        <w:rPr>
                          <w:rFonts w:hint="eastAsia"/>
                        </w:rPr>
                        <w:t xml:space="preserve"> </w:t>
                      </w:r>
                    </w:p>
                  </w:txbxContent>
                </v:textbox>
                <w10:wrap anchorx="margin"/>
              </v:rect>
            </w:pict>
          </mc:Fallback>
        </mc:AlternateContent>
      </w:r>
      <w:r w:rsidR="00794222">
        <w:rPr>
          <w:rFonts w:ascii="BIZ UDPゴシック" w:eastAsia="BIZ UDPゴシック" w:hAnsi="BIZ UDPゴシック"/>
          <w:noProof/>
          <w:sz w:val="22"/>
        </w:rPr>
        <mc:AlternateContent>
          <mc:Choice Requires="wps">
            <w:drawing>
              <wp:anchor distT="0" distB="0" distL="114300" distR="114300" simplePos="0" relativeHeight="252702208" behindDoc="0" locked="0" layoutInCell="1" allowOverlap="1" wp14:anchorId="31F950CD" wp14:editId="315ED928">
                <wp:simplePos x="0" y="0"/>
                <wp:positionH relativeFrom="margin">
                  <wp:posOffset>-31115</wp:posOffset>
                </wp:positionH>
                <wp:positionV relativeFrom="paragraph">
                  <wp:posOffset>32385</wp:posOffset>
                </wp:positionV>
                <wp:extent cx="2468880" cy="381000"/>
                <wp:effectExtent l="0" t="0" r="26670" b="19050"/>
                <wp:wrapNone/>
                <wp:docPr id="63" name="四角形: 角を丸くする 63"/>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chemeClr val="tx2">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4D216F5" w14:textId="34CA05AB" w:rsidR="000F481E" w:rsidRPr="00B244D1" w:rsidRDefault="00FE5605" w:rsidP="00B244D1">
                            <w:pPr>
                              <w:spacing w:line="320" w:lineRule="exact"/>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言語活動の充実を</w:t>
                            </w:r>
                            <w:r w:rsidR="00AF1A1A">
                              <w:rPr>
                                <w:rFonts w:ascii="BIZ UDPゴシック" w:eastAsia="BIZ UDPゴシック" w:hAnsi="BIZ UDPゴシック" w:hint="eastAsia"/>
                                <w:b/>
                                <w:bCs/>
                                <w:sz w:val="24"/>
                                <w:szCs w:val="24"/>
                              </w:rPr>
                              <w:t>めざ</w:t>
                            </w:r>
                            <w:r>
                              <w:rPr>
                                <w:rFonts w:ascii="BIZ UDPゴシック" w:eastAsia="BIZ UDPゴシック" w:hAnsi="BIZ UDPゴシック" w:hint="eastAsia"/>
                                <w:b/>
                                <w:bCs/>
                                <w:sz w:val="24"/>
                                <w:szCs w:val="24"/>
                              </w:rPr>
                              <w:t>して</w:t>
                            </w:r>
                            <w:r w:rsidR="00B244D1" w:rsidRPr="00B244D1">
                              <w:rPr>
                                <w:rFonts w:ascii="Segoe UI Emoji" w:eastAsia="BIZ UDPゴシック" w:hAnsi="Segoe UI Emoji" w:cs="Segoe UI Emoji"/>
                                <w:b/>
                                <w:bCs/>
                                <w:sz w:val="24"/>
                                <w:szCs w:val="24"/>
                              </w:rPr>
                              <w:t>📖</w:t>
                            </w:r>
                          </w:p>
                          <w:p w14:paraId="74C3833C" w14:textId="77777777" w:rsidR="000F481E" w:rsidRPr="000F481E" w:rsidRDefault="000F481E" w:rsidP="000F48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950CD" id="四角形: 角を丸くする 63" o:spid="_x0000_s1126" style="position:absolute;left:0;text-align:left;margin-left:-2.45pt;margin-top:2.55pt;width:194.4pt;height:30pt;z-index:2527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" fillcolor="#c6d9f1 [671]" strokecolor="#4f81bd [3204]" strokeweight="2pt">
                <v:textbox>
                  <w:txbxContent>
                    <w:p w14:paraId="74D216F5" w14:textId="34CA05AB" w:rsidR="000F481E" w:rsidRPr="00B244D1" w:rsidRDefault="00FE5605" w:rsidP="00B244D1">
                      <w:pPr>
                        <w:spacing w:line="320" w:lineRule="exact"/>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言語活動の充実を</w:t>
                      </w:r>
                      <w:r w:rsidR="00AF1A1A">
                        <w:rPr>
                          <w:rFonts w:ascii="BIZ UDPゴシック" w:eastAsia="BIZ UDPゴシック" w:hAnsi="BIZ UDPゴシック" w:hint="eastAsia"/>
                          <w:b/>
                          <w:bCs/>
                          <w:sz w:val="24"/>
                          <w:szCs w:val="24"/>
                        </w:rPr>
                        <w:t>めざ</w:t>
                      </w:r>
                      <w:r>
                        <w:rPr>
                          <w:rFonts w:ascii="BIZ UDPゴシック" w:eastAsia="BIZ UDPゴシック" w:hAnsi="BIZ UDPゴシック" w:hint="eastAsia"/>
                          <w:b/>
                          <w:bCs/>
                          <w:sz w:val="24"/>
                          <w:szCs w:val="24"/>
                        </w:rPr>
                        <w:t>して</w:t>
                      </w:r>
                      <w:r w:rsidR="00B244D1" w:rsidRPr="00B244D1">
                        <w:rPr>
                          <w:rFonts w:ascii="Segoe UI Emoji" w:eastAsia="BIZ UDPゴシック" w:hAnsi="Segoe UI Emoji" w:cs="Segoe UI Emoji"/>
                          <w:b/>
                          <w:bCs/>
                          <w:sz w:val="24"/>
                          <w:szCs w:val="24"/>
                        </w:rPr>
                        <w:t>📖</w:t>
                      </w:r>
                    </w:p>
                    <w:p w14:paraId="74C3833C" w14:textId="77777777" w:rsidR="000F481E" w:rsidRPr="000F481E" w:rsidRDefault="000F481E" w:rsidP="000F481E">
                      <w:pPr>
                        <w:jc w:val="center"/>
                      </w:pPr>
                    </w:p>
                  </w:txbxContent>
                </v:textbox>
                <w10:wrap anchorx="margin"/>
              </v:roundrect>
            </w:pict>
          </mc:Fallback>
        </mc:AlternateContent>
      </w:r>
    </w:p>
    <w:p w14:paraId="45995CDB" w14:textId="1C3CD57E" w:rsidR="00794222" w:rsidRDefault="00F663A8" w:rsidP="008B7634">
      <w:pPr>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4C46CACB" w14:textId="057CA777" w:rsidR="008B7634" w:rsidRPr="00BF6B5F" w:rsidRDefault="008B7634" w:rsidP="00524F8A">
      <w:pPr>
        <w:spacing w:line="500" w:lineRule="exact"/>
        <w:ind w:leftChars="202" w:left="424" w:firstLine="1"/>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（３）</w:t>
      </w:r>
      <w:bookmarkStart w:id="20" w:name="_Hlk215503564"/>
      <w:r w:rsidR="00E65055" w:rsidRPr="00BF6B5F">
        <w:rPr>
          <w:rFonts w:ascii="BIZ UDPゴシック" w:eastAsia="BIZ UDPゴシック" w:hAnsi="BIZ UDPゴシック" w:hint="eastAsia"/>
          <w:sz w:val="22"/>
        </w:rPr>
        <w:t>地域の</w:t>
      </w:r>
      <w:r w:rsidRPr="00BF6B5F">
        <w:rPr>
          <w:rFonts w:ascii="BIZ UDPゴシック" w:eastAsia="BIZ UDPゴシック" w:hAnsi="BIZ UDPゴシック" w:hint="eastAsia"/>
          <w:sz w:val="22"/>
        </w:rPr>
        <w:t>図書館</w:t>
      </w:r>
      <w:r w:rsidR="00E65055" w:rsidRPr="00BF6B5F">
        <w:rPr>
          <w:rFonts w:ascii="BIZ UDPゴシック" w:eastAsia="BIZ UDPゴシック" w:hAnsi="BIZ UDPゴシック" w:hint="eastAsia"/>
          <w:sz w:val="22"/>
        </w:rPr>
        <w:t>等</w:t>
      </w:r>
    </w:p>
    <w:bookmarkEnd w:id="20"/>
    <w:p w14:paraId="250CD2E0" w14:textId="1CEDE1A2" w:rsidR="00524F8A" w:rsidRPr="00BF6B5F" w:rsidRDefault="00227BDB"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さまざま</w:t>
      </w:r>
      <w:r w:rsidR="008B7634" w:rsidRPr="00BF6B5F">
        <w:rPr>
          <w:rFonts w:ascii="BIZ UDPゴシック" w:eastAsia="BIZ UDPゴシック" w:hAnsi="BIZ UDPゴシック" w:hint="eastAsia"/>
          <w:sz w:val="22"/>
        </w:rPr>
        <w:t>な事情により読書活動ができていない子どもが、いつでもどこでも本に親しむことができるよう、</w:t>
      </w:r>
      <w:r w:rsidR="00E65055" w:rsidRPr="00BF6B5F">
        <w:rPr>
          <w:rFonts w:ascii="BIZ UDPゴシック" w:eastAsia="BIZ UDPゴシック" w:hAnsi="BIZ UDPゴシック" w:hint="eastAsia"/>
          <w:sz w:val="22"/>
        </w:rPr>
        <w:t>地域において</w:t>
      </w:r>
      <w:r w:rsidR="008B7634" w:rsidRPr="00BF6B5F">
        <w:rPr>
          <w:rFonts w:ascii="BIZ UDPゴシック" w:eastAsia="BIZ UDPゴシック" w:hAnsi="BIZ UDPゴシック" w:hint="eastAsia"/>
          <w:sz w:val="22"/>
        </w:rPr>
        <w:t>読書活動が身近で行える環境を整備することが必要です。</w:t>
      </w:r>
    </w:p>
    <w:p w14:paraId="168DC318" w14:textId="4C879F06" w:rsidR="00524F8A" w:rsidRPr="00BF6B5F" w:rsidRDefault="00984A9D"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地域の</w:t>
      </w:r>
      <w:r w:rsidR="008B7634" w:rsidRPr="00BF6B5F">
        <w:rPr>
          <w:rFonts w:ascii="BIZ UDPゴシック" w:eastAsia="BIZ UDPゴシック" w:hAnsi="BIZ UDPゴシック" w:hint="eastAsia"/>
          <w:sz w:val="22"/>
        </w:rPr>
        <w:t>図書館は、子どもが探していた本だけでなく、思いがけない本と出合い、自主的に読書を楽しむことのできる場所であり、地域における読書活動推進の中核的な役割を果たしています。</w:t>
      </w:r>
    </w:p>
    <w:p w14:paraId="3F2B0044" w14:textId="38F7A651" w:rsidR="008B7634" w:rsidRPr="00BF6B5F" w:rsidRDefault="00E65055"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また学校等への支援も積極的に行い、学校等において読書活動がより一層推進されるように、その専門性を活かした支援が求められています。</w:t>
      </w:r>
      <w:r w:rsidR="008B7634" w:rsidRPr="00BF6B5F">
        <w:rPr>
          <w:rFonts w:ascii="BIZ UDPゴシック" w:eastAsia="BIZ UDPゴシック" w:hAnsi="BIZ UDPゴシック" w:hint="eastAsia"/>
          <w:sz w:val="22"/>
        </w:rPr>
        <w:t>今後さらにその役割を果たすよう努めることが望まれます。</w:t>
      </w:r>
    </w:p>
    <w:p w14:paraId="35E08E99" w14:textId="29861862" w:rsidR="00524F8A" w:rsidRDefault="008B7634"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児童館や公民館等の図書室は、身近な読書活動を行う施設として機能しており、</w:t>
      </w:r>
      <w:r w:rsidR="004737C9" w:rsidRPr="00BF6B5F">
        <w:rPr>
          <w:rFonts w:ascii="BIZ UDPゴシック" w:eastAsia="BIZ UDPゴシック" w:hAnsi="BIZ UDPゴシック" w:hint="eastAsia"/>
          <w:sz w:val="22"/>
        </w:rPr>
        <w:t>地域の</w:t>
      </w:r>
      <w:r w:rsidRPr="00BF6B5F">
        <w:rPr>
          <w:rFonts w:ascii="BIZ UDPゴシック" w:eastAsia="BIZ UDPゴシック" w:hAnsi="BIZ UDPゴシック" w:hint="eastAsia"/>
          <w:sz w:val="22"/>
        </w:rPr>
        <w:t>図書館等と連携し図書資料等を整備することが求められます。また、読書活動に関し専門的知識を持つ者やボランティア等多様な人々と連携・協力し、読み聞かせ、おはなし会等、子どもに読書活動の機会を</w:t>
      </w:r>
      <w:r w:rsidRPr="003938D1">
        <w:rPr>
          <w:rFonts w:ascii="BIZ UDPゴシック" w:eastAsia="BIZ UDPゴシック" w:hAnsi="BIZ UDPゴシック" w:hint="eastAsia"/>
          <w:sz w:val="22"/>
        </w:rPr>
        <w:t>提供する取組の実施に努めることが望まれます。</w:t>
      </w:r>
    </w:p>
    <w:p w14:paraId="63B37460" w14:textId="4BE48723" w:rsidR="008B7634" w:rsidRPr="003938D1" w:rsidRDefault="008B7634" w:rsidP="00524F8A">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また、子どもの読書活動の推進を社会全体で効果的に取組むためには、公民連携による普及・啓発が大切です。</w:t>
      </w:r>
    </w:p>
    <w:p w14:paraId="2A8B29D6" w14:textId="3283A7A4" w:rsidR="00E65055" w:rsidRDefault="00333B06" w:rsidP="008B7634">
      <w:pPr>
        <w:ind w:left="660" w:hangingChars="300" w:hanging="660"/>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08352" behindDoc="1" locked="0" layoutInCell="1" allowOverlap="1" wp14:anchorId="06FA8984" wp14:editId="075C693D">
                <wp:simplePos x="0" y="0"/>
                <wp:positionH relativeFrom="margin">
                  <wp:posOffset>98425</wp:posOffset>
                </wp:positionH>
                <wp:positionV relativeFrom="paragraph">
                  <wp:posOffset>118745</wp:posOffset>
                </wp:positionV>
                <wp:extent cx="6256020" cy="5943600"/>
                <wp:effectExtent l="0" t="0" r="11430" b="19050"/>
                <wp:wrapNone/>
                <wp:docPr id="71" name="正方形/長方形 71"/>
                <wp:cNvGraphicFramePr/>
                <a:graphic xmlns:a="http://schemas.openxmlformats.org/drawingml/2006/main">
                  <a:graphicData uri="http://schemas.microsoft.com/office/word/2010/wordprocessingShape">
                    <wps:wsp>
                      <wps:cNvSpPr/>
                      <wps:spPr>
                        <a:xfrm>
                          <a:off x="0" y="0"/>
                          <a:ext cx="6256020" cy="5943600"/>
                        </a:xfrm>
                        <a:prstGeom prst="rect">
                          <a:avLst/>
                        </a:prstGeom>
                        <a:noFill/>
                        <a:ln w="25400" cap="flat" cmpd="sng" algn="ctr">
                          <a:solidFill>
                            <a:srgbClr val="1F497D">
                              <a:lumMod val="40000"/>
                              <a:lumOff val="60000"/>
                            </a:srgbClr>
                          </a:solidFill>
                          <a:prstDash val="solid"/>
                        </a:ln>
                        <a:effectLst/>
                      </wps:spPr>
                      <wps:txbx>
                        <w:txbxContent>
                          <w:p w14:paraId="748BA9B5" w14:textId="77777777" w:rsidR="00F663A8" w:rsidRDefault="00F663A8" w:rsidP="00F663A8">
                            <w:pPr>
                              <w:jc w:val="center"/>
                            </w:pPr>
                          </w:p>
                          <w:p w14:paraId="2CFA69E9"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A8984" id="正方形/長方形 71" o:spid="_x0000_s1127" style="position:absolute;left:0;text-align:left;margin-left:7.75pt;margin-top:9.35pt;width:492.6pt;height:468pt;z-index:-2506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" filled="f" strokecolor="#8eb4e3" strokeweight="2pt">
                <v:textbox>
                  <w:txbxContent>
                    <w:p w14:paraId="748BA9B5" w14:textId="77777777" w:rsidR="00F663A8" w:rsidRDefault="00F663A8" w:rsidP="00F663A8">
                      <w:pPr>
                        <w:jc w:val="center"/>
                      </w:pPr>
                    </w:p>
                    <w:p w14:paraId="2CFA69E9" w14:textId="77777777" w:rsidR="00F663A8" w:rsidRDefault="00F663A8" w:rsidP="00F663A8">
                      <w:pPr>
                        <w:jc w:val="center"/>
                      </w:pPr>
                      <w:r>
                        <w:rPr>
                          <w:rFonts w:hint="eastAsia"/>
                        </w:rPr>
                        <w:t xml:space="preserve"> </w:t>
                      </w:r>
                    </w:p>
                  </w:txbxContent>
                </v:textbox>
                <w10:wrap anchorx="margin"/>
              </v:rect>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706304" behindDoc="0" locked="0" layoutInCell="1" allowOverlap="1" wp14:anchorId="5B3B8B8B" wp14:editId="4C0EA90A">
                <wp:simplePos x="0" y="0"/>
                <wp:positionH relativeFrom="margin">
                  <wp:posOffset>53340</wp:posOffset>
                </wp:positionH>
                <wp:positionV relativeFrom="paragraph">
                  <wp:posOffset>26035</wp:posOffset>
                </wp:positionV>
                <wp:extent cx="2468880" cy="381000"/>
                <wp:effectExtent l="0" t="0" r="26670" b="19050"/>
                <wp:wrapNone/>
                <wp:docPr id="70" name="四角形: 角を丸くする 70"/>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5D33C944" w14:textId="5343B291" w:rsidR="00F663A8" w:rsidRPr="00385269" w:rsidRDefault="00016456" w:rsidP="00F663A8">
                            <w:pPr>
                              <w:spacing w:line="320" w:lineRule="exact"/>
                              <w:jc w:val="center"/>
                              <w:rPr>
                                <w:rFonts w:ascii="BIZ UDPゴシック" w:eastAsia="BIZ UDPゴシック" w:hAnsi="BIZ UDPゴシック"/>
                                <w:b/>
                                <w:bCs/>
                                <w:sz w:val="24"/>
                                <w:szCs w:val="24"/>
                              </w:rPr>
                            </w:pPr>
                            <w:r w:rsidRPr="00385269">
                              <w:rPr>
                                <w:rFonts w:ascii="BIZ UDPゴシック" w:eastAsia="BIZ UDPゴシック" w:hAnsi="BIZ UDPゴシック" w:hint="eastAsia"/>
                                <w:b/>
                                <w:bCs/>
                                <w:sz w:val="24"/>
                                <w:szCs w:val="24"/>
                              </w:rPr>
                              <w:t>さまざまな</w:t>
                            </w:r>
                            <w:r w:rsidR="00F663A8" w:rsidRPr="00385269">
                              <w:rPr>
                                <w:rFonts w:ascii="BIZ UDPゴシック" w:eastAsia="BIZ UDPゴシック" w:hAnsi="BIZ UDPゴシック" w:hint="eastAsia"/>
                                <w:b/>
                                <w:bCs/>
                                <w:sz w:val="24"/>
                                <w:szCs w:val="24"/>
                              </w:rPr>
                              <w:t>学校</w:t>
                            </w:r>
                            <w:r w:rsidRPr="00385269">
                              <w:rPr>
                                <w:rFonts w:ascii="BIZ UDPゴシック" w:eastAsia="BIZ UDPゴシック" w:hAnsi="BIZ UDPゴシック" w:hint="eastAsia"/>
                                <w:b/>
                                <w:bCs/>
                                <w:sz w:val="24"/>
                                <w:szCs w:val="24"/>
                              </w:rPr>
                              <w:t>サポート</w:t>
                            </w:r>
                            <w:r w:rsidR="00002922" w:rsidRPr="00385269">
                              <w:rPr>
                                <w:rFonts w:ascii="Segoe UI Emoji" w:eastAsia="BIZ UDPゴシック" w:hAnsi="Segoe UI Emoji" w:cs="Segoe UI Emoji"/>
                                <w:b/>
                                <w:bCs/>
                                <w:sz w:val="24"/>
                                <w:szCs w:val="24"/>
                              </w:rPr>
                              <w:t>📖</w:t>
                            </w:r>
                          </w:p>
                          <w:p w14:paraId="26BD30E3" w14:textId="77777777" w:rsidR="00F663A8" w:rsidRPr="000F481E" w:rsidRDefault="00F663A8" w:rsidP="00F66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B8B8B" id="四角形: 角を丸くする 70" o:spid="_x0000_s1128" style="position:absolute;left:0;text-align:left;margin-left:4.2pt;margin-top:2.05pt;width:194.4pt;height:30pt;z-index:2527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" fillcolor="#c6d9f1" strokecolor="#4f81bd" strokeweight="2pt">
                <v:textbox>
                  <w:txbxContent>
                    <w:p w14:paraId="5D33C944" w14:textId="5343B291" w:rsidR="00F663A8" w:rsidRPr="00385269" w:rsidRDefault="00016456" w:rsidP="00F663A8">
                      <w:pPr>
                        <w:spacing w:line="320" w:lineRule="exact"/>
                        <w:jc w:val="center"/>
                        <w:rPr>
                          <w:rFonts w:ascii="BIZ UDPゴシック" w:eastAsia="BIZ UDPゴシック" w:hAnsi="BIZ UDPゴシック"/>
                          <w:b/>
                          <w:bCs/>
                          <w:sz w:val="24"/>
                          <w:szCs w:val="24"/>
                        </w:rPr>
                      </w:pPr>
                      <w:r w:rsidRPr="00385269">
                        <w:rPr>
                          <w:rFonts w:ascii="BIZ UDPゴシック" w:eastAsia="BIZ UDPゴシック" w:hAnsi="BIZ UDPゴシック" w:hint="eastAsia"/>
                          <w:b/>
                          <w:bCs/>
                          <w:sz w:val="24"/>
                          <w:szCs w:val="24"/>
                        </w:rPr>
                        <w:t>さまざまな</w:t>
                      </w:r>
                      <w:r w:rsidR="00F663A8" w:rsidRPr="00385269">
                        <w:rPr>
                          <w:rFonts w:ascii="BIZ UDPゴシック" w:eastAsia="BIZ UDPゴシック" w:hAnsi="BIZ UDPゴシック" w:hint="eastAsia"/>
                          <w:b/>
                          <w:bCs/>
                          <w:sz w:val="24"/>
                          <w:szCs w:val="24"/>
                        </w:rPr>
                        <w:t>学校</w:t>
                      </w:r>
                      <w:r w:rsidRPr="00385269">
                        <w:rPr>
                          <w:rFonts w:ascii="BIZ UDPゴシック" w:eastAsia="BIZ UDPゴシック" w:hAnsi="BIZ UDPゴシック" w:hint="eastAsia"/>
                          <w:b/>
                          <w:bCs/>
                          <w:sz w:val="24"/>
                          <w:szCs w:val="24"/>
                        </w:rPr>
                        <w:t>サポート</w:t>
                      </w:r>
                      <w:r w:rsidR="00002922" w:rsidRPr="00385269">
                        <w:rPr>
                          <w:rFonts w:ascii="Segoe UI Emoji" w:eastAsia="BIZ UDPゴシック" w:hAnsi="Segoe UI Emoji" w:cs="Segoe UI Emoji"/>
                          <w:b/>
                          <w:bCs/>
                          <w:sz w:val="24"/>
                          <w:szCs w:val="24"/>
                        </w:rPr>
                        <w:t>📖</w:t>
                      </w:r>
                    </w:p>
                    <w:p w14:paraId="26BD30E3" w14:textId="77777777" w:rsidR="00F663A8" w:rsidRPr="000F481E" w:rsidRDefault="00F663A8" w:rsidP="00F663A8">
                      <w:pPr>
                        <w:jc w:val="center"/>
                      </w:pPr>
                    </w:p>
                  </w:txbxContent>
                </v:textbox>
                <w10:wrap anchorx="margin"/>
              </v:roundrect>
            </w:pict>
          </mc:Fallback>
        </mc:AlternateContent>
      </w:r>
    </w:p>
    <w:p w14:paraId="607C77E2" w14:textId="774E888E" w:rsidR="00016456" w:rsidRDefault="00333B06" w:rsidP="008B7634">
      <w:pPr>
        <w:ind w:left="660" w:hangingChars="300" w:hanging="660"/>
        <w:rPr>
          <w:rFonts w:ascii="BIZ UDPゴシック" w:eastAsia="BIZ UDPゴシック" w:hAnsi="BIZ UDPゴシック"/>
          <w:sz w:val="22"/>
        </w:rPr>
      </w:pPr>
      <w:r w:rsidRPr="006C492C">
        <w:rPr>
          <w:rFonts w:ascii="BIZ UDPゴシック" w:eastAsia="BIZ UDPゴシック" w:hAnsi="BIZ UDPゴシック"/>
          <w:noProof/>
          <w:sz w:val="22"/>
        </w:rPr>
        <mc:AlternateContent>
          <mc:Choice Requires="wps">
            <w:drawing>
              <wp:anchor distT="45720" distB="45720" distL="114300" distR="114300" simplePos="0" relativeHeight="252756480" behindDoc="0" locked="0" layoutInCell="1" allowOverlap="1" wp14:anchorId="0984E2FB" wp14:editId="12864867">
                <wp:simplePos x="0" y="0"/>
                <wp:positionH relativeFrom="margin">
                  <wp:align>right</wp:align>
                </wp:positionH>
                <wp:positionV relativeFrom="paragraph">
                  <wp:posOffset>196215</wp:posOffset>
                </wp:positionV>
                <wp:extent cx="6073140" cy="4282440"/>
                <wp:effectExtent l="0" t="0" r="0" b="381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4282440"/>
                        </a:xfrm>
                        <a:prstGeom prst="rect">
                          <a:avLst/>
                        </a:prstGeom>
                        <a:noFill/>
                        <a:ln w="9525">
                          <a:noFill/>
                          <a:miter lim="800000"/>
                          <a:headEnd/>
                          <a:tailEnd/>
                        </a:ln>
                      </wps:spPr>
                      <wps:txbx>
                        <w:txbxContent>
                          <w:p w14:paraId="1DA16A9A" w14:textId="0CA036C1" w:rsidR="006C492C" w:rsidRPr="000336C0" w:rsidRDefault="00002922" w:rsidP="00002922">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6C492C" w:rsidRPr="000336C0">
                              <w:rPr>
                                <w:rFonts w:ascii="BIZ UDPゴシック" w:eastAsia="BIZ UDPゴシック" w:hAnsi="BIZ UDPゴシック" w:hint="eastAsia"/>
                                <w:b/>
                                <w:bCs/>
                                <w:sz w:val="24"/>
                                <w:szCs w:val="24"/>
                              </w:rPr>
                              <w:t>泉大津市立図書館</w:t>
                            </w:r>
                            <w:r w:rsidRPr="000336C0">
                              <w:rPr>
                                <w:rFonts w:ascii="BIZ UDPゴシック" w:eastAsia="BIZ UDPゴシック" w:hAnsi="BIZ UDPゴシック" w:hint="eastAsia"/>
                                <w:b/>
                                <w:bCs/>
                                <w:sz w:val="24"/>
                                <w:szCs w:val="24"/>
                              </w:rPr>
                              <w:t>＞</w:t>
                            </w:r>
                          </w:p>
                          <w:p w14:paraId="2AFB2882" w14:textId="7961406F" w:rsidR="006C492C" w:rsidRPr="00C15C33" w:rsidRDefault="006C492C">
                            <w:pPr>
                              <w:rPr>
                                <w:sz w:val="22"/>
                              </w:rPr>
                            </w:pPr>
                          </w:p>
                          <w:p w14:paraId="22F1D69D" w14:textId="5B6078A3" w:rsidR="00002922" w:rsidRDefault="00002922">
                            <w:pPr>
                              <w:rPr>
                                <w:rFonts w:ascii="BIZ UDPゴシック" w:eastAsia="BIZ UDPゴシック" w:hAnsi="BIZ UDPゴシック"/>
                                <w:sz w:val="22"/>
                              </w:rPr>
                            </w:pPr>
                            <w:r w:rsidRPr="00002922">
                              <w:rPr>
                                <w:rFonts w:ascii="BIZ UDPゴシック" w:eastAsia="BIZ UDPゴシック" w:hAnsi="BIZ UDPゴシック" w:hint="eastAsia"/>
                                <w:sz w:val="22"/>
                              </w:rPr>
                              <w:t>○</w:t>
                            </w:r>
                            <w:r w:rsidR="007532B8">
                              <w:rPr>
                                <w:rFonts w:ascii="BIZ UDPゴシック" w:eastAsia="BIZ UDPゴシック" w:hAnsi="BIZ UDPゴシック" w:hint="eastAsia"/>
                                <w:sz w:val="22"/>
                              </w:rPr>
                              <w:t>学校支援の取組み</w:t>
                            </w:r>
                          </w:p>
                          <w:p w14:paraId="1F00EA38" w14:textId="6A2C67D0" w:rsidR="007532B8"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朝読サポート貸出、授業サポート貸出、</w:t>
                            </w:r>
                            <w:r w:rsidR="00CB6CA1">
                              <w:rPr>
                                <w:rFonts w:ascii="BIZ UDPゴシック" w:eastAsia="BIZ UDPゴシック" w:hAnsi="BIZ UDPゴシック" w:hint="eastAsia"/>
                                <w:szCs w:val="21"/>
                              </w:rPr>
                              <w:t>訪問ブックトーク、</w:t>
                            </w:r>
                            <w:r>
                              <w:rPr>
                                <w:rFonts w:ascii="BIZ UDPゴシック" w:eastAsia="BIZ UDPゴシック" w:hAnsi="BIZ UDPゴシック" w:hint="eastAsia"/>
                                <w:szCs w:val="21"/>
                              </w:rPr>
                              <w:t>訪問おはなし会等、希望した学校にさまざまなサポートを行っている。</w:t>
                            </w:r>
                          </w:p>
                          <w:p w14:paraId="74757E7F" w14:textId="04AB91B9" w:rsidR="008A6592"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w:t>
                            </w:r>
                            <w:r w:rsidR="00B41BD7">
                              <w:rPr>
                                <w:rFonts w:ascii="BIZ UDPゴシック" w:eastAsia="BIZ UDPゴシック" w:hAnsi="BIZ UDPゴシック" w:hint="eastAsia"/>
                                <w:szCs w:val="21"/>
                              </w:rPr>
                              <w:t>：学期ごとに朝読書用の本を貸出している。新しい本や人気の本も取り揃え、子どもたちが「読みたい」と思える本を貸出している。</w:t>
                            </w:r>
                          </w:p>
                          <w:p w14:paraId="45021C75" w14:textId="10412CF0" w:rsidR="00B41BD7" w:rsidRPr="004C4298" w:rsidRDefault="00B41BD7" w:rsidP="009D2E14">
                            <w:pPr>
                              <w:rPr>
                                <w:rFonts w:ascii="BIZ UDPゴシック" w:eastAsia="BIZ UDPゴシック" w:hAnsi="BIZ UDPゴシック"/>
                                <w:szCs w:val="21"/>
                              </w:rPr>
                            </w:pPr>
                            <w:r>
                              <w:rPr>
                                <w:rFonts w:ascii="BIZ UDPゴシック" w:eastAsia="BIZ UDPゴシック" w:hAnsi="BIZ UDPゴシック" w:hint="eastAsia"/>
                                <w:szCs w:val="21"/>
                              </w:rPr>
                              <w:t>授業サポート：探究学習で使用する本などについて、教科、単元、テーマなどの希望を聞いて、貸出している。</w:t>
                            </w:r>
                            <w:r w:rsidR="009D2E14" w:rsidRPr="004C4298">
                              <w:rPr>
                                <w:rFonts w:ascii="BIZ UDPゴシック" w:eastAsia="BIZ UDPゴシック" w:hAnsi="BIZ UDPゴシック" w:hint="eastAsia"/>
                                <w:szCs w:val="21"/>
                              </w:rPr>
                              <w:t>テーマ別の貸出セットも充実している。（現在小学校が３６種類、中学校が２７種類）（</w:t>
                            </w:r>
                            <w:r w:rsidR="002E7AF7" w:rsidRPr="004C4298">
                              <w:rPr>
                                <w:rFonts w:ascii="BIZ UDPゴシック" w:eastAsia="BIZ UDPゴシック" w:hAnsi="BIZ UDPゴシック" w:hint="eastAsia"/>
                                <w:szCs w:val="21"/>
                              </w:rPr>
                              <w:t>テーマ例</w:t>
                            </w:r>
                            <w:r w:rsidR="009D2E14" w:rsidRPr="004C4298">
                              <w:rPr>
                                <w:rFonts w:ascii="BIZ UDPゴシック" w:eastAsia="BIZ UDPゴシック" w:hAnsi="BIZ UDPゴシック" w:hint="eastAsia"/>
                                <w:szCs w:val="21"/>
                              </w:rPr>
                              <w:t>：SDGｓ、手話、情報モラル、食育、米、動物、昔の暮らし、</w:t>
                            </w:r>
                            <w:r w:rsidR="002E7AF7" w:rsidRPr="004C4298">
                              <w:rPr>
                                <w:rFonts w:ascii="BIZ UDPゴシック" w:eastAsia="BIZ UDPゴシック" w:hAnsi="BIZ UDPゴシック" w:hint="eastAsia"/>
                                <w:szCs w:val="21"/>
                              </w:rPr>
                              <w:t>政治、アジア、</w:t>
                            </w:r>
                            <w:r w:rsidR="009D2E14" w:rsidRPr="004C4298">
                              <w:rPr>
                                <w:rFonts w:ascii="BIZ UDPゴシック" w:eastAsia="BIZ UDPゴシック" w:hAnsi="BIZ UDPゴシック" w:hint="eastAsia"/>
                                <w:szCs w:val="21"/>
                              </w:rPr>
                              <w:t>金融・消費生活、太平洋戦争</w:t>
                            </w:r>
                            <w:r w:rsidR="002E7AF7" w:rsidRPr="004C4298">
                              <w:rPr>
                                <w:rFonts w:ascii="BIZ UDPゴシック" w:eastAsia="BIZ UDPゴシック" w:hAnsi="BIZ UDPゴシック" w:hint="eastAsia"/>
                                <w:szCs w:val="21"/>
                              </w:rPr>
                              <w:t xml:space="preserve">　</w:t>
                            </w:r>
                            <w:r w:rsidR="009D2E14" w:rsidRPr="004C4298">
                              <w:rPr>
                                <w:rFonts w:ascii="BIZ UDPゴシック" w:eastAsia="BIZ UDPゴシック" w:hAnsi="BIZ UDPゴシック" w:hint="eastAsia"/>
                                <w:szCs w:val="21"/>
                              </w:rPr>
                              <w:t>等）</w:t>
                            </w:r>
                          </w:p>
                          <w:p w14:paraId="3088073C" w14:textId="56DFFA16"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・他にもボードゲーム貸出やTホンバコ（教職員のための図書資料）の貸出も行っている。</w:t>
                            </w:r>
                          </w:p>
                          <w:p w14:paraId="6A141269" w14:textId="7CA2EAF7"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・幼稚園、保育園やこども園にもえほん貸出セットを貸出している。</w:t>
                            </w:r>
                          </w:p>
                          <w:p w14:paraId="111D06AF" w14:textId="0184B803" w:rsidR="00333B06" w:rsidRPr="004C4298" w:rsidRDefault="00333B06">
                            <w:pPr>
                              <w:rPr>
                                <w:rFonts w:ascii="BIZ UDPゴシック" w:eastAsia="BIZ UDPゴシック" w:hAnsi="BIZ UDPゴシック"/>
                                <w:szCs w:val="21"/>
                              </w:rPr>
                            </w:pPr>
                            <w:r w:rsidRPr="004C4298">
                              <w:rPr>
                                <w:rFonts w:ascii="BIZ UDPゴシック" w:eastAsia="BIZ UDPゴシック" w:hAnsi="BIZ UDPゴシック" w:hint="eastAsia"/>
                                <w:szCs w:val="21"/>
                              </w:rPr>
                              <w:t>・貸出については、学校支援担当の</w:t>
                            </w:r>
                            <w:r w:rsidR="005E50E0" w:rsidRPr="004C4298">
                              <w:rPr>
                                <w:rFonts w:ascii="BIZ UDPゴシック" w:eastAsia="BIZ UDPゴシック" w:hAnsi="BIZ UDPゴシック" w:hint="eastAsia"/>
                                <w:szCs w:val="21"/>
                              </w:rPr>
                              <w:t>スタッフ</w:t>
                            </w:r>
                            <w:r w:rsidRPr="004C4298">
                              <w:rPr>
                                <w:rFonts w:ascii="BIZ UDPゴシック" w:eastAsia="BIZ UDPゴシック" w:hAnsi="BIZ UDPゴシック" w:hint="eastAsia"/>
                                <w:szCs w:val="21"/>
                              </w:rPr>
                              <w:t>が、直接学校に配送を行っている。</w:t>
                            </w:r>
                          </w:p>
                          <w:p w14:paraId="13AB3F18" w14:textId="012E8CDB" w:rsidR="00CB6CA1" w:rsidRPr="004C4298" w:rsidRDefault="00CB6CA1">
                            <w:pPr>
                              <w:rPr>
                                <w:rFonts w:ascii="BIZ UDPゴシック" w:eastAsia="BIZ UDPゴシック" w:hAnsi="BIZ UDPゴシック"/>
                                <w:szCs w:val="21"/>
                              </w:rPr>
                            </w:pPr>
                          </w:p>
                          <w:p w14:paraId="3CB23227" w14:textId="561B2D2D"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○探究学習の推進</w:t>
                            </w:r>
                          </w:p>
                          <w:p w14:paraId="0B5C8CC1" w14:textId="7F7D1C52"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「図書館を使った調べる学習コンクールi</w:t>
                            </w:r>
                            <w:r>
                              <w:rPr>
                                <w:rFonts w:ascii="BIZ UDPゴシック" w:eastAsia="BIZ UDPゴシック" w:hAnsi="BIZ UDPゴシック"/>
                                <w:szCs w:val="21"/>
                              </w:rPr>
                              <w:t>n</w:t>
                            </w:r>
                            <w:r>
                              <w:rPr>
                                <w:rFonts w:ascii="BIZ UDPゴシック" w:eastAsia="BIZ UDPゴシック" w:hAnsi="BIZ UDPゴシック" w:hint="eastAsia"/>
                                <w:szCs w:val="21"/>
                              </w:rPr>
                              <w:t>泉大津」を開催。子どもだけでなく、大人も参加可能。</w:t>
                            </w:r>
                          </w:p>
                          <w:p w14:paraId="36C6543D" w14:textId="354471F4"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・調べ方が分からない人のために、調べ方の方法</w:t>
                            </w:r>
                            <w:r w:rsidR="00333B06">
                              <w:rPr>
                                <w:rFonts w:ascii="BIZ UDPゴシック" w:eastAsia="BIZ UDPゴシック" w:hAnsi="BIZ UDPゴシック" w:hint="eastAsia"/>
                                <w:szCs w:val="21"/>
                              </w:rPr>
                              <w:t>や手順、注意事項等</w:t>
                            </w:r>
                            <w:r>
                              <w:rPr>
                                <w:rFonts w:ascii="BIZ UDPゴシック" w:eastAsia="BIZ UDPゴシック" w:hAnsi="BIZ UDPゴシック" w:hint="eastAsia"/>
                                <w:szCs w:val="21"/>
                              </w:rPr>
                              <w:t>を示した冊子を全校に配布。</w:t>
                            </w:r>
                          </w:p>
                          <w:p w14:paraId="143CD882" w14:textId="3C48574D" w:rsidR="00CB6CA1" w:rsidRDefault="00CB6CA1" w:rsidP="00CB6CA1">
                            <w:pPr>
                              <w:rPr>
                                <w:rFonts w:ascii="BIZ UDPゴシック" w:eastAsia="BIZ UDPゴシック" w:hAnsi="BIZ UDPゴシック"/>
                                <w:szCs w:val="21"/>
                              </w:rPr>
                            </w:pPr>
                            <w:r>
                              <w:rPr>
                                <w:rFonts w:ascii="BIZ UDPゴシック" w:eastAsia="BIZ UDPゴシック" w:hAnsi="BIZ UDPゴシック" w:hint="eastAsia"/>
                                <w:szCs w:val="21"/>
                              </w:rPr>
                              <w:t>・</w:t>
                            </w:r>
                            <w:r w:rsidRPr="00CB6CA1">
                              <w:rPr>
                                <w:rFonts w:ascii="BIZ UDPゴシック" w:eastAsia="BIZ UDPゴシック" w:hAnsi="BIZ UDPゴシック" w:hint="eastAsia"/>
                                <w:szCs w:val="21"/>
                              </w:rPr>
                              <w:t>学校に出向いて「ミニ調べる学習」</w:t>
                            </w:r>
                            <w:r>
                              <w:rPr>
                                <w:rFonts w:ascii="BIZ UDPゴシック" w:eastAsia="BIZ UDPゴシック" w:hAnsi="BIZ UDPゴシック" w:hint="eastAsia"/>
                                <w:szCs w:val="21"/>
                              </w:rPr>
                              <w:t>の授業を</w:t>
                            </w:r>
                            <w:r w:rsidR="00FB20B7">
                              <w:rPr>
                                <w:rFonts w:ascii="BIZ UDPゴシック" w:eastAsia="BIZ UDPゴシック" w:hAnsi="BIZ UDPゴシック" w:hint="eastAsia"/>
                                <w:szCs w:val="21"/>
                              </w:rPr>
                              <w:t>おこなった</w:t>
                            </w:r>
                            <w:r>
                              <w:rPr>
                                <w:rFonts w:ascii="BIZ UDPゴシック" w:eastAsia="BIZ UDPゴシック" w:hAnsi="BIZ UDPゴシック" w:hint="eastAsia"/>
                                <w:szCs w:val="21"/>
                              </w:rPr>
                              <w:t>り、図書</w:t>
                            </w:r>
                            <w:r w:rsidRPr="00CB6CA1">
                              <w:rPr>
                                <w:rFonts w:ascii="BIZ UDPゴシック" w:eastAsia="BIZ UDPゴシック" w:hAnsi="BIZ UDPゴシック" w:hint="eastAsia"/>
                                <w:szCs w:val="21"/>
                              </w:rPr>
                              <w:t>館内で先生向け「ミニ調べる学習指導ワークショップ」</w:t>
                            </w:r>
                            <w:r>
                              <w:rPr>
                                <w:rFonts w:ascii="BIZ UDPゴシック" w:eastAsia="BIZ UDPゴシック" w:hAnsi="BIZ UDPゴシック" w:hint="eastAsia"/>
                                <w:szCs w:val="21"/>
                              </w:rPr>
                              <w:t>をおこなったりしている。</w:t>
                            </w:r>
                          </w:p>
                          <w:p w14:paraId="09981AA8" w14:textId="77777777" w:rsidR="00CB6CA1" w:rsidRPr="00CB6CA1" w:rsidRDefault="00CB6CA1" w:rsidP="00CB6CA1">
                            <w:pPr>
                              <w:rPr>
                                <w:rFonts w:ascii="BIZ UDPゴシック" w:eastAsia="BIZ UDPゴシック" w:hAnsi="BIZ UDPゴシック"/>
                                <w:szCs w:val="21"/>
                              </w:rPr>
                            </w:pPr>
                          </w:p>
                          <w:p w14:paraId="29547126" w14:textId="739C8F81" w:rsidR="00CB6CA1" w:rsidRDefault="00CB6CA1" w:rsidP="00CB6CA1">
                            <w:pPr>
                              <w:rPr>
                                <w:rFonts w:ascii="BIZ UDPゴシック" w:eastAsia="BIZ UDPゴシック" w:hAnsi="BIZ UDPゴシック"/>
                                <w:szCs w:val="21"/>
                              </w:rPr>
                            </w:pPr>
                          </w:p>
                          <w:p w14:paraId="583A4E82" w14:textId="7ADCA583" w:rsidR="00333B06" w:rsidRDefault="00333B06" w:rsidP="00CB6CA1">
                            <w:pPr>
                              <w:rPr>
                                <w:rFonts w:ascii="BIZ UDPゴシック" w:eastAsia="BIZ UDPゴシック" w:hAnsi="BIZ UDPゴシック"/>
                                <w:szCs w:val="21"/>
                              </w:rPr>
                            </w:pPr>
                          </w:p>
                          <w:p w14:paraId="7DC67A10" w14:textId="4245B22C" w:rsidR="00333B06" w:rsidRDefault="00333B06" w:rsidP="00CB6CA1">
                            <w:pPr>
                              <w:rPr>
                                <w:rFonts w:ascii="BIZ UDPゴシック" w:eastAsia="BIZ UDPゴシック" w:hAnsi="BIZ UDPゴシック"/>
                                <w:szCs w:val="21"/>
                              </w:rPr>
                            </w:pPr>
                          </w:p>
                          <w:p w14:paraId="06D10D4B" w14:textId="1CF7986A" w:rsidR="00333B06" w:rsidRDefault="00333B06" w:rsidP="00CB6CA1">
                            <w:pPr>
                              <w:rPr>
                                <w:rFonts w:ascii="BIZ UDPゴシック" w:eastAsia="BIZ UDPゴシック" w:hAnsi="BIZ UDPゴシック"/>
                                <w:szCs w:val="21"/>
                              </w:rPr>
                            </w:pPr>
                          </w:p>
                          <w:p w14:paraId="619EEDC0" w14:textId="2913D763" w:rsidR="00333B06" w:rsidRDefault="00333B06" w:rsidP="00CB6CA1">
                            <w:pPr>
                              <w:rPr>
                                <w:rFonts w:ascii="BIZ UDPゴシック" w:eastAsia="BIZ UDPゴシック" w:hAnsi="BIZ UDPゴシック"/>
                                <w:szCs w:val="21"/>
                              </w:rPr>
                            </w:pPr>
                          </w:p>
                          <w:p w14:paraId="793AB55F" w14:textId="5C4CF77E" w:rsidR="00333B06" w:rsidRDefault="00333B06" w:rsidP="00CB6CA1">
                            <w:pPr>
                              <w:rPr>
                                <w:rFonts w:ascii="BIZ UDPゴシック" w:eastAsia="BIZ UDPゴシック" w:hAnsi="BIZ UDPゴシック"/>
                                <w:szCs w:val="21"/>
                              </w:rPr>
                            </w:pPr>
                          </w:p>
                          <w:p w14:paraId="0FBF91E4" w14:textId="434C87A2" w:rsidR="00333B06" w:rsidRDefault="00333B06" w:rsidP="00CB6CA1">
                            <w:pPr>
                              <w:rPr>
                                <w:rFonts w:ascii="BIZ UDPゴシック" w:eastAsia="BIZ UDPゴシック" w:hAnsi="BIZ UDPゴシック"/>
                                <w:szCs w:val="21"/>
                              </w:rPr>
                            </w:pPr>
                          </w:p>
                          <w:p w14:paraId="69FC2758" w14:textId="097E3E7A" w:rsidR="00333B06" w:rsidRDefault="00333B06" w:rsidP="00CB6CA1">
                            <w:pPr>
                              <w:rPr>
                                <w:rFonts w:ascii="BIZ UDPゴシック" w:eastAsia="BIZ UDPゴシック" w:hAnsi="BIZ UDPゴシック"/>
                                <w:szCs w:val="21"/>
                              </w:rPr>
                            </w:pPr>
                          </w:p>
                          <w:p w14:paraId="4B2F8A30" w14:textId="79D5324B" w:rsidR="00333B06" w:rsidRDefault="00333B06" w:rsidP="00CB6CA1">
                            <w:pPr>
                              <w:rPr>
                                <w:rFonts w:ascii="BIZ UDPゴシック" w:eastAsia="BIZ UDPゴシック" w:hAnsi="BIZ UDPゴシック"/>
                                <w:szCs w:val="21"/>
                              </w:rPr>
                            </w:pPr>
                          </w:p>
                          <w:p w14:paraId="02F765CE" w14:textId="68093B5E" w:rsidR="00333B06" w:rsidRDefault="00333B06" w:rsidP="00CB6CA1">
                            <w:pPr>
                              <w:rPr>
                                <w:rFonts w:ascii="BIZ UDPゴシック" w:eastAsia="BIZ UDPゴシック" w:hAnsi="BIZ UDPゴシック"/>
                                <w:szCs w:val="21"/>
                              </w:rPr>
                            </w:pPr>
                          </w:p>
                          <w:p w14:paraId="45377372" w14:textId="7B54B547" w:rsidR="00333B06" w:rsidRDefault="00333B06" w:rsidP="00CB6CA1">
                            <w:pPr>
                              <w:rPr>
                                <w:rFonts w:ascii="BIZ UDPゴシック" w:eastAsia="BIZ UDPゴシック" w:hAnsi="BIZ UDPゴシック"/>
                                <w:szCs w:val="21"/>
                              </w:rPr>
                            </w:pPr>
                          </w:p>
                          <w:p w14:paraId="7BBB4EF7" w14:textId="77777777" w:rsidR="00333B06" w:rsidRPr="00CB6CA1" w:rsidRDefault="00333B06" w:rsidP="00CB6CA1">
                            <w:pPr>
                              <w:rPr>
                                <w:rFonts w:ascii="BIZ UDPゴシック" w:eastAsia="BIZ UDPゴシック" w:hAnsi="BIZ UDPゴシック"/>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E2FB" id="_x0000_s1129" type="#_x0000_t202" style="position:absolute;left:0;text-align:left;margin-left:427pt;margin-top:15.45pt;width:478.2pt;height:337.2pt;z-index:25275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" filled="f" stroked="f">
                <v:textbox>
                  <w:txbxContent>
                    <w:p w14:paraId="1DA16A9A" w14:textId="0CA036C1" w:rsidR="006C492C" w:rsidRPr="000336C0" w:rsidRDefault="00002922" w:rsidP="00002922">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6C492C" w:rsidRPr="000336C0">
                        <w:rPr>
                          <w:rFonts w:ascii="BIZ UDPゴシック" w:eastAsia="BIZ UDPゴシック" w:hAnsi="BIZ UDPゴシック" w:hint="eastAsia"/>
                          <w:b/>
                          <w:bCs/>
                          <w:sz w:val="24"/>
                          <w:szCs w:val="24"/>
                        </w:rPr>
                        <w:t>泉大津市立図書館</w:t>
                      </w:r>
                      <w:r w:rsidRPr="000336C0">
                        <w:rPr>
                          <w:rFonts w:ascii="BIZ UDPゴシック" w:eastAsia="BIZ UDPゴシック" w:hAnsi="BIZ UDPゴシック" w:hint="eastAsia"/>
                          <w:b/>
                          <w:bCs/>
                          <w:sz w:val="24"/>
                          <w:szCs w:val="24"/>
                        </w:rPr>
                        <w:t>＞</w:t>
                      </w:r>
                    </w:p>
                    <w:p w14:paraId="2AFB2882" w14:textId="7961406F" w:rsidR="006C492C" w:rsidRPr="00C15C33" w:rsidRDefault="006C492C">
                      <w:pPr>
                        <w:rPr>
                          <w:sz w:val="22"/>
                        </w:rPr>
                      </w:pPr>
                    </w:p>
                    <w:p w14:paraId="22F1D69D" w14:textId="5B6078A3" w:rsidR="00002922" w:rsidRDefault="00002922">
                      <w:pPr>
                        <w:rPr>
                          <w:rFonts w:ascii="BIZ UDPゴシック" w:eastAsia="BIZ UDPゴシック" w:hAnsi="BIZ UDPゴシック"/>
                          <w:sz w:val="22"/>
                        </w:rPr>
                      </w:pPr>
                      <w:r w:rsidRPr="00002922">
                        <w:rPr>
                          <w:rFonts w:ascii="BIZ UDPゴシック" w:eastAsia="BIZ UDPゴシック" w:hAnsi="BIZ UDPゴシック" w:hint="eastAsia"/>
                          <w:sz w:val="22"/>
                        </w:rPr>
                        <w:t>○</w:t>
                      </w:r>
                      <w:r w:rsidR="007532B8">
                        <w:rPr>
                          <w:rFonts w:ascii="BIZ UDPゴシック" w:eastAsia="BIZ UDPゴシック" w:hAnsi="BIZ UDPゴシック" w:hint="eastAsia"/>
                          <w:sz w:val="22"/>
                        </w:rPr>
                        <w:t>学校支援の取組み</w:t>
                      </w:r>
                    </w:p>
                    <w:p w14:paraId="1F00EA38" w14:textId="6A2C67D0" w:rsidR="007532B8"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朝読サポート貸出、授業サポート貸出、</w:t>
                      </w:r>
                      <w:r w:rsidR="00CB6CA1">
                        <w:rPr>
                          <w:rFonts w:ascii="BIZ UDPゴシック" w:eastAsia="BIZ UDPゴシック" w:hAnsi="BIZ UDPゴシック" w:hint="eastAsia"/>
                          <w:szCs w:val="21"/>
                        </w:rPr>
                        <w:t>訪問ブックトーク、</w:t>
                      </w:r>
                      <w:r>
                        <w:rPr>
                          <w:rFonts w:ascii="BIZ UDPゴシック" w:eastAsia="BIZ UDPゴシック" w:hAnsi="BIZ UDPゴシック" w:hint="eastAsia"/>
                          <w:szCs w:val="21"/>
                        </w:rPr>
                        <w:t>訪問おはなし会等、希望した学校にさまざまなサポートを行っている。</w:t>
                      </w:r>
                    </w:p>
                    <w:p w14:paraId="74757E7F" w14:textId="04AB91B9" w:rsidR="008A6592"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w:t>
                      </w:r>
                      <w:r w:rsidR="00B41BD7">
                        <w:rPr>
                          <w:rFonts w:ascii="BIZ UDPゴシック" w:eastAsia="BIZ UDPゴシック" w:hAnsi="BIZ UDPゴシック" w:hint="eastAsia"/>
                          <w:szCs w:val="21"/>
                        </w:rPr>
                        <w:t>：学期ごとに朝読書用の本を貸出している。新しい本や人気の本も取り揃え、子どもたちが「読みたい」と思える本を貸出している。</w:t>
                      </w:r>
                    </w:p>
                    <w:p w14:paraId="45021C75" w14:textId="10412CF0" w:rsidR="00B41BD7" w:rsidRPr="004C4298" w:rsidRDefault="00B41BD7" w:rsidP="009D2E14">
                      <w:pPr>
                        <w:rPr>
                          <w:rFonts w:ascii="BIZ UDPゴシック" w:eastAsia="BIZ UDPゴシック" w:hAnsi="BIZ UDPゴシック"/>
                          <w:szCs w:val="21"/>
                        </w:rPr>
                      </w:pPr>
                      <w:r>
                        <w:rPr>
                          <w:rFonts w:ascii="BIZ UDPゴシック" w:eastAsia="BIZ UDPゴシック" w:hAnsi="BIZ UDPゴシック" w:hint="eastAsia"/>
                          <w:szCs w:val="21"/>
                        </w:rPr>
                        <w:t>授業サポート：探究学習で使用する本などについて、教科、単元、テーマなどの希望を聞いて、貸出している。</w:t>
                      </w:r>
                      <w:r w:rsidR="009D2E14" w:rsidRPr="004C4298">
                        <w:rPr>
                          <w:rFonts w:ascii="BIZ UDPゴシック" w:eastAsia="BIZ UDPゴシック" w:hAnsi="BIZ UDPゴシック" w:hint="eastAsia"/>
                          <w:szCs w:val="21"/>
                        </w:rPr>
                        <w:t>テーマ別の貸出セットも充実している。（現在小学校が３６種類、中学校が２７種類）（</w:t>
                      </w:r>
                      <w:r w:rsidR="002E7AF7" w:rsidRPr="004C4298">
                        <w:rPr>
                          <w:rFonts w:ascii="BIZ UDPゴシック" w:eastAsia="BIZ UDPゴシック" w:hAnsi="BIZ UDPゴシック" w:hint="eastAsia"/>
                          <w:szCs w:val="21"/>
                        </w:rPr>
                        <w:t>テーマ例</w:t>
                      </w:r>
                      <w:r w:rsidR="009D2E14" w:rsidRPr="004C4298">
                        <w:rPr>
                          <w:rFonts w:ascii="BIZ UDPゴシック" w:eastAsia="BIZ UDPゴシック" w:hAnsi="BIZ UDPゴシック" w:hint="eastAsia"/>
                          <w:szCs w:val="21"/>
                        </w:rPr>
                        <w:t>：SDGｓ、手話、情報モラル、食育、米、動物、昔の暮らし、</w:t>
                      </w:r>
                      <w:r w:rsidR="002E7AF7" w:rsidRPr="004C4298">
                        <w:rPr>
                          <w:rFonts w:ascii="BIZ UDPゴシック" w:eastAsia="BIZ UDPゴシック" w:hAnsi="BIZ UDPゴシック" w:hint="eastAsia"/>
                          <w:szCs w:val="21"/>
                        </w:rPr>
                        <w:t>政治、アジア、</w:t>
                      </w:r>
                      <w:r w:rsidR="009D2E14" w:rsidRPr="004C4298">
                        <w:rPr>
                          <w:rFonts w:ascii="BIZ UDPゴシック" w:eastAsia="BIZ UDPゴシック" w:hAnsi="BIZ UDPゴシック" w:hint="eastAsia"/>
                          <w:szCs w:val="21"/>
                        </w:rPr>
                        <w:t>金融・消費生活、太平洋戦争</w:t>
                      </w:r>
                      <w:r w:rsidR="002E7AF7" w:rsidRPr="004C4298">
                        <w:rPr>
                          <w:rFonts w:ascii="BIZ UDPゴシック" w:eastAsia="BIZ UDPゴシック" w:hAnsi="BIZ UDPゴシック" w:hint="eastAsia"/>
                          <w:szCs w:val="21"/>
                        </w:rPr>
                        <w:t xml:space="preserve">　</w:t>
                      </w:r>
                      <w:r w:rsidR="009D2E14" w:rsidRPr="004C4298">
                        <w:rPr>
                          <w:rFonts w:ascii="BIZ UDPゴシック" w:eastAsia="BIZ UDPゴシック" w:hAnsi="BIZ UDPゴシック" w:hint="eastAsia"/>
                          <w:szCs w:val="21"/>
                        </w:rPr>
                        <w:t>等）</w:t>
                      </w:r>
                    </w:p>
                    <w:p w14:paraId="3088073C" w14:textId="56DFFA16"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・他にもボードゲーム貸出やTホンバコ（教職員のための図書資料）の貸出も行っている。</w:t>
                      </w:r>
                    </w:p>
                    <w:p w14:paraId="6A141269" w14:textId="7CA2EAF7"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・幼稚園、保育園やこども園にもえほん貸出セットを貸出している。</w:t>
                      </w:r>
                    </w:p>
                    <w:p w14:paraId="111D06AF" w14:textId="0184B803" w:rsidR="00333B06" w:rsidRPr="004C4298" w:rsidRDefault="00333B06">
                      <w:pPr>
                        <w:rPr>
                          <w:rFonts w:ascii="BIZ UDPゴシック" w:eastAsia="BIZ UDPゴシック" w:hAnsi="BIZ UDPゴシック"/>
                          <w:szCs w:val="21"/>
                        </w:rPr>
                      </w:pPr>
                      <w:r w:rsidRPr="004C4298">
                        <w:rPr>
                          <w:rFonts w:ascii="BIZ UDPゴシック" w:eastAsia="BIZ UDPゴシック" w:hAnsi="BIZ UDPゴシック" w:hint="eastAsia"/>
                          <w:szCs w:val="21"/>
                        </w:rPr>
                        <w:t>・貸出については、学校支援担当の</w:t>
                      </w:r>
                      <w:r w:rsidR="005E50E0" w:rsidRPr="004C4298">
                        <w:rPr>
                          <w:rFonts w:ascii="BIZ UDPゴシック" w:eastAsia="BIZ UDPゴシック" w:hAnsi="BIZ UDPゴシック" w:hint="eastAsia"/>
                          <w:szCs w:val="21"/>
                        </w:rPr>
                        <w:t>スタッフ</w:t>
                      </w:r>
                      <w:r w:rsidRPr="004C4298">
                        <w:rPr>
                          <w:rFonts w:ascii="BIZ UDPゴシック" w:eastAsia="BIZ UDPゴシック" w:hAnsi="BIZ UDPゴシック" w:hint="eastAsia"/>
                          <w:szCs w:val="21"/>
                        </w:rPr>
                        <w:t>が、直接学校に配送を行っている。</w:t>
                      </w:r>
                    </w:p>
                    <w:p w14:paraId="13AB3F18" w14:textId="012E8CDB" w:rsidR="00CB6CA1" w:rsidRPr="004C4298" w:rsidRDefault="00CB6CA1">
                      <w:pPr>
                        <w:rPr>
                          <w:rFonts w:ascii="BIZ UDPゴシック" w:eastAsia="BIZ UDPゴシック" w:hAnsi="BIZ UDPゴシック"/>
                          <w:szCs w:val="21"/>
                        </w:rPr>
                      </w:pPr>
                    </w:p>
                    <w:p w14:paraId="3CB23227" w14:textId="561B2D2D"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○探究学習の推進</w:t>
                      </w:r>
                    </w:p>
                    <w:p w14:paraId="0B5C8CC1" w14:textId="7F7D1C52"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「図書館を使った調べる学習コンクールi</w:t>
                      </w:r>
                      <w:r>
                        <w:rPr>
                          <w:rFonts w:ascii="BIZ UDPゴシック" w:eastAsia="BIZ UDPゴシック" w:hAnsi="BIZ UDPゴシック"/>
                          <w:szCs w:val="21"/>
                        </w:rPr>
                        <w:t>n</w:t>
                      </w:r>
                      <w:r>
                        <w:rPr>
                          <w:rFonts w:ascii="BIZ UDPゴシック" w:eastAsia="BIZ UDPゴシック" w:hAnsi="BIZ UDPゴシック" w:hint="eastAsia"/>
                          <w:szCs w:val="21"/>
                        </w:rPr>
                        <w:t>泉大津」を開催。子どもだけでなく、大人も参加可能。</w:t>
                      </w:r>
                    </w:p>
                    <w:p w14:paraId="36C6543D" w14:textId="354471F4"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・調べ方が分からない人のために、調べ方の方法</w:t>
                      </w:r>
                      <w:r w:rsidR="00333B06">
                        <w:rPr>
                          <w:rFonts w:ascii="BIZ UDPゴシック" w:eastAsia="BIZ UDPゴシック" w:hAnsi="BIZ UDPゴシック" w:hint="eastAsia"/>
                          <w:szCs w:val="21"/>
                        </w:rPr>
                        <w:t>や手順、注意事項等</w:t>
                      </w:r>
                      <w:r>
                        <w:rPr>
                          <w:rFonts w:ascii="BIZ UDPゴシック" w:eastAsia="BIZ UDPゴシック" w:hAnsi="BIZ UDPゴシック" w:hint="eastAsia"/>
                          <w:szCs w:val="21"/>
                        </w:rPr>
                        <w:t>を示した冊子を全校に配布。</w:t>
                      </w:r>
                    </w:p>
                    <w:p w14:paraId="143CD882" w14:textId="3C48574D" w:rsidR="00CB6CA1" w:rsidRDefault="00CB6CA1" w:rsidP="00CB6CA1">
                      <w:pPr>
                        <w:rPr>
                          <w:rFonts w:ascii="BIZ UDPゴシック" w:eastAsia="BIZ UDPゴシック" w:hAnsi="BIZ UDPゴシック"/>
                          <w:szCs w:val="21"/>
                        </w:rPr>
                      </w:pPr>
                      <w:r>
                        <w:rPr>
                          <w:rFonts w:ascii="BIZ UDPゴシック" w:eastAsia="BIZ UDPゴシック" w:hAnsi="BIZ UDPゴシック" w:hint="eastAsia"/>
                          <w:szCs w:val="21"/>
                        </w:rPr>
                        <w:t>・</w:t>
                      </w:r>
                      <w:r w:rsidRPr="00CB6CA1">
                        <w:rPr>
                          <w:rFonts w:ascii="BIZ UDPゴシック" w:eastAsia="BIZ UDPゴシック" w:hAnsi="BIZ UDPゴシック" w:hint="eastAsia"/>
                          <w:szCs w:val="21"/>
                        </w:rPr>
                        <w:t>学校に出向いて「ミニ調べる学習」</w:t>
                      </w:r>
                      <w:r>
                        <w:rPr>
                          <w:rFonts w:ascii="BIZ UDPゴシック" w:eastAsia="BIZ UDPゴシック" w:hAnsi="BIZ UDPゴシック" w:hint="eastAsia"/>
                          <w:szCs w:val="21"/>
                        </w:rPr>
                        <w:t>の授業を</w:t>
                      </w:r>
                      <w:r w:rsidR="00FB20B7">
                        <w:rPr>
                          <w:rFonts w:ascii="BIZ UDPゴシック" w:eastAsia="BIZ UDPゴシック" w:hAnsi="BIZ UDPゴシック" w:hint="eastAsia"/>
                          <w:szCs w:val="21"/>
                        </w:rPr>
                        <w:t>おこなった</w:t>
                      </w:r>
                      <w:r>
                        <w:rPr>
                          <w:rFonts w:ascii="BIZ UDPゴシック" w:eastAsia="BIZ UDPゴシック" w:hAnsi="BIZ UDPゴシック" w:hint="eastAsia"/>
                          <w:szCs w:val="21"/>
                        </w:rPr>
                        <w:t>り、図書</w:t>
                      </w:r>
                      <w:r w:rsidRPr="00CB6CA1">
                        <w:rPr>
                          <w:rFonts w:ascii="BIZ UDPゴシック" w:eastAsia="BIZ UDPゴシック" w:hAnsi="BIZ UDPゴシック" w:hint="eastAsia"/>
                          <w:szCs w:val="21"/>
                        </w:rPr>
                        <w:t>館内で先生向け「ミニ調べる学習指導ワークショップ」</w:t>
                      </w:r>
                      <w:r>
                        <w:rPr>
                          <w:rFonts w:ascii="BIZ UDPゴシック" w:eastAsia="BIZ UDPゴシック" w:hAnsi="BIZ UDPゴシック" w:hint="eastAsia"/>
                          <w:szCs w:val="21"/>
                        </w:rPr>
                        <w:t>をおこなったりしている。</w:t>
                      </w:r>
                    </w:p>
                    <w:p w14:paraId="09981AA8" w14:textId="77777777" w:rsidR="00CB6CA1" w:rsidRPr="00CB6CA1" w:rsidRDefault="00CB6CA1" w:rsidP="00CB6CA1">
                      <w:pPr>
                        <w:rPr>
                          <w:rFonts w:ascii="BIZ UDPゴシック" w:eastAsia="BIZ UDPゴシック" w:hAnsi="BIZ UDPゴシック"/>
                          <w:szCs w:val="21"/>
                        </w:rPr>
                      </w:pPr>
                    </w:p>
                    <w:p w14:paraId="29547126" w14:textId="739C8F81" w:rsidR="00CB6CA1" w:rsidRDefault="00CB6CA1" w:rsidP="00CB6CA1">
                      <w:pPr>
                        <w:rPr>
                          <w:rFonts w:ascii="BIZ UDPゴシック" w:eastAsia="BIZ UDPゴシック" w:hAnsi="BIZ UDPゴシック"/>
                          <w:szCs w:val="21"/>
                        </w:rPr>
                      </w:pPr>
                    </w:p>
                    <w:p w14:paraId="583A4E82" w14:textId="7ADCA583" w:rsidR="00333B06" w:rsidRDefault="00333B06" w:rsidP="00CB6CA1">
                      <w:pPr>
                        <w:rPr>
                          <w:rFonts w:ascii="BIZ UDPゴシック" w:eastAsia="BIZ UDPゴシック" w:hAnsi="BIZ UDPゴシック"/>
                          <w:szCs w:val="21"/>
                        </w:rPr>
                      </w:pPr>
                    </w:p>
                    <w:p w14:paraId="7DC67A10" w14:textId="4245B22C" w:rsidR="00333B06" w:rsidRDefault="00333B06" w:rsidP="00CB6CA1">
                      <w:pPr>
                        <w:rPr>
                          <w:rFonts w:ascii="BIZ UDPゴシック" w:eastAsia="BIZ UDPゴシック" w:hAnsi="BIZ UDPゴシック"/>
                          <w:szCs w:val="21"/>
                        </w:rPr>
                      </w:pPr>
                    </w:p>
                    <w:p w14:paraId="06D10D4B" w14:textId="1CF7986A" w:rsidR="00333B06" w:rsidRDefault="00333B06" w:rsidP="00CB6CA1">
                      <w:pPr>
                        <w:rPr>
                          <w:rFonts w:ascii="BIZ UDPゴシック" w:eastAsia="BIZ UDPゴシック" w:hAnsi="BIZ UDPゴシック"/>
                          <w:szCs w:val="21"/>
                        </w:rPr>
                      </w:pPr>
                    </w:p>
                    <w:p w14:paraId="619EEDC0" w14:textId="2913D763" w:rsidR="00333B06" w:rsidRDefault="00333B06" w:rsidP="00CB6CA1">
                      <w:pPr>
                        <w:rPr>
                          <w:rFonts w:ascii="BIZ UDPゴシック" w:eastAsia="BIZ UDPゴシック" w:hAnsi="BIZ UDPゴシック"/>
                          <w:szCs w:val="21"/>
                        </w:rPr>
                      </w:pPr>
                    </w:p>
                    <w:p w14:paraId="793AB55F" w14:textId="5C4CF77E" w:rsidR="00333B06" w:rsidRDefault="00333B06" w:rsidP="00CB6CA1">
                      <w:pPr>
                        <w:rPr>
                          <w:rFonts w:ascii="BIZ UDPゴシック" w:eastAsia="BIZ UDPゴシック" w:hAnsi="BIZ UDPゴシック"/>
                          <w:szCs w:val="21"/>
                        </w:rPr>
                      </w:pPr>
                    </w:p>
                    <w:p w14:paraId="0FBF91E4" w14:textId="434C87A2" w:rsidR="00333B06" w:rsidRDefault="00333B06" w:rsidP="00CB6CA1">
                      <w:pPr>
                        <w:rPr>
                          <w:rFonts w:ascii="BIZ UDPゴシック" w:eastAsia="BIZ UDPゴシック" w:hAnsi="BIZ UDPゴシック"/>
                          <w:szCs w:val="21"/>
                        </w:rPr>
                      </w:pPr>
                    </w:p>
                    <w:p w14:paraId="69FC2758" w14:textId="097E3E7A" w:rsidR="00333B06" w:rsidRDefault="00333B06" w:rsidP="00CB6CA1">
                      <w:pPr>
                        <w:rPr>
                          <w:rFonts w:ascii="BIZ UDPゴシック" w:eastAsia="BIZ UDPゴシック" w:hAnsi="BIZ UDPゴシック"/>
                          <w:szCs w:val="21"/>
                        </w:rPr>
                      </w:pPr>
                    </w:p>
                    <w:p w14:paraId="4B2F8A30" w14:textId="79D5324B" w:rsidR="00333B06" w:rsidRDefault="00333B06" w:rsidP="00CB6CA1">
                      <w:pPr>
                        <w:rPr>
                          <w:rFonts w:ascii="BIZ UDPゴシック" w:eastAsia="BIZ UDPゴシック" w:hAnsi="BIZ UDPゴシック"/>
                          <w:szCs w:val="21"/>
                        </w:rPr>
                      </w:pPr>
                    </w:p>
                    <w:p w14:paraId="02F765CE" w14:textId="68093B5E" w:rsidR="00333B06" w:rsidRDefault="00333B06" w:rsidP="00CB6CA1">
                      <w:pPr>
                        <w:rPr>
                          <w:rFonts w:ascii="BIZ UDPゴシック" w:eastAsia="BIZ UDPゴシック" w:hAnsi="BIZ UDPゴシック"/>
                          <w:szCs w:val="21"/>
                        </w:rPr>
                      </w:pPr>
                    </w:p>
                    <w:p w14:paraId="45377372" w14:textId="7B54B547" w:rsidR="00333B06" w:rsidRDefault="00333B06" w:rsidP="00CB6CA1">
                      <w:pPr>
                        <w:rPr>
                          <w:rFonts w:ascii="BIZ UDPゴシック" w:eastAsia="BIZ UDPゴシック" w:hAnsi="BIZ UDPゴシック"/>
                          <w:szCs w:val="21"/>
                        </w:rPr>
                      </w:pPr>
                    </w:p>
                    <w:p w14:paraId="7BBB4EF7" w14:textId="77777777" w:rsidR="00333B06" w:rsidRPr="00CB6CA1" w:rsidRDefault="00333B06" w:rsidP="00CB6CA1">
                      <w:pPr>
                        <w:rPr>
                          <w:rFonts w:ascii="BIZ UDPゴシック" w:eastAsia="BIZ UDPゴシック" w:hAnsi="BIZ UDPゴシック"/>
                          <w:szCs w:val="21"/>
                        </w:rPr>
                      </w:pPr>
                    </w:p>
                  </w:txbxContent>
                </v:textbox>
                <w10:wrap anchorx="margin"/>
              </v:shape>
            </w:pict>
          </mc:Fallback>
        </mc:AlternateContent>
      </w:r>
    </w:p>
    <w:p w14:paraId="5A212B20" w14:textId="039B490F" w:rsidR="00016456" w:rsidRDefault="00016456" w:rsidP="008B7634">
      <w:pPr>
        <w:ind w:left="660" w:hangingChars="300" w:hanging="660"/>
        <w:rPr>
          <w:rFonts w:ascii="BIZ UDPゴシック" w:eastAsia="BIZ UDPゴシック" w:hAnsi="BIZ UDPゴシック"/>
          <w:sz w:val="22"/>
        </w:rPr>
      </w:pPr>
    </w:p>
    <w:p w14:paraId="666A6868" w14:textId="33CB4675" w:rsidR="00016456" w:rsidRDefault="00016456" w:rsidP="008B7634">
      <w:pPr>
        <w:ind w:left="660" w:hangingChars="300" w:hanging="660"/>
        <w:rPr>
          <w:rFonts w:ascii="BIZ UDPゴシック" w:eastAsia="BIZ UDPゴシック" w:hAnsi="BIZ UDPゴシック"/>
          <w:sz w:val="22"/>
        </w:rPr>
      </w:pPr>
    </w:p>
    <w:p w14:paraId="40E156EC" w14:textId="51538D13" w:rsidR="00016456" w:rsidRDefault="00016456" w:rsidP="008B7634">
      <w:pPr>
        <w:ind w:left="660" w:hangingChars="300" w:hanging="660"/>
        <w:rPr>
          <w:rFonts w:ascii="BIZ UDPゴシック" w:eastAsia="BIZ UDPゴシック" w:hAnsi="BIZ UDPゴシック"/>
          <w:sz w:val="22"/>
        </w:rPr>
      </w:pPr>
    </w:p>
    <w:p w14:paraId="18641ACC" w14:textId="24DB6D87" w:rsidR="00016456" w:rsidRDefault="00016456" w:rsidP="008B7634">
      <w:pPr>
        <w:ind w:left="660" w:hangingChars="300" w:hanging="660"/>
        <w:rPr>
          <w:rFonts w:ascii="BIZ UDPゴシック" w:eastAsia="BIZ UDPゴシック" w:hAnsi="BIZ UDPゴシック"/>
          <w:sz w:val="22"/>
        </w:rPr>
      </w:pPr>
    </w:p>
    <w:p w14:paraId="5AD81C2C" w14:textId="73C169CD" w:rsidR="00016456" w:rsidRDefault="00016456" w:rsidP="008B7634">
      <w:pPr>
        <w:ind w:left="660" w:hangingChars="300" w:hanging="660"/>
        <w:rPr>
          <w:rFonts w:ascii="BIZ UDPゴシック" w:eastAsia="BIZ UDPゴシック" w:hAnsi="BIZ UDPゴシック"/>
          <w:sz w:val="22"/>
        </w:rPr>
      </w:pPr>
    </w:p>
    <w:p w14:paraId="178AA2C5" w14:textId="0454683E" w:rsidR="00016456" w:rsidRDefault="00016456" w:rsidP="008B7634">
      <w:pPr>
        <w:ind w:left="660" w:hangingChars="300" w:hanging="660"/>
        <w:rPr>
          <w:rFonts w:ascii="BIZ UDPゴシック" w:eastAsia="BIZ UDPゴシック" w:hAnsi="BIZ UDPゴシック"/>
          <w:sz w:val="22"/>
        </w:rPr>
      </w:pPr>
    </w:p>
    <w:p w14:paraId="705449EB" w14:textId="453BF26C" w:rsidR="00016456" w:rsidRDefault="00016456" w:rsidP="008B7634">
      <w:pPr>
        <w:ind w:left="660" w:hangingChars="300" w:hanging="660"/>
        <w:rPr>
          <w:rFonts w:ascii="BIZ UDPゴシック" w:eastAsia="BIZ UDPゴシック" w:hAnsi="BIZ UDPゴシック"/>
          <w:sz w:val="22"/>
        </w:rPr>
      </w:pPr>
    </w:p>
    <w:p w14:paraId="030EF154" w14:textId="3AA9638D" w:rsidR="00016456" w:rsidRDefault="00016456" w:rsidP="008B7634">
      <w:pPr>
        <w:ind w:left="660" w:hangingChars="300" w:hanging="660"/>
        <w:rPr>
          <w:rFonts w:ascii="BIZ UDPゴシック" w:eastAsia="BIZ UDPゴシック" w:hAnsi="BIZ UDPゴシック"/>
          <w:sz w:val="22"/>
        </w:rPr>
      </w:pPr>
    </w:p>
    <w:p w14:paraId="71C9A0FB" w14:textId="5E688C49" w:rsidR="00016456" w:rsidRDefault="00016456" w:rsidP="008B7634">
      <w:pPr>
        <w:ind w:left="660" w:hangingChars="300" w:hanging="660"/>
        <w:rPr>
          <w:rFonts w:ascii="BIZ UDPゴシック" w:eastAsia="BIZ UDPゴシック" w:hAnsi="BIZ UDPゴシック"/>
          <w:sz w:val="22"/>
        </w:rPr>
      </w:pPr>
    </w:p>
    <w:p w14:paraId="0F10B52F" w14:textId="31F78892" w:rsidR="00016456" w:rsidRDefault="00016456" w:rsidP="008B7634">
      <w:pPr>
        <w:ind w:left="660" w:hangingChars="300" w:hanging="660"/>
        <w:rPr>
          <w:rFonts w:ascii="BIZ UDPゴシック" w:eastAsia="BIZ UDPゴシック" w:hAnsi="BIZ UDPゴシック"/>
          <w:sz w:val="22"/>
        </w:rPr>
      </w:pPr>
    </w:p>
    <w:p w14:paraId="16EA573F" w14:textId="4EB7A7B5" w:rsidR="00016456" w:rsidRDefault="00016456" w:rsidP="008B7634">
      <w:pPr>
        <w:ind w:left="660" w:hangingChars="300" w:hanging="660"/>
        <w:rPr>
          <w:rFonts w:ascii="BIZ UDPゴシック" w:eastAsia="BIZ UDPゴシック" w:hAnsi="BIZ UDPゴシック"/>
          <w:sz w:val="22"/>
        </w:rPr>
      </w:pPr>
    </w:p>
    <w:p w14:paraId="27C22169" w14:textId="6308FB3A" w:rsidR="00016456" w:rsidRDefault="00016456" w:rsidP="008B7634">
      <w:pPr>
        <w:ind w:left="660" w:hangingChars="300" w:hanging="660"/>
        <w:rPr>
          <w:rFonts w:ascii="BIZ UDPゴシック" w:eastAsia="BIZ UDPゴシック" w:hAnsi="BIZ UDPゴシック"/>
          <w:sz w:val="22"/>
        </w:rPr>
      </w:pPr>
    </w:p>
    <w:p w14:paraId="5AC6875D" w14:textId="52A3952D" w:rsidR="00016456" w:rsidRDefault="00016456" w:rsidP="008B7634">
      <w:pPr>
        <w:ind w:left="660" w:hangingChars="300" w:hanging="660"/>
        <w:rPr>
          <w:rFonts w:ascii="BIZ UDPゴシック" w:eastAsia="BIZ UDPゴシック" w:hAnsi="BIZ UDPゴシック"/>
          <w:sz w:val="22"/>
        </w:rPr>
      </w:pPr>
    </w:p>
    <w:p w14:paraId="02993DC0" w14:textId="7E01A00B" w:rsidR="00016456" w:rsidRDefault="00016456" w:rsidP="008B7634">
      <w:pPr>
        <w:ind w:left="660" w:hangingChars="300" w:hanging="660"/>
        <w:rPr>
          <w:rFonts w:ascii="BIZ UDPゴシック" w:eastAsia="BIZ UDPゴシック" w:hAnsi="BIZ UDPゴシック"/>
          <w:sz w:val="22"/>
        </w:rPr>
      </w:pPr>
    </w:p>
    <w:p w14:paraId="52DAA132" w14:textId="7945BDD2" w:rsidR="00016456" w:rsidRDefault="00016456" w:rsidP="008B7634">
      <w:pPr>
        <w:ind w:left="660" w:hangingChars="300" w:hanging="660"/>
        <w:rPr>
          <w:rFonts w:ascii="BIZ UDPゴシック" w:eastAsia="BIZ UDPゴシック" w:hAnsi="BIZ UDPゴシック"/>
          <w:sz w:val="22"/>
        </w:rPr>
      </w:pPr>
    </w:p>
    <w:p w14:paraId="1016EA39" w14:textId="70458A74" w:rsidR="00016456" w:rsidRDefault="00016456" w:rsidP="008B7634">
      <w:pPr>
        <w:ind w:left="660" w:hangingChars="300" w:hanging="660"/>
        <w:rPr>
          <w:rFonts w:ascii="BIZ UDPゴシック" w:eastAsia="BIZ UDPゴシック" w:hAnsi="BIZ UDPゴシック"/>
          <w:sz w:val="22"/>
        </w:rPr>
      </w:pPr>
    </w:p>
    <w:p w14:paraId="3C549606" w14:textId="6A02C9AF" w:rsidR="00016456" w:rsidRDefault="00016456" w:rsidP="008B7634">
      <w:pPr>
        <w:ind w:left="660" w:hangingChars="300" w:hanging="660"/>
        <w:rPr>
          <w:rFonts w:ascii="BIZ UDPゴシック" w:eastAsia="BIZ UDPゴシック" w:hAnsi="BIZ UDPゴシック"/>
          <w:sz w:val="22"/>
        </w:rPr>
      </w:pPr>
    </w:p>
    <w:p w14:paraId="31447F10" w14:textId="54173B24" w:rsidR="00016456" w:rsidRDefault="00016456" w:rsidP="008B7634">
      <w:pPr>
        <w:ind w:left="660" w:hangingChars="300" w:hanging="660"/>
        <w:rPr>
          <w:rFonts w:ascii="BIZ UDPゴシック" w:eastAsia="BIZ UDPゴシック" w:hAnsi="BIZ UDPゴシック"/>
          <w:sz w:val="22"/>
        </w:rPr>
      </w:pPr>
    </w:p>
    <w:p w14:paraId="33C57BA7" w14:textId="3D1AEBAF" w:rsidR="00016456" w:rsidRDefault="00B909EF" w:rsidP="008B7634">
      <w:pPr>
        <w:ind w:left="660" w:hangingChars="300" w:hanging="660"/>
        <w:rPr>
          <w:rFonts w:ascii="BIZ UDPゴシック" w:eastAsia="BIZ UDPゴシック" w:hAnsi="BIZ UDPゴシック"/>
          <w:sz w:val="22"/>
        </w:rPr>
      </w:pPr>
      <w:r w:rsidRPr="0090618F">
        <w:rPr>
          <w:rFonts w:ascii="BIZ UDPゴシック" w:eastAsia="BIZ UDPゴシック" w:hAnsi="BIZ UDPゴシック"/>
          <w:noProof/>
          <w:sz w:val="22"/>
        </w:rPr>
        <mc:AlternateContent>
          <mc:Choice Requires="wps">
            <w:drawing>
              <wp:anchor distT="45720" distB="45720" distL="114300" distR="114300" simplePos="0" relativeHeight="252805632" behindDoc="0" locked="0" layoutInCell="1" allowOverlap="1" wp14:anchorId="2E138B49" wp14:editId="6EA7D4F2">
                <wp:simplePos x="0" y="0"/>
                <wp:positionH relativeFrom="margin">
                  <wp:posOffset>3596005</wp:posOffset>
                </wp:positionH>
                <wp:positionV relativeFrom="paragraph">
                  <wp:posOffset>156845</wp:posOffset>
                </wp:positionV>
                <wp:extent cx="2552700" cy="1524000"/>
                <wp:effectExtent l="0" t="0" r="0" b="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24000"/>
                        </a:xfrm>
                        <a:prstGeom prst="rect">
                          <a:avLst/>
                        </a:prstGeom>
                        <a:noFill/>
                        <a:ln w="9525">
                          <a:noFill/>
                          <a:miter lim="800000"/>
                          <a:headEnd/>
                          <a:tailEnd/>
                        </a:ln>
                      </wps:spPr>
                      <wps:txbx>
                        <w:txbxContent>
                          <w:p w14:paraId="1403F040" w14:textId="60862E8B" w:rsidR="0090618F" w:rsidRPr="00B909EF" w:rsidRDefault="0090618F">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☆図書館が</w:t>
                            </w:r>
                            <w:r w:rsidR="005E50E0" w:rsidRPr="00B909EF">
                              <w:rPr>
                                <w:rFonts w:ascii="BIZ UDPゴシック" w:eastAsia="BIZ UDPゴシック" w:hAnsi="BIZ UDPゴシック" w:hint="eastAsia"/>
                                <w:b/>
                                <w:bCs/>
                                <w:sz w:val="23"/>
                                <w:szCs w:val="23"/>
                              </w:rPr>
                              <w:t>積極的に</w:t>
                            </w:r>
                            <w:r w:rsidRPr="00B909EF">
                              <w:rPr>
                                <w:rFonts w:ascii="BIZ UDPゴシック" w:eastAsia="BIZ UDPゴシック" w:hAnsi="BIZ UDPゴシック" w:hint="eastAsia"/>
                                <w:b/>
                                <w:bCs/>
                                <w:sz w:val="23"/>
                                <w:szCs w:val="23"/>
                              </w:rPr>
                              <w:t>学校をサポートしていくことで、学校からのサポートの依頼が年々増加。学校での図書活用が進み、市内の学校において読書活動が推進されている。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8B49" id="_x0000_s1130" type="#_x0000_t202" style="position:absolute;left:0;text-align:left;margin-left:283.15pt;margin-top:12.35pt;width:201pt;height:120pt;z-index:25280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" filled="f" stroked="f">
                <v:textbox>
                  <w:txbxContent>
                    <w:p w14:paraId="1403F040" w14:textId="60862E8B" w:rsidR="0090618F" w:rsidRPr="00B909EF" w:rsidRDefault="0090618F">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☆図書館が</w:t>
                      </w:r>
                      <w:r w:rsidR="005E50E0" w:rsidRPr="00B909EF">
                        <w:rPr>
                          <w:rFonts w:ascii="BIZ UDPゴシック" w:eastAsia="BIZ UDPゴシック" w:hAnsi="BIZ UDPゴシック" w:hint="eastAsia"/>
                          <w:b/>
                          <w:bCs/>
                          <w:sz w:val="23"/>
                          <w:szCs w:val="23"/>
                        </w:rPr>
                        <w:t>積極的に</w:t>
                      </w:r>
                      <w:r w:rsidRPr="00B909EF">
                        <w:rPr>
                          <w:rFonts w:ascii="BIZ UDPゴシック" w:eastAsia="BIZ UDPゴシック" w:hAnsi="BIZ UDPゴシック" w:hint="eastAsia"/>
                          <w:b/>
                          <w:bCs/>
                          <w:sz w:val="23"/>
                          <w:szCs w:val="23"/>
                        </w:rPr>
                        <w:t>学校をサポートしていくことで、学校からのサポートの依頼が年々増加。学校での図書活用が進み、市内の学校において読書活動が推進されている。</w:t>
                      </w:r>
                    </w:p>
                  </w:txbxContent>
                </v:textbox>
                <w10:wrap type="square" anchorx="margin"/>
              </v:shape>
            </w:pict>
          </mc:Fallback>
        </mc:AlternateContent>
      </w:r>
    </w:p>
    <w:p w14:paraId="4C671243" w14:textId="5D1D0378" w:rsidR="00016456" w:rsidRDefault="009D2E14" w:rsidP="008B7634">
      <w:pPr>
        <w:ind w:left="630" w:hangingChars="300" w:hanging="630"/>
        <w:rPr>
          <w:rFonts w:ascii="BIZ UDPゴシック" w:eastAsia="BIZ UDPゴシック" w:hAnsi="BIZ UDPゴシック"/>
          <w:sz w:val="22"/>
        </w:rPr>
      </w:pPr>
      <w:r>
        <w:rPr>
          <w:noProof/>
        </w:rPr>
        <w:drawing>
          <wp:anchor distT="0" distB="0" distL="114300" distR="114300" simplePos="0" relativeHeight="252803584" behindDoc="0" locked="0" layoutInCell="1" allowOverlap="1" wp14:anchorId="2FAEBDFC" wp14:editId="7519A6EB">
            <wp:simplePos x="0" y="0"/>
            <wp:positionH relativeFrom="margin">
              <wp:posOffset>1957705</wp:posOffset>
            </wp:positionH>
            <wp:positionV relativeFrom="paragraph">
              <wp:posOffset>31115</wp:posOffset>
            </wp:positionV>
            <wp:extent cx="1577340" cy="1337310"/>
            <wp:effectExtent l="0" t="0" r="381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1539"/>
                    <a:stretch/>
                  </pic:blipFill>
                  <pic:spPr bwMode="auto">
                    <a:xfrm>
                      <a:off x="0" y="0"/>
                      <a:ext cx="1577340" cy="133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2560" behindDoc="0" locked="0" layoutInCell="1" allowOverlap="1" wp14:anchorId="4D82D7EE" wp14:editId="32EBE4B0">
            <wp:simplePos x="0" y="0"/>
            <wp:positionH relativeFrom="margin">
              <wp:posOffset>507115</wp:posOffset>
            </wp:positionH>
            <wp:positionV relativeFrom="paragraph">
              <wp:posOffset>50718</wp:posOffset>
            </wp:positionV>
            <wp:extent cx="1322737" cy="1319362"/>
            <wp:effectExtent l="1905"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4805"/>
                    <a:stretch/>
                  </pic:blipFill>
                  <pic:spPr bwMode="auto">
                    <a:xfrm rot="5400000">
                      <a:off x="0" y="0"/>
                      <a:ext cx="1324715" cy="132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81C58" w14:textId="54A6D489" w:rsidR="00016456" w:rsidRDefault="00016456" w:rsidP="008B7634">
      <w:pPr>
        <w:ind w:left="660" w:hangingChars="300" w:hanging="660"/>
        <w:rPr>
          <w:rFonts w:ascii="BIZ UDPゴシック" w:eastAsia="BIZ UDPゴシック" w:hAnsi="BIZ UDPゴシック"/>
          <w:sz w:val="22"/>
        </w:rPr>
      </w:pPr>
    </w:p>
    <w:p w14:paraId="2B282BA5" w14:textId="5396B656" w:rsidR="00016456" w:rsidRDefault="00016456" w:rsidP="008B7634">
      <w:pPr>
        <w:ind w:left="660" w:hangingChars="300" w:hanging="660"/>
        <w:rPr>
          <w:rFonts w:ascii="BIZ UDPゴシック" w:eastAsia="BIZ UDPゴシック" w:hAnsi="BIZ UDPゴシック"/>
          <w:sz w:val="22"/>
        </w:rPr>
      </w:pPr>
    </w:p>
    <w:p w14:paraId="269C25FE" w14:textId="11819D82" w:rsidR="00016456" w:rsidRDefault="00016456" w:rsidP="008B7634">
      <w:pPr>
        <w:ind w:left="660" w:hangingChars="300" w:hanging="660"/>
        <w:rPr>
          <w:rFonts w:ascii="BIZ UDPゴシック" w:eastAsia="BIZ UDPゴシック" w:hAnsi="BIZ UDPゴシック"/>
          <w:sz w:val="22"/>
        </w:rPr>
      </w:pPr>
    </w:p>
    <w:p w14:paraId="39D52BA5" w14:textId="43B0DECC" w:rsidR="00016456" w:rsidRDefault="00016456" w:rsidP="008B7634">
      <w:pPr>
        <w:ind w:left="660" w:hangingChars="300" w:hanging="660"/>
        <w:rPr>
          <w:rFonts w:ascii="BIZ UDPゴシック" w:eastAsia="BIZ UDPゴシック" w:hAnsi="BIZ UDPゴシック"/>
          <w:sz w:val="22"/>
        </w:rPr>
      </w:pPr>
    </w:p>
    <w:p w14:paraId="69147C16" w14:textId="67C4B943" w:rsidR="00016456" w:rsidRDefault="00016456" w:rsidP="008B7634">
      <w:pPr>
        <w:ind w:left="660" w:hangingChars="300" w:hanging="660"/>
        <w:rPr>
          <w:rFonts w:ascii="BIZ UDPゴシック" w:eastAsia="BIZ UDPゴシック" w:hAnsi="BIZ UDPゴシック"/>
          <w:sz w:val="22"/>
        </w:rPr>
      </w:pPr>
    </w:p>
    <w:p w14:paraId="38EB59CD" w14:textId="2639CE91" w:rsidR="00524F8A" w:rsidRDefault="0069327B" w:rsidP="008B7634">
      <w:pPr>
        <w:ind w:left="660" w:hangingChars="300" w:hanging="660"/>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732928" behindDoc="1" locked="0" layoutInCell="1" allowOverlap="1" wp14:anchorId="59351537" wp14:editId="7ABC8026">
                <wp:simplePos x="0" y="0"/>
                <wp:positionH relativeFrom="margin">
                  <wp:posOffset>-15875</wp:posOffset>
                </wp:positionH>
                <wp:positionV relativeFrom="paragraph">
                  <wp:posOffset>183515</wp:posOffset>
                </wp:positionV>
                <wp:extent cx="6355080" cy="8930640"/>
                <wp:effectExtent l="0" t="0" r="26670" b="22860"/>
                <wp:wrapNone/>
                <wp:docPr id="141" name="正方形/長方形 141"/>
                <wp:cNvGraphicFramePr/>
                <a:graphic xmlns:a="http://schemas.openxmlformats.org/drawingml/2006/main">
                  <a:graphicData uri="http://schemas.microsoft.com/office/word/2010/wordprocessingShape">
                    <wps:wsp>
                      <wps:cNvSpPr/>
                      <wps:spPr>
                        <a:xfrm>
                          <a:off x="0" y="0"/>
                          <a:ext cx="6355080" cy="8930640"/>
                        </a:xfrm>
                        <a:prstGeom prst="rect">
                          <a:avLst/>
                        </a:prstGeom>
                        <a:noFill/>
                        <a:ln w="25400" cap="flat" cmpd="sng" algn="ctr">
                          <a:solidFill>
                            <a:srgbClr val="1F497D">
                              <a:lumMod val="40000"/>
                              <a:lumOff val="60000"/>
                            </a:srgbClr>
                          </a:solidFill>
                          <a:prstDash val="solid"/>
                        </a:ln>
                        <a:effectLst/>
                      </wps:spPr>
                      <wps:txbx>
                        <w:txbxContent>
                          <w:p w14:paraId="10C4ED4E" w14:textId="58E0559A" w:rsidR="00794222"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1537" id="正方形/長方形 141" o:spid="_x0000_s1131" style="position:absolute;left:0;text-align:left;margin-left:-1.25pt;margin-top:14.45pt;width:500.4pt;height:703.2pt;z-index:-2505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" filled="f" strokecolor="#8eb4e3" strokeweight="2pt">
                <v:textbox>
                  <w:txbxContent>
                    <w:p w14:paraId="10C4ED4E" w14:textId="58E0559A" w:rsidR="00794222" w:rsidRDefault="00794222" w:rsidP="00794222">
                      <w:pPr>
                        <w:jc w:val="center"/>
                      </w:pPr>
                    </w:p>
                  </w:txbxContent>
                </v:textbox>
                <w10:wrap anchorx="margin"/>
              </v:rect>
            </w:pict>
          </mc:Fallback>
        </mc:AlternateContent>
      </w:r>
      <w:r w:rsidR="0090618F">
        <w:rPr>
          <w:rFonts w:ascii="BIZ UDPゴシック" w:eastAsia="BIZ UDPゴシック" w:hAnsi="BIZ UDPゴシック"/>
          <w:noProof/>
          <w:sz w:val="22"/>
        </w:rPr>
        <mc:AlternateContent>
          <mc:Choice Requires="wps">
            <w:drawing>
              <wp:anchor distT="0" distB="0" distL="114300" distR="114300" simplePos="0" relativeHeight="252730880" behindDoc="0" locked="0" layoutInCell="1" allowOverlap="1" wp14:anchorId="69898E01" wp14:editId="1CFBB978">
                <wp:simplePos x="0" y="0"/>
                <wp:positionH relativeFrom="margin">
                  <wp:posOffset>-7620</wp:posOffset>
                </wp:positionH>
                <wp:positionV relativeFrom="paragraph">
                  <wp:posOffset>68580</wp:posOffset>
                </wp:positionV>
                <wp:extent cx="2468880" cy="381000"/>
                <wp:effectExtent l="0" t="0" r="26670" b="19050"/>
                <wp:wrapNone/>
                <wp:docPr id="140" name="四角形: 角を丸くする 140"/>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6DA25A55" w14:textId="7C955636" w:rsidR="00794222" w:rsidRPr="0090618F" w:rsidRDefault="00794222" w:rsidP="00794222">
                            <w:pPr>
                              <w:spacing w:line="320" w:lineRule="exact"/>
                              <w:jc w:val="center"/>
                              <w:rPr>
                                <w:rFonts w:ascii="Segoe UI Emoji" w:eastAsia="BIZ UDPゴシック" w:hAnsi="Segoe UI Emoji"/>
                                <w:b/>
                                <w:bCs/>
                                <w:sz w:val="24"/>
                                <w:szCs w:val="24"/>
                              </w:rPr>
                            </w:pPr>
                            <w:r w:rsidRPr="0090618F">
                              <w:rPr>
                                <w:rFonts w:ascii="BIZ UDPゴシック" w:eastAsia="BIZ UDPゴシック" w:hAnsi="BIZ UDPゴシック" w:hint="eastAsia"/>
                                <w:b/>
                                <w:bCs/>
                                <w:sz w:val="24"/>
                                <w:szCs w:val="24"/>
                              </w:rPr>
                              <w:t>多言語えほんのひろば</w:t>
                            </w:r>
                            <w:r w:rsidR="0090618F">
                              <w:rPr>
                                <w:rFonts w:ascii="Segoe UI Emoji" w:eastAsia="BIZ UDPゴシック" w:hAnsi="Segoe UI Emoji" w:hint="eastAsia"/>
                                <w:b/>
                                <w:bCs/>
                                <w:sz w:val="24"/>
                                <w:szCs w:val="24"/>
                              </w:rPr>
                              <w:t>📖</w:t>
                            </w:r>
                          </w:p>
                          <w:p w14:paraId="087060D9"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98E01" id="四角形: 角を丸くする 140" o:spid="_x0000_s1132" style="position:absolute;left:0;text-align:left;margin-left:-.6pt;margin-top:5.4pt;width:194.4pt;height:30pt;z-index:25273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" fillcolor="#c6d9f1" strokecolor="#4f81bd" strokeweight="2pt">
                <v:textbox>
                  <w:txbxContent>
                    <w:p w14:paraId="6DA25A55" w14:textId="7C955636" w:rsidR="00794222" w:rsidRPr="0090618F" w:rsidRDefault="00794222" w:rsidP="00794222">
                      <w:pPr>
                        <w:spacing w:line="320" w:lineRule="exact"/>
                        <w:jc w:val="center"/>
                        <w:rPr>
                          <w:rFonts w:ascii="Segoe UI Emoji" w:eastAsia="BIZ UDPゴシック" w:hAnsi="Segoe UI Emoji"/>
                          <w:b/>
                          <w:bCs/>
                          <w:sz w:val="24"/>
                          <w:szCs w:val="24"/>
                        </w:rPr>
                      </w:pPr>
                      <w:r w:rsidRPr="0090618F">
                        <w:rPr>
                          <w:rFonts w:ascii="BIZ UDPゴシック" w:eastAsia="BIZ UDPゴシック" w:hAnsi="BIZ UDPゴシック" w:hint="eastAsia"/>
                          <w:b/>
                          <w:bCs/>
                          <w:sz w:val="24"/>
                          <w:szCs w:val="24"/>
                        </w:rPr>
                        <w:t>多言語えほんのひろば</w:t>
                      </w:r>
                      <w:r w:rsidR="0090618F">
                        <w:rPr>
                          <w:rFonts w:ascii="Segoe UI Emoji" w:eastAsia="BIZ UDPゴシック" w:hAnsi="Segoe UI Emoji" w:hint="eastAsia"/>
                          <w:b/>
                          <w:bCs/>
                          <w:sz w:val="24"/>
                          <w:szCs w:val="24"/>
                        </w:rPr>
                        <w:t>📖</w:t>
                      </w:r>
                    </w:p>
                    <w:p w14:paraId="087060D9" w14:textId="77777777" w:rsidR="00794222" w:rsidRPr="000F481E" w:rsidRDefault="00794222" w:rsidP="00794222">
                      <w:pPr>
                        <w:jc w:val="center"/>
                      </w:pPr>
                    </w:p>
                  </w:txbxContent>
                </v:textbox>
                <w10:wrap anchorx="margin"/>
              </v:roundrect>
            </w:pict>
          </mc:Fallback>
        </mc:AlternateContent>
      </w:r>
    </w:p>
    <w:p w14:paraId="368C04A2" w14:textId="74428BFD" w:rsidR="00794222" w:rsidRDefault="00794222" w:rsidP="008B7634">
      <w:pPr>
        <w:ind w:left="660" w:hangingChars="300" w:hanging="660"/>
        <w:rPr>
          <w:rFonts w:ascii="BIZ UDPゴシック" w:eastAsia="BIZ UDPゴシック" w:hAnsi="BIZ UDPゴシック"/>
          <w:sz w:val="22"/>
        </w:rPr>
      </w:pPr>
    </w:p>
    <w:p w14:paraId="26C338F2" w14:textId="5CA03C67" w:rsidR="00794222" w:rsidRDefault="00794222" w:rsidP="008B7634">
      <w:pPr>
        <w:ind w:left="660" w:hangingChars="300" w:hanging="660"/>
        <w:rPr>
          <w:rFonts w:ascii="BIZ UDPゴシック" w:eastAsia="BIZ UDPゴシック" w:hAnsi="BIZ UDPゴシック"/>
          <w:sz w:val="22"/>
        </w:rPr>
      </w:pPr>
    </w:p>
    <w:p w14:paraId="513A68D3" w14:textId="04286114" w:rsidR="0069327B" w:rsidRDefault="0069327B" w:rsidP="00DF0992">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sz w:val="22"/>
        </w:rPr>
        <w:t>○</w:t>
      </w:r>
      <w:r>
        <w:rPr>
          <w:rFonts w:ascii="BIZ UDPゴシック" w:eastAsia="BIZ UDPゴシック" w:hAnsi="BIZ UDPゴシック" w:hint="eastAsia"/>
          <w:sz w:val="22"/>
        </w:rPr>
        <w:t>令和６年度の取組み</w:t>
      </w:r>
      <w:r w:rsidR="00B823E1">
        <w:rPr>
          <w:rFonts w:ascii="BIZ UDPゴシック" w:eastAsia="BIZ UDPゴシック" w:hAnsi="BIZ UDPゴシック" w:hint="eastAsia"/>
          <w:sz w:val="22"/>
        </w:rPr>
        <w:t>（一部）</w:t>
      </w:r>
    </w:p>
    <w:p w14:paraId="32E7B1FE" w14:textId="77777777" w:rsidR="00722F92" w:rsidRDefault="00722F92" w:rsidP="008B7634">
      <w:pPr>
        <w:ind w:left="660" w:hangingChars="300" w:hanging="660"/>
        <w:rPr>
          <w:rFonts w:ascii="BIZ UDPゴシック" w:eastAsia="BIZ UDPゴシック" w:hAnsi="BIZ UDPゴシック"/>
          <w:sz w:val="22"/>
        </w:rPr>
      </w:pPr>
    </w:p>
    <w:p w14:paraId="18793DA4" w14:textId="0B0C878A" w:rsidR="00794222" w:rsidRPr="000336C0" w:rsidRDefault="0090618F" w:rsidP="008B7634">
      <w:pPr>
        <w:ind w:left="660" w:hangingChars="300" w:hanging="660"/>
        <w:rPr>
          <w:rFonts w:ascii="BIZ UDPゴシック" w:eastAsia="BIZ UDPゴシック" w:hAnsi="BIZ UDPゴシック"/>
          <w:b/>
          <w:bCs/>
          <w:sz w:val="24"/>
          <w:szCs w:val="24"/>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b/>
          <w:bCs/>
          <w:sz w:val="24"/>
          <w:szCs w:val="24"/>
        </w:rPr>
        <w:t>＜</w:t>
      </w:r>
      <w:r w:rsidRPr="000336C0">
        <w:rPr>
          <w:rFonts w:ascii="BIZ UDPゴシック" w:eastAsia="BIZ UDPゴシック" w:hAnsi="BIZ UDPゴシック" w:hint="eastAsia"/>
          <w:b/>
          <w:bCs/>
          <w:sz w:val="24"/>
          <w:szCs w:val="24"/>
        </w:rPr>
        <w:t>茨木市立穂積図書館</w:t>
      </w:r>
      <w:r w:rsidR="000336C0">
        <w:rPr>
          <w:rFonts w:ascii="BIZ UDPゴシック" w:eastAsia="BIZ UDPゴシック" w:hAnsi="BIZ UDPゴシック" w:hint="eastAsia"/>
          <w:b/>
          <w:bCs/>
          <w:sz w:val="24"/>
          <w:szCs w:val="24"/>
        </w:rPr>
        <w:t>＞</w:t>
      </w:r>
    </w:p>
    <w:p w14:paraId="6034B463" w14:textId="28C7ABE1" w:rsidR="00B30E7C" w:rsidRDefault="00B30E7C"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【開催言語】</w:t>
      </w:r>
      <w:r w:rsidR="002213CA">
        <w:rPr>
          <w:rFonts w:ascii="BIZ UDPゴシック" w:eastAsia="BIZ UDPゴシック" w:hAnsi="BIZ UDPゴシック" w:hint="eastAsia"/>
          <w:sz w:val="22"/>
        </w:rPr>
        <w:t>日本語、韓国・朝鮮語、中国語、ベトナム語、フィリピノ語、英語、スペイン語、ネパール語、</w:t>
      </w:r>
    </w:p>
    <w:p w14:paraId="0F1997EE" w14:textId="68A67EC0" w:rsidR="002213CA" w:rsidRDefault="002213CA"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モンゴル語</w:t>
      </w:r>
    </w:p>
    <w:p w14:paraId="2C51D460" w14:textId="1675CC5A" w:rsidR="00933D81" w:rsidRDefault="0090618F"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color w:val="000000" w:themeColor="text1"/>
          <w:sz w:val="22"/>
        </w:rPr>
        <w:t>大阪府立福井高等学校の多文化共生部</w:t>
      </w:r>
      <w:r w:rsidR="002213CA" w:rsidRPr="00CD1E6D">
        <w:rPr>
          <w:rFonts w:ascii="BIZ UDPゴシック" w:eastAsia="BIZ UDPゴシック" w:hAnsi="BIZ UDPゴシック" w:hint="eastAsia"/>
          <w:color w:val="000000" w:themeColor="text1"/>
          <w:sz w:val="22"/>
        </w:rPr>
        <w:t>コスモスの生徒</w:t>
      </w:r>
      <w:r w:rsidR="00933D81" w:rsidRPr="00CD1E6D">
        <w:rPr>
          <w:rFonts w:ascii="BIZ UDPゴシック" w:eastAsia="BIZ UDPゴシック" w:hAnsi="BIZ UDPゴシック" w:hint="eastAsia"/>
          <w:sz w:val="22"/>
        </w:rPr>
        <w:t>、</w:t>
      </w:r>
      <w:r w:rsidR="002213CA">
        <w:rPr>
          <w:rFonts w:ascii="BIZ UDPゴシック" w:eastAsia="BIZ UDPゴシック" w:hAnsi="BIZ UDPゴシック" w:hint="eastAsia"/>
          <w:sz w:val="22"/>
        </w:rPr>
        <w:t>図書館</w:t>
      </w:r>
      <w:r w:rsidR="00933D81">
        <w:rPr>
          <w:rFonts w:ascii="BIZ UDPゴシック" w:eastAsia="BIZ UDPゴシック" w:hAnsi="BIZ UDPゴシック" w:hint="eastAsia"/>
          <w:sz w:val="22"/>
        </w:rPr>
        <w:t>のおはなし会ボランティアと</w:t>
      </w:r>
      <w:r w:rsidR="002213CA">
        <w:rPr>
          <w:rFonts w:ascii="BIZ UDPゴシック" w:eastAsia="BIZ UDPゴシック" w:hAnsi="BIZ UDPゴシック" w:hint="eastAsia"/>
          <w:sz w:val="22"/>
        </w:rPr>
        <w:t>一緒に</w:t>
      </w:r>
      <w:r>
        <w:rPr>
          <w:rFonts w:ascii="BIZ UDPゴシック" w:eastAsia="BIZ UDPゴシック" w:hAnsi="BIZ UDPゴシック" w:hint="eastAsia"/>
          <w:sz w:val="22"/>
        </w:rPr>
        <w:t>、</w:t>
      </w:r>
    </w:p>
    <w:p w14:paraId="1C5935BD" w14:textId="64841695" w:rsidR="0090618F" w:rsidRDefault="0090618F" w:rsidP="00933D81">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イオン</w:t>
      </w:r>
      <w:r w:rsidR="00933D81">
        <w:rPr>
          <w:rFonts w:ascii="BIZ UDPゴシック" w:eastAsia="BIZ UDPゴシック" w:hAnsi="BIZ UDPゴシック" w:hint="eastAsia"/>
          <w:sz w:val="22"/>
        </w:rPr>
        <w:t>モール</w:t>
      </w:r>
      <w:r w:rsidR="002213CA">
        <w:rPr>
          <w:rFonts w:ascii="BIZ UDPゴシック" w:eastAsia="BIZ UDPゴシック" w:hAnsi="BIZ UDPゴシック" w:hint="eastAsia"/>
          <w:sz w:val="22"/>
        </w:rPr>
        <w:t>茨木</w:t>
      </w:r>
      <w:r>
        <w:rPr>
          <w:rFonts w:ascii="BIZ UDPゴシック" w:eastAsia="BIZ UDPゴシック" w:hAnsi="BIZ UDPゴシック" w:hint="eastAsia"/>
          <w:sz w:val="22"/>
        </w:rPr>
        <w:t>において「</w:t>
      </w:r>
      <w:r w:rsidR="002213CA">
        <w:rPr>
          <w:rFonts w:ascii="BIZ UDPゴシック" w:eastAsia="BIZ UDPゴシック" w:hAnsi="BIZ UDPゴシック" w:hint="eastAsia"/>
          <w:sz w:val="22"/>
        </w:rPr>
        <w:t>いろいろなことばの</w:t>
      </w:r>
      <w:r>
        <w:rPr>
          <w:rFonts w:ascii="BIZ UDPゴシック" w:eastAsia="BIZ UDPゴシック" w:hAnsi="BIZ UDPゴシック" w:hint="eastAsia"/>
          <w:sz w:val="22"/>
        </w:rPr>
        <w:t>えほんのひろば」を実施</w:t>
      </w:r>
      <w:r w:rsidR="0069327B">
        <w:rPr>
          <w:rFonts w:ascii="BIZ UDPゴシック" w:eastAsia="BIZ UDPゴシック" w:hAnsi="BIZ UDPゴシック" w:hint="eastAsia"/>
          <w:sz w:val="22"/>
        </w:rPr>
        <w:t>。</w:t>
      </w:r>
    </w:p>
    <w:p w14:paraId="1CEFB7C7" w14:textId="52E9B80A" w:rsidR="0090618F" w:rsidRDefault="0090618F"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90618F">
        <w:rPr>
          <w:rFonts w:ascii="BIZ UDPゴシック" w:eastAsia="BIZ UDPゴシック" w:hAnsi="BIZ UDPゴシック" w:hint="eastAsia"/>
          <w:sz w:val="22"/>
        </w:rPr>
        <w:t>会場に自由に絵本を読めるスペースを設置し、日本語と外国語によるおはなし会を2回開催。</w:t>
      </w:r>
    </w:p>
    <w:p w14:paraId="6D9B2A78" w14:textId="60082C2A" w:rsidR="0069327B" w:rsidRDefault="0090618F" w:rsidP="0069327B">
      <w:pPr>
        <w:ind w:firstLineChars="50" w:firstLine="110"/>
        <w:rPr>
          <w:rFonts w:ascii="BIZ UDPゴシック" w:eastAsia="BIZ UDPゴシック" w:hAnsi="BIZ UDPゴシック"/>
          <w:sz w:val="22"/>
        </w:rPr>
      </w:pPr>
      <w:r>
        <w:rPr>
          <w:rFonts w:ascii="BIZ UDPゴシック" w:eastAsia="BIZ UDPゴシック" w:hAnsi="BIZ UDPゴシック" w:hint="eastAsia"/>
          <w:sz w:val="22"/>
        </w:rPr>
        <w:t>・フォトスポットを作ったり、外国の遊びを体験できるブースを設置</w:t>
      </w:r>
      <w:r w:rsidR="0069327B">
        <w:rPr>
          <w:rFonts w:ascii="BIZ UDPゴシック" w:eastAsia="BIZ UDPゴシック" w:hAnsi="BIZ UDPゴシック" w:hint="eastAsia"/>
          <w:sz w:val="22"/>
        </w:rPr>
        <w:t>したりと、絵本以外にも参加者が</w:t>
      </w:r>
    </w:p>
    <w:p w14:paraId="237C9868" w14:textId="274616DD" w:rsidR="0090618F" w:rsidRDefault="0069327B" w:rsidP="0069327B">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楽しめる工夫を行った</w:t>
      </w:r>
      <w:r w:rsidR="0090618F">
        <w:rPr>
          <w:rFonts w:ascii="BIZ UDPゴシック" w:eastAsia="BIZ UDPゴシック" w:hAnsi="BIZ UDPゴシック" w:hint="eastAsia"/>
          <w:sz w:val="22"/>
        </w:rPr>
        <w:t>。</w:t>
      </w:r>
    </w:p>
    <w:p w14:paraId="7C4621B0" w14:textId="7F39FFAE" w:rsidR="0069327B" w:rsidRPr="0069327B" w:rsidRDefault="0069327B" w:rsidP="0069327B">
      <w:pPr>
        <w:ind w:left="220" w:hangingChars="100" w:hanging="220"/>
        <w:rPr>
          <w:rFonts w:ascii="BIZ UDPゴシック" w:eastAsia="BIZ UDPゴシック" w:hAnsi="BIZ UDPゴシック"/>
          <w:b/>
          <w:bCs/>
          <w:sz w:val="22"/>
        </w:rPr>
      </w:pPr>
      <w:r>
        <w:rPr>
          <w:rFonts w:ascii="BIZ UDPゴシック" w:eastAsia="BIZ UDPゴシック" w:hAnsi="BIZ UDPゴシック" w:hint="eastAsia"/>
          <w:sz w:val="22"/>
        </w:rPr>
        <w:t xml:space="preserve">　</w:t>
      </w:r>
      <w:r w:rsidRPr="0069327B">
        <w:rPr>
          <w:rFonts w:ascii="BIZ UDPゴシック" w:eastAsia="BIZ UDPゴシック" w:hAnsi="BIZ UDPゴシック" w:hint="eastAsia"/>
          <w:b/>
          <w:bCs/>
          <w:sz w:val="22"/>
        </w:rPr>
        <w:t>⇒「英語以外の外国の言葉に触れる機会がないので、こどもにとっていい刺激になったと思う」「日本の絵本がたくさんの言葉で世界中の人に読まれていると知ることができた」（参加者の感想）</w:t>
      </w:r>
    </w:p>
    <w:p w14:paraId="3D7D0DD3" w14:textId="38E061AF" w:rsidR="00794222" w:rsidRDefault="00794222" w:rsidP="008B7634">
      <w:pPr>
        <w:ind w:left="660" w:hangingChars="300" w:hanging="660"/>
        <w:rPr>
          <w:rFonts w:ascii="BIZ UDPゴシック" w:eastAsia="BIZ UDPゴシック" w:hAnsi="BIZ UDPゴシック"/>
          <w:sz w:val="22"/>
        </w:rPr>
      </w:pPr>
    </w:p>
    <w:p w14:paraId="624F6FE4" w14:textId="6E203DF8" w:rsidR="00794222" w:rsidRPr="000336C0" w:rsidRDefault="0069327B" w:rsidP="008B7634">
      <w:pPr>
        <w:ind w:left="660" w:hangingChars="300" w:hanging="660"/>
        <w:rPr>
          <w:rFonts w:ascii="BIZ UDPゴシック" w:eastAsia="BIZ UDPゴシック" w:hAnsi="BIZ UDPゴシック"/>
          <w:b/>
          <w:bCs/>
          <w:sz w:val="24"/>
          <w:szCs w:val="24"/>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b/>
          <w:bCs/>
          <w:sz w:val="24"/>
          <w:szCs w:val="24"/>
        </w:rPr>
        <w:t>＜</w:t>
      </w:r>
      <w:r w:rsidRPr="000336C0">
        <w:rPr>
          <w:rFonts w:ascii="BIZ UDPゴシック" w:eastAsia="BIZ UDPゴシック" w:hAnsi="BIZ UDPゴシック" w:hint="eastAsia"/>
          <w:b/>
          <w:bCs/>
          <w:sz w:val="24"/>
          <w:szCs w:val="24"/>
        </w:rPr>
        <w:t>寝屋川市立中央図書館</w:t>
      </w:r>
      <w:r w:rsidR="000336C0">
        <w:rPr>
          <w:rFonts w:ascii="BIZ UDPゴシック" w:eastAsia="BIZ UDPゴシック" w:hAnsi="BIZ UDPゴシック" w:hint="eastAsia"/>
          <w:b/>
          <w:bCs/>
          <w:sz w:val="24"/>
          <w:szCs w:val="24"/>
        </w:rPr>
        <w:t>＞</w:t>
      </w:r>
    </w:p>
    <w:p w14:paraId="47E108CC" w14:textId="67746EAA" w:rsidR="00B30E7C" w:rsidRDefault="00B30E7C"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【開催言語】</w:t>
      </w:r>
    </w:p>
    <w:p w14:paraId="7CF6F8C3" w14:textId="77777777" w:rsidR="0069327B" w:rsidRDefault="0069327B"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69327B">
        <w:rPr>
          <w:rFonts w:ascii="BIZ UDPゴシック" w:eastAsia="BIZ UDPゴシック" w:hAnsi="BIZ UDPゴシック" w:hint="eastAsia"/>
          <w:sz w:val="22"/>
        </w:rPr>
        <w:t>寝屋川国際交流協会を通じて、市内摂南大学の留学生３名（インドネシア・ベトナム・中国）他、姉妹</w:t>
      </w:r>
    </w:p>
    <w:p w14:paraId="4B4FBF57" w14:textId="77777777" w:rsidR="0069327B"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都市アメリカニューポートニューズ市交流団、当館の児童サービスボランティア団体</w:t>
      </w:r>
      <w:r>
        <w:rPr>
          <w:rFonts w:ascii="BIZ UDPゴシック" w:eastAsia="BIZ UDPゴシック" w:hAnsi="BIZ UDPゴシック" w:hint="eastAsia"/>
          <w:sz w:val="22"/>
        </w:rPr>
        <w:t>といっしょに</w:t>
      </w:r>
      <w:r w:rsidRPr="0069327B">
        <w:rPr>
          <w:rFonts w:ascii="BIZ UDPゴシック" w:eastAsia="BIZ UDPゴシック" w:hAnsi="BIZ UDPゴシック" w:hint="eastAsia"/>
          <w:sz w:val="22"/>
        </w:rPr>
        <w:t>、</w:t>
      </w:r>
    </w:p>
    <w:p w14:paraId="01FF66F6" w14:textId="77777777" w:rsidR="0069327B"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「第15回ねやがわ多文化フェスタ」内でのイベントの一環として「いろいろなことばのえほんのひろば」</w:t>
      </w:r>
    </w:p>
    <w:p w14:paraId="1D82C87B" w14:textId="2596BF32" w:rsidR="00794222"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を開催</w:t>
      </w:r>
      <w:r>
        <w:rPr>
          <w:rFonts w:ascii="BIZ UDPゴシック" w:eastAsia="BIZ UDPゴシック" w:hAnsi="BIZ UDPゴシック" w:hint="eastAsia"/>
          <w:sz w:val="22"/>
        </w:rPr>
        <w:t>。</w:t>
      </w:r>
    </w:p>
    <w:p w14:paraId="1BE7BEBD" w14:textId="77777777" w:rsidR="0069327B" w:rsidRDefault="0069327B" w:rsidP="0069327B">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w:t>
      </w:r>
      <w:r w:rsidRPr="0069327B">
        <w:rPr>
          <w:rFonts w:ascii="BIZ UDPゴシック" w:eastAsia="BIZ UDPゴシック" w:hAnsi="BIZ UDPゴシック" w:hint="eastAsia"/>
          <w:sz w:val="22"/>
        </w:rPr>
        <w:t>午前と午後で計２回、絵本の読み比べと各国の読み手が参加する寸劇を</w:t>
      </w:r>
      <w:r>
        <w:rPr>
          <w:rFonts w:ascii="BIZ UDPゴシック" w:eastAsia="BIZ UDPゴシック" w:hAnsi="BIZ UDPゴシック" w:hint="eastAsia"/>
          <w:sz w:val="22"/>
        </w:rPr>
        <w:t>行った。</w:t>
      </w:r>
    </w:p>
    <w:p w14:paraId="17EBDCB8" w14:textId="6574AA67" w:rsidR="0069327B" w:rsidRDefault="0069327B" w:rsidP="0069327B">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w:t>
      </w:r>
      <w:r w:rsidRPr="0069327B">
        <w:rPr>
          <w:rFonts w:ascii="BIZ UDPゴシック" w:eastAsia="BIZ UDPゴシック" w:hAnsi="BIZ UDPゴシック" w:hint="eastAsia"/>
          <w:sz w:val="22"/>
        </w:rPr>
        <w:t>いろいろな言葉で来場者の名前を書いてもら</w:t>
      </w:r>
      <w:r>
        <w:rPr>
          <w:rFonts w:ascii="BIZ UDPゴシック" w:eastAsia="BIZ UDPゴシック" w:hAnsi="BIZ UDPゴシック" w:hint="eastAsia"/>
          <w:sz w:val="22"/>
        </w:rPr>
        <w:t>うしおり</w:t>
      </w:r>
      <w:r w:rsidRPr="0069327B">
        <w:rPr>
          <w:rFonts w:ascii="BIZ UDPゴシック" w:eastAsia="BIZ UDPゴシック" w:hAnsi="BIZ UDPゴシック" w:hint="eastAsia"/>
          <w:sz w:val="22"/>
        </w:rPr>
        <w:t>作りを</w:t>
      </w:r>
      <w:r>
        <w:rPr>
          <w:rFonts w:ascii="BIZ UDPゴシック" w:eastAsia="BIZ UDPゴシック" w:hAnsi="BIZ UDPゴシック" w:hint="eastAsia"/>
          <w:sz w:val="22"/>
        </w:rPr>
        <w:t>実施</w:t>
      </w:r>
      <w:r w:rsidRPr="0069327B">
        <w:rPr>
          <w:rFonts w:ascii="BIZ UDPゴシック" w:eastAsia="BIZ UDPゴシック" w:hAnsi="BIZ UDPゴシック" w:hint="eastAsia"/>
          <w:sz w:val="22"/>
        </w:rPr>
        <w:t>。</w:t>
      </w:r>
    </w:p>
    <w:p w14:paraId="18E218E0" w14:textId="4D185AE8" w:rsidR="0069327B" w:rsidRPr="0069327B" w:rsidRDefault="0069327B" w:rsidP="0069327B">
      <w:pPr>
        <w:ind w:leftChars="100" w:left="650" w:hangingChars="200" w:hanging="440"/>
        <w:rPr>
          <w:rFonts w:ascii="BIZ UDPゴシック" w:eastAsia="BIZ UDPゴシック" w:hAnsi="BIZ UDPゴシック"/>
          <w:b/>
          <w:bCs/>
          <w:sz w:val="22"/>
        </w:rPr>
      </w:pPr>
      <w:r w:rsidRPr="0069327B">
        <w:rPr>
          <w:rFonts w:ascii="BIZ UDPゴシック" w:eastAsia="BIZ UDPゴシック" w:hAnsi="BIZ UDPゴシック" w:hint="eastAsia"/>
          <w:b/>
          <w:bCs/>
          <w:sz w:val="22"/>
        </w:rPr>
        <w:t>⇒絵本を聞く親子連れは、熱心に耳を傾けていた。今まで図書館では見かけなかった外国籍の子ども</w:t>
      </w:r>
    </w:p>
    <w:p w14:paraId="1D686206" w14:textId="605C6E02" w:rsidR="0069327B" w:rsidRDefault="0069327B" w:rsidP="0069327B">
      <w:pPr>
        <w:ind w:leftChars="200" w:left="640" w:hangingChars="100" w:hanging="220"/>
        <w:rPr>
          <w:rFonts w:ascii="BIZ UDPゴシック" w:eastAsia="BIZ UDPゴシック" w:hAnsi="BIZ UDPゴシック"/>
          <w:b/>
          <w:bCs/>
          <w:sz w:val="22"/>
        </w:rPr>
      </w:pPr>
      <w:r w:rsidRPr="0069327B">
        <w:rPr>
          <w:rFonts w:ascii="BIZ UDPゴシック" w:eastAsia="BIZ UDPゴシック" w:hAnsi="BIZ UDPゴシック" w:hint="eastAsia"/>
          <w:b/>
          <w:bCs/>
          <w:sz w:val="22"/>
        </w:rPr>
        <w:t>にも出会うことができた。しおり作りでは、各国の文字にも興味を持ってもらえたと感じた。</w:t>
      </w:r>
    </w:p>
    <w:p w14:paraId="40C91F38" w14:textId="49F37E62" w:rsidR="00B30E7C" w:rsidRDefault="00DF0992" w:rsidP="00B30E7C">
      <w:pPr>
        <w:rPr>
          <w:rFonts w:ascii="BIZ UDPゴシック" w:eastAsia="BIZ UDPゴシック" w:hAnsi="BIZ UDPゴシック"/>
          <w:b/>
          <w:bCs/>
          <w:sz w:val="22"/>
        </w:rPr>
      </w:pPr>
      <w:r>
        <w:rPr>
          <w:noProof/>
        </w:rPr>
        <w:drawing>
          <wp:anchor distT="0" distB="0" distL="114300" distR="114300" simplePos="0" relativeHeight="252807680" behindDoc="0" locked="0" layoutInCell="1" allowOverlap="1" wp14:anchorId="2F391DB9" wp14:editId="1B6BF38E">
            <wp:simplePos x="0" y="0"/>
            <wp:positionH relativeFrom="margin">
              <wp:posOffset>3047365</wp:posOffset>
            </wp:positionH>
            <wp:positionV relativeFrom="paragraph">
              <wp:posOffset>112395</wp:posOffset>
            </wp:positionV>
            <wp:extent cx="2743200" cy="20574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6656" behindDoc="0" locked="0" layoutInCell="1" allowOverlap="1" wp14:anchorId="52EF3EFC" wp14:editId="072605FB">
            <wp:simplePos x="0" y="0"/>
            <wp:positionH relativeFrom="margin">
              <wp:posOffset>159385</wp:posOffset>
            </wp:positionH>
            <wp:positionV relativeFrom="paragraph">
              <wp:posOffset>107315</wp:posOffset>
            </wp:positionV>
            <wp:extent cx="2766060" cy="2074545"/>
            <wp:effectExtent l="0" t="0" r="0" b="190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6606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4C5A" w14:textId="0F081C7A" w:rsidR="00794222" w:rsidRDefault="00B823E1" w:rsidP="00B823E1">
      <w:pPr>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153863B0" w14:textId="569FC272" w:rsidR="00794222" w:rsidRDefault="00794222" w:rsidP="008B7634">
      <w:pPr>
        <w:ind w:left="660" w:hangingChars="300" w:hanging="660"/>
        <w:rPr>
          <w:rFonts w:ascii="BIZ UDPゴシック" w:eastAsia="BIZ UDPゴシック" w:hAnsi="BIZ UDPゴシック"/>
          <w:sz w:val="22"/>
        </w:rPr>
      </w:pPr>
    </w:p>
    <w:p w14:paraId="6CA8743D" w14:textId="52086192" w:rsidR="00794222" w:rsidRDefault="00794222" w:rsidP="008B7634">
      <w:pPr>
        <w:ind w:left="660" w:hangingChars="300" w:hanging="660"/>
        <w:rPr>
          <w:rFonts w:ascii="BIZ UDPゴシック" w:eastAsia="BIZ UDPゴシック" w:hAnsi="BIZ UDPゴシック"/>
          <w:sz w:val="22"/>
        </w:rPr>
      </w:pPr>
    </w:p>
    <w:p w14:paraId="71CFF2B6" w14:textId="1E491D3D" w:rsidR="00794222" w:rsidRDefault="00A94ACD" w:rsidP="008B7634">
      <w:pPr>
        <w:ind w:left="660" w:hangingChars="300" w:hanging="66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35360" behindDoc="0" locked="0" layoutInCell="1" allowOverlap="1" wp14:anchorId="75F37AEF" wp14:editId="66C3B9F0">
                <wp:simplePos x="0" y="0"/>
                <wp:positionH relativeFrom="column">
                  <wp:posOffset>3283585</wp:posOffset>
                </wp:positionH>
                <wp:positionV relativeFrom="paragraph">
                  <wp:posOffset>38735</wp:posOffset>
                </wp:positionV>
                <wp:extent cx="60960" cy="83820"/>
                <wp:effectExtent l="0" t="0" r="15240" b="11430"/>
                <wp:wrapNone/>
                <wp:docPr id="271" name="楕円 271"/>
                <wp:cNvGraphicFramePr/>
                <a:graphic xmlns:a="http://schemas.openxmlformats.org/drawingml/2006/main">
                  <a:graphicData uri="http://schemas.microsoft.com/office/word/2010/wordprocessingShape">
                    <wps:wsp>
                      <wps:cNvSpPr/>
                      <wps:spPr>
                        <a:xfrm>
                          <a:off x="0" y="0"/>
                          <a:ext cx="6096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03375" id="楕円 271" o:spid="_x0000_s1026" style="position:absolute;left:0;text-align:left;margin-left:258.55pt;margin-top:3.05pt;width:4.8pt;height:6.6pt;z-index:2531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" fillcolor="#4f81bd [3204]" strokecolor="#243f60 [1604]" strokeweight="2pt"/>
            </w:pict>
          </mc:Fallback>
        </mc:AlternateContent>
      </w:r>
    </w:p>
    <w:p w14:paraId="5EC65CE2" w14:textId="721A15EF" w:rsidR="00794222" w:rsidRDefault="00794222" w:rsidP="008B7634">
      <w:pPr>
        <w:ind w:left="660" w:hangingChars="300" w:hanging="660"/>
        <w:rPr>
          <w:rFonts w:ascii="BIZ UDPゴシック" w:eastAsia="BIZ UDPゴシック" w:hAnsi="BIZ UDPゴシック"/>
          <w:sz w:val="22"/>
        </w:rPr>
      </w:pPr>
    </w:p>
    <w:p w14:paraId="6B98B3BA" w14:textId="4AAD1A2A" w:rsidR="00794222" w:rsidRDefault="00794222" w:rsidP="008B7634">
      <w:pPr>
        <w:ind w:left="660" w:hangingChars="300" w:hanging="660"/>
        <w:rPr>
          <w:rFonts w:ascii="BIZ UDPゴシック" w:eastAsia="BIZ UDPゴシック" w:hAnsi="BIZ UDPゴシック"/>
          <w:sz w:val="22"/>
        </w:rPr>
      </w:pPr>
    </w:p>
    <w:p w14:paraId="4C06E43F" w14:textId="73FC0945" w:rsidR="00794222" w:rsidRDefault="00794222" w:rsidP="008B7634">
      <w:pPr>
        <w:ind w:left="660" w:hangingChars="300" w:hanging="660"/>
        <w:rPr>
          <w:rFonts w:ascii="BIZ UDPゴシック" w:eastAsia="BIZ UDPゴシック" w:hAnsi="BIZ UDPゴシック"/>
          <w:sz w:val="22"/>
        </w:rPr>
      </w:pPr>
    </w:p>
    <w:p w14:paraId="285050D6" w14:textId="2C39D871" w:rsidR="00794222" w:rsidRDefault="00794222" w:rsidP="008B7634">
      <w:pPr>
        <w:ind w:left="660" w:hangingChars="300" w:hanging="660"/>
        <w:rPr>
          <w:rFonts w:ascii="BIZ UDPゴシック" w:eastAsia="BIZ UDPゴシック" w:hAnsi="BIZ UDPゴシック"/>
          <w:sz w:val="22"/>
        </w:rPr>
      </w:pPr>
    </w:p>
    <w:p w14:paraId="42313174" w14:textId="33AE68DF" w:rsidR="00794222" w:rsidRDefault="00794222" w:rsidP="008B7634">
      <w:pPr>
        <w:ind w:left="660" w:hangingChars="300" w:hanging="660"/>
        <w:rPr>
          <w:rFonts w:ascii="BIZ UDPゴシック" w:eastAsia="BIZ UDPゴシック" w:hAnsi="BIZ UDPゴシック"/>
          <w:sz w:val="22"/>
        </w:rPr>
      </w:pPr>
    </w:p>
    <w:p w14:paraId="4CDB9E6A" w14:textId="2059165C" w:rsidR="00794222" w:rsidRDefault="00794222" w:rsidP="008B7634">
      <w:pPr>
        <w:ind w:left="660" w:hangingChars="300" w:hanging="660"/>
        <w:rPr>
          <w:rFonts w:ascii="BIZ UDPゴシック" w:eastAsia="BIZ UDPゴシック" w:hAnsi="BIZ UDPゴシック"/>
          <w:sz w:val="22"/>
        </w:rPr>
      </w:pPr>
    </w:p>
    <w:p w14:paraId="02EC6FBF" w14:textId="77777777" w:rsidR="00B909EF" w:rsidRDefault="00DF0992" w:rsidP="00B909EF">
      <w:pPr>
        <w:ind w:left="660" w:hangingChars="300" w:hanging="660"/>
        <w:rPr>
          <w:rFonts w:ascii="BIZ UDPゴシック" w:eastAsia="BIZ UDPゴシック" w:hAnsi="BIZ UDPゴシック"/>
          <w:b/>
          <w:bCs/>
          <w:sz w:val="23"/>
          <w:szCs w:val="23"/>
        </w:rPr>
      </w:pPr>
      <w:r>
        <w:rPr>
          <w:rFonts w:ascii="BIZ UDPゴシック" w:eastAsia="BIZ UDPゴシック" w:hAnsi="BIZ UDPゴシック" w:hint="eastAsia"/>
          <w:sz w:val="22"/>
        </w:rPr>
        <w:t xml:space="preserve">　</w:t>
      </w:r>
      <w:r w:rsidRPr="00B909EF">
        <w:rPr>
          <w:rFonts w:ascii="BIZ UDPゴシック" w:eastAsia="BIZ UDPゴシック" w:hAnsi="BIZ UDPゴシック" w:hint="eastAsia"/>
          <w:b/>
          <w:bCs/>
          <w:sz w:val="23"/>
          <w:szCs w:val="23"/>
        </w:rPr>
        <w:t>☆外国語絵本を使用して「えほんのひろば」を開催。外国語の絵本を通して、さまざまな言葉</w:t>
      </w:r>
      <w:r w:rsidR="00D8168C" w:rsidRPr="00B909EF">
        <w:rPr>
          <w:rFonts w:ascii="BIZ UDPゴシック" w:eastAsia="BIZ UDPゴシック" w:hAnsi="BIZ UDPゴシック" w:hint="eastAsia"/>
          <w:b/>
          <w:bCs/>
          <w:sz w:val="23"/>
          <w:szCs w:val="23"/>
        </w:rPr>
        <w:t>や</w:t>
      </w:r>
    </w:p>
    <w:p w14:paraId="14BB96B3" w14:textId="7397001E" w:rsidR="00794222" w:rsidRPr="00B909EF" w:rsidRDefault="00DF0992" w:rsidP="00B909EF">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文化に触れることで、子どもたちの多文化理解につながっている。</w:t>
      </w:r>
    </w:p>
    <w:p w14:paraId="60B6D313" w14:textId="39BDCB27" w:rsidR="00DF0992" w:rsidRPr="00B909EF" w:rsidRDefault="00DF0992" w:rsidP="008B7634">
      <w:pPr>
        <w:ind w:left="690" w:hangingChars="300" w:hanging="690"/>
        <w:rPr>
          <w:rFonts w:ascii="BIZ UDPゴシック" w:eastAsia="BIZ UDPゴシック" w:hAnsi="BIZ UDPゴシック"/>
          <w:sz w:val="23"/>
          <w:szCs w:val="23"/>
        </w:rPr>
      </w:pPr>
    </w:p>
    <w:p w14:paraId="41275B0E" w14:textId="1DDCF14B" w:rsidR="00DF0992" w:rsidRPr="00B909EF" w:rsidRDefault="00DF0992" w:rsidP="008B7634">
      <w:pPr>
        <w:ind w:left="690" w:hangingChars="300" w:hanging="690"/>
        <w:rPr>
          <w:rFonts w:ascii="BIZ UDPゴシック" w:eastAsia="BIZ UDPゴシック" w:hAnsi="BIZ UDPゴシック"/>
          <w:sz w:val="23"/>
          <w:szCs w:val="23"/>
        </w:rPr>
      </w:pPr>
    </w:p>
    <w:p w14:paraId="40218F7B" w14:textId="77777777" w:rsidR="00DF0992" w:rsidRDefault="00DF0992" w:rsidP="008B7634">
      <w:pPr>
        <w:ind w:left="660" w:hangingChars="300" w:hanging="660"/>
        <w:rPr>
          <w:rFonts w:ascii="BIZ UDPゴシック" w:eastAsia="BIZ UDPゴシック" w:hAnsi="BIZ UDPゴシック"/>
          <w:sz w:val="22"/>
        </w:rPr>
      </w:pPr>
    </w:p>
    <w:p w14:paraId="3BD24B86" w14:textId="2F00E5FC" w:rsidR="00E65055" w:rsidRPr="003938D1" w:rsidRDefault="00E65055" w:rsidP="002D4067">
      <w:pPr>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（４）</w:t>
      </w:r>
      <w:bookmarkStart w:id="21" w:name="_Hlk215503626"/>
      <w:r w:rsidRPr="003938D1">
        <w:rPr>
          <w:rFonts w:ascii="BIZ UDPゴシック" w:eastAsia="BIZ UDPゴシック" w:hAnsi="BIZ UDPゴシック" w:hint="eastAsia"/>
          <w:sz w:val="22"/>
        </w:rPr>
        <w:t>地域のボランティア団体、書店等</w:t>
      </w:r>
    </w:p>
    <w:p w14:paraId="0DC176F2" w14:textId="41402EB4" w:rsidR="00E65055" w:rsidRPr="003938D1" w:rsidRDefault="008B7634" w:rsidP="008775E1">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これまでも街なかにおいては、</w:t>
      </w:r>
      <w:r w:rsidR="00083AC4">
        <w:rPr>
          <w:rFonts w:ascii="BIZ UDPゴシック" w:eastAsia="BIZ UDPゴシック" w:hAnsi="BIZ UDPゴシック" w:hint="eastAsia"/>
          <w:sz w:val="22"/>
        </w:rPr>
        <w:t>さまざま</w:t>
      </w:r>
      <w:r w:rsidR="00E65055" w:rsidRPr="003938D1">
        <w:rPr>
          <w:rFonts w:ascii="BIZ UDPゴシック" w:eastAsia="BIZ UDPゴシック" w:hAnsi="BIZ UDPゴシック" w:hint="eastAsia"/>
          <w:sz w:val="22"/>
        </w:rPr>
        <w:t>な読書ボランティア団体、NPO法人、</w:t>
      </w:r>
      <w:r w:rsidRPr="003938D1">
        <w:rPr>
          <w:rFonts w:ascii="BIZ UDPゴシック" w:eastAsia="BIZ UDPゴシック" w:hAnsi="BIZ UDPゴシック" w:hint="eastAsia"/>
          <w:sz w:val="22"/>
        </w:rPr>
        <w:t>メディア、出版業界、書店、商業施設等の民間事業者や子ども文庫</w:t>
      </w:r>
      <w:r w:rsidR="003037D2" w:rsidRPr="003938D1">
        <w:rPr>
          <w:rFonts w:ascii="BIZ UDPゴシック" w:eastAsia="BIZ UDPゴシック" w:hAnsi="BIZ UDPゴシック"/>
          <w:sz w:val="14"/>
        </w:rPr>
        <w:t>*3</w:t>
      </w:r>
      <w:r w:rsidR="008C50EA">
        <w:rPr>
          <w:rFonts w:ascii="BIZ UDPゴシック" w:eastAsia="BIZ UDPゴシック" w:hAnsi="BIZ UDPゴシック" w:hint="eastAsia"/>
          <w:sz w:val="14"/>
        </w:rPr>
        <w:t>２</w:t>
      </w:r>
      <w:r w:rsidRPr="003938D1">
        <w:rPr>
          <w:rFonts w:ascii="BIZ UDPゴシック" w:eastAsia="BIZ UDPゴシック" w:hAnsi="BIZ UDPゴシック" w:hint="eastAsia"/>
          <w:sz w:val="22"/>
        </w:rPr>
        <w:t>、まちライブラリー</w:t>
      </w:r>
      <w:r w:rsidR="003037D2" w:rsidRPr="003938D1">
        <w:rPr>
          <w:rFonts w:ascii="BIZ UDPゴシック" w:eastAsia="BIZ UDPゴシック" w:hAnsi="BIZ UDPゴシック"/>
          <w:sz w:val="14"/>
        </w:rPr>
        <w:t>*3</w:t>
      </w:r>
      <w:r w:rsidR="008C50EA">
        <w:rPr>
          <w:rFonts w:ascii="BIZ UDPゴシック" w:eastAsia="BIZ UDPゴシック" w:hAnsi="BIZ UDPゴシック" w:hint="eastAsia"/>
          <w:sz w:val="14"/>
        </w:rPr>
        <w:t>３</w:t>
      </w:r>
      <w:r w:rsidRPr="003938D1">
        <w:rPr>
          <w:rFonts w:ascii="BIZ UDPゴシック" w:eastAsia="BIZ UDPゴシック" w:hAnsi="BIZ UDPゴシック" w:hint="eastAsia"/>
          <w:sz w:val="22"/>
        </w:rPr>
        <w:t>等において、自由な発想により、府民に「読書の楽しさと重要性」を伝えていく各種の活動が推進されています。</w:t>
      </w:r>
    </w:p>
    <w:p w14:paraId="1B3340B8" w14:textId="2C25DD7F" w:rsidR="008B7634" w:rsidRPr="003938D1" w:rsidRDefault="008B7634" w:rsidP="008775E1">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引き続き、民間事業者等と行政とが持続的な協力関係を築</w:t>
      </w:r>
      <w:r w:rsidR="000263C1">
        <w:rPr>
          <w:rFonts w:ascii="BIZ UDPゴシック" w:eastAsia="BIZ UDPゴシック" w:hAnsi="BIZ UDPゴシック" w:hint="eastAsia"/>
          <w:sz w:val="22"/>
        </w:rPr>
        <w:t>き</w:t>
      </w:r>
      <w:r w:rsidRPr="003938D1">
        <w:rPr>
          <w:rFonts w:ascii="BIZ UDPゴシック" w:eastAsia="BIZ UDPゴシック" w:hAnsi="BIZ UDPゴシック" w:hint="eastAsia"/>
          <w:sz w:val="22"/>
        </w:rPr>
        <w:t>、子ども読書推進に関わる団体のネットワークづくりを進めることが望まれます。</w:t>
      </w:r>
    </w:p>
    <w:bookmarkEnd w:id="21"/>
    <w:p w14:paraId="57210516" w14:textId="76641618" w:rsidR="008B7634" w:rsidRPr="003A1EC0" w:rsidRDefault="008B7634" w:rsidP="008B7634">
      <w:pPr>
        <w:rPr>
          <w:rFonts w:ascii="UD デジタル 教科書体 N-R" w:eastAsia="UD デジタル 教科書体 N-R" w:hAnsiTheme="majorEastAsia"/>
          <w:b/>
          <w:sz w:val="22"/>
        </w:rPr>
      </w:pPr>
    </w:p>
    <w:p w14:paraId="28CD0E10" w14:textId="7C47E789" w:rsidR="008B7634" w:rsidRPr="003A1EC0" w:rsidRDefault="00660CCD"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60576" behindDoc="1" locked="0" layoutInCell="1" allowOverlap="1" wp14:anchorId="2C0AA697" wp14:editId="70B7AB3D">
                <wp:simplePos x="0" y="0"/>
                <wp:positionH relativeFrom="margin">
                  <wp:posOffset>-635</wp:posOffset>
                </wp:positionH>
                <wp:positionV relativeFrom="paragraph">
                  <wp:posOffset>169545</wp:posOffset>
                </wp:positionV>
                <wp:extent cx="6416040" cy="6949440"/>
                <wp:effectExtent l="0" t="0" r="22860" b="22860"/>
                <wp:wrapNone/>
                <wp:docPr id="25" name="正方形/長方形 25"/>
                <wp:cNvGraphicFramePr/>
                <a:graphic xmlns:a="http://schemas.openxmlformats.org/drawingml/2006/main">
                  <a:graphicData uri="http://schemas.microsoft.com/office/word/2010/wordprocessingShape">
                    <wps:wsp>
                      <wps:cNvSpPr/>
                      <wps:spPr>
                        <a:xfrm>
                          <a:off x="0" y="0"/>
                          <a:ext cx="6416040" cy="6949440"/>
                        </a:xfrm>
                        <a:prstGeom prst="rect">
                          <a:avLst/>
                        </a:prstGeom>
                        <a:noFill/>
                        <a:ln w="25400" cap="flat" cmpd="sng" algn="ctr">
                          <a:solidFill>
                            <a:srgbClr val="1F497D">
                              <a:lumMod val="40000"/>
                              <a:lumOff val="60000"/>
                            </a:srgbClr>
                          </a:solidFill>
                          <a:prstDash val="solid"/>
                        </a:ln>
                        <a:effectLst/>
                      </wps:spPr>
                      <wps:txbx>
                        <w:txbxContent>
                          <w:p w14:paraId="52CE680F" w14:textId="1E2E626A" w:rsidR="00B02200" w:rsidRDefault="00B02200" w:rsidP="00B022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A697" id="正方形/長方形 25" o:spid="_x0000_s1133" style="position:absolute;left:0;text-align:left;margin-left:-.05pt;margin-top:13.35pt;width:505.2pt;height:547.2pt;z-index:-2505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" filled="f" strokecolor="#8eb4e3" strokeweight="2pt">
                <v:textbox>
                  <w:txbxContent>
                    <w:p w14:paraId="52CE680F" w14:textId="1E2E626A" w:rsidR="00B02200" w:rsidRDefault="00B02200" w:rsidP="00B02200">
                      <w:pPr>
                        <w:jc w:val="center"/>
                      </w:pPr>
                    </w:p>
                  </w:txbxContent>
                </v:textbox>
                <w10:wrap anchorx="margin"/>
              </v:rect>
            </w:pict>
          </mc:Fallback>
        </mc:AlternateContent>
      </w:r>
      <w:r w:rsidR="00B02200">
        <w:rPr>
          <w:rFonts w:ascii="BIZ UDPゴシック" w:eastAsia="BIZ UDPゴシック" w:hAnsi="BIZ UDPゴシック"/>
          <w:noProof/>
          <w:sz w:val="22"/>
        </w:rPr>
        <mc:AlternateContent>
          <mc:Choice Requires="wps">
            <w:drawing>
              <wp:anchor distT="0" distB="0" distL="114300" distR="114300" simplePos="0" relativeHeight="252758528" behindDoc="0" locked="0" layoutInCell="1" allowOverlap="1" wp14:anchorId="20DCB61F" wp14:editId="4503E767">
                <wp:simplePos x="0" y="0"/>
                <wp:positionH relativeFrom="margin">
                  <wp:posOffset>0</wp:posOffset>
                </wp:positionH>
                <wp:positionV relativeFrom="paragraph">
                  <wp:posOffset>-635</wp:posOffset>
                </wp:positionV>
                <wp:extent cx="2468880" cy="381000"/>
                <wp:effectExtent l="0" t="0" r="26670" b="19050"/>
                <wp:wrapNone/>
                <wp:docPr id="24" name="四角形: 角を丸くする 24"/>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60BAA25B" w14:textId="1655418A" w:rsidR="00B02200" w:rsidRPr="002C1B18" w:rsidRDefault="00AC73C7" w:rsidP="00B02200">
                            <w:pPr>
                              <w:spacing w:line="320" w:lineRule="exact"/>
                              <w:jc w:val="center"/>
                              <w:rPr>
                                <w:rFonts w:ascii="Segoe UI Emoji" w:eastAsia="BIZ UDPゴシック" w:hAnsi="Segoe UI Emoji"/>
                                <w:b/>
                                <w:bCs/>
                                <w:sz w:val="24"/>
                                <w:szCs w:val="24"/>
                              </w:rPr>
                            </w:pPr>
                            <w:r w:rsidRPr="00AC73C7">
                              <w:rPr>
                                <w:rFonts w:ascii="BIZ UDPゴシック" w:eastAsia="BIZ UDPゴシック" w:hAnsi="BIZ UDPゴシック" w:hint="eastAsia"/>
                                <w:b/>
                                <w:bCs/>
                                <w:sz w:val="24"/>
                                <w:szCs w:val="24"/>
                              </w:rPr>
                              <w:t>地域の</w:t>
                            </w:r>
                            <w:r w:rsidR="002C1B18">
                              <w:rPr>
                                <w:rFonts w:ascii="BIZ UDPゴシック" w:eastAsia="BIZ UDPゴシック" w:hAnsi="BIZ UDPゴシック" w:hint="eastAsia"/>
                                <w:b/>
                                <w:bCs/>
                                <w:sz w:val="24"/>
                                <w:szCs w:val="24"/>
                              </w:rPr>
                              <w:t>繋がり</w:t>
                            </w:r>
                            <w:r w:rsidRPr="00AC73C7">
                              <w:rPr>
                                <w:rFonts w:ascii="BIZ UDPゴシック" w:eastAsia="BIZ UDPゴシック" w:hAnsi="BIZ UDPゴシック" w:hint="eastAsia"/>
                                <w:b/>
                                <w:bCs/>
                                <w:sz w:val="24"/>
                                <w:szCs w:val="24"/>
                              </w:rPr>
                              <w:t>を築く</w:t>
                            </w:r>
                            <w:r w:rsidR="002C1B18">
                              <w:rPr>
                                <w:rFonts w:ascii="Segoe UI Emoji" w:eastAsia="BIZ UDPゴシック" w:hAnsi="Segoe UI Emoji" w:hint="eastAsia"/>
                                <w:b/>
                                <w:bCs/>
                                <w:sz w:val="24"/>
                                <w:szCs w:val="24"/>
                              </w:rPr>
                              <w:t>📖</w:t>
                            </w:r>
                          </w:p>
                          <w:p w14:paraId="72F36C79" w14:textId="77777777" w:rsidR="00B02200" w:rsidRPr="00AC73C7" w:rsidRDefault="00B02200" w:rsidP="00B0220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CB61F" id="四角形: 角を丸くする 24" o:spid="_x0000_s1134" style="position:absolute;left:0;text-align:left;margin-left:0;margin-top:-.05pt;width:194.4pt;height:30pt;z-index:2527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" fillcolor="#c6d9f1" strokecolor="#4f81bd" strokeweight="2pt">
                <v:textbox>
                  <w:txbxContent>
                    <w:p w14:paraId="60BAA25B" w14:textId="1655418A" w:rsidR="00B02200" w:rsidRPr="002C1B18" w:rsidRDefault="00AC73C7" w:rsidP="00B02200">
                      <w:pPr>
                        <w:spacing w:line="320" w:lineRule="exact"/>
                        <w:jc w:val="center"/>
                        <w:rPr>
                          <w:rFonts w:ascii="Segoe UI Emoji" w:eastAsia="BIZ UDPゴシック" w:hAnsi="Segoe UI Emoji"/>
                          <w:b/>
                          <w:bCs/>
                          <w:sz w:val="24"/>
                          <w:szCs w:val="24"/>
                        </w:rPr>
                      </w:pPr>
                      <w:r w:rsidRPr="00AC73C7">
                        <w:rPr>
                          <w:rFonts w:ascii="BIZ UDPゴシック" w:eastAsia="BIZ UDPゴシック" w:hAnsi="BIZ UDPゴシック" w:hint="eastAsia"/>
                          <w:b/>
                          <w:bCs/>
                          <w:sz w:val="24"/>
                          <w:szCs w:val="24"/>
                        </w:rPr>
                        <w:t>地域の</w:t>
                      </w:r>
                      <w:r w:rsidR="002C1B18">
                        <w:rPr>
                          <w:rFonts w:ascii="BIZ UDPゴシック" w:eastAsia="BIZ UDPゴシック" w:hAnsi="BIZ UDPゴシック" w:hint="eastAsia"/>
                          <w:b/>
                          <w:bCs/>
                          <w:sz w:val="24"/>
                          <w:szCs w:val="24"/>
                        </w:rPr>
                        <w:t>繋がり</w:t>
                      </w:r>
                      <w:r w:rsidRPr="00AC73C7">
                        <w:rPr>
                          <w:rFonts w:ascii="BIZ UDPゴシック" w:eastAsia="BIZ UDPゴシック" w:hAnsi="BIZ UDPゴシック" w:hint="eastAsia"/>
                          <w:b/>
                          <w:bCs/>
                          <w:sz w:val="24"/>
                          <w:szCs w:val="24"/>
                        </w:rPr>
                        <w:t>を築く</w:t>
                      </w:r>
                      <w:r w:rsidR="002C1B18">
                        <w:rPr>
                          <w:rFonts w:ascii="Segoe UI Emoji" w:eastAsia="BIZ UDPゴシック" w:hAnsi="Segoe UI Emoji" w:hint="eastAsia"/>
                          <w:b/>
                          <w:bCs/>
                          <w:sz w:val="24"/>
                          <w:szCs w:val="24"/>
                        </w:rPr>
                        <w:t>📖</w:t>
                      </w:r>
                    </w:p>
                    <w:p w14:paraId="72F36C79" w14:textId="77777777" w:rsidR="00B02200" w:rsidRPr="00AC73C7" w:rsidRDefault="00B02200" w:rsidP="00B02200">
                      <w:pPr>
                        <w:jc w:val="center"/>
                        <w:rPr>
                          <w:b/>
                          <w:bCs/>
                        </w:rPr>
                      </w:pPr>
                    </w:p>
                  </w:txbxContent>
                </v:textbox>
                <w10:wrap anchorx="margin"/>
              </v:roundrect>
            </w:pict>
          </mc:Fallback>
        </mc:AlternateContent>
      </w:r>
    </w:p>
    <w:p w14:paraId="5DA132F5" w14:textId="71FED7F8" w:rsidR="008B7634" w:rsidRDefault="008B7634" w:rsidP="008B7634">
      <w:pPr>
        <w:rPr>
          <w:rFonts w:ascii="UD デジタル 教科書体 N-R" w:eastAsia="UD デジタル 教科書体 N-R" w:hAnsiTheme="majorEastAsia"/>
          <w:b/>
          <w:sz w:val="22"/>
        </w:rPr>
      </w:pPr>
    </w:p>
    <w:p w14:paraId="79273E29" w14:textId="5257CD3D" w:rsidR="00B02200" w:rsidRDefault="00C15C33" w:rsidP="00660CCD">
      <w:pPr>
        <w:ind w:firstLineChars="100" w:firstLine="240"/>
        <w:rPr>
          <w:rFonts w:ascii="BIZ UDPゴシック" w:eastAsia="BIZ UDPゴシック" w:hAnsi="BIZ UDPゴシック"/>
          <w:b/>
          <w:sz w:val="24"/>
          <w:szCs w:val="24"/>
        </w:rPr>
      </w:pPr>
      <w:r w:rsidRPr="000336C0">
        <w:rPr>
          <w:rFonts w:ascii="BIZ UDPゴシック" w:eastAsia="BIZ UDPゴシック" w:hAnsi="BIZ UDPゴシック" w:hint="eastAsia"/>
          <w:b/>
          <w:sz w:val="24"/>
          <w:szCs w:val="24"/>
        </w:rPr>
        <w:t>＜特定非営利活動法人　モモの木＞</w:t>
      </w:r>
      <w:r w:rsidR="00967B5F" w:rsidRPr="0065121C">
        <w:rPr>
          <w:rFonts w:ascii="BIZ UDPゴシック" w:eastAsia="BIZ UDPゴシック" w:hAnsi="BIZ UDPゴシック" w:hint="eastAsia"/>
          <w:b/>
          <w:sz w:val="24"/>
          <w:szCs w:val="24"/>
        </w:rPr>
        <w:t>（堺市）</w:t>
      </w:r>
    </w:p>
    <w:p w14:paraId="5FC4D425" w14:textId="413A5276" w:rsidR="00AC73C7" w:rsidRDefault="00AC73C7" w:rsidP="00660CCD">
      <w:pPr>
        <w:ind w:firstLineChars="100" w:firstLine="240"/>
        <w:rPr>
          <w:rFonts w:ascii="BIZ UDPゴシック" w:eastAsia="BIZ UDPゴシック" w:hAnsi="BIZ UDPゴシック"/>
          <w:b/>
          <w:sz w:val="24"/>
          <w:szCs w:val="24"/>
        </w:rPr>
      </w:pPr>
    </w:p>
    <w:p w14:paraId="72E736C2" w14:textId="09A5671B" w:rsidR="00AC73C7"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○子ども図書館</w:t>
      </w:r>
    </w:p>
    <w:p w14:paraId="425D615D" w14:textId="6DF3115C" w:rsidR="00083AC4" w:rsidRDefault="002C1B18" w:rsidP="00083AC4">
      <w:pPr>
        <w:ind w:leftChars="100" w:left="210"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本と出会い、人と繋がれる場所であり、自分の時間も持てる図書館として、小さい子どもの親子</w:t>
      </w:r>
    </w:p>
    <w:p w14:paraId="22E39ACA" w14:textId="5A832238" w:rsidR="002C1B18" w:rsidRDefault="002C1B18" w:rsidP="00083AC4">
      <w:pPr>
        <w:ind w:leftChars="100" w:left="210"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連れや、小学生、中学生等たくさんの人の集いの場となっている。</w:t>
      </w:r>
    </w:p>
    <w:p w14:paraId="407A0E93" w14:textId="2FFB23A0" w:rsidR="002C1B18"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・開館日：毎週火・木・金曜日　１０時～１８時（祝日を除く）</w:t>
      </w:r>
    </w:p>
    <w:p w14:paraId="444E62E9" w14:textId="4D07EB02" w:rsidR="002C1B18"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・本の貸出は一人1回7冊まで2週間可能</w:t>
      </w:r>
    </w:p>
    <w:p w14:paraId="6CAD18D2" w14:textId="4ECBB5CD" w:rsidR="00083AC4" w:rsidRDefault="00083AC4" w:rsidP="00083AC4">
      <w:pPr>
        <w:ind w:firstLineChars="100" w:firstLine="210"/>
        <w:rPr>
          <w:rFonts w:ascii="BIZ UDPゴシック" w:eastAsia="BIZ UDPゴシック" w:hAnsi="BIZ UDPゴシック"/>
          <w:bCs/>
          <w:sz w:val="22"/>
        </w:rPr>
      </w:pPr>
      <w:r>
        <w:rPr>
          <w:noProof/>
        </w:rPr>
        <w:drawing>
          <wp:anchor distT="0" distB="0" distL="114300" distR="114300" simplePos="0" relativeHeight="253081088" behindDoc="0" locked="0" layoutInCell="1" allowOverlap="1" wp14:anchorId="5D6896E4" wp14:editId="3FCECE5D">
            <wp:simplePos x="0" y="0"/>
            <wp:positionH relativeFrom="margin">
              <wp:posOffset>4825047</wp:posOffset>
            </wp:positionH>
            <wp:positionV relativeFrom="paragraph">
              <wp:posOffset>89219</wp:posOffset>
            </wp:positionV>
            <wp:extent cx="1661795" cy="1245870"/>
            <wp:effectExtent l="0" t="1587"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66179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2C">
        <w:rPr>
          <w:rFonts w:ascii="BIZ UDPゴシック" w:eastAsia="BIZ UDPゴシック" w:hAnsi="BIZ UDPゴシック" w:hint="eastAsia"/>
          <w:bCs/>
          <w:sz w:val="22"/>
        </w:rPr>
        <w:t>・本を読んだり、友達と遊んだり（スマホ・ゲーム機の持込はNG）と好きな時間を</w:t>
      </w:r>
    </w:p>
    <w:p w14:paraId="2939F342" w14:textId="33DC685E" w:rsidR="000C482C" w:rsidRDefault="003924D4" w:rsidP="00CF0734">
      <w:pPr>
        <w:ind w:firstLineChars="150" w:firstLine="315"/>
        <w:rPr>
          <w:rFonts w:ascii="BIZ UDPゴシック" w:eastAsia="BIZ UDPゴシック" w:hAnsi="BIZ UDPゴシック"/>
          <w:bCs/>
          <w:sz w:val="22"/>
        </w:rPr>
      </w:pPr>
      <w:r>
        <w:rPr>
          <w:noProof/>
        </w:rPr>
        <w:drawing>
          <wp:anchor distT="0" distB="0" distL="114300" distR="114300" simplePos="0" relativeHeight="253082112" behindDoc="0" locked="0" layoutInCell="1" allowOverlap="1" wp14:anchorId="36C10B8B" wp14:editId="1BF379A0">
            <wp:simplePos x="0" y="0"/>
            <wp:positionH relativeFrom="margin">
              <wp:posOffset>2005965</wp:posOffset>
            </wp:positionH>
            <wp:positionV relativeFrom="paragraph">
              <wp:posOffset>197485</wp:posOffset>
            </wp:positionV>
            <wp:extent cx="1460500" cy="1095375"/>
            <wp:effectExtent l="0" t="0" r="635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80064" behindDoc="0" locked="0" layoutInCell="1" allowOverlap="1" wp14:anchorId="062CBCC3" wp14:editId="423E91A4">
            <wp:simplePos x="0" y="0"/>
            <wp:positionH relativeFrom="column">
              <wp:posOffset>3494405</wp:posOffset>
            </wp:positionH>
            <wp:positionV relativeFrom="paragraph">
              <wp:posOffset>197485</wp:posOffset>
            </wp:positionV>
            <wp:extent cx="1483360" cy="1112520"/>
            <wp:effectExtent l="0" t="0" r="254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2C">
        <w:rPr>
          <w:rFonts w:ascii="BIZ UDPゴシック" w:eastAsia="BIZ UDPゴシック" w:hAnsi="BIZ UDPゴシック" w:hint="eastAsia"/>
          <w:bCs/>
          <w:sz w:val="22"/>
        </w:rPr>
        <w:t>自由に過ごしている。</w:t>
      </w:r>
    </w:p>
    <w:p w14:paraId="3368FD36" w14:textId="47C6E217" w:rsidR="002C1B18" w:rsidRPr="00AC73C7" w:rsidRDefault="00CF0734" w:rsidP="00660CCD">
      <w:pPr>
        <w:ind w:firstLineChars="100" w:firstLine="210"/>
        <w:rPr>
          <w:rFonts w:ascii="BIZ UDPゴシック" w:eastAsia="BIZ UDPゴシック" w:hAnsi="BIZ UDPゴシック"/>
          <w:bCs/>
          <w:sz w:val="22"/>
        </w:rPr>
      </w:pPr>
      <w:r>
        <w:rPr>
          <w:rFonts w:ascii="BIZ UDPゴシック" w:eastAsia="BIZ UDPゴシック" w:hAnsi="BIZ UDPゴシック"/>
          <w:noProof/>
          <w:color w:val="000000" w:themeColor="text1"/>
          <w:shd w:val="pct15" w:color="auto" w:fill="FFFFFF"/>
        </w:rPr>
        <w:drawing>
          <wp:anchor distT="0" distB="0" distL="114300" distR="114300" simplePos="0" relativeHeight="253095424" behindDoc="0" locked="0" layoutInCell="1" allowOverlap="1" wp14:anchorId="5DA8147F" wp14:editId="681977DE">
            <wp:simplePos x="0" y="0"/>
            <wp:positionH relativeFrom="column">
              <wp:posOffset>235585</wp:posOffset>
            </wp:positionH>
            <wp:positionV relativeFrom="paragraph">
              <wp:posOffset>31115</wp:posOffset>
            </wp:positionV>
            <wp:extent cx="1607820" cy="1206113"/>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07820" cy="1206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47C02" w14:textId="2B2ADEEA" w:rsidR="00B02200" w:rsidRPr="00C15C33" w:rsidRDefault="00B02200" w:rsidP="008B7634">
      <w:pPr>
        <w:rPr>
          <w:rFonts w:ascii="BIZ UDPゴシック" w:eastAsia="BIZ UDPゴシック" w:hAnsi="BIZ UDPゴシック"/>
          <w:bCs/>
          <w:sz w:val="22"/>
        </w:rPr>
      </w:pPr>
    </w:p>
    <w:p w14:paraId="7D07F998" w14:textId="1CC89896" w:rsidR="00B02200" w:rsidRPr="00C15C33" w:rsidRDefault="00B02200" w:rsidP="008B7634">
      <w:pPr>
        <w:rPr>
          <w:rFonts w:ascii="BIZ UDPゴシック" w:eastAsia="BIZ UDPゴシック" w:hAnsi="BIZ UDPゴシック"/>
          <w:bCs/>
          <w:sz w:val="22"/>
        </w:rPr>
      </w:pPr>
    </w:p>
    <w:p w14:paraId="1ADD9712" w14:textId="518C8773" w:rsidR="00B02200" w:rsidRPr="00C15C33" w:rsidRDefault="00B02200" w:rsidP="008B7634">
      <w:pPr>
        <w:rPr>
          <w:rFonts w:ascii="BIZ UDPゴシック" w:eastAsia="BIZ UDPゴシック" w:hAnsi="BIZ UDPゴシック"/>
          <w:bCs/>
          <w:sz w:val="22"/>
        </w:rPr>
      </w:pPr>
    </w:p>
    <w:p w14:paraId="1567C3CA" w14:textId="30555754" w:rsidR="00B02200" w:rsidRPr="00C15C33" w:rsidRDefault="00CF0734" w:rsidP="008B7634">
      <w:pPr>
        <w:rPr>
          <w:rFonts w:ascii="BIZ UDPゴシック" w:eastAsia="BIZ UDPゴシック" w:hAnsi="BIZ UDPゴシック"/>
          <w:bCs/>
          <w:sz w:val="22"/>
        </w:rPr>
      </w:pPr>
      <w:r>
        <w:rPr>
          <w:rFonts w:ascii="BIZ UDPゴシック" w:eastAsia="BIZ UDPゴシック" w:hAnsi="BIZ UDPゴシック"/>
          <w:bCs/>
          <w:noProof/>
          <w:sz w:val="22"/>
        </w:rPr>
        <mc:AlternateContent>
          <mc:Choice Requires="wps">
            <w:drawing>
              <wp:anchor distT="0" distB="0" distL="114300" distR="114300" simplePos="0" relativeHeight="253088256" behindDoc="0" locked="0" layoutInCell="1" allowOverlap="1" wp14:anchorId="01233574" wp14:editId="53D23198">
                <wp:simplePos x="0" y="0"/>
                <wp:positionH relativeFrom="column">
                  <wp:posOffset>1950085</wp:posOffset>
                </wp:positionH>
                <wp:positionV relativeFrom="paragraph">
                  <wp:posOffset>136525</wp:posOffset>
                </wp:positionV>
                <wp:extent cx="1584960" cy="70866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1584960" cy="708660"/>
                        </a:xfrm>
                        <a:prstGeom prst="rect">
                          <a:avLst/>
                        </a:prstGeom>
                        <a:noFill/>
                        <a:ln w="6350">
                          <a:noFill/>
                        </a:ln>
                      </wps:spPr>
                      <wps:txbx>
                        <w:txbxContent>
                          <w:p w14:paraId="5C0F44E3" w14:textId="5462AE20" w:rsidR="00101DAB" w:rsidRPr="00101DAB" w:rsidRDefault="00101DAB">
                            <w:pPr>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子どもの目につくところに季節の絵本を展示し、手に取りやすいようにしている。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33574" id="テキスト ボックス 201" o:spid="_x0000_s1135" type="#_x0000_t202" style="position:absolute;left:0;text-align:left;margin-left:153.55pt;margin-top:10.75pt;width:124.8pt;height:55.8pt;z-index:25308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" filled="f" stroked="f" strokeweight=".5pt">
                <v:textbox>
                  <w:txbxContent>
                    <w:p w14:paraId="5C0F44E3" w14:textId="5462AE20" w:rsidR="00101DAB" w:rsidRPr="00101DAB" w:rsidRDefault="00101DAB">
                      <w:pPr>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子どもの目につくところに季節の絵本を展示し、手に取りやすいようにしている。</w:t>
                      </w:r>
                    </w:p>
                  </w:txbxContent>
                </v:textbox>
              </v:shape>
            </w:pict>
          </mc:Fallback>
        </mc:AlternateContent>
      </w:r>
      <w:r w:rsidR="00083AC4" w:rsidRPr="00101DAB">
        <w:rPr>
          <w:rFonts w:ascii="BIZ UDPゴシック" w:eastAsia="BIZ UDPゴシック" w:hAnsi="BIZ UDPゴシック"/>
          <w:bCs/>
          <w:noProof/>
          <w:sz w:val="22"/>
        </w:rPr>
        <mc:AlternateContent>
          <mc:Choice Requires="wps">
            <w:drawing>
              <wp:anchor distT="45720" distB="45720" distL="114300" distR="114300" simplePos="0" relativeHeight="253087232" behindDoc="0" locked="0" layoutInCell="1" allowOverlap="1" wp14:anchorId="4E168C34" wp14:editId="201D13EE">
                <wp:simplePos x="0" y="0"/>
                <wp:positionH relativeFrom="margin">
                  <wp:align>right</wp:align>
                </wp:positionH>
                <wp:positionV relativeFrom="paragraph">
                  <wp:posOffset>147955</wp:posOffset>
                </wp:positionV>
                <wp:extent cx="2651760" cy="563880"/>
                <wp:effectExtent l="0" t="0" r="0" b="0"/>
                <wp:wrapSquare wrapText="bothSides"/>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63880"/>
                        </a:xfrm>
                        <a:prstGeom prst="rect">
                          <a:avLst/>
                        </a:prstGeom>
                        <a:noFill/>
                        <a:ln w="9525">
                          <a:noFill/>
                          <a:miter lim="800000"/>
                          <a:headEnd/>
                          <a:tailEnd/>
                        </a:ln>
                      </wps:spPr>
                      <wps:txbx>
                        <w:txbxContent>
                          <w:p w14:paraId="589A739F" w14:textId="5556BBAE" w:rsidR="00101DAB" w:rsidRPr="00101DAB" w:rsidRDefault="00101DAB" w:rsidP="00101DAB">
                            <w:pPr>
                              <w:spacing w:line="60" w:lineRule="auto"/>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いろいろな年齢やジャンルの本を、ボランティアさんが選書している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8C34" id="_x0000_s1136" type="#_x0000_t202" style="position:absolute;left:0;text-align:left;margin-left:157.6pt;margin-top:11.65pt;width:208.8pt;height:44.4pt;z-index:253087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" filled="f" stroked="f">
                <v:textbox>
                  <w:txbxContent>
                    <w:p w14:paraId="589A739F" w14:textId="5556BBAE" w:rsidR="00101DAB" w:rsidRPr="00101DAB" w:rsidRDefault="00101DAB" w:rsidP="00101DAB">
                      <w:pPr>
                        <w:spacing w:line="60" w:lineRule="auto"/>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いろいろな年齢やジャンルの本を、ボランティアさんが選書している</w:t>
                      </w:r>
                    </w:p>
                  </w:txbxContent>
                </v:textbox>
                <w10:wrap type="square" anchorx="margin"/>
              </v:shape>
            </w:pict>
          </mc:Fallback>
        </mc:AlternateContent>
      </w:r>
    </w:p>
    <w:p w14:paraId="3FE6A9A8" w14:textId="43AF21C2" w:rsidR="00B02200" w:rsidRPr="00C15C33" w:rsidRDefault="00CF0734" w:rsidP="008B7634">
      <w:pPr>
        <w:rPr>
          <w:rFonts w:ascii="BIZ UDPゴシック" w:eastAsia="BIZ UDPゴシック" w:hAnsi="BIZ UDPゴシック"/>
          <w:bCs/>
          <w:sz w:val="22"/>
        </w:rPr>
      </w:pPr>
      <w:r>
        <w:rPr>
          <w:rFonts w:ascii="BIZ UDPゴシック" w:eastAsia="BIZ UDPゴシック" w:hAnsi="BIZ UDPゴシック"/>
          <w:bCs/>
          <w:noProof/>
          <w:sz w:val="22"/>
        </w:rPr>
        <mc:AlternateContent>
          <mc:Choice Requires="wps">
            <w:drawing>
              <wp:anchor distT="0" distB="0" distL="114300" distR="114300" simplePos="0" relativeHeight="253097472" behindDoc="0" locked="0" layoutInCell="1" allowOverlap="1" wp14:anchorId="5A727E0C" wp14:editId="5C999708">
                <wp:simplePos x="0" y="0"/>
                <wp:positionH relativeFrom="column">
                  <wp:posOffset>151765</wp:posOffset>
                </wp:positionH>
                <wp:positionV relativeFrom="paragraph">
                  <wp:posOffset>75565</wp:posOffset>
                </wp:positionV>
                <wp:extent cx="1805940" cy="525780"/>
                <wp:effectExtent l="0" t="0" r="0" b="7620"/>
                <wp:wrapNone/>
                <wp:docPr id="111" name="テキスト ボックス 111"/>
                <wp:cNvGraphicFramePr/>
                <a:graphic xmlns:a="http://schemas.openxmlformats.org/drawingml/2006/main">
                  <a:graphicData uri="http://schemas.microsoft.com/office/word/2010/wordprocessingShape">
                    <wps:wsp>
                      <wps:cNvSpPr txBox="1"/>
                      <wps:spPr>
                        <a:xfrm>
                          <a:off x="0" y="0"/>
                          <a:ext cx="1805940" cy="525780"/>
                        </a:xfrm>
                        <a:prstGeom prst="rect">
                          <a:avLst/>
                        </a:prstGeom>
                        <a:noFill/>
                        <a:ln w="6350">
                          <a:noFill/>
                        </a:ln>
                      </wps:spPr>
                      <wps:txbx>
                        <w:txbxContent>
                          <w:p w14:paraId="43C8FC9D" w14:textId="6C52A133" w:rsidR="00CF0734"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小さい子に進んで読み聞かせをする</w:t>
                            </w:r>
                          </w:p>
                          <w:p w14:paraId="33C855B4" w14:textId="30AEFA67" w:rsidR="00CF0734" w:rsidRPr="00101DAB"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など、異年齢交流にもなっている。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7E0C" id="テキスト ボックス 111" o:spid="_x0000_s1137" type="#_x0000_t202" style="position:absolute;left:0;text-align:left;margin-left:11.95pt;margin-top:5.95pt;width:142.2pt;height:41.4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" filled="f" stroked="f" strokeweight=".5pt">
                <v:textbox>
                  <w:txbxContent>
                    <w:p w14:paraId="43C8FC9D" w14:textId="6C52A133" w:rsidR="00CF0734"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小さい子に進んで読み聞かせをする</w:t>
                      </w:r>
                    </w:p>
                    <w:p w14:paraId="33C855B4" w14:textId="30AEFA67" w:rsidR="00CF0734" w:rsidRPr="00101DAB"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など、異年齢交流にもなっている。</w:t>
                      </w:r>
                    </w:p>
                  </w:txbxContent>
                </v:textbox>
              </v:shape>
            </w:pict>
          </mc:Fallback>
        </mc:AlternateContent>
      </w:r>
    </w:p>
    <w:p w14:paraId="29D3866B" w14:textId="05C51154" w:rsidR="00B02200" w:rsidRPr="00C15C33" w:rsidRDefault="00B02200" w:rsidP="008B7634">
      <w:pPr>
        <w:rPr>
          <w:rFonts w:ascii="BIZ UDPゴシック" w:eastAsia="BIZ UDPゴシック" w:hAnsi="BIZ UDPゴシック"/>
          <w:bCs/>
          <w:sz w:val="22"/>
        </w:rPr>
      </w:pPr>
    </w:p>
    <w:p w14:paraId="38A78E20" w14:textId="718F1AB6" w:rsidR="00B02200" w:rsidRPr="00C15C33" w:rsidRDefault="00B02200" w:rsidP="008B7634">
      <w:pPr>
        <w:rPr>
          <w:rFonts w:ascii="BIZ UDPゴシック" w:eastAsia="BIZ UDPゴシック" w:hAnsi="BIZ UDPゴシック"/>
          <w:bCs/>
          <w:sz w:val="22"/>
        </w:rPr>
      </w:pPr>
    </w:p>
    <w:p w14:paraId="1BAA0813" w14:textId="29039628" w:rsidR="000C482C" w:rsidRDefault="00101DAB" w:rsidP="000C482C">
      <w:pPr>
        <w:ind w:left="220" w:hangingChars="100" w:hanging="220"/>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083AC4">
        <w:rPr>
          <w:rFonts w:ascii="BIZ UDPゴシック" w:eastAsia="BIZ UDPゴシック" w:hAnsi="BIZ UDPゴシック" w:hint="eastAsia"/>
          <w:bCs/>
          <w:sz w:val="22"/>
        </w:rPr>
        <w:t>読書の</w:t>
      </w:r>
      <w:r>
        <w:rPr>
          <w:rFonts w:ascii="BIZ UDPゴシック" w:eastAsia="BIZ UDPゴシック" w:hAnsi="BIZ UDPゴシック" w:hint="eastAsia"/>
          <w:bCs/>
          <w:sz w:val="22"/>
        </w:rPr>
        <w:t>他にも</w:t>
      </w:r>
      <w:r w:rsidR="000C482C">
        <w:rPr>
          <w:rFonts w:ascii="BIZ UDPゴシック" w:eastAsia="BIZ UDPゴシック" w:hAnsi="BIZ UDPゴシック" w:hint="eastAsia"/>
          <w:bCs/>
          <w:sz w:val="22"/>
        </w:rPr>
        <w:t>図書館の場所を使って、</w:t>
      </w:r>
      <w:r>
        <w:rPr>
          <w:rFonts w:ascii="BIZ UDPゴシック" w:eastAsia="BIZ UDPゴシック" w:hAnsi="BIZ UDPゴシック" w:hint="eastAsia"/>
          <w:bCs/>
          <w:sz w:val="22"/>
        </w:rPr>
        <w:t>「子育て広場」や「季節のイベント」「プロの演奏家の演奏会」など、</w:t>
      </w:r>
    </w:p>
    <w:p w14:paraId="31DCE538" w14:textId="361F920D" w:rsidR="00B02200" w:rsidRPr="00C15C33" w:rsidRDefault="000C482C" w:rsidP="000C482C">
      <w:pPr>
        <w:ind w:leftChars="100" w:left="210"/>
        <w:rPr>
          <w:rFonts w:ascii="BIZ UDPゴシック" w:eastAsia="BIZ UDPゴシック" w:hAnsi="BIZ UDPゴシック"/>
          <w:bCs/>
          <w:sz w:val="22"/>
        </w:rPr>
      </w:pPr>
      <w:r>
        <w:rPr>
          <w:rFonts w:ascii="BIZ UDPゴシック" w:eastAsia="BIZ UDPゴシック" w:hAnsi="BIZ UDPゴシック" w:hint="eastAsia"/>
          <w:bCs/>
          <w:sz w:val="22"/>
        </w:rPr>
        <w:t>さまざまな交流の場としての活動やイベントを行っている</w:t>
      </w:r>
      <w:r w:rsidR="00101DAB">
        <w:rPr>
          <w:rFonts w:ascii="BIZ UDPゴシック" w:eastAsia="BIZ UDPゴシック" w:hAnsi="BIZ UDPゴシック" w:hint="eastAsia"/>
          <w:bCs/>
          <w:sz w:val="22"/>
        </w:rPr>
        <w:t>。</w:t>
      </w:r>
    </w:p>
    <w:p w14:paraId="3C0A68B2" w14:textId="74C0E1F4" w:rsidR="000C482C" w:rsidRDefault="00101DAB"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3040C715" w14:textId="735B9982" w:rsidR="00B02200"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101DAB">
        <w:rPr>
          <w:rFonts w:ascii="BIZ UDPゴシック" w:eastAsia="BIZ UDPゴシック" w:hAnsi="BIZ UDPゴシック" w:hint="eastAsia"/>
          <w:bCs/>
          <w:sz w:val="22"/>
        </w:rPr>
        <w:t>○</w:t>
      </w:r>
      <w:r>
        <w:rPr>
          <w:rFonts w:ascii="BIZ UDPゴシック" w:eastAsia="BIZ UDPゴシック" w:hAnsi="BIZ UDPゴシック" w:hint="eastAsia"/>
          <w:bCs/>
          <w:sz w:val="22"/>
        </w:rPr>
        <w:t>子ども食堂</w:t>
      </w:r>
    </w:p>
    <w:p w14:paraId="788CFB21" w14:textId="6AC78B7B"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手作りのご飯をお弁当に詰めて販売している。誰でも来ることができ、買うことができる。</w:t>
      </w:r>
    </w:p>
    <w:p w14:paraId="2CF51BED" w14:textId="65E14158"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・開催日：毎週金曜日　17時～18時半（祝日を除く）</w:t>
      </w:r>
    </w:p>
    <w:p w14:paraId="360A5468" w14:textId="07BA402D"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・18時～19時半は２階のスペースを中学生に開放している。中学生の子どもの交流の場</w:t>
      </w:r>
      <w:r w:rsidR="00A93A1D">
        <w:rPr>
          <w:rFonts w:ascii="BIZ UDPゴシック" w:eastAsia="BIZ UDPゴシック" w:hAnsi="BIZ UDPゴシック" w:hint="eastAsia"/>
          <w:bCs/>
          <w:sz w:val="22"/>
        </w:rPr>
        <w:t>となり、</w:t>
      </w:r>
    </w:p>
    <w:p w14:paraId="0F3CA29E" w14:textId="18E83A66" w:rsidR="00A93A1D" w:rsidRPr="00C15C33" w:rsidRDefault="00A93A1D"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CF0734">
        <w:rPr>
          <w:rFonts w:ascii="BIZ UDPゴシック" w:eastAsia="BIZ UDPゴシック" w:hAnsi="BIZ UDPゴシック" w:hint="eastAsia"/>
          <w:bCs/>
          <w:sz w:val="22"/>
        </w:rPr>
        <w:t xml:space="preserve"> </w:t>
      </w:r>
      <w:r>
        <w:rPr>
          <w:rFonts w:ascii="BIZ UDPゴシック" w:eastAsia="BIZ UDPゴシック" w:hAnsi="BIZ UDPゴシック" w:hint="eastAsia"/>
          <w:bCs/>
          <w:sz w:val="22"/>
        </w:rPr>
        <w:t>勉強を教えてくれるボランティアさんも来て、みんなで楽しく過ごしている。</w:t>
      </w:r>
    </w:p>
    <w:p w14:paraId="7D5C341A" w14:textId="33E71F92" w:rsidR="00B02200" w:rsidRPr="00C15C33" w:rsidRDefault="00A93A1D"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0C5EE38A" w14:textId="30897B7A" w:rsidR="00A93A1D" w:rsidRPr="00083AC4" w:rsidRDefault="00A93A1D" w:rsidP="008B7634">
      <w:pPr>
        <w:rPr>
          <w:rFonts w:ascii="BIZ UDPゴシック" w:eastAsia="BIZ UDPゴシック" w:hAnsi="BIZ UDPゴシック"/>
          <w:b/>
          <w:sz w:val="22"/>
        </w:rPr>
      </w:pPr>
      <w:r>
        <w:rPr>
          <w:rFonts w:ascii="BIZ UDPゴシック" w:eastAsia="BIZ UDPゴシック" w:hAnsi="BIZ UDPゴシック" w:hint="eastAsia"/>
          <w:bCs/>
          <w:sz w:val="22"/>
        </w:rPr>
        <w:t xml:space="preserve">　</w:t>
      </w:r>
      <w:r w:rsidR="00BF6B5F">
        <w:rPr>
          <w:rFonts w:ascii="BIZ UDPゴシック" w:eastAsia="BIZ UDPゴシック" w:hAnsi="BIZ UDPゴシック" w:hint="eastAsia"/>
          <w:b/>
          <w:sz w:val="22"/>
        </w:rPr>
        <w:t>☆</w:t>
      </w:r>
      <w:r w:rsidRPr="00083AC4">
        <w:rPr>
          <w:rFonts w:ascii="BIZ UDPゴシック" w:eastAsia="BIZ UDPゴシック" w:hAnsi="BIZ UDPゴシック" w:hint="eastAsia"/>
          <w:b/>
          <w:sz w:val="22"/>
        </w:rPr>
        <w:t>絵本や本に囲まれた「子ども図書館」は、親子の繋がりの場所、子どもの居場所として、本と人、</w:t>
      </w:r>
    </w:p>
    <w:p w14:paraId="7E3DC8F2" w14:textId="755ACE9B" w:rsidR="00083AC4" w:rsidRPr="00083AC4" w:rsidRDefault="00A93A1D"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人と人を繋げ、地域の繋がりを築いている。本がある安心感、子どもが選んだ本を借り</w:t>
      </w:r>
      <w:r w:rsidR="00083AC4" w:rsidRPr="00083AC4">
        <w:rPr>
          <w:rFonts w:ascii="BIZ UDPゴシック" w:eastAsia="BIZ UDPゴシック" w:hAnsi="BIZ UDPゴシック" w:hint="eastAsia"/>
          <w:b/>
          <w:sz w:val="22"/>
        </w:rPr>
        <w:t>ら</w:t>
      </w:r>
      <w:r w:rsidRPr="00083AC4">
        <w:rPr>
          <w:rFonts w:ascii="BIZ UDPゴシック" w:eastAsia="BIZ UDPゴシック" w:hAnsi="BIZ UDPゴシック" w:hint="eastAsia"/>
          <w:b/>
          <w:sz w:val="22"/>
        </w:rPr>
        <w:t>れる場所、</w:t>
      </w:r>
    </w:p>
    <w:p w14:paraId="3F79E6C2" w14:textId="56B5FA4B" w:rsidR="00B02200" w:rsidRPr="00083AC4" w:rsidRDefault="00A93A1D"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大人も本に触れ合える場所として、絵本や本を身近に感じ、魅力に触れる機会を提供している。</w:t>
      </w:r>
    </w:p>
    <w:p w14:paraId="0C43C4AA" w14:textId="549C21CD" w:rsidR="00083AC4" w:rsidRPr="00083AC4" w:rsidRDefault="00083AC4"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来た人がほっと一息、心が休まる居場所を提供する場として、地域において重要な役割を担っている。</w:t>
      </w:r>
    </w:p>
    <w:p w14:paraId="1FC5BF49" w14:textId="04C98FEA" w:rsidR="00B02200" w:rsidRPr="00C15C33" w:rsidRDefault="005B4FE8" w:rsidP="008B7634">
      <w:pPr>
        <w:rPr>
          <w:rFonts w:ascii="BIZ UDPゴシック" w:eastAsia="BIZ UDPゴシック" w:hAnsi="BIZ UDPゴシック"/>
          <w:bCs/>
          <w:sz w:val="22"/>
        </w:rPr>
      </w:pPr>
      <w:r>
        <w:rPr>
          <w:rFonts w:ascii="BIZ UDPゴシック" w:eastAsia="BIZ UDPゴシック" w:hAnsi="BIZ UDPゴシック"/>
          <w:noProof/>
          <w:sz w:val="22"/>
        </w:rPr>
        <w:drawing>
          <wp:anchor distT="0" distB="0" distL="114300" distR="114300" simplePos="0" relativeHeight="253141504" behindDoc="0" locked="0" layoutInCell="1" allowOverlap="1" wp14:anchorId="6AF13E2F" wp14:editId="28EEFB96">
            <wp:simplePos x="0" y="0"/>
            <wp:positionH relativeFrom="column">
              <wp:posOffset>5988685</wp:posOffset>
            </wp:positionH>
            <wp:positionV relativeFrom="paragraph">
              <wp:posOffset>141605</wp:posOffset>
            </wp:positionV>
            <wp:extent cx="457200" cy="45720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85A34" w14:textId="44BC04B0" w:rsidR="00524F8A" w:rsidRPr="00BD515C" w:rsidRDefault="00524F8A" w:rsidP="005B4FE8">
      <w:pPr>
        <w:spacing w:line="300" w:lineRule="exact"/>
        <w:rPr>
          <w:rFonts w:ascii="BIZ UDPゴシック" w:eastAsia="BIZ UDPゴシック" w:hAnsi="BIZ UDPゴシック"/>
          <w:color w:val="000000" w:themeColor="text1"/>
          <w:sz w:val="22"/>
        </w:rPr>
      </w:pPr>
      <w:r w:rsidRPr="008775E1">
        <w:rPr>
          <w:rFonts w:ascii="BIZ UDPゴシック" w:eastAsia="BIZ UDPゴシック" w:hAnsi="BIZ UDPゴシック" w:hint="eastAsia"/>
          <w:sz w:val="22"/>
        </w:rPr>
        <w:t>大阪府ホームページにおいて、その他読書活動事例を掲載しています。</w:t>
      </w:r>
      <w:r w:rsidR="004C4298" w:rsidRPr="00BD515C">
        <w:rPr>
          <w:rFonts w:ascii="BIZ UDPゴシック" w:eastAsia="BIZ UDPゴシック" w:hAnsi="BIZ UDPゴシック" w:hint="eastAsia"/>
          <w:color w:val="000000" w:themeColor="text1"/>
          <w:sz w:val="22"/>
        </w:rPr>
        <w:t>（随時更新）</w:t>
      </w:r>
    </w:p>
    <w:p w14:paraId="5C7970CE" w14:textId="3D209322" w:rsidR="00524F8A" w:rsidRPr="0065121C" w:rsidRDefault="00524F8A" w:rsidP="005B4FE8">
      <w:pPr>
        <w:spacing w:line="300" w:lineRule="exact"/>
        <w:rPr>
          <w:rFonts w:ascii="BIZ UDPゴシック" w:eastAsia="BIZ UDPゴシック" w:hAnsi="BIZ UDPゴシック"/>
          <w:color w:val="000000" w:themeColor="text1"/>
          <w:sz w:val="22"/>
        </w:rPr>
      </w:pPr>
      <w:r w:rsidRPr="0065121C">
        <w:rPr>
          <w:rFonts w:ascii="BIZ UDPゴシック" w:eastAsia="BIZ UDPゴシック" w:hAnsi="BIZ UDPゴシック" w:hint="eastAsia"/>
          <w:color w:val="000000" w:themeColor="text1"/>
        </w:rPr>
        <w:t>〔</w:t>
      </w:r>
      <w:r w:rsidR="0065121C" w:rsidRPr="005B4FE8">
        <w:rPr>
          <w:rFonts w:ascii="BIZ UDPゴシック" w:eastAsia="BIZ UDPゴシック" w:hAnsi="BIZ UDPゴシック"/>
          <w:color w:val="000000" w:themeColor="text1"/>
        </w:rPr>
        <w:t>https://www.pref.osaka.lg.jp/o180090/chikikyoiku/kodomodokusyo/index.html</w:t>
      </w:r>
      <w:r w:rsidR="0065121C">
        <w:rPr>
          <w:rFonts w:ascii="BIZ UDPゴシック" w:eastAsia="BIZ UDPゴシック" w:hAnsi="BIZ UDPゴシック" w:hint="eastAsia"/>
          <w:color w:val="000000" w:themeColor="text1"/>
        </w:rPr>
        <w:t>〕</w:t>
      </w:r>
    </w:p>
    <w:p w14:paraId="1F568328" w14:textId="74C0EE94" w:rsidR="008775E1" w:rsidRPr="008775E1" w:rsidRDefault="008775E1" w:rsidP="008A3984">
      <w:pPr>
        <w:spacing w:line="320" w:lineRule="exact"/>
        <w:rPr>
          <w:rFonts w:ascii="BIZ UDPゴシック" w:eastAsia="BIZ UDPゴシック" w:hAnsi="BIZ UDPゴシック"/>
          <w:sz w:val="22"/>
        </w:rPr>
      </w:pPr>
      <w:r w:rsidRPr="008775E1">
        <w:rPr>
          <w:rFonts w:ascii="BIZ UDPゴシック" w:eastAsia="BIZ UDPゴシック" w:hAnsi="BIZ UDPゴシック" w:hint="eastAsia"/>
          <w:b/>
          <w:sz w:val="22"/>
        </w:rPr>
        <w:lastRenderedPageBreak/>
        <w:t>＜参考＞</w:t>
      </w:r>
    </w:p>
    <w:tbl>
      <w:tblPr>
        <w:tblStyle w:val="ae"/>
        <w:tblpPr w:leftFromText="142" w:rightFromText="142" w:vertAnchor="text" w:horzAnchor="margin" w:tblpXSpec="right" w:tblpY="260"/>
        <w:tblW w:w="9077" w:type="dxa"/>
        <w:tblLook w:val="04A0" w:firstRow="1" w:lastRow="0" w:firstColumn="1" w:lastColumn="0" w:noHBand="0" w:noVBand="1"/>
        <w:tblCaption w:val="生活の場ごとの取組例　表"/>
      </w:tblPr>
      <w:tblGrid>
        <w:gridCol w:w="1417"/>
        <w:gridCol w:w="914"/>
        <w:gridCol w:w="1544"/>
        <w:gridCol w:w="1122"/>
        <w:gridCol w:w="914"/>
        <w:gridCol w:w="1338"/>
        <w:gridCol w:w="914"/>
        <w:gridCol w:w="914"/>
      </w:tblGrid>
      <w:tr w:rsidR="008B7634" w:rsidRPr="008A3984" w14:paraId="26AACCCB" w14:textId="77777777" w:rsidTr="00020C92">
        <w:trPr>
          <w:trHeight w:val="557"/>
        </w:trPr>
        <w:tc>
          <w:tcPr>
            <w:tcW w:w="2331" w:type="dxa"/>
            <w:gridSpan w:val="2"/>
            <w:vMerge w:val="restart"/>
            <w:shd w:val="clear" w:color="auto" w:fill="DAEEF3" w:themeFill="accent5" w:themeFillTint="33"/>
            <w:vAlign w:val="center"/>
          </w:tcPr>
          <w:p w14:paraId="72FFEBFD" w14:textId="77777777" w:rsidR="008B7634" w:rsidRPr="008A3984" w:rsidRDefault="008B7634" w:rsidP="00020C92">
            <w:pPr>
              <w:jc w:val="center"/>
              <w:rPr>
                <w:rFonts w:ascii="BIZ UDPゴシック" w:eastAsia="BIZ UDPゴシック" w:hAnsi="BIZ UDPゴシック"/>
                <w:sz w:val="20"/>
              </w:rPr>
            </w:pPr>
            <w:r w:rsidRPr="008A3984">
              <w:rPr>
                <w:rFonts w:ascii="BIZ UDPゴシック" w:eastAsia="BIZ UDPゴシック" w:hAnsi="BIZ UDPゴシック" w:hint="eastAsia"/>
                <w:sz w:val="20"/>
              </w:rPr>
              <w:t>家庭</w:t>
            </w:r>
          </w:p>
        </w:tc>
        <w:tc>
          <w:tcPr>
            <w:tcW w:w="3580" w:type="dxa"/>
            <w:gridSpan w:val="3"/>
            <w:vMerge w:val="restart"/>
            <w:shd w:val="clear" w:color="auto" w:fill="DAEEF3" w:themeFill="accent5" w:themeFillTint="33"/>
            <w:vAlign w:val="center"/>
          </w:tcPr>
          <w:p w14:paraId="5F0D2C30" w14:textId="77777777" w:rsidR="008B7634" w:rsidRPr="008A3984" w:rsidRDefault="008B7634" w:rsidP="00020C92">
            <w:pPr>
              <w:jc w:val="center"/>
              <w:rPr>
                <w:rFonts w:ascii="BIZ UDPゴシック" w:eastAsia="BIZ UDPゴシック" w:hAnsi="BIZ UDPゴシック"/>
                <w:sz w:val="20"/>
              </w:rPr>
            </w:pPr>
            <w:r w:rsidRPr="008A3984">
              <w:rPr>
                <w:rFonts w:ascii="BIZ UDPゴシック" w:eastAsia="BIZ UDPゴシック" w:hAnsi="BIZ UDPゴシック" w:hint="eastAsia"/>
                <w:sz w:val="20"/>
              </w:rPr>
              <w:t>学校等</w:t>
            </w:r>
          </w:p>
        </w:tc>
        <w:tc>
          <w:tcPr>
            <w:tcW w:w="3166" w:type="dxa"/>
            <w:gridSpan w:val="3"/>
            <w:shd w:val="clear" w:color="auto" w:fill="DAEEF3" w:themeFill="accent5" w:themeFillTint="33"/>
            <w:vAlign w:val="center"/>
          </w:tcPr>
          <w:p w14:paraId="17652134" w14:textId="77777777" w:rsidR="008B7634" w:rsidRPr="008A3984" w:rsidRDefault="008B7634" w:rsidP="00020C92">
            <w:pPr>
              <w:jc w:val="center"/>
              <w:rPr>
                <w:rFonts w:ascii="BIZ UDPゴシック" w:eastAsia="BIZ UDPゴシック" w:hAnsi="BIZ UDPゴシック"/>
                <w:sz w:val="20"/>
                <w:szCs w:val="18"/>
              </w:rPr>
            </w:pPr>
            <w:r w:rsidRPr="008A3984">
              <w:rPr>
                <w:rFonts w:ascii="BIZ UDPゴシック" w:eastAsia="BIZ UDPゴシック" w:hAnsi="BIZ UDPゴシック" w:hint="eastAsia"/>
                <w:sz w:val="20"/>
                <w:szCs w:val="18"/>
              </w:rPr>
              <w:t>地域</w:t>
            </w:r>
          </w:p>
          <w:p w14:paraId="3628B50F" w14:textId="77777777" w:rsidR="007C55DE" w:rsidRDefault="008B7634" w:rsidP="00020C92">
            <w:pPr>
              <w:jc w:val="center"/>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（図書館、</w:t>
            </w:r>
            <w:r w:rsidR="007C55DE">
              <w:rPr>
                <w:rFonts w:ascii="BIZ UDPゴシック" w:eastAsia="BIZ UDPゴシック" w:hAnsi="BIZ UDPゴシック" w:hint="eastAsia"/>
                <w:sz w:val="18"/>
                <w:szCs w:val="18"/>
              </w:rPr>
              <w:t>公民館</w:t>
            </w:r>
            <w:r w:rsidRPr="008A3984">
              <w:rPr>
                <w:rFonts w:ascii="BIZ UDPゴシック" w:eastAsia="BIZ UDPゴシック" w:hAnsi="BIZ UDPゴシック" w:hint="eastAsia"/>
                <w:sz w:val="18"/>
                <w:szCs w:val="18"/>
              </w:rPr>
              <w:t>、</w:t>
            </w:r>
          </w:p>
          <w:p w14:paraId="1DB793B8" w14:textId="3A38B681" w:rsidR="008B7634" w:rsidRPr="008A3984" w:rsidRDefault="007C55DE" w:rsidP="00020C92">
            <w:pPr>
              <w:jc w:val="center"/>
              <w:rPr>
                <w:rFonts w:ascii="BIZ UDPゴシック" w:eastAsia="BIZ UDPゴシック" w:hAnsi="BIZ UDPゴシック"/>
                <w:sz w:val="20"/>
                <w:szCs w:val="18"/>
              </w:rPr>
            </w:pPr>
            <w:r>
              <w:rPr>
                <w:rFonts w:ascii="BIZ UDPゴシック" w:eastAsia="BIZ UDPゴシック" w:hAnsi="BIZ UDPゴシック" w:hint="eastAsia"/>
                <w:sz w:val="18"/>
                <w:szCs w:val="18"/>
              </w:rPr>
              <w:t>民間団体、</w:t>
            </w:r>
            <w:r w:rsidR="008B7634" w:rsidRPr="008A3984">
              <w:rPr>
                <w:rFonts w:ascii="BIZ UDPゴシック" w:eastAsia="BIZ UDPゴシック" w:hAnsi="BIZ UDPゴシック" w:hint="eastAsia"/>
                <w:sz w:val="18"/>
                <w:szCs w:val="18"/>
              </w:rPr>
              <w:t>書店等）</w:t>
            </w:r>
          </w:p>
        </w:tc>
      </w:tr>
      <w:tr w:rsidR="008B7634" w:rsidRPr="008A3984" w14:paraId="69E1A2C5" w14:textId="77777777" w:rsidTr="00020C92">
        <w:trPr>
          <w:trHeight w:val="340"/>
        </w:trPr>
        <w:tc>
          <w:tcPr>
            <w:tcW w:w="2331" w:type="dxa"/>
            <w:gridSpan w:val="2"/>
            <w:vMerge/>
            <w:shd w:val="clear" w:color="auto" w:fill="DAEEF3" w:themeFill="accent5" w:themeFillTint="33"/>
            <w:vAlign w:val="center"/>
          </w:tcPr>
          <w:p w14:paraId="017F3E26" w14:textId="77777777" w:rsidR="008B7634" w:rsidRPr="008A3984" w:rsidRDefault="008B7634" w:rsidP="00020C92">
            <w:pPr>
              <w:jc w:val="center"/>
              <w:rPr>
                <w:rFonts w:ascii="BIZ UDPゴシック" w:eastAsia="BIZ UDPゴシック" w:hAnsi="BIZ UDPゴシック"/>
                <w:sz w:val="20"/>
              </w:rPr>
            </w:pPr>
          </w:p>
        </w:tc>
        <w:tc>
          <w:tcPr>
            <w:tcW w:w="3580" w:type="dxa"/>
            <w:gridSpan w:val="3"/>
            <w:vMerge/>
            <w:shd w:val="clear" w:color="auto" w:fill="DAEEF3" w:themeFill="accent5" w:themeFillTint="33"/>
            <w:vAlign w:val="center"/>
          </w:tcPr>
          <w:p w14:paraId="097FE657" w14:textId="77777777" w:rsidR="008B7634" w:rsidRPr="008A3984" w:rsidRDefault="008B7634" w:rsidP="00020C92">
            <w:pPr>
              <w:jc w:val="center"/>
              <w:rPr>
                <w:rFonts w:ascii="BIZ UDPゴシック" w:eastAsia="BIZ UDPゴシック" w:hAnsi="BIZ UDPゴシック"/>
                <w:sz w:val="20"/>
              </w:rPr>
            </w:pPr>
          </w:p>
        </w:tc>
        <w:tc>
          <w:tcPr>
            <w:tcW w:w="2252" w:type="dxa"/>
            <w:gridSpan w:val="2"/>
            <w:shd w:val="clear" w:color="auto" w:fill="DAEEF3" w:themeFill="accent5" w:themeFillTint="33"/>
            <w:vAlign w:val="center"/>
          </w:tcPr>
          <w:p w14:paraId="0AB4435E" w14:textId="7876CCBC" w:rsidR="008B7634" w:rsidRPr="008A3984" w:rsidRDefault="008B7634" w:rsidP="00020C92">
            <w:pPr>
              <w:jc w:val="center"/>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図書館等</w:t>
            </w:r>
          </w:p>
        </w:tc>
        <w:tc>
          <w:tcPr>
            <w:tcW w:w="914" w:type="dxa"/>
            <w:shd w:val="clear" w:color="auto" w:fill="DAEEF3" w:themeFill="accent5" w:themeFillTint="33"/>
            <w:vAlign w:val="center"/>
          </w:tcPr>
          <w:p w14:paraId="40892F20" w14:textId="24AC25F7" w:rsidR="008B7634" w:rsidRPr="008A3984" w:rsidRDefault="007C55DE" w:rsidP="00020C92">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その他</w:t>
            </w:r>
          </w:p>
        </w:tc>
      </w:tr>
      <w:tr w:rsidR="008B7634" w:rsidRPr="008A3984" w14:paraId="06C4F968" w14:textId="77777777" w:rsidTr="00020C92">
        <w:trPr>
          <w:cantSplit/>
          <w:trHeight w:val="2913"/>
        </w:trPr>
        <w:tc>
          <w:tcPr>
            <w:tcW w:w="1417" w:type="dxa"/>
            <w:vAlign w:val="center"/>
          </w:tcPr>
          <w:p w14:paraId="102E544F"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・子どもに読み聞かせる</w:t>
            </w:r>
          </w:p>
        </w:tc>
        <w:tc>
          <w:tcPr>
            <w:tcW w:w="914" w:type="dxa"/>
            <w:vMerge w:val="restart"/>
            <w:textDirection w:val="tbRlV"/>
            <w:vAlign w:val="center"/>
          </w:tcPr>
          <w:p w14:paraId="5C650E06"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 xml:space="preserve">・家庭で本を読む時間を確保する　</w:t>
            </w:r>
          </w:p>
          <w:p w14:paraId="2BD7E648"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・子どもが自由に手に取ることができる本を置く</w:t>
            </w:r>
          </w:p>
        </w:tc>
        <w:tc>
          <w:tcPr>
            <w:tcW w:w="2666" w:type="dxa"/>
            <w:gridSpan w:val="2"/>
            <w:vAlign w:val="center"/>
          </w:tcPr>
          <w:p w14:paraId="14AA136D"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・絵本や紙芝居等の読み聞かせの実施</w:t>
            </w:r>
          </w:p>
          <w:p w14:paraId="5BB80A12"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p>
          <w:p w14:paraId="3E674DB3" w14:textId="77777777" w:rsidR="008B7634" w:rsidRPr="008A3984" w:rsidRDefault="008B7634" w:rsidP="00020C92">
            <w:pPr>
              <w:spacing w:line="240" w:lineRule="exact"/>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・保護者に対する読書活動の</w:t>
            </w:r>
          </w:p>
          <w:p w14:paraId="1C1C9ADB" w14:textId="77777777" w:rsidR="008B7634" w:rsidRPr="008A3984" w:rsidRDefault="008B7634" w:rsidP="00020C92">
            <w:pPr>
              <w:spacing w:line="240" w:lineRule="exact"/>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 xml:space="preserve">　実施</w:t>
            </w:r>
          </w:p>
          <w:p w14:paraId="106D7A56" w14:textId="77777777" w:rsidR="008B7634" w:rsidRPr="008A3984" w:rsidRDefault="008B7634" w:rsidP="00020C92">
            <w:pPr>
              <w:spacing w:line="240" w:lineRule="exact"/>
              <w:jc w:val="left"/>
              <w:rPr>
                <w:rFonts w:ascii="BIZ UDPゴシック" w:eastAsia="BIZ UDPゴシック" w:hAnsi="BIZ UDPゴシック"/>
                <w:sz w:val="18"/>
                <w:szCs w:val="18"/>
              </w:rPr>
            </w:pPr>
          </w:p>
          <w:p w14:paraId="52FAE040" w14:textId="77777777" w:rsidR="008B7634" w:rsidRPr="008A3984" w:rsidRDefault="008B7634" w:rsidP="00020C92">
            <w:pPr>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・ボランティアとの連携</w:t>
            </w:r>
          </w:p>
        </w:tc>
        <w:tc>
          <w:tcPr>
            <w:tcW w:w="914" w:type="dxa"/>
            <w:vMerge w:val="restart"/>
            <w:textDirection w:val="tbRlV"/>
          </w:tcPr>
          <w:p w14:paraId="7D79DB20"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・公立図書館との連携</w:t>
            </w:r>
          </w:p>
          <w:p w14:paraId="46D85FB3" w14:textId="6AB80106"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・異年齢による子ども同士の読み聞かせや、子どもが相互に本を紹介する取組</w:t>
            </w:r>
            <w:r w:rsidR="002046A8">
              <w:rPr>
                <w:rFonts w:ascii="BIZ UDPゴシック" w:eastAsia="BIZ UDPゴシック" w:hAnsi="BIZ UDPゴシック" w:hint="eastAsia"/>
                <w:sz w:val="18"/>
                <w:szCs w:val="18"/>
              </w:rPr>
              <w:t>み</w:t>
            </w:r>
            <w:r w:rsidR="001C20E2" w:rsidRPr="008A3984">
              <w:rPr>
                <w:rFonts w:ascii="BIZ UDPゴシック" w:eastAsia="BIZ UDPゴシック" w:hAnsi="BIZ UDPゴシック" w:hint="eastAsia"/>
                <w:sz w:val="18"/>
                <w:szCs w:val="18"/>
              </w:rPr>
              <w:t>（ポップ作り等）の実施</w:t>
            </w:r>
          </w:p>
          <w:p w14:paraId="75DC2047" w14:textId="77777777" w:rsidR="008B7634" w:rsidRPr="008A3984" w:rsidRDefault="008B7634" w:rsidP="00020C92">
            <w:pPr>
              <w:ind w:left="113" w:right="113"/>
              <w:rPr>
                <w:rFonts w:ascii="BIZ UDPゴシック" w:eastAsia="BIZ UDPゴシック" w:hAnsi="BIZ UDPゴシック"/>
                <w:sz w:val="18"/>
                <w:szCs w:val="18"/>
              </w:rPr>
            </w:pPr>
          </w:p>
        </w:tc>
        <w:tc>
          <w:tcPr>
            <w:tcW w:w="1338" w:type="dxa"/>
            <w:vAlign w:val="center"/>
          </w:tcPr>
          <w:p w14:paraId="18CF443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・おはなし会の実施</w:t>
            </w:r>
          </w:p>
          <w:p w14:paraId="6278FF12" w14:textId="77777777" w:rsidR="008B7634" w:rsidRPr="008A3984" w:rsidRDefault="008B7634" w:rsidP="00020C92">
            <w:pPr>
              <w:jc w:val="left"/>
              <w:rPr>
                <w:rFonts w:ascii="BIZ UDPゴシック" w:eastAsia="BIZ UDPゴシック" w:hAnsi="BIZ UDPゴシック"/>
                <w:sz w:val="18"/>
                <w:szCs w:val="18"/>
              </w:rPr>
            </w:pPr>
          </w:p>
          <w:p w14:paraId="56DE3080"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・保健センターとの連携（ブックスタート・読み聞かせの実施）</w:t>
            </w:r>
          </w:p>
        </w:tc>
        <w:tc>
          <w:tcPr>
            <w:tcW w:w="914" w:type="dxa"/>
            <w:vMerge w:val="restart"/>
            <w:textDirection w:val="tbRlV"/>
          </w:tcPr>
          <w:p w14:paraId="24F78BF9" w14:textId="10BA4253"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・学校図書館</w:t>
            </w:r>
            <w:r w:rsidR="001C20E2" w:rsidRPr="008A3984">
              <w:rPr>
                <w:rFonts w:ascii="BIZ UDPゴシック" w:eastAsia="BIZ UDPゴシック" w:hAnsi="BIZ UDPゴシック" w:hint="eastAsia"/>
                <w:sz w:val="18"/>
                <w:szCs w:val="18"/>
              </w:rPr>
              <w:t>・</w:t>
            </w:r>
            <w:r w:rsidRPr="008A3984">
              <w:rPr>
                <w:rFonts w:ascii="BIZ UDPゴシック" w:eastAsia="BIZ UDPゴシック" w:hAnsi="BIZ UDPゴシック" w:hint="eastAsia"/>
                <w:sz w:val="18"/>
                <w:szCs w:val="18"/>
              </w:rPr>
              <w:t xml:space="preserve">教育保育施設への支援　</w:t>
            </w:r>
          </w:p>
          <w:p w14:paraId="47C19165"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・学校・教育委員会との連携・ネットワークづくり</w:t>
            </w:r>
          </w:p>
        </w:tc>
        <w:tc>
          <w:tcPr>
            <w:tcW w:w="914" w:type="dxa"/>
            <w:vMerge w:val="restart"/>
            <w:textDirection w:val="tbRlV"/>
            <w:vAlign w:val="center"/>
          </w:tcPr>
          <w:p w14:paraId="67F3A389"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・（民間団体）教育保育施設や学校への読書活動支援</w:t>
            </w:r>
          </w:p>
          <w:p w14:paraId="08D5A26E"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・（出版社・書店等）読書啓発・普及、行政との連携協力</w:t>
            </w:r>
          </w:p>
        </w:tc>
      </w:tr>
      <w:tr w:rsidR="008B7634" w:rsidRPr="008A3984" w14:paraId="28C5AF7C" w14:textId="77777777" w:rsidTr="00020C92">
        <w:trPr>
          <w:cantSplit/>
          <w:trHeight w:val="3054"/>
        </w:trPr>
        <w:tc>
          <w:tcPr>
            <w:tcW w:w="1417" w:type="dxa"/>
            <w:vAlign w:val="center"/>
          </w:tcPr>
          <w:p w14:paraId="4DA0BB0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・子どもと一緒に公立図書館、書店に行く</w:t>
            </w:r>
          </w:p>
        </w:tc>
        <w:tc>
          <w:tcPr>
            <w:tcW w:w="914" w:type="dxa"/>
            <w:vMerge/>
          </w:tcPr>
          <w:p w14:paraId="2A342136" w14:textId="77777777" w:rsidR="008B7634" w:rsidRPr="008A3984" w:rsidRDefault="008B7634" w:rsidP="00020C92">
            <w:pPr>
              <w:rPr>
                <w:rFonts w:ascii="BIZ UDPゴシック" w:eastAsia="BIZ UDPゴシック" w:hAnsi="BIZ UDPゴシック"/>
              </w:rPr>
            </w:pPr>
          </w:p>
        </w:tc>
        <w:tc>
          <w:tcPr>
            <w:tcW w:w="1544" w:type="dxa"/>
            <w:vAlign w:val="center"/>
          </w:tcPr>
          <w:p w14:paraId="2CEADF66"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・読書イベントの実施（読み聞かせ等）</w:t>
            </w:r>
          </w:p>
          <w:p w14:paraId="49890A2C" w14:textId="77777777" w:rsidR="008B7634" w:rsidRPr="008A3984" w:rsidRDefault="008B7634" w:rsidP="00020C92">
            <w:pPr>
              <w:ind w:left="180" w:hangingChars="100" w:hanging="180"/>
              <w:jc w:val="left"/>
              <w:rPr>
                <w:rFonts w:ascii="BIZ UDPゴシック" w:eastAsia="BIZ UDPゴシック" w:hAnsi="BIZ UDPゴシック"/>
                <w:sz w:val="18"/>
              </w:rPr>
            </w:pPr>
          </w:p>
          <w:p w14:paraId="13B800E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・ボランティアとの連携</w:t>
            </w:r>
          </w:p>
          <w:p w14:paraId="615530E8" w14:textId="77777777" w:rsidR="001C20E2" w:rsidRPr="008A3984" w:rsidRDefault="001C20E2" w:rsidP="00020C92">
            <w:pPr>
              <w:spacing w:line="240" w:lineRule="exact"/>
              <w:ind w:left="180" w:hangingChars="100" w:hanging="180"/>
              <w:jc w:val="left"/>
              <w:rPr>
                <w:rFonts w:ascii="BIZ UDPゴシック" w:eastAsia="BIZ UDPゴシック" w:hAnsi="BIZ UDPゴシック"/>
                <w:sz w:val="18"/>
              </w:rPr>
            </w:pPr>
          </w:p>
          <w:p w14:paraId="295803B7" w14:textId="436D144E" w:rsidR="001C20E2" w:rsidRPr="008A3984" w:rsidRDefault="001C20E2"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・委員会等における子ども主体の読書活動の実施</w:t>
            </w:r>
          </w:p>
        </w:tc>
        <w:tc>
          <w:tcPr>
            <w:tcW w:w="1122" w:type="dxa"/>
            <w:vMerge w:val="restart"/>
            <w:textDirection w:val="tbRlV"/>
            <w:vAlign w:val="center"/>
          </w:tcPr>
          <w:p w14:paraId="30935321" w14:textId="22F7B585" w:rsidR="008B7634" w:rsidRPr="008A3984" w:rsidRDefault="008B7634" w:rsidP="00020C92">
            <w:pPr>
              <w:ind w:left="113" w:right="113"/>
              <w:rPr>
                <w:rFonts w:ascii="BIZ UDPゴシック" w:eastAsia="BIZ UDPゴシック" w:hAnsi="BIZ UDPゴシック"/>
                <w:sz w:val="18"/>
              </w:rPr>
            </w:pPr>
            <w:r w:rsidRPr="008A3984">
              <w:rPr>
                <w:rFonts w:ascii="BIZ UDPゴシック" w:eastAsia="BIZ UDPゴシック" w:hAnsi="BIZ UDPゴシック" w:hint="eastAsia"/>
                <w:sz w:val="18"/>
              </w:rPr>
              <w:t>・一斉読書の実施　　　　　　　・家読</w:t>
            </w:r>
            <w:r w:rsidR="005C16A1" w:rsidRPr="008A3984">
              <w:rPr>
                <w:rFonts w:ascii="BIZ UDPゴシック" w:eastAsia="BIZ UDPゴシック" w:hAnsi="BIZ UDPゴシック" w:hint="eastAsia"/>
                <w:sz w:val="18"/>
              </w:rPr>
              <w:t>（うちどく）</w:t>
            </w:r>
            <w:r w:rsidRPr="008A3984">
              <w:rPr>
                <w:rFonts w:ascii="BIZ UDPゴシック" w:eastAsia="BIZ UDPゴシック" w:hAnsi="BIZ UDPゴシック" w:hint="eastAsia"/>
                <w:sz w:val="18"/>
              </w:rPr>
              <w:t>の推奨</w:t>
            </w:r>
          </w:p>
          <w:p w14:paraId="1EE8F60D" w14:textId="29202DF2" w:rsidR="008B7634" w:rsidRPr="008A3984" w:rsidRDefault="008B7634" w:rsidP="00020C92">
            <w:pPr>
              <w:ind w:left="113" w:right="113"/>
              <w:rPr>
                <w:rFonts w:ascii="BIZ UDPゴシック" w:eastAsia="BIZ UDPゴシック" w:hAnsi="BIZ UDPゴシック"/>
                <w:sz w:val="18"/>
              </w:rPr>
            </w:pPr>
            <w:r w:rsidRPr="008A3984">
              <w:rPr>
                <w:rFonts w:ascii="BIZ UDPゴシック" w:eastAsia="BIZ UDPゴシック" w:hAnsi="BIZ UDPゴシック" w:hint="eastAsia"/>
                <w:sz w:val="18"/>
              </w:rPr>
              <w:t>・授業等での学校図書館の</w:t>
            </w:r>
            <w:r w:rsidRPr="00CD1E6D">
              <w:rPr>
                <w:rFonts w:ascii="BIZ UDPゴシック" w:eastAsia="BIZ UDPゴシック" w:hAnsi="BIZ UDPゴシック" w:hint="eastAsia"/>
                <w:sz w:val="18"/>
              </w:rPr>
              <w:t>活用</w:t>
            </w:r>
            <w:r w:rsidR="00BF6B5F" w:rsidRPr="00CD1E6D">
              <w:rPr>
                <w:rFonts w:ascii="BIZ UDPゴシック" w:eastAsia="BIZ UDPゴシック" w:hAnsi="BIZ UDPゴシック" w:hint="eastAsia"/>
                <w:sz w:val="18"/>
              </w:rPr>
              <w:t>のための環境</w:t>
            </w:r>
            <w:r w:rsidR="003F1931" w:rsidRPr="00CD1E6D">
              <w:rPr>
                <w:rFonts w:ascii="BIZ UDPゴシック" w:eastAsia="BIZ UDPゴシック" w:hAnsi="BIZ UDPゴシック" w:hint="eastAsia"/>
                <w:sz w:val="18"/>
              </w:rPr>
              <w:t>整備</w:t>
            </w:r>
            <w:r w:rsidR="001C20E2" w:rsidRPr="008A3984">
              <w:rPr>
                <w:rFonts w:ascii="BIZ UDPゴシック" w:eastAsia="BIZ UDPゴシック" w:hAnsi="BIZ UDPゴシック" w:hint="eastAsia"/>
                <w:sz w:val="18"/>
              </w:rPr>
              <w:t xml:space="preserve">　　　　　・探究学習における図書利用の推進</w:t>
            </w:r>
          </w:p>
        </w:tc>
        <w:tc>
          <w:tcPr>
            <w:tcW w:w="914" w:type="dxa"/>
            <w:vMerge/>
          </w:tcPr>
          <w:p w14:paraId="6A341B20" w14:textId="77777777" w:rsidR="008B7634" w:rsidRPr="008A3984" w:rsidRDefault="008B7634" w:rsidP="00020C92">
            <w:pPr>
              <w:rPr>
                <w:rFonts w:ascii="BIZ UDPゴシック" w:eastAsia="BIZ UDPゴシック" w:hAnsi="BIZ UDPゴシック"/>
              </w:rPr>
            </w:pPr>
          </w:p>
        </w:tc>
        <w:tc>
          <w:tcPr>
            <w:tcW w:w="1338" w:type="dxa"/>
            <w:vAlign w:val="center"/>
          </w:tcPr>
          <w:p w14:paraId="6C0182A0" w14:textId="77777777" w:rsidR="008B7634" w:rsidRPr="008A3984" w:rsidRDefault="008B7634" w:rsidP="00020C92">
            <w:pPr>
              <w:spacing w:line="240" w:lineRule="exact"/>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w:t>
            </w:r>
          </w:p>
          <w:p w14:paraId="10FD1277" w14:textId="77777777" w:rsidR="008B7634" w:rsidRPr="008A3984" w:rsidRDefault="008B7634" w:rsidP="00020C92">
            <w:pPr>
              <w:spacing w:line="240" w:lineRule="exact"/>
              <w:jc w:val="left"/>
              <w:rPr>
                <w:rFonts w:ascii="BIZ UDPゴシック" w:eastAsia="BIZ UDPゴシック" w:hAnsi="BIZ UDPゴシック"/>
                <w:sz w:val="18"/>
              </w:rPr>
            </w:pPr>
            <w:r w:rsidRPr="008A3984">
              <w:rPr>
                <w:rFonts w:ascii="BIZ UDPゴシック" w:eastAsia="BIZ UDPゴシック" w:hAnsi="BIZ UDPゴシック" w:hint="eastAsia"/>
                <w:sz w:val="18"/>
              </w:rPr>
              <w:t xml:space="preserve">　トの実施</w:t>
            </w:r>
          </w:p>
        </w:tc>
        <w:tc>
          <w:tcPr>
            <w:tcW w:w="914" w:type="dxa"/>
            <w:vMerge/>
          </w:tcPr>
          <w:p w14:paraId="57BA06B7" w14:textId="77777777" w:rsidR="008B7634" w:rsidRPr="008A3984" w:rsidRDefault="008B7634" w:rsidP="00020C92">
            <w:pPr>
              <w:rPr>
                <w:rFonts w:ascii="BIZ UDPゴシック" w:eastAsia="BIZ UDPゴシック" w:hAnsi="BIZ UDPゴシック"/>
                <w:sz w:val="22"/>
              </w:rPr>
            </w:pPr>
          </w:p>
        </w:tc>
        <w:tc>
          <w:tcPr>
            <w:tcW w:w="914" w:type="dxa"/>
            <w:vMerge/>
            <w:vAlign w:val="center"/>
          </w:tcPr>
          <w:p w14:paraId="16A0901F" w14:textId="77777777" w:rsidR="008B7634" w:rsidRPr="008A3984" w:rsidRDefault="008B7634" w:rsidP="00020C92">
            <w:pPr>
              <w:jc w:val="center"/>
              <w:rPr>
                <w:rFonts w:ascii="BIZ UDPゴシック" w:eastAsia="BIZ UDPゴシック" w:hAnsi="BIZ UDPゴシック"/>
                <w:sz w:val="22"/>
              </w:rPr>
            </w:pPr>
          </w:p>
        </w:tc>
      </w:tr>
      <w:tr w:rsidR="008B7634" w:rsidRPr="008A3984" w14:paraId="2E18E130" w14:textId="77777777" w:rsidTr="00020C92">
        <w:trPr>
          <w:trHeight w:val="5418"/>
        </w:trPr>
        <w:tc>
          <w:tcPr>
            <w:tcW w:w="1417" w:type="dxa"/>
            <w:vAlign w:val="center"/>
          </w:tcPr>
          <w:p w14:paraId="42E9E0B1"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・子どもが自ら好きな本を読む</w:t>
            </w:r>
          </w:p>
          <w:p w14:paraId="215DCC6E" w14:textId="77777777" w:rsidR="008B7634" w:rsidRPr="008A3984" w:rsidRDefault="008B7634" w:rsidP="00020C92">
            <w:pPr>
              <w:spacing w:line="240" w:lineRule="exact"/>
              <w:jc w:val="left"/>
              <w:rPr>
                <w:rFonts w:ascii="BIZ UDPゴシック" w:eastAsia="BIZ UDPゴシック" w:hAnsi="BIZ UDPゴシック"/>
                <w:sz w:val="18"/>
              </w:rPr>
            </w:pPr>
          </w:p>
          <w:p w14:paraId="2678618B" w14:textId="30F79812"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・子どもが</w:t>
            </w:r>
            <w:r w:rsidR="007C55DE">
              <w:rPr>
                <w:rFonts w:ascii="BIZ UDPゴシック" w:eastAsia="BIZ UDPゴシック" w:hAnsi="BIZ UDPゴシック" w:hint="eastAsia"/>
                <w:sz w:val="18"/>
              </w:rPr>
              <w:t>すきま</w:t>
            </w:r>
            <w:r w:rsidRPr="008A3984">
              <w:rPr>
                <w:rFonts w:ascii="BIZ UDPゴシック" w:eastAsia="BIZ UDPゴシック" w:hAnsi="BIZ UDPゴシック" w:hint="eastAsia"/>
                <w:sz w:val="18"/>
              </w:rPr>
              <w:t>時間を見つけて本を読む</w:t>
            </w:r>
          </w:p>
        </w:tc>
        <w:tc>
          <w:tcPr>
            <w:tcW w:w="914" w:type="dxa"/>
            <w:vMerge/>
          </w:tcPr>
          <w:p w14:paraId="7342D335" w14:textId="77777777" w:rsidR="008B7634" w:rsidRPr="008A3984" w:rsidRDefault="008B7634" w:rsidP="00020C92">
            <w:pPr>
              <w:rPr>
                <w:rFonts w:ascii="BIZ UDPゴシック" w:eastAsia="BIZ UDPゴシック" w:hAnsi="BIZ UDPゴシック"/>
              </w:rPr>
            </w:pPr>
          </w:p>
        </w:tc>
        <w:tc>
          <w:tcPr>
            <w:tcW w:w="1544" w:type="dxa"/>
            <w:vAlign w:val="center"/>
          </w:tcPr>
          <w:p w14:paraId="65AD7D8E"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・読書イベントの実施（ビブリオバトル等）</w:t>
            </w:r>
          </w:p>
          <w:p w14:paraId="4BB6A09A" w14:textId="77777777" w:rsidR="008B7634" w:rsidRPr="008A3984" w:rsidRDefault="008B7634" w:rsidP="00020C92">
            <w:pPr>
              <w:ind w:left="180" w:hangingChars="100" w:hanging="180"/>
              <w:rPr>
                <w:rFonts w:ascii="BIZ UDPゴシック" w:eastAsia="BIZ UDPゴシック" w:hAnsi="BIZ UDPゴシック"/>
                <w:sz w:val="18"/>
              </w:rPr>
            </w:pPr>
          </w:p>
          <w:p w14:paraId="383C22FD"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・生徒会活動や</w:t>
            </w:r>
          </w:p>
          <w:p w14:paraId="76172517"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 xml:space="preserve">　部活動等生徒主体による読書活動の活性化</w:t>
            </w:r>
          </w:p>
        </w:tc>
        <w:tc>
          <w:tcPr>
            <w:tcW w:w="1122" w:type="dxa"/>
            <w:vMerge/>
          </w:tcPr>
          <w:p w14:paraId="70F6D3BF" w14:textId="77777777" w:rsidR="008B7634" w:rsidRPr="008A3984" w:rsidRDefault="008B7634" w:rsidP="00020C92">
            <w:pPr>
              <w:rPr>
                <w:rFonts w:ascii="BIZ UDPゴシック" w:eastAsia="BIZ UDPゴシック" w:hAnsi="BIZ UDPゴシック"/>
              </w:rPr>
            </w:pPr>
          </w:p>
        </w:tc>
        <w:tc>
          <w:tcPr>
            <w:tcW w:w="914" w:type="dxa"/>
            <w:vMerge/>
          </w:tcPr>
          <w:p w14:paraId="482631E9" w14:textId="77777777" w:rsidR="008B7634" w:rsidRPr="008A3984" w:rsidRDefault="008B7634" w:rsidP="00020C92">
            <w:pPr>
              <w:rPr>
                <w:rFonts w:ascii="BIZ UDPゴシック" w:eastAsia="BIZ UDPゴシック" w:hAnsi="BIZ UDPゴシック"/>
              </w:rPr>
            </w:pPr>
          </w:p>
        </w:tc>
        <w:tc>
          <w:tcPr>
            <w:tcW w:w="1338" w:type="dxa"/>
            <w:vAlign w:val="center"/>
          </w:tcPr>
          <w:p w14:paraId="7C55844B" w14:textId="4708AFCA"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w:t>
            </w:r>
            <w:r w:rsidR="007F0D8F" w:rsidRPr="008A3984">
              <w:rPr>
                <w:rFonts w:ascii="BIZ UDPゴシック" w:eastAsia="BIZ UDPゴシック" w:hAnsi="BIZ UDPゴシック" w:hint="eastAsia"/>
                <w:sz w:val="18"/>
              </w:rPr>
              <w:t>ＹＡ</w:t>
            </w:r>
            <w:r w:rsidRPr="008A3984">
              <w:rPr>
                <w:rFonts w:ascii="BIZ UDPゴシック" w:eastAsia="BIZ UDPゴシック" w:hAnsi="BIZ UDPゴシック"/>
                <w:sz w:val="18"/>
              </w:rPr>
              <w:t>コーナーの充実</w:t>
            </w:r>
          </w:p>
          <w:p w14:paraId="77C12A7A" w14:textId="77777777" w:rsidR="008B7634" w:rsidRPr="008A3984" w:rsidRDefault="008B7634" w:rsidP="00020C92">
            <w:pPr>
              <w:jc w:val="left"/>
              <w:rPr>
                <w:rFonts w:ascii="BIZ UDPゴシック" w:eastAsia="BIZ UDPゴシック" w:hAnsi="BIZ UDPゴシック"/>
                <w:sz w:val="18"/>
              </w:rPr>
            </w:pPr>
          </w:p>
          <w:p w14:paraId="488786A0" w14:textId="189D83C9"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・インターネット</w:t>
            </w:r>
            <w:r w:rsidR="00D84995" w:rsidRPr="008A3984">
              <w:rPr>
                <w:rFonts w:ascii="BIZ UDPゴシック" w:eastAsia="BIZ UDPゴシック" w:hAnsi="BIZ UDPゴシック" w:hint="eastAsia"/>
                <w:sz w:val="18"/>
              </w:rPr>
              <w:t>・SNS</w:t>
            </w:r>
            <w:r w:rsidRPr="008A3984">
              <w:rPr>
                <w:rFonts w:ascii="BIZ UDPゴシック" w:eastAsia="BIZ UDPゴシック" w:hAnsi="BIZ UDPゴシック" w:hint="eastAsia"/>
                <w:sz w:val="18"/>
              </w:rPr>
              <w:t>を活用した読書活動に関する情報提供</w:t>
            </w:r>
          </w:p>
          <w:p w14:paraId="12448F28" w14:textId="77777777" w:rsidR="008B7634" w:rsidRPr="008A3984" w:rsidRDefault="008B7634" w:rsidP="00020C92">
            <w:pPr>
              <w:spacing w:line="240" w:lineRule="exact"/>
              <w:ind w:leftChars="50" w:left="210" w:hangingChars="50" w:hanging="105"/>
              <w:rPr>
                <w:rFonts w:ascii="BIZ UDPゴシック" w:eastAsia="BIZ UDPゴシック" w:hAnsi="BIZ UDPゴシック"/>
              </w:rPr>
            </w:pPr>
          </w:p>
        </w:tc>
        <w:tc>
          <w:tcPr>
            <w:tcW w:w="914" w:type="dxa"/>
            <w:vMerge/>
          </w:tcPr>
          <w:p w14:paraId="6B349BA3" w14:textId="77777777" w:rsidR="008B7634" w:rsidRPr="008A3984" w:rsidRDefault="008B7634" w:rsidP="00020C92">
            <w:pPr>
              <w:rPr>
                <w:rFonts w:ascii="BIZ UDPゴシック" w:eastAsia="BIZ UDPゴシック" w:hAnsi="BIZ UDPゴシック"/>
                <w:sz w:val="22"/>
              </w:rPr>
            </w:pPr>
          </w:p>
        </w:tc>
        <w:tc>
          <w:tcPr>
            <w:tcW w:w="914" w:type="dxa"/>
            <w:vMerge/>
            <w:vAlign w:val="center"/>
          </w:tcPr>
          <w:p w14:paraId="5C43BF90" w14:textId="77777777" w:rsidR="008B7634" w:rsidRPr="008A3984" w:rsidRDefault="008B7634" w:rsidP="00020C92">
            <w:pPr>
              <w:jc w:val="center"/>
              <w:rPr>
                <w:rFonts w:ascii="BIZ UDPゴシック" w:eastAsia="BIZ UDPゴシック" w:hAnsi="BIZ UDPゴシック"/>
                <w:sz w:val="22"/>
              </w:rPr>
            </w:pPr>
          </w:p>
        </w:tc>
      </w:tr>
    </w:tbl>
    <w:p w14:paraId="0B83BB2B" w14:textId="77777777" w:rsidR="008B7634" w:rsidRPr="003A1EC0" w:rsidRDefault="008B7634" w:rsidP="008B7634">
      <w:pPr>
        <w:rPr>
          <w:rFonts w:ascii="UD デジタル 教科書体 N-R" w:eastAsia="UD デジタル 教科書体 N-R" w:hAnsiTheme="majorEastAsia"/>
          <w:b/>
          <w:sz w:val="22"/>
        </w:rPr>
      </w:pPr>
    </w:p>
    <w:p w14:paraId="57B01419" w14:textId="77777777" w:rsidR="008B7634" w:rsidRPr="003A1EC0" w:rsidRDefault="008B7634" w:rsidP="008B7634">
      <w:pPr>
        <w:rPr>
          <w:rFonts w:ascii="UD デジタル 教科書体 N-R" w:eastAsia="UD デジタル 教科書体 N-R" w:hAnsiTheme="majorEastAsia"/>
          <w:b/>
          <w:sz w:val="22"/>
        </w:rPr>
      </w:pPr>
    </w:p>
    <w:p w14:paraId="18FFD4C2" w14:textId="77777777" w:rsidR="008B7634" w:rsidRPr="003A1EC0" w:rsidRDefault="008B7634" w:rsidP="008B7634">
      <w:pPr>
        <w:rPr>
          <w:rFonts w:ascii="UD デジタル 教科書体 N-R" w:eastAsia="UD デジタル 教科書体 N-R" w:hAnsiTheme="majorEastAsia"/>
          <w:b/>
          <w:sz w:val="22"/>
        </w:rPr>
      </w:pPr>
    </w:p>
    <w:p w14:paraId="2991C981" w14:textId="27686442" w:rsidR="008B7634" w:rsidRPr="003A1EC0" w:rsidRDefault="008B7634" w:rsidP="008B7634">
      <w:pPr>
        <w:rPr>
          <w:rFonts w:ascii="UD デジタル 教科書体 N-R" w:eastAsia="UD デジタル 教科書体 N-R" w:hAnsiTheme="majorEastAsia"/>
          <w:b/>
          <w:sz w:val="22"/>
        </w:rPr>
      </w:pPr>
    </w:p>
    <w:p w14:paraId="58EC2816" w14:textId="6ADAF75D"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88480" behindDoc="0" locked="0" layoutInCell="1" allowOverlap="1" wp14:anchorId="325AB091" wp14:editId="6D509E3F">
                <wp:simplePos x="0" y="0"/>
                <wp:positionH relativeFrom="margin">
                  <wp:align>left</wp:align>
                </wp:positionH>
                <wp:positionV relativeFrom="paragraph">
                  <wp:posOffset>202565</wp:posOffset>
                </wp:positionV>
                <wp:extent cx="438785" cy="1814169"/>
                <wp:effectExtent l="0" t="0" r="18415" b="15240"/>
                <wp:wrapNone/>
                <wp:docPr id="73" name="フローチャート: 論理積ゲート 73" title="乳幼児の時期"/>
                <wp:cNvGraphicFramePr/>
                <a:graphic xmlns:a="http://schemas.openxmlformats.org/drawingml/2006/main">
                  <a:graphicData uri="http://schemas.microsoft.com/office/word/2010/wordprocessingShape">
                    <wps:wsp>
                      <wps:cNvSpPr/>
                      <wps:spPr>
                        <a:xfrm flipH="1">
                          <a:off x="0" y="0"/>
                          <a:ext cx="438785" cy="1814169"/>
                        </a:xfrm>
                        <a:prstGeom prst="flowChartDelay">
                          <a:avLst/>
                        </a:prstGeom>
                        <a:noFill/>
                        <a:ln w="3175" cap="flat" cmpd="sng" algn="ctr">
                          <a:solidFill>
                            <a:sysClr val="windowText" lastClr="000000"/>
                          </a:solidFill>
                          <a:prstDash val="solid"/>
                        </a:ln>
                        <a:effectLst/>
                      </wps:spPr>
                      <wps:txbx>
                        <w:txbxContent>
                          <w:p w14:paraId="0C6CDD46" w14:textId="77777777" w:rsidR="009524BD" w:rsidRPr="008A3984" w:rsidRDefault="009524BD" w:rsidP="008B7634">
                            <w:pPr>
                              <w:spacing w:line="22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乳幼児の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AB091" id="_x0000_t135" coordsize="21600,21600" o:spt="135" path="m10800,qx21600,10800,10800,21600l,21600,,xe">
                <v:stroke joinstyle="miter"/>
                <v:path gradientshapeok="t" o:connecttype="rect" textboxrect="0,3163,18437,18437"/>
              </v:shapetype>
              <v:shape id="フローチャート: 論理積ゲート 73" o:spid="_x0000_s1138" type="#_x0000_t135" alt="タイトル: 乳幼児の時期" style="position:absolute;left:0;text-align:left;margin-left:0;margin-top:15.95pt;width:34.55pt;height:142.85pt;flip:x;z-index:25198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" filled="f" strokecolor="windowText" strokeweight=".25pt">
                <v:textbox style="layout-flow:vertical-ideographic">
                  <w:txbxContent>
                    <w:p w14:paraId="0C6CDD46" w14:textId="77777777" w:rsidR="009524BD" w:rsidRPr="008A3984" w:rsidRDefault="009524BD" w:rsidP="008B7634">
                      <w:pPr>
                        <w:spacing w:line="22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乳幼児の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v:textbox>
                <w10:wrap anchorx="margin"/>
              </v:shape>
            </w:pict>
          </mc:Fallback>
        </mc:AlternateContent>
      </w:r>
    </w:p>
    <w:p w14:paraId="76CAC61B" w14:textId="128D0FAA" w:rsidR="008B7634" w:rsidRPr="003A1EC0" w:rsidRDefault="008B7634" w:rsidP="008B7634">
      <w:pPr>
        <w:rPr>
          <w:rFonts w:ascii="UD デジタル 教科書体 N-R" w:eastAsia="UD デジタル 教科書体 N-R" w:hAnsiTheme="majorEastAsia"/>
          <w:b/>
          <w:sz w:val="22"/>
        </w:rPr>
      </w:pPr>
    </w:p>
    <w:p w14:paraId="5C1EEC26" w14:textId="77777777" w:rsidR="008B7634" w:rsidRPr="003A1EC0" w:rsidRDefault="008B7634" w:rsidP="008B7634">
      <w:pPr>
        <w:rPr>
          <w:rFonts w:ascii="UD デジタル 教科書体 N-R" w:eastAsia="UD デジタル 教科書体 N-R" w:hAnsiTheme="majorEastAsia"/>
          <w:b/>
          <w:sz w:val="22"/>
        </w:rPr>
      </w:pPr>
    </w:p>
    <w:p w14:paraId="29564ED7" w14:textId="77777777" w:rsidR="008B7634" w:rsidRPr="003A1EC0" w:rsidRDefault="008B7634" w:rsidP="008B7634">
      <w:pPr>
        <w:rPr>
          <w:rFonts w:ascii="UD デジタル 教科書体 N-R" w:eastAsia="UD デジタル 教科書体 N-R" w:hAnsiTheme="majorEastAsia"/>
          <w:b/>
          <w:sz w:val="22"/>
        </w:rPr>
      </w:pPr>
    </w:p>
    <w:p w14:paraId="6F1B4A32" w14:textId="77777777" w:rsidR="008B7634" w:rsidRPr="003A1EC0" w:rsidRDefault="008B7634" w:rsidP="008B7634">
      <w:pPr>
        <w:rPr>
          <w:rFonts w:ascii="UD デジタル 教科書体 N-R" w:eastAsia="UD デジタル 教科書体 N-R" w:hAnsiTheme="majorEastAsia"/>
          <w:b/>
          <w:sz w:val="22"/>
        </w:rPr>
      </w:pPr>
    </w:p>
    <w:p w14:paraId="04FA53EF" w14:textId="77777777" w:rsidR="008B7634" w:rsidRPr="003A1EC0" w:rsidRDefault="008B7634" w:rsidP="008B7634">
      <w:pPr>
        <w:rPr>
          <w:rFonts w:ascii="UD デジタル 教科書体 N-R" w:eastAsia="UD デジタル 教科書体 N-R" w:hAnsiTheme="majorEastAsia"/>
          <w:b/>
          <w:sz w:val="22"/>
        </w:rPr>
      </w:pPr>
    </w:p>
    <w:p w14:paraId="12729D5E" w14:textId="77777777" w:rsidR="008B7634" w:rsidRPr="003A1EC0" w:rsidRDefault="008B7634" w:rsidP="008B7634">
      <w:pPr>
        <w:rPr>
          <w:rFonts w:ascii="UD デジタル 教科書体 N-R" w:eastAsia="UD デジタル 教科書体 N-R" w:hAnsiTheme="majorEastAsia"/>
          <w:b/>
          <w:sz w:val="22"/>
        </w:rPr>
      </w:pPr>
    </w:p>
    <w:p w14:paraId="520BD2B3" w14:textId="77777777" w:rsidR="008B7634" w:rsidRPr="003A1EC0" w:rsidRDefault="008B7634" w:rsidP="008B7634">
      <w:pPr>
        <w:rPr>
          <w:rFonts w:ascii="UD デジタル 教科書体 N-R" w:eastAsia="UD デジタル 教科書体 N-R" w:hAnsiTheme="majorEastAsia"/>
          <w:b/>
          <w:sz w:val="22"/>
        </w:rPr>
      </w:pPr>
    </w:p>
    <w:p w14:paraId="2A9EF5AB" w14:textId="55DF78A6" w:rsidR="008B7634" w:rsidRPr="003A1EC0" w:rsidRDefault="008B7634" w:rsidP="008B7634">
      <w:pPr>
        <w:rPr>
          <w:rFonts w:ascii="UD デジタル 教科書体 N-R" w:eastAsia="UD デジタル 教科書体 N-R" w:hAnsiTheme="majorEastAsia"/>
          <w:b/>
          <w:sz w:val="22"/>
        </w:rPr>
      </w:pPr>
    </w:p>
    <w:p w14:paraId="2F437664" w14:textId="2FB34F65"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89504" behindDoc="0" locked="0" layoutInCell="1" allowOverlap="1" wp14:anchorId="6168A031" wp14:editId="0CF99CBA">
                <wp:simplePos x="0" y="0"/>
                <wp:positionH relativeFrom="margin">
                  <wp:align>left</wp:align>
                </wp:positionH>
                <wp:positionV relativeFrom="paragraph">
                  <wp:posOffset>75565</wp:posOffset>
                </wp:positionV>
                <wp:extent cx="438785" cy="1909267"/>
                <wp:effectExtent l="0" t="0" r="18415" b="15240"/>
                <wp:wrapNone/>
                <wp:docPr id="74" name="フローチャート: 論理積ゲート 74" title="小学生の時期"/>
                <wp:cNvGraphicFramePr/>
                <a:graphic xmlns:a="http://schemas.openxmlformats.org/drawingml/2006/main">
                  <a:graphicData uri="http://schemas.microsoft.com/office/word/2010/wordprocessingShape">
                    <wps:wsp>
                      <wps:cNvSpPr/>
                      <wps:spPr>
                        <a:xfrm flipH="1">
                          <a:off x="0" y="0"/>
                          <a:ext cx="438785" cy="1909267"/>
                        </a:xfrm>
                        <a:prstGeom prst="flowChartDelay">
                          <a:avLst/>
                        </a:prstGeom>
                        <a:solidFill>
                          <a:schemeClr val="accent5">
                            <a:lumMod val="20000"/>
                            <a:lumOff val="80000"/>
                          </a:schemeClr>
                        </a:solidFill>
                        <a:ln w="3175" cap="flat" cmpd="sng" algn="ctr">
                          <a:solidFill>
                            <a:sysClr val="windowText" lastClr="000000"/>
                          </a:solidFill>
                          <a:prstDash val="solid"/>
                        </a:ln>
                        <a:effectLst/>
                      </wps:spPr>
                      <wps:txbx>
                        <w:txbxContent>
                          <w:p w14:paraId="67364CC3"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小学生の時</w:t>
                            </w:r>
                            <w:r w:rsidRPr="008A3984">
                              <w:rPr>
                                <w:rFonts w:ascii="BIZ UDPゴシック" w:eastAsia="BIZ UDPゴシック" w:hAnsi="BIZ UDPゴシック"/>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A031" id="フローチャート: 論理積ゲート 74" o:spid="_x0000_s1139" type="#_x0000_t135" alt="タイトル: 小学生の時期" style="position:absolute;left:0;text-align:left;margin-left:0;margin-top:5.95pt;width:34.55pt;height:150.35pt;flip:x;z-index:25198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" fillcolor="#daeef3 [664]" strokecolor="windowText" strokeweight=".25pt">
                <v:textbox style="layout-flow:vertical-ideographic">
                  <w:txbxContent>
                    <w:p w14:paraId="67364CC3"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小学生の時</w:t>
                      </w:r>
                      <w:r w:rsidRPr="008A3984">
                        <w:rPr>
                          <w:rFonts w:ascii="BIZ UDPゴシック" w:eastAsia="BIZ UDPゴシック" w:hAnsi="BIZ UDPゴシック"/>
                          <w:szCs w:val="21"/>
                        </w:rPr>
                        <w:t>期</w:t>
                      </w:r>
                    </w:p>
                  </w:txbxContent>
                </v:textbox>
                <w10:wrap anchorx="margin"/>
              </v:shape>
            </w:pict>
          </mc:Fallback>
        </mc:AlternateContent>
      </w:r>
    </w:p>
    <w:p w14:paraId="4A21A8ED" w14:textId="51547257" w:rsidR="008B7634" w:rsidRPr="003A1EC0" w:rsidRDefault="008B7634" w:rsidP="008B7634">
      <w:pPr>
        <w:rPr>
          <w:rFonts w:ascii="UD デジタル 教科書体 N-R" w:eastAsia="UD デジタル 教科書体 N-R" w:hAnsiTheme="majorEastAsia"/>
          <w:b/>
          <w:sz w:val="22"/>
        </w:rPr>
      </w:pPr>
    </w:p>
    <w:p w14:paraId="085A7AB2" w14:textId="77777777" w:rsidR="008B7634" w:rsidRPr="003A1EC0" w:rsidRDefault="008B7634" w:rsidP="008B7634">
      <w:pPr>
        <w:rPr>
          <w:rFonts w:ascii="UD デジタル 教科書体 N-R" w:eastAsia="UD デジタル 教科書体 N-R" w:hAnsiTheme="majorEastAsia"/>
          <w:b/>
          <w:sz w:val="22"/>
        </w:rPr>
      </w:pPr>
    </w:p>
    <w:p w14:paraId="1221B60A" w14:textId="77777777" w:rsidR="008B7634" w:rsidRPr="003A1EC0" w:rsidRDefault="008B7634" w:rsidP="008B7634">
      <w:pPr>
        <w:rPr>
          <w:rFonts w:ascii="UD デジタル 教科書体 N-R" w:eastAsia="UD デジタル 教科書体 N-R" w:hAnsiTheme="majorEastAsia"/>
          <w:b/>
          <w:sz w:val="22"/>
        </w:rPr>
      </w:pPr>
    </w:p>
    <w:p w14:paraId="32515A07" w14:textId="77777777" w:rsidR="008B7634" w:rsidRPr="003A1EC0" w:rsidRDefault="008B7634" w:rsidP="008B7634">
      <w:pPr>
        <w:rPr>
          <w:rFonts w:ascii="UD デジタル 教科書体 N-R" w:eastAsia="UD デジタル 教科書体 N-R" w:hAnsiTheme="majorEastAsia"/>
          <w:b/>
          <w:sz w:val="22"/>
        </w:rPr>
      </w:pPr>
    </w:p>
    <w:p w14:paraId="75F78173" w14:textId="77777777" w:rsidR="008B7634" w:rsidRPr="003A1EC0" w:rsidRDefault="008B7634" w:rsidP="008B7634">
      <w:pPr>
        <w:rPr>
          <w:rFonts w:ascii="UD デジタル 教科書体 N-R" w:eastAsia="UD デジタル 教科書体 N-R" w:hAnsiTheme="majorEastAsia"/>
          <w:b/>
          <w:sz w:val="22"/>
        </w:rPr>
      </w:pPr>
    </w:p>
    <w:p w14:paraId="332E20D9" w14:textId="77777777" w:rsidR="008B7634" w:rsidRPr="003A1EC0" w:rsidRDefault="008B7634" w:rsidP="008B7634">
      <w:pPr>
        <w:rPr>
          <w:rFonts w:ascii="UD デジタル 教科書体 N-R" w:eastAsia="UD デジタル 教科書体 N-R" w:hAnsiTheme="majorEastAsia"/>
          <w:b/>
          <w:sz w:val="22"/>
        </w:rPr>
      </w:pPr>
    </w:p>
    <w:p w14:paraId="0BAEF948" w14:textId="77777777" w:rsidR="008B7634" w:rsidRPr="003A1EC0" w:rsidRDefault="008B7634" w:rsidP="008B7634">
      <w:pPr>
        <w:rPr>
          <w:rFonts w:ascii="UD デジタル 教科書体 N-R" w:eastAsia="UD デジタル 教科書体 N-R" w:hAnsiTheme="majorEastAsia"/>
          <w:b/>
          <w:sz w:val="22"/>
        </w:rPr>
      </w:pPr>
    </w:p>
    <w:p w14:paraId="529DE778" w14:textId="6146D9DD" w:rsidR="008B7634" w:rsidRPr="003A1EC0" w:rsidRDefault="008B7634" w:rsidP="008B7634">
      <w:pPr>
        <w:rPr>
          <w:rFonts w:ascii="UD デジタル 教科書体 N-R" w:eastAsia="UD デジタル 教科書体 N-R" w:hAnsiTheme="majorEastAsia"/>
          <w:b/>
          <w:sz w:val="22"/>
        </w:rPr>
      </w:pPr>
    </w:p>
    <w:p w14:paraId="0EC5B5CC" w14:textId="7620EDCA"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90528" behindDoc="0" locked="0" layoutInCell="1" allowOverlap="1" wp14:anchorId="09F872E6" wp14:editId="3138D626">
                <wp:simplePos x="0" y="0"/>
                <wp:positionH relativeFrom="margin">
                  <wp:posOffset>17145</wp:posOffset>
                </wp:positionH>
                <wp:positionV relativeFrom="paragraph">
                  <wp:posOffset>53975</wp:posOffset>
                </wp:positionV>
                <wp:extent cx="421640" cy="1692000"/>
                <wp:effectExtent l="0" t="0" r="16510" b="22860"/>
                <wp:wrapNone/>
                <wp:docPr id="75" name="フローチャート: 論理積ゲート 75" title="中学生の時期"/>
                <wp:cNvGraphicFramePr/>
                <a:graphic xmlns:a="http://schemas.openxmlformats.org/drawingml/2006/main">
                  <a:graphicData uri="http://schemas.microsoft.com/office/word/2010/wordprocessingShape">
                    <wps:wsp>
                      <wps:cNvSpPr/>
                      <wps:spPr>
                        <a:xfrm flipH="1">
                          <a:off x="0" y="0"/>
                          <a:ext cx="421640" cy="1692000"/>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0EAD7A4C"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中学生の</w:t>
                            </w:r>
                            <w:r w:rsidRPr="008A3984">
                              <w:rPr>
                                <w:rFonts w:ascii="BIZ UDPゴシック" w:eastAsia="BIZ UDPゴシック" w:hAnsi="BIZ UDPゴシック"/>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872E6" id="フローチャート: 論理積ゲート 75" o:spid="_x0000_s1140" type="#_x0000_t135" alt="タイトル: 中学生の時期" style="position:absolute;left:0;text-align:left;margin-left:1.35pt;margin-top:4.25pt;width:33.2pt;height:133.25pt;flip:x;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" fillcolor="#b6dde8 [1304]" strokecolor="windowText" strokeweight=".25pt">
                <v:textbox style="layout-flow:vertical-ideographic">
                  <w:txbxContent>
                    <w:p w14:paraId="0EAD7A4C"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中学生の</w:t>
                      </w:r>
                      <w:r w:rsidRPr="008A3984">
                        <w:rPr>
                          <w:rFonts w:ascii="BIZ UDPゴシック" w:eastAsia="BIZ UDPゴシック" w:hAnsi="BIZ UDPゴシック"/>
                          <w:szCs w:val="21"/>
                        </w:rPr>
                        <w:t>時期</w:t>
                      </w:r>
                    </w:p>
                  </w:txbxContent>
                </v:textbox>
                <w10:wrap anchorx="margin"/>
              </v:shape>
            </w:pict>
          </mc:Fallback>
        </mc:AlternateContent>
      </w:r>
    </w:p>
    <w:p w14:paraId="51DC065C" w14:textId="77777777" w:rsidR="008B7634" w:rsidRPr="003A1EC0" w:rsidRDefault="008B7634" w:rsidP="008B7634">
      <w:pPr>
        <w:rPr>
          <w:rFonts w:ascii="UD デジタル 教科書体 N-R" w:eastAsia="UD デジタル 教科書体 N-R" w:hAnsiTheme="majorEastAsia"/>
          <w:b/>
          <w:sz w:val="22"/>
        </w:rPr>
      </w:pPr>
    </w:p>
    <w:p w14:paraId="00ECDA8E" w14:textId="77777777" w:rsidR="008B7634" w:rsidRPr="003A1EC0" w:rsidRDefault="008B7634" w:rsidP="008B7634">
      <w:pPr>
        <w:rPr>
          <w:rFonts w:ascii="UD デジタル 教科書体 N-R" w:eastAsia="UD デジタル 教科書体 N-R" w:hAnsiTheme="majorEastAsia"/>
          <w:b/>
          <w:sz w:val="22"/>
        </w:rPr>
      </w:pPr>
    </w:p>
    <w:p w14:paraId="198938FA" w14:textId="77777777" w:rsidR="008B7634" w:rsidRPr="003A1EC0" w:rsidRDefault="008B7634" w:rsidP="008B7634">
      <w:pPr>
        <w:rPr>
          <w:rFonts w:ascii="UD デジタル 教科書体 N-R" w:eastAsia="UD デジタル 教科書体 N-R" w:hAnsiTheme="majorEastAsia"/>
          <w:b/>
          <w:sz w:val="22"/>
        </w:rPr>
      </w:pPr>
    </w:p>
    <w:p w14:paraId="405B9BEC" w14:textId="77777777" w:rsidR="008B7634" w:rsidRPr="003A1EC0" w:rsidRDefault="008B7634" w:rsidP="008B7634">
      <w:pPr>
        <w:rPr>
          <w:rFonts w:ascii="UD デジタル 教科書体 N-R" w:eastAsia="UD デジタル 教科書体 N-R" w:hAnsiTheme="majorEastAsia"/>
          <w:b/>
          <w:sz w:val="22"/>
        </w:rPr>
      </w:pPr>
    </w:p>
    <w:p w14:paraId="15798E8E" w14:textId="77777777" w:rsidR="008B7634" w:rsidRPr="003A1EC0" w:rsidRDefault="008B7634" w:rsidP="008B7634">
      <w:pPr>
        <w:rPr>
          <w:rFonts w:ascii="UD デジタル 教科書体 N-R" w:eastAsia="UD デジタル 教科書体 N-R" w:hAnsiTheme="majorEastAsia"/>
          <w:b/>
          <w:sz w:val="22"/>
        </w:rPr>
      </w:pPr>
    </w:p>
    <w:p w14:paraId="735EA943" w14:textId="2B524A89" w:rsidR="008B7634" w:rsidRPr="003A1EC0" w:rsidRDefault="008B7634" w:rsidP="008B7634">
      <w:pPr>
        <w:rPr>
          <w:rFonts w:ascii="UD デジタル 教科書体 N-R" w:eastAsia="UD デジタル 教科書体 N-R" w:hAnsiTheme="majorEastAsia"/>
          <w:b/>
          <w:sz w:val="22"/>
        </w:rPr>
      </w:pPr>
    </w:p>
    <w:p w14:paraId="11905AB7" w14:textId="0F023261"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91552" behindDoc="0" locked="0" layoutInCell="1" allowOverlap="1" wp14:anchorId="4CD362CA" wp14:editId="55F9584D">
                <wp:simplePos x="0" y="0"/>
                <wp:positionH relativeFrom="margin">
                  <wp:posOffset>17145</wp:posOffset>
                </wp:positionH>
                <wp:positionV relativeFrom="paragraph">
                  <wp:posOffset>196850</wp:posOffset>
                </wp:positionV>
                <wp:extent cx="424180" cy="1719072"/>
                <wp:effectExtent l="0" t="0" r="13970" b="14605"/>
                <wp:wrapNone/>
                <wp:docPr id="76" name="フローチャート: 論理積ゲート 76" title="高校生の時期"/>
                <wp:cNvGraphicFramePr/>
                <a:graphic xmlns:a="http://schemas.openxmlformats.org/drawingml/2006/main">
                  <a:graphicData uri="http://schemas.microsoft.com/office/word/2010/wordprocessingShape">
                    <wps:wsp>
                      <wps:cNvSpPr/>
                      <wps:spPr>
                        <a:xfrm flipH="1">
                          <a:off x="0" y="0"/>
                          <a:ext cx="424180" cy="1719072"/>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25088819"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高校生の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62CA" id="フローチャート: 論理積ゲート 76" o:spid="_x0000_s1141" type="#_x0000_t135" alt="タイトル: 高校生の時期" style="position:absolute;left:0;text-align:left;margin-left:1.35pt;margin-top:15.5pt;width:33.4pt;height:135.35pt;flip:x;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" fillcolor="#92cddc [1944]" strokecolor="windowText" strokeweight=".25pt">
                <v:textbox style="layout-flow:vertical-ideographic">
                  <w:txbxContent>
                    <w:p w14:paraId="25088819"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高校生の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v:textbox>
                <w10:wrap anchorx="margin"/>
              </v:shape>
            </w:pict>
          </mc:Fallback>
        </mc:AlternateContent>
      </w:r>
    </w:p>
    <w:p w14:paraId="69F4DD31" w14:textId="77777777" w:rsidR="008B7634" w:rsidRPr="003A1EC0" w:rsidRDefault="008B7634" w:rsidP="008B7634">
      <w:pPr>
        <w:rPr>
          <w:rFonts w:ascii="UD デジタル 教科書体 N-R" w:eastAsia="UD デジタル 教科書体 N-R" w:hAnsiTheme="majorEastAsia"/>
          <w:b/>
          <w:sz w:val="22"/>
        </w:rPr>
      </w:pPr>
    </w:p>
    <w:p w14:paraId="71D6A246" w14:textId="77777777" w:rsidR="008B7634" w:rsidRPr="003A1EC0" w:rsidRDefault="008B7634" w:rsidP="008B7634">
      <w:pPr>
        <w:rPr>
          <w:rFonts w:ascii="UD デジタル 教科書体 N-R" w:eastAsia="UD デジタル 教科書体 N-R" w:hAnsiTheme="majorEastAsia"/>
          <w:b/>
          <w:sz w:val="22"/>
        </w:rPr>
      </w:pPr>
    </w:p>
    <w:p w14:paraId="521C52D6" w14:textId="77777777" w:rsidR="008B7634" w:rsidRPr="003A1EC0" w:rsidRDefault="008B7634" w:rsidP="008B7634">
      <w:pPr>
        <w:rPr>
          <w:rFonts w:ascii="UD デジタル 教科書体 N-R" w:eastAsia="UD デジタル 教科書体 N-R" w:hAnsiTheme="majorEastAsia"/>
          <w:b/>
          <w:sz w:val="22"/>
        </w:rPr>
      </w:pPr>
    </w:p>
    <w:p w14:paraId="23A2BBE1" w14:textId="77777777" w:rsidR="008B7634" w:rsidRPr="003A1EC0" w:rsidRDefault="008B7634" w:rsidP="008B7634">
      <w:pPr>
        <w:rPr>
          <w:rFonts w:ascii="UD デジタル 教科書体 N-R" w:eastAsia="UD デジタル 教科書体 N-R" w:hAnsiTheme="majorEastAsia"/>
          <w:b/>
          <w:sz w:val="22"/>
        </w:rPr>
      </w:pPr>
    </w:p>
    <w:p w14:paraId="350E5BF0" w14:textId="77777777" w:rsidR="008B7634" w:rsidRPr="003A1EC0" w:rsidRDefault="008B7634" w:rsidP="008B7634">
      <w:pPr>
        <w:rPr>
          <w:rFonts w:ascii="UD デジタル 教科書体 N-R" w:eastAsia="UD デジタル 教科書体 N-R" w:hAnsiTheme="majorEastAsia"/>
          <w:b/>
          <w:sz w:val="22"/>
        </w:rPr>
      </w:pPr>
    </w:p>
    <w:p w14:paraId="02E9DEAF" w14:textId="77777777" w:rsidR="008B7634" w:rsidRPr="003A1EC0" w:rsidRDefault="008B7634" w:rsidP="008B7634">
      <w:pPr>
        <w:rPr>
          <w:rFonts w:ascii="UD デジタル 教科書体 N-R" w:eastAsia="UD デジタル 教科書体 N-R" w:hAnsiTheme="majorEastAsia"/>
          <w:b/>
          <w:sz w:val="22"/>
        </w:rPr>
      </w:pPr>
    </w:p>
    <w:p w14:paraId="6110808A" w14:textId="77777777" w:rsidR="008B7634" w:rsidRPr="003A1EC0" w:rsidRDefault="008B7634" w:rsidP="008B7634">
      <w:pPr>
        <w:ind w:firstLineChars="50" w:firstLine="110"/>
        <w:rPr>
          <w:rFonts w:ascii="UD デジタル 教科書体 N-R" w:eastAsia="UD デジタル 教科書体 N-R" w:hAnsi="Meiryo UI"/>
          <w:sz w:val="22"/>
        </w:rPr>
      </w:pPr>
    </w:p>
    <w:p w14:paraId="3A27E5F4" w14:textId="77777777" w:rsidR="00524F8A" w:rsidRDefault="008B7634" w:rsidP="008B7634">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　</w:t>
      </w:r>
    </w:p>
    <w:p w14:paraId="4B7760BE" w14:textId="77777777" w:rsidR="00524F8A" w:rsidRDefault="00524F8A" w:rsidP="008B7634">
      <w:pPr>
        <w:ind w:firstLineChars="50" w:firstLine="110"/>
        <w:rPr>
          <w:rFonts w:ascii="UD デジタル 教科書体 N-R" w:eastAsia="UD デジタル 教科書体 N-R" w:hAnsi="Meiryo UI"/>
          <w:sz w:val="22"/>
        </w:rPr>
      </w:pPr>
    </w:p>
    <w:p w14:paraId="1D19C3EB" w14:textId="77777777" w:rsidR="00524F8A" w:rsidRDefault="00524F8A" w:rsidP="008B7634">
      <w:pPr>
        <w:ind w:firstLineChars="50" w:firstLine="110"/>
        <w:rPr>
          <w:rFonts w:ascii="UD デジタル 教科書体 N-R" w:eastAsia="UD デジタル 教科書体 N-R" w:hAnsi="Meiryo UI"/>
          <w:sz w:val="22"/>
        </w:rPr>
      </w:pPr>
    </w:p>
    <w:p w14:paraId="7500C24D" w14:textId="26335E22" w:rsidR="00524F8A" w:rsidRDefault="00524F8A" w:rsidP="008B7634">
      <w:pPr>
        <w:ind w:firstLineChars="50" w:firstLine="110"/>
        <w:rPr>
          <w:rFonts w:ascii="UD デジタル 教科書体 N-R" w:eastAsia="UD デジタル 教科書体 N-R" w:hAnsi="Meiryo UI"/>
          <w:sz w:val="22"/>
        </w:rPr>
      </w:pPr>
    </w:p>
    <w:p w14:paraId="381F7203" w14:textId="5A3BD2F1" w:rsidR="00077DBA" w:rsidRPr="00B718B0" w:rsidRDefault="00077DBA" w:rsidP="00077DBA">
      <w:pPr>
        <w:ind w:firstLineChars="150" w:firstLine="360"/>
        <w:rPr>
          <w:rFonts w:ascii="BIZ UDPゴシック" w:eastAsia="BIZ UDPゴシック" w:hAnsi="BIZ UDPゴシック"/>
          <w:b/>
          <w:sz w:val="24"/>
          <w:bdr w:val="single" w:sz="4" w:space="0" w:color="auto"/>
        </w:rPr>
      </w:pPr>
      <w:bookmarkStart w:id="22" w:name="_Hlk215504221"/>
      <w:r w:rsidRPr="00B718B0">
        <w:rPr>
          <w:rFonts w:ascii="BIZ UDPゴシック" w:eastAsia="BIZ UDPゴシック" w:hAnsi="BIZ UDPゴシック" w:hint="eastAsia"/>
          <w:b/>
          <w:sz w:val="24"/>
        </w:rPr>
        <w:lastRenderedPageBreak/>
        <w:t>第</w:t>
      </w:r>
      <w:r>
        <w:rPr>
          <w:rFonts w:ascii="BIZ UDPゴシック" w:eastAsia="BIZ UDPゴシック" w:hAnsi="BIZ UDPゴシック" w:hint="eastAsia"/>
          <w:b/>
          <w:sz w:val="24"/>
        </w:rPr>
        <w:t>９</w:t>
      </w:r>
      <w:r w:rsidRPr="00B718B0">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SDGｓとの関連</w:t>
      </w:r>
    </w:p>
    <w:bookmarkEnd w:id="22"/>
    <w:p w14:paraId="1BAEFD4B" w14:textId="03B03684" w:rsidR="00077DBA" w:rsidRPr="00077DBA" w:rsidRDefault="00077DBA" w:rsidP="008B7634">
      <w:pPr>
        <w:ind w:firstLineChars="50" w:firstLine="110"/>
        <w:rPr>
          <w:rFonts w:ascii="UD デジタル 教科書体 N-R" w:eastAsia="UD デジタル 教科書体 N-R" w:hAnsi="Meiryo UI"/>
          <w:sz w:val="22"/>
        </w:rPr>
      </w:pPr>
    </w:p>
    <w:p w14:paraId="1814C03C" w14:textId="0129F51C" w:rsidR="00077DBA" w:rsidRPr="00A8580D" w:rsidRDefault="00077DBA" w:rsidP="00077DBA">
      <w:pPr>
        <w:ind w:leftChars="202" w:left="424" w:firstLine="2"/>
        <w:rPr>
          <w:rFonts w:ascii="BIZ UDPゴシック" w:eastAsia="BIZ UDPゴシック" w:hAnsi="BIZ UDPゴシック"/>
          <w:sz w:val="22"/>
        </w:rPr>
      </w:pPr>
      <w:r w:rsidRPr="00A8580D">
        <w:rPr>
          <w:rFonts w:ascii="BIZ UDPゴシック" w:eastAsia="BIZ UDPゴシック" w:hAnsi="BIZ UDPゴシック" w:hint="eastAsia"/>
          <w:sz w:val="22"/>
        </w:rPr>
        <w:t xml:space="preserve">　社会全体で子どもの読書活動を推進し、いつもそばに本がある読書環境を実現することで、ＳＤＧｓの目標４「質の高い教育をみんなに」、目標</w:t>
      </w:r>
      <w:r w:rsidR="00A94ACD">
        <w:rPr>
          <w:rFonts w:ascii="BIZ UDPゴシック" w:eastAsia="BIZ UDPゴシック" w:hAnsi="BIZ UDPゴシック" w:hint="eastAsia"/>
          <w:sz w:val="22"/>
        </w:rPr>
        <w:t>１０</w:t>
      </w:r>
      <w:r w:rsidRPr="00A8580D">
        <w:rPr>
          <w:rFonts w:ascii="BIZ UDPゴシック" w:eastAsia="BIZ UDPゴシック" w:hAnsi="BIZ UDPゴシック" w:hint="eastAsia"/>
          <w:sz w:val="22"/>
        </w:rPr>
        <w:t>「人や国の不平等をなくそう」</w:t>
      </w:r>
      <w:r w:rsidR="00A8580D" w:rsidRPr="00A8580D">
        <w:rPr>
          <w:rFonts w:ascii="BIZ UDPゴシック" w:eastAsia="BIZ UDPゴシック" w:hAnsi="BIZ UDPゴシック" w:hint="eastAsia"/>
          <w:sz w:val="22"/>
        </w:rPr>
        <w:t>、目標</w:t>
      </w:r>
      <w:r w:rsidR="00A94ACD">
        <w:rPr>
          <w:rFonts w:ascii="BIZ UDPゴシック" w:eastAsia="BIZ UDPゴシック" w:hAnsi="BIZ UDPゴシック" w:hint="eastAsia"/>
          <w:sz w:val="22"/>
        </w:rPr>
        <w:t>１６</w:t>
      </w:r>
      <w:r w:rsidR="00A8580D" w:rsidRPr="00A8580D">
        <w:rPr>
          <w:rFonts w:ascii="BIZ UDPゴシック" w:eastAsia="BIZ UDPゴシック" w:hAnsi="BIZ UDPゴシック" w:hint="eastAsia"/>
          <w:sz w:val="22"/>
        </w:rPr>
        <w:t>「平和と公正をすべての人に」の達成に寄与します。</w:t>
      </w:r>
    </w:p>
    <w:p w14:paraId="26EFBD95" w14:textId="6E27D2CA" w:rsidR="00077DBA" w:rsidRDefault="00A8580D" w:rsidP="008B7634">
      <w:pPr>
        <w:ind w:firstLineChars="50" w:firstLine="140"/>
        <w:rPr>
          <w:rFonts w:ascii="UD デジタル 教科書体 N-R" w:eastAsia="UD デジタル 教科書体 N-R" w:hAnsi="Meiryo UI"/>
          <w:sz w:val="22"/>
        </w:rPr>
      </w:pPr>
      <w:r>
        <w:rPr>
          <w:rFonts w:ascii="Meiryo UI" w:eastAsia="Meiryo UI" w:hAnsi="Meiryo UI"/>
          <w:b/>
          <w:noProof/>
          <w:sz w:val="28"/>
        </w:rPr>
        <w:drawing>
          <wp:anchor distT="0" distB="0" distL="114300" distR="114300" simplePos="0" relativeHeight="252762624" behindDoc="0" locked="0" layoutInCell="1" allowOverlap="1" wp14:anchorId="6809DF77" wp14:editId="121750ED">
            <wp:simplePos x="0" y="0"/>
            <wp:positionH relativeFrom="column">
              <wp:posOffset>3801745</wp:posOffset>
            </wp:positionH>
            <wp:positionV relativeFrom="paragraph">
              <wp:posOffset>14605</wp:posOffset>
            </wp:positionV>
            <wp:extent cx="769620" cy="7696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rPr>
        <w:drawing>
          <wp:anchor distT="0" distB="0" distL="114300" distR="114300" simplePos="0" relativeHeight="252764672" behindDoc="0" locked="0" layoutInCell="1" allowOverlap="1" wp14:anchorId="07349D10" wp14:editId="17E90D58">
            <wp:simplePos x="0" y="0"/>
            <wp:positionH relativeFrom="margin">
              <wp:posOffset>4632325</wp:posOffset>
            </wp:positionH>
            <wp:positionV relativeFrom="paragraph">
              <wp:posOffset>6985</wp:posOffset>
            </wp:positionV>
            <wp:extent cx="762000" cy="762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rPr>
        <w:drawing>
          <wp:anchor distT="0" distB="0" distL="114300" distR="114300" simplePos="0" relativeHeight="252766720" behindDoc="0" locked="0" layoutInCell="1" allowOverlap="1" wp14:anchorId="625DFAE5" wp14:editId="2C65DE65">
            <wp:simplePos x="0" y="0"/>
            <wp:positionH relativeFrom="column">
              <wp:posOffset>5440045</wp:posOffset>
            </wp:positionH>
            <wp:positionV relativeFrom="paragraph">
              <wp:posOffset>14605</wp:posOffset>
            </wp:positionV>
            <wp:extent cx="754380" cy="754380"/>
            <wp:effectExtent l="0" t="0" r="762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AD190" w14:textId="1AE75A61" w:rsidR="00077DBA" w:rsidRDefault="00077DBA" w:rsidP="008B7634">
      <w:pPr>
        <w:ind w:firstLineChars="50" w:firstLine="110"/>
        <w:rPr>
          <w:rFonts w:ascii="UD デジタル 教科書体 N-R" w:eastAsia="UD デジタル 教科書体 N-R" w:hAnsi="Meiryo UI"/>
          <w:sz w:val="22"/>
        </w:rPr>
      </w:pPr>
    </w:p>
    <w:p w14:paraId="5D198922" w14:textId="6001F209" w:rsidR="00077DBA" w:rsidRDefault="00077DBA" w:rsidP="008B7634">
      <w:pPr>
        <w:ind w:firstLineChars="50" w:firstLine="110"/>
        <w:rPr>
          <w:rFonts w:ascii="UD デジタル 教科書体 N-R" w:eastAsia="UD デジタル 教科書体 N-R" w:hAnsi="Meiryo UI"/>
          <w:sz w:val="22"/>
        </w:rPr>
      </w:pPr>
    </w:p>
    <w:p w14:paraId="47B901D0" w14:textId="3933170D" w:rsidR="00077DBA" w:rsidRDefault="00077DBA" w:rsidP="008B7634">
      <w:pPr>
        <w:ind w:firstLineChars="50" w:firstLine="110"/>
        <w:rPr>
          <w:rFonts w:ascii="UD デジタル 教科書体 N-R" w:eastAsia="UD デジタル 教科書体 N-R" w:hAnsi="Meiryo UI"/>
          <w:sz w:val="22"/>
        </w:rPr>
      </w:pPr>
    </w:p>
    <w:p w14:paraId="28FC0DE6" w14:textId="665DC24C" w:rsidR="00077DBA" w:rsidRDefault="00E45E71" w:rsidP="008B7634">
      <w:pPr>
        <w:ind w:firstLineChars="50" w:firstLine="100"/>
        <w:rPr>
          <w:rFonts w:ascii="UD デジタル 教科書体 N-R" w:eastAsia="UD デジタル 教科書体 N-R" w:hAnsi="Meiryo UI"/>
          <w:sz w:val="22"/>
        </w:rPr>
      </w:pPr>
      <w:r w:rsidRPr="00E45E71">
        <w:rPr>
          <w:rFonts w:ascii="UD デジタル 教科書体 NK-R" w:eastAsia="UD デジタル 教科書体 NK-R" w:hAnsi="ＭＳ ゴシック"/>
          <w:bCs/>
          <w:noProof/>
          <w:sz w:val="20"/>
          <w:szCs w:val="20"/>
        </w:rPr>
        <mc:AlternateContent>
          <mc:Choice Requires="wps">
            <w:drawing>
              <wp:anchor distT="45720" distB="45720" distL="114300" distR="114300" simplePos="0" relativeHeight="252770816" behindDoc="0" locked="0" layoutInCell="1" allowOverlap="1" wp14:anchorId="265C01DF" wp14:editId="7D35164E">
                <wp:simplePos x="0" y="0"/>
                <wp:positionH relativeFrom="column">
                  <wp:posOffset>250825</wp:posOffset>
                </wp:positionH>
                <wp:positionV relativeFrom="paragraph">
                  <wp:posOffset>111125</wp:posOffset>
                </wp:positionV>
                <wp:extent cx="4815840" cy="194310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943100"/>
                        </a:xfrm>
                        <a:prstGeom prst="rect">
                          <a:avLst/>
                        </a:prstGeom>
                        <a:noFill/>
                        <a:ln w="9525">
                          <a:noFill/>
                          <a:miter lim="800000"/>
                          <a:headEnd/>
                          <a:tailEnd/>
                        </a:ln>
                      </wps:spPr>
                      <wps:txbx>
                        <w:txbxContent>
                          <w:p w14:paraId="1F52AFCD" w14:textId="77777777" w:rsidR="00E45E71" w:rsidRPr="00E45E71" w:rsidRDefault="00E45E71" w:rsidP="00E45E71">
                            <w:pPr>
                              <w:spacing w:line="360" w:lineRule="exact"/>
                              <w:rPr>
                                <w:rFonts w:ascii="BIZ UDPゴシック" w:eastAsia="BIZ UDPゴシック" w:hAnsi="BIZ UDPゴシック"/>
                                <w:b/>
                                <w:bCs/>
                                <w:sz w:val="20"/>
                                <w:szCs w:val="20"/>
                              </w:rPr>
                            </w:pPr>
                            <w:r w:rsidRPr="00E45E71">
                              <w:rPr>
                                <w:rFonts w:ascii="BIZ UDPゴシック" w:eastAsia="BIZ UDPゴシック" w:hAnsi="BIZ UDPゴシック" w:hint="eastAsia"/>
                                <w:b/>
                                <w:sz w:val="20"/>
                                <w:szCs w:val="20"/>
                              </w:rPr>
                              <w:t>持続</w:t>
                            </w:r>
                            <w:r w:rsidRPr="00E45E71">
                              <w:rPr>
                                <w:rFonts w:ascii="BIZ UDPゴシック" w:eastAsia="BIZ UDPゴシック" w:hAnsi="BIZ UDPゴシック" w:hint="eastAsia"/>
                                <w:b/>
                                <w:bCs/>
                                <w:sz w:val="20"/>
                                <w:szCs w:val="20"/>
                              </w:rPr>
                              <w:t>可能な開発目標（ＳＤＧｓ）について</w:t>
                            </w:r>
                          </w:p>
                          <w:p w14:paraId="422F1760" w14:textId="6274D56F"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平成27（2015）年9月の国連サミットで採択された</w:t>
                            </w:r>
                          </w:p>
                          <w:p w14:paraId="23A097CA"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「持続可能な開発のための2030アジェンダ」にて記載</w:t>
                            </w:r>
                          </w:p>
                          <w:p w14:paraId="62EBF90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された平成28（2016）年から令和12（2030）年まで</w:t>
                            </w:r>
                          </w:p>
                          <w:p w14:paraId="11BD3074"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の国際目標。</w:t>
                            </w:r>
                          </w:p>
                          <w:p w14:paraId="21F87A61" w14:textId="77777777"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持続可能な世界を実現するための17のゴールと169</w:t>
                            </w:r>
                          </w:p>
                          <w:p w14:paraId="547BA378"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のターゲットから構成され、地球上の誰一人として取り残さ</w:t>
                            </w:r>
                          </w:p>
                          <w:p w14:paraId="263B105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ないことが宣言されています。</w:t>
                            </w:r>
                          </w:p>
                          <w:p w14:paraId="36EFA9E5" w14:textId="3A6B09E4" w:rsidR="00E45E71" w:rsidRPr="00E45E71" w:rsidRDefault="00E45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01DF" id="_x0000_s1142" type="#_x0000_t202" style="position:absolute;left:0;text-align:left;margin-left:19.75pt;margin-top:8.75pt;width:379.2pt;height:153pt;z-index:25277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" filled="f" stroked="f">
                <v:textbox>
                  <w:txbxContent>
                    <w:p w14:paraId="1F52AFCD" w14:textId="77777777" w:rsidR="00E45E71" w:rsidRPr="00E45E71" w:rsidRDefault="00E45E71" w:rsidP="00E45E71">
                      <w:pPr>
                        <w:spacing w:line="360" w:lineRule="exact"/>
                        <w:rPr>
                          <w:rFonts w:ascii="BIZ UDPゴシック" w:eastAsia="BIZ UDPゴシック" w:hAnsi="BIZ UDPゴシック"/>
                          <w:b/>
                          <w:bCs/>
                          <w:sz w:val="20"/>
                          <w:szCs w:val="20"/>
                        </w:rPr>
                      </w:pPr>
                      <w:r w:rsidRPr="00E45E71">
                        <w:rPr>
                          <w:rFonts w:ascii="BIZ UDPゴシック" w:eastAsia="BIZ UDPゴシック" w:hAnsi="BIZ UDPゴシック" w:hint="eastAsia"/>
                          <w:b/>
                          <w:sz w:val="20"/>
                          <w:szCs w:val="20"/>
                        </w:rPr>
                        <w:t>持続</w:t>
                      </w:r>
                      <w:r w:rsidRPr="00E45E71">
                        <w:rPr>
                          <w:rFonts w:ascii="BIZ UDPゴシック" w:eastAsia="BIZ UDPゴシック" w:hAnsi="BIZ UDPゴシック" w:hint="eastAsia"/>
                          <w:b/>
                          <w:bCs/>
                          <w:sz w:val="20"/>
                          <w:szCs w:val="20"/>
                        </w:rPr>
                        <w:t>可能な開発目標（ＳＤＧｓ）について</w:t>
                      </w:r>
                    </w:p>
                    <w:p w14:paraId="422F1760" w14:textId="6274D56F"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平成27（2015）年9月の国連サミットで採択された</w:t>
                      </w:r>
                    </w:p>
                    <w:p w14:paraId="23A097CA"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「持続可能な開発のための2030アジェンダ」にて記載</w:t>
                      </w:r>
                    </w:p>
                    <w:p w14:paraId="62EBF90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された平成28（2016）年から令和12（2030）年まで</w:t>
                      </w:r>
                    </w:p>
                    <w:p w14:paraId="11BD3074"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の国際目標。</w:t>
                      </w:r>
                    </w:p>
                    <w:p w14:paraId="21F87A61" w14:textId="77777777"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持続可能な世界を実現するための17のゴールと169</w:t>
                      </w:r>
                    </w:p>
                    <w:p w14:paraId="547BA378"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のターゲットから構成され、地球上の誰一人として取り残さ</w:t>
                      </w:r>
                    </w:p>
                    <w:p w14:paraId="263B105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ないことが宣言されています。</w:t>
                      </w:r>
                    </w:p>
                    <w:p w14:paraId="36EFA9E5" w14:textId="3A6B09E4" w:rsidR="00E45E71" w:rsidRPr="00E45E71" w:rsidRDefault="00E45E71"/>
                  </w:txbxContent>
                </v:textbox>
                <w10:wrap type="square"/>
              </v:shape>
            </w:pict>
          </mc:Fallback>
        </mc:AlternateContent>
      </w:r>
      <w:r>
        <w:rPr>
          <w:rFonts w:ascii="UD デジタル 教科書体 N-R" w:eastAsia="UD デジタル 教科書体 N-R" w:hAnsi="HG丸ｺﾞｼｯｸM-PRO"/>
          <w:bCs/>
          <w:noProof/>
          <w:sz w:val="22"/>
        </w:rPr>
        <mc:AlternateContent>
          <mc:Choice Requires="wps">
            <w:drawing>
              <wp:anchor distT="0" distB="0" distL="114300" distR="114300" simplePos="0" relativeHeight="252768768" behindDoc="0" locked="0" layoutInCell="1" allowOverlap="1" wp14:anchorId="7D62FB92" wp14:editId="76024E12">
                <wp:simplePos x="0" y="0"/>
                <wp:positionH relativeFrom="column">
                  <wp:posOffset>205105</wp:posOffset>
                </wp:positionH>
                <wp:positionV relativeFrom="paragraph">
                  <wp:posOffset>19685</wp:posOffset>
                </wp:positionV>
                <wp:extent cx="6141720" cy="2156460"/>
                <wp:effectExtent l="0" t="0" r="11430" b="15240"/>
                <wp:wrapNone/>
                <wp:docPr id="31" name="正方形/長方形 31"/>
                <wp:cNvGraphicFramePr/>
                <a:graphic xmlns:a="http://schemas.openxmlformats.org/drawingml/2006/main">
                  <a:graphicData uri="http://schemas.microsoft.com/office/word/2010/wordprocessingShape">
                    <wps:wsp>
                      <wps:cNvSpPr/>
                      <wps:spPr>
                        <a:xfrm>
                          <a:off x="0" y="0"/>
                          <a:ext cx="6141720" cy="2156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D52B3" id="正方形/長方形 31" o:spid="_x0000_s1026" style="position:absolute;left:0;text-align:left;margin-left:16.15pt;margin-top:1.55pt;width:483.6pt;height:169.8pt;z-index:25276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" filled="f" strokecolor="black [3213]" strokeweight="2pt"/>
            </w:pict>
          </mc:Fallback>
        </mc:AlternateContent>
      </w:r>
    </w:p>
    <w:p w14:paraId="77FF944A" w14:textId="35F3DDD0" w:rsidR="00077DBA" w:rsidRPr="00E45E71" w:rsidRDefault="00E45E71" w:rsidP="008B7634">
      <w:pPr>
        <w:ind w:firstLineChars="50" w:firstLine="105"/>
        <w:rPr>
          <w:rFonts w:ascii="UD デジタル 教科書体 N-R" w:eastAsia="UD デジタル 教科書体 N-R" w:hAnsi="Meiryo UI"/>
          <w:sz w:val="22"/>
        </w:rPr>
      </w:pPr>
      <w:r>
        <w:rPr>
          <w:noProof/>
        </w:rPr>
        <w:drawing>
          <wp:anchor distT="0" distB="0" distL="114300" distR="114300" simplePos="0" relativeHeight="252771840" behindDoc="0" locked="0" layoutInCell="1" allowOverlap="1" wp14:anchorId="5243E25D" wp14:editId="6791463B">
            <wp:simplePos x="0" y="0"/>
            <wp:positionH relativeFrom="margin">
              <wp:align>right</wp:align>
            </wp:positionH>
            <wp:positionV relativeFrom="paragraph">
              <wp:posOffset>13335</wp:posOffset>
            </wp:positionV>
            <wp:extent cx="2606040" cy="1842770"/>
            <wp:effectExtent l="0" t="0" r="3810" b="5080"/>
            <wp:wrapNone/>
            <wp:docPr id="44" name="図 44" descr="D:\mizutaniyu\Documents\My Pictures\sdg_poster_ja_2021.jpg"/>
            <wp:cNvGraphicFramePr/>
            <a:graphic xmlns:a="http://schemas.openxmlformats.org/drawingml/2006/main">
              <a:graphicData uri="http://schemas.openxmlformats.org/drawingml/2006/picture">
                <pic:pic xmlns:pic="http://schemas.openxmlformats.org/drawingml/2006/picture">
                  <pic:nvPicPr>
                    <pic:cNvPr id="41" name="図 41" descr="D:\mizutaniyu\Documents\My Pictures\sdg_poster_ja_2021.jpg"/>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604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65AE4" w14:textId="1D928FCC" w:rsidR="00077DBA" w:rsidRDefault="00077DBA" w:rsidP="008B7634">
      <w:pPr>
        <w:ind w:firstLineChars="50" w:firstLine="110"/>
        <w:rPr>
          <w:rFonts w:ascii="UD デジタル 教科書体 N-R" w:eastAsia="UD デジタル 教科書体 N-R" w:hAnsi="Meiryo UI"/>
          <w:sz w:val="22"/>
        </w:rPr>
      </w:pPr>
    </w:p>
    <w:p w14:paraId="406E58E7" w14:textId="389E8AD5" w:rsidR="00077DBA" w:rsidRDefault="00077DBA" w:rsidP="008B7634">
      <w:pPr>
        <w:ind w:firstLineChars="50" w:firstLine="110"/>
        <w:rPr>
          <w:rFonts w:ascii="UD デジタル 教科書体 N-R" w:eastAsia="UD デジタル 教科書体 N-R" w:hAnsi="Meiryo UI"/>
          <w:sz w:val="22"/>
        </w:rPr>
      </w:pPr>
    </w:p>
    <w:p w14:paraId="3C8AB8B3" w14:textId="7749A37D" w:rsidR="00077DBA" w:rsidRDefault="00077DBA" w:rsidP="008B7634">
      <w:pPr>
        <w:ind w:firstLineChars="50" w:firstLine="110"/>
        <w:rPr>
          <w:rFonts w:ascii="UD デジタル 教科書体 N-R" w:eastAsia="UD デジタル 教科書体 N-R" w:hAnsi="Meiryo UI"/>
          <w:sz w:val="22"/>
        </w:rPr>
      </w:pPr>
    </w:p>
    <w:p w14:paraId="187A37F5" w14:textId="49F76D2B" w:rsidR="00077DBA" w:rsidRDefault="00077DBA" w:rsidP="008B7634">
      <w:pPr>
        <w:ind w:firstLineChars="50" w:firstLine="110"/>
        <w:rPr>
          <w:rFonts w:ascii="UD デジタル 教科書体 N-R" w:eastAsia="UD デジタル 教科書体 N-R" w:hAnsi="Meiryo UI"/>
          <w:sz w:val="22"/>
        </w:rPr>
      </w:pPr>
    </w:p>
    <w:p w14:paraId="5197C0BA" w14:textId="6A1ED610" w:rsidR="00077DBA" w:rsidRDefault="00077DBA" w:rsidP="008B7634">
      <w:pPr>
        <w:ind w:firstLineChars="50" w:firstLine="110"/>
        <w:rPr>
          <w:rFonts w:ascii="UD デジタル 教科書体 N-R" w:eastAsia="UD デジタル 教科書体 N-R" w:hAnsi="Meiryo UI"/>
          <w:sz w:val="22"/>
        </w:rPr>
      </w:pPr>
    </w:p>
    <w:p w14:paraId="60B31B3E" w14:textId="564B7A52" w:rsidR="00077DBA" w:rsidRDefault="00077DBA" w:rsidP="008B7634">
      <w:pPr>
        <w:ind w:firstLineChars="50" w:firstLine="110"/>
        <w:rPr>
          <w:rFonts w:ascii="UD デジタル 教科書体 N-R" w:eastAsia="UD デジタル 教科書体 N-R" w:hAnsi="Meiryo UI"/>
          <w:sz w:val="22"/>
        </w:rPr>
      </w:pPr>
    </w:p>
    <w:p w14:paraId="08B980B3" w14:textId="0A2273F2" w:rsidR="00077DBA" w:rsidRDefault="00077DBA" w:rsidP="008B7634">
      <w:pPr>
        <w:ind w:firstLineChars="50" w:firstLine="110"/>
        <w:rPr>
          <w:rFonts w:ascii="UD デジタル 教科書体 N-R" w:eastAsia="UD デジタル 教科書体 N-R" w:hAnsi="Meiryo UI"/>
          <w:sz w:val="22"/>
        </w:rPr>
      </w:pPr>
    </w:p>
    <w:p w14:paraId="26A47096" w14:textId="45E76B74" w:rsidR="00077DBA" w:rsidRDefault="00077DBA" w:rsidP="008B7634">
      <w:pPr>
        <w:ind w:firstLineChars="50" w:firstLine="110"/>
        <w:rPr>
          <w:rFonts w:ascii="UD デジタル 教科書体 N-R" w:eastAsia="UD デジタル 教科書体 N-R" w:hAnsi="Meiryo UI"/>
          <w:sz w:val="22"/>
        </w:rPr>
      </w:pPr>
    </w:p>
    <w:p w14:paraId="7E2B3C7C" w14:textId="5BBC6598" w:rsidR="00077DBA" w:rsidRDefault="00077DBA" w:rsidP="008B7634">
      <w:pPr>
        <w:ind w:firstLineChars="50" w:firstLine="110"/>
        <w:rPr>
          <w:rFonts w:ascii="UD デジタル 教科書体 N-R" w:eastAsia="UD デジタル 教科書体 N-R" w:hAnsi="Meiryo UI"/>
          <w:sz w:val="22"/>
        </w:rPr>
      </w:pPr>
    </w:p>
    <w:p w14:paraId="65925E7E" w14:textId="3B4005A7" w:rsidR="00077DBA" w:rsidRDefault="00077DBA" w:rsidP="008B7634">
      <w:pPr>
        <w:ind w:firstLineChars="50" w:firstLine="110"/>
        <w:rPr>
          <w:rFonts w:ascii="UD デジタル 教科書体 N-R" w:eastAsia="UD デジタル 教科書体 N-R" w:hAnsi="Meiryo UI"/>
          <w:sz w:val="22"/>
        </w:rPr>
      </w:pPr>
    </w:p>
    <w:p w14:paraId="2225B781" w14:textId="1BFD8F8E" w:rsidR="00077DBA" w:rsidRDefault="00077DBA" w:rsidP="008B7634">
      <w:pPr>
        <w:ind w:firstLineChars="50" w:firstLine="110"/>
        <w:rPr>
          <w:rFonts w:ascii="UD デジタル 教科書体 N-R" w:eastAsia="UD デジタル 教科書体 N-R" w:hAnsi="Meiryo UI"/>
          <w:sz w:val="22"/>
        </w:rPr>
      </w:pPr>
    </w:p>
    <w:p w14:paraId="6978FD32" w14:textId="6196535C" w:rsidR="00077DBA" w:rsidRDefault="00077DBA" w:rsidP="008B7634">
      <w:pPr>
        <w:ind w:firstLineChars="50" w:firstLine="110"/>
        <w:rPr>
          <w:rFonts w:ascii="UD デジタル 教科書体 N-R" w:eastAsia="UD デジタル 教科書体 N-R" w:hAnsi="Meiryo UI"/>
          <w:sz w:val="22"/>
        </w:rPr>
      </w:pPr>
    </w:p>
    <w:p w14:paraId="5F08D559" w14:textId="70EDAADE" w:rsidR="00077DBA" w:rsidRDefault="00077DBA" w:rsidP="008B7634">
      <w:pPr>
        <w:ind w:firstLineChars="50" w:firstLine="110"/>
        <w:rPr>
          <w:rFonts w:ascii="UD デジタル 教科書体 N-R" w:eastAsia="UD デジタル 教科書体 N-R" w:hAnsi="Meiryo UI"/>
          <w:sz w:val="22"/>
        </w:rPr>
      </w:pPr>
    </w:p>
    <w:p w14:paraId="68C10A4C" w14:textId="50B4E4FE" w:rsidR="00077DBA" w:rsidRDefault="00077DBA" w:rsidP="008B7634">
      <w:pPr>
        <w:ind w:firstLineChars="50" w:firstLine="110"/>
        <w:rPr>
          <w:rFonts w:ascii="UD デジタル 教科書体 N-R" w:eastAsia="UD デジタル 教科書体 N-R" w:hAnsi="Meiryo UI"/>
          <w:sz w:val="22"/>
        </w:rPr>
      </w:pPr>
    </w:p>
    <w:p w14:paraId="46C1C6E1" w14:textId="12F78114" w:rsidR="00077DBA" w:rsidRDefault="00077DBA" w:rsidP="008B7634">
      <w:pPr>
        <w:ind w:firstLineChars="50" w:firstLine="110"/>
        <w:rPr>
          <w:rFonts w:ascii="UD デジタル 教科書体 N-R" w:eastAsia="UD デジタル 教科書体 N-R" w:hAnsi="Meiryo UI"/>
          <w:sz w:val="22"/>
        </w:rPr>
      </w:pPr>
    </w:p>
    <w:p w14:paraId="3C1F9FDA" w14:textId="244441E4" w:rsidR="00077DBA" w:rsidRDefault="00077DBA" w:rsidP="008B7634">
      <w:pPr>
        <w:ind w:firstLineChars="50" w:firstLine="110"/>
        <w:rPr>
          <w:rFonts w:ascii="UD デジタル 教科書体 N-R" w:eastAsia="UD デジタル 教科書体 N-R" w:hAnsi="Meiryo UI"/>
          <w:sz w:val="22"/>
        </w:rPr>
      </w:pPr>
    </w:p>
    <w:p w14:paraId="69A09D8B" w14:textId="51C8D5E8" w:rsidR="00077DBA" w:rsidRDefault="00077DBA" w:rsidP="008B7634">
      <w:pPr>
        <w:ind w:firstLineChars="50" w:firstLine="110"/>
        <w:rPr>
          <w:rFonts w:ascii="UD デジタル 教科書体 N-R" w:eastAsia="UD デジタル 教科書体 N-R" w:hAnsi="Meiryo UI"/>
          <w:sz w:val="22"/>
        </w:rPr>
      </w:pPr>
    </w:p>
    <w:p w14:paraId="20C2FB27" w14:textId="7329C0C9" w:rsidR="00077DBA" w:rsidRDefault="00077DBA" w:rsidP="008B7634">
      <w:pPr>
        <w:ind w:firstLineChars="50" w:firstLine="110"/>
        <w:rPr>
          <w:rFonts w:ascii="UD デジタル 教科書体 N-R" w:eastAsia="UD デジタル 教科書体 N-R" w:hAnsi="Meiryo UI"/>
          <w:sz w:val="22"/>
        </w:rPr>
      </w:pPr>
    </w:p>
    <w:p w14:paraId="23D5D303" w14:textId="5D0CD475" w:rsidR="00077DBA" w:rsidRDefault="00077DBA" w:rsidP="008B7634">
      <w:pPr>
        <w:ind w:firstLineChars="50" w:firstLine="110"/>
        <w:rPr>
          <w:rFonts w:ascii="UD デジタル 教科書体 N-R" w:eastAsia="UD デジタル 教科書体 N-R" w:hAnsi="Meiryo UI"/>
          <w:sz w:val="22"/>
        </w:rPr>
      </w:pPr>
    </w:p>
    <w:p w14:paraId="503F7973" w14:textId="2E230EAA" w:rsidR="00077DBA" w:rsidRDefault="00077DBA" w:rsidP="008B7634">
      <w:pPr>
        <w:ind w:firstLineChars="50" w:firstLine="110"/>
        <w:rPr>
          <w:rFonts w:ascii="UD デジタル 教科書体 N-R" w:eastAsia="UD デジタル 教科書体 N-R" w:hAnsi="Meiryo UI"/>
          <w:sz w:val="22"/>
        </w:rPr>
      </w:pPr>
    </w:p>
    <w:p w14:paraId="11F65A17" w14:textId="32EADF07" w:rsidR="00077DBA" w:rsidRDefault="00077DBA" w:rsidP="008B7634">
      <w:pPr>
        <w:ind w:firstLineChars="50" w:firstLine="110"/>
        <w:rPr>
          <w:rFonts w:ascii="UD デジタル 教科書体 N-R" w:eastAsia="UD デジタル 教科書体 N-R" w:hAnsi="Meiryo UI"/>
          <w:sz w:val="22"/>
        </w:rPr>
      </w:pPr>
    </w:p>
    <w:p w14:paraId="777ACBA2" w14:textId="3CE2F99E" w:rsidR="00077DBA" w:rsidRDefault="00077DBA" w:rsidP="008B7634">
      <w:pPr>
        <w:ind w:firstLineChars="50" w:firstLine="110"/>
        <w:rPr>
          <w:rFonts w:ascii="UD デジタル 教科書体 N-R" w:eastAsia="UD デジタル 教科書体 N-R" w:hAnsi="Meiryo UI"/>
          <w:sz w:val="22"/>
        </w:rPr>
      </w:pPr>
    </w:p>
    <w:p w14:paraId="6A8EEE4C" w14:textId="0858D9E4" w:rsidR="00077DBA" w:rsidRDefault="00077DBA" w:rsidP="008B7634">
      <w:pPr>
        <w:ind w:firstLineChars="50" w:firstLine="110"/>
        <w:rPr>
          <w:rFonts w:ascii="UD デジタル 教科書体 N-R" w:eastAsia="UD デジタル 教科書体 N-R" w:hAnsi="Meiryo UI"/>
          <w:sz w:val="22"/>
        </w:rPr>
      </w:pPr>
    </w:p>
    <w:p w14:paraId="53ABB21B" w14:textId="7CDC8B13" w:rsidR="00077DBA" w:rsidRDefault="00077DBA" w:rsidP="008B7634">
      <w:pPr>
        <w:ind w:firstLineChars="50" w:firstLine="110"/>
        <w:rPr>
          <w:rFonts w:ascii="UD デジタル 教科書体 N-R" w:eastAsia="UD デジタル 教科書体 N-R" w:hAnsi="Meiryo UI"/>
          <w:sz w:val="22"/>
        </w:rPr>
      </w:pPr>
    </w:p>
    <w:p w14:paraId="33D04CDE" w14:textId="5921A8F4" w:rsidR="00077DBA" w:rsidRDefault="00077DBA" w:rsidP="008B7634">
      <w:pPr>
        <w:ind w:firstLineChars="50" w:firstLine="110"/>
        <w:rPr>
          <w:rFonts w:ascii="UD デジタル 教科書体 N-R" w:eastAsia="UD デジタル 教科書体 N-R" w:hAnsi="Meiryo UI"/>
          <w:sz w:val="22"/>
        </w:rPr>
      </w:pPr>
    </w:p>
    <w:p w14:paraId="7B5B7D57" w14:textId="7FE4779A" w:rsidR="00077DBA" w:rsidRDefault="00077DBA" w:rsidP="008B7634">
      <w:pPr>
        <w:ind w:firstLineChars="50" w:firstLine="110"/>
        <w:rPr>
          <w:rFonts w:ascii="UD デジタル 教科書体 N-R" w:eastAsia="UD デジタル 教科書体 N-R" w:hAnsi="Meiryo UI"/>
          <w:sz w:val="22"/>
        </w:rPr>
      </w:pPr>
    </w:p>
    <w:p w14:paraId="7ACD38AA" w14:textId="2E03DD5A" w:rsidR="00077DBA" w:rsidRDefault="00077DBA" w:rsidP="008B7634">
      <w:pPr>
        <w:ind w:firstLineChars="50" w:firstLine="110"/>
        <w:rPr>
          <w:rFonts w:ascii="UD デジタル 教科書体 N-R" w:eastAsia="UD デジタル 教科書体 N-R" w:hAnsi="Meiryo UI"/>
          <w:sz w:val="22"/>
        </w:rPr>
      </w:pPr>
    </w:p>
    <w:p w14:paraId="654F8874" w14:textId="3732C446" w:rsidR="00077DBA" w:rsidRDefault="00077DBA" w:rsidP="008B7634">
      <w:pPr>
        <w:ind w:firstLineChars="50" w:firstLine="110"/>
        <w:rPr>
          <w:rFonts w:ascii="UD デジタル 教科書体 N-R" w:eastAsia="UD デジタル 教科書体 N-R" w:hAnsi="Meiryo UI"/>
          <w:sz w:val="22"/>
        </w:rPr>
      </w:pPr>
    </w:p>
    <w:p w14:paraId="3B719CFF" w14:textId="10A0C818" w:rsidR="00077DBA" w:rsidRDefault="00077DBA" w:rsidP="008B7634">
      <w:pPr>
        <w:ind w:firstLineChars="50" w:firstLine="110"/>
        <w:rPr>
          <w:rFonts w:ascii="UD デジタル 教科書体 N-R" w:eastAsia="UD デジタル 教科書体 N-R" w:hAnsi="Meiryo UI"/>
          <w:sz w:val="22"/>
        </w:rPr>
      </w:pPr>
    </w:p>
    <w:p w14:paraId="0328F1F3" w14:textId="77777777" w:rsidR="00077DBA" w:rsidRDefault="00077DBA" w:rsidP="008B7634">
      <w:pPr>
        <w:ind w:firstLineChars="50" w:firstLine="110"/>
        <w:rPr>
          <w:rFonts w:ascii="UD デジタル 教科書体 N-R" w:eastAsia="UD デジタル 教科書体 N-R" w:hAnsi="Meiryo UI"/>
          <w:sz w:val="22"/>
        </w:rPr>
      </w:pPr>
    </w:p>
    <w:p w14:paraId="081E784E" w14:textId="77777777" w:rsidR="00BD515C" w:rsidRPr="00F80F7D" w:rsidRDefault="00BD515C" w:rsidP="000071DF">
      <w:pPr>
        <w:jc w:val="left"/>
        <w:rPr>
          <w:rFonts w:ascii="BIZ UDPゴシック" w:eastAsia="BIZ UDPゴシック" w:hAnsi="BIZ UDPゴシック"/>
          <w:sz w:val="22"/>
        </w:rPr>
      </w:pPr>
    </w:p>
    <w:sectPr w:rsidR="00BD515C" w:rsidRPr="00F80F7D" w:rsidSect="00AC561A">
      <w:headerReference w:type="default" r:id="rId96"/>
      <w:footerReference w:type="default" r:id="rId97"/>
      <w:pgSz w:w="11906" w:h="16838" w:code="9"/>
      <w:pgMar w:top="1247" w:right="1021" w:bottom="1021" w:left="1021" w:header="851" w:footer="454" w:gutter="0"/>
      <w:pgNumType w:start="14"/>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79EEE" w14:textId="77777777" w:rsidR="00B76786" w:rsidRDefault="00B76786" w:rsidP="00645182">
      <w:r>
        <w:separator/>
      </w:r>
    </w:p>
  </w:endnote>
  <w:endnote w:type="continuationSeparator" w:id="0">
    <w:p w14:paraId="5948C86F" w14:textId="77777777" w:rsidR="00B76786" w:rsidRDefault="00B76786"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097B4ACE" w14:textId="3E12AE81" w:rsidR="00C15C33" w:rsidRPr="00C15C33" w:rsidRDefault="009524BD" w:rsidP="00C15C33">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113B14" w:rsidRPr="00113B14">
          <w:rPr>
            <w:rFonts w:ascii="UD デジタル 教科書体 N-R" w:eastAsia="UD デジタル 教科書体 N-R"/>
            <w:noProof/>
            <w:lang w:val="ja-JP"/>
          </w:rPr>
          <w:t>2</w:t>
        </w:r>
        <w:r w:rsidRPr="003A1EC0">
          <w:rPr>
            <w:rFonts w:ascii="UD デジタル 教科書体 N-R" w:eastAsia="UD デジタル 教科書体 N-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6C922" w14:textId="77777777" w:rsidR="00B76786" w:rsidRDefault="00B76786" w:rsidP="00645182">
      <w:r>
        <w:separator/>
      </w:r>
    </w:p>
  </w:footnote>
  <w:footnote w:type="continuationSeparator" w:id="0">
    <w:p w14:paraId="5AC1B6F3" w14:textId="77777777" w:rsidR="00B76786" w:rsidRDefault="00B76786"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CC81" w14:textId="1291983B" w:rsidR="009524BD" w:rsidRDefault="009524BD"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193C5819"/>
    <w:multiLevelType w:val="hybridMultilevel"/>
    <w:tmpl w:val="150017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3"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32423AAE"/>
    <w:multiLevelType w:val="hybridMultilevel"/>
    <w:tmpl w:val="ACF479A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8"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5"/>
  </w:num>
  <w:num w:numId="2">
    <w:abstractNumId w:val="4"/>
  </w:num>
  <w:num w:numId="3">
    <w:abstractNumId w:val="7"/>
  </w:num>
  <w:num w:numId="4">
    <w:abstractNumId w:val="3"/>
  </w:num>
  <w:num w:numId="5">
    <w:abstractNumId w:val="8"/>
  </w:num>
  <w:num w:numId="6">
    <w:abstractNumId w:val="0"/>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14"/>
  <w:drawingGridVerticalSpacing w:val="173"/>
  <w:displayHorizontalDrawingGridEvery w:val="2"/>
  <w:displayVerticalDrawingGridEvery w:val="2"/>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182"/>
    <w:rsid w:val="000002A8"/>
    <w:rsid w:val="00001910"/>
    <w:rsid w:val="000022A0"/>
    <w:rsid w:val="000023BB"/>
    <w:rsid w:val="00002922"/>
    <w:rsid w:val="00002CEF"/>
    <w:rsid w:val="00002E70"/>
    <w:rsid w:val="00003502"/>
    <w:rsid w:val="00003AE2"/>
    <w:rsid w:val="00003FA9"/>
    <w:rsid w:val="0000443B"/>
    <w:rsid w:val="000071DF"/>
    <w:rsid w:val="00007976"/>
    <w:rsid w:val="000079CB"/>
    <w:rsid w:val="00007A62"/>
    <w:rsid w:val="0001283A"/>
    <w:rsid w:val="00013928"/>
    <w:rsid w:val="00014DDE"/>
    <w:rsid w:val="00015BB4"/>
    <w:rsid w:val="00016456"/>
    <w:rsid w:val="000169A0"/>
    <w:rsid w:val="0001703E"/>
    <w:rsid w:val="00020786"/>
    <w:rsid w:val="00020C92"/>
    <w:rsid w:val="00021AEB"/>
    <w:rsid w:val="0002279C"/>
    <w:rsid w:val="00022B73"/>
    <w:rsid w:val="00023D30"/>
    <w:rsid w:val="00024286"/>
    <w:rsid w:val="000245D3"/>
    <w:rsid w:val="000246F4"/>
    <w:rsid w:val="00025110"/>
    <w:rsid w:val="00025D0A"/>
    <w:rsid w:val="000263C1"/>
    <w:rsid w:val="00030B09"/>
    <w:rsid w:val="00030E7C"/>
    <w:rsid w:val="00030FBF"/>
    <w:rsid w:val="0003107E"/>
    <w:rsid w:val="00032AB8"/>
    <w:rsid w:val="00032E56"/>
    <w:rsid w:val="00033565"/>
    <w:rsid w:val="000336C0"/>
    <w:rsid w:val="00033B33"/>
    <w:rsid w:val="0003403C"/>
    <w:rsid w:val="000348E3"/>
    <w:rsid w:val="00036F7F"/>
    <w:rsid w:val="000408A6"/>
    <w:rsid w:val="00042AF2"/>
    <w:rsid w:val="0004497A"/>
    <w:rsid w:val="00044BED"/>
    <w:rsid w:val="00044F0F"/>
    <w:rsid w:val="00045C67"/>
    <w:rsid w:val="00046642"/>
    <w:rsid w:val="0004749B"/>
    <w:rsid w:val="000503F2"/>
    <w:rsid w:val="00050AD1"/>
    <w:rsid w:val="00052072"/>
    <w:rsid w:val="000543AF"/>
    <w:rsid w:val="000549D1"/>
    <w:rsid w:val="00054C64"/>
    <w:rsid w:val="00056DE3"/>
    <w:rsid w:val="00057179"/>
    <w:rsid w:val="00057A60"/>
    <w:rsid w:val="00057E56"/>
    <w:rsid w:val="0006003D"/>
    <w:rsid w:val="00060A0C"/>
    <w:rsid w:val="00062623"/>
    <w:rsid w:val="0006432F"/>
    <w:rsid w:val="00064D2D"/>
    <w:rsid w:val="00064D71"/>
    <w:rsid w:val="000662D7"/>
    <w:rsid w:val="000665CA"/>
    <w:rsid w:val="000666B0"/>
    <w:rsid w:val="00066720"/>
    <w:rsid w:val="0006753D"/>
    <w:rsid w:val="00067D7F"/>
    <w:rsid w:val="000701BC"/>
    <w:rsid w:val="00070588"/>
    <w:rsid w:val="00070B73"/>
    <w:rsid w:val="00071958"/>
    <w:rsid w:val="000719BF"/>
    <w:rsid w:val="000720CB"/>
    <w:rsid w:val="00073263"/>
    <w:rsid w:val="000759D3"/>
    <w:rsid w:val="0007603B"/>
    <w:rsid w:val="00076047"/>
    <w:rsid w:val="00076F67"/>
    <w:rsid w:val="00077DBA"/>
    <w:rsid w:val="0008064A"/>
    <w:rsid w:val="0008118D"/>
    <w:rsid w:val="0008150A"/>
    <w:rsid w:val="000818D7"/>
    <w:rsid w:val="0008208F"/>
    <w:rsid w:val="00083689"/>
    <w:rsid w:val="00083AC4"/>
    <w:rsid w:val="00083C48"/>
    <w:rsid w:val="00084EB6"/>
    <w:rsid w:val="00084EED"/>
    <w:rsid w:val="00085196"/>
    <w:rsid w:val="00085294"/>
    <w:rsid w:val="000872D2"/>
    <w:rsid w:val="0008772D"/>
    <w:rsid w:val="000877CB"/>
    <w:rsid w:val="00087AC5"/>
    <w:rsid w:val="0009221A"/>
    <w:rsid w:val="00092847"/>
    <w:rsid w:val="00093627"/>
    <w:rsid w:val="00093CC3"/>
    <w:rsid w:val="00094192"/>
    <w:rsid w:val="0009456D"/>
    <w:rsid w:val="00094835"/>
    <w:rsid w:val="00095262"/>
    <w:rsid w:val="00095F73"/>
    <w:rsid w:val="00096AA4"/>
    <w:rsid w:val="00097D2D"/>
    <w:rsid w:val="000A0AF0"/>
    <w:rsid w:val="000A1429"/>
    <w:rsid w:val="000A17C5"/>
    <w:rsid w:val="000A1C9E"/>
    <w:rsid w:val="000A2133"/>
    <w:rsid w:val="000A2A75"/>
    <w:rsid w:val="000A3003"/>
    <w:rsid w:val="000A313D"/>
    <w:rsid w:val="000A338B"/>
    <w:rsid w:val="000A397B"/>
    <w:rsid w:val="000A4BF0"/>
    <w:rsid w:val="000A51CD"/>
    <w:rsid w:val="000A7254"/>
    <w:rsid w:val="000A7F90"/>
    <w:rsid w:val="000B050A"/>
    <w:rsid w:val="000B10C1"/>
    <w:rsid w:val="000B1C42"/>
    <w:rsid w:val="000B1C75"/>
    <w:rsid w:val="000B3A12"/>
    <w:rsid w:val="000B3DAB"/>
    <w:rsid w:val="000B4B91"/>
    <w:rsid w:val="000B70C1"/>
    <w:rsid w:val="000C1D8C"/>
    <w:rsid w:val="000C1E28"/>
    <w:rsid w:val="000C20C1"/>
    <w:rsid w:val="000C2E6B"/>
    <w:rsid w:val="000C34EE"/>
    <w:rsid w:val="000C4228"/>
    <w:rsid w:val="000C44E3"/>
    <w:rsid w:val="000C482C"/>
    <w:rsid w:val="000C4CB8"/>
    <w:rsid w:val="000C542D"/>
    <w:rsid w:val="000C567F"/>
    <w:rsid w:val="000C7215"/>
    <w:rsid w:val="000C731F"/>
    <w:rsid w:val="000D0CE0"/>
    <w:rsid w:val="000D24BE"/>
    <w:rsid w:val="000D27DD"/>
    <w:rsid w:val="000D4B70"/>
    <w:rsid w:val="000D52EA"/>
    <w:rsid w:val="000D741F"/>
    <w:rsid w:val="000D77BA"/>
    <w:rsid w:val="000D7A5C"/>
    <w:rsid w:val="000E0501"/>
    <w:rsid w:val="000E07BE"/>
    <w:rsid w:val="000E0BB4"/>
    <w:rsid w:val="000E1782"/>
    <w:rsid w:val="000E33D0"/>
    <w:rsid w:val="000E3AF0"/>
    <w:rsid w:val="000E56B8"/>
    <w:rsid w:val="000E6A74"/>
    <w:rsid w:val="000E7272"/>
    <w:rsid w:val="000E72EA"/>
    <w:rsid w:val="000F08A3"/>
    <w:rsid w:val="000F0987"/>
    <w:rsid w:val="000F10C0"/>
    <w:rsid w:val="000F2A33"/>
    <w:rsid w:val="000F33F2"/>
    <w:rsid w:val="000F3FAB"/>
    <w:rsid w:val="000F40D3"/>
    <w:rsid w:val="000F481E"/>
    <w:rsid w:val="000F55AC"/>
    <w:rsid w:val="000F65AB"/>
    <w:rsid w:val="000F6855"/>
    <w:rsid w:val="000F6C85"/>
    <w:rsid w:val="000F7056"/>
    <w:rsid w:val="000F71D8"/>
    <w:rsid w:val="00100AD8"/>
    <w:rsid w:val="00100B84"/>
    <w:rsid w:val="00100DC8"/>
    <w:rsid w:val="00101392"/>
    <w:rsid w:val="00101DAB"/>
    <w:rsid w:val="00101E91"/>
    <w:rsid w:val="00102253"/>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3B14"/>
    <w:rsid w:val="00116DF5"/>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1E81"/>
    <w:rsid w:val="00132854"/>
    <w:rsid w:val="0013317A"/>
    <w:rsid w:val="00134832"/>
    <w:rsid w:val="001348F5"/>
    <w:rsid w:val="00134CFD"/>
    <w:rsid w:val="001362BD"/>
    <w:rsid w:val="001370B8"/>
    <w:rsid w:val="00140057"/>
    <w:rsid w:val="001402B1"/>
    <w:rsid w:val="00140675"/>
    <w:rsid w:val="00140A4B"/>
    <w:rsid w:val="0014198E"/>
    <w:rsid w:val="0014277E"/>
    <w:rsid w:val="001429A3"/>
    <w:rsid w:val="00143C01"/>
    <w:rsid w:val="00144156"/>
    <w:rsid w:val="00144353"/>
    <w:rsid w:val="0014490D"/>
    <w:rsid w:val="00144F45"/>
    <w:rsid w:val="00145C55"/>
    <w:rsid w:val="00147D6B"/>
    <w:rsid w:val="00150621"/>
    <w:rsid w:val="00150B8D"/>
    <w:rsid w:val="00151399"/>
    <w:rsid w:val="001547A5"/>
    <w:rsid w:val="001552F3"/>
    <w:rsid w:val="001556EC"/>
    <w:rsid w:val="00155E00"/>
    <w:rsid w:val="00156034"/>
    <w:rsid w:val="0015651E"/>
    <w:rsid w:val="001565AB"/>
    <w:rsid w:val="00156D0C"/>
    <w:rsid w:val="00157347"/>
    <w:rsid w:val="0015798A"/>
    <w:rsid w:val="0016089F"/>
    <w:rsid w:val="00161D06"/>
    <w:rsid w:val="00163A7C"/>
    <w:rsid w:val="001643B1"/>
    <w:rsid w:val="00164D39"/>
    <w:rsid w:val="00166CC3"/>
    <w:rsid w:val="00167AB6"/>
    <w:rsid w:val="00170434"/>
    <w:rsid w:val="0017045A"/>
    <w:rsid w:val="001730B2"/>
    <w:rsid w:val="0017354C"/>
    <w:rsid w:val="00173601"/>
    <w:rsid w:val="001739EC"/>
    <w:rsid w:val="00177561"/>
    <w:rsid w:val="001821EE"/>
    <w:rsid w:val="001828DC"/>
    <w:rsid w:val="00183906"/>
    <w:rsid w:val="00183B3D"/>
    <w:rsid w:val="00184569"/>
    <w:rsid w:val="00184B06"/>
    <w:rsid w:val="001860F5"/>
    <w:rsid w:val="0018698D"/>
    <w:rsid w:val="00187592"/>
    <w:rsid w:val="00190E9D"/>
    <w:rsid w:val="00192B93"/>
    <w:rsid w:val="00192BB0"/>
    <w:rsid w:val="00194C15"/>
    <w:rsid w:val="0019606D"/>
    <w:rsid w:val="00196C1D"/>
    <w:rsid w:val="001A0733"/>
    <w:rsid w:val="001A0812"/>
    <w:rsid w:val="001A0D82"/>
    <w:rsid w:val="001A1F7E"/>
    <w:rsid w:val="001A20DB"/>
    <w:rsid w:val="001A25FE"/>
    <w:rsid w:val="001A2C20"/>
    <w:rsid w:val="001A3920"/>
    <w:rsid w:val="001A7E9D"/>
    <w:rsid w:val="001B1629"/>
    <w:rsid w:val="001B1944"/>
    <w:rsid w:val="001B1F5A"/>
    <w:rsid w:val="001B2AD7"/>
    <w:rsid w:val="001B2E7B"/>
    <w:rsid w:val="001B31A0"/>
    <w:rsid w:val="001B372C"/>
    <w:rsid w:val="001B3FDB"/>
    <w:rsid w:val="001B42EA"/>
    <w:rsid w:val="001B453F"/>
    <w:rsid w:val="001B51CB"/>
    <w:rsid w:val="001B68EF"/>
    <w:rsid w:val="001B7F0D"/>
    <w:rsid w:val="001C0161"/>
    <w:rsid w:val="001C0A53"/>
    <w:rsid w:val="001C1012"/>
    <w:rsid w:val="001C1780"/>
    <w:rsid w:val="001C1895"/>
    <w:rsid w:val="001C20E2"/>
    <w:rsid w:val="001C2362"/>
    <w:rsid w:val="001C32DC"/>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E7B"/>
    <w:rsid w:val="001D6FE4"/>
    <w:rsid w:val="001D7A0D"/>
    <w:rsid w:val="001D7D24"/>
    <w:rsid w:val="001E28D7"/>
    <w:rsid w:val="001E3365"/>
    <w:rsid w:val="001E34CB"/>
    <w:rsid w:val="001E3BCD"/>
    <w:rsid w:val="001E43BD"/>
    <w:rsid w:val="001E469E"/>
    <w:rsid w:val="001E79B5"/>
    <w:rsid w:val="001F0128"/>
    <w:rsid w:val="001F0248"/>
    <w:rsid w:val="001F0DD3"/>
    <w:rsid w:val="001F1E78"/>
    <w:rsid w:val="001F3D79"/>
    <w:rsid w:val="001F3F4B"/>
    <w:rsid w:val="001F449E"/>
    <w:rsid w:val="001F671F"/>
    <w:rsid w:val="001F6EF2"/>
    <w:rsid w:val="00200A5A"/>
    <w:rsid w:val="00201020"/>
    <w:rsid w:val="00201569"/>
    <w:rsid w:val="0020173A"/>
    <w:rsid w:val="00201D64"/>
    <w:rsid w:val="00201F88"/>
    <w:rsid w:val="00202587"/>
    <w:rsid w:val="002025E1"/>
    <w:rsid w:val="00202B91"/>
    <w:rsid w:val="00203813"/>
    <w:rsid w:val="002046A8"/>
    <w:rsid w:val="00204746"/>
    <w:rsid w:val="002048BE"/>
    <w:rsid w:val="00206CBD"/>
    <w:rsid w:val="00207357"/>
    <w:rsid w:val="00207876"/>
    <w:rsid w:val="002079BB"/>
    <w:rsid w:val="00207F1E"/>
    <w:rsid w:val="0021046D"/>
    <w:rsid w:val="00210FE0"/>
    <w:rsid w:val="002112EF"/>
    <w:rsid w:val="002117CC"/>
    <w:rsid w:val="00212EC7"/>
    <w:rsid w:val="00213A71"/>
    <w:rsid w:val="00214E0C"/>
    <w:rsid w:val="00215973"/>
    <w:rsid w:val="002164FE"/>
    <w:rsid w:val="00216C76"/>
    <w:rsid w:val="002213CA"/>
    <w:rsid w:val="00221458"/>
    <w:rsid w:val="00221C32"/>
    <w:rsid w:val="0022224B"/>
    <w:rsid w:val="00222DE7"/>
    <w:rsid w:val="00223068"/>
    <w:rsid w:val="00224CF7"/>
    <w:rsid w:val="0022542C"/>
    <w:rsid w:val="00225510"/>
    <w:rsid w:val="00227BDB"/>
    <w:rsid w:val="00230A82"/>
    <w:rsid w:val="00231429"/>
    <w:rsid w:val="00233E1F"/>
    <w:rsid w:val="0023429D"/>
    <w:rsid w:val="0023471A"/>
    <w:rsid w:val="00235E36"/>
    <w:rsid w:val="00236329"/>
    <w:rsid w:val="00236636"/>
    <w:rsid w:val="0023711C"/>
    <w:rsid w:val="00240189"/>
    <w:rsid w:val="00240300"/>
    <w:rsid w:val="002408E5"/>
    <w:rsid w:val="00240F28"/>
    <w:rsid w:val="0024137C"/>
    <w:rsid w:val="0024137D"/>
    <w:rsid w:val="00241ECE"/>
    <w:rsid w:val="002424A1"/>
    <w:rsid w:val="00242901"/>
    <w:rsid w:val="00242979"/>
    <w:rsid w:val="00242DC4"/>
    <w:rsid w:val="00243612"/>
    <w:rsid w:val="00244CBD"/>
    <w:rsid w:val="00244FD0"/>
    <w:rsid w:val="002450BF"/>
    <w:rsid w:val="0024547E"/>
    <w:rsid w:val="0024577F"/>
    <w:rsid w:val="002461F9"/>
    <w:rsid w:val="00247661"/>
    <w:rsid w:val="00247E65"/>
    <w:rsid w:val="00250312"/>
    <w:rsid w:val="002509A3"/>
    <w:rsid w:val="00250A65"/>
    <w:rsid w:val="0025107C"/>
    <w:rsid w:val="002527A9"/>
    <w:rsid w:val="0025405B"/>
    <w:rsid w:val="002541CA"/>
    <w:rsid w:val="002549C1"/>
    <w:rsid w:val="0025538B"/>
    <w:rsid w:val="002554E8"/>
    <w:rsid w:val="00256DBB"/>
    <w:rsid w:val="002576B8"/>
    <w:rsid w:val="00257C91"/>
    <w:rsid w:val="00260639"/>
    <w:rsid w:val="002617F9"/>
    <w:rsid w:val="00261A61"/>
    <w:rsid w:val="002628A4"/>
    <w:rsid w:val="00262DDA"/>
    <w:rsid w:val="00263789"/>
    <w:rsid w:val="00263DA5"/>
    <w:rsid w:val="00263FF5"/>
    <w:rsid w:val="0026404C"/>
    <w:rsid w:val="00264849"/>
    <w:rsid w:val="00264EDD"/>
    <w:rsid w:val="0026505D"/>
    <w:rsid w:val="002650D1"/>
    <w:rsid w:val="00266302"/>
    <w:rsid w:val="002666FA"/>
    <w:rsid w:val="0026738C"/>
    <w:rsid w:val="00267824"/>
    <w:rsid w:val="0027046F"/>
    <w:rsid w:val="00270C20"/>
    <w:rsid w:val="00270D2C"/>
    <w:rsid w:val="00271316"/>
    <w:rsid w:val="00271A3A"/>
    <w:rsid w:val="00271A3E"/>
    <w:rsid w:val="00273554"/>
    <w:rsid w:val="00273AB3"/>
    <w:rsid w:val="0027505E"/>
    <w:rsid w:val="00276A98"/>
    <w:rsid w:val="00276BBE"/>
    <w:rsid w:val="00276CA2"/>
    <w:rsid w:val="00280012"/>
    <w:rsid w:val="002803F2"/>
    <w:rsid w:val="002808D6"/>
    <w:rsid w:val="00281BFD"/>
    <w:rsid w:val="00282293"/>
    <w:rsid w:val="00282629"/>
    <w:rsid w:val="00283073"/>
    <w:rsid w:val="002836BA"/>
    <w:rsid w:val="00283E34"/>
    <w:rsid w:val="00285B78"/>
    <w:rsid w:val="0028605E"/>
    <w:rsid w:val="00287720"/>
    <w:rsid w:val="00287A23"/>
    <w:rsid w:val="00287BCD"/>
    <w:rsid w:val="00290004"/>
    <w:rsid w:val="002905F0"/>
    <w:rsid w:val="002906EB"/>
    <w:rsid w:val="00290836"/>
    <w:rsid w:val="00290BDD"/>
    <w:rsid w:val="00292027"/>
    <w:rsid w:val="002925ED"/>
    <w:rsid w:val="00292A41"/>
    <w:rsid w:val="002937EC"/>
    <w:rsid w:val="00293B97"/>
    <w:rsid w:val="00293F2C"/>
    <w:rsid w:val="002950BE"/>
    <w:rsid w:val="00295112"/>
    <w:rsid w:val="00295E3A"/>
    <w:rsid w:val="002963C2"/>
    <w:rsid w:val="00296C43"/>
    <w:rsid w:val="002A0379"/>
    <w:rsid w:val="002A1B86"/>
    <w:rsid w:val="002A1D3E"/>
    <w:rsid w:val="002A22C0"/>
    <w:rsid w:val="002A2742"/>
    <w:rsid w:val="002A35B4"/>
    <w:rsid w:val="002A3AAF"/>
    <w:rsid w:val="002A3FFF"/>
    <w:rsid w:val="002A4FDA"/>
    <w:rsid w:val="002A5687"/>
    <w:rsid w:val="002A60C4"/>
    <w:rsid w:val="002A6C2D"/>
    <w:rsid w:val="002B0C85"/>
    <w:rsid w:val="002B1119"/>
    <w:rsid w:val="002B12D0"/>
    <w:rsid w:val="002B275C"/>
    <w:rsid w:val="002B297E"/>
    <w:rsid w:val="002B2BF5"/>
    <w:rsid w:val="002B2C0D"/>
    <w:rsid w:val="002B3C52"/>
    <w:rsid w:val="002B4447"/>
    <w:rsid w:val="002B48A3"/>
    <w:rsid w:val="002B61E6"/>
    <w:rsid w:val="002B71A5"/>
    <w:rsid w:val="002C0B3A"/>
    <w:rsid w:val="002C16B8"/>
    <w:rsid w:val="002C1B18"/>
    <w:rsid w:val="002C233C"/>
    <w:rsid w:val="002C29FF"/>
    <w:rsid w:val="002C2B80"/>
    <w:rsid w:val="002C4B47"/>
    <w:rsid w:val="002C5C94"/>
    <w:rsid w:val="002C5EA3"/>
    <w:rsid w:val="002C77CB"/>
    <w:rsid w:val="002D069B"/>
    <w:rsid w:val="002D0C07"/>
    <w:rsid w:val="002D107E"/>
    <w:rsid w:val="002D1776"/>
    <w:rsid w:val="002D1E95"/>
    <w:rsid w:val="002D276B"/>
    <w:rsid w:val="002D3254"/>
    <w:rsid w:val="002D3A3E"/>
    <w:rsid w:val="002D4067"/>
    <w:rsid w:val="002D466D"/>
    <w:rsid w:val="002D596F"/>
    <w:rsid w:val="002D6574"/>
    <w:rsid w:val="002D6790"/>
    <w:rsid w:val="002E00C0"/>
    <w:rsid w:val="002E144F"/>
    <w:rsid w:val="002E159E"/>
    <w:rsid w:val="002E1A4E"/>
    <w:rsid w:val="002E1C30"/>
    <w:rsid w:val="002E30A9"/>
    <w:rsid w:val="002E32DD"/>
    <w:rsid w:val="002E43C6"/>
    <w:rsid w:val="002E47FD"/>
    <w:rsid w:val="002E6EF8"/>
    <w:rsid w:val="002E7AF7"/>
    <w:rsid w:val="002F0268"/>
    <w:rsid w:val="002F0E7A"/>
    <w:rsid w:val="002F1171"/>
    <w:rsid w:val="002F2440"/>
    <w:rsid w:val="002F284F"/>
    <w:rsid w:val="002F29EA"/>
    <w:rsid w:val="002F34D8"/>
    <w:rsid w:val="002F36BE"/>
    <w:rsid w:val="002F4A65"/>
    <w:rsid w:val="002F4D54"/>
    <w:rsid w:val="002F64DB"/>
    <w:rsid w:val="002F682D"/>
    <w:rsid w:val="002F7FE6"/>
    <w:rsid w:val="00300A67"/>
    <w:rsid w:val="00301DDC"/>
    <w:rsid w:val="003024D6"/>
    <w:rsid w:val="003025E2"/>
    <w:rsid w:val="003027FF"/>
    <w:rsid w:val="00303328"/>
    <w:rsid w:val="003037D2"/>
    <w:rsid w:val="0030418E"/>
    <w:rsid w:val="00304430"/>
    <w:rsid w:val="00304F2B"/>
    <w:rsid w:val="00305C48"/>
    <w:rsid w:val="00305C67"/>
    <w:rsid w:val="00306FF2"/>
    <w:rsid w:val="00307B05"/>
    <w:rsid w:val="00307B90"/>
    <w:rsid w:val="00307E2D"/>
    <w:rsid w:val="003106E9"/>
    <w:rsid w:val="00310C35"/>
    <w:rsid w:val="003110E8"/>
    <w:rsid w:val="003114B3"/>
    <w:rsid w:val="0031153E"/>
    <w:rsid w:val="003146CC"/>
    <w:rsid w:val="00314D3A"/>
    <w:rsid w:val="003154EA"/>
    <w:rsid w:val="00315ED7"/>
    <w:rsid w:val="00316487"/>
    <w:rsid w:val="0031691C"/>
    <w:rsid w:val="00316C62"/>
    <w:rsid w:val="0032053E"/>
    <w:rsid w:val="00320963"/>
    <w:rsid w:val="00321A47"/>
    <w:rsid w:val="00322F3A"/>
    <w:rsid w:val="003236A1"/>
    <w:rsid w:val="00323E41"/>
    <w:rsid w:val="00323EBE"/>
    <w:rsid w:val="00324301"/>
    <w:rsid w:val="0032488E"/>
    <w:rsid w:val="00324E29"/>
    <w:rsid w:val="003258BC"/>
    <w:rsid w:val="00325B30"/>
    <w:rsid w:val="00326589"/>
    <w:rsid w:val="0032712F"/>
    <w:rsid w:val="00330717"/>
    <w:rsid w:val="0033128D"/>
    <w:rsid w:val="0033196F"/>
    <w:rsid w:val="00331F2E"/>
    <w:rsid w:val="00332FAD"/>
    <w:rsid w:val="00333B06"/>
    <w:rsid w:val="00333B43"/>
    <w:rsid w:val="00333C06"/>
    <w:rsid w:val="00336587"/>
    <w:rsid w:val="00336CE0"/>
    <w:rsid w:val="0033715D"/>
    <w:rsid w:val="003377A1"/>
    <w:rsid w:val="00337B34"/>
    <w:rsid w:val="00340444"/>
    <w:rsid w:val="00340AA0"/>
    <w:rsid w:val="00340DD8"/>
    <w:rsid w:val="00340DF8"/>
    <w:rsid w:val="003411E8"/>
    <w:rsid w:val="00341751"/>
    <w:rsid w:val="003417C6"/>
    <w:rsid w:val="00341E01"/>
    <w:rsid w:val="0034224D"/>
    <w:rsid w:val="0034247D"/>
    <w:rsid w:val="0034314A"/>
    <w:rsid w:val="0034362E"/>
    <w:rsid w:val="003436A9"/>
    <w:rsid w:val="0034525A"/>
    <w:rsid w:val="003456F3"/>
    <w:rsid w:val="003459B7"/>
    <w:rsid w:val="00346392"/>
    <w:rsid w:val="00346A78"/>
    <w:rsid w:val="00347098"/>
    <w:rsid w:val="0034728D"/>
    <w:rsid w:val="00350789"/>
    <w:rsid w:val="00350E1F"/>
    <w:rsid w:val="003513A5"/>
    <w:rsid w:val="00351DE4"/>
    <w:rsid w:val="003530D2"/>
    <w:rsid w:val="003534E2"/>
    <w:rsid w:val="00353604"/>
    <w:rsid w:val="00353952"/>
    <w:rsid w:val="0035567E"/>
    <w:rsid w:val="0035737B"/>
    <w:rsid w:val="003579F4"/>
    <w:rsid w:val="00357D77"/>
    <w:rsid w:val="00360385"/>
    <w:rsid w:val="00360F1C"/>
    <w:rsid w:val="00361D02"/>
    <w:rsid w:val="0036210A"/>
    <w:rsid w:val="00362779"/>
    <w:rsid w:val="00364B17"/>
    <w:rsid w:val="00365DE4"/>
    <w:rsid w:val="00365FAB"/>
    <w:rsid w:val="0036605B"/>
    <w:rsid w:val="0036607F"/>
    <w:rsid w:val="00366802"/>
    <w:rsid w:val="00366F0E"/>
    <w:rsid w:val="003700EC"/>
    <w:rsid w:val="0037177F"/>
    <w:rsid w:val="00371D5F"/>
    <w:rsid w:val="00373747"/>
    <w:rsid w:val="00373A74"/>
    <w:rsid w:val="00373A98"/>
    <w:rsid w:val="00374672"/>
    <w:rsid w:val="00375401"/>
    <w:rsid w:val="0037550F"/>
    <w:rsid w:val="003755CE"/>
    <w:rsid w:val="003756AC"/>
    <w:rsid w:val="00375C3E"/>
    <w:rsid w:val="003761BE"/>
    <w:rsid w:val="00376528"/>
    <w:rsid w:val="00376AAB"/>
    <w:rsid w:val="003774FE"/>
    <w:rsid w:val="00377977"/>
    <w:rsid w:val="00380D29"/>
    <w:rsid w:val="0038109B"/>
    <w:rsid w:val="0038159B"/>
    <w:rsid w:val="00381F67"/>
    <w:rsid w:val="0038376D"/>
    <w:rsid w:val="00385269"/>
    <w:rsid w:val="003872AC"/>
    <w:rsid w:val="00387768"/>
    <w:rsid w:val="00387A28"/>
    <w:rsid w:val="00387DEA"/>
    <w:rsid w:val="003908FE"/>
    <w:rsid w:val="00391670"/>
    <w:rsid w:val="00391A01"/>
    <w:rsid w:val="003924D4"/>
    <w:rsid w:val="003927F7"/>
    <w:rsid w:val="003938D1"/>
    <w:rsid w:val="0039490B"/>
    <w:rsid w:val="003960B8"/>
    <w:rsid w:val="00397278"/>
    <w:rsid w:val="003A06DE"/>
    <w:rsid w:val="003A0884"/>
    <w:rsid w:val="003A0BD3"/>
    <w:rsid w:val="003A1135"/>
    <w:rsid w:val="003A135A"/>
    <w:rsid w:val="003A16D3"/>
    <w:rsid w:val="003A1CE4"/>
    <w:rsid w:val="003A1EC0"/>
    <w:rsid w:val="003A3AE0"/>
    <w:rsid w:val="003A3E1C"/>
    <w:rsid w:val="003A4996"/>
    <w:rsid w:val="003A49F7"/>
    <w:rsid w:val="003A4BE6"/>
    <w:rsid w:val="003A4D18"/>
    <w:rsid w:val="003A5AF9"/>
    <w:rsid w:val="003A6B94"/>
    <w:rsid w:val="003A72C7"/>
    <w:rsid w:val="003A7B78"/>
    <w:rsid w:val="003B0359"/>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AE9"/>
    <w:rsid w:val="003C1E4E"/>
    <w:rsid w:val="003C390F"/>
    <w:rsid w:val="003C3B37"/>
    <w:rsid w:val="003C3EC6"/>
    <w:rsid w:val="003C5BE5"/>
    <w:rsid w:val="003C61B6"/>
    <w:rsid w:val="003C7E22"/>
    <w:rsid w:val="003D0555"/>
    <w:rsid w:val="003D0C7F"/>
    <w:rsid w:val="003D0CBD"/>
    <w:rsid w:val="003D3A7A"/>
    <w:rsid w:val="003D42A4"/>
    <w:rsid w:val="003D4BA9"/>
    <w:rsid w:val="003D5173"/>
    <w:rsid w:val="003D6938"/>
    <w:rsid w:val="003D749E"/>
    <w:rsid w:val="003D7BBB"/>
    <w:rsid w:val="003E0174"/>
    <w:rsid w:val="003E047D"/>
    <w:rsid w:val="003E060C"/>
    <w:rsid w:val="003E24FE"/>
    <w:rsid w:val="003E2653"/>
    <w:rsid w:val="003E2920"/>
    <w:rsid w:val="003E2B7B"/>
    <w:rsid w:val="003E426F"/>
    <w:rsid w:val="003E49C0"/>
    <w:rsid w:val="003E4A63"/>
    <w:rsid w:val="003E4A6A"/>
    <w:rsid w:val="003E4CDF"/>
    <w:rsid w:val="003E5267"/>
    <w:rsid w:val="003E5C51"/>
    <w:rsid w:val="003E5EDC"/>
    <w:rsid w:val="003E647A"/>
    <w:rsid w:val="003E69BC"/>
    <w:rsid w:val="003F10F5"/>
    <w:rsid w:val="003F1931"/>
    <w:rsid w:val="003F19A0"/>
    <w:rsid w:val="003F1CDE"/>
    <w:rsid w:val="003F2E1A"/>
    <w:rsid w:val="003F3E69"/>
    <w:rsid w:val="003F4CCF"/>
    <w:rsid w:val="003F54FA"/>
    <w:rsid w:val="003F5590"/>
    <w:rsid w:val="003F566B"/>
    <w:rsid w:val="003F7152"/>
    <w:rsid w:val="003F74CB"/>
    <w:rsid w:val="004003C9"/>
    <w:rsid w:val="004007A8"/>
    <w:rsid w:val="00400BB1"/>
    <w:rsid w:val="00401322"/>
    <w:rsid w:val="00401F1A"/>
    <w:rsid w:val="004027B1"/>
    <w:rsid w:val="00406BA8"/>
    <w:rsid w:val="00406BB5"/>
    <w:rsid w:val="004079AD"/>
    <w:rsid w:val="00410328"/>
    <w:rsid w:val="00410914"/>
    <w:rsid w:val="004117DE"/>
    <w:rsid w:val="004118BA"/>
    <w:rsid w:val="00411E17"/>
    <w:rsid w:val="00412739"/>
    <w:rsid w:val="00412C31"/>
    <w:rsid w:val="004138A3"/>
    <w:rsid w:val="00414794"/>
    <w:rsid w:val="00414B11"/>
    <w:rsid w:val="0041649F"/>
    <w:rsid w:val="00416610"/>
    <w:rsid w:val="004169C3"/>
    <w:rsid w:val="00416AD4"/>
    <w:rsid w:val="004177BD"/>
    <w:rsid w:val="00417E7F"/>
    <w:rsid w:val="00420CA4"/>
    <w:rsid w:val="00422CE5"/>
    <w:rsid w:val="0042333F"/>
    <w:rsid w:val="00423786"/>
    <w:rsid w:val="00423ABA"/>
    <w:rsid w:val="0042441F"/>
    <w:rsid w:val="00424C08"/>
    <w:rsid w:val="00425933"/>
    <w:rsid w:val="0042676D"/>
    <w:rsid w:val="0042746B"/>
    <w:rsid w:val="004310D6"/>
    <w:rsid w:val="00431E8A"/>
    <w:rsid w:val="00431EF4"/>
    <w:rsid w:val="00432D0E"/>
    <w:rsid w:val="0043525A"/>
    <w:rsid w:val="00435A35"/>
    <w:rsid w:val="00435E09"/>
    <w:rsid w:val="00436A0C"/>
    <w:rsid w:val="00436B17"/>
    <w:rsid w:val="0043742A"/>
    <w:rsid w:val="00441C62"/>
    <w:rsid w:val="00442A0B"/>
    <w:rsid w:val="00442E3C"/>
    <w:rsid w:val="004430D5"/>
    <w:rsid w:val="00443DF0"/>
    <w:rsid w:val="00444C19"/>
    <w:rsid w:val="00444C7E"/>
    <w:rsid w:val="00445030"/>
    <w:rsid w:val="004459C3"/>
    <w:rsid w:val="004460A3"/>
    <w:rsid w:val="00447AD0"/>
    <w:rsid w:val="004509D1"/>
    <w:rsid w:val="00451777"/>
    <w:rsid w:val="00451F2A"/>
    <w:rsid w:val="00452885"/>
    <w:rsid w:val="00453F90"/>
    <w:rsid w:val="00453F91"/>
    <w:rsid w:val="00453FC9"/>
    <w:rsid w:val="00454DBC"/>
    <w:rsid w:val="00456058"/>
    <w:rsid w:val="00456FDA"/>
    <w:rsid w:val="004620D1"/>
    <w:rsid w:val="00462530"/>
    <w:rsid w:val="004639DC"/>
    <w:rsid w:val="0046470E"/>
    <w:rsid w:val="0046535B"/>
    <w:rsid w:val="00465963"/>
    <w:rsid w:val="0046647F"/>
    <w:rsid w:val="004716DE"/>
    <w:rsid w:val="00473021"/>
    <w:rsid w:val="004737C9"/>
    <w:rsid w:val="004746ED"/>
    <w:rsid w:val="00474B8A"/>
    <w:rsid w:val="00474C68"/>
    <w:rsid w:val="00475195"/>
    <w:rsid w:val="00475DA0"/>
    <w:rsid w:val="004763E0"/>
    <w:rsid w:val="00477597"/>
    <w:rsid w:val="0047782A"/>
    <w:rsid w:val="00477BBF"/>
    <w:rsid w:val="00480478"/>
    <w:rsid w:val="00480B5A"/>
    <w:rsid w:val="004818A4"/>
    <w:rsid w:val="00482766"/>
    <w:rsid w:val="00482ACD"/>
    <w:rsid w:val="00484764"/>
    <w:rsid w:val="00484FB2"/>
    <w:rsid w:val="00486FE3"/>
    <w:rsid w:val="00490C73"/>
    <w:rsid w:val="00492A00"/>
    <w:rsid w:val="00492A8E"/>
    <w:rsid w:val="00492E68"/>
    <w:rsid w:val="0049300D"/>
    <w:rsid w:val="004937CF"/>
    <w:rsid w:val="004943F4"/>
    <w:rsid w:val="00494A46"/>
    <w:rsid w:val="00495492"/>
    <w:rsid w:val="0049594B"/>
    <w:rsid w:val="004971A1"/>
    <w:rsid w:val="00497511"/>
    <w:rsid w:val="00497780"/>
    <w:rsid w:val="004A0768"/>
    <w:rsid w:val="004A134C"/>
    <w:rsid w:val="004A1C8E"/>
    <w:rsid w:val="004A316B"/>
    <w:rsid w:val="004A48E7"/>
    <w:rsid w:val="004A4A4F"/>
    <w:rsid w:val="004A51B0"/>
    <w:rsid w:val="004A6392"/>
    <w:rsid w:val="004A7827"/>
    <w:rsid w:val="004B0E01"/>
    <w:rsid w:val="004B21D4"/>
    <w:rsid w:val="004B25A4"/>
    <w:rsid w:val="004B25BB"/>
    <w:rsid w:val="004B2FC3"/>
    <w:rsid w:val="004B36B8"/>
    <w:rsid w:val="004B4AA3"/>
    <w:rsid w:val="004B4DFC"/>
    <w:rsid w:val="004B5374"/>
    <w:rsid w:val="004B56F6"/>
    <w:rsid w:val="004B585C"/>
    <w:rsid w:val="004B607C"/>
    <w:rsid w:val="004B60EE"/>
    <w:rsid w:val="004B633E"/>
    <w:rsid w:val="004B69D1"/>
    <w:rsid w:val="004B6F69"/>
    <w:rsid w:val="004B736E"/>
    <w:rsid w:val="004C0F1C"/>
    <w:rsid w:val="004C2091"/>
    <w:rsid w:val="004C2625"/>
    <w:rsid w:val="004C2708"/>
    <w:rsid w:val="004C2C58"/>
    <w:rsid w:val="004C332C"/>
    <w:rsid w:val="004C4298"/>
    <w:rsid w:val="004C43E1"/>
    <w:rsid w:val="004C4E42"/>
    <w:rsid w:val="004C5B5A"/>
    <w:rsid w:val="004C64E6"/>
    <w:rsid w:val="004C672B"/>
    <w:rsid w:val="004D1D80"/>
    <w:rsid w:val="004D21F9"/>
    <w:rsid w:val="004D3A5E"/>
    <w:rsid w:val="004D3EC0"/>
    <w:rsid w:val="004D4810"/>
    <w:rsid w:val="004D4FF4"/>
    <w:rsid w:val="004D55E1"/>
    <w:rsid w:val="004D6461"/>
    <w:rsid w:val="004D67F3"/>
    <w:rsid w:val="004E1458"/>
    <w:rsid w:val="004E33DC"/>
    <w:rsid w:val="004E4F75"/>
    <w:rsid w:val="004E52FA"/>
    <w:rsid w:val="004E5A62"/>
    <w:rsid w:val="004E5AF0"/>
    <w:rsid w:val="004E67BD"/>
    <w:rsid w:val="004E682F"/>
    <w:rsid w:val="004F041C"/>
    <w:rsid w:val="004F0FE8"/>
    <w:rsid w:val="004F181C"/>
    <w:rsid w:val="004F35EF"/>
    <w:rsid w:val="004F469B"/>
    <w:rsid w:val="004F4B67"/>
    <w:rsid w:val="004F4DFF"/>
    <w:rsid w:val="004F560C"/>
    <w:rsid w:val="004F580F"/>
    <w:rsid w:val="004F64F6"/>
    <w:rsid w:val="004F6713"/>
    <w:rsid w:val="004F6DD9"/>
    <w:rsid w:val="004F7641"/>
    <w:rsid w:val="005000F5"/>
    <w:rsid w:val="005004F7"/>
    <w:rsid w:val="00500DAD"/>
    <w:rsid w:val="00501814"/>
    <w:rsid w:val="00502A40"/>
    <w:rsid w:val="00503545"/>
    <w:rsid w:val="00504661"/>
    <w:rsid w:val="0050563C"/>
    <w:rsid w:val="005056A8"/>
    <w:rsid w:val="00506093"/>
    <w:rsid w:val="005067A4"/>
    <w:rsid w:val="0050771F"/>
    <w:rsid w:val="00507FAB"/>
    <w:rsid w:val="0051119F"/>
    <w:rsid w:val="0051137D"/>
    <w:rsid w:val="00511BD6"/>
    <w:rsid w:val="00511CBA"/>
    <w:rsid w:val="00511F83"/>
    <w:rsid w:val="0051248C"/>
    <w:rsid w:val="00513535"/>
    <w:rsid w:val="0051377B"/>
    <w:rsid w:val="0051509C"/>
    <w:rsid w:val="0051531E"/>
    <w:rsid w:val="005153C7"/>
    <w:rsid w:val="0051599B"/>
    <w:rsid w:val="0051693E"/>
    <w:rsid w:val="00516DEA"/>
    <w:rsid w:val="00517C63"/>
    <w:rsid w:val="00521CEA"/>
    <w:rsid w:val="005236F2"/>
    <w:rsid w:val="00523E7D"/>
    <w:rsid w:val="005240AA"/>
    <w:rsid w:val="00524F8A"/>
    <w:rsid w:val="005252E9"/>
    <w:rsid w:val="0052559F"/>
    <w:rsid w:val="00525861"/>
    <w:rsid w:val="00525B56"/>
    <w:rsid w:val="00525EB3"/>
    <w:rsid w:val="0052600E"/>
    <w:rsid w:val="00526648"/>
    <w:rsid w:val="005266A5"/>
    <w:rsid w:val="00526E2D"/>
    <w:rsid w:val="00527EF5"/>
    <w:rsid w:val="0053047B"/>
    <w:rsid w:val="00531BD8"/>
    <w:rsid w:val="00531DA9"/>
    <w:rsid w:val="00532064"/>
    <w:rsid w:val="00532BF0"/>
    <w:rsid w:val="0053301E"/>
    <w:rsid w:val="005336E6"/>
    <w:rsid w:val="005354C8"/>
    <w:rsid w:val="00535655"/>
    <w:rsid w:val="0053636F"/>
    <w:rsid w:val="00536D2A"/>
    <w:rsid w:val="00537FC4"/>
    <w:rsid w:val="00540134"/>
    <w:rsid w:val="005403CF"/>
    <w:rsid w:val="00540F4A"/>
    <w:rsid w:val="005411F9"/>
    <w:rsid w:val="005413EB"/>
    <w:rsid w:val="005449AE"/>
    <w:rsid w:val="0054503A"/>
    <w:rsid w:val="00545742"/>
    <w:rsid w:val="00545B99"/>
    <w:rsid w:val="00546593"/>
    <w:rsid w:val="00550A36"/>
    <w:rsid w:val="005520B4"/>
    <w:rsid w:val="00552726"/>
    <w:rsid w:val="00552D66"/>
    <w:rsid w:val="005532F6"/>
    <w:rsid w:val="00553903"/>
    <w:rsid w:val="00553974"/>
    <w:rsid w:val="00553D5F"/>
    <w:rsid w:val="00553DC2"/>
    <w:rsid w:val="00554B4C"/>
    <w:rsid w:val="0055507E"/>
    <w:rsid w:val="005558AC"/>
    <w:rsid w:val="00556419"/>
    <w:rsid w:val="005566E9"/>
    <w:rsid w:val="005569A8"/>
    <w:rsid w:val="00556DD7"/>
    <w:rsid w:val="0055799B"/>
    <w:rsid w:val="00557F09"/>
    <w:rsid w:val="00561C18"/>
    <w:rsid w:val="0056231D"/>
    <w:rsid w:val="00562ADB"/>
    <w:rsid w:val="00565B01"/>
    <w:rsid w:val="005660D2"/>
    <w:rsid w:val="0056622C"/>
    <w:rsid w:val="00566642"/>
    <w:rsid w:val="00566C2D"/>
    <w:rsid w:val="00571354"/>
    <w:rsid w:val="00571F97"/>
    <w:rsid w:val="00573CCF"/>
    <w:rsid w:val="005740FF"/>
    <w:rsid w:val="00574484"/>
    <w:rsid w:val="005744F4"/>
    <w:rsid w:val="00575000"/>
    <w:rsid w:val="0057524C"/>
    <w:rsid w:val="00575545"/>
    <w:rsid w:val="0057583B"/>
    <w:rsid w:val="005761BD"/>
    <w:rsid w:val="005761FF"/>
    <w:rsid w:val="005764E7"/>
    <w:rsid w:val="00576572"/>
    <w:rsid w:val="005773FF"/>
    <w:rsid w:val="005774A7"/>
    <w:rsid w:val="00577639"/>
    <w:rsid w:val="00577F49"/>
    <w:rsid w:val="00580D78"/>
    <w:rsid w:val="00581666"/>
    <w:rsid w:val="00581CC8"/>
    <w:rsid w:val="00581D14"/>
    <w:rsid w:val="0058247A"/>
    <w:rsid w:val="0058274D"/>
    <w:rsid w:val="005839D1"/>
    <w:rsid w:val="00583ADB"/>
    <w:rsid w:val="005847D2"/>
    <w:rsid w:val="00584EC1"/>
    <w:rsid w:val="00584F62"/>
    <w:rsid w:val="005867A3"/>
    <w:rsid w:val="005872D8"/>
    <w:rsid w:val="0059030C"/>
    <w:rsid w:val="00590BF5"/>
    <w:rsid w:val="00591EE9"/>
    <w:rsid w:val="00591F35"/>
    <w:rsid w:val="00592445"/>
    <w:rsid w:val="005948DF"/>
    <w:rsid w:val="00594AB7"/>
    <w:rsid w:val="00594BD7"/>
    <w:rsid w:val="00595459"/>
    <w:rsid w:val="00596B22"/>
    <w:rsid w:val="00596BD3"/>
    <w:rsid w:val="00596D3D"/>
    <w:rsid w:val="00597EE1"/>
    <w:rsid w:val="005A02A4"/>
    <w:rsid w:val="005A034B"/>
    <w:rsid w:val="005A1646"/>
    <w:rsid w:val="005A1D09"/>
    <w:rsid w:val="005A2230"/>
    <w:rsid w:val="005A2308"/>
    <w:rsid w:val="005A3F16"/>
    <w:rsid w:val="005A4263"/>
    <w:rsid w:val="005A4756"/>
    <w:rsid w:val="005A4D8E"/>
    <w:rsid w:val="005A5747"/>
    <w:rsid w:val="005A5ABC"/>
    <w:rsid w:val="005A5ADC"/>
    <w:rsid w:val="005A5DFA"/>
    <w:rsid w:val="005A6583"/>
    <w:rsid w:val="005A70FF"/>
    <w:rsid w:val="005A722D"/>
    <w:rsid w:val="005A75E5"/>
    <w:rsid w:val="005A7660"/>
    <w:rsid w:val="005A7AF6"/>
    <w:rsid w:val="005A7B43"/>
    <w:rsid w:val="005B0CA8"/>
    <w:rsid w:val="005B1FBA"/>
    <w:rsid w:val="005B29B9"/>
    <w:rsid w:val="005B2B37"/>
    <w:rsid w:val="005B3AA0"/>
    <w:rsid w:val="005B420B"/>
    <w:rsid w:val="005B43E9"/>
    <w:rsid w:val="005B4A20"/>
    <w:rsid w:val="005B4C79"/>
    <w:rsid w:val="005B4FE8"/>
    <w:rsid w:val="005B5919"/>
    <w:rsid w:val="005B5955"/>
    <w:rsid w:val="005B7831"/>
    <w:rsid w:val="005B7AF1"/>
    <w:rsid w:val="005B7BDC"/>
    <w:rsid w:val="005B7C6E"/>
    <w:rsid w:val="005C068C"/>
    <w:rsid w:val="005C16A1"/>
    <w:rsid w:val="005C1DD0"/>
    <w:rsid w:val="005C2874"/>
    <w:rsid w:val="005C294A"/>
    <w:rsid w:val="005C33DD"/>
    <w:rsid w:val="005C3F9A"/>
    <w:rsid w:val="005C42CD"/>
    <w:rsid w:val="005C7583"/>
    <w:rsid w:val="005C7838"/>
    <w:rsid w:val="005C7B16"/>
    <w:rsid w:val="005C7D1B"/>
    <w:rsid w:val="005D0196"/>
    <w:rsid w:val="005D03AC"/>
    <w:rsid w:val="005D04A6"/>
    <w:rsid w:val="005D0D80"/>
    <w:rsid w:val="005D1399"/>
    <w:rsid w:val="005D2076"/>
    <w:rsid w:val="005D2718"/>
    <w:rsid w:val="005D291A"/>
    <w:rsid w:val="005D38C4"/>
    <w:rsid w:val="005D41ED"/>
    <w:rsid w:val="005D4D23"/>
    <w:rsid w:val="005D5C04"/>
    <w:rsid w:val="005D66D8"/>
    <w:rsid w:val="005D6D74"/>
    <w:rsid w:val="005D73AB"/>
    <w:rsid w:val="005D75C5"/>
    <w:rsid w:val="005D7721"/>
    <w:rsid w:val="005D7E24"/>
    <w:rsid w:val="005E039A"/>
    <w:rsid w:val="005E0480"/>
    <w:rsid w:val="005E05BE"/>
    <w:rsid w:val="005E1422"/>
    <w:rsid w:val="005E1F47"/>
    <w:rsid w:val="005E31FA"/>
    <w:rsid w:val="005E326F"/>
    <w:rsid w:val="005E45B5"/>
    <w:rsid w:val="005E48B4"/>
    <w:rsid w:val="005E48D2"/>
    <w:rsid w:val="005E4B0D"/>
    <w:rsid w:val="005E4CDE"/>
    <w:rsid w:val="005E50E0"/>
    <w:rsid w:val="005E524D"/>
    <w:rsid w:val="005E52FE"/>
    <w:rsid w:val="005E5781"/>
    <w:rsid w:val="005E6E58"/>
    <w:rsid w:val="005E7DE9"/>
    <w:rsid w:val="005F080C"/>
    <w:rsid w:val="005F181A"/>
    <w:rsid w:val="005F18D3"/>
    <w:rsid w:val="005F1C3D"/>
    <w:rsid w:val="005F38B5"/>
    <w:rsid w:val="005F3AB9"/>
    <w:rsid w:val="005F4563"/>
    <w:rsid w:val="005F5FC2"/>
    <w:rsid w:val="005F65D1"/>
    <w:rsid w:val="005F7308"/>
    <w:rsid w:val="005F7923"/>
    <w:rsid w:val="00600207"/>
    <w:rsid w:val="006008CE"/>
    <w:rsid w:val="00602044"/>
    <w:rsid w:val="00602178"/>
    <w:rsid w:val="00604F82"/>
    <w:rsid w:val="00605D2B"/>
    <w:rsid w:val="00605D2D"/>
    <w:rsid w:val="00606C3C"/>
    <w:rsid w:val="00606C9E"/>
    <w:rsid w:val="0061007F"/>
    <w:rsid w:val="00610578"/>
    <w:rsid w:val="00610ABB"/>
    <w:rsid w:val="00613841"/>
    <w:rsid w:val="006142F8"/>
    <w:rsid w:val="00616BB6"/>
    <w:rsid w:val="00616E32"/>
    <w:rsid w:val="0061752C"/>
    <w:rsid w:val="0062069D"/>
    <w:rsid w:val="00621C90"/>
    <w:rsid w:val="00622DA2"/>
    <w:rsid w:val="006230C4"/>
    <w:rsid w:val="00623792"/>
    <w:rsid w:val="006245BC"/>
    <w:rsid w:val="0062462F"/>
    <w:rsid w:val="00624744"/>
    <w:rsid w:val="0062481C"/>
    <w:rsid w:val="00624DBE"/>
    <w:rsid w:val="0062523D"/>
    <w:rsid w:val="0062575C"/>
    <w:rsid w:val="006277A2"/>
    <w:rsid w:val="0062798F"/>
    <w:rsid w:val="00627F38"/>
    <w:rsid w:val="00631519"/>
    <w:rsid w:val="006319F2"/>
    <w:rsid w:val="00631A51"/>
    <w:rsid w:val="0063241F"/>
    <w:rsid w:val="00635DE9"/>
    <w:rsid w:val="00636CD2"/>
    <w:rsid w:val="00637952"/>
    <w:rsid w:val="00640181"/>
    <w:rsid w:val="006413D2"/>
    <w:rsid w:val="00641BCA"/>
    <w:rsid w:val="00641F71"/>
    <w:rsid w:val="00642BE4"/>
    <w:rsid w:val="00643205"/>
    <w:rsid w:val="0064322C"/>
    <w:rsid w:val="006435C6"/>
    <w:rsid w:val="00644E6F"/>
    <w:rsid w:val="00645182"/>
    <w:rsid w:val="00645362"/>
    <w:rsid w:val="00645D03"/>
    <w:rsid w:val="0064664E"/>
    <w:rsid w:val="00646BBA"/>
    <w:rsid w:val="00647054"/>
    <w:rsid w:val="006476EB"/>
    <w:rsid w:val="00647B0F"/>
    <w:rsid w:val="00650141"/>
    <w:rsid w:val="00650474"/>
    <w:rsid w:val="00650795"/>
    <w:rsid w:val="006507CD"/>
    <w:rsid w:val="006507CE"/>
    <w:rsid w:val="00650E3E"/>
    <w:rsid w:val="0065121C"/>
    <w:rsid w:val="00651385"/>
    <w:rsid w:val="0065158A"/>
    <w:rsid w:val="0065182B"/>
    <w:rsid w:val="00652AB1"/>
    <w:rsid w:val="006542B2"/>
    <w:rsid w:val="00654311"/>
    <w:rsid w:val="00655720"/>
    <w:rsid w:val="00657B7E"/>
    <w:rsid w:val="00657CBA"/>
    <w:rsid w:val="0066041D"/>
    <w:rsid w:val="00660CCD"/>
    <w:rsid w:val="006624A9"/>
    <w:rsid w:val="00662CBB"/>
    <w:rsid w:val="00663672"/>
    <w:rsid w:val="00664E5F"/>
    <w:rsid w:val="00665076"/>
    <w:rsid w:val="006652C8"/>
    <w:rsid w:val="006658BC"/>
    <w:rsid w:val="0066593E"/>
    <w:rsid w:val="00666A11"/>
    <w:rsid w:val="006675A4"/>
    <w:rsid w:val="00667BEA"/>
    <w:rsid w:val="00670088"/>
    <w:rsid w:val="006703D9"/>
    <w:rsid w:val="00670946"/>
    <w:rsid w:val="006717E1"/>
    <w:rsid w:val="0067459C"/>
    <w:rsid w:val="006745F1"/>
    <w:rsid w:val="00676F20"/>
    <w:rsid w:val="006772DF"/>
    <w:rsid w:val="00677D06"/>
    <w:rsid w:val="00680B86"/>
    <w:rsid w:val="0068182D"/>
    <w:rsid w:val="00681FAD"/>
    <w:rsid w:val="00682E77"/>
    <w:rsid w:val="006846FF"/>
    <w:rsid w:val="0068569E"/>
    <w:rsid w:val="00685F22"/>
    <w:rsid w:val="00686BFC"/>
    <w:rsid w:val="00687AF5"/>
    <w:rsid w:val="0069027E"/>
    <w:rsid w:val="00690A67"/>
    <w:rsid w:val="00691794"/>
    <w:rsid w:val="00692876"/>
    <w:rsid w:val="00692A47"/>
    <w:rsid w:val="0069327B"/>
    <w:rsid w:val="006940BB"/>
    <w:rsid w:val="0069444A"/>
    <w:rsid w:val="0069522F"/>
    <w:rsid w:val="006964AC"/>
    <w:rsid w:val="00696A6D"/>
    <w:rsid w:val="00696B4B"/>
    <w:rsid w:val="0069716D"/>
    <w:rsid w:val="00697DE1"/>
    <w:rsid w:val="00697E02"/>
    <w:rsid w:val="006A0404"/>
    <w:rsid w:val="006A1245"/>
    <w:rsid w:val="006A157E"/>
    <w:rsid w:val="006A16B9"/>
    <w:rsid w:val="006A1FEB"/>
    <w:rsid w:val="006A2187"/>
    <w:rsid w:val="006A39F9"/>
    <w:rsid w:val="006A3BDF"/>
    <w:rsid w:val="006A47C3"/>
    <w:rsid w:val="006A719F"/>
    <w:rsid w:val="006A7BCA"/>
    <w:rsid w:val="006A7D36"/>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050"/>
    <w:rsid w:val="006C3429"/>
    <w:rsid w:val="006C35F3"/>
    <w:rsid w:val="006C492C"/>
    <w:rsid w:val="006C4CB6"/>
    <w:rsid w:val="006C4F12"/>
    <w:rsid w:val="006C50A4"/>
    <w:rsid w:val="006C51F0"/>
    <w:rsid w:val="006C6140"/>
    <w:rsid w:val="006C6C43"/>
    <w:rsid w:val="006C6ED8"/>
    <w:rsid w:val="006C71D7"/>
    <w:rsid w:val="006C7AB5"/>
    <w:rsid w:val="006C7BFD"/>
    <w:rsid w:val="006C7CD6"/>
    <w:rsid w:val="006D0311"/>
    <w:rsid w:val="006D17CB"/>
    <w:rsid w:val="006D1B77"/>
    <w:rsid w:val="006D20F6"/>
    <w:rsid w:val="006D2F24"/>
    <w:rsid w:val="006D43EC"/>
    <w:rsid w:val="006D4C14"/>
    <w:rsid w:val="006D5F2A"/>
    <w:rsid w:val="006D681F"/>
    <w:rsid w:val="006D746F"/>
    <w:rsid w:val="006D7795"/>
    <w:rsid w:val="006D78E1"/>
    <w:rsid w:val="006E0273"/>
    <w:rsid w:val="006E0DAD"/>
    <w:rsid w:val="006E0E2E"/>
    <w:rsid w:val="006E189B"/>
    <w:rsid w:val="006E2592"/>
    <w:rsid w:val="006E2600"/>
    <w:rsid w:val="006E32DC"/>
    <w:rsid w:val="006E364C"/>
    <w:rsid w:val="006E3942"/>
    <w:rsid w:val="006E4152"/>
    <w:rsid w:val="006E503D"/>
    <w:rsid w:val="006E5511"/>
    <w:rsid w:val="006E5B20"/>
    <w:rsid w:val="006E62CE"/>
    <w:rsid w:val="006E676A"/>
    <w:rsid w:val="006E6835"/>
    <w:rsid w:val="006E6BC3"/>
    <w:rsid w:val="006E6DFA"/>
    <w:rsid w:val="006F03FF"/>
    <w:rsid w:val="006F1CE0"/>
    <w:rsid w:val="006F2465"/>
    <w:rsid w:val="006F2BF6"/>
    <w:rsid w:val="006F2FFD"/>
    <w:rsid w:val="006F3B38"/>
    <w:rsid w:val="006F4AFA"/>
    <w:rsid w:val="006F4F28"/>
    <w:rsid w:val="006F6590"/>
    <w:rsid w:val="006F6CA4"/>
    <w:rsid w:val="006F70D6"/>
    <w:rsid w:val="007008BE"/>
    <w:rsid w:val="007016B6"/>
    <w:rsid w:val="007019D4"/>
    <w:rsid w:val="00701F75"/>
    <w:rsid w:val="007020C3"/>
    <w:rsid w:val="007028ED"/>
    <w:rsid w:val="00703121"/>
    <w:rsid w:val="007037C3"/>
    <w:rsid w:val="0070456E"/>
    <w:rsid w:val="007048FA"/>
    <w:rsid w:val="00705B89"/>
    <w:rsid w:val="00706632"/>
    <w:rsid w:val="00707095"/>
    <w:rsid w:val="00707610"/>
    <w:rsid w:val="00707FCA"/>
    <w:rsid w:val="00710384"/>
    <w:rsid w:val="0071063A"/>
    <w:rsid w:val="00710A0F"/>
    <w:rsid w:val="00710A62"/>
    <w:rsid w:val="00710E65"/>
    <w:rsid w:val="0071181B"/>
    <w:rsid w:val="007129CA"/>
    <w:rsid w:val="00712BA0"/>
    <w:rsid w:val="00714857"/>
    <w:rsid w:val="007167B7"/>
    <w:rsid w:val="007174C8"/>
    <w:rsid w:val="0072147D"/>
    <w:rsid w:val="00721854"/>
    <w:rsid w:val="0072205F"/>
    <w:rsid w:val="00722BE3"/>
    <w:rsid w:val="00722F92"/>
    <w:rsid w:val="007238A8"/>
    <w:rsid w:val="00723DC3"/>
    <w:rsid w:val="00724EC1"/>
    <w:rsid w:val="00725A63"/>
    <w:rsid w:val="00725F89"/>
    <w:rsid w:val="00727006"/>
    <w:rsid w:val="0072768E"/>
    <w:rsid w:val="007303D0"/>
    <w:rsid w:val="007305F2"/>
    <w:rsid w:val="00731E51"/>
    <w:rsid w:val="007320DC"/>
    <w:rsid w:val="007321BA"/>
    <w:rsid w:val="007325C9"/>
    <w:rsid w:val="00732A11"/>
    <w:rsid w:val="0073371B"/>
    <w:rsid w:val="00733885"/>
    <w:rsid w:val="00733CD3"/>
    <w:rsid w:val="00733F25"/>
    <w:rsid w:val="00734084"/>
    <w:rsid w:val="00734EDF"/>
    <w:rsid w:val="00735165"/>
    <w:rsid w:val="00735BFB"/>
    <w:rsid w:val="0073621A"/>
    <w:rsid w:val="007362EF"/>
    <w:rsid w:val="00736A88"/>
    <w:rsid w:val="00737E38"/>
    <w:rsid w:val="007408FA"/>
    <w:rsid w:val="00740E9E"/>
    <w:rsid w:val="00741C0C"/>
    <w:rsid w:val="00741FA5"/>
    <w:rsid w:val="00742047"/>
    <w:rsid w:val="00742197"/>
    <w:rsid w:val="00743760"/>
    <w:rsid w:val="00743B75"/>
    <w:rsid w:val="0074418B"/>
    <w:rsid w:val="00744A94"/>
    <w:rsid w:val="00745549"/>
    <w:rsid w:val="00745AAC"/>
    <w:rsid w:val="00745CB2"/>
    <w:rsid w:val="00746A97"/>
    <w:rsid w:val="0074775C"/>
    <w:rsid w:val="0075090A"/>
    <w:rsid w:val="007512E0"/>
    <w:rsid w:val="007514B0"/>
    <w:rsid w:val="007519B9"/>
    <w:rsid w:val="00752F14"/>
    <w:rsid w:val="0075301C"/>
    <w:rsid w:val="007532B8"/>
    <w:rsid w:val="0075386F"/>
    <w:rsid w:val="00753C09"/>
    <w:rsid w:val="00755126"/>
    <w:rsid w:val="00756806"/>
    <w:rsid w:val="00756CF9"/>
    <w:rsid w:val="0075743D"/>
    <w:rsid w:val="007577E1"/>
    <w:rsid w:val="00761C68"/>
    <w:rsid w:val="00762876"/>
    <w:rsid w:val="00762E39"/>
    <w:rsid w:val="00763816"/>
    <w:rsid w:val="00763B75"/>
    <w:rsid w:val="00764F25"/>
    <w:rsid w:val="00770899"/>
    <w:rsid w:val="00770C6B"/>
    <w:rsid w:val="0077107A"/>
    <w:rsid w:val="00771834"/>
    <w:rsid w:val="00772FA0"/>
    <w:rsid w:val="0077307E"/>
    <w:rsid w:val="007730EF"/>
    <w:rsid w:val="0077420C"/>
    <w:rsid w:val="00774DAD"/>
    <w:rsid w:val="00774EB2"/>
    <w:rsid w:val="00775217"/>
    <w:rsid w:val="00776D4A"/>
    <w:rsid w:val="007773CA"/>
    <w:rsid w:val="00780EA0"/>
    <w:rsid w:val="0078155A"/>
    <w:rsid w:val="00782379"/>
    <w:rsid w:val="0078320C"/>
    <w:rsid w:val="00783363"/>
    <w:rsid w:val="00783F17"/>
    <w:rsid w:val="00783F1C"/>
    <w:rsid w:val="007850EB"/>
    <w:rsid w:val="007852EC"/>
    <w:rsid w:val="0078577F"/>
    <w:rsid w:val="0078620B"/>
    <w:rsid w:val="00787211"/>
    <w:rsid w:val="0079235A"/>
    <w:rsid w:val="00792721"/>
    <w:rsid w:val="00793887"/>
    <w:rsid w:val="007940BC"/>
    <w:rsid w:val="00794222"/>
    <w:rsid w:val="00794734"/>
    <w:rsid w:val="007A180D"/>
    <w:rsid w:val="007A25FE"/>
    <w:rsid w:val="007A364B"/>
    <w:rsid w:val="007A40DB"/>
    <w:rsid w:val="007A44C7"/>
    <w:rsid w:val="007A4D7A"/>
    <w:rsid w:val="007A4F29"/>
    <w:rsid w:val="007A5097"/>
    <w:rsid w:val="007A5A95"/>
    <w:rsid w:val="007A5FD1"/>
    <w:rsid w:val="007A64C7"/>
    <w:rsid w:val="007A66EC"/>
    <w:rsid w:val="007A6971"/>
    <w:rsid w:val="007A6AAA"/>
    <w:rsid w:val="007A72E7"/>
    <w:rsid w:val="007A736D"/>
    <w:rsid w:val="007A7ACB"/>
    <w:rsid w:val="007B01BD"/>
    <w:rsid w:val="007B151E"/>
    <w:rsid w:val="007B1755"/>
    <w:rsid w:val="007B3331"/>
    <w:rsid w:val="007B3B7A"/>
    <w:rsid w:val="007B42D2"/>
    <w:rsid w:val="007B4B14"/>
    <w:rsid w:val="007B4C2F"/>
    <w:rsid w:val="007B52BB"/>
    <w:rsid w:val="007B53A1"/>
    <w:rsid w:val="007B5D54"/>
    <w:rsid w:val="007B662E"/>
    <w:rsid w:val="007B738D"/>
    <w:rsid w:val="007B7CCD"/>
    <w:rsid w:val="007C0607"/>
    <w:rsid w:val="007C065E"/>
    <w:rsid w:val="007C1056"/>
    <w:rsid w:val="007C14CE"/>
    <w:rsid w:val="007C1D2E"/>
    <w:rsid w:val="007C23FE"/>
    <w:rsid w:val="007C2767"/>
    <w:rsid w:val="007C285F"/>
    <w:rsid w:val="007C2C23"/>
    <w:rsid w:val="007C33A8"/>
    <w:rsid w:val="007C346B"/>
    <w:rsid w:val="007C3832"/>
    <w:rsid w:val="007C3C9C"/>
    <w:rsid w:val="007C55DE"/>
    <w:rsid w:val="007C63CF"/>
    <w:rsid w:val="007D09B6"/>
    <w:rsid w:val="007D0B76"/>
    <w:rsid w:val="007D0B83"/>
    <w:rsid w:val="007D0F1E"/>
    <w:rsid w:val="007D12BA"/>
    <w:rsid w:val="007D352E"/>
    <w:rsid w:val="007D36B6"/>
    <w:rsid w:val="007D4EAE"/>
    <w:rsid w:val="007D511A"/>
    <w:rsid w:val="007D6278"/>
    <w:rsid w:val="007D6AAC"/>
    <w:rsid w:val="007D7C8B"/>
    <w:rsid w:val="007E0365"/>
    <w:rsid w:val="007E2CE2"/>
    <w:rsid w:val="007E3B33"/>
    <w:rsid w:val="007E542B"/>
    <w:rsid w:val="007E55D9"/>
    <w:rsid w:val="007E5F11"/>
    <w:rsid w:val="007E6135"/>
    <w:rsid w:val="007E72A3"/>
    <w:rsid w:val="007E7708"/>
    <w:rsid w:val="007F0643"/>
    <w:rsid w:val="007F0736"/>
    <w:rsid w:val="007F0D8F"/>
    <w:rsid w:val="007F4468"/>
    <w:rsid w:val="007F57F9"/>
    <w:rsid w:val="007F5848"/>
    <w:rsid w:val="007F5A79"/>
    <w:rsid w:val="007F5AE4"/>
    <w:rsid w:val="007F6186"/>
    <w:rsid w:val="007F67D1"/>
    <w:rsid w:val="007F7C72"/>
    <w:rsid w:val="00800DA7"/>
    <w:rsid w:val="00801672"/>
    <w:rsid w:val="00802641"/>
    <w:rsid w:val="00803839"/>
    <w:rsid w:val="00803E2B"/>
    <w:rsid w:val="00805367"/>
    <w:rsid w:val="008069BD"/>
    <w:rsid w:val="0081116E"/>
    <w:rsid w:val="008119E6"/>
    <w:rsid w:val="00812739"/>
    <w:rsid w:val="0081275B"/>
    <w:rsid w:val="00812DE8"/>
    <w:rsid w:val="008132E9"/>
    <w:rsid w:val="00814395"/>
    <w:rsid w:val="008143AD"/>
    <w:rsid w:val="00814806"/>
    <w:rsid w:val="008156FF"/>
    <w:rsid w:val="0081587A"/>
    <w:rsid w:val="00816540"/>
    <w:rsid w:val="008166AA"/>
    <w:rsid w:val="00816BE9"/>
    <w:rsid w:val="00817361"/>
    <w:rsid w:val="00817572"/>
    <w:rsid w:val="008177A0"/>
    <w:rsid w:val="00817C29"/>
    <w:rsid w:val="008210EC"/>
    <w:rsid w:val="00821106"/>
    <w:rsid w:val="00821CDC"/>
    <w:rsid w:val="00821D3F"/>
    <w:rsid w:val="008228B9"/>
    <w:rsid w:val="00822A70"/>
    <w:rsid w:val="0082399C"/>
    <w:rsid w:val="00823BCC"/>
    <w:rsid w:val="00823D93"/>
    <w:rsid w:val="00823F35"/>
    <w:rsid w:val="00823FD4"/>
    <w:rsid w:val="008242EA"/>
    <w:rsid w:val="00824E50"/>
    <w:rsid w:val="008265C6"/>
    <w:rsid w:val="00826CCF"/>
    <w:rsid w:val="0082766D"/>
    <w:rsid w:val="00827D1E"/>
    <w:rsid w:val="00830F7D"/>
    <w:rsid w:val="0083159A"/>
    <w:rsid w:val="00831928"/>
    <w:rsid w:val="00831F0B"/>
    <w:rsid w:val="00832FE4"/>
    <w:rsid w:val="0083339D"/>
    <w:rsid w:val="00834479"/>
    <w:rsid w:val="00835A47"/>
    <w:rsid w:val="00835F84"/>
    <w:rsid w:val="008362B6"/>
    <w:rsid w:val="00836B85"/>
    <w:rsid w:val="008377B2"/>
    <w:rsid w:val="00837C33"/>
    <w:rsid w:val="00840B37"/>
    <w:rsid w:val="00840D66"/>
    <w:rsid w:val="0084387D"/>
    <w:rsid w:val="0085006A"/>
    <w:rsid w:val="008501B1"/>
    <w:rsid w:val="00850770"/>
    <w:rsid w:val="00851589"/>
    <w:rsid w:val="00852FE4"/>
    <w:rsid w:val="008531F1"/>
    <w:rsid w:val="00856197"/>
    <w:rsid w:val="00856724"/>
    <w:rsid w:val="00856770"/>
    <w:rsid w:val="00856916"/>
    <w:rsid w:val="00860988"/>
    <w:rsid w:val="008609A6"/>
    <w:rsid w:val="008616A2"/>
    <w:rsid w:val="00861BF3"/>
    <w:rsid w:val="0086252B"/>
    <w:rsid w:val="00863588"/>
    <w:rsid w:val="00865A00"/>
    <w:rsid w:val="00865FDA"/>
    <w:rsid w:val="0086711D"/>
    <w:rsid w:val="008679A1"/>
    <w:rsid w:val="00872817"/>
    <w:rsid w:val="00872944"/>
    <w:rsid w:val="00872D4C"/>
    <w:rsid w:val="008731C3"/>
    <w:rsid w:val="008735D9"/>
    <w:rsid w:val="008737F9"/>
    <w:rsid w:val="00875D36"/>
    <w:rsid w:val="00876F14"/>
    <w:rsid w:val="008775E1"/>
    <w:rsid w:val="008800E5"/>
    <w:rsid w:val="008801BA"/>
    <w:rsid w:val="00880BB9"/>
    <w:rsid w:val="00880E02"/>
    <w:rsid w:val="0088139F"/>
    <w:rsid w:val="008820D8"/>
    <w:rsid w:val="00882625"/>
    <w:rsid w:val="00882F4F"/>
    <w:rsid w:val="00883A0E"/>
    <w:rsid w:val="00884CC8"/>
    <w:rsid w:val="00885C97"/>
    <w:rsid w:val="00886764"/>
    <w:rsid w:val="008900D6"/>
    <w:rsid w:val="008903F8"/>
    <w:rsid w:val="00890523"/>
    <w:rsid w:val="0089059B"/>
    <w:rsid w:val="0089073E"/>
    <w:rsid w:val="008910DD"/>
    <w:rsid w:val="00891BBB"/>
    <w:rsid w:val="00892062"/>
    <w:rsid w:val="00892CF8"/>
    <w:rsid w:val="00892EBD"/>
    <w:rsid w:val="0089306B"/>
    <w:rsid w:val="00893264"/>
    <w:rsid w:val="00893B0C"/>
    <w:rsid w:val="0089441F"/>
    <w:rsid w:val="008951EF"/>
    <w:rsid w:val="008957B9"/>
    <w:rsid w:val="00895E9C"/>
    <w:rsid w:val="00896B9E"/>
    <w:rsid w:val="00897690"/>
    <w:rsid w:val="008A026F"/>
    <w:rsid w:val="008A0443"/>
    <w:rsid w:val="008A0A1C"/>
    <w:rsid w:val="008A16FD"/>
    <w:rsid w:val="008A2DFA"/>
    <w:rsid w:val="008A3984"/>
    <w:rsid w:val="008A41D1"/>
    <w:rsid w:val="008A444A"/>
    <w:rsid w:val="008A4C79"/>
    <w:rsid w:val="008A5665"/>
    <w:rsid w:val="008A57B1"/>
    <w:rsid w:val="008A6592"/>
    <w:rsid w:val="008B0CFD"/>
    <w:rsid w:val="008B0E75"/>
    <w:rsid w:val="008B164B"/>
    <w:rsid w:val="008B2301"/>
    <w:rsid w:val="008B2839"/>
    <w:rsid w:val="008B2AE5"/>
    <w:rsid w:val="008B2C0E"/>
    <w:rsid w:val="008B2CF9"/>
    <w:rsid w:val="008B43FB"/>
    <w:rsid w:val="008B47F1"/>
    <w:rsid w:val="008B5B51"/>
    <w:rsid w:val="008B6B49"/>
    <w:rsid w:val="008B710F"/>
    <w:rsid w:val="008B716B"/>
    <w:rsid w:val="008B7634"/>
    <w:rsid w:val="008B7792"/>
    <w:rsid w:val="008C0609"/>
    <w:rsid w:val="008C0AF5"/>
    <w:rsid w:val="008C170C"/>
    <w:rsid w:val="008C24C7"/>
    <w:rsid w:val="008C2677"/>
    <w:rsid w:val="008C28D8"/>
    <w:rsid w:val="008C34DD"/>
    <w:rsid w:val="008C3836"/>
    <w:rsid w:val="008C4993"/>
    <w:rsid w:val="008C4AAB"/>
    <w:rsid w:val="008C4DC7"/>
    <w:rsid w:val="008C50EA"/>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1ED7"/>
    <w:rsid w:val="008E21AB"/>
    <w:rsid w:val="008E25AB"/>
    <w:rsid w:val="008E2B38"/>
    <w:rsid w:val="008E5222"/>
    <w:rsid w:val="008E5C91"/>
    <w:rsid w:val="008E5F74"/>
    <w:rsid w:val="008E74D4"/>
    <w:rsid w:val="008E7A04"/>
    <w:rsid w:val="008E7AB5"/>
    <w:rsid w:val="008F027F"/>
    <w:rsid w:val="008F0647"/>
    <w:rsid w:val="008F086D"/>
    <w:rsid w:val="008F09C2"/>
    <w:rsid w:val="008F2BC3"/>
    <w:rsid w:val="008F406F"/>
    <w:rsid w:val="008F4DDD"/>
    <w:rsid w:val="008F4F86"/>
    <w:rsid w:val="00901045"/>
    <w:rsid w:val="009013A9"/>
    <w:rsid w:val="00901864"/>
    <w:rsid w:val="009027AE"/>
    <w:rsid w:val="00904E12"/>
    <w:rsid w:val="0090618F"/>
    <w:rsid w:val="00906212"/>
    <w:rsid w:val="00906B68"/>
    <w:rsid w:val="00910CB4"/>
    <w:rsid w:val="00911493"/>
    <w:rsid w:val="00911924"/>
    <w:rsid w:val="00914409"/>
    <w:rsid w:val="009149BF"/>
    <w:rsid w:val="00916758"/>
    <w:rsid w:val="0092057E"/>
    <w:rsid w:val="00921F88"/>
    <w:rsid w:val="0092349F"/>
    <w:rsid w:val="00924CFF"/>
    <w:rsid w:val="00925332"/>
    <w:rsid w:val="00925ADA"/>
    <w:rsid w:val="00926EC4"/>
    <w:rsid w:val="00927A47"/>
    <w:rsid w:val="00930C3F"/>
    <w:rsid w:val="0093192D"/>
    <w:rsid w:val="00931A7F"/>
    <w:rsid w:val="00931C04"/>
    <w:rsid w:val="00931FDA"/>
    <w:rsid w:val="00932C77"/>
    <w:rsid w:val="00932DD2"/>
    <w:rsid w:val="009331E8"/>
    <w:rsid w:val="00933D35"/>
    <w:rsid w:val="00933D81"/>
    <w:rsid w:val="009359D9"/>
    <w:rsid w:val="00935E80"/>
    <w:rsid w:val="00937707"/>
    <w:rsid w:val="00937839"/>
    <w:rsid w:val="009379D7"/>
    <w:rsid w:val="00940181"/>
    <w:rsid w:val="00940484"/>
    <w:rsid w:val="009412F9"/>
    <w:rsid w:val="00941E2B"/>
    <w:rsid w:val="0094316E"/>
    <w:rsid w:val="00943F91"/>
    <w:rsid w:val="009448DE"/>
    <w:rsid w:val="009456D8"/>
    <w:rsid w:val="00946105"/>
    <w:rsid w:val="009463CA"/>
    <w:rsid w:val="00947B1C"/>
    <w:rsid w:val="00947E08"/>
    <w:rsid w:val="00947F8F"/>
    <w:rsid w:val="0095046E"/>
    <w:rsid w:val="0095071E"/>
    <w:rsid w:val="009509EF"/>
    <w:rsid w:val="0095109B"/>
    <w:rsid w:val="0095124B"/>
    <w:rsid w:val="009524BD"/>
    <w:rsid w:val="00952761"/>
    <w:rsid w:val="00952DEB"/>
    <w:rsid w:val="00953C9E"/>
    <w:rsid w:val="00953EF6"/>
    <w:rsid w:val="009560E8"/>
    <w:rsid w:val="009564B7"/>
    <w:rsid w:val="009564D4"/>
    <w:rsid w:val="009565F7"/>
    <w:rsid w:val="00960384"/>
    <w:rsid w:val="009604E2"/>
    <w:rsid w:val="0096053C"/>
    <w:rsid w:val="00961CFF"/>
    <w:rsid w:val="009620B9"/>
    <w:rsid w:val="00962729"/>
    <w:rsid w:val="00962E7D"/>
    <w:rsid w:val="00964521"/>
    <w:rsid w:val="00964715"/>
    <w:rsid w:val="00966622"/>
    <w:rsid w:val="009673DA"/>
    <w:rsid w:val="0096791C"/>
    <w:rsid w:val="00967B5F"/>
    <w:rsid w:val="0097047A"/>
    <w:rsid w:val="0097054F"/>
    <w:rsid w:val="00972752"/>
    <w:rsid w:val="009729FD"/>
    <w:rsid w:val="0097334E"/>
    <w:rsid w:val="00973DA9"/>
    <w:rsid w:val="00973DBD"/>
    <w:rsid w:val="00974016"/>
    <w:rsid w:val="00974A9E"/>
    <w:rsid w:val="009768C4"/>
    <w:rsid w:val="00976A96"/>
    <w:rsid w:val="00977501"/>
    <w:rsid w:val="009813A1"/>
    <w:rsid w:val="00982A3D"/>
    <w:rsid w:val="0098371E"/>
    <w:rsid w:val="00984087"/>
    <w:rsid w:val="009846AD"/>
    <w:rsid w:val="00984A9D"/>
    <w:rsid w:val="00985C4C"/>
    <w:rsid w:val="00985E46"/>
    <w:rsid w:val="009862C3"/>
    <w:rsid w:val="00986FB4"/>
    <w:rsid w:val="009903F8"/>
    <w:rsid w:val="00990825"/>
    <w:rsid w:val="00990828"/>
    <w:rsid w:val="00991CD9"/>
    <w:rsid w:val="00991F93"/>
    <w:rsid w:val="0099350D"/>
    <w:rsid w:val="00993598"/>
    <w:rsid w:val="00994528"/>
    <w:rsid w:val="0099459A"/>
    <w:rsid w:val="00995A3B"/>
    <w:rsid w:val="00996538"/>
    <w:rsid w:val="00996C7F"/>
    <w:rsid w:val="009976EF"/>
    <w:rsid w:val="009A01D1"/>
    <w:rsid w:val="009A147A"/>
    <w:rsid w:val="009A2841"/>
    <w:rsid w:val="009A2FEF"/>
    <w:rsid w:val="009A318E"/>
    <w:rsid w:val="009A3708"/>
    <w:rsid w:val="009A4CE1"/>
    <w:rsid w:val="009A66B8"/>
    <w:rsid w:val="009A6C2E"/>
    <w:rsid w:val="009A7B5A"/>
    <w:rsid w:val="009B07B1"/>
    <w:rsid w:val="009B0CC4"/>
    <w:rsid w:val="009B149A"/>
    <w:rsid w:val="009B1D2F"/>
    <w:rsid w:val="009B240A"/>
    <w:rsid w:val="009B2FFC"/>
    <w:rsid w:val="009B332D"/>
    <w:rsid w:val="009B3AF5"/>
    <w:rsid w:val="009B4405"/>
    <w:rsid w:val="009B462A"/>
    <w:rsid w:val="009B49C4"/>
    <w:rsid w:val="009B56F0"/>
    <w:rsid w:val="009B5F65"/>
    <w:rsid w:val="009B6D7A"/>
    <w:rsid w:val="009B7F6B"/>
    <w:rsid w:val="009C08BC"/>
    <w:rsid w:val="009C183F"/>
    <w:rsid w:val="009C273A"/>
    <w:rsid w:val="009C3C3E"/>
    <w:rsid w:val="009C59ED"/>
    <w:rsid w:val="009C5BAF"/>
    <w:rsid w:val="009C5F48"/>
    <w:rsid w:val="009C6479"/>
    <w:rsid w:val="009D04F6"/>
    <w:rsid w:val="009D1386"/>
    <w:rsid w:val="009D1BDB"/>
    <w:rsid w:val="009D206B"/>
    <w:rsid w:val="009D23F6"/>
    <w:rsid w:val="009D26FA"/>
    <w:rsid w:val="009D2E14"/>
    <w:rsid w:val="009D3422"/>
    <w:rsid w:val="009D39E2"/>
    <w:rsid w:val="009D417C"/>
    <w:rsid w:val="009D4E32"/>
    <w:rsid w:val="009D5C96"/>
    <w:rsid w:val="009D5D62"/>
    <w:rsid w:val="009D69CD"/>
    <w:rsid w:val="009D6FA3"/>
    <w:rsid w:val="009E01FF"/>
    <w:rsid w:val="009E15FC"/>
    <w:rsid w:val="009E165F"/>
    <w:rsid w:val="009E1662"/>
    <w:rsid w:val="009E174B"/>
    <w:rsid w:val="009E1B2B"/>
    <w:rsid w:val="009E377D"/>
    <w:rsid w:val="009E51CE"/>
    <w:rsid w:val="009E5E26"/>
    <w:rsid w:val="009E61AC"/>
    <w:rsid w:val="009E717A"/>
    <w:rsid w:val="009E7852"/>
    <w:rsid w:val="009E7AA6"/>
    <w:rsid w:val="009F03B2"/>
    <w:rsid w:val="009F0C69"/>
    <w:rsid w:val="009F0F91"/>
    <w:rsid w:val="009F23B4"/>
    <w:rsid w:val="009F2769"/>
    <w:rsid w:val="009F2EE3"/>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07CE2"/>
    <w:rsid w:val="00A107AA"/>
    <w:rsid w:val="00A1104D"/>
    <w:rsid w:val="00A1126F"/>
    <w:rsid w:val="00A11B99"/>
    <w:rsid w:val="00A15BAF"/>
    <w:rsid w:val="00A1665E"/>
    <w:rsid w:val="00A16733"/>
    <w:rsid w:val="00A20297"/>
    <w:rsid w:val="00A205B2"/>
    <w:rsid w:val="00A211A0"/>
    <w:rsid w:val="00A213DC"/>
    <w:rsid w:val="00A225E0"/>
    <w:rsid w:val="00A23762"/>
    <w:rsid w:val="00A23B91"/>
    <w:rsid w:val="00A24461"/>
    <w:rsid w:val="00A31C2C"/>
    <w:rsid w:val="00A32068"/>
    <w:rsid w:val="00A32715"/>
    <w:rsid w:val="00A32BF7"/>
    <w:rsid w:val="00A32D5E"/>
    <w:rsid w:val="00A332F8"/>
    <w:rsid w:val="00A3372E"/>
    <w:rsid w:val="00A34DD8"/>
    <w:rsid w:val="00A36180"/>
    <w:rsid w:val="00A36623"/>
    <w:rsid w:val="00A36F02"/>
    <w:rsid w:val="00A375BC"/>
    <w:rsid w:val="00A40FB5"/>
    <w:rsid w:val="00A42EB6"/>
    <w:rsid w:val="00A451B0"/>
    <w:rsid w:val="00A4637C"/>
    <w:rsid w:val="00A47018"/>
    <w:rsid w:val="00A50F62"/>
    <w:rsid w:val="00A522FD"/>
    <w:rsid w:val="00A52871"/>
    <w:rsid w:val="00A529DA"/>
    <w:rsid w:val="00A52A36"/>
    <w:rsid w:val="00A531CF"/>
    <w:rsid w:val="00A53B3A"/>
    <w:rsid w:val="00A53BA4"/>
    <w:rsid w:val="00A57302"/>
    <w:rsid w:val="00A5756B"/>
    <w:rsid w:val="00A57659"/>
    <w:rsid w:val="00A57A50"/>
    <w:rsid w:val="00A57BBE"/>
    <w:rsid w:val="00A60E2B"/>
    <w:rsid w:val="00A60F61"/>
    <w:rsid w:val="00A614E3"/>
    <w:rsid w:val="00A61880"/>
    <w:rsid w:val="00A62755"/>
    <w:rsid w:val="00A6353E"/>
    <w:rsid w:val="00A63725"/>
    <w:rsid w:val="00A6422A"/>
    <w:rsid w:val="00A647E0"/>
    <w:rsid w:val="00A64B1A"/>
    <w:rsid w:val="00A65E81"/>
    <w:rsid w:val="00A66050"/>
    <w:rsid w:val="00A70486"/>
    <w:rsid w:val="00A70C19"/>
    <w:rsid w:val="00A7169C"/>
    <w:rsid w:val="00A73075"/>
    <w:rsid w:val="00A742FB"/>
    <w:rsid w:val="00A748B1"/>
    <w:rsid w:val="00A7536F"/>
    <w:rsid w:val="00A75EC6"/>
    <w:rsid w:val="00A76963"/>
    <w:rsid w:val="00A769A2"/>
    <w:rsid w:val="00A76F65"/>
    <w:rsid w:val="00A7750C"/>
    <w:rsid w:val="00A77F93"/>
    <w:rsid w:val="00A817B3"/>
    <w:rsid w:val="00A82387"/>
    <w:rsid w:val="00A834E8"/>
    <w:rsid w:val="00A84A94"/>
    <w:rsid w:val="00A84E1D"/>
    <w:rsid w:val="00A8523C"/>
    <w:rsid w:val="00A8566A"/>
    <w:rsid w:val="00A8580D"/>
    <w:rsid w:val="00A8615A"/>
    <w:rsid w:val="00A86858"/>
    <w:rsid w:val="00A86A1B"/>
    <w:rsid w:val="00A86F9A"/>
    <w:rsid w:val="00A874CB"/>
    <w:rsid w:val="00A9077D"/>
    <w:rsid w:val="00A90B59"/>
    <w:rsid w:val="00A90F0E"/>
    <w:rsid w:val="00A9176B"/>
    <w:rsid w:val="00A91B49"/>
    <w:rsid w:val="00A92625"/>
    <w:rsid w:val="00A92B12"/>
    <w:rsid w:val="00A93A1D"/>
    <w:rsid w:val="00A93C33"/>
    <w:rsid w:val="00A93D5E"/>
    <w:rsid w:val="00A94ACD"/>
    <w:rsid w:val="00A95226"/>
    <w:rsid w:val="00AA05B8"/>
    <w:rsid w:val="00AA0F09"/>
    <w:rsid w:val="00AA1221"/>
    <w:rsid w:val="00AA132B"/>
    <w:rsid w:val="00AA1B40"/>
    <w:rsid w:val="00AA2D08"/>
    <w:rsid w:val="00AA2FB1"/>
    <w:rsid w:val="00AA321E"/>
    <w:rsid w:val="00AA36A1"/>
    <w:rsid w:val="00AA3886"/>
    <w:rsid w:val="00AA536C"/>
    <w:rsid w:val="00AA5962"/>
    <w:rsid w:val="00AA64A5"/>
    <w:rsid w:val="00AA6CC6"/>
    <w:rsid w:val="00AA7935"/>
    <w:rsid w:val="00AA7EDB"/>
    <w:rsid w:val="00AB0C93"/>
    <w:rsid w:val="00AB16C9"/>
    <w:rsid w:val="00AB2756"/>
    <w:rsid w:val="00AB3BFA"/>
    <w:rsid w:val="00AB504C"/>
    <w:rsid w:val="00AB5AA3"/>
    <w:rsid w:val="00AB5DD9"/>
    <w:rsid w:val="00AB6490"/>
    <w:rsid w:val="00AB6F51"/>
    <w:rsid w:val="00AB7E37"/>
    <w:rsid w:val="00AC066A"/>
    <w:rsid w:val="00AC0D65"/>
    <w:rsid w:val="00AC1E77"/>
    <w:rsid w:val="00AC5150"/>
    <w:rsid w:val="00AC561A"/>
    <w:rsid w:val="00AC5D93"/>
    <w:rsid w:val="00AC6D09"/>
    <w:rsid w:val="00AC73C7"/>
    <w:rsid w:val="00AC7B7C"/>
    <w:rsid w:val="00AC7D13"/>
    <w:rsid w:val="00AD027B"/>
    <w:rsid w:val="00AD0BDD"/>
    <w:rsid w:val="00AD26C4"/>
    <w:rsid w:val="00AD3648"/>
    <w:rsid w:val="00AD4DBA"/>
    <w:rsid w:val="00AD67A8"/>
    <w:rsid w:val="00AD706E"/>
    <w:rsid w:val="00AD7B08"/>
    <w:rsid w:val="00AE0B0F"/>
    <w:rsid w:val="00AE1038"/>
    <w:rsid w:val="00AE2B11"/>
    <w:rsid w:val="00AE2F3A"/>
    <w:rsid w:val="00AE3085"/>
    <w:rsid w:val="00AE374B"/>
    <w:rsid w:val="00AE400A"/>
    <w:rsid w:val="00AE4625"/>
    <w:rsid w:val="00AE6300"/>
    <w:rsid w:val="00AE674B"/>
    <w:rsid w:val="00AE6CFB"/>
    <w:rsid w:val="00AE7B31"/>
    <w:rsid w:val="00AF05E8"/>
    <w:rsid w:val="00AF18D6"/>
    <w:rsid w:val="00AF1A1A"/>
    <w:rsid w:val="00AF2390"/>
    <w:rsid w:val="00AF2788"/>
    <w:rsid w:val="00AF3105"/>
    <w:rsid w:val="00AF37CD"/>
    <w:rsid w:val="00AF39DC"/>
    <w:rsid w:val="00AF3A40"/>
    <w:rsid w:val="00AF3D9A"/>
    <w:rsid w:val="00AF421C"/>
    <w:rsid w:val="00AF4237"/>
    <w:rsid w:val="00AF61EF"/>
    <w:rsid w:val="00AF6873"/>
    <w:rsid w:val="00AF6FF7"/>
    <w:rsid w:val="00AF7341"/>
    <w:rsid w:val="00B0020A"/>
    <w:rsid w:val="00B002B8"/>
    <w:rsid w:val="00B00F0C"/>
    <w:rsid w:val="00B01C8B"/>
    <w:rsid w:val="00B02200"/>
    <w:rsid w:val="00B0261A"/>
    <w:rsid w:val="00B03866"/>
    <w:rsid w:val="00B040B6"/>
    <w:rsid w:val="00B04CBA"/>
    <w:rsid w:val="00B05BE6"/>
    <w:rsid w:val="00B05C39"/>
    <w:rsid w:val="00B06092"/>
    <w:rsid w:val="00B0635A"/>
    <w:rsid w:val="00B064F3"/>
    <w:rsid w:val="00B06792"/>
    <w:rsid w:val="00B06D28"/>
    <w:rsid w:val="00B0714A"/>
    <w:rsid w:val="00B07A04"/>
    <w:rsid w:val="00B10D90"/>
    <w:rsid w:val="00B116FC"/>
    <w:rsid w:val="00B1180F"/>
    <w:rsid w:val="00B11E57"/>
    <w:rsid w:val="00B147B3"/>
    <w:rsid w:val="00B16B92"/>
    <w:rsid w:val="00B17647"/>
    <w:rsid w:val="00B17C7B"/>
    <w:rsid w:val="00B2008E"/>
    <w:rsid w:val="00B200E3"/>
    <w:rsid w:val="00B20E0F"/>
    <w:rsid w:val="00B21AC4"/>
    <w:rsid w:val="00B21E81"/>
    <w:rsid w:val="00B21EC8"/>
    <w:rsid w:val="00B22235"/>
    <w:rsid w:val="00B23401"/>
    <w:rsid w:val="00B23808"/>
    <w:rsid w:val="00B2385B"/>
    <w:rsid w:val="00B244D1"/>
    <w:rsid w:val="00B24C52"/>
    <w:rsid w:val="00B259BC"/>
    <w:rsid w:val="00B25D3D"/>
    <w:rsid w:val="00B26CEF"/>
    <w:rsid w:val="00B26E55"/>
    <w:rsid w:val="00B26E82"/>
    <w:rsid w:val="00B27823"/>
    <w:rsid w:val="00B279DA"/>
    <w:rsid w:val="00B27E19"/>
    <w:rsid w:val="00B308FA"/>
    <w:rsid w:val="00B30E7C"/>
    <w:rsid w:val="00B31152"/>
    <w:rsid w:val="00B3166A"/>
    <w:rsid w:val="00B31709"/>
    <w:rsid w:val="00B31726"/>
    <w:rsid w:val="00B31BC0"/>
    <w:rsid w:val="00B323C3"/>
    <w:rsid w:val="00B3246B"/>
    <w:rsid w:val="00B32725"/>
    <w:rsid w:val="00B32C2A"/>
    <w:rsid w:val="00B34490"/>
    <w:rsid w:val="00B35FBA"/>
    <w:rsid w:val="00B366F0"/>
    <w:rsid w:val="00B36CEE"/>
    <w:rsid w:val="00B375E4"/>
    <w:rsid w:val="00B376BA"/>
    <w:rsid w:val="00B37D41"/>
    <w:rsid w:val="00B37FB5"/>
    <w:rsid w:val="00B41582"/>
    <w:rsid w:val="00B41BD7"/>
    <w:rsid w:val="00B41C08"/>
    <w:rsid w:val="00B4277C"/>
    <w:rsid w:val="00B43CE2"/>
    <w:rsid w:val="00B45337"/>
    <w:rsid w:val="00B45C7A"/>
    <w:rsid w:val="00B461A1"/>
    <w:rsid w:val="00B46A29"/>
    <w:rsid w:val="00B46D7A"/>
    <w:rsid w:val="00B46FE4"/>
    <w:rsid w:val="00B500F6"/>
    <w:rsid w:val="00B5085A"/>
    <w:rsid w:val="00B50EDF"/>
    <w:rsid w:val="00B51A66"/>
    <w:rsid w:val="00B521A7"/>
    <w:rsid w:val="00B5246F"/>
    <w:rsid w:val="00B529E6"/>
    <w:rsid w:val="00B53043"/>
    <w:rsid w:val="00B53574"/>
    <w:rsid w:val="00B542AB"/>
    <w:rsid w:val="00B546D7"/>
    <w:rsid w:val="00B5505B"/>
    <w:rsid w:val="00B551D2"/>
    <w:rsid w:val="00B55804"/>
    <w:rsid w:val="00B57133"/>
    <w:rsid w:val="00B5714E"/>
    <w:rsid w:val="00B63629"/>
    <w:rsid w:val="00B64210"/>
    <w:rsid w:val="00B65BDC"/>
    <w:rsid w:val="00B66A25"/>
    <w:rsid w:val="00B67BDD"/>
    <w:rsid w:val="00B67F2B"/>
    <w:rsid w:val="00B707BC"/>
    <w:rsid w:val="00B718B0"/>
    <w:rsid w:val="00B71F4F"/>
    <w:rsid w:val="00B738B4"/>
    <w:rsid w:val="00B746A2"/>
    <w:rsid w:val="00B74D00"/>
    <w:rsid w:val="00B75419"/>
    <w:rsid w:val="00B75542"/>
    <w:rsid w:val="00B75F60"/>
    <w:rsid w:val="00B76042"/>
    <w:rsid w:val="00B76786"/>
    <w:rsid w:val="00B77CD7"/>
    <w:rsid w:val="00B80602"/>
    <w:rsid w:val="00B80F42"/>
    <w:rsid w:val="00B81AE7"/>
    <w:rsid w:val="00B820C2"/>
    <w:rsid w:val="00B823E1"/>
    <w:rsid w:val="00B84594"/>
    <w:rsid w:val="00B86583"/>
    <w:rsid w:val="00B86A0D"/>
    <w:rsid w:val="00B87B33"/>
    <w:rsid w:val="00B87E5C"/>
    <w:rsid w:val="00B909EF"/>
    <w:rsid w:val="00B912AF"/>
    <w:rsid w:val="00B9196E"/>
    <w:rsid w:val="00B924AC"/>
    <w:rsid w:val="00B92A98"/>
    <w:rsid w:val="00B93E64"/>
    <w:rsid w:val="00B97457"/>
    <w:rsid w:val="00B975CA"/>
    <w:rsid w:val="00BA0260"/>
    <w:rsid w:val="00BA03A1"/>
    <w:rsid w:val="00BA0818"/>
    <w:rsid w:val="00BA133F"/>
    <w:rsid w:val="00BA1449"/>
    <w:rsid w:val="00BA14B8"/>
    <w:rsid w:val="00BA3AF9"/>
    <w:rsid w:val="00BA4F02"/>
    <w:rsid w:val="00BA53F2"/>
    <w:rsid w:val="00BA60DE"/>
    <w:rsid w:val="00BA6FBC"/>
    <w:rsid w:val="00BA774C"/>
    <w:rsid w:val="00BA7C6F"/>
    <w:rsid w:val="00BB0893"/>
    <w:rsid w:val="00BB1199"/>
    <w:rsid w:val="00BB3074"/>
    <w:rsid w:val="00BB3A4C"/>
    <w:rsid w:val="00BB44CE"/>
    <w:rsid w:val="00BB4F7E"/>
    <w:rsid w:val="00BB5282"/>
    <w:rsid w:val="00BB57CB"/>
    <w:rsid w:val="00BB62AA"/>
    <w:rsid w:val="00BB68DD"/>
    <w:rsid w:val="00BC16CD"/>
    <w:rsid w:val="00BC1F0D"/>
    <w:rsid w:val="00BC21BE"/>
    <w:rsid w:val="00BC27B7"/>
    <w:rsid w:val="00BC2DDA"/>
    <w:rsid w:val="00BC401D"/>
    <w:rsid w:val="00BC46BC"/>
    <w:rsid w:val="00BC5049"/>
    <w:rsid w:val="00BC6474"/>
    <w:rsid w:val="00BC6F05"/>
    <w:rsid w:val="00BC79AB"/>
    <w:rsid w:val="00BC79D6"/>
    <w:rsid w:val="00BD15EB"/>
    <w:rsid w:val="00BD3020"/>
    <w:rsid w:val="00BD39CB"/>
    <w:rsid w:val="00BD4E08"/>
    <w:rsid w:val="00BD515C"/>
    <w:rsid w:val="00BD5604"/>
    <w:rsid w:val="00BD5775"/>
    <w:rsid w:val="00BD57DA"/>
    <w:rsid w:val="00BD69FC"/>
    <w:rsid w:val="00BD6E4B"/>
    <w:rsid w:val="00BE17E6"/>
    <w:rsid w:val="00BE27B8"/>
    <w:rsid w:val="00BF117E"/>
    <w:rsid w:val="00BF1C85"/>
    <w:rsid w:val="00BF2076"/>
    <w:rsid w:val="00BF2204"/>
    <w:rsid w:val="00BF27CE"/>
    <w:rsid w:val="00BF2864"/>
    <w:rsid w:val="00BF34A2"/>
    <w:rsid w:val="00BF4AC2"/>
    <w:rsid w:val="00BF5156"/>
    <w:rsid w:val="00BF62D8"/>
    <w:rsid w:val="00BF6B5F"/>
    <w:rsid w:val="00BF6EAA"/>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15C33"/>
    <w:rsid w:val="00C210F7"/>
    <w:rsid w:val="00C21217"/>
    <w:rsid w:val="00C21348"/>
    <w:rsid w:val="00C21C44"/>
    <w:rsid w:val="00C2251C"/>
    <w:rsid w:val="00C2253F"/>
    <w:rsid w:val="00C22771"/>
    <w:rsid w:val="00C24ACB"/>
    <w:rsid w:val="00C24B8F"/>
    <w:rsid w:val="00C255EE"/>
    <w:rsid w:val="00C25ED7"/>
    <w:rsid w:val="00C27029"/>
    <w:rsid w:val="00C271F7"/>
    <w:rsid w:val="00C309AF"/>
    <w:rsid w:val="00C321B3"/>
    <w:rsid w:val="00C3307E"/>
    <w:rsid w:val="00C336F6"/>
    <w:rsid w:val="00C34EDA"/>
    <w:rsid w:val="00C35754"/>
    <w:rsid w:val="00C358EB"/>
    <w:rsid w:val="00C35A14"/>
    <w:rsid w:val="00C35BAE"/>
    <w:rsid w:val="00C407F1"/>
    <w:rsid w:val="00C40C14"/>
    <w:rsid w:val="00C40C9D"/>
    <w:rsid w:val="00C40F46"/>
    <w:rsid w:val="00C4101C"/>
    <w:rsid w:val="00C410FB"/>
    <w:rsid w:val="00C41944"/>
    <w:rsid w:val="00C41BEE"/>
    <w:rsid w:val="00C41D54"/>
    <w:rsid w:val="00C41E37"/>
    <w:rsid w:val="00C41FAF"/>
    <w:rsid w:val="00C4379E"/>
    <w:rsid w:val="00C438FB"/>
    <w:rsid w:val="00C44B86"/>
    <w:rsid w:val="00C4541F"/>
    <w:rsid w:val="00C45B1E"/>
    <w:rsid w:val="00C45BF2"/>
    <w:rsid w:val="00C4706D"/>
    <w:rsid w:val="00C47920"/>
    <w:rsid w:val="00C47E7E"/>
    <w:rsid w:val="00C50164"/>
    <w:rsid w:val="00C505BF"/>
    <w:rsid w:val="00C5106B"/>
    <w:rsid w:val="00C52493"/>
    <w:rsid w:val="00C52619"/>
    <w:rsid w:val="00C5264E"/>
    <w:rsid w:val="00C527E0"/>
    <w:rsid w:val="00C52CF3"/>
    <w:rsid w:val="00C5319A"/>
    <w:rsid w:val="00C56D49"/>
    <w:rsid w:val="00C575D6"/>
    <w:rsid w:val="00C577E5"/>
    <w:rsid w:val="00C61D15"/>
    <w:rsid w:val="00C62157"/>
    <w:rsid w:val="00C62342"/>
    <w:rsid w:val="00C62507"/>
    <w:rsid w:val="00C62AD6"/>
    <w:rsid w:val="00C62D98"/>
    <w:rsid w:val="00C63034"/>
    <w:rsid w:val="00C63374"/>
    <w:rsid w:val="00C637F3"/>
    <w:rsid w:val="00C63ABF"/>
    <w:rsid w:val="00C6470C"/>
    <w:rsid w:val="00C6498E"/>
    <w:rsid w:val="00C654A3"/>
    <w:rsid w:val="00C65A03"/>
    <w:rsid w:val="00C6729F"/>
    <w:rsid w:val="00C67BBA"/>
    <w:rsid w:val="00C67C28"/>
    <w:rsid w:val="00C703E3"/>
    <w:rsid w:val="00C704BD"/>
    <w:rsid w:val="00C7092C"/>
    <w:rsid w:val="00C70B52"/>
    <w:rsid w:val="00C70BD4"/>
    <w:rsid w:val="00C71A21"/>
    <w:rsid w:val="00C723CF"/>
    <w:rsid w:val="00C735C4"/>
    <w:rsid w:val="00C73D05"/>
    <w:rsid w:val="00C741CA"/>
    <w:rsid w:val="00C74FAF"/>
    <w:rsid w:val="00C750A3"/>
    <w:rsid w:val="00C76F95"/>
    <w:rsid w:val="00C77796"/>
    <w:rsid w:val="00C80DA9"/>
    <w:rsid w:val="00C81AD8"/>
    <w:rsid w:val="00C81BDB"/>
    <w:rsid w:val="00C81FAE"/>
    <w:rsid w:val="00C821D9"/>
    <w:rsid w:val="00C824BE"/>
    <w:rsid w:val="00C82B07"/>
    <w:rsid w:val="00C86607"/>
    <w:rsid w:val="00C8666E"/>
    <w:rsid w:val="00C86767"/>
    <w:rsid w:val="00C86CB4"/>
    <w:rsid w:val="00C8752D"/>
    <w:rsid w:val="00C87A4B"/>
    <w:rsid w:val="00C87BD4"/>
    <w:rsid w:val="00C921B7"/>
    <w:rsid w:val="00C92949"/>
    <w:rsid w:val="00C92B42"/>
    <w:rsid w:val="00C933FE"/>
    <w:rsid w:val="00C94725"/>
    <w:rsid w:val="00C95623"/>
    <w:rsid w:val="00C96F10"/>
    <w:rsid w:val="00CA1490"/>
    <w:rsid w:val="00CA20C3"/>
    <w:rsid w:val="00CA21BD"/>
    <w:rsid w:val="00CA2647"/>
    <w:rsid w:val="00CA269A"/>
    <w:rsid w:val="00CA337F"/>
    <w:rsid w:val="00CA33E0"/>
    <w:rsid w:val="00CA391E"/>
    <w:rsid w:val="00CA3B73"/>
    <w:rsid w:val="00CA3D47"/>
    <w:rsid w:val="00CA444B"/>
    <w:rsid w:val="00CA4BD9"/>
    <w:rsid w:val="00CA4EC0"/>
    <w:rsid w:val="00CA4FE0"/>
    <w:rsid w:val="00CA60C0"/>
    <w:rsid w:val="00CA6B67"/>
    <w:rsid w:val="00CA7CD6"/>
    <w:rsid w:val="00CB20C2"/>
    <w:rsid w:val="00CB2AC3"/>
    <w:rsid w:val="00CB469B"/>
    <w:rsid w:val="00CB5391"/>
    <w:rsid w:val="00CB545B"/>
    <w:rsid w:val="00CB58B0"/>
    <w:rsid w:val="00CB5BA6"/>
    <w:rsid w:val="00CB5F26"/>
    <w:rsid w:val="00CB6CA1"/>
    <w:rsid w:val="00CB761B"/>
    <w:rsid w:val="00CC0EFD"/>
    <w:rsid w:val="00CC1473"/>
    <w:rsid w:val="00CC1AA4"/>
    <w:rsid w:val="00CC2186"/>
    <w:rsid w:val="00CC2D93"/>
    <w:rsid w:val="00CC3078"/>
    <w:rsid w:val="00CC32C3"/>
    <w:rsid w:val="00CC36C6"/>
    <w:rsid w:val="00CC3D4F"/>
    <w:rsid w:val="00CC40C2"/>
    <w:rsid w:val="00CC4BC2"/>
    <w:rsid w:val="00CC5422"/>
    <w:rsid w:val="00CC6B29"/>
    <w:rsid w:val="00CC6D5F"/>
    <w:rsid w:val="00CC6F15"/>
    <w:rsid w:val="00CC70AC"/>
    <w:rsid w:val="00CC7651"/>
    <w:rsid w:val="00CD03A3"/>
    <w:rsid w:val="00CD06C6"/>
    <w:rsid w:val="00CD1E6D"/>
    <w:rsid w:val="00CD283B"/>
    <w:rsid w:val="00CD2A96"/>
    <w:rsid w:val="00CD336E"/>
    <w:rsid w:val="00CD45A3"/>
    <w:rsid w:val="00CD6E90"/>
    <w:rsid w:val="00CD74C3"/>
    <w:rsid w:val="00CD77A1"/>
    <w:rsid w:val="00CD789E"/>
    <w:rsid w:val="00CD7DAF"/>
    <w:rsid w:val="00CE0129"/>
    <w:rsid w:val="00CE09B3"/>
    <w:rsid w:val="00CE14A0"/>
    <w:rsid w:val="00CE1B14"/>
    <w:rsid w:val="00CE1E35"/>
    <w:rsid w:val="00CE3A7F"/>
    <w:rsid w:val="00CE3B1B"/>
    <w:rsid w:val="00CE410D"/>
    <w:rsid w:val="00CE41F4"/>
    <w:rsid w:val="00CE49DA"/>
    <w:rsid w:val="00CE4F0C"/>
    <w:rsid w:val="00CE4FD9"/>
    <w:rsid w:val="00CE57E3"/>
    <w:rsid w:val="00CE6C5A"/>
    <w:rsid w:val="00CF04DE"/>
    <w:rsid w:val="00CF0734"/>
    <w:rsid w:val="00CF0DD2"/>
    <w:rsid w:val="00CF18CC"/>
    <w:rsid w:val="00CF1942"/>
    <w:rsid w:val="00CF1A28"/>
    <w:rsid w:val="00CF1EA9"/>
    <w:rsid w:val="00CF2D90"/>
    <w:rsid w:val="00CF3546"/>
    <w:rsid w:val="00CF4153"/>
    <w:rsid w:val="00CF49FE"/>
    <w:rsid w:val="00CF609A"/>
    <w:rsid w:val="00CF6721"/>
    <w:rsid w:val="00CF796B"/>
    <w:rsid w:val="00CF7B59"/>
    <w:rsid w:val="00D000A7"/>
    <w:rsid w:val="00D00133"/>
    <w:rsid w:val="00D012DC"/>
    <w:rsid w:val="00D013BE"/>
    <w:rsid w:val="00D018E5"/>
    <w:rsid w:val="00D025A9"/>
    <w:rsid w:val="00D03355"/>
    <w:rsid w:val="00D0338E"/>
    <w:rsid w:val="00D034CA"/>
    <w:rsid w:val="00D0440D"/>
    <w:rsid w:val="00D0460C"/>
    <w:rsid w:val="00D04821"/>
    <w:rsid w:val="00D06C98"/>
    <w:rsid w:val="00D06F0E"/>
    <w:rsid w:val="00D070CD"/>
    <w:rsid w:val="00D07B6E"/>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57BF"/>
    <w:rsid w:val="00D2608D"/>
    <w:rsid w:val="00D2634E"/>
    <w:rsid w:val="00D26384"/>
    <w:rsid w:val="00D265CE"/>
    <w:rsid w:val="00D26B1B"/>
    <w:rsid w:val="00D26F21"/>
    <w:rsid w:val="00D26FFA"/>
    <w:rsid w:val="00D27161"/>
    <w:rsid w:val="00D2731E"/>
    <w:rsid w:val="00D279C8"/>
    <w:rsid w:val="00D310A7"/>
    <w:rsid w:val="00D3135E"/>
    <w:rsid w:val="00D316E3"/>
    <w:rsid w:val="00D31B43"/>
    <w:rsid w:val="00D320F0"/>
    <w:rsid w:val="00D32129"/>
    <w:rsid w:val="00D321A4"/>
    <w:rsid w:val="00D32398"/>
    <w:rsid w:val="00D32497"/>
    <w:rsid w:val="00D342B2"/>
    <w:rsid w:val="00D34E72"/>
    <w:rsid w:val="00D4144C"/>
    <w:rsid w:val="00D4164D"/>
    <w:rsid w:val="00D416AA"/>
    <w:rsid w:val="00D419E5"/>
    <w:rsid w:val="00D426CB"/>
    <w:rsid w:val="00D42ED4"/>
    <w:rsid w:val="00D432A1"/>
    <w:rsid w:val="00D432DA"/>
    <w:rsid w:val="00D441A9"/>
    <w:rsid w:val="00D456C6"/>
    <w:rsid w:val="00D45C00"/>
    <w:rsid w:val="00D460B5"/>
    <w:rsid w:val="00D46304"/>
    <w:rsid w:val="00D4658A"/>
    <w:rsid w:val="00D46B8C"/>
    <w:rsid w:val="00D4794F"/>
    <w:rsid w:val="00D47B9E"/>
    <w:rsid w:val="00D47CB2"/>
    <w:rsid w:val="00D505F2"/>
    <w:rsid w:val="00D50C97"/>
    <w:rsid w:val="00D50E20"/>
    <w:rsid w:val="00D53663"/>
    <w:rsid w:val="00D53C43"/>
    <w:rsid w:val="00D542EA"/>
    <w:rsid w:val="00D55115"/>
    <w:rsid w:val="00D5593A"/>
    <w:rsid w:val="00D56506"/>
    <w:rsid w:val="00D567B6"/>
    <w:rsid w:val="00D57432"/>
    <w:rsid w:val="00D57AFC"/>
    <w:rsid w:val="00D601C3"/>
    <w:rsid w:val="00D62032"/>
    <w:rsid w:val="00D628D5"/>
    <w:rsid w:val="00D6322E"/>
    <w:rsid w:val="00D635E9"/>
    <w:rsid w:val="00D64C2B"/>
    <w:rsid w:val="00D65A6F"/>
    <w:rsid w:val="00D65D3D"/>
    <w:rsid w:val="00D65E28"/>
    <w:rsid w:val="00D67135"/>
    <w:rsid w:val="00D67981"/>
    <w:rsid w:val="00D67B71"/>
    <w:rsid w:val="00D7057F"/>
    <w:rsid w:val="00D707CB"/>
    <w:rsid w:val="00D7097E"/>
    <w:rsid w:val="00D70F0E"/>
    <w:rsid w:val="00D7345F"/>
    <w:rsid w:val="00D73811"/>
    <w:rsid w:val="00D73CDE"/>
    <w:rsid w:val="00D76609"/>
    <w:rsid w:val="00D76AAE"/>
    <w:rsid w:val="00D76F03"/>
    <w:rsid w:val="00D77469"/>
    <w:rsid w:val="00D77694"/>
    <w:rsid w:val="00D8097C"/>
    <w:rsid w:val="00D8168C"/>
    <w:rsid w:val="00D81B4C"/>
    <w:rsid w:val="00D82FAA"/>
    <w:rsid w:val="00D83451"/>
    <w:rsid w:val="00D8360A"/>
    <w:rsid w:val="00D83DB9"/>
    <w:rsid w:val="00D84141"/>
    <w:rsid w:val="00D84743"/>
    <w:rsid w:val="00D84995"/>
    <w:rsid w:val="00D85CFA"/>
    <w:rsid w:val="00D86171"/>
    <w:rsid w:val="00D864A2"/>
    <w:rsid w:val="00D86C47"/>
    <w:rsid w:val="00D86EEA"/>
    <w:rsid w:val="00D87BC0"/>
    <w:rsid w:val="00D90B89"/>
    <w:rsid w:val="00D90F43"/>
    <w:rsid w:val="00D91625"/>
    <w:rsid w:val="00D91A1D"/>
    <w:rsid w:val="00D91B20"/>
    <w:rsid w:val="00D92647"/>
    <w:rsid w:val="00D92E7B"/>
    <w:rsid w:val="00D93B6E"/>
    <w:rsid w:val="00D942F4"/>
    <w:rsid w:val="00D965E7"/>
    <w:rsid w:val="00D96BCB"/>
    <w:rsid w:val="00D97CE3"/>
    <w:rsid w:val="00DA1EFF"/>
    <w:rsid w:val="00DA2805"/>
    <w:rsid w:val="00DA38C3"/>
    <w:rsid w:val="00DA463F"/>
    <w:rsid w:val="00DA4932"/>
    <w:rsid w:val="00DA4984"/>
    <w:rsid w:val="00DA4EBE"/>
    <w:rsid w:val="00DA667A"/>
    <w:rsid w:val="00DA6868"/>
    <w:rsid w:val="00DA69A6"/>
    <w:rsid w:val="00DA74C3"/>
    <w:rsid w:val="00DB0C7C"/>
    <w:rsid w:val="00DB0E3B"/>
    <w:rsid w:val="00DB172E"/>
    <w:rsid w:val="00DB1B22"/>
    <w:rsid w:val="00DB2528"/>
    <w:rsid w:val="00DB2612"/>
    <w:rsid w:val="00DB2620"/>
    <w:rsid w:val="00DB3257"/>
    <w:rsid w:val="00DB3F90"/>
    <w:rsid w:val="00DB5376"/>
    <w:rsid w:val="00DB7CDB"/>
    <w:rsid w:val="00DC2427"/>
    <w:rsid w:val="00DC29DF"/>
    <w:rsid w:val="00DC49B5"/>
    <w:rsid w:val="00DC7446"/>
    <w:rsid w:val="00DC754B"/>
    <w:rsid w:val="00DD0AD4"/>
    <w:rsid w:val="00DD2663"/>
    <w:rsid w:val="00DD385E"/>
    <w:rsid w:val="00DD3FB6"/>
    <w:rsid w:val="00DD48F9"/>
    <w:rsid w:val="00DD4AD1"/>
    <w:rsid w:val="00DD7DCD"/>
    <w:rsid w:val="00DE0152"/>
    <w:rsid w:val="00DE07CC"/>
    <w:rsid w:val="00DE1967"/>
    <w:rsid w:val="00DE1F14"/>
    <w:rsid w:val="00DE201B"/>
    <w:rsid w:val="00DE208E"/>
    <w:rsid w:val="00DE2524"/>
    <w:rsid w:val="00DE3FD2"/>
    <w:rsid w:val="00DE4D80"/>
    <w:rsid w:val="00DE661B"/>
    <w:rsid w:val="00DE7C60"/>
    <w:rsid w:val="00DF0083"/>
    <w:rsid w:val="00DF0787"/>
    <w:rsid w:val="00DF080F"/>
    <w:rsid w:val="00DF0992"/>
    <w:rsid w:val="00DF1096"/>
    <w:rsid w:val="00DF2441"/>
    <w:rsid w:val="00DF2634"/>
    <w:rsid w:val="00DF2643"/>
    <w:rsid w:val="00DF269D"/>
    <w:rsid w:val="00DF26F1"/>
    <w:rsid w:val="00DF3200"/>
    <w:rsid w:val="00DF4F2E"/>
    <w:rsid w:val="00DF5CDD"/>
    <w:rsid w:val="00DF6DC8"/>
    <w:rsid w:val="00DF72FD"/>
    <w:rsid w:val="00DF7B2F"/>
    <w:rsid w:val="00E002FE"/>
    <w:rsid w:val="00E00786"/>
    <w:rsid w:val="00E02BBD"/>
    <w:rsid w:val="00E0302C"/>
    <w:rsid w:val="00E03AF4"/>
    <w:rsid w:val="00E03CAF"/>
    <w:rsid w:val="00E03D56"/>
    <w:rsid w:val="00E04432"/>
    <w:rsid w:val="00E046DC"/>
    <w:rsid w:val="00E062D7"/>
    <w:rsid w:val="00E141AB"/>
    <w:rsid w:val="00E1481D"/>
    <w:rsid w:val="00E1496F"/>
    <w:rsid w:val="00E14D5B"/>
    <w:rsid w:val="00E16F7F"/>
    <w:rsid w:val="00E17D24"/>
    <w:rsid w:val="00E17FC9"/>
    <w:rsid w:val="00E214C7"/>
    <w:rsid w:val="00E219B8"/>
    <w:rsid w:val="00E21D40"/>
    <w:rsid w:val="00E21D60"/>
    <w:rsid w:val="00E21F3D"/>
    <w:rsid w:val="00E23439"/>
    <w:rsid w:val="00E241CF"/>
    <w:rsid w:val="00E24DBD"/>
    <w:rsid w:val="00E24E82"/>
    <w:rsid w:val="00E24ED9"/>
    <w:rsid w:val="00E26446"/>
    <w:rsid w:val="00E26AA9"/>
    <w:rsid w:val="00E26DF8"/>
    <w:rsid w:val="00E30527"/>
    <w:rsid w:val="00E3242E"/>
    <w:rsid w:val="00E32934"/>
    <w:rsid w:val="00E33590"/>
    <w:rsid w:val="00E34502"/>
    <w:rsid w:val="00E358CA"/>
    <w:rsid w:val="00E35D34"/>
    <w:rsid w:val="00E36300"/>
    <w:rsid w:val="00E36C34"/>
    <w:rsid w:val="00E370F6"/>
    <w:rsid w:val="00E408D7"/>
    <w:rsid w:val="00E4207B"/>
    <w:rsid w:val="00E425C4"/>
    <w:rsid w:val="00E43029"/>
    <w:rsid w:val="00E43C8D"/>
    <w:rsid w:val="00E45E71"/>
    <w:rsid w:val="00E46B76"/>
    <w:rsid w:val="00E46C81"/>
    <w:rsid w:val="00E46DB9"/>
    <w:rsid w:val="00E473B1"/>
    <w:rsid w:val="00E47DD4"/>
    <w:rsid w:val="00E519B7"/>
    <w:rsid w:val="00E526BF"/>
    <w:rsid w:val="00E53134"/>
    <w:rsid w:val="00E54194"/>
    <w:rsid w:val="00E541B3"/>
    <w:rsid w:val="00E56E9A"/>
    <w:rsid w:val="00E56ED6"/>
    <w:rsid w:val="00E610C9"/>
    <w:rsid w:val="00E616BA"/>
    <w:rsid w:val="00E62804"/>
    <w:rsid w:val="00E635BA"/>
    <w:rsid w:val="00E64421"/>
    <w:rsid w:val="00E6443F"/>
    <w:rsid w:val="00E64D40"/>
    <w:rsid w:val="00E65055"/>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873"/>
    <w:rsid w:val="00E77C00"/>
    <w:rsid w:val="00E8103B"/>
    <w:rsid w:val="00E824F4"/>
    <w:rsid w:val="00E83879"/>
    <w:rsid w:val="00E83ECD"/>
    <w:rsid w:val="00E8467B"/>
    <w:rsid w:val="00E85046"/>
    <w:rsid w:val="00E8603E"/>
    <w:rsid w:val="00E86232"/>
    <w:rsid w:val="00E869C9"/>
    <w:rsid w:val="00E90649"/>
    <w:rsid w:val="00E90A0A"/>
    <w:rsid w:val="00E90E15"/>
    <w:rsid w:val="00E91088"/>
    <w:rsid w:val="00E91C06"/>
    <w:rsid w:val="00E92DC2"/>
    <w:rsid w:val="00E94248"/>
    <w:rsid w:val="00E94BF8"/>
    <w:rsid w:val="00E952D4"/>
    <w:rsid w:val="00E95B9A"/>
    <w:rsid w:val="00E969B8"/>
    <w:rsid w:val="00E96E6F"/>
    <w:rsid w:val="00E96F32"/>
    <w:rsid w:val="00E970FB"/>
    <w:rsid w:val="00E97BB2"/>
    <w:rsid w:val="00EA0374"/>
    <w:rsid w:val="00EA16B0"/>
    <w:rsid w:val="00EA2206"/>
    <w:rsid w:val="00EA246E"/>
    <w:rsid w:val="00EA2E13"/>
    <w:rsid w:val="00EA32D9"/>
    <w:rsid w:val="00EA32F0"/>
    <w:rsid w:val="00EA34C3"/>
    <w:rsid w:val="00EA40C1"/>
    <w:rsid w:val="00EA49A4"/>
    <w:rsid w:val="00EA5707"/>
    <w:rsid w:val="00EA5B3F"/>
    <w:rsid w:val="00EA5EAB"/>
    <w:rsid w:val="00EA643A"/>
    <w:rsid w:val="00EB112E"/>
    <w:rsid w:val="00EB125F"/>
    <w:rsid w:val="00EB243B"/>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6D6B"/>
    <w:rsid w:val="00EC73D6"/>
    <w:rsid w:val="00ED06D0"/>
    <w:rsid w:val="00ED07C4"/>
    <w:rsid w:val="00ED40DC"/>
    <w:rsid w:val="00ED537B"/>
    <w:rsid w:val="00ED5A76"/>
    <w:rsid w:val="00ED5F43"/>
    <w:rsid w:val="00ED60C1"/>
    <w:rsid w:val="00ED6272"/>
    <w:rsid w:val="00ED6DDB"/>
    <w:rsid w:val="00ED7C97"/>
    <w:rsid w:val="00EE2903"/>
    <w:rsid w:val="00EE367F"/>
    <w:rsid w:val="00EE46D9"/>
    <w:rsid w:val="00EE5814"/>
    <w:rsid w:val="00EE7F7B"/>
    <w:rsid w:val="00EF0722"/>
    <w:rsid w:val="00EF078F"/>
    <w:rsid w:val="00EF0B44"/>
    <w:rsid w:val="00EF1151"/>
    <w:rsid w:val="00EF12DB"/>
    <w:rsid w:val="00EF1E06"/>
    <w:rsid w:val="00EF21DE"/>
    <w:rsid w:val="00EF3D93"/>
    <w:rsid w:val="00EF4D6E"/>
    <w:rsid w:val="00EF507A"/>
    <w:rsid w:val="00EF5335"/>
    <w:rsid w:val="00EF5828"/>
    <w:rsid w:val="00EF5DE5"/>
    <w:rsid w:val="00EF7442"/>
    <w:rsid w:val="00EF7C98"/>
    <w:rsid w:val="00EF7D71"/>
    <w:rsid w:val="00F00069"/>
    <w:rsid w:val="00F023EB"/>
    <w:rsid w:val="00F02ADC"/>
    <w:rsid w:val="00F02AFE"/>
    <w:rsid w:val="00F02DFB"/>
    <w:rsid w:val="00F033D6"/>
    <w:rsid w:val="00F04193"/>
    <w:rsid w:val="00F041E7"/>
    <w:rsid w:val="00F05898"/>
    <w:rsid w:val="00F05A01"/>
    <w:rsid w:val="00F062BF"/>
    <w:rsid w:val="00F07413"/>
    <w:rsid w:val="00F10A37"/>
    <w:rsid w:val="00F11F96"/>
    <w:rsid w:val="00F14ADD"/>
    <w:rsid w:val="00F14E88"/>
    <w:rsid w:val="00F16526"/>
    <w:rsid w:val="00F17245"/>
    <w:rsid w:val="00F1790A"/>
    <w:rsid w:val="00F2120C"/>
    <w:rsid w:val="00F22228"/>
    <w:rsid w:val="00F22C1A"/>
    <w:rsid w:val="00F22F98"/>
    <w:rsid w:val="00F237E2"/>
    <w:rsid w:val="00F23E28"/>
    <w:rsid w:val="00F24759"/>
    <w:rsid w:val="00F25584"/>
    <w:rsid w:val="00F264CB"/>
    <w:rsid w:val="00F268AB"/>
    <w:rsid w:val="00F26C36"/>
    <w:rsid w:val="00F2767E"/>
    <w:rsid w:val="00F27839"/>
    <w:rsid w:val="00F31BA5"/>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4F1F"/>
    <w:rsid w:val="00F459FE"/>
    <w:rsid w:val="00F46460"/>
    <w:rsid w:val="00F46E63"/>
    <w:rsid w:val="00F50168"/>
    <w:rsid w:val="00F53E65"/>
    <w:rsid w:val="00F54708"/>
    <w:rsid w:val="00F54735"/>
    <w:rsid w:val="00F552DB"/>
    <w:rsid w:val="00F559FB"/>
    <w:rsid w:val="00F56922"/>
    <w:rsid w:val="00F573C7"/>
    <w:rsid w:val="00F57CA3"/>
    <w:rsid w:val="00F60AFF"/>
    <w:rsid w:val="00F641CA"/>
    <w:rsid w:val="00F64398"/>
    <w:rsid w:val="00F645DB"/>
    <w:rsid w:val="00F661E7"/>
    <w:rsid w:val="00F6628D"/>
    <w:rsid w:val="00F663A8"/>
    <w:rsid w:val="00F66532"/>
    <w:rsid w:val="00F66E8B"/>
    <w:rsid w:val="00F7015D"/>
    <w:rsid w:val="00F7056E"/>
    <w:rsid w:val="00F70607"/>
    <w:rsid w:val="00F70FB7"/>
    <w:rsid w:val="00F71148"/>
    <w:rsid w:val="00F712DB"/>
    <w:rsid w:val="00F71414"/>
    <w:rsid w:val="00F71EC9"/>
    <w:rsid w:val="00F722DA"/>
    <w:rsid w:val="00F7359A"/>
    <w:rsid w:val="00F7363E"/>
    <w:rsid w:val="00F73965"/>
    <w:rsid w:val="00F73DB7"/>
    <w:rsid w:val="00F747C5"/>
    <w:rsid w:val="00F74D88"/>
    <w:rsid w:val="00F75605"/>
    <w:rsid w:val="00F77695"/>
    <w:rsid w:val="00F80536"/>
    <w:rsid w:val="00F8066C"/>
    <w:rsid w:val="00F80F7D"/>
    <w:rsid w:val="00F810B0"/>
    <w:rsid w:val="00F824FE"/>
    <w:rsid w:val="00F829EF"/>
    <w:rsid w:val="00F8321C"/>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93D"/>
    <w:rsid w:val="00FA3BE6"/>
    <w:rsid w:val="00FA56F9"/>
    <w:rsid w:val="00FA6A06"/>
    <w:rsid w:val="00FB0636"/>
    <w:rsid w:val="00FB0F41"/>
    <w:rsid w:val="00FB20B7"/>
    <w:rsid w:val="00FB2369"/>
    <w:rsid w:val="00FB257E"/>
    <w:rsid w:val="00FB27F7"/>
    <w:rsid w:val="00FB2B39"/>
    <w:rsid w:val="00FB3101"/>
    <w:rsid w:val="00FB3F05"/>
    <w:rsid w:val="00FB4FC3"/>
    <w:rsid w:val="00FB6C74"/>
    <w:rsid w:val="00FB6F1B"/>
    <w:rsid w:val="00FC035F"/>
    <w:rsid w:val="00FC061D"/>
    <w:rsid w:val="00FC0B18"/>
    <w:rsid w:val="00FC23FC"/>
    <w:rsid w:val="00FC27F3"/>
    <w:rsid w:val="00FC3E8E"/>
    <w:rsid w:val="00FC4B2F"/>
    <w:rsid w:val="00FC5558"/>
    <w:rsid w:val="00FC5A44"/>
    <w:rsid w:val="00FC73A7"/>
    <w:rsid w:val="00FD13D2"/>
    <w:rsid w:val="00FD1586"/>
    <w:rsid w:val="00FD1BC7"/>
    <w:rsid w:val="00FD230F"/>
    <w:rsid w:val="00FD24F9"/>
    <w:rsid w:val="00FD3582"/>
    <w:rsid w:val="00FD37BF"/>
    <w:rsid w:val="00FD40F7"/>
    <w:rsid w:val="00FD4492"/>
    <w:rsid w:val="00FD490D"/>
    <w:rsid w:val="00FD62FC"/>
    <w:rsid w:val="00FD73D1"/>
    <w:rsid w:val="00FD7419"/>
    <w:rsid w:val="00FD7837"/>
    <w:rsid w:val="00FD7C08"/>
    <w:rsid w:val="00FD7D34"/>
    <w:rsid w:val="00FE0072"/>
    <w:rsid w:val="00FE0192"/>
    <w:rsid w:val="00FE0224"/>
    <w:rsid w:val="00FE0827"/>
    <w:rsid w:val="00FE0C80"/>
    <w:rsid w:val="00FE2131"/>
    <w:rsid w:val="00FE29B1"/>
    <w:rsid w:val="00FE379B"/>
    <w:rsid w:val="00FE4179"/>
    <w:rsid w:val="00FE49E5"/>
    <w:rsid w:val="00FE516F"/>
    <w:rsid w:val="00FE560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62F"/>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CA4BD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unhideWhenUsed/>
    <w:rsid w:val="004117DE"/>
    <w:pPr>
      <w:jc w:val="left"/>
    </w:pPr>
  </w:style>
  <w:style w:type="character" w:customStyle="1" w:styleId="a9">
    <w:name w:val="コメント文字列 (文字)"/>
    <w:basedOn w:val="a0"/>
    <w:link w:val="a8"/>
    <w:uiPriority w:val="99"/>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1">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2">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CA4BD9"/>
    <w:rPr>
      <w:color w:val="605E5C"/>
      <w:shd w:val="clear" w:color="auto" w:fill="E1DFDD"/>
    </w:rPr>
  </w:style>
  <w:style w:type="character" w:customStyle="1" w:styleId="20">
    <w:name w:val="見出し 2 (文字)"/>
    <w:basedOn w:val="a0"/>
    <w:link w:val="2"/>
    <w:uiPriority w:val="9"/>
    <w:semiHidden/>
    <w:rsid w:val="00CA4BD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362289429">
      <w:bodyDiv w:val="1"/>
      <w:marLeft w:val="0"/>
      <w:marRight w:val="0"/>
      <w:marTop w:val="0"/>
      <w:marBottom w:val="0"/>
      <w:divBdr>
        <w:top w:val="none" w:sz="0" w:space="0" w:color="auto"/>
        <w:left w:val="none" w:sz="0" w:space="0" w:color="auto"/>
        <w:bottom w:val="none" w:sz="0" w:space="0" w:color="auto"/>
        <w:right w:val="none" w:sz="0" w:space="0" w:color="auto"/>
      </w:divBdr>
    </w:div>
    <w:div w:id="451289352">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658806482">
      <w:bodyDiv w:val="1"/>
      <w:marLeft w:val="0"/>
      <w:marRight w:val="0"/>
      <w:marTop w:val="0"/>
      <w:marBottom w:val="0"/>
      <w:divBdr>
        <w:top w:val="none" w:sz="0" w:space="0" w:color="auto"/>
        <w:left w:val="none" w:sz="0" w:space="0" w:color="auto"/>
        <w:bottom w:val="none" w:sz="0" w:space="0" w:color="auto"/>
        <w:right w:val="none" w:sz="0" w:space="0" w:color="auto"/>
      </w:divBdr>
    </w:div>
    <w:div w:id="1704018132">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7518827">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 w:id="20982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8.jpeg"/><Relationship Id="rId16" Type="http://schemas.openxmlformats.org/officeDocument/2006/relationships/image" Target="media/image7.jpeg"/><Relationship Id="rId11" Type="http://schemas.openxmlformats.org/officeDocument/2006/relationships/hyperlink" Target="http://www.library.pref.osaka.jp/site/kodomo/" TargetMode="External"/><Relationship Id="rId32" Type="http://schemas.openxmlformats.org/officeDocument/2006/relationships/chart" Target="charts/chart1.xml"/><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cid:67E42398-E870-4E1B-A2B3-68802A0BC717" TargetMode="External"/><Relationship Id="rId3" Type="http://schemas.openxmlformats.org/officeDocument/2006/relationships/styles" Target="styles.xml"/><Relationship Id="rId12" Type="http://schemas.openxmlformats.org/officeDocument/2006/relationships/hyperlink" Target="http://www.library.pref.osaka.jp/site/kodomo/"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2.png"/><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30926279088813752"/>
          <c:w val="0.7943487925253363"/>
          <c:h val="0.65022194662517108"/>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4.218456483463258E-4"/>
                  <c:y val="-7.60675463512266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0.57698412698412693</c:v>
                </c:pt>
                <c:pt idx="1">
                  <c:v>0.24841269841269842</c:v>
                </c:pt>
                <c:pt idx="2">
                  <c:v>6.626984126984127E-2</c:v>
                </c:pt>
              </c:numCache>
            </c:numRef>
          </c:val>
          <c:extLst>
            <c:ext xmlns:c16="http://schemas.microsoft.com/office/drawing/2014/chart" uri="{C3380CC4-5D6E-409C-BE32-E72D297353CC}">
              <c16:uniqueId val="{00000001-8CC7-4C7D-8EE4-A4300E3A3BC7}"/>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3.8046288478279749E-3"/>
                  <c:y val="5.992401634727166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0.31666666666666665</c:v>
                </c:pt>
                <c:pt idx="1">
                  <c:v>0.43888888888888888</c:v>
                </c:pt>
                <c:pt idx="2">
                  <c:v>0.15158730158730158</c:v>
                </c:pt>
              </c:numCache>
            </c:numRef>
          </c:val>
          <c:extLst>
            <c:ext xmlns:c16="http://schemas.microsoft.com/office/drawing/2014/chart" uri="{C3380CC4-5D6E-409C-BE32-E72D297353CC}">
              <c16:uniqueId val="{00000003-8CC7-4C7D-8EE4-A4300E3A3BC7}"/>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7.5793650793650788E-2</c:v>
                </c:pt>
                <c:pt idx="1">
                  <c:v>0.23571428571428571</c:v>
                </c:pt>
                <c:pt idx="2">
                  <c:v>0.37420634920634921</c:v>
                </c:pt>
              </c:numCache>
            </c:numRef>
          </c:val>
          <c:extLst>
            <c:ext xmlns:c16="http://schemas.microsoft.com/office/drawing/2014/chart" uri="{C3380CC4-5D6E-409C-BE32-E72D297353CC}">
              <c16:uniqueId val="{00000004-8CC7-4C7D-8EE4-A4300E3A3BC7}"/>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1.2408347433727979E-2"/>
                  <c:y val="-7.561975620890377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7631133671742805E-2"/>
                      <c:h val="0.12257832193014043"/>
                    </c:manualLayout>
                  </c15:layout>
                </c:ext>
                <c:ext xmlns:c16="http://schemas.microsoft.com/office/drawing/2014/chart" uri="{C3380CC4-5D6E-409C-BE32-E72D297353CC}">
                  <c16:uniqueId val="{00000005-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1.5476190476190477E-2</c:v>
                </c:pt>
                <c:pt idx="1">
                  <c:v>6.0714285714285714E-2</c:v>
                </c:pt>
                <c:pt idx="2">
                  <c:v>0.39087301587301587</c:v>
                </c:pt>
              </c:numCache>
            </c:numRef>
          </c:val>
          <c:extLst>
            <c:ext xmlns:c16="http://schemas.microsoft.com/office/drawing/2014/chart" uri="{C3380CC4-5D6E-409C-BE32-E72D297353CC}">
              <c16:uniqueId val="{00000006-8CC7-4C7D-8EE4-A4300E3A3BC7}"/>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1.9807168773954019E-2"/>
                  <c:y val="0.1044312249949671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409475465313029E-2"/>
                      <c:h val="0.12257832193014043"/>
                    </c:manualLayout>
                  </c15:layout>
                </c:ext>
                <c:ext xmlns:c16="http://schemas.microsoft.com/office/drawing/2014/chart" uri="{C3380CC4-5D6E-409C-BE32-E72D297353CC}">
                  <c16:uniqueId val="{00000007-8CC7-4C7D-8EE4-A4300E3A3BC7}"/>
                </c:ext>
              </c:extLst>
            </c:dLbl>
            <c:dLbl>
              <c:idx val="1"/>
              <c:layout>
                <c:manualLayout>
                  <c:x val="1.3518733101583623E-2"/>
                  <c:y val="1.45560407569141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72-4727-8479-89D30DB9366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1.3888888888888888E-2</c:v>
                </c:pt>
                <c:pt idx="1">
                  <c:v>1.3095238095238096E-2</c:v>
                </c:pt>
                <c:pt idx="2">
                  <c:v>1.4682539682539682E-2</c:v>
                </c:pt>
              </c:numCache>
            </c:numRef>
          </c:val>
          <c:extLst>
            <c:ext xmlns:c16="http://schemas.microsoft.com/office/drawing/2014/chart" uri="{C3380CC4-5D6E-409C-BE32-E72D297353CC}">
              <c16:uniqueId val="{00000008-8CC7-4C7D-8EE4-A4300E3A3BC7}"/>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1.4927821522309559E-2"/>
                  <c:y val="2.160919953498963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1126481696022398E-2"/>
                      <c:h val="0.16226165222497874"/>
                    </c:manualLayout>
                  </c15:layout>
                </c:ext>
                <c:ext xmlns:c16="http://schemas.microsoft.com/office/drawing/2014/chart" uri="{C3380CC4-5D6E-409C-BE32-E72D297353CC}">
                  <c16:uniqueId val="{00000009-8CC7-4C7D-8EE4-A4300E3A3BC7}"/>
                </c:ext>
              </c:extLst>
            </c:dLbl>
            <c:dLbl>
              <c:idx val="1"/>
              <c:layout>
                <c:manualLayout>
                  <c:x val="2.9203352767462443E-2"/>
                  <c:y val="-0.116447752982842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C7-4C7D-8EE4-A4300E3A3BC7}"/>
                </c:ext>
              </c:extLst>
            </c:dLbl>
            <c:dLbl>
              <c:idx val="2"/>
              <c:layout>
                <c:manualLayout>
                  <c:x val="2.8888118417410891E-2"/>
                  <c:y val="-5.07925592270398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1.1904761904761906E-3</c:v>
                </c:pt>
                <c:pt idx="1">
                  <c:v>3.1746031746031746E-3</c:v>
                </c:pt>
                <c:pt idx="2">
                  <c:v>2.3809523809523812E-3</c:v>
                </c:pt>
              </c:numCache>
            </c:numRef>
          </c:val>
          <c:extLst>
            <c:ext xmlns:c16="http://schemas.microsoft.com/office/drawing/2014/chart" uri="{C3380CC4-5D6E-409C-BE32-E72D297353CC}">
              <c16:uniqueId val="{0000000C-8CC7-4C7D-8EE4-A4300E3A3BC7}"/>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6067489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b="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0.14787</cdr:x>
      <cdr:y>0.35816</cdr:y>
    </cdr:from>
    <cdr:to>
      <cdr:x>0.85956</cdr:x>
      <cdr:y>0.47101</cdr:y>
    </cdr:to>
    <cdr:sp macro="" textlink="">
      <cdr:nvSpPr>
        <cdr:cNvPr id="2" name="正方形/長方形 1"/>
        <cdr:cNvSpPr/>
      </cdr:nvSpPr>
      <cdr:spPr>
        <a:xfrm xmlns:a="http://schemas.openxmlformats.org/drawingml/2006/main">
          <a:off x="832401" y="631579"/>
          <a:ext cx="4006299" cy="19900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0.57678</cdr:y>
    </cdr:from>
    <cdr:to>
      <cdr:x>0.69306</cdr:x>
      <cdr:y>0.68707</cdr:y>
    </cdr:to>
    <cdr:sp macro="" textlink="">
      <cdr:nvSpPr>
        <cdr:cNvPr id="3" name="正方形/長方形 2"/>
        <cdr:cNvSpPr/>
      </cdr:nvSpPr>
      <cdr:spPr>
        <a:xfrm xmlns:a="http://schemas.openxmlformats.org/drawingml/2006/main">
          <a:off x="822156" y="1017091"/>
          <a:ext cx="3079284" cy="194489"/>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0.78324</cdr:y>
    </cdr:from>
    <cdr:to>
      <cdr:x>0.32081</cdr:x>
      <cdr:y>0.91324</cdr:y>
    </cdr:to>
    <cdr:sp macro="" textlink="">
      <cdr:nvSpPr>
        <cdr:cNvPr id="4" name="正方形/長方形 3"/>
        <cdr:cNvSpPr/>
      </cdr:nvSpPr>
      <cdr:spPr>
        <a:xfrm xmlns:a="http://schemas.openxmlformats.org/drawingml/2006/main">
          <a:off x="892547" y="1307059"/>
          <a:ext cx="1068000" cy="216941"/>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0.04457</cdr:x>
      <cdr:y>0.0298</cdr:y>
    </cdr:from>
    <cdr:to>
      <cdr:x>0.33924</cdr:x>
      <cdr:y>0.16022</cdr:y>
    </cdr:to>
    <cdr:sp macro="" textlink="">
      <cdr:nvSpPr>
        <cdr:cNvPr id="5" name="正方形/長方形 4"/>
        <cdr:cNvSpPr/>
      </cdr:nvSpPr>
      <cdr:spPr>
        <a:xfrm xmlns:a="http://schemas.openxmlformats.org/drawingml/2006/main">
          <a:off x="250924" y="52549"/>
          <a:ext cx="1658752" cy="22998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0.00312</cdr:x>
      <cdr:y>0.25118</cdr:y>
    </cdr:from>
    <cdr:to>
      <cdr:x>0.13535</cdr:x>
      <cdr:y>0.36464</cdr:y>
    </cdr:to>
    <cdr:sp macro="" textlink="">
      <cdr:nvSpPr>
        <cdr:cNvPr id="6" name="テキスト ボックス 5"/>
        <cdr:cNvSpPr txBox="1"/>
      </cdr:nvSpPr>
      <cdr:spPr>
        <a:xfrm xmlns:a="http://schemas.openxmlformats.org/drawingml/2006/main">
          <a:off x="18442" y="433040"/>
          <a:ext cx="781657" cy="195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rPr>
            <a:t>（</a:t>
          </a:r>
          <a:r>
            <a:rPr lang="en-US" altLang="ja-JP" sz="700">
              <a:solidFill>
                <a:sysClr val="windowText" lastClr="000000"/>
              </a:solidFill>
              <a:latin typeface="UD デジタル 教科書体 NK-R" panose="02020400000000000000" pitchFamily="18" charset="-128"/>
              <a:ea typeface="UD デジタル 教科書体 NK-R" panose="02020400000000000000" pitchFamily="18" charset="-128"/>
            </a:rPr>
            <a:t>n=4,452)</a:t>
          </a:r>
          <a:endPar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36BB0-8A31-4889-9001-DDB4BFDA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1361</Words>
  <Characters>7763</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川上　和樹</cp:lastModifiedBy>
  <cp:revision>3</cp:revision>
  <cp:lastPrinted>2026-03-11T05:11:00Z</cp:lastPrinted>
  <dcterms:created xsi:type="dcterms:W3CDTF">2026-05-28T09:33:00Z</dcterms:created>
  <dcterms:modified xsi:type="dcterms:W3CDTF">2026-05-28T09:36:00Z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