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A0C2B" w14:textId="77777777" w:rsidR="004B41BF" w:rsidRPr="004B41BF" w:rsidRDefault="004B41BF" w:rsidP="004B41BF">
      <w:pPr>
        <w:widowControl/>
        <w:jc w:val="right"/>
        <w:rPr>
          <w:rFonts w:ascii="HG丸ｺﾞｼｯｸM-PRO" w:eastAsia="HG丸ｺﾞｼｯｸM-PRO" w:hAnsi="HG丸ｺﾞｼｯｸM-PRO"/>
          <w:b/>
          <w:sz w:val="20"/>
          <w:szCs w:val="20"/>
        </w:rPr>
      </w:pPr>
    </w:p>
    <w:p w14:paraId="172EEB9F" w14:textId="77777777" w:rsidR="004B41BF" w:rsidRDefault="004B41BF" w:rsidP="000B2DC6">
      <w:pPr>
        <w:jc w:val="center"/>
        <w:rPr>
          <w:rFonts w:ascii="HG丸ｺﾞｼｯｸM-PRO" w:eastAsia="HG丸ｺﾞｼｯｸM-PRO" w:hAnsi="HG丸ｺﾞｼｯｸM-PRO"/>
          <w:b/>
          <w:sz w:val="24"/>
          <w:szCs w:val="24"/>
        </w:rPr>
      </w:pPr>
    </w:p>
    <w:p w14:paraId="203A93D7" w14:textId="2ED6EAB2" w:rsidR="000B2DC6" w:rsidRPr="00F101B3" w:rsidRDefault="000B2DC6" w:rsidP="000B2DC6">
      <w:pPr>
        <w:jc w:val="center"/>
        <w:rPr>
          <w:rFonts w:ascii="HG丸ｺﾞｼｯｸM-PRO" w:eastAsia="HG丸ｺﾞｼｯｸM-PRO" w:hAnsi="HG丸ｺﾞｼｯｸM-PRO"/>
          <w:b/>
          <w:sz w:val="24"/>
          <w:szCs w:val="24"/>
          <w:lang w:eastAsia="zh-CN"/>
        </w:rPr>
      </w:pPr>
      <w:r w:rsidRPr="00F101B3">
        <w:rPr>
          <w:rFonts w:ascii="HG丸ｺﾞｼｯｸM-PRO" w:eastAsia="HG丸ｺﾞｼｯｸM-PRO" w:hAnsi="HG丸ｺﾞｼｯｸM-PRO" w:hint="eastAsia"/>
          <w:b/>
          <w:sz w:val="24"/>
          <w:szCs w:val="24"/>
          <w:lang w:eastAsia="zh-CN"/>
        </w:rPr>
        <w:t>注記（</w:t>
      </w:r>
      <w:r w:rsidR="00024A10">
        <w:rPr>
          <w:rFonts w:ascii="HG丸ｺﾞｼｯｸM-PRO" w:eastAsia="HG丸ｺﾞｼｯｸM-PRO" w:hAnsi="HG丸ｺﾞｼｯｸM-PRO" w:hint="eastAsia"/>
          <w:b/>
          <w:sz w:val="24"/>
          <w:szCs w:val="24"/>
          <w:lang w:eastAsia="zh-CN"/>
        </w:rPr>
        <w:t>日本万国博覧会記念公園事業</w:t>
      </w:r>
      <w:r w:rsidRPr="00F101B3">
        <w:rPr>
          <w:rFonts w:ascii="HG丸ｺﾞｼｯｸM-PRO" w:eastAsia="HG丸ｺﾞｼｯｸM-PRO" w:hAnsi="HG丸ｺﾞｼｯｸM-PRO" w:hint="eastAsia"/>
          <w:b/>
          <w:sz w:val="24"/>
          <w:szCs w:val="24"/>
          <w:lang w:eastAsia="zh-CN"/>
        </w:rPr>
        <w:t>特別会計財務諸表）</w:t>
      </w:r>
    </w:p>
    <w:p w14:paraId="024651FC" w14:textId="77777777" w:rsidR="000B2DC6" w:rsidRPr="00F101B3" w:rsidRDefault="000B2DC6" w:rsidP="000B2DC6">
      <w:pPr>
        <w:jc w:val="center"/>
        <w:rPr>
          <w:rFonts w:ascii="HG丸ｺﾞｼｯｸM-PRO" w:eastAsia="HG丸ｺﾞｼｯｸM-PRO" w:hAnsi="HG丸ｺﾞｼｯｸM-PRO"/>
          <w:b/>
          <w:sz w:val="24"/>
          <w:szCs w:val="24"/>
          <w:lang w:eastAsia="zh-CN"/>
        </w:rPr>
      </w:pPr>
    </w:p>
    <w:p w14:paraId="1EEA5DA4" w14:textId="77777777" w:rsidR="008F58DB" w:rsidRPr="00875E3F" w:rsidRDefault="008F58DB" w:rsidP="008F58DB">
      <w:pP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rPr>
        <w:t>１</w:t>
      </w:r>
      <w:r w:rsidRPr="00875E3F">
        <w:rPr>
          <w:rFonts w:ascii="HG丸ｺﾞｼｯｸM-PRO" w:eastAsia="HG丸ｺﾞｼｯｸM-PRO" w:hAnsi="HG丸ｺﾞｼｯｸM-PRO" w:hint="eastAsia"/>
          <w:b/>
          <w:color w:val="000000" w:themeColor="text1"/>
        </w:rPr>
        <w:t>．追加情報</w:t>
      </w:r>
    </w:p>
    <w:p w14:paraId="20171B85" w14:textId="16E40365" w:rsidR="008F58DB" w:rsidRPr="00875E3F" w:rsidRDefault="008F58DB" w:rsidP="008F58DB">
      <w:pPr>
        <w:rPr>
          <w:rFonts w:ascii="HG丸ｺﾞｼｯｸM-PRO" w:eastAsia="HG丸ｺﾞｼｯｸM-PRO" w:hAnsi="HG丸ｺﾞｼｯｸM-PRO"/>
          <w:color w:val="000000" w:themeColor="text1"/>
          <w:sz w:val="18"/>
          <w:szCs w:val="18"/>
        </w:rPr>
      </w:pPr>
      <w:r w:rsidRPr="00875E3F">
        <w:rPr>
          <w:rFonts w:ascii="HG丸ｺﾞｼｯｸM-PRO" w:eastAsia="HG丸ｺﾞｼｯｸM-PRO" w:hAnsi="HG丸ｺﾞｼｯｸM-PRO" w:hint="eastAsia"/>
          <w:color w:val="000000" w:themeColor="text1"/>
          <w:sz w:val="18"/>
          <w:szCs w:val="18"/>
        </w:rPr>
        <w:t>（１）繰越事業に係る将来の支出予定額</w:t>
      </w:r>
    </w:p>
    <w:tbl>
      <w:tblPr>
        <w:tblW w:w="0" w:type="auto"/>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835"/>
      </w:tblGrid>
      <w:tr w:rsidR="00875E3F" w:rsidRPr="00875E3F" w14:paraId="1242BF49" w14:textId="77777777" w:rsidTr="000B2E4B">
        <w:tc>
          <w:tcPr>
            <w:tcW w:w="3261" w:type="dxa"/>
            <w:shd w:val="clear" w:color="auto" w:fill="auto"/>
            <w:vAlign w:val="center"/>
          </w:tcPr>
          <w:p w14:paraId="14001A5C" w14:textId="77777777" w:rsidR="00E94B6A" w:rsidRPr="00875E3F" w:rsidRDefault="00E94B6A" w:rsidP="000B2E4B">
            <w:pPr>
              <w:jc w:val="center"/>
              <w:rPr>
                <w:rFonts w:ascii="HG丸ｺﾞｼｯｸM-PRO" w:eastAsia="HG丸ｺﾞｼｯｸM-PRO" w:hAnsi="HG丸ｺﾞｼｯｸM-PRO"/>
                <w:color w:val="000000" w:themeColor="text1"/>
                <w:sz w:val="18"/>
                <w:szCs w:val="18"/>
              </w:rPr>
            </w:pPr>
            <w:r w:rsidRPr="00875E3F">
              <w:rPr>
                <w:rFonts w:ascii="HG丸ｺﾞｼｯｸM-PRO" w:eastAsia="HG丸ｺﾞｼｯｸM-PRO" w:hAnsi="HG丸ｺﾞｼｯｸM-PRO" w:hint="eastAsia"/>
                <w:color w:val="000000" w:themeColor="text1"/>
                <w:sz w:val="18"/>
                <w:szCs w:val="18"/>
              </w:rPr>
              <w:t>区分</w:t>
            </w:r>
          </w:p>
        </w:tc>
        <w:tc>
          <w:tcPr>
            <w:tcW w:w="2835" w:type="dxa"/>
            <w:shd w:val="clear" w:color="auto" w:fill="auto"/>
            <w:vAlign w:val="center"/>
          </w:tcPr>
          <w:p w14:paraId="63000167" w14:textId="77777777" w:rsidR="00E94B6A" w:rsidRPr="00875E3F" w:rsidRDefault="00E94B6A" w:rsidP="000B2E4B">
            <w:pPr>
              <w:jc w:val="center"/>
              <w:rPr>
                <w:rFonts w:ascii="HG丸ｺﾞｼｯｸM-PRO" w:eastAsia="HG丸ｺﾞｼｯｸM-PRO" w:hAnsi="HG丸ｺﾞｼｯｸM-PRO"/>
                <w:color w:val="000000" w:themeColor="text1"/>
                <w:sz w:val="18"/>
                <w:szCs w:val="18"/>
              </w:rPr>
            </w:pPr>
            <w:r w:rsidRPr="00875E3F">
              <w:rPr>
                <w:rFonts w:ascii="HG丸ｺﾞｼｯｸM-PRO" w:eastAsia="HG丸ｺﾞｼｯｸM-PRO" w:hAnsi="HG丸ｺﾞｼｯｸM-PRO" w:hint="eastAsia"/>
                <w:color w:val="000000" w:themeColor="text1"/>
                <w:sz w:val="18"/>
                <w:szCs w:val="18"/>
              </w:rPr>
              <w:t>金額</w:t>
            </w:r>
          </w:p>
        </w:tc>
      </w:tr>
      <w:tr w:rsidR="00875E3F" w:rsidRPr="00875E3F" w14:paraId="3154AE9D" w14:textId="77777777" w:rsidTr="000B2E4B">
        <w:trPr>
          <w:trHeight w:val="341"/>
        </w:trPr>
        <w:tc>
          <w:tcPr>
            <w:tcW w:w="3261" w:type="dxa"/>
            <w:shd w:val="clear" w:color="auto" w:fill="auto"/>
            <w:vAlign w:val="center"/>
          </w:tcPr>
          <w:p w14:paraId="25B11875" w14:textId="77777777" w:rsidR="00E94B6A" w:rsidRPr="00875E3F" w:rsidRDefault="00E94B6A" w:rsidP="000B2E4B">
            <w:pPr>
              <w:spacing w:line="200" w:lineRule="exact"/>
              <w:rPr>
                <w:rFonts w:ascii="HG丸ｺﾞｼｯｸM-PRO" w:eastAsia="HG丸ｺﾞｼｯｸM-PRO" w:hAnsi="HG丸ｺﾞｼｯｸM-PRO"/>
                <w:color w:val="000000" w:themeColor="text1"/>
                <w:sz w:val="18"/>
                <w:szCs w:val="18"/>
              </w:rPr>
            </w:pPr>
            <w:r w:rsidRPr="00875E3F">
              <w:rPr>
                <w:rFonts w:ascii="HG丸ｺﾞｼｯｸM-PRO" w:eastAsia="HG丸ｺﾞｼｯｸM-PRO" w:hAnsi="HG丸ｺﾞｼｯｸM-PRO" w:hint="eastAsia"/>
                <w:color w:val="000000" w:themeColor="text1"/>
                <w:sz w:val="18"/>
                <w:szCs w:val="18"/>
              </w:rPr>
              <w:t>繰越明許費</w:t>
            </w:r>
          </w:p>
        </w:tc>
        <w:tc>
          <w:tcPr>
            <w:tcW w:w="2835" w:type="dxa"/>
            <w:shd w:val="clear" w:color="auto" w:fill="auto"/>
            <w:vAlign w:val="center"/>
          </w:tcPr>
          <w:p w14:paraId="1603F82E" w14:textId="06A8D295" w:rsidR="00E94B6A" w:rsidRPr="00875E3F" w:rsidRDefault="001E5C0F" w:rsidP="000B2E4B">
            <w:pPr>
              <w:wordWrap w:val="0"/>
              <w:spacing w:line="200" w:lineRule="exact"/>
              <w:ind w:rightChars="108" w:right="227"/>
              <w:jc w:val="right"/>
              <w:rPr>
                <w:rFonts w:ascii="HG丸ｺﾞｼｯｸM-PRO" w:eastAsia="HG丸ｺﾞｼｯｸM-PRO" w:hAnsi="HG丸ｺﾞｼｯｸM-PRO"/>
                <w:color w:val="000000" w:themeColor="text1"/>
                <w:sz w:val="18"/>
                <w:szCs w:val="18"/>
              </w:rPr>
            </w:pPr>
            <w:r w:rsidRPr="00875E3F">
              <w:rPr>
                <w:rFonts w:ascii="HG丸ｺﾞｼｯｸM-PRO" w:eastAsia="HG丸ｺﾞｼｯｸM-PRO" w:hAnsi="HG丸ｺﾞｼｯｸM-PRO" w:hint="eastAsia"/>
                <w:color w:val="000000" w:themeColor="text1"/>
                <w:sz w:val="18"/>
                <w:szCs w:val="18"/>
              </w:rPr>
              <w:t xml:space="preserve">７３.４　</w:t>
            </w:r>
            <w:r w:rsidR="00E94B6A" w:rsidRPr="00875E3F">
              <w:rPr>
                <w:rFonts w:ascii="HG丸ｺﾞｼｯｸM-PRO" w:eastAsia="HG丸ｺﾞｼｯｸM-PRO" w:hAnsi="HG丸ｺﾞｼｯｸM-PRO" w:hint="eastAsia"/>
                <w:color w:val="000000" w:themeColor="text1"/>
                <w:sz w:val="18"/>
                <w:szCs w:val="18"/>
              </w:rPr>
              <w:t>百万円</w:t>
            </w:r>
          </w:p>
        </w:tc>
      </w:tr>
    </w:tbl>
    <w:p w14:paraId="18BB95D4" w14:textId="709A6265" w:rsidR="00E94B6A" w:rsidRPr="00875E3F" w:rsidRDefault="00E94B6A" w:rsidP="00E94B6A">
      <w:pPr>
        <w:ind w:firstLineChars="300" w:firstLine="540"/>
        <w:rPr>
          <w:rFonts w:ascii="HG丸ｺﾞｼｯｸM-PRO" w:eastAsia="HG丸ｺﾞｼｯｸM-PRO" w:hAnsi="HG丸ｺﾞｼｯｸM-PRO"/>
          <w:color w:val="000000" w:themeColor="text1"/>
          <w:sz w:val="18"/>
          <w:szCs w:val="18"/>
        </w:rPr>
      </w:pPr>
      <w:r w:rsidRPr="00875E3F">
        <w:rPr>
          <w:rFonts w:ascii="HG丸ｺﾞｼｯｸM-PRO" w:eastAsia="HG丸ｺﾞｼｯｸM-PRO" w:hAnsi="HG丸ｺﾞｼｯｸM-PRO" w:hint="eastAsia"/>
          <w:color w:val="000000" w:themeColor="text1"/>
          <w:sz w:val="18"/>
          <w:szCs w:val="18"/>
        </w:rPr>
        <w:t xml:space="preserve">主なもの：管理費　</w:t>
      </w:r>
      <w:r w:rsidR="001E5C0F" w:rsidRPr="00875E3F">
        <w:rPr>
          <w:rFonts w:ascii="HG丸ｺﾞｼｯｸM-PRO" w:eastAsia="HG丸ｺﾞｼｯｸM-PRO" w:hAnsi="HG丸ｺﾞｼｯｸM-PRO" w:hint="eastAsia"/>
          <w:color w:val="000000" w:themeColor="text1"/>
          <w:sz w:val="18"/>
          <w:szCs w:val="18"/>
        </w:rPr>
        <w:t>７３.４</w:t>
      </w:r>
      <w:r w:rsidRPr="00875E3F">
        <w:rPr>
          <w:rFonts w:ascii="HG丸ｺﾞｼｯｸM-PRO" w:eastAsia="HG丸ｺﾞｼｯｸM-PRO" w:hAnsi="HG丸ｺﾞｼｯｸM-PRO" w:hint="eastAsia"/>
          <w:color w:val="000000" w:themeColor="text1"/>
          <w:sz w:val="18"/>
          <w:szCs w:val="18"/>
        </w:rPr>
        <w:t>百万円</w:t>
      </w:r>
    </w:p>
    <w:p w14:paraId="6F6FA2DB" w14:textId="77777777" w:rsidR="00E94B6A" w:rsidRPr="00875E3F" w:rsidRDefault="00E94B6A" w:rsidP="00E94B6A">
      <w:pPr>
        <w:rPr>
          <w:rFonts w:ascii="HG丸ｺﾞｼｯｸM-PRO" w:eastAsia="HG丸ｺﾞｼｯｸM-PRO" w:hAnsi="HG丸ｺﾞｼｯｸM-PRO"/>
          <w:color w:val="000000" w:themeColor="text1"/>
          <w:sz w:val="18"/>
          <w:szCs w:val="18"/>
        </w:rPr>
      </w:pPr>
      <w:bookmarkStart w:id="0" w:name="_GoBack"/>
      <w:bookmarkEnd w:id="0"/>
    </w:p>
    <w:p w14:paraId="28C79848" w14:textId="77777777" w:rsidR="00E94B6A" w:rsidRPr="00875E3F" w:rsidRDefault="00E94B6A" w:rsidP="00E94B6A">
      <w:pPr>
        <w:rPr>
          <w:rFonts w:ascii="HG丸ｺﾞｼｯｸM-PRO" w:eastAsia="HG丸ｺﾞｼｯｸM-PRO" w:hAnsi="HG丸ｺﾞｼｯｸM-PRO"/>
          <w:color w:val="000000" w:themeColor="text1"/>
          <w:sz w:val="18"/>
          <w:szCs w:val="18"/>
        </w:rPr>
      </w:pPr>
      <w:r w:rsidRPr="00875E3F">
        <w:rPr>
          <w:rFonts w:ascii="HG丸ｺﾞｼｯｸM-PRO" w:eastAsia="HG丸ｺﾞｼｯｸM-PRO" w:hAnsi="HG丸ｺﾞｼｯｸM-PRO" w:hint="eastAsia"/>
          <w:color w:val="000000" w:themeColor="text1"/>
          <w:sz w:val="18"/>
          <w:szCs w:val="18"/>
        </w:rPr>
        <w:t>（２）その他財務諸表の内容を理解するために必要と認められる事項</w:t>
      </w:r>
    </w:p>
    <w:p w14:paraId="0C29CB37" w14:textId="77777777" w:rsidR="00E94B6A" w:rsidRPr="00875E3F" w:rsidRDefault="00E94B6A" w:rsidP="00E94B6A">
      <w:pPr>
        <w:ind w:firstLineChars="315" w:firstLine="567"/>
        <w:rPr>
          <w:rFonts w:ascii="HG丸ｺﾞｼｯｸM-PRO" w:eastAsia="HG丸ｺﾞｼｯｸM-PRO" w:hAnsi="HG丸ｺﾞｼｯｸM-PRO"/>
          <w:color w:val="000000" w:themeColor="text1"/>
          <w:sz w:val="18"/>
          <w:szCs w:val="18"/>
        </w:rPr>
      </w:pPr>
      <w:r w:rsidRPr="00875E3F">
        <w:rPr>
          <w:rFonts w:ascii="HG丸ｺﾞｼｯｸM-PRO" w:eastAsia="HG丸ｺﾞｼｯｸM-PRO" w:hAnsi="HG丸ｺﾞｼｯｸM-PRO" w:hint="eastAsia"/>
          <w:color w:val="000000" w:themeColor="text1"/>
          <w:sz w:val="18"/>
          <w:szCs w:val="18"/>
        </w:rPr>
        <w:t>事業の概要</w:t>
      </w:r>
    </w:p>
    <w:p w14:paraId="3A65B447" w14:textId="77777777" w:rsidR="00E94B6A" w:rsidRPr="00875E3F" w:rsidRDefault="00E94B6A" w:rsidP="00E94B6A">
      <w:pPr>
        <w:ind w:leftChars="400" w:left="840" w:firstLineChars="100" w:firstLine="180"/>
        <w:rPr>
          <w:rFonts w:ascii="HG丸ｺﾞｼｯｸM-PRO" w:eastAsia="HG丸ｺﾞｼｯｸM-PRO" w:hAnsi="HG丸ｺﾞｼｯｸM-PRO"/>
          <w:color w:val="000000" w:themeColor="text1"/>
          <w:sz w:val="18"/>
          <w:szCs w:val="18"/>
        </w:rPr>
      </w:pPr>
      <w:r w:rsidRPr="00875E3F">
        <w:rPr>
          <w:rFonts w:ascii="HG丸ｺﾞｼｯｸM-PRO" w:eastAsia="HG丸ｺﾞｼｯｸM-PRO" w:hAnsi="HG丸ｺﾞｼｯｸM-PRO" w:hint="eastAsia"/>
          <w:color w:val="000000" w:themeColor="text1"/>
          <w:sz w:val="18"/>
          <w:szCs w:val="18"/>
        </w:rPr>
        <w:t>人類の進歩と調和を主題として開催された日本万国博覧会の理念を継承して、万博記念公園を緑に包まれた文化公園として管理運営するとともに、都市の魅力の創出を図る事業を行っています。</w:t>
      </w:r>
    </w:p>
    <w:p w14:paraId="79EC485D" w14:textId="77777777" w:rsidR="00474327" w:rsidRPr="00875E3F" w:rsidRDefault="00474327" w:rsidP="00740FDA">
      <w:pPr>
        <w:rPr>
          <w:rFonts w:ascii="HG丸ｺﾞｼｯｸM-PRO" w:eastAsia="HG丸ｺﾞｼｯｸM-PRO" w:hAnsi="HG丸ｺﾞｼｯｸM-PRO"/>
          <w:color w:val="000000" w:themeColor="text1"/>
          <w:sz w:val="18"/>
          <w:szCs w:val="18"/>
        </w:rPr>
      </w:pPr>
    </w:p>
    <w:p w14:paraId="53153FFD" w14:textId="77777777" w:rsidR="00024A10" w:rsidRPr="00474327" w:rsidRDefault="00024A10" w:rsidP="00740FDA">
      <w:pPr>
        <w:rPr>
          <w:rFonts w:ascii="HG丸ｺﾞｼｯｸM-PRO" w:eastAsia="HG丸ｺﾞｼｯｸM-PRO" w:hAnsi="HG丸ｺﾞｼｯｸM-PRO"/>
          <w:sz w:val="18"/>
          <w:szCs w:val="18"/>
          <w:highlight w:val="yellow"/>
        </w:rPr>
      </w:pPr>
    </w:p>
    <w:p w14:paraId="42217839" w14:textId="1E3CCA65" w:rsidR="006B63AE" w:rsidRPr="00B937E2" w:rsidRDefault="006B63AE" w:rsidP="006B63AE">
      <w:pPr>
        <w:rPr>
          <w:rFonts w:ascii="HG丸ｺﾞｼｯｸM-PRO" w:eastAsia="HG丸ｺﾞｼｯｸM-PRO" w:hAnsi="HG丸ｺﾞｼｯｸM-PRO"/>
          <w:strike/>
          <w:color w:val="FF0000"/>
          <w:sz w:val="18"/>
          <w:szCs w:val="18"/>
        </w:rPr>
      </w:pPr>
    </w:p>
    <w:p w14:paraId="1FD55AFE" w14:textId="48588938" w:rsidR="00024A10" w:rsidRPr="00B937E2" w:rsidRDefault="00024A10" w:rsidP="00024A10">
      <w:pPr>
        <w:ind w:left="1080" w:hangingChars="600" w:hanging="1080"/>
        <w:rPr>
          <w:rFonts w:ascii="HG丸ｺﾞｼｯｸM-PRO" w:eastAsia="HG丸ｺﾞｼｯｸM-PRO" w:hAnsi="HG丸ｺﾞｼｯｸM-PRO"/>
          <w:strike/>
          <w:color w:val="FF0000"/>
          <w:sz w:val="18"/>
          <w:szCs w:val="18"/>
        </w:rPr>
      </w:pPr>
    </w:p>
    <w:p w14:paraId="5626BE61" w14:textId="0A54669C" w:rsidR="00311A1A" w:rsidRDefault="00311A1A" w:rsidP="00740FDA">
      <w:pPr>
        <w:rPr>
          <w:rFonts w:ascii="HG丸ｺﾞｼｯｸM-PRO" w:eastAsia="HG丸ｺﾞｼｯｸM-PRO" w:hAnsi="HG丸ｺﾞｼｯｸM-PRO"/>
          <w:sz w:val="18"/>
          <w:szCs w:val="18"/>
        </w:rPr>
      </w:pPr>
    </w:p>
    <w:p w14:paraId="5E63DB88" w14:textId="77777777" w:rsidR="00024A10" w:rsidRDefault="00024A10" w:rsidP="00107D37">
      <w:pPr>
        <w:ind w:left="900" w:hangingChars="500" w:hanging="900"/>
        <w:rPr>
          <w:rFonts w:ascii="HG丸ｺﾞｼｯｸM-PRO" w:eastAsia="HG丸ｺﾞｼｯｸM-PRO" w:hAnsi="HG丸ｺﾞｼｯｸM-PRO"/>
          <w:sz w:val="18"/>
          <w:szCs w:val="18"/>
        </w:rPr>
      </w:pPr>
    </w:p>
    <w:p w14:paraId="73FF3253" w14:textId="1D2D4967" w:rsidR="00EB1ED4" w:rsidRPr="00907FF8" w:rsidRDefault="00EB1ED4" w:rsidP="00E06DDD">
      <w:pPr>
        <w:ind w:left="900" w:hangingChars="500" w:hanging="900"/>
        <w:rPr>
          <w:rFonts w:ascii="HG丸ｺﾞｼｯｸM-PRO" w:eastAsia="HG丸ｺﾞｼｯｸM-PRO" w:hAnsi="HG丸ｺﾞｼｯｸM-PRO"/>
          <w:color w:val="FFFFFF" w:themeColor="background1"/>
          <w:sz w:val="18"/>
          <w:szCs w:val="18"/>
        </w:rPr>
      </w:pPr>
    </w:p>
    <w:sectPr w:rsidR="00EB1ED4" w:rsidRPr="00907FF8" w:rsidSect="004B41BF">
      <w:footerReference w:type="default" r:id="rId11"/>
      <w:pgSz w:w="16838" w:h="11906" w:orient="landscape" w:code="9"/>
      <w:pgMar w:top="851"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B70A2" w14:textId="77777777" w:rsidR="00A625DC" w:rsidRDefault="00A625DC" w:rsidP="00307CCF">
      <w:r>
        <w:separator/>
      </w:r>
    </w:p>
  </w:endnote>
  <w:endnote w:type="continuationSeparator" w:id="0">
    <w:p w14:paraId="01919816" w14:textId="77777777" w:rsidR="00A625DC" w:rsidRDefault="00A625DC"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03B19" w14:textId="09AD2570" w:rsidR="008921A7" w:rsidRDefault="008921A7" w:rsidP="008921A7">
    <w:pPr>
      <w:widowControl/>
      <w:jc w:val="right"/>
      <w:rPr>
        <w:rFonts w:ascii="HG丸ｺﾞｼｯｸM-PRO" w:eastAsia="HG丸ｺﾞｼｯｸM-PRO" w:hAnsi="HG丸ｺﾞｼｯｸM-PRO"/>
        <w:b/>
        <w:sz w:val="20"/>
        <w:szCs w:val="20"/>
        <w:lang w:eastAsia="zh-CN"/>
      </w:rPr>
    </w:pPr>
    <w:r w:rsidRPr="004B41BF">
      <w:rPr>
        <w:rFonts w:ascii="HG丸ｺﾞｼｯｸM-PRO" w:eastAsia="HG丸ｺﾞｼｯｸM-PRO" w:hAnsi="HG丸ｺﾞｼｯｸM-PRO" w:hint="eastAsia"/>
        <w:b/>
        <w:sz w:val="20"/>
        <w:szCs w:val="20"/>
        <w:lang w:eastAsia="zh-CN"/>
      </w:rPr>
      <w:t xml:space="preserve">会　　計 ： </w:t>
    </w:r>
    <w:r w:rsidR="00E06DDD" w:rsidRPr="00E06DDD">
      <w:rPr>
        <w:rFonts w:ascii="HG丸ｺﾞｼｯｸM-PRO" w:eastAsia="HG丸ｺﾞｼｯｸM-PRO" w:hAnsi="HG丸ｺﾞｼｯｸM-PRO" w:hint="eastAsia"/>
        <w:b/>
        <w:sz w:val="20"/>
        <w:szCs w:val="20"/>
        <w:lang w:eastAsia="zh-CN"/>
      </w:rPr>
      <w:t>日本万国博覧会記念公園事業特別会計</w:t>
    </w:r>
  </w:p>
  <w:p w14:paraId="2B1295C0" w14:textId="77777777" w:rsidR="00C14A19" w:rsidRPr="00307CCF" w:rsidRDefault="00C14A19">
    <w:pPr>
      <w:pStyle w:val="a7"/>
      <w:jc w:val="center"/>
      <w:rPr>
        <w:rFonts w:ascii="HG丸ｺﾞｼｯｸM-PRO" w:eastAsia="HG丸ｺﾞｼｯｸM-PRO" w:hAnsi="HG丸ｺﾞｼｯｸM-PRO"/>
        <w:lang w:eastAsia="zh-CN"/>
      </w:rPr>
    </w:pPr>
  </w:p>
  <w:p w14:paraId="2B1295C1" w14:textId="77777777" w:rsidR="00C14A19" w:rsidRDefault="00C14A19">
    <w:pPr>
      <w:pStyle w:val="a7"/>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86798" w14:textId="77777777" w:rsidR="00A625DC" w:rsidRDefault="00A625DC" w:rsidP="00307CCF">
      <w:r>
        <w:separator/>
      </w:r>
    </w:p>
  </w:footnote>
  <w:footnote w:type="continuationSeparator" w:id="0">
    <w:p w14:paraId="22E99579" w14:textId="77777777" w:rsidR="00A625DC" w:rsidRDefault="00A625DC"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9"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D0F0ECB"/>
    <w:multiLevelType w:val="hybridMultilevel"/>
    <w:tmpl w:val="2E2A4BEE"/>
    <w:lvl w:ilvl="0" w:tplc="34AC0F46">
      <w:start w:val="1"/>
      <w:numFmt w:val="decimalFullWidth"/>
      <w:lvlText w:val="%1．"/>
      <w:lvlJc w:val="left"/>
      <w:pPr>
        <w:ind w:left="109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6"/>
  </w:num>
  <w:num w:numId="4">
    <w:abstractNumId w:val="4"/>
  </w:num>
  <w:num w:numId="5">
    <w:abstractNumId w:val="1"/>
  </w:num>
  <w:num w:numId="6">
    <w:abstractNumId w:val="2"/>
  </w:num>
  <w:num w:numId="7">
    <w:abstractNumId w:val="5"/>
  </w:num>
  <w:num w:numId="8">
    <w:abstractNumId w:val="3"/>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43AF"/>
    <w:rsid w:val="00024A10"/>
    <w:rsid w:val="00043AE7"/>
    <w:rsid w:val="00046167"/>
    <w:rsid w:val="00046BA4"/>
    <w:rsid w:val="00054C5C"/>
    <w:rsid w:val="0006511A"/>
    <w:rsid w:val="00067395"/>
    <w:rsid w:val="00074C54"/>
    <w:rsid w:val="000823B2"/>
    <w:rsid w:val="000836C2"/>
    <w:rsid w:val="00084612"/>
    <w:rsid w:val="000879E3"/>
    <w:rsid w:val="00087D2B"/>
    <w:rsid w:val="000972FD"/>
    <w:rsid w:val="000B2501"/>
    <w:rsid w:val="000B2DC6"/>
    <w:rsid w:val="000B6FD8"/>
    <w:rsid w:val="000B762C"/>
    <w:rsid w:val="000C5760"/>
    <w:rsid w:val="000C6F4B"/>
    <w:rsid w:val="000D3EDA"/>
    <w:rsid w:val="000E3E92"/>
    <w:rsid w:val="000E642C"/>
    <w:rsid w:val="000F7D40"/>
    <w:rsid w:val="0010155B"/>
    <w:rsid w:val="001071A1"/>
    <w:rsid w:val="00107D37"/>
    <w:rsid w:val="00116C8B"/>
    <w:rsid w:val="001272F0"/>
    <w:rsid w:val="00152EA0"/>
    <w:rsid w:val="001560AB"/>
    <w:rsid w:val="0016195A"/>
    <w:rsid w:val="001734E0"/>
    <w:rsid w:val="001924EB"/>
    <w:rsid w:val="0019539D"/>
    <w:rsid w:val="0019744D"/>
    <w:rsid w:val="001A1F02"/>
    <w:rsid w:val="001A6C53"/>
    <w:rsid w:val="001B6293"/>
    <w:rsid w:val="001C1C65"/>
    <w:rsid w:val="001D17D9"/>
    <w:rsid w:val="001D2B51"/>
    <w:rsid w:val="001D4FBA"/>
    <w:rsid w:val="001E3CF1"/>
    <w:rsid w:val="001E5C0F"/>
    <w:rsid w:val="001E7A5A"/>
    <w:rsid w:val="001E7BFD"/>
    <w:rsid w:val="001F0D75"/>
    <w:rsid w:val="001F5EC9"/>
    <w:rsid w:val="00200661"/>
    <w:rsid w:val="0021201D"/>
    <w:rsid w:val="0021385A"/>
    <w:rsid w:val="0022160A"/>
    <w:rsid w:val="00221EA5"/>
    <w:rsid w:val="00235D97"/>
    <w:rsid w:val="00237AEA"/>
    <w:rsid w:val="00242469"/>
    <w:rsid w:val="00242F72"/>
    <w:rsid w:val="0024765B"/>
    <w:rsid w:val="00251B37"/>
    <w:rsid w:val="00254A35"/>
    <w:rsid w:val="00257134"/>
    <w:rsid w:val="00257310"/>
    <w:rsid w:val="00261708"/>
    <w:rsid w:val="00266AE4"/>
    <w:rsid w:val="00266C59"/>
    <w:rsid w:val="002704B6"/>
    <w:rsid w:val="002772DF"/>
    <w:rsid w:val="00277F8D"/>
    <w:rsid w:val="0028030F"/>
    <w:rsid w:val="00291D10"/>
    <w:rsid w:val="00293ADF"/>
    <w:rsid w:val="002A5596"/>
    <w:rsid w:val="002C27C5"/>
    <w:rsid w:val="002C365B"/>
    <w:rsid w:val="002D2589"/>
    <w:rsid w:val="002E3765"/>
    <w:rsid w:val="002E5906"/>
    <w:rsid w:val="002E5D52"/>
    <w:rsid w:val="002F5100"/>
    <w:rsid w:val="0030432D"/>
    <w:rsid w:val="00307CCF"/>
    <w:rsid w:val="00311A1A"/>
    <w:rsid w:val="00320ED5"/>
    <w:rsid w:val="003239BE"/>
    <w:rsid w:val="00330ECA"/>
    <w:rsid w:val="00334127"/>
    <w:rsid w:val="003465EC"/>
    <w:rsid w:val="0036494D"/>
    <w:rsid w:val="00367C74"/>
    <w:rsid w:val="00372283"/>
    <w:rsid w:val="00373218"/>
    <w:rsid w:val="003758C9"/>
    <w:rsid w:val="00377679"/>
    <w:rsid w:val="003850DE"/>
    <w:rsid w:val="00387FA0"/>
    <w:rsid w:val="00392A9B"/>
    <w:rsid w:val="003A10F3"/>
    <w:rsid w:val="003A139F"/>
    <w:rsid w:val="003B412B"/>
    <w:rsid w:val="003C41BF"/>
    <w:rsid w:val="003D58A5"/>
    <w:rsid w:val="003E3949"/>
    <w:rsid w:val="003F22C5"/>
    <w:rsid w:val="003F6DC3"/>
    <w:rsid w:val="0040151E"/>
    <w:rsid w:val="004052A6"/>
    <w:rsid w:val="00420C13"/>
    <w:rsid w:val="0044357F"/>
    <w:rsid w:val="004552FE"/>
    <w:rsid w:val="00462FED"/>
    <w:rsid w:val="00466C1E"/>
    <w:rsid w:val="0046737C"/>
    <w:rsid w:val="004738FF"/>
    <w:rsid w:val="00474327"/>
    <w:rsid w:val="004774D2"/>
    <w:rsid w:val="00490DD6"/>
    <w:rsid w:val="004920B2"/>
    <w:rsid w:val="004A05FF"/>
    <w:rsid w:val="004B20D0"/>
    <w:rsid w:val="004B41BF"/>
    <w:rsid w:val="004B4A2C"/>
    <w:rsid w:val="004C04BA"/>
    <w:rsid w:val="004C560E"/>
    <w:rsid w:val="004D3AC8"/>
    <w:rsid w:val="004E04E4"/>
    <w:rsid w:val="004E2C9A"/>
    <w:rsid w:val="004F6936"/>
    <w:rsid w:val="005017AB"/>
    <w:rsid w:val="005131BF"/>
    <w:rsid w:val="00513A38"/>
    <w:rsid w:val="00513FA8"/>
    <w:rsid w:val="005141BF"/>
    <w:rsid w:val="0051573B"/>
    <w:rsid w:val="005178E7"/>
    <w:rsid w:val="0052379C"/>
    <w:rsid w:val="00524144"/>
    <w:rsid w:val="00525A5B"/>
    <w:rsid w:val="005305B2"/>
    <w:rsid w:val="00532640"/>
    <w:rsid w:val="005407B5"/>
    <w:rsid w:val="005417C6"/>
    <w:rsid w:val="005501E9"/>
    <w:rsid w:val="00554BE7"/>
    <w:rsid w:val="00570B46"/>
    <w:rsid w:val="005776AF"/>
    <w:rsid w:val="005801FB"/>
    <w:rsid w:val="005847A0"/>
    <w:rsid w:val="005865AF"/>
    <w:rsid w:val="00590B75"/>
    <w:rsid w:val="005955B9"/>
    <w:rsid w:val="005B12B7"/>
    <w:rsid w:val="005B255B"/>
    <w:rsid w:val="005B6B14"/>
    <w:rsid w:val="005B795C"/>
    <w:rsid w:val="005B7FDD"/>
    <w:rsid w:val="005C388B"/>
    <w:rsid w:val="005C6A97"/>
    <w:rsid w:val="005D0BAC"/>
    <w:rsid w:val="005D23E6"/>
    <w:rsid w:val="005F1A43"/>
    <w:rsid w:val="005F1A49"/>
    <w:rsid w:val="005F5F29"/>
    <w:rsid w:val="005F726A"/>
    <w:rsid w:val="00605D96"/>
    <w:rsid w:val="00607CDB"/>
    <w:rsid w:val="006129EE"/>
    <w:rsid w:val="00614F4D"/>
    <w:rsid w:val="00615287"/>
    <w:rsid w:val="006162DA"/>
    <w:rsid w:val="00622694"/>
    <w:rsid w:val="006302EF"/>
    <w:rsid w:val="006500BD"/>
    <w:rsid w:val="00667ED8"/>
    <w:rsid w:val="006839FA"/>
    <w:rsid w:val="006912A7"/>
    <w:rsid w:val="00693267"/>
    <w:rsid w:val="00694A1F"/>
    <w:rsid w:val="006A1A81"/>
    <w:rsid w:val="006A4D7C"/>
    <w:rsid w:val="006B26DB"/>
    <w:rsid w:val="006B63AE"/>
    <w:rsid w:val="006B75A8"/>
    <w:rsid w:val="006C01DC"/>
    <w:rsid w:val="006C49E4"/>
    <w:rsid w:val="006E18E3"/>
    <w:rsid w:val="006E1FE9"/>
    <w:rsid w:val="006E3B29"/>
    <w:rsid w:val="006E5DBA"/>
    <w:rsid w:val="006E6BB5"/>
    <w:rsid w:val="006F15CD"/>
    <w:rsid w:val="00702F92"/>
    <w:rsid w:val="007033FC"/>
    <w:rsid w:val="007122D6"/>
    <w:rsid w:val="00713622"/>
    <w:rsid w:val="00723263"/>
    <w:rsid w:val="0072431E"/>
    <w:rsid w:val="00736E41"/>
    <w:rsid w:val="00737262"/>
    <w:rsid w:val="00740FDA"/>
    <w:rsid w:val="00747CD0"/>
    <w:rsid w:val="00752AA4"/>
    <w:rsid w:val="00754D67"/>
    <w:rsid w:val="00761A92"/>
    <w:rsid w:val="00784658"/>
    <w:rsid w:val="0079054E"/>
    <w:rsid w:val="00795941"/>
    <w:rsid w:val="00796F5E"/>
    <w:rsid w:val="007B0300"/>
    <w:rsid w:val="007B0CF2"/>
    <w:rsid w:val="007B5105"/>
    <w:rsid w:val="007B5BDD"/>
    <w:rsid w:val="007C3791"/>
    <w:rsid w:val="007C4CB4"/>
    <w:rsid w:val="007C6FDD"/>
    <w:rsid w:val="007D192D"/>
    <w:rsid w:val="007E37FE"/>
    <w:rsid w:val="007E4B26"/>
    <w:rsid w:val="007F0D60"/>
    <w:rsid w:val="007F7BF1"/>
    <w:rsid w:val="00806758"/>
    <w:rsid w:val="00816C63"/>
    <w:rsid w:val="008300C7"/>
    <w:rsid w:val="00831109"/>
    <w:rsid w:val="00836A61"/>
    <w:rsid w:val="00856103"/>
    <w:rsid w:val="00861C31"/>
    <w:rsid w:val="00867CC2"/>
    <w:rsid w:val="008738D6"/>
    <w:rsid w:val="00875E3F"/>
    <w:rsid w:val="00880038"/>
    <w:rsid w:val="008921A7"/>
    <w:rsid w:val="00896514"/>
    <w:rsid w:val="008A028E"/>
    <w:rsid w:val="008B286E"/>
    <w:rsid w:val="008B4DD5"/>
    <w:rsid w:val="008B6CA5"/>
    <w:rsid w:val="008C0C96"/>
    <w:rsid w:val="008C16E7"/>
    <w:rsid w:val="008C35DA"/>
    <w:rsid w:val="008D512F"/>
    <w:rsid w:val="008E4EDC"/>
    <w:rsid w:val="008E66AE"/>
    <w:rsid w:val="008F58DB"/>
    <w:rsid w:val="009044A1"/>
    <w:rsid w:val="00906C9A"/>
    <w:rsid w:val="00907FF8"/>
    <w:rsid w:val="009128D1"/>
    <w:rsid w:val="009257AD"/>
    <w:rsid w:val="00927110"/>
    <w:rsid w:val="0093220F"/>
    <w:rsid w:val="00933A62"/>
    <w:rsid w:val="009418BE"/>
    <w:rsid w:val="00942126"/>
    <w:rsid w:val="0099385B"/>
    <w:rsid w:val="009953EE"/>
    <w:rsid w:val="009A29B3"/>
    <w:rsid w:val="009A5162"/>
    <w:rsid w:val="009A6A26"/>
    <w:rsid w:val="009B3185"/>
    <w:rsid w:val="009B3BC0"/>
    <w:rsid w:val="009C03E4"/>
    <w:rsid w:val="009D027C"/>
    <w:rsid w:val="009D5060"/>
    <w:rsid w:val="009F6632"/>
    <w:rsid w:val="009F6984"/>
    <w:rsid w:val="00A03C23"/>
    <w:rsid w:val="00A15B0F"/>
    <w:rsid w:val="00A21AB9"/>
    <w:rsid w:val="00A324E3"/>
    <w:rsid w:val="00A348D5"/>
    <w:rsid w:val="00A34FEC"/>
    <w:rsid w:val="00A375C0"/>
    <w:rsid w:val="00A43F9A"/>
    <w:rsid w:val="00A51681"/>
    <w:rsid w:val="00A529BB"/>
    <w:rsid w:val="00A608A5"/>
    <w:rsid w:val="00A625DC"/>
    <w:rsid w:val="00A703F0"/>
    <w:rsid w:val="00A70E94"/>
    <w:rsid w:val="00A854CB"/>
    <w:rsid w:val="00AA2E6F"/>
    <w:rsid w:val="00AA5D86"/>
    <w:rsid w:val="00AA6D65"/>
    <w:rsid w:val="00AB2A95"/>
    <w:rsid w:val="00AB63C6"/>
    <w:rsid w:val="00AB79EE"/>
    <w:rsid w:val="00AC33DB"/>
    <w:rsid w:val="00AD5E91"/>
    <w:rsid w:val="00AE2469"/>
    <w:rsid w:val="00AE6BC9"/>
    <w:rsid w:val="00AF5907"/>
    <w:rsid w:val="00AF5E12"/>
    <w:rsid w:val="00B024DC"/>
    <w:rsid w:val="00B025C2"/>
    <w:rsid w:val="00B03527"/>
    <w:rsid w:val="00B052A6"/>
    <w:rsid w:val="00B07F0E"/>
    <w:rsid w:val="00B1304A"/>
    <w:rsid w:val="00B348B3"/>
    <w:rsid w:val="00B351B2"/>
    <w:rsid w:val="00B37411"/>
    <w:rsid w:val="00B40DDE"/>
    <w:rsid w:val="00B47AC1"/>
    <w:rsid w:val="00B50BDE"/>
    <w:rsid w:val="00B57368"/>
    <w:rsid w:val="00B60E40"/>
    <w:rsid w:val="00B937E2"/>
    <w:rsid w:val="00B973FB"/>
    <w:rsid w:val="00BA077F"/>
    <w:rsid w:val="00BB6BFC"/>
    <w:rsid w:val="00BB712B"/>
    <w:rsid w:val="00BC0345"/>
    <w:rsid w:val="00BD0A7C"/>
    <w:rsid w:val="00BD2CA2"/>
    <w:rsid w:val="00BE5F99"/>
    <w:rsid w:val="00BF0150"/>
    <w:rsid w:val="00C0072C"/>
    <w:rsid w:val="00C14A19"/>
    <w:rsid w:val="00C22E90"/>
    <w:rsid w:val="00C23D27"/>
    <w:rsid w:val="00C24423"/>
    <w:rsid w:val="00C36F75"/>
    <w:rsid w:val="00C36F85"/>
    <w:rsid w:val="00C44035"/>
    <w:rsid w:val="00C45B09"/>
    <w:rsid w:val="00C4777D"/>
    <w:rsid w:val="00C51BA9"/>
    <w:rsid w:val="00C527D4"/>
    <w:rsid w:val="00C53E31"/>
    <w:rsid w:val="00C566D3"/>
    <w:rsid w:val="00C57AC6"/>
    <w:rsid w:val="00C62139"/>
    <w:rsid w:val="00C63BF3"/>
    <w:rsid w:val="00C70D97"/>
    <w:rsid w:val="00C74E6F"/>
    <w:rsid w:val="00CA2555"/>
    <w:rsid w:val="00CA2DA5"/>
    <w:rsid w:val="00CA3088"/>
    <w:rsid w:val="00CB00E7"/>
    <w:rsid w:val="00CC07AE"/>
    <w:rsid w:val="00CC2959"/>
    <w:rsid w:val="00CC2E37"/>
    <w:rsid w:val="00CC5C80"/>
    <w:rsid w:val="00CC789C"/>
    <w:rsid w:val="00CD33BE"/>
    <w:rsid w:val="00CD5A28"/>
    <w:rsid w:val="00CE2A53"/>
    <w:rsid w:val="00D01410"/>
    <w:rsid w:val="00D0481A"/>
    <w:rsid w:val="00D05FCF"/>
    <w:rsid w:val="00D3572B"/>
    <w:rsid w:val="00D35A50"/>
    <w:rsid w:val="00D43B4D"/>
    <w:rsid w:val="00D453AB"/>
    <w:rsid w:val="00D54A51"/>
    <w:rsid w:val="00D567BA"/>
    <w:rsid w:val="00D575A1"/>
    <w:rsid w:val="00D61D73"/>
    <w:rsid w:val="00D7023A"/>
    <w:rsid w:val="00D70D6E"/>
    <w:rsid w:val="00D72915"/>
    <w:rsid w:val="00D77108"/>
    <w:rsid w:val="00D80743"/>
    <w:rsid w:val="00D85A62"/>
    <w:rsid w:val="00DA37D7"/>
    <w:rsid w:val="00DA470C"/>
    <w:rsid w:val="00DB3B6E"/>
    <w:rsid w:val="00DC2236"/>
    <w:rsid w:val="00DD38AE"/>
    <w:rsid w:val="00DD79C5"/>
    <w:rsid w:val="00DE12A4"/>
    <w:rsid w:val="00DE6834"/>
    <w:rsid w:val="00DF0401"/>
    <w:rsid w:val="00DF1EE4"/>
    <w:rsid w:val="00E0011A"/>
    <w:rsid w:val="00E06DDD"/>
    <w:rsid w:val="00E12B9B"/>
    <w:rsid w:val="00E131DE"/>
    <w:rsid w:val="00E17DEB"/>
    <w:rsid w:val="00E23729"/>
    <w:rsid w:val="00E24091"/>
    <w:rsid w:val="00E41ADC"/>
    <w:rsid w:val="00E53B91"/>
    <w:rsid w:val="00E669CA"/>
    <w:rsid w:val="00E737C6"/>
    <w:rsid w:val="00E778F3"/>
    <w:rsid w:val="00E80699"/>
    <w:rsid w:val="00E94B6A"/>
    <w:rsid w:val="00EA1933"/>
    <w:rsid w:val="00EA295F"/>
    <w:rsid w:val="00EA2F12"/>
    <w:rsid w:val="00EA2F19"/>
    <w:rsid w:val="00EA47CA"/>
    <w:rsid w:val="00EB1ED4"/>
    <w:rsid w:val="00EB25D6"/>
    <w:rsid w:val="00EB473C"/>
    <w:rsid w:val="00EC27D3"/>
    <w:rsid w:val="00EC588B"/>
    <w:rsid w:val="00ED57E9"/>
    <w:rsid w:val="00EE198A"/>
    <w:rsid w:val="00EE22EE"/>
    <w:rsid w:val="00EE3877"/>
    <w:rsid w:val="00EF2D0A"/>
    <w:rsid w:val="00EF47ED"/>
    <w:rsid w:val="00F01176"/>
    <w:rsid w:val="00F026C3"/>
    <w:rsid w:val="00F101B3"/>
    <w:rsid w:val="00F15A88"/>
    <w:rsid w:val="00F25150"/>
    <w:rsid w:val="00F45545"/>
    <w:rsid w:val="00F600CE"/>
    <w:rsid w:val="00F66D6C"/>
    <w:rsid w:val="00F676C0"/>
    <w:rsid w:val="00F70A44"/>
    <w:rsid w:val="00F711A3"/>
    <w:rsid w:val="00F73B22"/>
    <w:rsid w:val="00F8776B"/>
    <w:rsid w:val="00F9069B"/>
    <w:rsid w:val="00F916C7"/>
    <w:rsid w:val="00F92477"/>
    <w:rsid w:val="00F9392D"/>
    <w:rsid w:val="00F9663E"/>
    <w:rsid w:val="00F9741D"/>
    <w:rsid w:val="00FA2630"/>
    <w:rsid w:val="00FA4602"/>
    <w:rsid w:val="00FC29A2"/>
    <w:rsid w:val="00FC60D4"/>
    <w:rsid w:val="00FD3E2E"/>
    <w:rsid w:val="00FE7717"/>
    <w:rsid w:val="00FE7BFE"/>
    <w:rsid w:val="00FF5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B1294C4"/>
  <w15:docId w15:val="{6E246D89-0928-4902-98F6-831E926B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7181">
      <w:bodyDiv w:val="1"/>
      <w:marLeft w:val="0"/>
      <w:marRight w:val="0"/>
      <w:marTop w:val="0"/>
      <w:marBottom w:val="0"/>
      <w:divBdr>
        <w:top w:val="none" w:sz="0" w:space="0" w:color="auto"/>
        <w:left w:val="none" w:sz="0" w:space="0" w:color="auto"/>
        <w:bottom w:val="none" w:sz="0" w:space="0" w:color="auto"/>
        <w:right w:val="none" w:sz="0" w:space="0" w:color="auto"/>
      </w:divBdr>
    </w:div>
    <w:div w:id="102114611">
      <w:bodyDiv w:val="1"/>
      <w:marLeft w:val="0"/>
      <w:marRight w:val="0"/>
      <w:marTop w:val="0"/>
      <w:marBottom w:val="0"/>
      <w:divBdr>
        <w:top w:val="none" w:sz="0" w:space="0" w:color="auto"/>
        <w:left w:val="none" w:sz="0" w:space="0" w:color="auto"/>
        <w:bottom w:val="none" w:sz="0" w:space="0" w:color="auto"/>
        <w:right w:val="none" w:sz="0" w:space="0" w:color="auto"/>
      </w:divBdr>
    </w:div>
    <w:div w:id="161049764">
      <w:bodyDiv w:val="1"/>
      <w:marLeft w:val="0"/>
      <w:marRight w:val="0"/>
      <w:marTop w:val="0"/>
      <w:marBottom w:val="0"/>
      <w:divBdr>
        <w:top w:val="none" w:sz="0" w:space="0" w:color="auto"/>
        <w:left w:val="none" w:sz="0" w:space="0" w:color="auto"/>
        <w:bottom w:val="none" w:sz="0" w:space="0" w:color="auto"/>
        <w:right w:val="none" w:sz="0" w:space="0" w:color="auto"/>
      </w:divBdr>
    </w:div>
    <w:div w:id="234824482">
      <w:bodyDiv w:val="1"/>
      <w:marLeft w:val="0"/>
      <w:marRight w:val="0"/>
      <w:marTop w:val="0"/>
      <w:marBottom w:val="0"/>
      <w:divBdr>
        <w:top w:val="none" w:sz="0" w:space="0" w:color="auto"/>
        <w:left w:val="none" w:sz="0" w:space="0" w:color="auto"/>
        <w:bottom w:val="none" w:sz="0" w:space="0" w:color="auto"/>
        <w:right w:val="none" w:sz="0" w:space="0" w:color="auto"/>
      </w:divBdr>
    </w:div>
    <w:div w:id="290668279">
      <w:bodyDiv w:val="1"/>
      <w:marLeft w:val="0"/>
      <w:marRight w:val="0"/>
      <w:marTop w:val="0"/>
      <w:marBottom w:val="0"/>
      <w:divBdr>
        <w:top w:val="none" w:sz="0" w:space="0" w:color="auto"/>
        <w:left w:val="none" w:sz="0" w:space="0" w:color="auto"/>
        <w:bottom w:val="none" w:sz="0" w:space="0" w:color="auto"/>
        <w:right w:val="none" w:sz="0" w:space="0" w:color="auto"/>
      </w:divBdr>
    </w:div>
    <w:div w:id="359937963">
      <w:bodyDiv w:val="1"/>
      <w:marLeft w:val="0"/>
      <w:marRight w:val="0"/>
      <w:marTop w:val="0"/>
      <w:marBottom w:val="0"/>
      <w:divBdr>
        <w:top w:val="none" w:sz="0" w:space="0" w:color="auto"/>
        <w:left w:val="none" w:sz="0" w:space="0" w:color="auto"/>
        <w:bottom w:val="none" w:sz="0" w:space="0" w:color="auto"/>
        <w:right w:val="none" w:sz="0" w:space="0" w:color="auto"/>
      </w:divBdr>
    </w:div>
    <w:div w:id="511067304">
      <w:bodyDiv w:val="1"/>
      <w:marLeft w:val="0"/>
      <w:marRight w:val="0"/>
      <w:marTop w:val="0"/>
      <w:marBottom w:val="0"/>
      <w:divBdr>
        <w:top w:val="none" w:sz="0" w:space="0" w:color="auto"/>
        <w:left w:val="none" w:sz="0" w:space="0" w:color="auto"/>
        <w:bottom w:val="none" w:sz="0" w:space="0" w:color="auto"/>
        <w:right w:val="none" w:sz="0" w:space="0" w:color="auto"/>
      </w:divBdr>
    </w:div>
    <w:div w:id="519397932">
      <w:bodyDiv w:val="1"/>
      <w:marLeft w:val="0"/>
      <w:marRight w:val="0"/>
      <w:marTop w:val="0"/>
      <w:marBottom w:val="0"/>
      <w:divBdr>
        <w:top w:val="none" w:sz="0" w:space="0" w:color="auto"/>
        <w:left w:val="none" w:sz="0" w:space="0" w:color="auto"/>
        <w:bottom w:val="none" w:sz="0" w:space="0" w:color="auto"/>
        <w:right w:val="none" w:sz="0" w:space="0" w:color="auto"/>
      </w:divBdr>
    </w:div>
    <w:div w:id="715860306">
      <w:bodyDiv w:val="1"/>
      <w:marLeft w:val="0"/>
      <w:marRight w:val="0"/>
      <w:marTop w:val="0"/>
      <w:marBottom w:val="0"/>
      <w:divBdr>
        <w:top w:val="none" w:sz="0" w:space="0" w:color="auto"/>
        <w:left w:val="none" w:sz="0" w:space="0" w:color="auto"/>
        <w:bottom w:val="none" w:sz="0" w:space="0" w:color="auto"/>
        <w:right w:val="none" w:sz="0" w:space="0" w:color="auto"/>
      </w:divBdr>
    </w:div>
    <w:div w:id="817039568">
      <w:bodyDiv w:val="1"/>
      <w:marLeft w:val="0"/>
      <w:marRight w:val="0"/>
      <w:marTop w:val="0"/>
      <w:marBottom w:val="0"/>
      <w:divBdr>
        <w:top w:val="none" w:sz="0" w:space="0" w:color="auto"/>
        <w:left w:val="none" w:sz="0" w:space="0" w:color="auto"/>
        <w:bottom w:val="none" w:sz="0" w:space="0" w:color="auto"/>
        <w:right w:val="none" w:sz="0" w:space="0" w:color="auto"/>
      </w:divBdr>
    </w:div>
    <w:div w:id="832065176">
      <w:bodyDiv w:val="1"/>
      <w:marLeft w:val="0"/>
      <w:marRight w:val="0"/>
      <w:marTop w:val="0"/>
      <w:marBottom w:val="0"/>
      <w:divBdr>
        <w:top w:val="none" w:sz="0" w:space="0" w:color="auto"/>
        <w:left w:val="none" w:sz="0" w:space="0" w:color="auto"/>
        <w:bottom w:val="none" w:sz="0" w:space="0" w:color="auto"/>
        <w:right w:val="none" w:sz="0" w:space="0" w:color="auto"/>
      </w:divBdr>
    </w:div>
    <w:div w:id="957108653">
      <w:bodyDiv w:val="1"/>
      <w:marLeft w:val="0"/>
      <w:marRight w:val="0"/>
      <w:marTop w:val="0"/>
      <w:marBottom w:val="0"/>
      <w:divBdr>
        <w:top w:val="none" w:sz="0" w:space="0" w:color="auto"/>
        <w:left w:val="none" w:sz="0" w:space="0" w:color="auto"/>
        <w:bottom w:val="none" w:sz="0" w:space="0" w:color="auto"/>
        <w:right w:val="none" w:sz="0" w:space="0" w:color="auto"/>
      </w:divBdr>
    </w:div>
    <w:div w:id="967666299">
      <w:bodyDiv w:val="1"/>
      <w:marLeft w:val="0"/>
      <w:marRight w:val="0"/>
      <w:marTop w:val="0"/>
      <w:marBottom w:val="0"/>
      <w:divBdr>
        <w:top w:val="none" w:sz="0" w:space="0" w:color="auto"/>
        <w:left w:val="none" w:sz="0" w:space="0" w:color="auto"/>
        <w:bottom w:val="none" w:sz="0" w:space="0" w:color="auto"/>
        <w:right w:val="none" w:sz="0" w:space="0" w:color="auto"/>
      </w:divBdr>
    </w:div>
    <w:div w:id="1160654768">
      <w:bodyDiv w:val="1"/>
      <w:marLeft w:val="0"/>
      <w:marRight w:val="0"/>
      <w:marTop w:val="0"/>
      <w:marBottom w:val="0"/>
      <w:divBdr>
        <w:top w:val="none" w:sz="0" w:space="0" w:color="auto"/>
        <w:left w:val="none" w:sz="0" w:space="0" w:color="auto"/>
        <w:bottom w:val="none" w:sz="0" w:space="0" w:color="auto"/>
        <w:right w:val="none" w:sz="0" w:space="0" w:color="auto"/>
      </w:divBdr>
    </w:div>
    <w:div w:id="1321884529">
      <w:bodyDiv w:val="1"/>
      <w:marLeft w:val="0"/>
      <w:marRight w:val="0"/>
      <w:marTop w:val="0"/>
      <w:marBottom w:val="0"/>
      <w:divBdr>
        <w:top w:val="none" w:sz="0" w:space="0" w:color="auto"/>
        <w:left w:val="none" w:sz="0" w:space="0" w:color="auto"/>
        <w:bottom w:val="none" w:sz="0" w:space="0" w:color="auto"/>
        <w:right w:val="none" w:sz="0" w:space="0" w:color="auto"/>
      </w:divBdr>
    </w:div>
    <w:div w:id="1328628622">
      <w:bodyDiv w:val="1"/>
      <w:marLeft w:val="0"/>
      <w:marRight w:val="0"/>
      <w:marTop w:val="0"/>
      <w:marBottom w:val="0"/>
      <w:divBdr>
        <w:top w:val="none" w:sz="0" w:space="0" w:color="auto"/>
        <w:left w:val="none" w:sz="0" w:space="0" w:color="auto"/>
        <w:bottom w:val="none" w:sz="0" w:space="0" w:color="auto"/>
        <w:right w:val="none" w:sz="0" w:space="0" w:color="auto"/>
      </w:divBdr>
    </w:div>
    <w:div w:id="1584607280">
      <w:bodyDiv w:val="1"/>
      <w:marLeft w:val="0"/>
      <w:marRight w:val="0"/>
      <w:marTop w:val="0"/>
      <w:marBottom w:val="0"/>
      <w:divBdr>
        <w:top w:val="none" w:sz="0" w:space="0" w:color="auto"/>
        <w:left w:val="none" w:sz="0" w:space="0" w:color="auto"/>
        <w:bottom w:val="none" w:sz="0" w:space="0" w:color="auto"/>
        <w:right w:val="none" w:sz="0" w:space="0" w:color="auto"/>
      </w:divBdr>
    </w:div>
    <w:div w:id="1729955833">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392C1-45B2-4A69-A993-760AF08AB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00E8CD-BDA7-4A7A-97A0-ACA3E36593DD}">
  <ds:schemaRefs>
    <ds:schemaRef ds:uri="http://schemas.microsoft.com/sharepoint/v3/contenttype/forms"/>
  </ds:schemaRefs>
</ds:datastoreItem>
</file>

<file path=customXml/itemProps3.xml><?xml version="1.0" encoding="utf-8"?>
<ds:datastoreItem xmlns:ds="http://schemas.openxmlformats.org/officeDocument/2006/customXml" ds:itemID="{6DFA67A0-8A29-4FD5-9A65-46EF76A6BB60}">
  <ds:schemaRefs>
    <ds:schemaRef ds:uri="http://purl.org/dc/terms/"/>
    <ds:schemaRef ds:uri="http://schemas.openxmlformats.org/package/2006/metadata/core-properties"/>
    <ds:schemaRef ds:uri="3c5c5928-84e7-4321-8c25-23ea19acb70a"/>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0BDE4948-9D65-45C6-98D9-6E2DC01E1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山田　麻由</cp:lastModifiedBy>
  <cp:revision>24</cp:revision>
  <cp:lastPrinted>2015-08-04T03:54:00Z</cp:lastPrinted>
  <dcterms:created xsi:type="dcterms:W3CDTF">2017-08-21T08:26:00Z</dcterms:created>
  <dcterms:modified xsi:type="dcterms:W3CDTF">2023-08-07T00:17:00Z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