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0"/>
        <w:gridCol w:w="890"/>
        <w:gridCol w:w="2375"/>
        <w:gridCol w:w="844"/>
        <w:gridCol w:w="2408"/>
      </w:tblGrid>
      <w:tr w:rsidR="00BF3EAC" w:rsidRPr="00C62CCE" w:rsidTr="00BF3EAC">
        <w:trPr>
          <w:trHeight w:hRule="exact" w:val="1310"/>
        </w:trPr>
        <w:tc>
          <w:tcPr>
            <w:tcW w:w="6520" w:type="dxa"/>
            <w:tcBorders>
              <w:top w:val="single" w:sz="12" w:space="0" w:color="auto"/>
            </w:tcBorders>
            <w:shd w:val="clear" w:color="auto" w:fill="000000" w:themeFill="text1"/>
          </w:tcPr>
          <w:p w:rsidR="00BF3EAC" w:rsidRPr="00BF3EAC" w:rsidRDefault="00BF3EAC" w:rsidP="00BF3EAC">
            <w:pPr>
              <w:spacing w:line="900" w:lineRule="exact"/>
              <w:jc w:val="distribute"/>
              <w:rPr>
                <w:rFonts w:ascii="HGP創英角ｺﾞｼｯｸUB" w:eastAsia="HGP創英角ｺﾞｼｯｸUB" w:hAnsi="HGP創英角ｺﾞｼｯｸUB"/>
                <w:sz w:val="40"/>
                <w:shd w:val="pct15" w:color="auto" w:fill="FFFFFF"/>
              </w:rPr>
            </w:pPr>
            <w:r w:rsidRPr="00BF3EAC">
              <w:rPr>
                <w:rFonts w:ascii="HGP創英角ｺﾞｼｯｸUB" w:eastAsia="HGP創英角ｺﾞｼｯｸUB" w:hAnsi="HGP創英角ｺﾞｼｯｸUB" w:hint="eastAsia"/>
                <w:kern w:val="0"/>
                <w:sz w:val="40"/>
              </w:rPr>
              <w:t>一般社団法人　愛ボッチャ協会</w:t>
            </w:r>
          </w:p>
        </w:tc>
        <w:tc>
          <w:tcPr>
            <w:tcW w:w="890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BF3EAC" w:rsidRPr="00BF3EAC" w:rsidRDefault="00BF3EAC" w:rsidP="00BF3EA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:rsidR="00BF3EAC" w:rsidRPr="00BF3EAC" w:rsidRDefault="00BF3EAC" w:rsidP="00BF3EA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62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3EAC" w:rsidRPr="00BF3EAC" w:rsidRDefault="00BF3EAC" w:rsidP="000A3246">
            <w:pPr>
              <w:rPr>
                <w:sz w:val="40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36"/>
              </w:rPr>
              <w:t>体育館、教室など。野外に関しては要相談</w:t>
            </w:r>
          </w:p>
        </w:tc>
      </w:tr>
      <w:tr w:rsidR="00BF3EAC" w:rsidRPr="00C62CCE" w:rsidTr="00BF3EAC">
        <w:trPr>
          <w:trHeight w:hRule="exact" w:val="1310"/>
        </w:trPr>
        <w:tc>
          <w:tcPr>
            <w:tcW w:w="6520" w:type="dxa"/>
            <w:vMerge w:val="restart"/>
            <w:tcBorders>
              <w:left w:val="single" w:sz="12" w:space="0" w:color="auto"/>
            </w:tcBorders>
          </w:tcPr>
          <w:p w:rsidR="00BF3EAC" w:rsidRPr="00BF3EAC" w:rsidRDefault="00BF3EAC" w:rsidP="000A3246">
            <w:pPr>
              <w:rPr>
                <w:rFonts w:ascii="HGP創英角ｺﾞｼｯｸUB" w:eastAsia="HGP創英角ｺﾞｼｯｸUB" w:hAnsi="HGP創英角ｺﾞｼｯｸUB"/>
                <w:sz w:val="56"/>
              </w:rPr>
            </w:pPr>
            <w:r w:rsidRPr="00BF3EAC">
              <w:rPr>
                <w:rFonts w:ascii="HGP創英角ｺﾞｼｯｸUB" w:eastAsia="HGP創英角ｺﾞｼｯｸUB" w:hAnsi="HGP創英角ｺﾞｼｯｸUB" w:hint="eastAsia"/>
                <w:w w:val="49"/>
                <w:kern w:val="0"/>
                <w:sz w:val="56"/>
                <w:fitText w:val="4640" w:id="-2092132859"/>
              </w:rPr>
              <w:t>障がい者スポーツ「ボッチャ」を体験しよ</w:t>
            </w:r>
            <w:r w:rsidRPr="00BF3EAC">
              <w:rPr>
                <w:rFonts w:ascii="HGP創英角ｺﾞｼｯｸUB" w:eastAsia="HGP創英角ｺﾞｼｯｸUB" w:hAnsi="HGP創英角ｺﾞｼｯｸUB" w:hint="eastAsia"/>
                <w:spacing w:val="20"/>
                <w:w w:val="49"/>
                <w:kern w:val="0"/>
                <w:sz w:val="56"/>
                <w:fitText w:val="4640" w:id="-2092132859"/>
              </w:rPr>
              <w:t>う</w:t>
            </w:r>
          </w:p>
          <w:p w:rsidR="00BF3EAC" w:rsidRPr="00BF3EAC" w:rsidRDefault="00BF3EAC" w:rsidP="000A3246">
            <w:pPr>
              <w:spacing w:line="280" w:lineRule="exact"/>
              <w:rPr>
                <w:rFonts w:ascii="ＭＳ Ｐゴシック" w:eastAsia="ＭＳ Ｐゴシック" w:hAnsi="ＭＳ Ｐゴシック"/>
                <w:sz w:val="40"/>
              </w:rPr>
            </w:pPr>
          </w:p>
          <w:p w:rsidR="00BF3EAC" w:rsidRPr="00BF3EAC" w:rsidRDefault="00BF3EAC" w:rsidP="000A3246">
            <w:pPr>
              <w:spacing w:line="400" w:lineRule="exact"/>
              <w:ind w:left="1"/>
              <w:rPr>
                <w:rFonts w:ascii="ＭＳ Ｐゴシック" w:eastAsia="ＭＳ Ｐゴシック" w:hAnsi="ＭＳ Ｐゴシック"/>
                <w:sz w:val="40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40"/>
              </w:rPr>
              <w:t>障がいの有無・年齢・性別・国籍問わず、ノーハンデで誰でも参加できる「ボッチャ」のルール説明と練習・ゲームを実施。</w:t>
            </w:r>
          </w:p>
          <w:p w:rsidR="00BF3EAC" w:rsidRPr="00BF3EAC" w:rsidRDefault="00BF3EAC" w:rsidP="000A3246">
            <w:pPr>
              <w:spacing w:line="400" w:lineRule="exact"/>
              <w:ind w:left="1"/>
              <w:rPr>
                <w:rFonts w:ascii="ＭＳ Ｐゴシック" w:eastAsia="ＭＳ Ｐゴシック" w:hAnsi="ＭＳ Ｐゴシック"/>
                <w:sz w:val="40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40"/>
              </w:rPr>
              <w:t>チーム数により、リーグ戦もしくはトーナメント戦を行います。</w:t>
            </w:r>
          </w:p>
          <w:p w:rsidR="00BF3EAC" w:rsidRPr="00BF3EAC" w:rsidRDefault="00BF3EAC" w:rsidP="000A3246">
            <w:pPr>
              <w:rPr>
                <w:rFonts w:ascii="HGP創英角ｺﾞｼｯｸUB" w:eastAsia="HGP創英角ｺﾞｼｯｸUB" w:hAnsi="HGP創英角ｺﾞｼｯｸUB"/>
                <w:sz w:val="40"/>
              </w:rPr>
            </w:pPr>
            <w:bookmarkStart w:id="0" w:name="_GoBack"/>
            <w:bookmarkEnd w:id="0"/>
          </w:p>
        </w:tc>
        <w:tc>
          <w:tcPr>
            <w:tcW w:w="890" w:type="dxa"/>
            <w:shd w:val="clear" w:color="auto" w:fill="BDD6EE" w:themeFill="accent1" w:themeFillTint="66"/>
            <w:vAlign w:val="center"/>
          </w:tcPr>
          <w:p w:rsidR="00BF3EAC" w:rsidRPr="00BF3EAC" w:rsidRDefault="00BF3EAC" w:rsidP="00BF3EA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:rsidR="00BF3EAC" w:rsidRPr="00BF3EAC" w:rsidRDefault="00BF3EAC" w:rsidP="00BF3EA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75" w:type="dxa"/>
            <w:vAlign w:val="center"/>
          </w:tcPr>
          <w:p w:rsidR="00BF3EAC" w:rsidRPr="00BF3EAC" w:rsidRDefault="00BF3EAC" w:rsidP="00BF3EAC">
            <w:pPr>
              <w:spacing w:line="440" w:lineRule="exact"/>
              <w:rPr>
                <w:rFonts w:ascii="ＭＳ Ｐゴシック" w:eastAsia="ＭＳ Ｐゴシック" w:hAnsi="ＭＳ Ｐゴシック"/>
                <w:kern w:val="0"/>
                <w:sz w:val="40"/>
              </w:rPr>
            </w:pPr>
            <w:r w:rsidRPr="00BF3EAC">
              <w:rPr>
                <w:rFonts w:ascii="ＭＳ Ｐゴシック" w:eastAsia="ＭＳ Ｐゴシック" w:hAnsi="ＭＳ Ｐゴシック" w:hint="eastAsia"/>
                <w:kern w:val="0"/>
                <w:sz w:val="40"/>
              </w:rPr>
              <w:t>全学年</w:t>
            </w: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 w:rsidR="00BF3EAC" w:rsidRPr="00BF3EAC" w:rsidRDefault="00BF3EAC" w:rsidP="00BF3EA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28"/>
              </w:rPr>
              <w:t>必要</w:t>
            </w:r>
          </w:p>
          <w:p w:rsidR="00BF3EAC" w:rsidRPr="00BF3EAC" w:rsidRDefault="00BF3EAC" w:rsidP="00BF3EA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28"/>
              </w:rPr>
              <w:t>経費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:rsidR="00BF3EAC" w:rsidRPr="00BF3EAC" w:rsidRDefault="00BF3EAC" w:rsidP="00BF3EAC">
            <w:pPr>
              <w:spacing w:line="440" w:lineRule="exact"/>
              <w:rPr>
                <w:rFonts w:ascii="ＭＳ Ｐゴシック" w:eastAsia="ＭＳ Ｐゴシック" w:hAnsi="ＭＳ Ｐゴシック"/>
                <w:sz w:val="36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36"/>
              </w:rPr>
              <w:t>講師（審判員含む）への謝金2000円</w:t>
            </w:r>
          </w:p>
        </w:tc>
      </w:tr>
      <w:tr w:rsidR="00BF3EAC" w:rsidRPr="00C62CCE" w:rsidTr="00BF3EAC">
        <w:trPr>
          <w:trHeight w:hRule="exact" w:val="1310"/>
        </w:trPr>
        <w:tc>
          <w:tcPr>
            <w:tcW w:w="6520" w:type="dxa"/>
            <w:vMerge/>
            <w:tcBorders>
              <w:left w:val="single" w:sz="12" w:space="0" w:color="auto"/>
            </w:tcBorders>
          </w:tcPr>
          <w:p w:rsidR="00BF3EAC" w:rsidRPr="00BF3EAC" w:rsidRDefault="00BF3EAC" w:rsidP="000A3246">
            <w:pPr>
              <w:rPr>
                <w:rFonts w:ascii="HGP創英角ｺﾞｼｯｸUB" w:eastAsia="HGP創英角ｺﾞｼｯｸUB" w:hAnsi="HGP創英角ｺﾞｼｯｸUB"/>
                <w:sz w:val="40"/>
              </w:rPr>
            </w:pPr>
          </w:p>
        </w:tc>
        <w:tc>
          <w:tcPr>
            <w:tcW w:w="890" w:type="dxa"/>
            <w:shd w:val="clear" w:color="auto" w:fill="BDD6EE" w:themeFill="accent1" w:themeFillTint="66"/>
            <w:vAlign w:val="center"/>
          </w:tcPr>
          <w:p w:rsidR="00BF3EAC" w:rsidRPr="00BF3EAC" w:rsidRDefault="00BF3EAC" w:rsidP="00BF3EA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40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75" w:type="dxa"/>
            <w:vAlign w:val="center"/>
          </w:tcPr>
          <w:p w:rsidR="00BF3EAC" w:rsidRPr="00BF3EAC" w:rsidRDefault="00BF3EAC" w:rsidP="00BF3EAC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40"/>
              </w:rPr>
              <w:t>なし</w:t>
            </w: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 w:rsidR="00BF3EAC" w:rsidRPr="00BF3EAC" w:rsidRDefault="00BF3EAC" w:rsidP="00BF3EA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28"/>
              </w:rPr>
              <w:t>所要</w:t>
            </w:r>
          </w:p>
          <w:p w:rsidR="00BF3EAC" w:rsidRPr="00BF3EAC" w:rsidRDefault="00BF3EAC" w:rsidP="00BF3EA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28"/>
              </w:rPr>
              <w:t>時間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:rsidR="00BF3EAC" w:rsidRPr="00BF3EAC" w:rsidRDefault="00BF3EAC" w:rsidP="00BF3EAC">
            <w:pPr>
              <w:spacing w:line="440" w:lineRule="exact"/>
              <w:rPr>
                <w:rFonts w:ascii="ＭＳ Ｐゴシック" w:eastAsia="ＭＳ Ｐゴシック" w:hAnsi="ＭＳ Ｐゴシック"/>
                <w:sz w:val="36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36"/>
              </w:rPr>
              <w:t>1～2時間（参加人数によって変わります）</w:t>
            </w:r>
          </w:p>
        </w:tc>
      </w:tr>
      <w:tr w:rsidR="00BF3EAC" w:rsidRPr="00C62CCE" w:rsidTr="00BF3EAC">
        <w:trPr>
          <w:trHeight w:hRule="exact" w:val="1310"/>
        </w:trPr>
        <w:tc>
          <w:tcPr>
            <w:tcW w:w="6520" w:type="dxa"/>
            <w:vMerge/>
            <w:tcBorders>
              <w:left w:val="single" w:sz="12" w:space="0" w:color="auto"/>
            </w:tcBorders>
          </w:tcPr>
          <w:p w:rsidR="00BF3EAC" w:rsidRPr="00BF3EAC" w:rsidRDefault="00BF3EAC" w:rsidP="000A3246">
            <w:pPr>
              <w:rPr>
                <w:rFonts w:ascii="HGP創英角ｺﾞｼｯｸUB" w:eastAsia="HGP創英角ｺﾞｼｯｸUB" w:hAnsi="HGP創英角ｺﾞｼｯｸUB"/>
                <w:sz w:val="40"/>
              </w:rPr>
            </w:pPr>
          </w:p>
        </w:tc>
        <w:tc>
          <w:tcPr>
            <w:tcW w:w="890" w:type="dxa"/>
            <w:shd w:val="clear" w:color="auto" w:fill="BDD6EE" w:themeFill="accent1" w:themeFillTint="66"/>
            <w:vAlign w:val="center"/>
          </w:tcPr>
          <w:p w:rsidR="00BF3EAC" w:rsidRPr="00BF3EAC" w:rsidRDefault="00BF3EAC" w:rsidP="00BF3EAC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BF3EAC">
              <w:rPr>
                <w:rFonts w:ascii="ＭＳ Ｐゴシック" w:eastAsia="ＭＳ Ｐゴシック" w:hAnsi="ＭＳ Ｐゴシック" w:hint="eastAsia"/>
                <w:w w:val="37"/>
                <w:kern w:val="0"/>
                <w:sz w:val="40"/>
                <w:fitText w:val="450" w:id="-2092132858"/>
              </w:rPr>
              <w:t>準備</w:t>
            </w:r>
            <w:r w:rsidRPr="00BF3EAC">
              <w:rPr>
                <w:rFonts w:ascii="ＭＳ Ｐゴシック" w:eastAsia="ＭＳ Ｐゴシック" w:hAnsi="ＭＳ Ｐゴシック" w:hint="eastAsia"/>
                <w:spacing w:val="7"/>
                <w:w w:val="37"/>
                <w:kern w:val="0"/>
                <w:sz w:val="40"/>
                <w:fitText w:val="450" w:id="-2092132858"/>
              </w:rPr>
              <w:t>物</w:t>
            </w:r>
          </w:p>
        </w:tc>
        <w:tc>
          <w:tcPr>
            <w:tcW w:w="5627" w:type="dxa"/>
            <w:gridSpan w:val="3"/>
            <w:tcBorders>
              <w:right w:val="single" w:sz="12" w:space="0" w:color="auto"/>
            </w:tcBorders>
            <w:vAlign w:val="center"/>
          </w:tcPr>
          <w:p w:rsidR="00BF3EAC" w:rsidRPr="00BF3EAC" w:rsidRDefault="00BF3EAC" w:rsidP="00BF3EAC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40"/>
              </w:rPr>
              <w:t>特になし</w:t>
            </w:r>
          </w:p>
        </w:tc>
      </w:tr>
      <w:tr w:rsidR="00BF3EAC" w:rsidRPr="00C62CCE" w:rsidTr="00BF3EAC">
        <w:trPr>
          <w:trHeight w:hRule="exact" w:val="2799"/>
        </w:trPr>
        <w:tc>
          <w:tcPr>
            <w:tcW w:w="6520" w:type="dxa"/>
            <w:vMerge/>
            <w:tcBorders>
              <w:left w:val="single" w:sz="12" w:space="0" w:color="auto"/>
            </w:tcBorders>
          </w:tcPr>
          <w:p w:rsidR="00BF3EAC" w:rsidRPr="00BF3EAC" w:rsidRDefault="00BF3EAC" w:rsidP="000A3246">
            <w:pPr>
              <w:rPr>
                <w:rFonts w:ascii="HGP創英角ｺﾞｼｯｸUB" w:eastAsia="HGP創英角ｺﾞｼｯｸUB" w:hAnsi="HGP創英角ｺﾞｼｯｸUB"/>
                <w:sz w:val="40"/>
              </w:rPr>
            </w:pPr>
          </w:p>
        </w:tc>
        <w:tc>
          <w:tcPr>
            <w:tcW w:w="890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BF3EAC" w:rsidRPr="00BF3EAC" w:rsidRDefault="00BF3EAC" w:rsidP="00BF3EAC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BF3EAC">
              <w:rPr>
                <w:rFonts w:ascii="ＭＳ Ｐゴシック" w:eastAsia="ＭＳ Ｐゴシック" w:hAnsi="ＭＳ Ｐゴシック" w:hint="eastAsia"/>
                <w:w w:val="38"/>
                <w:kern w:val="0"/>
                <w:sz w:val="40"/>
                <w:fitText w:val="450" w:id="-2092132857"/>
              </w:rPr>
              <w:t>その</w:t>
            </w:r>
            <w:r w:rsidRPr="00BF3EAC">
              <w:rPr>
                <w:rFonts w:ascii="ＭＳ Ｐゴシック" w:eastAsia="ＭＳ Ｐゴシック" w:hAnsi="ＭＳ Ｐゴシック" w:hint="eastAsia"/>
                <w:spacing w:val="7"/>
                <w:w w:val="38"/>
                <w:kern w:val="0"/>
                <w:sz w:val="40"/>
                <w:fitText w:val="450" w:id="-2092132857"/>
              </w:rPr>
              <w:t>他</w:t>
            </w:r>
          </w:p>
        </w:tc>
        <w:tc>
          <w:tcPr>
            <w:tcW w:w="56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3EAC" w:rsidRPr="00BF3EAC" w:rsidRDefault="00BF3EAC" w:rsidP="00BF3EAC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40"/>
              </w:rPr>
              <w:t>基本的に平日のみ実施ですが、土日は応相談。</w:t>
            </w:r>
          </w:p>
          <w:p w:rsidR="00BF3EAC" w:rsidRPr="00BF3EAC" w:rsidRDefault="00BF3EAC" w:rsidP="00BF3EAC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BF3EAC">
              <w:rPr>
                <w:rFonts w:ascii="ＭＳ Ｐゴシック" w:eastAsia="ＭＳ Ｐゴシック" w:hAnsi="ＭＳ Ｐゴシック" w:hint="eastAsia"/>
                <w:sz w:val="40"/>
              </w:rPr>
              <w:t>時間・場所・必要経費等、一度ご相談いただけると幸いです。</w:t>
            </w:r>
          </w:p>
        </w:tc>
      </w:tr>
    </w:tbl>
    <w:p w:rsidR="0036160F" w:rsidRPr="00BF3EAC" w:rsidRDefault="0036160F"/>
    <w:sectPr w:rsidR="0036160F" w:rsidRPr="00BF3EAC" w:rsidSect="00BF3EA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AC"/>
    <w:rsid w:val="0036160F"/>
    <w:rsid w:val="00B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255B0"/>
  <w15:chartTrackingRefBased/>
  <w15:docId w15:val="{F84D538D-C1E9-4F77-9B64-0DEC70E8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道中　宏</cp:lastModifiedBy>
  <cp:revision>1</cp:revision>
  <dcterms:created xsi:type="dcterms:W3CDTF">2020-03-09T09:22:00Z</dcterms:created>
  <dcterms:modified xsi:type="dcterms:W3CDTF">2020-03-09T09:28:00Z</dcterms:modified>
</cp:coreProperties>
</file>