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CFAAA" w14:textId="6D20BD6A" w:rsidR="0037367C" w:rsidRPr="00045480" w:rsidRDefault="00DB7DE0" w:rsidP="00655096">
      <w:pPr>
        <w:wordWrap w:val="0"/>
        <w:spacing w:line="360" w:lineRule="exact"/>
        <w:ind w:rightChars="100" w:right="210"/>
        <w:jc w:val="right"/>
        <w:rPr>
          <w:rFonts w:ascii="ＭＳ 明朝" w:hAnsi="ＭＳ 明朝"/>
          <w:b/>
          <w:sz w:val="24"/>
        </w:rPr>
      </w:pPr>
      <w:r>
        <w:rPr>
          <w:rFonts w:ascii="ＭＳ 明朝" w:hAnsi="ＭＳ 明朝" w:hint="eastAsia"/>
          <w:b/>
          <w:sz w:val="24"/>
        </w:rPr>
        <w:t>校長</w:t>
      </w:r>
      <w:r w:rsidR="00902590">
        <w:rPr>
          <w:rFonts w:ascii="ＭＳ 明朝" w:hAnsi="ＭＳ 明朝" w:hint="eastAsia"/>
          <w:b/>
          <w:sz w:val="24"/>
        </w:rPr>
        <w:t xml:space="preserve">　</w:t>
      </w:r>
      <w:r w:rsidR="002E4F94">
        <w:rPr>
          <w:rFonts w:ascii="ＭＳ 明朝" w:hAnsi="ＭＳ 明朝" w:hint="eastAsia"/>
          <w:b/>
          <w:sz w:val="24"/>
        </w:rPr>
        <w:t>西浦 由夏</w:t>
      </w:r>
    </w:p>
    <w:p w14:paraId="317CFAAB" w14:textId="6C37D36D" w:rsidR="00D77C73" w:rsidRPr="00655096" w:rsidRDefault="00D77C73" w:rsidP="00BB1121">
      <w:pPr>
        <w:spacing w:line="360" w:lineRule="exact"/>
        <w:ind w:rightChars="-326" w:right="-685"/>
        <w:rPr>
          <w:rFonts w:ascii="ＭＳ ゴシック" w:eastAsia="ＭＳ ゴシック" w:hAnsi="ＭＳ ゴシック"/>
          <w:sz w:val="24"/>
        </w:rPr>
      </w:pPr>
    </w:p>
    <w:p w14:paraId="317CFAAC" w14:textId="4F0BBCC2" w:rsidR="0037367C" w:rsidRDefault="0037367C" w:rsidP="00D75352">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AE3EBE">
        <w:rPr>
          <w:rFonts w:ascii="ＭＳ ゴシック" w:eastAsia="ＭＳ ゴシック" w:hAnsi="ＭＳ ゴシック" w:hint="eastAsia"/>
          <w:b/>
          <w:sz w:val="32"/>
          <w:szCs w:val="32"/>
        </w:rPr>
        <w:t>31</w:t>
      </w:r>
      <w:r w:rsidRPr="00045480">
        <w:rPr>
          <w:rFonts w:ascii="ＭＳ ゴシック" w:eastAsia="ＭＳ ゴシック" w:hAnsi="ＭＳ ゴシック" w:hint="eastAsia"/>
          <w:b/>
          <w:sz w:val="32"/>
          <w:szCs w:val="32"/>
        </w:rPr>
        <w:t>年度</w:t>
      </w:r>
      <w:r w:rsidR="00791446">
        <w:rPr>
          <w:rFonts w:ascii="ＭＳ ゴシック" w:eastAsia="ＭＳ ゴシック" w:hAnsi="ＭＳ ゴシック" w:hint="eastAsia"/>
          <w:b/>
          <w:sz w:val="32"/>
          <w:szCs w:val="32"/>
        </w:rPr>
        <w:t xml:space="preserve">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317CFAAD"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317CFAAE"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317CFAB4" w14:textId="77777777" w:rsidTr="00692E18">
        <w:trPr>
          <w:trHeight w:val="1186"/>
          <w:jc w:val="center"/>
        </w:trPr>
        <w:tc>
          <w:tcPr>
            <w:tcW w:w="14944" w:type="dxa"/>
            <w:shd w:val="clear" w:color="auto" w:fill="auto"/>
            <w:vAlign w:val="center"/>
          </w:tcPr>
          <w:p w14:paraId="317CFAB0" w14:textId="77777777" w:rsidR="00902590" w:rsidRPr="00692E18" w:rsidRDefault="00902590" w:rsidP="00692E18">
            <w:pPr>
              <w:rPr>
                <w:rFonts w:asciiTheme="minorEastAsia" w:eastAsiaTheme="minorEastAsia" w:hAnsiTheme="minorEastAsia"/>
                <w:sz w:val="20"/>
                <w:szCs w:val="20"/>
              </w:rPr>
            </w:pPr>
            <w:r w:rsidRPr="00692E18">
              <w:rPr>
                <w:rFonts w:asciiTheme="minorEastAsia" w:eastAsiaTheme="minorEastAsia" w:hAnsiTheme="minorEastAsia" w:hint="eastAsia"/>
                <w:sz w:val="20"/>
                <w:szCs w:val="20"/>
              </w:rPr>
              <w:t>・安全・安心な教育環境を基盤に、児童生徒一人ひとりの人格を尊重し生命と人権を守る学校</w:t>
            </w:r>
          </w:p>
          <w:p w14:paraId="317CFAB1" w14:textId="77777777" w:rsidR="00201A51" w:rsidRPr="00692E18" w:rsidRDefault="00902590" w:rsidP="00692E18">
            <w:pPr>
              <w:rPr>
                <w:rFonts w:asciiTheme="minorEastAsia" w:eastAsiaTheme="minorEastAsia" w:hAnsiTheme="minorEastAsia"/>
                <w:sz w:val="20"/>
                <w:szCs w:val="20"/>
              </w:rPr>
            </w:pPr>
            <w:r w:rsidRPr="00692E18">
              <w:rPr>
                <w:rFonts w:asciiTheme="minorEastAsia" w:eastAsiaTheme="minorEastAsia" w:hAnsiTheme="minorEastAsia" w:hint="eastAsia"/>
                <w:sz w:val="20"/>
                <w:szCs w:val="20"/>
              </w:rPr>
              <w:t>・</w:t>
            </w:r>
            <w:r w:rsidR="00A37BBB" w:rsidRPr="00692E18">
              <w:rPr>
                <w:rFonts w:asciiTheme="minorEastAsia" w:eastAsiaTheme="minorEastAsia" w:hAnsiTheme="minorEastAsia" w:hint="eastAsia"/>
                <w:sz w:val="20"/>
                <w:szCs w:val="20"/>
              </w:rPr>
              <w:t>知識・技能及び思考力・判断力・表現力</w:t>
            </w:r>
            <w:r w:rsidR="00D5762B" w:rsidRPr="00692E18">
              <w:rPr>
                <w:rFonts w:asciiTheme="minorEastAsia" w:eastAsiaTheme="minorEastAsia" w:hAnsiTheme="minorEastAsia" w:hint="eastAsia"/>
                <w:sz w:val="20"/>
                <w:szCs w:val="20"/>
              </w:rPr>
              <w:t>の向上、学びに向かう力の</w:t>
            </w:r>
            <w:r w:rsidR="00A37BBB" w:rsidRPr="00692E18">
              <w:rPr>
                <w:rFonts w:asciiTheme="minorEastAsia" w:eastAsiaTheme="minorEastAsia" w:hAnsiTheme="minorEastAsia" w:hint="eastAsia"/>
                <w:sz w:val="20"/>
                <w:szCs w:val="20"/>
              </w:rPr>
              <w:t>醸成により、</w:t>
            </w:r>
            <w:r w:rsidR="00414CA6" w:rsidRPr="00692E18">
              <w:rPr>
                <w:rFonts w:asciiTheme="minorEastAsia" w:eastAsiaTheme="minorEastAsia" w:hAnsiTheme="minorEastAsia" w:hint="eastAsia"/>
                <w:sz w:val="20"/>
                <w:szCs w:val="20"/>
              </w:rPr>
              <w:t>校訓の「明るく・正しく・たくましい」</w:t>
            </w:r>
            <w:r w:rsidR="00D5762B" w:rsidRPr="00692E18">
              <w:rPr>
                <w:rFonts w:asciiTheme="minorEastAsia" w:eastAsiaTheme="minorEastAsia" w:hAnsiTheme="minorEastAsia" w:hint="eastAsia"/>
                <w:sz w:val="20"/>
                <w:szCs w:val="20"/>
              </w:rPr>
              <w:t>児童生徒を育む</w:t>
            </w:r>
            <w:r w:rsidRPr="00692E18">
              <w:rPr>
                <w:rFonts w:asciiTheme="minorEastAsia" w:eastAsiaTheme="minorEastAsia" w:hAnsiTheme="minorEastAsia" w:hint="eastAsia"/>
                <w:sz w:val="20"/>
                <w:szCs w:val="20"/>
              </w:rPr>
              <w:t>学校</w:t>
            </w:r>
          </w:p>
          <w:p w14:paraId="317CFAB3" w14:textId="788C5BE9" w:rsidR="00D21CDA" w:rsidRPr="000354D4" w:rsidRDefault="00B7768B" w:rsidP="00692E18">
            <w:pPr>
              <w:rPr>
                <w:rFonts w:ascii="ＭＳ ゴシック" w:eastAsia="ＭＳ ゴシック" w:hAnsi="ＭＳ ゴシック"/>
                <w:szCs w:val="21"/>
              </w:rPr>
            </w:pPr>
            <w:r w:rsidRPr="00692E18">
              <w:rPr>
                <w:rFonts w:asciiTheme="minorEastAsia" w:eastAsiaTheme="minorEastAsia" w:hAnsiTheme="minorEastAsia" w:hint="eastAsia"/>
                <w:sz w:val="20"/>
                <w:szCs w:val="20"/>
              </w:rPr>
              <w:t>・</w:t>
            </w:r>
            <w:r w:rsidR="00414CA6" w:rsidRPr="00692E18">
              <w:rPr>
                <w:rFonts w:asciiTheme="minorEastAsia" w:eastAsiaTheme="minorEastAsia" w:hAnsiTheme="minorEastAsia" w:hint="eastAsia"/>
                <w:sz w:val="20"/>
                <w:szCs w:val="20"/>
              </w:rPr>
              <w:t>本校が</w:t>
            </w:r>
            <w:r w:rsidRPr="00692E18">
              <w:rPr>
                <w:rFonts w:asciiTheme="minorEastAsia" w:eastAsiaTheme="minorEastAsia" w:hAnsiTheme="minorEastAsia" w:hint="eastAsia"/>
                <w:sz w:val="20"/>
                <w:szCs w:val="20"/>
              </w:rPr>
              <w:t>これまでに培ってきた特別支援教育の歴史と伝統</w:t>
            </w:r>
            <w:r w:rsidR="00D5762B" w:rsidRPr="00692E18">
              <w:rPr>
                <w:rFonts w:asciiTheme="minorEastAsia" w:eastAsiaTheme="minorEastAsia" w:hAnsiTheme="minorEastAsia" w:hint="eastAsia"/>
                <w:sz w:val="20"/>
                <w:szCs w:val="20"/>
              </w:rPr>
              <w:t>に裏付けされ</w:t>
            </w:r>
            <w:r w:rsidR="00414CA6" w:rsidRPr="00692E18">
              <w:rPr>
                <w:rFonts w:asciiTheme="minorEastAsia" w:eastAsiaTheme="minorEastAsia" w:hAnsiTheme="minorEastAsia" w:hint="eastAsia"/>
                <w:sz w:val="20"/>
                <w:szCs w:val="20"/>
              </w:rPr>
              <w:t>たスキルを継承し</w:t>
            </w:r>
            <w:r w:rsidRPr="00692E18">
              <w:rPr>
                <w:rFonts w:asciiTheme="minorEastAsia" w:eastAsiaTheme="minorEastAsia" w:hAnsiTheme="minorEastAsia" w:hint="eastAsia"/>
                <w:sz w:val="20"/>
                <w:szCs w:val="20"/>
              </w:rPr>
              <w:t>、時代のニーズに応えられる学校</w:t>
            </w:r>
          </w:p>
        </w:tc>
      </w:tr>
    </w:tbl>
    <w:p w14:paraId="317CFAB5" w14:textId="77777777" w:rsidR="00324B67" w:rsidRDefault="00324B67" w:rsidP="004245A1">
      <w:pPr>
        <w:spacing w:line="300" w:lineRule="exact"/>
        <w:ind w:hanging="187"/>
        <w:jc w:val="left"/>
        <w:rPr>
          <w:rFonts w:ascii="ＭＳ ゴシック" w:eastAsia="ＭＳ ゴシック" w:hAnsi="ＭＳ ゴシック"/>
          <w:szCs w:val="21"/>
        </w:rPr>
      </w:pPr>
    </w:p>
    <w:p w14:paraId="1CB0FB20" w14:textId="77777777" w:rsidR="009026A1" w:rsidRPr="00F95083" w:rsidRDefault="009026A1" w:rsidP="004245A1">
      <w:pPr>
        <w:spacing w:line="300" w:lineRule="exact"/>
        <w:ind w:hanging="187"/>
        <w:jc w:val="left"/>
        <w:rPr>
          <w:rFonts w:ascii="ＭＳ ゴシック" w:eastAsia="ＭＳ ゴシック" w:hAnsi="ＭＳ ゴシック"/>
          <w:szCs w:val="21"/>
        </w:rPr>
      </w:pPr>
    </w:p>
    <w:p w14:paraId="317CFAB6"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317CFAC5" w14:textId="77777777" w:rsidTr="009026A1">
        <w:trPr>
          <w:trHeight w:val="4759"/>
          <w:jc w:val="center"/>
        </w:trPr>
        <w:tc>
          <w:tcPr>
            <w:tcW w:w="14944" w:type="dxa"/>
            <w:shd w:val="clear" w:color="auto" w:fill="auto"/>
            <w:vAlign w:val="center"/>
          </w:tcPr>
          <w:p w14:paraId="317CFAB8" w14:textId="0F41DBBE" w:rsidR="00902590" w:rsidRPr="00692E18" w:rsidRDefault="00902590" w:rsidP="009026A1">
            <w:pPr>
              <w:rPr>
                <w:rFonts w:asciiTheme="minorEastAsia" w:eastAsiaTheme="minorEastAsia" w:hAnsiTheme="minorEastAsia"/>
                <w:sz w:val="20"/>
                <w:szCs w:val="20"/>
              </w:rPr>
            </w:pPr>
            <w:r>
              <w:rPr>
                <w:rFonts w:ascii="ＭＳ ゴシック" w:eastAsia="ＭＳ ゴシック" w:hAnsi="ＭＳ ゴシック" w:hint="eastAsia"/>
                <w:sz w:val="20"/>
                <w:szCs w:val="20"/>
              </w:rPr>
              <w:t>１</w:t>
            </w:r>
            <w:r w:rsidR="00692E1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【教職員の資質向上を基とした、学校力の向上</w:t>
            </w:r>
            <w:r w:rsidRPr="00E67C3B">
              <w:rPr>
                <w:rFonts w:ascii="ＭＳ ゴシック" w:eastAsia="ＭＳ ゴシック" w:hAnsi="ＭＳ ゴシック" w:hint="eastAsia"/>
                <w:sz w:val="20"/>
                <w:szCs w:val="20"/>
              </w:rPr>
              <w:t>】</w:t>
            </w:r>
          </w:p>
          <w:p w14:paraId="317CFAB9" w14:textId="77777777" w:rsidR="00902590" w:rsidRPr="00692E18" w:rsidRDefault="00902590" w:rsidP="009026A1">
            <w:pPr>
              <w:rPr>
                <w:rFonts w:asciiTheme="minorEastAsia" w:eastAsiaTheme="minorEastAsia" w:hAnsiTheme="minorEastAsia"/>
                <w:sz w:val="20"/>
                <w:szCs w:val="20"/>
              </w:rPr>
            </w:pPr>
            <w:r w:rsidRPr="00692E18">
              <w:rPr>
                <w:rFonts w:asciiTheme="minorEastAsia" w:eastAsiaTheme="minorEastAsia" w:hAnsiTheme="minorEastAsia" w:hint="eastAsia"/>
                <w:sz w:val="20"/>
                <w:szCs w:val="20"/>
              </w:rPr>
              <w:t>（１）児童生徒の障がい状況及び持てる力に対する教職員個々のアセスメント力向上を図り、児童生徒の個に応じた指導の充実を推進する。</w:t>
            </w:r>
          </w:p>
          <w:p w14:paraId="317CFABA" w14:textId="77777777" w:rsidR="00902590" w:rsidRPr="00692E18" w:rsidRDefault="00902590" w:rsidP="009026A1">
            <w:pPr>
              <w:rPr>
                <w:rFonts w:asciiTheme="minorEastAsia" w:eastAsiaTheme="minorEastAsia" w:hAnsiTheme="minorEastAsia"/>
                <w:sz w:val="20"/>
                <w:szCs w:val="20"/>
              </w:rPr>
            </w:pPr>
            <w:r w:rsidRPr="00692E18">
              <w:rPr>
                <w:rFonts w:asciiTheme="minorEastAsia" w:eastAsiaTheme="minorEastAsia" w:hAnsiTheme="minorEastAsia" w:hint="eastAsia"/>
                <w:sz w:val="20"/>
                <w:szCs w:val="20"/>
              </w:rPr>
              <w:t>（２）教職員相互が信頼と緊張</w:t>
            </w:r>
            <w:r w:rsidR="00A12668" w:rsidRPr="00692E18">
              <w:rPr>
                <w:rFonts w:asciiTheme="minorEastAsia" w:eastAsiaTheme="minorEastAsia" w:hAnsiTheme="minorEastAsia" w:hint="eastAsia"/>
                <w:sz w:val="20"/>
                <w:szCs w:val="20"/>
              </w:rPr>
              <w:t>感</w:t>
            </w:r>
            <w:r w:rsidRPr="00692E18">
              <w:rPr>
                <w:rFonts w:asciiTheme="minorEastAsia" w:eastAsiaTheme="minorEastAsia" w:hAnsiTheme="minorEastAsia" w:hint="eastAsia"/>
                <w:sz w:val="20"/>
                <w:szCs w:val="20"/>
              </w:rPr>
              <w:t>を持ち切磋琢磨する職場環境の構築により、学校組織全体としての教育力向上を推進する。</w:t>
            </w:r>
          </w:p>
          <w:p w14:paraId="317CFABB" w14:textId="77777777" w:rsidR="00902590" w:rsidRDefault="00131356" w:rsidP="009026A1">
            <w:pPr>
              <w:rPr>
                <w:rFonts w:asciiTheme="minorEastAsia" w:eastAsiaTheme="minorEastAsia" w:hAnsiTheme="minorEastAsia"/>
                <w:sz w:val="20"/>
                <w:szCs w:val="20"/>
              </w:rPr>
            </w:pPr>
            <w:r w:rsidRPr="00692E18">
              <w:rPr>
                <w:rFonts w:asciiTheme="minorEastAsia" w:eastAsiaTheme="minorEastAsia" w:hAnsiTheme="minorEastAsia" w:hint="eastAsia"/>
                <w:sz w:val="20"/>
                <w:szCs w:val="20"/>
              </w:rPr>
              <w:t>（３）先輩教職員が有するスキルを</w:t>
            </w:r>
            <w:r w:rsidR="00902590" w:rsidRPr="00692E18">
              <w:rPr>
                <w:rFonts w:asciiTheme="minorEastAsia" w:eastAsiaTheme="minorEastAsia" w:hAnsiTheme="minorEastAsia" w:hint="eastAsia"/>
                <w:sz w:val="20"/>
                <w:szCs w:val="20"/>
              </w:rPr>
              <w:t>後輩教職員に</w:t>
            </w:r>
            <w:r w:rsidRPr="00692E18">
              <w:rPr>
                <w:rFonts w:asciiTheme="minorEastAsia" w:eastAsiaTheme="minorEastAsia" w:hAnsiTheme="minorEastAsia" w:hint="eastAsia"/>
                <w:sz w:val="20"/>
                <w:szCs w:val="20"/>
              </w:rPr>
              <w:t>、</w:t>
            </w:r>
            <w:r w:rsidR="00902590" w:rsidRPr="00692E18">
              <w:rPr>
                <w:rFonts w:asciiTheme="minorEastAsia" w:eastAsiaTheme="minorEastAsia" w:hAnsiTheme="minorEastAsia" w:hint="eastAsia"/>
                <w:sz w:val="20"/>
                <w:szCs w:val="20"/>
              </w:rPr>
              <w:t>より円滑に引き継ぐための組織体制の構築を推進する。</w:t>
            </w:r>
          </w:p>
          <w:p w14:paraId="3E8DCE4C" w14:textId="77777777" w:rsidR="009026A1" w:rsidRPr="00692E18" w:rsidRDefault="009026A1" w:rsidP="009026A1">
            <w:pPr>
              <w:rPr>
                <w:rFonts w:asciiTheme="minorEastAsia" w:eastAsiaTheme="minorEastAsia" w:hAnsiTheme="minorEastAsia"/>
                <w:sz w:val="20"/>
                <w:szCs w:val="20"/>
              </w:rPr>
            </w:pPr>
          </w:p>
          <w:p w14:paraId="317CFABC" w14:textId="77777777" w:rsidR="00902590" w:rsidRPr="00692E18" w:rsidRDefault="00902590" w:rsidP="009026A1">
            <w:pPr>
              <w:ind w:left="800" w:hangingChars="400" w:hanging="800"/>
              <w:rPr>
                <w:rFonts w:asciiTheme="minorEastAsia" w:eastAsiaTheme="minorEastAsia" w:hAnsiTheme="minorEastAsia"/>
                <w:sz w:val="20"/>
                <w:szCs w:val="20"/>
              </w:rPr>
            </w:pPr>
            <w:r>
              <w:rPr>
                <w:rFonts w:ascii="ＭＳ ゴシック" w:eastAsia="ＭＳ ゴシック" w:hAnsi="ＭＳ ゴシック" w:hint="eastAsia"/>
                <w:sz w:val="20"/>
                <w:szCs w:val="20"/>
              </w:rPr>
              <w:t>２【進路・キャリア教育の充実</w:t>
            </w:r>
            <w:r w:rsidRPr="00E67C3B">
              <w:rPr>
                <w:rFonts w:ascii="ＭＳ ゴシック" w:eastAsia="ＭＳ ゴシック" w:hAnsi="ＭＳ ゴシック" w:hint="eastAsia"/>
                <w:sz w:val="20"/>
                <w:szCs w:val="20"/>
              </w:rPr>
              <w:t>】</w:t>
            </w:r>
          </w:p>
          <w:p w14:paraId="317CFABD" w14:textId="77777777" w:rsidR="00902590" w:rsidRPr="00692E18" w:rsidRDefault="00902590" w:rsidP="009026A1">
            <w:pPr>
              <w:ind w:left="800" w:hangingChars="400" w:hanging="800"/>
              <w:rPr>
                <w:rFonts w:asciiTheme="minorEastAsia" w:eastAsiaTheme="minorEastAsia" w:hAnsiTheme="minorEastAsia"/>
                <w:sz w:val="20"/>
                <w:szCs w:val="20"/>
              </w:rPr>
            </w:pPr>
            <w:r w:rsidRPr="00692E18">
              <w:rPr>
                <w:rFonts w:asciiTheme="minorEastAsia" w:eastAsiaTheme="minorEastAsia" w:hAnsiTheme="minorEastAsia" w:hint="eastAsia"/>
                <w:sz w:val="20"/>
                <w:szCs w:val="20"/>
              </w:rPr>
              <w:t>（１）児童生徒が心身ともに逞しく成長し、自立と社会参加が可能となる力を育む指導の充実を図る。</w:t>
            </w:r>
          </w:p>
          <w:p w14:paraId="317CFABE" w14:textId="77777777" w:rsidR="00902590" w:rsidRPr="00692E18" w:rsidRDefault="00902590" w:rsidP="009026A1">
            <w:pPr>
              <w:ind w:left="800" w:hangingChars="400" w:hanging="800"/>
              <w:rPr>
                <w:rFonts w:asciiTheme="minorEastAsia" w:eastAsiaTheme="minorEastAsia" w:hAnsiTheme="minorEastAsia"/>
                <w:sz w:val="20"/>
                <w:szCs w:val="20"/>
              </w:rPr>
            </w:pPr>
            <w:r w:rsidRPr="00692E18">
              <w:rPr>
                <w:rFonts w:asciiTheme="minorEastAsia" w:eastAsiaTheme="minorEastAsia" w:hAnsiTheme="minorEastAsia" w:hint="eastAsia"/>
                <w:sz w:val="20"/>
                <w:szCs w:val="20"/>
              </w:rPr>
              <w:t>（２）本校用に作成したキャリア教育マトリックスを基に、各学部の特色を尊重しながらも、学校全体として繋がりのあるキャリア教育を展開する。</w:t>
            </w:r>
          </w:p>
          <w:p w14:paraId="317CFABF" w14:textId="77777777" w:rsidR="00902590" w:rsidRDefault="00902590" w:rsidP="009026A1">
            <w:pPr>
              <w:ind w:left="800" w:hangingChars="400" w:hanging="800"/>
              <w:rPr>
                <w:rFonts w:asciiTheme="minorEastAsia" w:eastAsiaTheme="minorEastAsia" w:hAnsiTheme="minorEastAsia"/>
                <w:sz w:val="20"/>
                <w:szCs w:val="20"/>
              </w:rPr>
            </w:pPr>
            <w:r w:rsidRPr="00692E18">
              <w:rPr>
                <w:rFonts w:asciiTheme="minorEastAsia" w:eastAsiaTheme="minorEastAsia" w:hAnsiTheme="minorEastAsia" w:hint="eastAsia"/>
                <w:sz w:val="20"/>
                <w:szCs w:val="20"/>
              </w:rPr>
              <w:t>（３）保護者・地域・関係機関等との密な連携体制の構築を図り、児童生徒及び保護者の満足度が高まる進路指導を展開する。</w:t>
            </w:r>
          </w:p>
          <w:p w14:paraId="612FFD91" w14:textId="77777777" w:rsidR="009026A1" w:rsidRPr="00692E18" w:rsidRDefault="009026A1" w:rsidP="009026A1">
            <w:pPr>
              <w:ind w:left="800" w:hangingChars="400" w:hanging="800"/>
              <w:rPr>
                <w:rFonts w:asciiTheme="minorEastAsia" w:eastAsiaTheme="minorEastAsia" w:hAnsiTheme="minorEastAsia"/>
                <w:sz w:val="20"/>
                <w:szCs w:val="20"/>
              </w:rPr>
            </w:pPr>
          </w:p>
          <w:p w14:paraId="317CFAC0" w14:textId="77777777" w:rsidR="00902590" w:rsidRPr="00692E18" w:rsidRDefault="00902590" w:rsidP="009026A1">
            <w:pPr>
              <w:ind w:left="200" w:hangingChars="100" w:hanging="200"/>
              <w:rPr>
                <w:rFonts w:asciiTheme="minorEastAsia" w:eastAsiaTheme="minorEastAsia" w:hAnsiTheme="minorEastAsia"/>
                <w:sz w:val="20"/>
                <w:szCs w:val="20"/>
              </w:rPr>
            </w:pPr>
            <w:r w:rsidRPr="00E67C3B">
              <w:rPr>
                <w:rFonts w:ascii="ＭＳ ゴシック" w:eastAsia="ＭＳ ゴシック" w:hAnsi="ＭＳ ゴシック" w:hint="eastAsia"/>
                <w:sz w:val="20"/>
                <w:szCs w:val="20"/>
              </w:rPr>
              <w:t>３【学校・家庭・地域の連携と安全で安心な学校づくり】</w:t>
            </w:r>
          </w:p>
          <w:p w14:paraId="317CFAC1" w14:textId="77777777" w:rsidR="00902590" w:rsidRPr="00692E18" w:rsidRDefault="00902590" w:rsidP="009026A1">
            <w:pPr>
              <w:rPr>
                <w:rFonts w:asciiTheme="minorEastAsia" w:eastAsiaTheme="minorEastAsia" w:hAnsiTheme="minorEastAsia"/>
                <w:sz w:val="20"/>
                <w:szCs w:val="20"/>
              </w:rPr>
            </w:pPr>
            <w:r w:rsidRPr="00692E18">
              <w:rPr>
                <w:rFonts w:asciiTheme="minorEastAsia" w:eastAsiaTheme="minorEastAsia" w:hAnsiTheme="minorEastAsia" w:hint="eastAsia"/>
                <w:sz w:val="20"/>
                <w:szCs w:val="20"/>
              </w:rPr>
              <w:t>（１）学校組織として、危機管理及び対応能力の向上を図り、事故等の未然防止に努めると共に、防災対策の強化を推進する。</w:t>
            </w:r>
          </w:p>
          <w:p w14:paraId="317CFAC2" w14:textId="77777777" w:rsidR="00902590" w:rsidRPr="00692E18" w:rsidRDefault="00902590" w:rsidP="009026A1">
            <w:pPr>
              <w:rPr>
                <w:rFonts w:asciiTheme="minorEastAsia" w:eastAsiaTheme="minorEastAsia" w:hAnsiTheme="minorEastAsia"/>
                <w:sz w:val="20"/>
                <w:szCs w:val="20"/>
              </w:rPr>
            </w:pPr>
            <w:r w:rsidRPr="00692E18">
              <w:rPr>
                <w:rFonts w:asciiTheme="minorEastAsia" w:eastAsiaTheme="minorEastAsia" w:hAnsiTheme="minorEastAsia" w:hint="eastAsia"/>
                <w:sz w:val="20"/>
                <w:szCs w:val="20"/>
              </w:rPr>
              <w:t>（２）地域のセンター校としての機能発揮において、関係機関の特別支援教育に対する組織力向上に寄与できる支援内容の在り方を検討し展開する。</w:t>
            </w:r>
          </w:p>
          <w:p w14:paraId="317CFAC4" w14:textId="283E5284" w:rsidR="00D21CDA" w:rsidRPr="00D21CDA" w:rsidRDefault="00D21CDA" w:rsidP="009026A1">
            <w:pPr>
              <w:rPr>
                <w:rFonts w:ascii="ＭＳ ゴシック" w:eastAsia="ＭＳ ゴシック" w:hAnsi="ＭＳ ゴシック"/>
                <w:sz w:val="20"/>
                <w:szCs w:val="20"/>
              </w:rPr>
            </w:pPr>
            <w:r w:rsidRPr="00692E18">
              <w:rPr>
                <w:rFonts w:asciiTheme="minorEastAsia" w:eastAsiaTheme="minorEastAsia" w:hAnsiTheme="minorEastAsia" w:hint="eastAsia"/>
                <w:sz w:val="20"/>
                <w:szCs w:val="20"/>
              </w:rPr>
              <w:t>（３）地域関係機関と連携したイベント等の開催を基として</w:t>
            </w:r>
            <w:r w:rsidR="00902590" w:rsidRPr="00692E18">
              <w:rPr>
                <w:rFonts w:asciiTheme="minorEastAsia" w:eastAsiaTheme="minorEastAsia" w:hAnsiTheme="minorEastAsia" w:hint="eastAsia"/>
                <w:sz w:val="20"/>
                <w:szCs w:val="20"/>
              </w:rPr>
              <w:t>、地域との連携強化を推進する。</w:t>
            </w:r>
          </w:p>
        </w:tc>
      </w:tr>
    </w:tbl>
    <w:p w14:paraId="317CFAC6"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4C9EAF4D" w14:textId="77777777" w:rsidR="009026A1" w:rsidRDefault="009026A1" w:rsidP="004245A1">
      <w:pPr>
        <w:spacing w:line="300" w:lineRule="exact"/>
        <w:ind w:leftChars="-342" w:left="-718" w:firstLineChars="250" w:firstLine="525"/>
        <w:rPr>
          <w:rFonts w:ascii="ＭＳ ゴシック" w:eastAsia="ＭＳ ゴシック" w:hAnsi="ＭＳ ゴシック"/>
          <w:szCs w:val="21"/>
        </w:rPr>
      </w:pPr>
    </w:p>
    <w:p w14:paraId="317CFAC7" w14:textId="77777777" w:rsidR="00267D3C" w:rsidRPr="00DB7DE0" w:rsidRDefault="009B365C" w:rsidP="001D401B">
      <w:pPr>
        <w:spacing w:line="300" w:lineRule="exact"/>
        <w:ind w:leftChars="-342" w:left="-718" w:firstLineChars="250" w:firstLine="525"/>
        <w:rPr>
          <w:rFonts w:ascii="ＭＳ ゴシック" w:eastAsia="ＭＳ ゴシック" w:hAnsi="ＭＳ ゴシック"/>
          <w:szCs w:val="21"/>
        </w:rPr>
      </w:pPr>
      <w:r w:rsidRPr="00DB7DE0">
        <w:rPr>
          <w:rFonts w:ascii="ＭＳ ゴシック" w:eastAsia="ＭＳ ゴシック" w:hAnsi="ＭＳ ゴシック" w:hint="eastAsia"/>
          <w:szCs w:val="21"/>
        </w:rPr>
        <w:t>【</w:t>
      </w:r>
      <w:r w:rsidR="0037367C" w:rsidRPr="00DB7DE0">
        <w:rPr>
          <w:rFonts w:ascii="ＭＳ ゴシック" w:eastAsia="ＭＳ ゴシック" w:hAnsi="ＭＳ ゴシック" w:hint="eastAsia"/>
          <w:szCs w:val="21"/>
        </w:rPr>
        <w:t>学校教育自己診断</w:t>
      </w:r>
      <w:r w:rsidR="005E3C2A" w:rsidRPr="00DB7DE0">
        <w:rPr>
          <w:rFonts w:ascii="ＭＳ ゴシック" w:eastAsia="ＭＳ ゴシック" w:hAnsi="ＭＳ ゴシック" w:hint="eastAsia"/>
          <w:szCs w:val="21"/>
        </w:rPr>
        <w:t>の</w:t>
      </w:r>
      <w:r w:rsidR="0037367C" w:rsidRPr="00DB7DE0">
        <w:rPr>
          <w:rFonts w:ascii="ＭＳ ゴシック" w:eastAsia="ＭＳ ゴシック" w:hAnsi="ＭＳ ゴシック" w:hint="eastAsia"/>
          <w:szCs w:val="21"/>
        </w:rPr>
        <w:t>結果と分析・学校</w:t>
      </w:r>
      <w:r w:rsidR="00CC4644" w:rsidRPr="00DB7DE0">
        <w:rPr>
          <w:rFonts w:ascii="ＭＳ ゴシック" w:eastAsia="ＭＳ ゴシック" w:hAnsi="ＭＳ ゴシック" w:hint="eastAsia"/>
          <w:szCs w:val="21"/>
        </w:rPr>
        <w:t>運営</w:t>
      </w:r>
      <w:r w:rsidR="0037367C" w:rsidRPr="00DB7DE0">
        <w:rPr>
          <w:rFonts w:ascii="ＭＳ ゴシック" w:eastAsia="ＭＳ ゴシック" w:hAnsi="ＭＳ ゴシック" w:hint="eastAsia"/>
          <w:szCs w:val="21"/>
        </w:rPr>
        <w:t>協議会</w:t>
      </w:r>
      <w:r w:rsidR="0096649A" w:rsidRPr="00DB7DE0">
        <w:rPr>
          <w:rFonts w:ascii="ＭＳ ゴシック" w:eastAsia="ＭＳ ゴシック" w:hAnsi="ＭＳ ゴシック" w:hint="eastAsia"/>
          <w:szCs w:val="21"/>
        </w:rPr>
        <w:t>からの意見</w:t>
      </w:r>
      <w:r w:rsidRPr="00DB7DE0">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6"/>
        <w:gridCol w:w="7496"/>
      </w:tblGrid>
      <w:tr w:rsidR="00267D3C" w:rsidRPr="00DB7DE0" w14:paraId="317CFACA" w14:textId="77777777" w:rsidTr="003A4961">
        <w:trPr>
          <w:trHeight w:val="411"/>
          <w:jc w:val="center"/>
        </w:trPr>
        <w:tc>
          <w:tcPr>
            <w:tcW w:w="7496" w:type="dxa"/>
            <w:shd w:val="clear" w:color="auto" w:fill="auto"/>
            <w:vAlign w:val="center"/>
          </w:tcPr>
          <w:p w14:paraId="317CFAC8" w14:textId="5E682181" w:rsidR="00267D3C" w:rsidRPr="00DB7DE0" w:rsidRDefault="00267D3C" w:rsidP="00102332">
            <w:pPr>
              <w:spacing w:line="300" w:lineRule="exact"/>
              <w:jc w:val="center"/>
              <w:rPr>
                <w:rFonts w:ascii="ＭＳ 明朝" w:hAnsi="ＭＳ 明朝"/>
                <w:sz w:val="20"/>
                <w:szCs w:val="20"/>
              </w:rPr>
            </w:pPr>
            <w:r w:rsidRPr="00DB7DE0">
              <w:rPr>
                <w:rFonts w:ascii="ＭＳ 明朝" w:hAnsi="ＭＳ 明朝" w:hint="eastAsia"/>
                <w:sz w:val="20"/>
                <w:szCs w:val="20"/>
              </w:rPr>
              <w:t>学校教育自己診断の結果と分析［</w:t>
            </w:r>
            <w:r w:rsidR="00102332">
              <w:rPr>
                <w:rFonts w:ascii="ＭＳ 明朝" w:hAnsi="ＭＳ 明朝" w:hint="eastAsia"/>
                <w:sz w:val="20"/>
                <w:szCs w:val="20"/>
              </w:rPr>
              <w:t>令和元年１０</w:t>
            </w:r>
            <w:r w:rsidRPr="00DB7DE0">
              <w:rPr>
                <w:rFonts w:ascii="ＭＳ 明朝" w:hAnsi="ＭＳ 明朝" w:hint="eastAsia"/>
                <w:sz w:val="20"/>
                <w:szCs w:val="20"/>
              </w:rPr>
              <w:t>月実施分］</w:t>
            </w:r>
          </w:p>
        </w:tc>
        <w:tc>
          <w:tcPr>
            <w:tcW w:w="7496" w:type="dxa"/>
            <w:shd w:val="clear" w:color="auto" w:fill="auto"/>
            <w:vAlign w:val="center"/>
          </w:tcPr>
          <w:p w14:paraId="317CFAC9" w14:textId="77777777" w:rsidR="00267D3C" w:rsidRPr="00DB7DE0" w:rsidRDefault="00267D3C" w:rsidP="00225A63">
            <w:pPr>
              <w:spacing w:line="300" w:lineRule="exact"/>
              <w:jc w:val="center"/>
              <w:rPr>
                <w:rFonts w:ascii="ＭＳ 明朝" w:hAnsi="ＭＳ 明朝"/>
                <w:sz w:val="20"/>
                <w:szCs w:val="20"/>
              </w:rPr>
            </w:pPr>
            <w:r w:rsidRPr="00DB7DE0">
              <w:rPr>
                <w:rFonts w:ascii="ＭＳ 明朝" w:hAnsi="ＭＳ 明朝" w:hint="eastAsia"/>
                <w:sz w:val="20"/>
                <w:szCs w:val="20"/>
              </w:rPr>
              <w:t>学校</w:t>
            </w:r>
            <w:r w:rsidR="00CC4644" w:rsidRPr="00DB7DE0">
              <w:rPr>
                <w:rFonts w:ascii="ＭＳ 明朝" w:hAnsi="ＭＳ 明朝" w:hint="eastAsia"/>
                <w:sz w:val="20"/>
                <w:szCs w:val="20"/>
              </w:rPr>
              <w:t>運営</w:t>
            </w:r>
            <w:r w:rsidRPr="00DB7DE0">
              <w:rPr>
                <w:rFonts w:ascii="ＭＳ 明朝" w:hAnsi="ＭＳ 明朝" w:hint="eastAsia"/>
                <w:sz w:val="20"/>
                <w:szCs w:val="20"/>
              </w:rPr>
              <w:t>協議会</w:t>
            </w:r>
            <w:r w:rsidR="00225A63" w:rsidRPr="00DB7DE0">
              <w:rPr>
                <w:rFonts w:ascii="ＭＳ 明朝" w:hAnsi="ＭＳ 明朝" w:hint="eastAsia"/>
                <w:sz w:val="20"/>
                <w:szCs w:val="20"/>
              </w:rPr>
              <w:t>からの意見</w:t>
            </w:r>
          </w:p>
        </w:tc>
      </w:tr>
      <w:tr w:rsidR="0086696C" w:rsidRPr="00DB7DE0" w14:paraId="317CFACD" w14:textId="77777777" w:rsidTr="00164B19">
        <w:trPr>
          <w:trHeight w:val="7015"/>
          <w:jc w:val="center"/>
        </w:trPr>
        <w:tc>
          <w:tcPr>
            <w:tcW w:w="7496" w:type="dxa"/>
            <w:shd w:val="clear" w:color="auto" w:fill="auto"/>
          </w:tcPr>
          <w:p w14:paraId="0DF43FC0" w14:textId="666181BE" w:rsidR="00115A6A" w:rsidRDefault="00102332" w:rsidP="00115A6A">
            <w:pPr>
              <w:spacing w:line="300" w:lineRule="exact"/>
              <w:rPr>
                <w:rFonts w:ascii="ＭＳ 明朝" w:hAnsi="ＭＳ 明朝"/>
                <w:sz w:val="20"/>
                <w:szCs w:val="20"/>
              </w:rPr>
            </w:pPr>
            <w:r>
              <w:rPr>
                <w:rFonts w:ascii="ＭＳ 明朝" w:hAnsi="ＭＳ 明朝" w:hint="eastAsia"/>
                <w:sz w:val="20"/>
                <w:szCs w:val="20"/>
              </w:rPr>
              <w:t xml:space="preserve">　本校及び大手前分校にて、</w:t>
            </w:r>
            <w:r w:rsidR="00115A6A" w:rsidRPr="00F225E6">
              <w:rPr>
                <w:rFonts w:ascii="ＭＳ 明朝" w:hAnsi="ＭＳ 明朝" w:hint="eastAsia"/>
                <w:sz w:val="20"/>
                <w:szCs w:val="20"/>
              </w:rPr>
              <w:t>保護者</w:t>
            </w:r>
            <w:r>
              <w:rPr>
                <w:rFonts w:ascii="ＭＳ 明朝" w:hAnsi="ＭＳ 明朝" w:hint="eastAsia"/>
                <w:sz w:val="20"/>
                <w:szCs w:val="20"/>
              </w:rPr>
              <w:t>・児童生徒・</w:t>
            </w:r>
            <w:r w:rsidR="00115A6A" w:rsidRPr="00F225E6">
              <w:rPr>
                <w:rFonts w:ascii="ＭＳ 明朝" w:hAnsi="ＭＳ 明朝" w:hint="eastAsia"/>
                <w:sz w:val="20"/>
                <w:szCs w:val="20"/>
              </w:rPr>
              <w:t>教職員を対象に実施</w:t>
            </w:r>
            <w:r>
              <w:rPr>
                <w:rFonts w:ascii="ＭＳ 明朝" w:hAnsi="ＭＳ 明朝" w:hint="eastAsia"/>
                <w:sz w:val="20"/>
                <w:szCs w:val="20"/>
              </w:rPr>
              <w:t>した。</w:t>
            </w:r>
          </w:p>
          <w:p w14:paraId="2FBF2E30" w14:textId="7BC48421" w:rsidR="00102332" w:rsidRPr="00F225E6" w:rsidRDefault="00102332" w:rsidP="00115A6A">
            <w:pPr>
              <w:spacing w:line="300" w:lineRule="exact"/>
              <w:rPr>
                <w:rFonts w:ascii="ＭＳ 明朝" w:hAnsi="ＭＳ 明朝"/>
                <w:sz w:val="20"/>
                <w:szCs w:val="20"/>
              </w:rPr>
            </w:pPr>
            <w:r>
              <w:rPr>
                <w:rFonts w:ascii="ＭＳ 明朝" w:hAnsi="ＭＳ 明朝" w:hint="eastAsia"/>
                <w:sz w:val="20"/>
                <w:szCs w:val="20"/>
              </w:rPr>
              <w:t>＜本校＞</w:t>
            </w:r>
          </w:p>
          <w:p w14:paraId="2E8A9413" w14:textId="33AA9A5D" w:rsidR="00115A6A" w:rsidRDefault="006A3154" w:rsidP="006A3154">
            <w:pPr>
              <w:spacing w:line="300" w:lineRule="exact"/>
              <w:ind w:left="200" w:hangingChars="100" w:hanging="200"/>
              <w:rPr>
                <w:rFonts w:ascii="ＭＳ 明朝" w:hAnsi="ＭＳ 明朝"/>
                <w:sz w:val="20"/>
                <w:szCs w:val="20"/>
              </w:rPr>
            </w:pPr>
            <w:r>
              <w:rPr>
                <w:rFonts w:ascii="ＭＳ 明朝" w:hAnsi="ＭＳ 明朝" w:hint="eastAsia"/>
                <w:sz w:val="20"/>
                <w:szCs w:val="20"/>
              </w:rPr>
              <w:t>〇</w:t>
            </w:r>
            <w:r w:rsidR="00115A6A" w:rsidRPr="00F225E6">
              <w:rPr>
                <w:rFonts w:ascii="ＭＳ 明朝" w:hAnsi="ＭＳ 明朝" w:hint="eastAsia"/>
                <w:sz w:val="20"/>
                <w:szCs w:val="20"/>
              </w:rPr>
              <w:t xml:space="preserve"> </w:t>
            </w:r>
            <w:r>
              <w:rPr>
                <w:rFonts w:ascii="ＭＳ 明朝" w:hAnsi="ＭＳ 明朝" w:hint="eastAsia"/>
                <w:sz w:val="20"/>
                <w:szCs w:val="20"/>
              </w:rPr>
              <w:t>保護者の</w:t>
            </w:r>
            <w:r w:rsidR="00D8009E">
              <w:rPr>
                <w:rFonts w:ascii="ＭＳ 明朝" w:hAnsi="ＭＳ 明朝" w:hint="eastAsia"/>
                <w:sz w:val="20"/>
                <w:szCs w:val="20"/>
              </w:rPr>
              <w:t>提出</w:t>
            </w:r>
            <w:r w:rsidR="00115A6A" w:rsidRPr="00F225E6">
              <w:rPr>
                <w:rFonts w:ascii="ＭＳ 明朝" w:hAnsi="ＭＳ 明朝" w:hint="eastAsia"/>
                <w:sz w:val="20"/>
                <w:szCs w:val="20"/>
              </w:rPr>
              <w:t>率は</w:t>
            </w:r>
            <w:r w:rsidR="00102332">
              <w:rPr>
                <w:rFonts w:ascii="ＭＳ 明朝" w:hAnsi="ＭＳ 明朝" w:hint="eastAsia"/>
                <w:sz w:val="20"/>
                <w:szCs w:val="20"/>
              </w:rPr>
              <w:t>３学部</w:t>
            </w:r>
            <w:r w:rsidR="00115A6A" w:rsidRPr="00F225E6">
              <w:rPr>
                <w:rFonts w:ascii="ＭＳ 明朝" w:hAnsi="ＭＳ 明朝" w:hint="eastAsia"/>
                <w:sz w:val="20"/>
                <w:szCs w:val="20"/>
              </w:rPr>
              <w:t>全体で</w:t>
            </w:r>
            <w:r w:rsidR="00102332">
              <w:rPr>
                <w:rFonts w:ascii="ＭＳ 明朝" w:hAnsi="ＭＳ 明朝" w:hint="eastAsia"/>
                <w:sz w:val="20"/>
                <w:szCs w:val="20"/>
              </w:rPr>
              <w:t>57</w:t>
            </w:r>
            <w:r w:rsidR="00115A6A" w:rsidRPr="00F225E6">
              <w:rPr>
                <w:rFonts w:ascii="ＭＳ 明朝" w:hAnsi="ＭＳ 明朝" w:hint="eastAsia"/>
                <w:sz w:val="20"/>
                <w:szCs w:val="20"/>
              </w:rPr>
              <w:t>.</w:t>
            </w:r>
            <w:r w:rsidR="00102332">
              <w:rPr>
                <w:rFonts w:ascii="ＭＳ 明朝" w:hAnsi="ＭＳ 明朝"/>
                <w:sz w:val="20"/>
                <w:szCs w:val="20"/>
              </w:rPr>
              <w:t>2</w:t>
            </w:r>
            <w:r w:rsidR="00115A6A" w:rsidRPr="00F225E6">
              <w:rPr>
                <w:rFonts w:ascii="ＭＳ 明朝" w:hAnsi="ＭＳ 明朝" w:hint="eastAsia"/>
                <w:sz w:val="20"/>
                <w:szCs w:val="20"/>
              </w:rPr>
              <w:t>%。</w:t>
            </w:r>
            <w:r w:rsidR="00D8009E">
              <w:rPr>
                <w:rFonts w:ascii="ＭＳ 明朝" w:hAnsi="ＭＳ 明朝" w:hint="eastAsia"/>
                <w:sz w:val="20"/>
                <w:szCs w:val="20"/>
              </w:rPr>
              <w:t>低下傾向</w:t>
            </w:r>
            <w:r>
              <w:rPr>
                <w:rFonts w:ascii="ＭＳ 明朝" w:hAnsi="ＭＳ 明朝" w:hint="eastAsia"/>
                <w:sz w:val="20"/>
                <w:szCs w:val="20"/>
              </w:rPr>
              <w:t>が続いていたが</w:t>
            </w:r>
            <w:r w:rsidR="00D8009E">
              <w:rPr>
                <w:rFonts w:ascii="ＭＳ 明朝" w:hAnsi="ＭＳ 明朝" w:hint="eastAsia"/>
                <w:sz w:val="20"/>
                <w:szCs w:val="20"/>
              </w:rPr>
              <w:t>、この３年間は5</w:t>
            </w:r>
            <w:r w:rsidR="00D8009E">
              <w:rPr>
                <w:rFonts w:ascii="ＭＳ 明朝" w:hAnsi="ＭＳ 明朝"/>
                <w:sz w:val="20"/>
                <w:szCs w:val="20"/>
              </w:rPr>
              <w:t>1</w:t>
            </w:r>
            <w:r w:rsidR="00D8009E" w:rsidRPr="00F225E6">
              <w:rPr>
                <w:rFonts w:ascii="ＭＳ 明朝" w:hAnsi="ＭＳ 明朝" w:hint="eastAsia"/>
                <w:sz w:val="20"/>
                <w:szCs w:val="20"/>
              </w:rPr>
              <w:t>.</w:t>
            </w:r>
            <w:r w:rsidR="00D8009E">
              <w:rPr>
                <w:rFonts w:ascii="ＭＳ 明朝" w:hAnsi="ＭＳ 明朝"/>
                <w:sz w:val="20"/>
                <w:szCs w:val="20"/>
              </w:rPr>
              <w:t>5</w:t>
            </w:r>
            <w:r w:rsidR="00D8009E" w:rsidRPr="00F225E6">
              <w:rPr>
                <w:rFonts w:ascii="ＭＳ 明朝" w:hAnsi="ＭＳ 明朝" w:hint="eastAsia"/>
                <w:sz w:val="20"/>
                <w:szCs w:val="20"/>
              </w:rPr>
              <w:t>%</w:t>
            </w:r>
            <w:r w:rsidR="00D8009E">
              <w:rPr>
                <w:rFonts w:ascii="ＭＳ 明朝" w:hAnsi="ＭＳ 明朝" w:hint="eastAsia"/>
                <w:sz w:val="20"/>
                <w:szCs w:val="20"/>
              </w:rPr>
              <w:t>、5</w:t>
            </w:r>
            <w:r w:rsidR="00D8009E">
              <w:rPr>
                <w:rFonts w:ascii="ＭＳ 明朝" w:hAnsi="ＭＳ 明朝"/>
                <w:sz w:val="20"/>
                <w:szCs w:val="20"/>
              </w:rPr>
              <w:t>6</w:t>
            </w:r>
            <w:r w:rsidR="00D8009E" w:rsidRPr="00F225E6">
              <w:rPr>
                <w:rFonts w:ascii="ＭＳ 明朝" w:hAnsi="ＭＳ 明朝" w:hint="eastAsia"/>
                <w:sz w:val="20"/>
                <w:szCs w:val="20"/>
              </w:rPr>
              <w:t>.</w:t>
            </w:r>
            <w:r w:rsidR="00D8009E">
              <w:rPr>
                <w:rFonts w:ascii="ＭＳ 明朝" w:hAnsi="ＭＳ 明朝"/>
                <w:sz w:val="20"/>
                <w:szCs w:val="20"/>
              </w:rPr>
              <w:t>1</w:t>
            </w:r>
            <w:r w:rsidR="00D8009E" w:rsidRPr="00F225E6">
              <w:rPr>
                <w:rFonts w:ascii="ＭＳ 明朝" w:hAnsi="ＭＳ 明朝" w:hint="eastAsia"/>
                <w:sz w:val="20"/>
                <w:szCs w:val="20"/>
              </w:rPr>
              <w:t>%</w:t>
            </w:r>
            <w:r w:rsidR="00D8009E">
              <w:rPr>
                <w:rFonts w:ascii="ＭＳ 明朝" w:hAnsi="ＭＳ 明朝" w:hint="eastAsia"/>
                <w:sz w:val="20"/>
                <w:szCs w:val="20"/>
              </w:rPr>
              <w:t>と徐々に上がっている。今後はＰＴＡ便り等で呼びかけ、６割以上の提出をめざしたい。すべての</w:t>
            </w:r>
            <w:r w:rsidR="00115A6A">
              <w:rPr>
                <w:rFonts w:ascii="ＭＳ 明朝" w:hAnsi="ＭＳ 明朝" w:hint="eastAsia"/>
                <w:sz w:val="20"/>
                <w:szCs w:val="20"/>
              </w:rPr>
              <w:t>項目</w:t>
            </w:r>
            <w:r w:rsidR="00D8009E">
              <w:rPr>
                <w:rFonts w:ascii="ＭＳ 明朝" w:hAnsi="ＭＳ 明朝" w:hint="eastAsia"/>
                <w:sz w:val="20"/>
                <w:szCs w:val="20"/>
              </w:rPr>
              <w:t>において、肯定的評価</w:t>
            </w:r>
            <w:r w:rsidR="00115A6A">
              <w:rPr>
                <w:rFonts w:ascii="ＭＳ 明朝" w:hAnsi="ＭＳ 明朝" w:hint="eastAsia"/>
                <w:sz w:val="20"/>
                <w:szCs w:val="20"/>
              </w:rPr>
              <w:t>が</w:t>
            </w:r>
            <w:r w:rsidR="00115A6A" w:rsidRPr="00F225E6">
              <w:rPr>
                <w:rFonts w:ascii="ＭＳ 明朝" w:hAnsi="ＭＳ 明朝" w:hint="eastAsia"/>
                <w:sz w:val="20"/>
                <w:szCs w:val="20"/>
              </w:rPr>
              <w:t>80点以上と高</w:t>
            </w:r>
            <w:r w:rsidR="00115A6A">
              <w:rPr>
                <w:rFonts w:ascii="ＭＳ 明朝" w:hAnsi="ＭＳ 明朝" w:hint="eastAsia"/>
                <w:sz w:val="20"/>
                <w:szCs w:val="20"/>
              </w:rPr>
              <w:t>い評価をいただいた。</w:t>
            </w:r>
            <w:r>
              <w:rPr>
                <w:rFonts w:ascii="ＭＳ 明朝" w:hAnsi="ＭＳ 明朝" w:hint="eastAsia"/>
                <w:sz w:val="20"/>
                <w:szCs w:val="20"/>
              </w:rPr>
              <w:t>8</w:t>
            </w:r>
            <w:r>
              <w:rPr>
                <w:rFonts w:ascii="ＭＳ 明朝" w:hAnsi="ＭＳ 明朝"/>
                <w:sz w:val="20"/>
                <w:szCs w:val="20"/>
              </w:rPr>
              <w:t>0</w:t>
            </w:r>
            <w:r>
              <w:rPr>
                <w:rFonts w:ascii="ＭＳ 明朝" w:hAnsi="ＭＳ 明朝" w:hint="eastAsia"/>
                <w:sz w:val="20"/>
                <w:szCs w:val="20"/>
              </w:rPr>
              <w:t>点前半であった「ホームページの充実」「不審者対応」については次年度の課題としたい。</w:t>
            </w:r>
          </w:p>
          <w:p w14:paraId="5B38DDC9" w14:textId="634EFA44" w:rsidR="006A3154" w:rsidRDefault="006A3154" w:rsidP="006A3154">
            <w:pPr>
              <w:spacing w:line="300" w:lineRule="exact"/>
              <w:ind w:left="200" w:hangingChars="100" w:hanging="200"/>
              <w:rPr>
                <w:rFonts w:ascii="ＭＳ 明朝" w:hAnsi="ＭＳ 明朝"/>
                <w:sz w:val="20"/>
                <w:szCs w:val="20"/>
              </w:rPr>
            </w:pPr>
            <w:r>
              <w:rPr>
                <w:rFonts w:ascii="ＭＳ 明朝" w:hAnsi="ＭＳ 明朝" w:hint="eastAsia"/>
                <w:sz w:val="20"/>
                <w:szCs w:val="20"/>
              </w:rPr>
              <w:t>〇 児童生徒の提出率は67</w:t>
            </w:r>
            <w:r w:rsidRPr="00F225E6">
              <w:rPr>
                <w:rFonts w:ascii="ＭＳ 明朝" w:hAnsi="ＭＳ 明朝" w:hint="eastAsia"/>
                <w:sz w:val="20"/>
                <w:szCs w:val="20"/>
              </w:rPr>
              <w:t>.</w:t>
            </w:r>
            <w:r>
              <w:rPr>
                <w:rFonts w:ascii="ＭＳ 明朝" w:hAnsi="ＭＳ 明朝"/>
                <w:sz w:val="20"/>
                <w:szCs w:val="20"/>
              </w:rPr>
              <w:t>2</w:t>
            </w:r>
            <w:r w:rsidRPr="00F225E6">
              <w:rPr>
                <w:rFonts w:ascii="ＭＳ 明朝" w:hAnsi="ＭＳ 明朝" w:hint="eastAsia"/>
                <w:sz w:val="20"/>
                <w:szCs w:val="20"/>
              </w:rPr>
              <w:t>%</w:t>
            </w:r>
            <w:r>
              <w:rPr>
                <w:rFonts w:ascii="ＭＳ 明朝" w:hAnsi="ＭＳ 明朝" w:hint="eastAsia"/>
                <w:sz w:val="20"/>
                <w:szCs w:val="20"/>
              </w:rPr>
              <w:t>と</w:t>
            </w:r>
            <w:r w:rsidR="001E5060">
              <w:rPr>
                <w:rFonts w:ascii="ＭＳ 明朝" w:hAnsi="ＭＳ 明朝" w:hint="eastAsia"/>
                <w:sz w:val="20"/>
                <w:szCs w:val="20"/>
              </w:rPr>
              <w:t>今</w:t>
            </w:r>
            <w:r>
              <w:rPr>
                <w:rFonts w:ascii="ＭＳ 明朝" w:hAnsi="ＭＳ 明朝" w:hint="eastAsia"/>
                <w:sz w:val="20"/>
                <w:szCs w:val="20"/>
              </w:rPr>
              <w:t>までで最も高かった。</w:t>
            </w:r>
            <w:r w:rsidR="001E5060">
              <w:rPr>
                <w:rFonts w:ascii="ＭＳ 明朝" w:hAnsi="ＭＳ 明朝" w:hint="eastAsia"/>
                <w:sz w:val="20"/>
                <w:szCs w:val="20"/>
              </w:rPr>
              <w:t>全体的に肯定的評価が上がっているが、「担任以外に相談できる先生がいる」の否定的項目が21</w:t>
            </w:r>
            <w:r w:rsidR="001E5060" w:rsidRPr="00F225E6">
              <w:rPr>
                <w:rFonts w:ascii="ＭＳ 明朝" w:hAnsi="ＭＳ 明朝" w:hint="eastAsia"/>
                <w:sz w:val="20"/>
                <w:szCs w:val="20"/>
              </w:rPr>
              <w:t>.</w:t>
            </w:r>
            <w:r w:rsidR="001E5060">
              <w:rPr>
                <w:rFonts w:ascii="ＭＳ 明朝" w:hAnsi="ＭＳ 明朝"/>
                <w:sz w:val="20"/>
                <w:szCs w:val="20"/>
              </w:rPr>
              <w:t>6</w:t>
            </w:r>
            <w:r w:rsidR="001E5060" w:rsidRPr="00F225E6">
              <w:rPr>
                <w:rFonts w:ascii="ＭＳ 明朝" w:hAnsi="ＭＳ 明朝" w:hint="eastAsia"/>
                <w:sz w:val="20"/>
                <w:szCs w:val="20"/>
              </w:rPr>
              <w:t>%</w:t>
            </w:r>
            <w:r w:rsidR="001E5060">
              <w:rPr>
                <w:rFonts w:ascii="ＭＳ 明朝" w:hAnsi="ＭＳ 明朝" w:hint="eastAsia"/>
                <w:sz w:val="20"/>
                <w:szCs w:val="20"/>
              </w:rPr>
              <w:t>と高め</w:t>
            </w:r>
            <w:r w:rsidR="003A4961">
              <w:rPr>
                <w:rFonts w:ascii="ＭＳ 明朝" w:hAnsi="ＭＳ 明朝" w:hint="eastAsia"/>
                <w:sz w:val="20"/>
                <w:szCs w:val="20"/>
              </w:rPr>
              <w:t>だった</w:t>
            </w:r>
            <w:r w:rsidR="001E5060">
              <w:rPr>
                <w:rFonts w:ascii="ＭＳ 明朝" w:hAnsi="ＭＳ 明朝" w:hint="eastAsia"/>
                <w:sz w:val="20"/>
                <w:szCs w:val="20"/>
              </w:rPr>
              <w:t>。相談体制の周知とともに、質問項目を分かりやすくする必要がある。</w:t>
            </w:r>
          </w:p>
          <w:p w14:paraId="155F7240" w14:textId="65D73E55" w:rsidR="00115A6A" w:rsidRDefault="001E5060" w:rsidP="00115A6A">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〇 </w:t>
            </w:r>
            <w:r w:rsidR="00115A6A" w:rsidRPr="00F225E6">
              <w:rPr>
                <w:rFonts w:ascii="ＭＳ 明朝" w:hAnsi="ＭＳ 明朝" w:hint="eastAsia"/>
                <w:sz w:val="20"/>
                <w:szCs w:val="20"/>
              </w:rPr>
              <w:t>教職員</w:t>
            </w:r>
            <w:r w:rsidR="00115A6A">
              <w:rPr>
                <w:rFonts w:ascii="ＭＳ 明朝" w:hAnsi="ＭＳ 明朝" w:hint="eastAsia"/>
                <w:sz w:val="20"/>
                <w:szCs w:val="20"/>
              </w:rPr>
              <w:t>は</w:t>
            </w:r>
            <w:r w:rsidR="009B0717">
              <w:rPr>
                <w:rFonts w:ascii="ＭＳ 明朝" w:hAnsi="ＭＳ 明朝" w:hint="eastAsia"/>
                <w:sz w:val="20"/>
                <w:szCs w:val="20"/>
              </w:rPr>
              <w:t>全員</w:t>
            </w:r>
            <w:r w:rsidR="00115A6A">
              <w:rPr>
                <w:rFonts w:ascii="ＭＳ 明朝" w:hAnsi="ＭＳ 明朝" w:hint="eastAsia"/>
                <w:sz w:val="20"/>
                <w:szCs w:val="20"/>
              </w:rPr>
              <w:t>提出</w:t>
            </w:r>
            <w:r w:rsidR="00115A6A" w:rsidRPr="00F225E6">
              <w:rPr>
                <w:rFonts w:ascii="ＭＳ 明朝" w:hAnsi="ＭＳ 明朝" w:hint="eastAsia"/>
                <w:sz w:val="20"/>
                <w:szCs w:val="20"/>
              </w:rPr>
              <w:t>。</w:t>
            </w:r>
            <w:r w:rsidR="009B0717">
              <w:rPr>
                <w:rFonts w:ascii="ＭＳ 明朝" w:hAnsi="ＭＳ 明朝" w:hint="eastAsia"/>
                <w:sz w:val="20"/>
                <w:szCs w:val="20"/>
              </w:rPr>
              <w:t>ほとんどの項目が肯定的評価70</w:t>
            </w:r>
            <w:r w:rsidR="009B0717" w:rsidRPr="00F225E6">
              <w:rPr>
                <w:rFonts w:ascii="ＭＳ 明朝" w:hAnsi="ＭＳ 明朝" w:hint="eastAsia"/>
                <w:sz w:val="20"/>
                <w:szCs w:val="20"/>
              </w:rPr>
              <w:t>%</w:t>
            </w:r>
            <w:r w:rsidR="009B0717">
              <w:rPr>
                <w:rFonts w:ascii="ＭＳ 明朝" w:hAnsi="ＭＳ 明朝" w:hint="eastAsia"/>
                <w:sz w:val="20"/>
                <w:szCs w:val="20"/>
              </w:rPr>
              <w:t>以上であったが、「適正・能力に応じた校内人事・校務分担」「長期的見通しにたった施設・設備の拡充」の項目が、否定的評価30</w:t>
            </w:r>
            <w:r w:rsidR="009B0717" w:rsidRPr="00F225E6">
              <w:rPr>
                <w:rFonts w:ascii="ＭＳ 明朝" w:hAnsi="ＭＳ 明朝" w:hint="eastAsia"/>
                <w:sz w:val="20"/>
                <w:szCs w:val="20"/>
              </w:rPr>
              <w:t>%</w:t>
            </w:r>
            <w:r w:rsidR="009B0717">
              <w:rPr>
                <w:rFonts w:ascii="ＭＳ 明朝" w:hAnsi="ＭＳ 明朝" w:hint="eastAsia"/>
                <w:sz w:val="20"/>
                <w:szCs w:val="20"/>
              </w:rPr>
              <w:t>以上だった。校長・准校長がリーダーシップを発揮し、</w:t>
            </w:r>
            <w:r w:rsidR="00612F04">
              <w:rPr>
                <w:rFonts w:ascii="ＭＳ 明朝" w:hAnsi="ＭＳ 明朝" w:hint="eastAsia"/>
                <w:sz w:val="20"/>
                <w:szCs w:val="20"/>
              </w:rPr>
              <w:t>学校運営を計画的に</w:t>
            </w:r>
            <w:r w:rsidR="00F31F6D">
              <w:rPr>
                <w:rFonts w:ascii="ＭＳ 明朝" w:hAnsi="ＭＳ 明朝" w:hint="eastAsia"/>
                <w:sz w:val="20"/>
                <w:szCs w:val="20"/>
              </w:rPr>
              <w:t>推進</w:t>
            </w:r>
            <w:r w:rsidR="00612F04">
              <w:rPr>
                <w:rFonts w:ascii="ＭＳ 明朝" w:hAnsi="ＭＳ 明朝" w:hint="eastAsia"/>
                <w:sz w:val="20"/>
                <w:szCs w:val="20"/>
              </w:rPr>
              <w:t>していきたい。</w:t>
            </w:r>
          </w:p>
          <w:p w14:paraId="7B924E70" w14:textId="77777777" w:rsidR="00102332" w:rsidRDefault="00612F04" w:rsidP="00612F04">
            <w:pPr>
              <w:spacing w:line="300" w:lineRule="exact"/>
              <w:ind w:left="200" w:hangingChars="100" w:hanging="200"/>
              <w:rPr>
                <w:rFonts w:ascii="ＭＳ 明朝" w:hAnsi="ＭＳ 明朝"/>
                <w:sz w:val="20"/>
                <w:szCs w:val="20"/>
              </w:rPr>
            </w:pPr>
            <w:r>
              <w:rPr>
                <w:rFonts w:ascii="ＭＳ 明朝" w:hAnsi="ＭＳ 明朝" w:hint="eastAsia"/>
                <w:sz w:val="20"/>
                <w:szCs w:val="20"/>
              </w:rPr>
              <w:t>＜分校＞</w:t>
            </w:r>
          </w:p>
          <w:p w14:paraId="317CFACB" w14:textId="16313EAD" w:rsidR="00612F04" w:rsidRPr="00612F04" w:rsidRDefault="00612F04" w:rsidP="00A81DAB">
            <w:pPr>
              <w:spacing w:line="300" w:lineRule="exact"/>
              <w:ind w:left="200" w:hangingChars="100" w:hanging="200"/>
              <w:rPr>
                <w:rFonts w:ascii="ＭＳ 明朝" w:hAnsi="ＭＳ 明朝"/>
                <w:color w:val="D9D9D9"/>
                <w:sz w:val="20"/>
                <w:szCs w:val="20"/>
              </w:rPr>
            </w:pPr>
            <w:r>
              <w:rPr>
                <w:rFonts w:ascii="ＭＳ 明朝" w:hAnsi="ＭＳ 明朝" w:hint="eastAsia"/>
                <w:sz w:val="20"/>
                <w:szCs w:val="20"/>
              </w:rPr>
              <w:t xml:space="preserve">〇 </w:t>
            </w:r>
            <w:r w:rsidR="00F31F6D">
              <w:rPr>
                <w:rFonts w:ascii="ＭＳ 明朝" w:hAnsi="ＭＳ 明朝" w:hint="eastAsia"/>
                <w:sz w:val="20"/>
                <w:szCs w:val="20"/>
              </w:rPr>
              <w:t>三者に加え、学園職員も対象に実施した。提出率は、昨年度より保護者が27</w:t>
            </w:r>
            <w:r w:rsidR="00F31F6D" w:rsidRPr="00F225E6">
              <w:rPr>
                <w:rFonts w:ascii="ＭＳ 明朝" w:hAnsi="ＭＳ 明朝" w:hint="eastAsia"/>
                <w:sz w:val="20"/>
                <w:szCs w:val="20"/>
              </w:rPr>
              <w:t>%</w:t>
            </w:r>
            <w:r w:rsidR="00F31F6D">
              <w:rPr>
                <w:rFonts w:ascii="ＭＳ 明朝" w:hAnsi="ＭＳ 明朝" w:hint="eastAsia"/>
                <w:sz w:val="20"/>
                <w:szCs w:val="20"/>
              </w:rPr>
              <w:t>増加、教職員は横ばいであったが、学園職員が5</w:t>
            </w:r>
            <w:r w:rsidR="00F31F6D">
              <w:rPr>
                <w:rFonts w:ascii="ＭＳ 明朝" w:hAnsi="ＭＳ 明朝"/>
                <w:sz w:val="20"/>
                <w:szCs w:val="20"/>
              </w:rPr>
              <w:t>0</w:t>
            </w:r>
            <w:r w:rsidR="00F31F6D" w:rsidRPr="00F225E6">
              <w:rPr>
                <w:rFonts w:ascii="ＭＳ 明朝" w:hAnsi="ＭＳ 明朝" w:hint="eastAsia"/>
                <w:sz w:val="20"/>
                <w:szCs w:val="20"/>
              </w:rPr>
              <w:t>%</w:t>
            </w:r>
            <w:r w:rsidR="00F31F6D">
              <w:rPr>
                <w:rFonts w:ascii="ＭＳ 明朝" w:hAnsi="ＭＳ 明朝" w:hint="eastAsia"/>
                <w:sz w:val="20"/>
                <w:szCs w:val="20"/>
              </w:rPr>
              <w:t>減の19</w:t>
            </w:r>
            <w:r w:rsidR="00F31F6D" w:rsidRPr="00F225E6">
              <w:rPr>
                <w:rFonts w:ascii="ＭＳ 明朝" w:hAnsi="ＭＳ 明朝" w:hint="eastAsia"/>
                <w:sz w:val="20"/>
                <w:szCs w:val="20"/>
              </w:rPr>
              <w:t>%</w:t>
            </w:r>
            <w:r w:rsidR="00F31F6D">
              <w:rPr>
                <w:rFonts w:ascii="ＭＳ 明朝" w:hAnsi="ＭＳ 明朝" w:hint="eastAsia"/>
                <w:sz w:val="20"/>
                <w:szCs w:val="20"/>
              </w:rPr>
              <w:t>にとどまった。次年度は実施時期にも考慮したい。</w:t>
            </w:r>
            <w:r w:rsidR="00A81DAB">
              <w:rPr>
                <w:rFonts w:ascii="ＭＳ 明朝" w:hAnsi="ＭＳ 明朝" w:hint="eastAsia"/>
                <w:sz w:val="20"/>
                <w:szCs w:val="20"/>
              </w:rPr>
              <w:t>教職員の半数が「人的配置が適正である」に否定的評価であったため、要因を明確にして改善していきたい。</w:t>
            </w:r>
          </w:p>
        </w:tc>
        <w:tc>
          <w:tcPr>
            <w:tcW w:w="7496" w:type="dxa"/>
            <w:shd w:val="clear" w:color="auto" w:fill="auto"/>
          </w:tcPr>
          <w:p w14:paraId="4D4BDFB9" w14:textId="77777777" w:rsidR="00115A6A" w:rsidRPr="00F225E6" w:rsidRDefault="00115A6A" w:rsidP="00115A6A">
            <w:pPr>
              <w:spacing w:line="300" w:lineRule="exact"/>
              <w:rPr>
                <w:rFonts w:ascii="ＭＳ 明朝" w:hAnsi="ＭＳ 明朝"/>
                <w:sz w:val="20"/>
                <w:szCs w:val="20"/>
              </w:rPr>
            </w:pPr>
            <w:r w:rsidRPr="00F225E6">
              <w:rPr>
                <w:rFonts w:ascii="ＭＳ 明朝" w:hAnsi="ＭＳ 明朝" w:hint="eastAsia"/>
                <w:sz w:val="20"/>
                <w:szCs w:val="20"/>
              </w:rPr>
              <w:t>＜第１回（6月</w:t>
            </w:r>
            <w:r>
              <w:rPr>
                <w:rFonts w:ascii="ＭＳ 明朝" w:hAnsi="ＭＳ 明朝" w:hint="eastAsia"/>
                <w:sz w:val="20"/>
                <w:szCs w:val="20"/>
              </w:rPr>
              <w:t>26</w:t>
            </w:r>
            <w:r w:rsidRPr="00F225E6">
              <w:rPr>
                <w:rFonts w:ascii="ＭＳ 明朝" w:hAnsi="ＭＳ 明朝" w:hint="eastAsia"/>
                <w:sz w:val="20"/>
                <w:szCs w:val="20"/>
              </w:rPr>
              <w:t>日）＞</w:t>
            </w:r>
          </w:p>
          <w:p w14:paraId="72D28C27" w14:textId="55CFB58E" w:rsidR="00115A6A" w:rsidRDefault="00115A6A" w:rsidP="00115A6A">
            <w:pPr>
              <w:spacing w:line="300" w:lineRule="exact"/>
              <w:rPr>
                <w:rFonts w:ascii="ＭＳ 明朝" w:hAnsi="ＭＳ 明朝"/>
                <w:sz w:val="20"/>
                <w:szCs w:val="20"/>
              </w:rPr>
            </w:pPr>
            <w:r w:rsidRPr="00F225E6">
              <w:rPr>
                <w:rFonts w:ascii="ＭＳ 明朝" w:hAnsi="ＭＳ 明朝" w:hint="eastAsia"/>
                <w:sz w:val="20"/>
                <w:szCs w:val="20"/>
              </w:rPr>
              <w:t xml:space="preserve">〇 </w:t>
            </w:r>
            <w:r w:rsidR="00DB0281">
              <w:rPr>
                <w:rFonts w:ascii="ＭＳ 明朝" w:hAnsi="ＭＳ 明朝" w:hint="eastAsia"/>
                <w:sz w:val="20"/>
                <w:szCs w:val="20"/>
              </w:rPr>
              <w:t>今年度</w:t>
            </w:r>
            <w:r w:rsidRPr="00F225E6">
              <w:rPr>
                <w:rFonts w:ascii="ＭＳ 明朝" w:hAnsi="ＭＳ 明朝" w:hint="eastAsia"/>
                <w:sz w:val="20"/>
                <w:szCs w:val="20"/>
              </w:rPr>
              <w:t>の取組みについて</w:t>
            </w:r>
            <w:r w:rsidR="003A4961">
              <w:rPr>
                <w:rFonts w:ascii="ＭＳ 明朝" w:hAnsi="ＭＳ 明朝" w:hint="eastAsia"/>
                <w:sz w:val="20"/>
                <w:szCs w:val="20"/>
              </w:rPr>
              <w:t>（学校経営計画より）</w:t>
            </w:r>
          </w:p>
          <w:p w14:paraId="1C74DDEF" w14:textId="6734B960" w:rsidR="003A4961" w:rsidRDefault="003A4961" w:rsidP="00115A6A">
            <w:pPr>
              <w:spacing w:line="300" w:lineRule="exact"/>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新任研修でバディ制を取り入れるのは、人材育成として有効である。</w:t>
            </w:r>
          </w:p>
          <w:p w14:paraId="1257AD1B" w14:textId="6E3EC6C6" w:rsidR="00115A6A" w:rsidRDefault="003A4961" w:rsidP="003A4961">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00DB0281">
              <w:rPr>
                <w:rFonts w:ascii="ＭＳ 明朝" w:hAnsi="ＭＳ 明朝" w:hint="eastAsia"/>
                <w:sz w:val="20"/>
                <w:szCs w:val="20"/>
              </w:rPr>
              <w:t>・ スポーツ活動について、他機関との連携や校内での情報共有を深め、より活発に行ってほしい。</w:t>
            </w:r>
          </w:p>
          <w:p w14:paraId="7CDD6DF1" w14:textId="67E3FF29" w:rsidR="003A4961" w:rsidRDefault="00115A6A" w:rsidP="003A4961">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Pr="00F225E6">
              <w:rPr>
                <w:rFonts w:ascii="ＭＳ 明朝" w:hAnsi="ＭＳ 明朝" w:hint="eastAsia"/>
                <w:sz w:val="20"/>
                <w:szCs w:val="20"/>
              </w:rPr>
              <w:t xml:space="preserve">・ </w:t>
            </w:r>
            <w:r w:rsidR="003A4961">
              <w:rPr>
                <w:rFonts w:ascii="ＭＳ 明朝" w:hAnsi="ＭＳ 明朝" w:hint="eastAsia"/>
                <w:sz w:val="20"/>
                <w:szCs w:val="20"/>
              </w:rPr>
              <w:t>委員より個別の教育支援計画と個別の指導計画の違いについて質問があった。より活用しやすくするために、次年度に向けて様式を整えているところであることを報告した。</w:t>
            </w:r>
          </w:p>
          <w:p w14:paraId="30C0AD6C" w14:textId="7E7C5F42" w:rsidR="003A4961" w:rsidRDefault="003A4961" w:rsidP="003A4961">
            <w:pPr>
              <w:spacing w:line="300" w:lineRule="exact"/>
              <w:ind w:left="200" w:hangingChars="100" w:hanging="200"/>
              <w:rPr>
                <w:rFonts w:ascii="ＭＳ 明朝" w:hAnsi="ＭＳ 明朝"/>
                <w:sz w:val="20"/>
                <w:szCs w:val="20"/>
              </w:rPr>
            </w:pPr>
            <w:r>
              <w:rPr>
                <w:rFonts w:ascii="ＭＳ 明朝" w:hAnsi="ＭＳ 明朝" w:hint="eastAsia"/>
                <w:sz w:val="20"/>
                <w:szCs w:val="20"/>
              </w:rPr>
              <w:t>〇 授業見学。ICT機器を効果的に使用している、発達段階や障がいの特性を踏まえている等、肯定的な意見をいただいた。プレハブ校舎の室温管理等、学習環境を懸念する意見も出された。</w:t>
            </w:r>
          </w:p>
          <w:p w14:paraId="71BD6991" w14:textId="31DE8586" w:rsidR="00115A6A" w:rsidRPr="00F225E6" w:rsidRDefault="00115A6A" w:rsidP="00115A6A">
            <w:pPr>
              <w:spacing w:line="300" w:lineRule="exact"/>
              <w:ind w:left="200" w:hangingChars="100" w:hanging="200"/>
              <w:rPr>
                <w:rFonts w:ascii="ＭＳ 明朝" w:hAnsi="ＭＳ 明朝"/>
                <w:sz w:val="20"/>
                <w:szCs w:val="20"/>
              </w:rPr>
            </w:pPr>
            <w:r w:rsidRPr="00F225E6">
              <w:rPr>
                <w:rFonts w:ascii="ＭＳ 明朝" w:hAnsi="ＭＳ 明朝" w:hint="eastAsia"/>
                <w:sz w:val="20"/>
                <w:szCs w:val="20"/>
              </w:rPr>
              <w:t>＜第２回（</w:t>
            </w:r>
            <w:r w:rsidR="003A4961">
              <w:rPr>
                <w:rFonts w:ascii="ＭＳ 明朝" w:hAnsi="ＭＳ 明朝" w:hint="eastAsia"/>
                <w:sz w:val="20"/>
                <w:szCs w:val="20"/>
              </w:rPr>
              <w:t>11</w:t>
            </w:r>
            <w:r w:rsidRPr="00F225E6">
              <w:rPr>
                <w:rFonts w:ascii="ＭＳ 明朝" w:hAnsi="ＭＳ 明朝" w:hint="eastAsia"/>
                <w:sz w:val="20"/>
                <w:szCs w:val="20"/>
              </w:rPr>
              <w:t>月</w:t>
            </w:r>
            <w:r>
              <w:rPr>
                <w:rFonts w:ascii="ＭＳ 明朝" w:hAnsi="ＭＳ 明朝" w:hint="eastAsia"/>
                <w:sz w:val="20"/>
                <w:szCs w:val="20"/>
              </w:rPr>
              <w:t>2</w:t>
            </w:r>
            <w:r w:rsidR="003A4961">
              <w:rPr>
                <w:rFonts w:ascii="ＭＳ 明朝" w:hAnsi="ＭＳ 明朝"/>
                <w:sz w:val="20"/>
                <w:szCs w:val="20"/>
              </w:rPr>
              <w:t>5</w:t>
            </w:r>
            <w:r w:rsidRPr="00F225E6">
              <w:rPr>
                <w:rFonts w:ascii="ＭＳ 明朝" w:hAnsi="ＭＳ 明朝" w:hint="eastAsia"/>
                <w:sz w:val="20"/>
                <w:szCs w:val="20"/>
              </w:rPr>
              <w:t>日）＞</w:t>
            </w:r>
          </w:p>
          <w:p w14:paraId="0A87CEDF" w14:textId="5276856F" w:rsidR="00115A6A" w:rsidRDefault="00115A6A" w:rsidP="00115A6A">
            <w:pPr>
              <w:spacing w:line="300" w:lineRule="exact"/>
              <w:ind w:left="200" w:hangingChars="100" w:hanging="200"/>
              <w:rPr>
                <w:rFonts w:ascii="ＭＳ 明朝" w:hAnsi="ＭＳ 明朝"/>
                <w:sz w:val="20"/>
                <w:szCs w:val="20"/>
              </w:rPr>
            </w:pPr>
            <w:r w:rsidRPr="00F225E6">
              <w:rPr>
                <w:rFonts w:ascii="ＭＳ 明朝" w:hAnsi="ＭＳ 明朝" w:hint="eastAsia"/>
                <w:sz w:val="20"/>
                <w:szCs w:val="20"/>
              </w:rPr>
              <w:t xml:space="preserve">〇 </w:t>
            </w:r>
            <w:r w:rsidR="00156A47">
              <w:rPr>
                <w:rFonts w:ascii="ＭＳ 明朝" w:hAnsi="ＭＳ 明朝" w:hint="eastAsia"/>
                <w:sz w:val="20"/>
                <w:szCs w:val="20"/>
              </w:rPr>
              <w:t>個別の教育支援計画・個別の指導計画の改訂様式について説明した。ICF観点の有効性、効果的な保護者懇談会の持ち方等について意見が出された。</w:t>
            </w:r>
          </w:p>
          <w:p w14:paraId="4E8B1FB9" w14:textId="5884EB3D" w:rsidR="003A4961" w:rsidRDefault="00156A47" w:rsidP="00115A6A">
            <w:pPr>
              <w:spacing w:line="300" w:lineRule="exact"/>
              <w:ind w:left="200" w:hangingChars="100" w:hanging="200"/>
              <w:rPr>
                <w:rFonts w:ascii="ＭＳ 明朝" w:hAnsi="ＭＳ 明朝"/>
                <w:sz w:val="20"/>
                <w:szCs w:val="20"/>
              </w:rPr>
            </w:pPr>
            <w:r>
              <w:rPr>
                <w:rFonts w:ascii="ＭＳ 明朝" w:hAnsi="ＭＳ 明朝" w:hint="eastAsia"/>
                <w:sz w:val="20"/>
                <w:szCs w:val="20"/>
              </w:rPr>
              <w:t>〇 いじめアンケート結果を報告し、了解を得た。</w:t>
            </w:r>
          </w:p>
          <w:p w14:paraId="003821FC" w14:textId="38D4138D" w:rsidR="003A4961" w:rsidRDefault="00156A47" w:rsidP="00115A6A">
            <w:pPr>
              <w:spacing w:line="300" w:lineRule="exact"/>
              <w:ind w:left="200" w:hangingChars="100" w:hanging="200"/>
              <w:rPr>
                <w:rFonts w:ascii="ＭＳ 明朝" w:hAnsi="ＭＳ 明朝"/>
                <w:sz w:val="20"/>
                <w:szCs w:val="20"/>
              </w:rPr>
            </w:pPr>
            <w:r>
              <w:rPr>
                <w:rFonts w:ascii="ＭＳ 明朝" w:hAnsi="ＭＳ 明朝" w:hint="eastAsia"/>
                <w:sz w:val="20"/>
                <w:szCs w:val="20"/>
              </w:rPr>
              <w:t>〇 高等部の清掃・園芸・縫製</w:t>
            </w:r>
            <w:r w:rsidR="00E36515">
              <w:rPr>
                <w:rFonts w:ascii="ＭＳ 明朝" w:hAnsi="ＭＳ 明朝" w:hint="eastAsia"/>
                <w:sz w:val="20"/>
                <w:szCs w:val="20"/>
              </w:rPr>
              <w:t>・視線入力装置を活用した</w:t>
            </w:r>
            <w:r>
              <w:rPr>
                <w:rFonts w:ascii="ＭＳ 明朝" w:hAnsi="ＭＳ 明朝" w:hint="eastAsia"/>
                <w:sz w:val="20"/>
                <w:szCs w:val="20"/>
              </w:rPr>
              <w:t>授業を見学。ルールやポイントを押さえた指導や手を使う活動</w:t>
            </w:r>
            <w:r w:rsidR="00E36515">
              <w:rPr>
                <w:rFonts w:ascii="ＭＳ 明朝" w:hAnsi="ＭＳ 明朝" w:hint="eastAsia"/>
                <w:sz w:val="20"/>
                <w:szCs w:val="20"/>
              </w:rPr>
              <w:t>が高評価だった</w:t>
            </w:r>
            <w:r>
              <w:rPr>
                <w:rFonts w:ascii="ＭＳ 明朝" w:hAnsi="ＭＳ 明朝" w:hint="eastAsia"/>
                <w:sz w:val="20"/>
                <w:szCs w:val="20"/>
              </w:rPr>
              <w:t>。</w:t>
            </w:r>
          </w:p>
          <w:p w14:paraId="171809C5" w14:textId="6B8C77FD" w:rsidR="00115A6A" w:rsidRPr="00F225E6" w:rsidRDefault="00115A6A" w:rsidP="00115A6A">
            <w:pPr>
              <w:spacing w:line="300" w:lineRule="exact"/>
              <w:rPr>
                <w:rFonts w:ascii="ＭＳ 明朝" w:hAnsi="ＭＳ 明朝"/>
                <w:sz w:val="20"/>
                <w:szCs w:val="20"/>
              </w:rPr>
            </w:pPr>
            <w:r w:rsidRPr="00F225E6">
              <w:rPr>
                <w:rFonts w:ascii="ＭＳ 明朝" w:hAnsi="ＭＳ 明朝" w:hint="eastAsia"/>
                <w:sz w:val="20"/>
                <w:szCs w:val="20"/>
              </w:rPr>
              <w:t>＜第３回（2月</w:t>
            </w:r>
            <w:r w:rsidR="00DB0281">
              <w:rPr>
                <w:rFonts w:ascii="ＭＳ 明朝" w:hAnsi="ＭＳ 明朝" w:hint="eastAsia"/>
                <w:sz w:val="20"/>
                <w:szCs w:val="20"/>
              </w:rPr>
              <w:t>7</w:t>
            </w:r>
            <w:r w:rsidRPr="00F225E6">
              <w:rPr>
                <w:rFonts w:ascii="ＭＳ 明朝" w:hAnsi="ＭＳ 明朝" w:hint="eastAsia"/>
                <w:sz w:val="20"/>
                <w:szCs w:val="20"/>
              </w:rPr>
              <w:t>日）＞</w:t>
            </w:r>
          </w:p>
          <w:p w14:paraId="66D48F8E" w14:textId="7827DCBB" w:rsidR="00AE2843" w:rsidRDefault="00115A6A" w:rsidP="00DB0281">
            <w:pPr>
              <w:spacing w:line="300" w:lineRule="exact"/>
              <w:ind w:left="200" w:hangingChars="100" w:hanging="200"/>
              <w:rPr>
                <w:rFonts w:ascii="ＭＳ 明朝" w:hAnsi="ＭＳ 明朝"/>
                <w:sz w:val="20"/>
                <w:szCs w:val="20"/>
              </w:rPr>
            </w:pPr>
            <w:r w:rsidRPr="00F225E6">
              <w:rPr>
                <w:rFonts w:ascii="ＭＳ 明朝" w:hAnsi="ＭＳ 明朝" w:hint="eastAsia"/>
                <w:sz w:val="20"/>
                <w:szCs w:val="20"/>
              </w:rPr>
              <w:t>〇 学校教育自己診断の結果報告：左記の内容を中心に報告し</w:t>
            </w:r>
            <w:r w:rsidR="00DB0281">
              <w:rPr>
                <w:rFonts w:ascii="ＭＳ 明朝" w:hAnsi="ＭＳ 明朝" w:hint="eastAsia"/>
                <w:sz w:val="20"/>
                <w:szCs w:val="20"/>
              </w:rPr>
              <w:t>意見をいただ</w:t>
            </w:r>
            <w:r w:rsidR="00BF1AA4">
              <w:rPr>
                <w:rFonts w:ascii="ＭＳ 明朝" w:hAnsi="ＭＳ 明朝" w:hint="eastAsia"/>
                <w:sz w:val="20"/>
                <w:szCs w:val="20"/>
              </w:rPr>
              <w:t>いた。</w:t>
            </w:r>
          </w:p>
          <w:p w14:paraId="6B4C2840" w14:textId="06A3CAD2" w:rsidR="00BF1AA4" w:rsidRDefault="00A81B43" w:rsidP="00DB0281">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 年間を通して様々な授業を見学し、学校のこと、また教職員が熱心に取組んでいることがよく分かった。　・ 今後も提出率を高めてほしい。</w:t>
            </w:r>
          </w:p>
          <w:p w14:paraId="317CFACC" w14:textId="5BDCA7A7" w:rsidR="00DB0281" w:rsidRPr="00BF1AA4" w:rsidRDefault="00A81B43" w:rsidP="00164B19">
            <w:pPr>
              <w:spacing w:line="300" w:lineRule="exact"/>
              <w:ind w:left="200" w:hangingChars="100" w:hanging="200"/>
              <w:rPr>
                <w:rFonts w:asciiTheme="majorEastAsia" w:eastAsiaTheme="majorEastAsia" w:hAnsiTheme="majorEastAsia"/>
                <w:color w:val="000000" w:themeColor="text1"/>
                <w:sz w:val="20"/>
                <w:szCs w:val="20"/>
              </w:rPr>
            </w:pPr>
            <w:r>
              <w:rPr>
                <w:rFonts w:ascii="ＭＳ 明朝" w:hAnsi="ＭＳ 明朝" w:hint="eastAsia"/>
                <w:sz w:val="20"/>
                <w:szCs w:val="20"/>
              </w:rPr>
              <w:t xml:space="preserve">〇 </w:t>
            </w:r>
            <w:r w:rsidR="00BF1AA4">
              <w:rPr>
                <w:rFonts w:ascii="ＭＳ 明朝" w:hAnsi="ＭＳ 明朝" w:hint="eastAsia"/>
                <w:sz w:val="20"/>
                <w:szCs w:val="20"/>
              </w:rPr>
              <w:t>平成31年度学校評価</w:t>
            </w:r>
            <w:r>
              <w:rPr>
                <w:rFonts w:ascii="ＭＳ 明朝" w:hAnsi="ＭＳ 明朝" w:hint="eastAsia"/>
                <w:sz w:val="20"/>
                <w:szCs w:val="20"/>
              </w:rPr>
              <w:t>及び</w:t>
            </w:r>
            <w:r w:rsidR="00BF1AA4">
              <w:rPr>
                <w:rFonts w:ascii="ＭＳ 明朝" w:hAnsi="ＭＳ 明朝" w:hint="eastAsia"/>
                <w:sz w:val="20"/>
                <w:szCs w:val="20"/>
              </w:rPr>
              <w:t>令和２年度</w:t>
            </w:r>
            <w:r>
              <w:rPr>
                <w:rFonts w:ascii="ＭＳ 明朝" w:hAnsi="ＭＳ 明朝" w:hint="eastAsia"/>
                <w:sz w:val="20"/>
                <w:szCs w:val="20"/>
              </w:rPr>
              <w:t>学校経営計画</w:t>
            </w:r>
            <w:r w:rsidR="00164B19">
              <w:rPr>
                <w:rFonts w:ascii="ＭＳ 明朝" w:hAnsi="ＭＳ 明朝" w:hint="eastAsia"/>
                <w:sz w:val="20"/>
                <w:szCs w:val="20"/>
              </w:rPr>
              <w:t>「めざす学校像」「中期的目標」について、承認いただいた。</w:t>
            </w:r>
          </w:p>
        </w:tc>
      </w:tr>
    </w:tbl>
    <w:p w14:paraId="3EEF5BBB" w14:textId="22FE3BDC" w:rsidR="00D75352" w:rsidRDefault="00D75352" w:rsidP="00DB7DE0">
      <w:pPr>
        <w:jc w:val="left"/>
        <w:rPr>
          <w:rFonts w:ascii="ＭＳ ゴシック" w:eastAsia="ＭＳ ゴシック" w:hAnsi="ＭＳ ゴシック"/>
          <w:szCs w:val="21"/>
        </w:rPr>
      </w:pPr>
    </w:p>
    <w:p w14:paraId="317CFACE" w14:textId="6519AC5E" w:rsidR="0086696C" w:rsidRPr="00DB7DE0" w:rsidRDefault="00D75352" w:rsidP="00490C2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r w:rsidR="0037367C" w:rsidRPr="00DB7DE0">
        <w:rPr>
          <w:rFonts w:ascii="ＭＳ ゴシック" w:eastAsia="ＭＳ ゴシック" w:hAnsi="ＭＳ ゴシック" w:hint="eastAsia"/>
          <w:szCs w:val="21"/>
        </w:rPr>
        <w:lastRenderedPageBreak/>
        <w:t xml:space="preserve">３　</w:t>
      </w:r>
      <w:r w:rsidR="0086696C" w:rsidRPr="00DB7DE0">
        <w:rPr>
          <w:rFonts w:ascii="ＭＳ ゴシック" w:eastAsia="ＭＳ ゴシック" w:hAnsi="ＭＳ ゴシック" w:hint="eastAsia"/>
          <w:szCs w:val="21"/>
        </w:rPr>
        <w:t>本年度の取組</w:t>
      </w:r>
      <w:r w:rsidR="0037367C" w:rsidRPr="00DB7DE0">
        <w:rPr>
          <w:rFonts w:ascii="ＭＳ ゴシック" w:eastAsia="ＭＳ ゴシック" w:hAnsi="ＭＳ ゴシック" w:hint="eastAsia"/>
          <w:szCs w:val="21"/>
        </w:rPr>
        <w:t>内容</w:t>
      </w:r>
      <w:r w:rsidR="0086696C" w:rsidRPr="00DB7DE0">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842"/>
        <w:gridCol w:w="4536"/>
        <w:gridCol w:w="4678"/>
        <w:gridCol w:w="3012"/>
      </w:tblGrid>
      <w:tr w:rsidR="00897939" w:rsidRPr="00DB7DE0" w14:paraId="317CFAD5" w14:textId="77777777" w:rsidTr="00692E18">
        <w:trPr>
          <w:trHeight w:val="586"/>
          <w:jc w:val="center"/>
        </w:trPr>
        <w:tc>
          <w:tcPr>
            <w:tcW w:w="918" w:type="dxa"/>
            <w:shd w:val="clear" w:color="auto" w:fill="auto"/>
            <w:vAlign w:val="center"/>
          </w:tcPr>
          <w:p w14:paraId="317CFACF" w14:textId="77777777" w:rsidR="00897939" w:rsidRPr="00DB7DE0" w:rsidRDefault="00897939" w:rsidP="0054712D">
            <w:pPr>
              <w:spacing w:line="240" w:lineRule="exact"/>
              <w:jc w:val="center"/>
              <w:rPr>
                <w:rFonts w:ascii="ＭＳ ゴシック" w:eastAsia="ＭＳ ゴシック" w:hAnsi="ＭＳ ゴシック"/>
                <w:sz w:val="20"/>
                <w:szCs w:val="20"/>
              </w:rPr>
            </w:pPr>
            <w:r w:rsidRPr="00DB7DE0">
              <w:rPr>
                <w:rFonts w:ascii="ＭＳ ゴシック" w:eastAsia="ＭＳ ゴシック" w:hAnsi="ＭＳ ゴシック" w:hint="eastAsia"/>
                <w:sz w:val="20"/>
                <w:szCs w:val="20"/>
              </w:rPr>
              <w:t>中期的</w:t>
            </w:r>
          </w:p>
          <w:p w14:paraId="317CFAD0" w14:textId="77777777" w:rsidR="00897939" w:rsidRPr="00DB7DE0" w:rsidRDefault="00897939" w:rsidP="0054712D">
            <w:pPr>
              <w:spacing w:line="240" w:lineRule="exact"/>
              <w:jc w:val="center"/>
              <w:rPr>
                <w:rFonts w:ascii="ＭＳ ゴシック" w:eastAsia="ＭＳ ゴシック" w:hAnsi="ＭＳ ゴシック"/>
                <w:spacing w:val="-20"/>
                <w:sz w:val="20"/>
                <w:szCs w:val="20"/>
              </w:rPr>
            </w:pPr>
            <w:r w:rsidRPr="00DB7DE0">
              <w:rPr>
                <w:rFonts w:ascii="ＭＳ ゴシック" w:eastAsia="ＭＳ ゴシック" w:hAnsi="ＭＳ ゴシック" w:hint="eastAsia"/>
                <w:sz w:val="20"/>
                <w:szCs w:val="20"/>
              </w:rPr>
              <w:t>目標</w:t>
            </w:r>
          </w:p>
        </w:tc>
        <w:tc>
          <w:tcPr>
            <w:tcW w:w="1842" w:type="dxa"/>
            <w:shd w:val="clear" w:color="auto" w:fill="auto"/>
            <w:vAlign w:val="center"/>
          </w:tcPr>
          <w:p w14:paraId="317CFAD1" w14:textId="77777777" w:rsidR="00897939" w:rsidRPr="00DB7DE0" w:rsidRDefault="00897939" w:rsidP="006B5B51">
            <w:pPr>
              <w:spacing w:line="320" w:lineRule="exact"/>
              <w:jc w:val="center"/>
              <w:rPr>
                <w:rFonts w:ascii="ＭＳ ゴシック" w:eastAsia="ＭＳ ゴシック" w:hAnsi="ＭＳ ゴシック"/>
                <w:sz w:val="20"/>
                <w:szCs w:val="20"/>
              </w:rPr>
            </w:pPr>
            <w:r w:rsidRPr="00DB7DE0">
              <w:rPr>
                <w:rFonts w:ascii="ＭＳ ゴシック" w:eastAsia="ＭＳ ゴシック" w:hAnsi="ＭＳ ゴシック" w:hint="eastAsia"/>
                <w:sz w:val="20"/>
                <w:szCs w:val="20"/>
              </w:rPr>
              <w:t>今年度の重点目標</w:t>
            </w:r>
          </w:p>
        </w:tc>
        <w:tc>
          <w:tcPr>
            <w:tcW w:w="4536" w:type="dxa"/>
            <w:tcBorders>
              <w:right w:val="dashed" w:sz="4" w:space="0" w:color="auto"/>
            </w:tcBorders>
            <w:shd w:val="clear" w:color="auto" w:fill="auto"/>
            <w:vAlign w:val="center"/>
          </w:tcPr>
          <w:p w14:paraId="317CFAD2" w14:textId="77777777" w:rsidR="00897939" w:rsidRPr="00DB7DE0" w:rsidRDefault="00897939" w:rsidP="006B5B51">
            <w:pPr>
              <w:spacing w:line="320" w:lineRule="exact"/>
              <w:jc w:val="center"/>
              <w:rPr>
                <w:rFonts w:ascii="ＭＳ ゴシック" w:eastAsia="ＭＳ ゴシック" w:hAnsi="ＭＳ ゴシック"/>
                <w:sz w:val="20"/>
                <w:szCs w:val="20"/>
              </w:rPr>
            </w:pPr>
            <w:r w:rsidRPr="00DB7DE0">
              <w:rPr>
                <w:rFonts w:ascii="ＭＳ ゴシック" w:eastAsia="ＭＳ ゴシック" w:hAnsi="ＭＳ ゴシック" w:hint="eastAsia"/>
                <w:sz w:val="20"/>
                <w:szCs w:val="20"/>
              </w:rPr>
              <w:t>具体的な取組計画・内容</w:t>
            </w:r>
          </w:p>
        </w:tc>
        <w:tc>
          <w:tcPr>
            <w:tcW w:w="4678" w:type="dxa"/>
            <w:tcBorders>
              <w:right w:val="dashed" w:sz="4" w:space="0" w:color="auto"/>
            </w:tcBorders>
            <w:vAlign w:val="center"/>
          </w:tcPr>
          <w:p w14:paraId="317CFAD3" w14:textId="77777777" w:rsidR="00897939" w:rsidRPr="00DB7DE0" w:rsidRDefault="00897939" w:rsidP="006B5B51">
            <w:pPr>
              <w:spacing w:line="320" w:lineRule="exact"/>
              <w:jc w:val="center"/>
              <w:rPr>
                <w:rFonts w:ascii="ＭＳ ゴシック" w:eastAsia="ＭＳ ゴシック" w:hAnsi="ＭＳ ゴシック"/>
                <w:sz w:val="20"/>
                <w:szCs w:val="20"/>
              </w:rPr>
            </w:pPr>
            <w:r w:rsidRPr="00DB7DE0">
              <w:rPr>
                <w:rFonts w:ascii="ＭＳ ゴシック" w:eastAsia="ＭＳ ゴシック" w:hAnsi="ＭＳ ゴシック" w:hint="eastAsia"/>
                <w:sz w:val="20"/>
                <w:szCs w:val="20"/>
              </w:rPr>
              <w:t>評価</w:t>
            </w:r>
            <w:r w:rsidR="00662BE4">
              <w:rPr>
                <w:rFonts w:ascii="ＭＳ ゴシック" w:eastAsia="ＭＳ ゴシック" w:hAnsi="ＭＳ ゴシック" w:hint="eastAsia"/>
                <w:sz w:val="20"/>
                <w:szCs w:val="20"/>
              </w:rPr>
              <w:t>目標</w:t>
            </w:r>
          </w:p>
        </w:tc>
        <w:tc>
          <w:tcPr>
            <w:tcW w:w="3012" w:type="dxa"/>
            <w:tcBorders>
              <w:left w:val="dashed" w:sz="4" w:space="0" w:color="auto"/>
              <w:right w:val="single" w:sz="4" w:space="0" w:color="auto"/>
            </w:tcBorders>
            <w:shd w:val="clear" w:color="auto" w:fill="auto"/>
            <w:vAlign w:val="center"/>
          </w:tcPr>
          <w:p w14:paraId="317CFAD4" w14:textId="77777777" w:rsidR="00897939" w:rsidRPr="00DB7DE0" w:rsidRDefault="00897939" w:rsidP="006B5B51">
            <w:pPr>
              <w:spacing w:line="320" w:lineRule="exact"/>
              <w:jc w:val="center"/>
              <w:rPr>
                <w:rFonts w:ascii="ＭＳ ゴシック" w:eastAsia="ＭＳ ゴシック" w:hAnsi="ＭＳ ゴシック"/>
                <w:sz w:val="20"/>
                <w:szCs w:val="20"/>
              </w:rPr>
            </w:pPr>
            <w:r w:rsidRPr="00DB7DE0">
              <w:rPr>
                <w:rFonts w:ascii="ＭＳ ゴシック" w:eastAsia="ＭＳ ゴシック" w:hAnsi="ＭＳ ゴシック" w:hint="eastAsia"/>
                <w:sz w:val="20"/>
                <w:szCs w:val="20"/>
              </w:rPr>
              <w:t>自己評価</w:t>
            </w:r>
          </w:p>
        </w:tc>
      </w:tr>
      <w:tr w:rsidR="005E671C" w:rsidRPr="00692E18" w14:paraId="317CFB65" w14:textId="77777777" w:rsidTr="00692E18">
        <w:trPr>
          <w:cantSplit/>
          <w:trHeight w:val="4819"/>
          <w:jc w:val="center"/>
        </w:trPr>
        <w:tc>
          <w:tcPr>
            <w:tcW w:w="918" w:type="dxa"/>
            <w:shd w:val="clear" w:color="auto" w:fill="auto"/>
            <w:textDirection w:val="tbRlV"/>
            <w:vAlign w:val="center"/>
          </w:tcPr>
          <w:p w14:paraId="317CFAD6" w14:textId="77777777" w:rsidR="00897939" w:rsidRPr="00692E18" w:rsidRDefault="007C5A7E" w:rsidP="009026A1">
            <w:pPr>
              <w:spacing w:line="320" w:lineRule="exact"/>
              <w:ind w:left="113" w:right="113" w:firstLineChars="200" w:firstLine="400"/>
              <w:jc w:val="left"/>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１　教職員の資質向上を基とした学校力向上</w:t>
            </w:r>
          </w:p>
        </w:tc>
        <w:tc>
          <w:tcPr>
            <w:tcW w:w="1842" w:type="dxa"/>
            <w:shd w:val="clear" w:color="auto" w:fill="auto"/>
          </w:tcPr>
          <w:p w14:paraId="317CFAD7" w14:textId="77777777" w:rsidR="0071748A" w:rsidRPr="00692E18" w:rsidRDefault="007C5A7E" w:rsidP="0098578E">
            <w:pPr>
              <w:spacing w:line="300" w:lineRule="exact"/>
              <w:ind w:left="200" w:hangingChars="100" w:hanging="2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（１）</w:t>
            </w:r>
          </w:p>
          <w:p w14:paraId="317CFAD8" w14:textId="77777777" w:rsidR="007C5A7E" w:rsidRPr="00692E18" w:rsidRDefault="00646DEF" w:rsidP="0098578E">
            <w:pPr>
              <w:spacing w:line="300" w:lineRule="exact"/>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児童生徒が有する力の客観的評価と、それに基づく指導体制の深化</w:t>
            </w:r>
          </w:p>
          <w:p w14:paraId="317CFAD9" w14:textId="77777777" w:rsidR="00AC1102" w:rsidRPr="00692E18" w:rsidRDefault="00AC1102" w:rsidP="0098578E">
            <w:pPr>
              <w:spacing w:line="300" w:lineRule="exact"/>
              <w:ind w:left="200" w:hangingChars="100" w:hanging="200"/>
              <w:rPr>
                <w:rFonts w:asciiTheme="minorEastAsia" w:eastAsiaTheme="minorEastAsia" w:hAnsiTheme="minorEastAsia"/>
                <w:color w:val="000000" w:themeColor="text1"/>
                <w:sz w:val="20"/>
                <w:szCs w:val="20"/>
              </w:rPr>
            </w:pPr>
          </w:p>
          <w:p w14:paraId="317CFADA" w14:textId="77777777" w:rsidR="005E0AF5" w:rsidRPr="00692E18" w:rsidRDefault="005E0AF5" w:rsidP="0098578E">
            <w:pPr>
              <w:spacing w:line="300" w:lineRule="exact"/>
              <w:ind w:left="200" w:hangingChars="100" w:hanging="200"/>
              <w:rPr>
                <w:rFonts w:asciiTheme="minorEastAsia" w:eastAsiaTheme="minorEastAsia" w:hAnsiTheme="minorEastAsia"/>
                <w:color w:val="000000" w:themeColor="text1"/>
                <w:sz w:val="20"/>
                <w:szCs w:val="20"/>
              </w:rPr>
            </w:pPr>
          </w:p>
          <w:p w14:paraId="317CFADB" w14:textId="77777777" w:rsidR="005E0AF5" w:rsidRPr="00692E18" w:rsidRDefault="005E0AF5" w:rsidP="0098578E">
            <w:pPr>
              <w:spacing w:line="300" w:lineRule="exact"/>
              <w:ind w:left="200" w:hangingChars="100" w:hanging="200"/>
              <w:rPr>
                <w:rFonts w:asciiTheme="minorEastAsia" w:eastAsiaTheme="minorEastAsia" w:hAnsiTheme="minorEastAsia"/>
                <w:color w:val="000000" w:themeColor="text1"/>
                <w:sz w:val="20"/>
                <w:szCs w:val="20"/>
              </w:rPr>
            </w:pPr>
          </w:p>
          <w:p w14:paraId="317CFADC" w14:textId="639019D6" w:rsidR="007A6F31" w:rsidRDefault="007A6F31" w:rsidP="0098578E">
            <w:pPr>
              <w:spacing w:line="300" w:lineRule="exact"/>
              <w:rPr>
                <w:rFonts w:asciiTheme="minorEastAsia" w:eastAsiaTheme="minorEastAsia" w:hAnsiTheme="minorEastAsia"/>
                <w:color w:val="000000" w:themeColor="text1"/>
                <w:sz w:val="20"/>
                <w:szCs w:val="20"/>
              </w:rPr>
            </w:pPr>
          </w:p>
          <w:p w14:paraId="2A3C11E4" w14:textId="5D8727ED" w:rsidR="00490C20" w:rsidRDefault="00490C20" w:rsidP="0098578E">
            <w:pPr>
              <w:spacing w:line="300" w:lineRule="exact"/>
              <w:rPr>
                <w:rFonts w:asciiTheme="minorEastAsia" w:eastAsiaTheme="minorEastAsia" w:hAnsiTheme="minorEastAsia"/>
                <w:color w:val="000000" w:themeColor="text1"/>
                <w:sz w:val="20"/>
                <w:szCs w:val="20"/>
              </w:rPr>
            </w:pPr>
          </w:p>
          <w:p w14:paraId="25138F9B" w14:textId="40E62537" w:rsidR="00490C20" w:rsidRDefault="00490C20" w:rsidP="0098578E">
            <w:pPr>
              <w:spacing w:line="300" w:lineRule="exact"/>
              <w:rPr>
                <w:rFonts w:asciiTheme="minorEastAsia" w:eastAsiaTheme="minorEastAsia" w:hAnsiTheme="minorEastAsia"/>
                <w:color w:val="000000" w:themeColor="text1"/>
                <w:sz w:val="20"/>
                <w:szCs w:val="20"/>
              </w:rPr>
            </w:pPr>
          </w:p>
          <w:p w14:paraId="582E963B" w14:textId="0E463AD1" w:rsidR="00490C20" w:rsidRDefault="00490C20" w:rsidP="0098578E">
            <w:pPr>
              <w:spacing w:line="300" w:lineRule="exact"/>
              <w:rPr>
                <w:rFonts w:asciiTheme="minorEastAsia" w:eastAsiaTheme="minorEastAsia" w:hAnsiTheme="minorEastAsia"/>
                <w:color w:val="000000" w:themeColor="text1"/>
                <w:sz w:val="20"/>
                <w:szCs w:val="20"/>
              </w:rPr>
            </w:pPr>
          </w:p>
          <w:p w14:paraId="374B0E30" w14:textId="77777777" w:rsidR="00490C20" w:rsidRPr="00692E18" w:rsidRDefault="00490C20" w:rsidP="0098578E">
            <w:pPr>
              <w:spacing w:line="300" w:lineRule="exact"/>
              <w:rPr>
                <w:rFonts w:asciiTheme="minorEastAsia" w:eastAsiaTheme="minorEastAsia" w:hAnsiTheme="minorEastAsia"/>
                <w:color w:val="000000" w:themeColor="text1"/>
                <w:sz w:val="20"/>
                <w:szCs w:val="20"/>
              </w:rPr>
            </w:pPr>
          </w:p>
          <w:p w14:paraId="317CFAE0" w14:textId="77777777" w:rsidR="004C6227" w:rsidRPr="00692E18" w:rsidRDefault="004C6227" w:rsidP="0098578E">
            <w:pPr>
              <w:spacing w:line="300" w:lineRule="exact"/>
              <w:rPr>
                <w:rFonts w:asciiTheme="minorEastAsia" w:eastAsiaTheme="minorEastAsia" w:hAnsiTheme="minorEastAsia"/>
                <w:color w:val="000000" w:themeColor="text1"/>
                <w:sz w:val="20"/>
                <w:szCs w:val="20"/>
              </w:rPr>
            </w:pPr>
          </w:p>
          <w:p w14:paraId="317CFAE1" w14:textId="77777777" w:rsidR="005E0AF5" w:rsidRPr="00692E18" w:rsidRDefault="000910F9" w:rsidP="0098578E">
            <w:pPr>
              <w:spacing w:line="300" w:lineRule="exact"/>
              <w:ind w:left="200" w:hangingChars="100" w:hanging="2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（２</w:t>
            </w:r>
            <w:r w:rsidR="005E0AF5" w:rsidRPr="00692E18">
              <w:rPr>
                <w:rFonts w:asciiTheme="minorEastAsia" w:eastAsiaTheme="minorEastAsia" w:hAnsiTheme="minorEastAsia" w:hint="eastAsia"/>
                <w:color w:val="000000" w:themeColor="text1"/>
                <w:sz w:val="20"/>
                <w:szCs w:val="20"/>
              </w:rPr>
              <w:t>）</w:t>
            </w:r>
          </w:p>
          <w:p w14:paraId="11EE7DBC" w14:textId="77777777" w:rsidR="00692E18" w:rsidRDefault="005E0AF5" w:rsidP="0098578E">
            <w:pPr>
              <w:spacing w:line="300" w:lineRule="exact"/>
              <w:ind w:left="200" w:hangingChars="100" w:hanging="2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専門性の維持と</w:t>
            </w:r>
          </w:p>
          <w:p w14:paraId="317CFAE2" w14:textId="055A4C86" w:rsidR="005E0AF5" w:rsidRPr="00692E18" w:rsidRDefault="005E0AF5" w:rsidP="00692E18">
            <w:pPr>
              <w:spacing w:line="300" w:lineRule="exact"/>
              <w:ind w:leftChars="100" w:left="210" w:firstLineChars="400" w:firstLine="8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継承</w:t>
            </w:r>
          </w:p>
          <w:p w14:paraId="317CFAE3" w14:textId="77777777" w:rsidR="008C0CA4" w:rsidRPr="00692E18" w:rsidRDefault="008C0CA4" w:rsidP="0098578E">
            <w:pPr>
              <w:spacing w:line="300" w:lineRule="exact"/>
              <w:ind w:left="200" w:hangingChars="100" w:hanging="200"/>
              <w:rPr>
                <w:rFonts w:asciiTheme="minorEastAsia" w:eastAsiaTheme="minorEastAsia" w:hAnsiTheme="minorEastAsia"/>
                <w:color w:val="000000" w:themeColor="text1"/>
                <w:sz w:val="20"/>
                <w:szCs w:val="20"/>
              </w:rPr>
            </w:pPr>
          </w:p>
          <w:p w14:paraId="317CFAE4" w14:textId="77777777" w:rsidR="009466E8" w:rsidRPr="00692E18" w:rsidRDefault="009466E8" w:rsidP="0098578E">
            <w:pPr>
              <w:spacing w:line="300" w:lineRule="exact"/>
              <w:rPr>
                <w:rFonts w:asciiTheme="minorEastAsia" w:eastAsiaTheme="minorEastAsia" w:hAnsiTheme="minorEastAsia"/>
                <w:color w:val="000000" w:themeColor="text1"/>
                <w:sz w:val="20"/>
                <w:szCs w:val="20"/>
              </w:rPr>
            </w:pPr>
          </w:p>
          <w:p w14:paraId="317CFAE5" w14:textId="77777777" w:rsidR="009466E8" w:rsidRPr="00692E18" w:rsidRDefault="009466E8" w:rsidP="0098578E">
            <w:pPr>
              <w:spacing w:line="300" w:lineRule="exact"/>
              <w:ind w:left="200" w:hangingChars="100" w:hanging="200"/>
              <w:rPr>
                <w:rFonts w:asciiTheme="minorEastAsia" w:eastAsiaTheme="minorEastAsia" w:hAnsiTheme="minorEastAsia"/>
                <w:color w:val="000000" w:themeColor="text1"/>
                <w:sz w:val="20"/>
                <w:szCs w:val="20"/>
              </w:rPr>
            </w:pPr>
          </w:p>
          <w:p w14:paraId="317CFAE6" w14:textId="77777777" w:rsidR="00C44DDA" w:rsidRPr="00692E18" w:rsidRDefault="00C44DDA" w:rsidP="0098578E">
            <w:pPr>
              <w:spacing w:line="300" w:lineRule="exact"/>
              <w:ind w:left="200" w:hangingChars="100" w:hanging="200"/>
              <w:rPr>
                <w:rFonts w:asciiTheme="minorEastAsia" w:eastAsiaTheme="minorEastAsia" w:hAnsiTheme="minorEastAsia"/>
                <w:color w:val="000000" w:themeColor="text1"/>
                <w:sz w:val="20"/>
                <w:szCs w:val="20"/>
              </w:rPr>
            </w:pPr>
          </w:p>
          <w:p w14:paraId="317CFAE7" w14:textId="77777777" w:rsidR="00C44DDA" w:rsidRPr="00692E18" w:rsidRDefault="00C44DDA" w:rsidP="0098578E">
            <w:pPr>
              <w:spacing w:line="300" w:lineRule="exact"/>
              <w:ind w:left="200" w:hangingChars="100" w:hanging="200"/>
              <w:rPr>
                <w:rFonts w:asciiTheme="minorEastAsia" w:eastAsiaTheme="minorEastAsia" w:hAnsiTheme="minorEastAsia"/>
                <w:color w:val="000000" w:themeColor="text1"/>
                <w:sz w:val="20"/>
                <w:szCs w:val="20"/>
              </w:rPr>
            </w:pPr>
          </w:p>
          <w:p w14:paraId="317CFAE8" w14:textId="77777777" w:rsidR="00C44DDA" w:rsidRPr="00692E18" w:rsidRDefault="00C44DDA" w:rsidP="0098578E">
            <w:pPr>
              <w:spacing w:line="300" w:lineRule="exact"/>
              <w:rPr>
                <w:rFonts w:asciiTheme="minorEastAsia" w:eastAsiaTheme="minorEastAsia" w:hAnsiTheme="minorEastAsia"/>
                <w:color w:val="000000" w:themeColor="text1"/>
                <w:sz w:val="20"/>
                <w:szCs w:val="20"/>
              </w:rPr>
            </w:pPr>
          </w:p>
          <w:p w14:paraId="317CFAE9" w14:textId="77777777" w:rsidR="000807A7" w:rsidRPr="00692E18" w:rsidRDefault="000807A7" w:rsidP="0098578E">
            <w:pPr>
              <w:spacing w:line="300" w:lineRule="exact"/>
              <w:rPr>
                <w:rFonts w:asciiTheme="minorEastAsia" w:eastAsiaTheme="minorEastAsia" w:hAnsiTheme="minorEastAsia"/>
                <w:color w:val="000000" w:themeColor="text1"/>
                <w:sz w:val="20"/>
                <w:szCs w:val="20"/>
              </w:rPr>
            </w:pPr>
          </w:p>
          <w:p w14:paraId="317CFAEA" w14:textId="77777777" w:rsidR="000807A7" w:rsidRPr="00692E18" w:rsidRDefault="000807A7" w:rsidP="0098578E">
            <w:pPr>
              <w:spacing w:line="300" w:lineRule="exact"/>
              <w:rPr>
                <w:rFonts w:asciiTheme="minorEastAsia" w:eastAsiaTheme="minorEastAsia" w:hAnsiTheme="minorEastAsia"/>
                <w:color w:val="000000" w:themeColor="text1"/>
                <w:sz w:val="20"/>
                <w:szCs w:val="20"/>
              </w:rPr>
            </w:pPr>
          </w:p>
          <w:p w14:paraId="317CFAEB" w14:textId="77777777" w:rsidR="00C44DDA" w:rsidRPr="00692E18" w:rsidRDefault="00C44DDA" w:rsidP="0098578E">
            <w:pPr>
              <w:spacing w:line="300" w:lineRule="exact"/>
              <w:ind w:left="200" w:hangingChars="100" w:hanging="200"/>
              <w:rPr>
                <w:rFonts w:asciiTheme="minorEastAsia" w:eastAsiaTheme="minorEastAsia" w:hAnsiTheme="minorEastAsia"/>
                <w:color w:val="000000" w:themeColor="text1"/>
                <w:sz w:val="20"/>
                <w:szCs w:val="20"/>
              </w:rPr>
            </w:pPr>
          </w:p>
          <w:p w14:paraId="317CFAEC" w14:textId="77777777" w:rsidR="00BF12FD" w:rsidRPr="00692E18" w:rsidRDefault="00BF12FD" w:rsidP="0098578E">
            <w:pPr>
              <w:spacing w:line="300" w:lineRule="exact"/>
              <w:ind w:left="200" w:hangingChars="100" w:hanging="200"/>
              <w:rPr>
                <w:rFonts w:asciiTheme="minorEastAsia" w:eastAsiaTheme="minorEastAsia" w:hAnsiTheme="minorEastAsia"/>
                <w:color w:val="000000" w:themeColor="text1"/>
                <w:sz w:val="20"/>
                <w:szCs w:val="20"/>
              </w:rPr>
            </w:pPr>
          </w:p>
          <w:p w14:paraId="317CFAED" w14:textId="77777777" w:rsidR="00063C4A" w:rsidRPr="00692E18" w:rsidRDefault="00063C4A" w:rsidP="0098578E">
            <w:pPr>
              <w:spacing w:line="300" w:lineRule="exact"/>
              <w:ind w:left="200" w:hangingChars="100" w:hanging="200"/>
              <w:rPr>
                <w:rFonts w:asciiTheme="minorEastAsia" w:eastAsiaTheme="minorEastAsia" w:hAnsiTheme="minorEastAsia"/>
                <w:color w:val="000000" w:themeColor="text1"/>
                <w:sz w:val="20"/>
                <w:szCs w:val="20"/>
              </w:rPr>
            </w:pPr>
          </w:p>
          <w:p w14:paraId="317CFAEE" w14:textId="77777777" w:rsidR="00063C4A" w:rsidRPr="00692E18" w:rsidRDefault="00063C4A" w:rsidP="0098578E">
            <w:pPr>
              <w:spacing w:line="300" w:lineRule="exact"/>
              <w:ind w:left="200" w:hangingChars="100" w:hanging="200"/>
              <w:rPr>
                <w:rFonts w:asciiTheme="minorEastAsia" w:eastAsiaTheme="minorEastAsia" w:hAnsiTheme="minorEastAsia"/>
                <w:color w:val="000000" w:themeColor="text1"/>
                <w:sz w:val="20"/>
                <w:szCs w:val="20"/>
              </w:rPr>
            </w:pPr>
          </w:p>
          <w:p w14:paraId="317CFAEF" w14:textId="77777777" w:rsidR="00142A92" w:rsidRPr="00692E18" w:rsidRDefault="00142A92" w:rsidP="0098578E">
            <w:pPr>
              <w:spacing w:line="300" w:lineRule="exact"/>
              <w:ind w:left="200" w:hangingChars="100" w:hanging="200"/>
              <w:rPr>
                <w:rFonts w:asciiTheme="minorEastAsia" w:eastAsiaTheme="minorEastAsia" w:hAnsiTheme="minorEastAsia"/>
                <w:color w:val="000000" w:themeColor="text1"/>
                <w:sz w:val="20"/>
                <w:szCs w:val="20"/>
              </w:rPr>
            </w:pPr>
          </w:p>
          <w:p w14:paraId="317CFAF0" w14:textId="77777777" w:rsidR="00142A92" w:rsidRPr="00692E18" w:rsidRDefault="00142A92" w:rsidP="0098578E">
            <w:pPr>
              <w:spacing w:line="300" w:lineRule="exact"/>
              <w:ind w:left="200" w:hangingChars="100" w:hanging="200"/>
              <w:rPr>
                <w:rFonts w:asciiTheme="minorEastAsia" w:eastAsiaTheme="minorEastAsia" w:hAnsiTheme="minorEastAsia"/>
                <w:color w:val="000000" w:themeColor="text1"/>
                <w:sz w:val="20"/>
                <w:szCs w:val="20"/>
              </w:rPr>
            </w:pPr>
          </w:p>
          <w:p w14:paraId="317CFAF1" w14:textId="77777777" w:rsidR="00142A92" w:rsidRPr="00692E18" w:rsidRDefault="00142A92" w:rsidP="0098578E">
            <w:pPr>
              <w:spacing w:line="300" w:lineRule="exact"/>
              <w:ind w:left="200" w:hangingChars="100" w:hanging="200"/>
              <w:rPr>
                <w:rFonts w:asciiTheme="minorEastAsia" w:eastAsiaTheme="minorEastAsia" w:hAnsiTheme="minorEastAsia"/>
                <w:color w:val="000000" w:themeColor="text1"/>
                <w:sz w:val="20"/>
                <w:szCs w:val="20"/>
              </w:rPr>
            </w:pPr>
          </w:p>
          <w:p w14:paraId="317CFAF2" w14:textId="77777777" w:rsidR="00BF20DD" w:rsidRPr="00692E18" w:rsidRDefault="00BF20DD" w:rsidP="0098578E">
            <w:pPr>
              <w:spacing w:line="300" w:lineRule="exact"/>
              <w:rPr>
                <w:rFonts w:asciiTheme="minorEastAsia" w:eastAsiaTheme="minorEastAsia" w:hAnsiTheme="minorEastAsia"/>
                <w:color w:val="000000" w:themeColor="text1"/>
                <w:sz w:val="20"/>
                <w:szCs w:val="20"/>
              </w:rPr>
            </w:pPr>
          </w:p>
          <w:p w14:paraId="317CFAF3" w14:textId="77777777" w:rsidR="006F4F0A" w:rsidRPr="00692E18" w:rsidRDefault="006F4F0A" w:rsidP="0098578E">
            <w:pPr>
              <w:spacing w:line="300" w:lineRule="exact"/>
              <w:rPr>
                <w:rFonts w:asciiTheme="minorEastAsia" w:eastAsiaTheme="minorEastAsia" w:hAnsiTheme="minorEastAsia"/>
                <w:color w:val="000000" w:themeColor="text1"/>
                <w:sz w:val="20"/>
                <w:szCs w:val="20"/>
              </w:rPr>
            </w:pPr>
          </w:p>
          <w:p w14:paraId="317CFAF6" w14:textId="77777777" w:rsidR="006F4F0A" w:rsidRPr="00692E18" w:rsidRDefault="006F4F0A" w:rsidP="0098578E">
            <w:pPr>
              <w:spacing w:line="300" w:lineRule="exact"/>
              <w:rPr>
                <w:rFonts w:asciiTheme="minorEastAsia" w:eastAsiaTheme="minorEastAsia" w:hAnsiTheme="minorEastAsia"/>
                <w:color w:val="000000" w:themeColor="text1"/>
                <w:sz w:val="20"/>
                <w:szCs w:val="20"/>
              </w:rPr>
            </w:pPr>
          </w:p>
          <w:p w14:paraId="6BF80300" w14:textId="24980EAA" w:rsidR="00490C20" w:rsidRDefault="00490C20" w:rsidP="0098578E">
            <w:pPr>
              <w:spacing w:line="300" w:lineRule="exact"/>
              <w:rPr>
                <w:rFonts w:asciiTheme="minorEastAsia" w:eastAsiaTheme="minorEastAsia" w:hAnsiTheme="minorEastAsia"/>
                <w:color w:val="000000" w:themeColor="text1"/>
                <w:sz w:val="20"/>
                <w:szCs w:val="20"/>
              </w:rPr>
            </w:pPr>
          </w:p>
          <w:p w14:paraId="78774661" w14:textId="77777777" w:rsidR="00490C20" w:rsidRPr="00692E18" w:rsidRDefault="00490C20" w:rsidP="0098578E">
            <w:pPr>
              <w:spacing w:line="300" w:lineRule="exact"/>
              <w:rPr>
                <w:rFonts w:asciiTheme="minorEastAsia" w:eastAsiaTheme="minorEastAsia" w:hAnsiTheme="minorEastAsia"/>
                <w:color w:val="000000" w:themeColor="text1"/>
                <w:sz w:val="20"/>
                <w:szCs w:val="20"/>
              </w:rPr>
            </w:pPr>
          </w:p>
          <w:p w14:paraId="317CFAF8" w14:textId="3D0D737F" w:rsidR="00BF20DD" w:rsidRDefault="00BF20DD" w:rsidP="0098578E">
            <w:pPr>
              <w:spacing w:line="300" w:lineRule="exact"/>
              <w:rPr>
                <w:rFonts w:asciiTheme="minorEastAsia" w:eastAsiaTheme="minorEastAsia" w:hAnsiTheme="minorEastAsia"/>
                <w:color w:val="000000" w:themeColor="text1"/>
                <w:sz w:val="20"/>
                <w:szCs w:val="20"/>
              </w:rPr>
            </w:pPr>
          </w:p>
          <w:p w14:paraId="48149EA3" w14:textId="5A16A256" w:rsidR="00F51AAE" w:rsidRDefault="00F51AAE" w:rsidP="0098578E">
            <w:pPr>
              <w:spacing w:line="300" w:lineRule="exact"/>
              <w:rPr>
                <w:rFonts w:asciiTheme="minorEastAsia" w:eastAsiaTheme="minorEastAsia" w:hAnsiTheme="minorEastAsia"/>
                <w:color w:val="000000" w:themeColor="text1"/>
                <w:sz w:val="20"/>
                <w:szCs w:val="20"/>
              </w:rPr>
            </w:pPr>
          </w:p>
          <w:p w14:paraId="315EB641" w14:textId="19829C81" w:rsidR="00F51AAE" w:rsidRDefault="00F51AAE" w:rsidP="0098578E">
            <w:pPr>
              <w:spacing w:line="300" w:lineRule="exact"/>
              <w:rPr>
                <w:rFonts w:asciiTheme="minorEastAsia" w:eastAsiaTheme="minorEastAsia" w:hAnsiTheme="minorEastAsia"/>
                <w:color w:val="000000" w:themeColor="text1"/>
                <w:sz w:val="20"/>
                <w:szCs w:val="20"/>
              </w:rPr>
            </w:pPr>
          </w:p>
          <w:p w14:paraId="42BABFE1" w14:textId="77777777" w:rsidR="00F51AAE" w:rsidRPr="00692E18" w:rsidRDefault="00F51AAE" w:rsidP="0098578E">
            <w:pPr>
              <w:spacing w:line="300" w:lineRule="exact"/>
              <w:rPr>
                <w:rFonts w:asciiTheme="minorEastAsia" w:eastAsiaTheme="minorEastAsia" w:hAnsiTheme="minorEastAsia"/>
                <w:color w:val="000000" w:themeColor="text1"/>
                <w:sz w:val="20"/>
                <w:szCs w:val="20"/>
              </w:rPr>
            </w:pPr>
          </w:p>
          <w:p w14:paraId="317CFAF9" w14:textId="77777777" w:rsidR="009466E8" w:rsidRPr="00692E18" w:rsidRDefault="00F37EFC" w:rsidP="0098578E">
            <w:pPr>
              <w:spacing w:line="300" w:lineRule="exact"/>
              <w:ind w:left="200" w:hangingChars="100" w:hanging="2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（３）</w:t>
            </w:r>
          </w:p>
          <w:p w14:paraId="317CFAFC" w14:textId="61E501AE" w:rsidR="009466E8" w:rsidRPr="00692E18" w:rsidRDefault="00BF12FD" w:rsidP="00692E18">
            <w:pPr>
              <w:spacing w:line="300" w:lineRule="exact"/>
              <w:ind w:left="32" w:hangingChars="16" w:hanging="32"/>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教職員の働き方改革</w:t>
            </w:r>
            <w:r w:rsidR="004C6227" w:rsidRPr="00692E18">
              <w:rPr>
                <w:rFonts w:asciiTheme="minorEastAsia" w:eastAsiaTheme="minorEastAsia" w:hAnsiTheme="minorEastAsia" w:hint="eastAsia"/>
                <w:color w:val="000000" w:themeColor="text1"/>
                <w:sz w:val="20"/>
                <w:szCs w:val="20"/>
              </w:rPr>
              <w:t>を目的</w:t>
            </w:r>
            <w:r w:rsidR="008A5B5E" w:rsidRPr="00692E18">
              <w:rPr>
                <w:rFonts w:asciiTheme="minorEastAsia" w:eastAsiaTheme="minorEastAsia" w:hAnsiTheme="minorEastAsia" w:hint="eastAsia"/>
                <w:color w:val="000000" w:themeColor="text1"/>
                <w:sz w:val="20"/>
                <w:szCs w:val="20"/>
              </w:rPr>
              <w:t>とした職場</w:t>
            </w:r>
            <w:r w:rsidRPr="00692E18">
              <w:rPr>
                <w:rFonts w:asciiTheme="minorEastAsia" w:eastAsiaTheme="minorEastAsia" w:hAnsiTheme="minorEastAsia" w:hint="eastAsia"/>
                <w:color w:val="000000" w:themeColor="text1"/>
                <w:sz w:val="20"/>
                <w:szCs w:val="20"/>
              </w:rPr>
              <w:t>環境の改善</w:t>
            </w:r>
          </w:p>
          <w:p w14:paraId="317CFAFD" w14:textId="77777777" w:rsidR="009466E8" w:rsidRPr="00692E18" w:rsidRDefault="009466E8" w:rsidP="0098578E">
            <w:pPr>
              <w:spacing w:line="300" w:lineRule="exact"/>
              <w:ind w:left="200" w:hangingChars="100" w:hanging="200"/>
              <w:rPr>
                <w:rFonts w:asciiTheme="minorEastAsia" w:eastAsiaTheme="minorEastAsia" w:hAnsiTheme="minorEastAsia"/>
                <w:color w:val="000000" w:themeColor="text1"/>
                <w:sz w:val="20"/>
                <w:szCs w:val="20"/>
              </w:rPr>
            </w:pPr>
          </w:p>
          <w:p w14:paraId="317CFAFE" w14:textId="77777777" w:rsidR="009466E8" w:rsidRPr="00692E18" w:rsidRDefault="009466E8" w:rsidP="0098578E">
            <w:pPr>
              <w:spacing w:line="300" w:lineRule="exact"/>
              <w:ind w:left="200" w:hangingChars="100" w:hanging="200"/>
              <w:rPr>
                <w:rFonts w:asciiTheme="minorEastAsia" w:eastAsiaTheme="minorEastAsia" w:hAnsiTheme="minorEastAsia"/>
                <w:color w:val="000000" w:themeColor="text1"/>
                <w:sz w:val="20"/>
                <w:szCs w:val="20"/>
              </w:rPr>
            </w:pPr>
          </w:p>
          <w:p w14:paraId="317CFAFF" w14:textId="77777777" w:rsidR="009466E8" w:rsidRPr="00692E18" w:rsidRDefault="009466E8" w:rsidP="0098578E">
            <w:pPr>
              <w:spacing w:line="300" w:lineRule="exact"/>
              <w:ind w:left="200" w:hangingChars="100" w:hanging="200"/>
              <w:rPr>
                <w:rFonts w:asciiTheme="minorEastAsia" w:eastAsiaTheme="minorEastAsia" w:hAnsiTheme="minorEastAsia"/>
                <w:color w:val="000000" w:themeColor="text1"/>
                <w:sz w:val="20"/>
                <w:szCs w:val="20"/>
              </w:rPr>
            </w:pPr>
          </w:p>
        </w:tc>
        <w:tc>
          <w:tcPr>
            <w:tcW w:w="4536" w:type="dxa"/>
            <w:tcBorders>
              <w:right w:val="dashed" w:sz="4" w:space="0" w:color="auto"/>
            </w:tcBorders>
            <w:shd w:val="clear" w:color="auto" w:fill="auto"/>
          </w:tcPr>
          <w:p w14:paraId="317CFB00" w14:textId="77777777" w:rsidR="00897939" w:rsidRPr="00692E18" w:rsidRDefault="008C0CA4" w:rsidP="0098578E">
            <w:pPr>
              <w:spacing w:line="300" w:lineRule="exact"/>
              <w:ind w:left="400" w:hangingChars="200" w:hanging="4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（１）</w:t>
            </w:r>
          </w:p>
          <w:p w14:paraId="317CFB01" w14:textId="77777777" w:rsidR="00646DEF" w:rsidRPr="00692E18" w:rsidRDefault="003619D5" w:rsidP="0098578E">
            <w:pPr>
              <w:spacing w:line="300" w:lineRule="exact"/>
              <w:ind w:left="400" w:hangingChars="200" w:hanging="4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ア、</w:t>
            </w:r>
            <w:r w:rsidR="00646DEF" w:rsidRPr="00692E18">
              <w:rPr>
                <w:rFonts w:asciiTheme="minorEastAsia" w:eastAsiaTheme="minorEastAsia" w:hAnsiTheme="minorEastAsia" w:hint="eastAsia"/>
                <w:color w:val="000000" w:themeColor="text1"/>
                <w:sz w:val="20"/>
                <w:szCs w:val="20"/>
              </w:rPr>
              <w:t>“課題設定ソフト”を全校ツールとした、</w:t>
            </w:r>
            <w:r w:rsidRPr="00692E18">
              <w:rPr>
                <w:rFonts w:asciiTheme="minorEastAsia" w:eastAsiaTheme="minorEastAsia" w:hAnsiTheme="minorEastAsia" w:hint="eastAsia"/>
                <w:color w:val="000000" w:themeColor="text1"/>
                <w:sz w:val="20"/>
                <w:szCs w:val="20"/>
              </w:rPr>
              <w:t>全児童生徒</w:t>
            </w:r>
            <w:r w:rsidR="00646DEF" w:rsidRPr="00692E18">
              <w:rPr>
                <w:rFonts w:asciiTheme="minorEastAsia" w:eastAsiaTheme="minorEastAsia" w:hAnsiTheme="minorEastAsia" w:hint="eastAsia"/>
                <w:color w:val="000000" w:themeColor="text1"/>
                <w:sz w:val="20"/>
                <w:szCs w:val="20"/>
              </w:rPr>
              <w:t>の自立活動領域におけるアセスメントと、それに基づく課題設定及び</w:t>
            </w:r>
            <w:r w:rsidR="008A5B5E" w:rsidRPr="00692E18">
              <w:rPr>
                <w:rFonts w:asciiTheme="minorEastAsia" w:eastAsiaTheme="minorEastAsia" w:hAnsiTheme="minorEastAsia" w:hint="eastAsia"/>
                <w:color w:val="000000" w:themeColor="text1"/>
                <w:sz w:val="20"/>
                <w:szCs w:val="20"/>
              </w:rPr>
              <w:t>その</w:t>
            </w:r>
            <w:r w:rsidR="00646DEF" w:rsidRPr="00692E18">
              <w:rPr>
                <w:rFonts w:asciiTheme="minorEastAsia" w:eastAsiaTheme="minorEastAsia" w:hAnsiTheme="minorEastAsia" w:hint="eastAsia"/>
                <w:color w:val="000000" w:themeColor="text1"/>
                <w:sz w:val="20"/>
                <w:szCs w:val="20"/>
              </w:rPr>
              <w:t>改善に向けた指導体制の深化</w:t>
            </w:r>
          </w:p>
          <w:p w14:paraId="317CFB02" w14:textId="77777777" w:rsidR="008C0CA4" w:rsidRPr="00692E18" w:rsidRDefault="008C0CA4" w:rsidP="0098578E">
            <w:pPr>
              <w:spacing w:line="300" w:lineRule="exact"/>
              <w:ind w:left="400" w:hangingChars="200" w:hanging="4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イ、</w:t>
            </w:r>
            <w:r w:rsidR="009C16E7" w:rsidRPr="00692E18">
              <w:rPr>
                <w:rFonts w:asciiTheme="minorEastAsia" w:eastAsiaTheme="minorEastAsia" w:hAnsiTheme="minorEastAsia" w:hint="eastAsia"/>
                <w:color w:val="000000" w:themeColor="text1"/>
                <w:sz w:val="20"/>
                <w:szCs w:val="20"/>
              </w:rPr>
              <w:t>知的障がいを有する生徒（主として高等部生活課程）における、生徒の実態に即した自立活動領域の指導体制の構築</w:t>
            </w:r>
          </w:p>
          <w:p w14:paraId="317CFB03" w14:textId="7FED73F6" w:rsidR="00AC1102" w:rsidRDefault="00B97B8A" w:rsidP="0098578E">
            <w:pPr>
              <w:spacing w:line="300" w:lineRule="exact"/>
              <w:ind w:left="400" w:hangingChars="200" w:hanging="4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ウ、</w:t>
            </w:r>
            <w:r w:rsidR="000910F9" w:rsidRPr="00692E18">
              <w:rPr>
                <w:rFonts w:asciiTheme="minorEastAsia" w:eastAsiaTheme="minorEastAsia" w:hAnsiTheme="minorEastAsia" w:hint="eastAsia"/>
                <w:color w:val="000000" w:themeColor="text1"/>
                <w:sz w:val="20"/>
                <w:szCs w:val="20"/>
              </w:rPr>
              <w:t>“</w:t>
            </w:r>
            <w:r w:rsidR="00ED17F0" w:rsidRPr="00692E18">
              <w:rPr>
                <w:rFonts w:asciiTheme="minorEastAsia" w:eastAsiaTheme="minorEastAsia" w:hAnsiTheme="minorEastAsia" w:hint="eastAsia"/>
                <w:color w:val="000000" w:themeColor="text1"/>
                <w:sz w:val="20"/>
                <w:szCs w:val="20"/>
              </w:rPr>
              <w:t>視線入力システム</w:t>
            </w:r>
            <w:r w:rsidR="000910F9" w:rsidRPr="00692E18">
              <w:rPr>
                <w:rFonts w:asciiTheme="minorEastAsia" w:eastAsiaTheme="minorEastAsia" w:hAnsiTheme="minorEastAsia" w:hint="eastAsia"/>
                <w:color w:val="000000" w:themeColor="text1"/>
                <w:sz w:val="20"/>
                <w:szCs w:val="20"/>
              </w:rPr>
              <w:t>”</w:t>
            </w:r>
            <w:r w:rsidR="00ED17F0" w:rsidRPr="00692E18">
              <w:rPr>
                <w:rFonts w:asciiTheme="minorEastAsia" w:eastAsiaTheme="minorEastAsia" w:hAnsiTheme="minorEastAsia" w:hint="eastAsia"/>
                <w:color w:val="000000" w:themeColor="text1"/>
                <w:sz w:val="20"/>
                <w:szCs w:val="20"/>
              </w:rPr>
              <w:t>導入による</w:t>
            </w:r>
            <w:r w:rsidR="009D579E" w:rsidRPr="00692E18">
              <w:rPr>
                <w:rFonts w:asciiTheme="minorEastAsia" w:eastAsiaTheme="minorEastAsia" w:hAnsiTheme="minorEastAsia" w:hint="eastAsia"/>
                <w:color w:val="000000" w:themeColor="text1"/>
                <w:sz w:val="20"/>
                <w:szCs w:val="20"/>
              </w:rPr>
              <w:t>、児童生徒のコミュニケーション力向上への取</w:t>
            </w:r>
            <w:r w:rsidR="00631C31" w:rsidRPr="00692E18">
              <w:rPr>
                <w:rFonts w:asciiTheme="minorEastAsia" w:eastAsiaTheme="minorEastAsia" w:hAnsiTheme="minorEastAsia" w:hint="eastAsia"/>
                <w:color w:val="000000" w:themeColor="text1"/>
                <w:sz w:val="20"/>
                <w:szCs w:val="20"/>
              </w:rPr>
              <w:t>組み</w:t>
            </w:r>
          </w:p>
          <w:p w14:paraId="53869DAD" w14:textId="6CDE0B59" w:rsidR="00490C20" w:rsidRDefault="00490C20" w:rsidP="0098578E">
            <w:pPr>
              <w:spacing w:line="300" w:lineRule="exact"/>
              <w:ind w:left="400" w:hangingChars="200" w:hanging="400"/>
              <w:rPr>
                <w:rFonts w:asciiTheme="minorEastAsia" w:eastAsiaTheme="minorEastAsia" w:hAnsiTheme="minorEastAsia"/>
                <w:color w:val="000000" w:themeColor="text1"/>
                <w:sz w:val="20"/>
                <w:szCs w:val="20"/>
              </w:rPr>
            </w:pPr>
          </w:p>
          <w:p w14:paraId="1D66505E" w14:textId="7925E383" w:rsidR="00490C20" w:rsidRDefault="00490C20" w:rsidP="0098578E">
            <w:pPr>
              <w:spacing w:line="300" w:lineRule="exact"/>
              <w:ind w:left="400" w:hangingChars="200" w:hanging="400"/>
              <w:rPr>
                <w:rFonts w:asciiTheme="minorEastAsia" w:eastAsiaTheme="minorEastAsia" w:hAnsiTheme="minorEastAsia"/>
                <w:color w:val="000000" w:themeColor="text1"/>
                <w:sz w:val="20"/>
                <w:szCs w:val="20"/>
              </w:rPr>
            </w:pPr>
          </w:p>
          <w:p w14:paraId="3D960FBA" w14:textId="77777777" w:rsidR="00490C20" w:rsidRDefault="00490C20" w:rsidP="0098578E">
            <w:pPr>
              <w:spacing w:line="300" w:lineRule="exact"/>
              <w:ind w:left="400" w:hangingChars="200" w:hanging="400"/>
              <w:rPr>
                <w:rFonts w:asciiTheme="minorEastAsia" w:eastAsiaTheme="minorEastAsia" w:hAnsiTheme="minorEastAsia"/>
                <w:color w:val="000000" w:themeColor="text1"/>
                <w:sz w:val="20"/>
                <w:szCs w:val="20"/>
              </w:rPr>
            </w:pPr>
          </w:p>
          <w:p w14:paraId="53AE5F6F" w14:textId="77777777" w:rsidR="00490C20" w:rsidRPr="00692E18" w:rsidRDefault="00490C20" w:rsidP="0098578E">
            <w:pPr>
              <w:spacing w:line="300" w:lineRule="exact"/>
              <w:ind w:left="400" w:hangingChars="200" w:hanging="400"/>
              <w:rPr>
                <w:rFonts w:asciiTheme="minorEastAsia" w:eastAsiaTheme="minorEastAsia" w:hAnsiTheme="minorEastAsia"/>
                <w:color w:val="000000" w:themeColor="text1"/>
                <w:sz w:val="20"/>
                <w:szCs w:val="20"/>
              </w:rPr>
            </w:pPr>
          </w:p>
          <w:p w14:paraId="317CFB04" w14:textId="77777777" w:rsidR="007A6F31" w:rsidRPr="00692E18" w:rsidRDefault="00F73A59" w:rsidP="0098578E">
            <w:pPr>
              <w:spacing w:line="300" w:lineRule="exact"/>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（２）</w:t>
            </w:r>
          </w:p>
          <w:p w14:paraId="317CFB05" w14:textId="77777777" w:rsidR="000910F9" w:rsidRPr="00692E18" w:rsidRDefault="00631C31" w:rsidP="0098578E">
            <w:pPr>
              <w:spacing w:line="300" w:lineRule="exact"/>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ア、</w:t>
            </w:r>
          </w:p>
          <w:p w14:paraId="317CFB09" w14:textId="2ECAA601" w:rsidR="00142A92" w:rsidRPr="00692E18" w:rsidRDefault="000910F9" w:rsidP="00692E18">
            <w:pPr>
              <w:spacing w:line="300" w:lineRule="exact"/>
              <w:ind w:left="200" w:hangingChars="100" w:hanging="2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 xml:space="preserve">① </w:t>
            </w:r>
            <w:r w:rsidR="003A3E0D" w:rsidRPr="00692E18">
              <w:rPr>
                <w:rFonts w:asciiTheme="minorEastAsia" w:eastAsiaTheme="minorEastAsia" w:hAnsiTheme="minorEastAsia" w:hint="eastAsia"/>
                <w:color w:val="000000" w:themeColor="text1"/>
                <w:sz w:val="20"/>
                <w:szCs w:val="20"/>
              </w:rPr>
              <w:t>経験の</w:t>
            </w:r>
            <w:r w:rsidR="00CC4644" w:rsidRPr="00692E18">
              <w:rPr>
                <w:rFonts w:asciiTheme="minorEastAsia" w:eastAsiaTheme="minorEastAsia" w:hAnsiTheme="minorEastAsia" w:hint="eastAsia"/>
                <w:color w:val="000000" w:themeColor="text1"/>
                <w:sz w:val="20"/>
                <w:szCs w:val="20"/>
              </w:rPr>
              <w:t>少ない</w:t>
            </w:r>
            <w:r w:rsidR="00E06CC2" w:rsidRPr="00692E18">
              <w:rPr>
                <w:rFonts w:asciiTheme="minorEastAsia" w:eastAsiaTheme="minorEastAsia" w:hAnsiTheme="minorEastAsia" w:hint="eastAsia"/>
                <w:color w:val="000000" w:themeColor="text1"/>
                <w:sz w:val="20"/>
                <w:szCs w:val="20"/>
              </w:rPr>
              <w:t>教員の育成</w:t>
            </w:r>
            <w:r w:rsidR="00692E18">
              <w:rPr>
                <w:rFonts w:asciiTheme="minorEastAsia" w:eastAsiaTheme="minorEastAsia" w:hAnsiTheme="minorEastAsia" w:hint="eastAsia"/>
                <w:color w:val="000000" w:themeColor="text1"/>
                <w:sz w:val="20"/>
                <w:szCs w:val="20"/>
              </w:rPr>
              <w:t>：</w:t>
            </w:r>
            <w:r w:rsidR="00AE1405" w:rsidRPr="00692E18">
              <w:rPr>
                <w:rFonts w:asciiTheme="minorEastAsia" w:eastAsiaTheme="minorEastAsia" w:hAnsiTheme="minorEastAsia" w:hint="eastAsia"/>
                <w:color w:val="000000" w:themeColor="text1"/>
                <w:sz w:val="20"/>
                <w:szCs w:val="20"/>
              </w:rPr>
              <w:t>各</w:t>
            </w:r>
            <w:r w:rsidR="00631C31" w:rsidRPr="00692E18">
              <w:rPr>
                <w:rFonts w:asciiTheme="minorEastAsia" w:eastAsiaTheme="minorEastAsia" w:hAnsiTheme="minorEastAsia" w:hint="eastAsia"/>
                <w:color w:val="000000" w:themeColor="text1"/>
                <w:sz w:val="20"/>
                <w:szCs w:val="20"/>
              </w:rPr>
              <w:t>初任者による研究授業</w:t>
            </w:r>
            <w:r w:rsidR="00AE1405" w:rsidRPr="00692E18">
              <w:rPr>
                <w:rFonts w:asciiTheme="minorEastAsia" w:eastAsiaTheme="minorEastAsia" w:hAnsiTheme="minorEastAsia" w:hint="eastAsia"/>
                <w:color w:val="000000" w:themeColor="text1"/>
                <w:sz w:val="20"/>
                <w:szCs w:val="20"/>
              </w:rPr>
              <w:t>の開催</w:t>
            </w:r>
            <w:r w:rsidRPr="00692E18">
              <w:rPr>
                <w:rFonts w:asciiTheme="minorEastAsia" w:eastAsiaTheme="minorEastAsia" w:hAnsiTheme="minorEastAsia" w:hint="eastAsia"/>
                <w:color w:val="000000" w:themeColor="text1"/>
                <w:sz w:val="20"/>
                <w:szCs w:val="20"/>
              </w:rPr>
              <w:t>及び</w:t>
            </w:r>
            <w:r w:rsidR="008E71CF" w:rsidRPr="00692E18">
              <w:rPr>
                <w:rFonts w:asciiTheme="minorEastAsia" w:eastAsiaTheme="minorEastAsia" w:hAnsiTheme="minorEastAsia" w:hint="eastAsia"/>
                <w:color w:val="000000" w:themeColor="text1"/>
                <w:sz w:val="20"/>
                <w:szCs w:val="20"/>
              </w:rPr>
              <w:t>新採</w:t>
            </w:r>
            <w:r w:rsidR="00E06CC2" w:rsidRPr="00692E18">
              <w:rPr>
                <w:rFonts w:asciiTheme="minorEastAsia" w:eastAsiaTheme="minorEastAsia" w:hAnsiTheme="minorEastAsia" w:hint="eastAsia"/>
                <w:color w:val="000000" w:themeColor="text1"/>
                <w:sz w:val="20"/>
                <w:szCs w:val="20"/>
              </w:rPr>
              <w:t>２年目教員の育成を目的としたバディ体制の深化</w:t>
            </w:r>
          </w:p>
          <w:p w14:paraId="317CFB0B" w14:textId="77777777" w:rsidR="008E71CF" w:rsidRPr="00692E18" w:rsidRDefault="008E71CF" w:rsidP="0098578E">
            <w:pPr>
              <w:spacing w:line="300" w:lineRule="exact"/>
              <w:rPr>
                <w:rFonts w:asciiTheme="minorEastAsia" w:eastAsiaTheme="minorEastAsia" w:hAnsiTheme="minorEastAsia"/>
                <w:color w:val="000000" w:themeColor="text1"/>
                <w:sz w:val="20"/>
                <w:szCs w:val="20"/>
              </w:rPr>
            </w:pPr>
          </w:p>
          <w:p w14:paraId="317CFB0C" w14:textId="2F4F4FED" w:rsidR="00142A92" w:rsidRPr="00692E18" w:rsidRDefault="000910F9" w:rsidP="0098578E">
            <w:pPr>
              <w:spacing w:line="300" w:lineRule="exact"/>
              <w:ind w:left="500" w:hangingChars="250" w:hanging="5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 xml:space="preserve">② </w:t>
            </w:r>
            <w:r w:rsidR="00CC4644" w:rsidRPr="00692E18">
              <w:rPr>
                <w:rFonts w:asciiTheme="minorEastAsia" w:eastAsiaTheme="minorEastAsia" w:hAnsiTheme="minorEastAsia" w:hint="eastAsia"/>
                <w:color w:val="000000" w:themeColor="text1"/>
                <w:sz w:val="20"/>
                <w:szCs w:val="20"/>
              </w:rPr>
              <w:t>教職経験10</w:t>
            </w:r>
            <w:r w:rsidR="00AE1405" w:rsidRPr="00692E18">
              <w:rPr>
                <w:rFonts w:asciiTheme="minorEastAsia" w:eastAsiaTheme="minorEastAsia" w:hAnsiTheme="minorEastAsia" w:hint="eastAsia"/>
                <w:color w:val="000000" w:themeColor="text1"/>
                <w:sz w:val="20"/>
                <w:szCs w:val="20"/>
              </w:rPr>
              <w:t>年</w:t>
            </w:r>
            <w:r w:rsidR="003F1DC4" w:rsidRPr="00692E18">
              <w:rPr>
                <w:rFonts w:asciiTheme="minorEastAsia" w:eastAsiaTheme="minorEastAsia" w:hAnsiTheme="minorEastAsia" w:hint="eastAsia"/>
                <w:color w:val="000000" w:themeColor="text1"/>
                <w:sz w:val="20"/>
                <w:szCs w:val="20"/>
              </w:rPr>
              <w:t>目の教員による研究授業の実施</w:t>
            </w:r>
          </w:p>
          <w:p w14:paraId="317CFB0D" w14:textId="3BC60340" w:rsidR="000910F9" w:rsidRDefault="000910F9" w:rsidP="0098578E">
            <w:pPr>
              <w:spacing w:line="300" w:lineRule="exact"/>
              <w:ind w:left="500" w:hangingChars="250" w:hanging="5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③ “視線入力システム”を活用した指導のできる教員の育成</w:t>
            </w:r>
          </w:p>
          <w:p w14:paraId="3677816C" w14:textId="21ACD78A" w:rsidR="00F51AAE" w:rsidRDefault="00F51AAE" w:rsidP="0098578E">
            <w:pPr>
              <w:spacing w:line="300" w:lineRule="exact"/>
              <w:ind w:left="500" w:hangingChars="250" w:hanging="500"/>
              <w:rPr>
                <w:rFonts w:asciiTheme="minorEastAsia" w:eastAsiaTheme="minorEastAsia" w:hAnsiTheme="minorEastAsia"/>
                <w:color w:val="000000" w:themeColor="text1"/>
                <w:sz w:val="20"/>
                <w:szCs w:val="20"/>
              </w:rPr>
            </w:pPr>
          </w:p>
          <w:p w14:paraId="7ED591A9" w14:textId="6241FA00" w:rsidR="00F51AAE" w:rsidRDefault="00F51AAE" w:rsidP="0098578E">
            <w:pPr>
              <w:spacing w:line="300" w:lineRule="exact"/>
              <w:ind w:left="500" w:hangingChars="250" w:hanging="500"/>
              <w:rPr>
                <w:rFonts w:asciiTheme="minorEastAsia" w:eastAsiaTheme="minorEastAsia" w:hAnsiTheme="minorEastAsia"/>
                <w:color w:val="000000" w:themeColor="text1"/>
                <w:sz w:val="20"/>
                <w:szCs w:val="20"/>
              </w:rPr>
            </w:pPr>
          </w:p>
          <w:p w14:paraId="1820CAB6" w14:textId="77777777" w:rsidR="00F51AAE" w:rsidRPr="00692E18" w:rsidRDefault="00F51AAE" w:rsidP="0098578E">
            <w:pPr>
              <w:spacing w:line="300" w:lineRule="exact"/>
              <w:ind w:left="500" w:hangingChars="250" w:hanging="500"/>
              <w:rPr>
                <w:rFonts w:asciiTheme="minorEastAsia" w:eastAsiaTheme="minorEastAsia" w:hAnsiTheme="minorEastAsia"/>
                <w:color w:val="000000" w:themeColor="text1"/>
                <w:sz w:val="20"/>
                <w:szCs w:val="20"/>
              </w:rPr>
            </w:pPr>
          </w:p>
          <w:p w14:paraId="317CFB10" w14:textId="6F81AB00" w:rsidR="00ED7C5E" w:rsidRPr="00692E18" w:rsidRDefault="00ED7C5E" w:rsidP="009026A1">
            <w:pPr>
              <w:spacing w:line="300" w:lineRule="exact"/>
              <w:ind w:left="234" w:hangingChars="117" w:hanging="234"/>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イ、</w:t>
            </w:r>
            <w:r w:rsidR="003E3159" w:rsidRPr="00692E18">
              <w:rPr>
                <w:rFonts w:asciiTheme="minorEastAsia" w:eastAsiaTheme="minorEastAsia" w:hAnsiTheme="minorEastAsia" w:hint="eastAsia"/>
                <w:color w:val="000000" w:themeColor="text1"/>
                <w:sz w:val="20"/>
                <w:szCs w:val="20"/>
              </w:rPr>
              <w:t>堺市立健康福祉プラザ</w:t>
            </w:r>
            <w:r w:rsidRPr="00692E18">
              <w:rPr>
                <w:rFonts w:asciiTheme="minorEastAsia" w:eastAsiaTheme="minorEastAsia" w:hAnsiTheme="minorEastAsia" w:hint="eastAsia"/>
                <w:color w:val="000000" w:themeColor="text1"/>
                <w:sz w:val="20"/>
                <w:szCs w:val="20"/>
              </w:rPr>
              <w:t>及びファインプラザ</w:t>
            </w:r>
            <w:r w:rsidR="00BF2D73" w:rsidRPr="00692E18">
              <w:rPr>
                <w:rFonts w:asciiTheme="minorEastAsia" w:eastAsiaTheme="minorEastAsia" w:hAnsiTheme="minorEastAsia" w:hint="eastAsia"/>
                <w:color w:val="000000" w:themeColor="text1"/>
                <w:sz w:val="20"/>
                <w:szCs w:val="20"/>
              </w:rPr>
              <w:t>大阪</w:t>
            </w:r>
            <w:r w:rsidRPr="00692E18">
              <w:rPr>
                <w:rFonts w:asciiTheme="minorEastAsia" w:eastAsiaTheme="minorEastAsia" w:hAnsiTheme="minorEastAsia" w:hint="eastAsia"/>
                <w:color w:val="000000" w:themeColor="text1"/>
                <w:sz w:val="20"/>
                <w:szCs w:val="20"/>
              </w:rPr>
              <w:t>の職員と連携した障がい者スポーツ指導の深化</w:t>
            </w:r>
          </w:p>
          <w:p w14:paraId="317CFB11" w14:textId="30136ADB" w:rsidR="00ED7C5E" w:rsidRDefault="00ED7C5E" w:rsidP="0098578E">
            <w:pPr>
              <w:spacing w:line="300" w:lineRule="exact"/>
              <w:rPr>
                <w:rFonts w:asciiTheme="minorEastAsia" w:eastAsiaTheme="minorEastAsia" w:hAnsiTheme="minorEastAsia"/>
                <w:color w:val="000000" w:themeColor="text1"/>
                <w:sz w:val="20"/>
                <w:szCs w:val="20"/>
              </w:rPr>
            </w:pPr>
          </w:p>
          <w:p w14:paraId="317CFB13" w14:textId="77777777" w:rsidR="003A3E0D" w:rsidRPr="00692E18" w:rsidRDefault="005943C4" w:rsidP="0098578E">
            <w:pPr>
              <w:spacing w:line="300" w:lineRule="exact"/>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ウ、</w:t>
            </w:r>
            <w:r w:rsidR="003A3E0D" w:rsidRPr="00692E18">
              <w:rPr>
                <w:rFonts w:asciiTheme="minorEastAsia" w:eastAsiaTheme="minorEastAsia" w:hAnsiTheme="minorEastAsia" w:hint="eastAsia"/>
                <w:color w:val="000000" w:themeColor="text1"/>
                <w:sz w:val="20"/>
                <w:szCs w:val="20"/>
              </w:rPr>
              <w:t>大手前分校</w:t>
            </w:r>
            <w:r w:rsidR="00487C1B" w:rsidRPr="00692E18">
              <w:rPr>
                <w:rFonts w:asciiTheme="minorEastAsia" w:eastAsiaTheme="minorEastAsia" w:hAnsiTheme="minorEastAsia" w:hint="eastAsia"/>
                <w:color w:val="000000" w:themeColor="text1"/>
                <w:sz w:val="20"/>
                <w:szCs w:val="20"/>
              </w:rPr>
              <w:t>の</w:t>
            </w:r>
            <w:r w:rsidR="008E71CF" w:rsidRPr="00692E18">
              <w:rPr>
                <w:rFonts w:asciiTheme="minorEastAsia" w:eastAsiaTheme="minorEastAsia" w:hAnsiTheme="minorEastAsia" w:hint="eastAsia"/>
                <w:color w:val="000000" w:themeColor="text1"/>
                <w:sz w:val="20"/>
                <w:szCs w:val="20"/>
              </w:rPr>
              <w:t>取</w:t>
            </w:r>
            <w:r w:rsidR="003A3E0D" w:rsidRPr="00692E18">
              <w:rPr>
                <w:rFonts w:asciiTheme="minorEastAsia" w:eastAsiaTheme="minorEastAsia" w:hAnsiTheme="minorEastAsia" w:hint="eastAsia"/>
                <w:color w:val="000000" w:themeColor="text1"/>
                <w:sz w:val="20"/>
                <w:szCs w:val="20"/>
              </w:rPr>
              <w:t>組み</w:t>
            </w:r>
          </w:p>
          <w:p w14:paraId="317CFB14" w14:textId="77777777" w:rsidR="00E06CC2" w:rsidRPr="00692E18" w:rsidRDefault="003A3E0D" w:rsidP="009026A1">
            <w:pPr>
              <w:spacing w:line="300" w:lineRule="exact"/>
              <w:ind w:left="200" w:hangingChars="100" w:hanging="2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 xml:space="preserve">① </w:t>
            </w:r>
            <w:r w:rsidR="00FB207E" w:rsidRPr="00692E18">
              <w:rPr>
                <w:rFonts w:asciiTheme="minorEastAsia" w:eastAsiaTheme="minorEastAsia" w:hAnsiTheme="minorEastAsia" w:hint="eastAsia"/>
                <w:color w:val="000000" w:themeColor="text1"/>
                <w:sz w:val="20"/>
                <w:szCs w:val="20"/>
              </w:rPr>
              <w:t>大手前</w:t>
            </w:r>
            <w:r w:rsidR="00ED0368" w:rsidRPr="00692E18">
              <w:rPr>
                <w:rFonts w:asciiTheme="minorEastAsia" w:eastAsiaTheme="minorEastAsia" w:hAnsiTheme="minorEastAsia" w:hint="eastAsia"/>
                <w:color w:val="000000" w:themeColor="text1"/>
                <w:sz w:val="20"/>
                <w:szCs w:val="20"/>
              </w:rPr>
              <w:t>整肢学園勤務のドクター</w:t>
            </w:r>
            <w:r w:rsidR="00BF20DD" w:rsidRPr="00692E18">
              <w:rPr>
                <w:rFonts w:asciiTheme="minorEastAsia" w:eastAsiaTheme="minorEastAsia" w:hAnsiTheme="minorEastAsia" w:hint="eastAsia"/>
                <w:color w:val="000000" w:themeColor="text1"/>
                <w:sz w:val="20"/>
                <w:szCs w:val="20"/>
              </w:rPr>
              <w:t>又はPT・OT・ST</w:t>
            </w:r>
            <w:r w:rsidR="00BA3D23" w:rsidRPr="00692E18">
              <w:rPr>
                <w:rFonts w:asciiTheme="minorEastAsia" w:eastAsiaTheme="minorEastAsia" w:hAnsiTheme="minorEastAsia" w:hint="eastAsia"/>
                <w:color w:val="000000" w:themeColor="text1"/>
                <w:sz w:val="20"/>
                <w:szCs w:val="20"/>
              </w:rPr>
              <w:t>を講師に招聘した校内職員研修</w:t>
            </w:r>
            <w:r w:rsidR="008A5B5E" w:rsidRPr="00692E18">
              <w:rPr>
                <w:rFonts w:asciiTheme="minorEastAsia" w:eastAsiaTheme="minorEastAsia" w:hAnsiTheme="minorEastAsia" w:hint="eastAsia"/>
                <w:color w:val="000000" w:themeColor="text1"/>
                <w:sz w:val="20"/>
                <w:szCs w:val="20"/>
              </w:rPr>
              <w:t>の</w:t>
            </w:r>
            <w:r w:rsidR="00697065" w:rsidRPr="00692E18">
              <w:rPr>
                <w:rFonts w:asciiTheme="minorEastAsia" w:eastAsiaTheme="minorEastAsia" w:hAnsiTheme="minorEastAsia" w:hint="eastAsia"/>
                <w:color w:val="000000" w:themeColor="text1"/>
                <w:sz w:val="20"/>
                <w:szCs w:val="20"/>
              </w:rPr>
              <w:t>実施</w:t>
            </w:r>
          </w:p>
          <w:p w14:paraId="317CFB17" w14:textId="4527AD7C" w:rsidR="00063C4A" w:rsidRPr="00692E18" w:rsidRDefault="00BF20DD" w:rsidP="009026A1">
            <w:pPr>
              <w:spacing w:line="300" w:lineRule="exact"/>
              <w:ind w:left="200" w:hangingChars="100" w:hanging="2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②</w:t>
            </w:r>
            <w:r w:rsidR="009A4427" w:rsidRPr="00692E18">
              <w:rPr>
                <w:rFonts w:asciiTheme="minorEastAsia" w:eastAsiaTheme="minorEastAsia" w:hAnsiTheme="minorEastAsia" w:hint="eastAsia"/>
                <w:color w:val="000000" w:themeColor="text1"/>
                <w:sz w:val="20"/>
                <w:szCs w:val="20"/>
              </w:rPr>
              <w:t xml:space="preserve"> “視線入力システム”を活用できる教員の育成</w:t>
            </w:r>
          </w:p>
          <w:p w14:paraId="317CFB18" w14:textId="77777777" w:rsidR="009A4427" w:rsidRPr="00692E18" w:rsidRDefault="009A4427" w:rsidP="0098578E">
            <w:pPr>
              <w:spacing w:line="300" w:lineRule="exact"/>
              <w:rPr>
                <w:rFonts w:asciiTheme="minorEastAsia" w:eastAsiaTheme="minorEastAsia" w:hAnsiTheme="minorEastAsia"/>
                <w:color w:val="000000" w:themeColor="text1"/>
                <w:sz w:val="20"/>
                <w:szCs w:val="20"/>
              </w:rPr>
            </w:pPr>
          </w:p>
          <w:p w14:paraId="317CFB1A" w14:textId="493827DD" w:rsidR="009A4427" w:rsidRPr="00692E18" w:rsidRDefault="005943C4" w:rsidP="009026A1">
            <w:pPr>
              <w:spacing w:line="300" w:lineRule="exact"/>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エ、</w:t>
            </w:r>
            <w:r w:rsidR="009A4427" w:rsidRPr="00692E18">
              <w:rPr>
                <w:rFonts w:asciiTheme="minorEastAsia" w:eastAsiaTheme="minorEastAsia" w:hAnsiTheme="minorEastAsia" w:hint="eastAsia"/>
                <w:color w:val="000000" w:themeColor="text1"/>
                <w:sz w:val="20"/>
                <w:szCs w:val="20"/>
              </w:rPr>
              <w:t>全国的な研究会における</w:t>
            </w:r>
            <w:r w:rsidR="006F4F0A" w:rsidRPr="00692E18">
              <w:rPr>
                <w:rFonts w:asciiTheme="minorEastAsia" w:eastAsiaTheme="minorEastAsia" w:hAnsiTheme="minorEastAsia" w:hint="eastAsia"/>
                <w:color w:val="000000" w:themeColor="text1"/>
                <w:sz w:val="20"/>
                <w:szCs w:val="20"/>
              </w:rPr>
              <w:t>本校教育実践の発表</w:t>
            </w:r>
          </w:p>
          <w:p w14:paraId="317CFB1B" w14:textId="77777777" w:rsidR="00BF20DD" w:rsidRPr="00692E18" w:rsidRDefault="00BF20DD" w:rsidP="0098578E">
            <w:pPr>
              <w:spacing w:line="300" w:lineRule="exact"/>
              <w:rPr>
                <w:rFonts w:asciiTheme="minorEastAsia" w:eastAsiaTheme="minorEastAsia" w:hAnsiTheme="minorEastAsia"/>
                <w:color w:val="000000" w:themeColor="text1"/>
                <w:sz w:val="20"/>
                <w:szCs w:val="20"/>
              </w:rPr>
            </w:pPr>
          </w:p>
          <w:p w14:paraId="317CFB1C" w14:textId="6F66CD2E" w:rsidR="006F4F0A" w:rsidRDefault="006F4F0A" w:rsidP="0098578E">
            <w:pPr>
              <w:spacing w:line="300" w:lineRule="exact"/>
              <w:rPr>
                <w:rFonts w:asciiTheme="minorEastAsia" w:eastAsiaTheme="minorEastAsia" w:hAnsiTheme="minorEastAsia"/>
                <w:color w:val="000000" w:themeColor="text1"/>
                <w:sz w:val="20"/>
                <w:szCs w:val="20"/>
              </w:rPr>
            </w:pPr>
          </w:p>
          <w:p w14:paraId="5E818425" w14:textId="77777777" w:rsidR="00490C20" w:rsidRPr="00692E18" w:rsidRDefault="00490C20" w:rsidP="0098578E">
            <w:pPr>
              <w:spacing w:line="300" w:lineRule="exact"/>
              <w:rPr>
                <w:rFonts w:asciiTheme="minorEastAsia" w:eastAsiaTheme="minorEastAsia" w:hAnsiTheme="minorEastAsia"/>
                <w:color w:val="000000" w:themeColor="text1"/>
                <w:sz w:val="20"/>
                <w:szCs w:val="20"/>
              </w:rPr>
            </w:pPr>
          </w:p>
          <w:p w14:paraId="317CFB1D" w14:textId="77777777" w:rsidR="00AC1102" w:rsidRPr="00692E18" w:rsidRDefault="00F37EFC" w:rsidP="0098578E">
            <w:pPr>
              <w:spacing w:line="300" w:lineRule="exact"/>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（３</w:t>
            </w:r>
            <w:r w:rsidR="005E0AF5" w:rsidRPr="00692E18">
              <w:rPr>
                <w:rFonts w:asciiTheme="minorEastAsia" w:eastAsiaTheme="minorEastAsia" w:hAnsiTheme="minorEastAsia" w:hint="eastAsia"/>
                <w:color w:val="000000" w:themeColor="text1"/>
                <w:sz w:val="20"/>
                <w:szCs w:val="20"/>
              </w:rPr>
              <w:t>）</w:t>
            </w:r>
          </w:p>
          <w:p w14:paraId="317CFB1F" w14:textId="50C3B3F3" w:rsidR="005E0AF5" w:rsidRPr="00692E18" w:rsidRDefault="005E0AF5" w:rsidP="00F51AAE">
            <w:pPr>
              <w:spacing w:line="300" w:lineRule="exact"/>
              <w:ind w:left="434" w:hangingChars="217" w:hanging="434"/>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ア</w:t>
            </w:r>
            <w:r w:rsidR="00F51AAE">
              <w:rPr>
                <w:rFonts w:asciiTheme="minorEastAsia" w:eastAsiaTheme="minorEastAsia" w:hAnsiTheme="minorEastAsia" w:hint="eastAsia"/>
                <w:color w:val="000000" w:themeColor="text1"/>
                <w:sz w:val="20"/>
                <w:szCs w:val="20"/>
              </w:rPr>
              <w:t xml:space="preserve">　</w:t>
            </w:r>
            <w:r w:rsidR="00BF12FD" w:rsidRPr="00692E18">
              <w:rPr>
                <w:rFonts w:asciiTheme="minorEastAsia" w:eastAsiaTheme="minorEastAsia" w:hAnsiTheme="minorEastAsia" w:hint="eastAsia"/>
                <w:color w:val="000000" w:themeColor="text1"/>
                <w:sz w:val="20"/>
                <w:szCs w:val="20"/>
              </w:rPr>
              <w:t>教</w:t>
            </w:r>
            <w:r w:rsidR="007941E6" w:rsidRPr="00692E18">
              <w:rPr>
                <w:rFonts w:asciiTheme="minorEastAsia" w:eastAsiaTheme="minorEastAsia" w:hAnsiTheme="minorEastAsia" w:hint="eastAsia"/>
                <w:color w:val="000000" w:themeColor="text1"/>
                <w:sz w:val="20"/>
                <w:szCs w:val="20"/>
              </w:rPr>
              <w:t>職員に対する職場</w:t>
            </w:r>
            <w:r w:rsidR="003F1DC4" w:rsidRPr="00692E18">
              <w:rPr>
                <w:rFonts w:asciiTheme="minorEastAsia" w:eastAsiaTheme="minorEastAsia" w:hAnsiTheme="minorEastAsia" w:hint="eastAsia"/>
                <w:color w:val="000000" w:themeColor="text1"/>
                <w:sz w:val="20"/>
                <w:szCs w:val="20"/>
              </w:rPr>
              <w:t>環境に係るアンケート</w:t>
            </w:r>
            <w:r w:rsidR="00BF12FD" w:rsidRPr="00692E18">
              <w:rPr>
                <w:rFonts w:asciiTheme="minorEastAsia" w:eastAsiaTheme="minorEastAsia" w:hAnsiTheme="minorEastAsia" w:hint="eastAsia"/>
                <w:color w:val="000000" w:themeColor="text1"/>
                <w:sz w:val="20"/>
                <w:szCs w:val="20"/>
              </w:rPr>
              <w:t>の実施</w:t>
            </w:r>
          </w:p>
          <w:p w14:paraId="317CFB20" w14:textId="77777777" w:rsidR="00142A92" w:rsidRPr="00692E18" w:rsidRDefault="00142A92" w:rsidP="0098578E">
            <w:pPr>
              <w:spacing w:line="300" w:lineRule="exact"/>
              <w:ind w:left="400" w:hangingChars="200" w:hanging="400"/>
              <w:rPr>
                <w:rFonts w:asciiTheme="minorEastAsia" w:eastAsiaTheme="minorEastAsia" w:hAnsiTheme="minorEastAsia"/>
                <w:color w:val="000000" w:themeColor="text1"/>
                <w:sz w:val="20"/>
                <w:szCs w:val="20"/>
              </w:rPr>
            </w:pPr>
          </w:p>
          <w:p w14:paraId="317CFB21" w14:textId="77777777" w:rsidR="00142A92" w:rsidRPr="00692E18" w:rsidRDefault="00142A92" w:rsidP="0098578E">
            <w:pPr>
              <w:spacing w:line="300" w:lineRule="exact"/>
              <w:ind w:left="400" w:hangingChars="200" w:hanging="400"/>
              <w:rPr>
                <w:rFonts w:asciiTheme="minorEastAsia" w:eastAsiaTheme="minorEastAsia" w:hAnsiTheme="minorEastAsia"/>
                <w:color w:val="000000" w:themeColor="text1"/>
                <w:sz w:val="20"/>
                <w:szCs w:val="20"/>
              </w:rPr>
            </w:pPr>
          </w:p>
          <w:p w14:paraId="317CFB24" w14:textId="77777777" w:rsidR="007941E6" w:rsidRPr="00692E18" w:rsidRDefault="007941E6" w:rsidP="0098578E">
            <w:pPr>
              <w:spacing w:line="300" w:lineRule="exact"/>
              <w:ind w:left="400" w:hangingChars="200" w:hanging="400"/>
              <w:rPr>
                <w:rFonts w:asciiTheme="minorEastAsia" w:eastAsiaTheme="minorEastAsia" w:hAnsiTheme="minorEastAsia"/>
                <w:color w:val="000000" w:themeColor="text1"/>
                <w:sz w:val="20"/>
                <w:szCs w:val="20"/>
              </w:rPr>
            </w:pPr>
          </w:p>
          <w:p w14:paraId="317CFB25" w14:textId="1BF3433B" w:rsidR="00003D44" w:rsidRPr="00692E18" w:rsidRDefault="007941E6" w:rsidP="0098578E">
            <w:pPr>
              <w:spacing w:line="300" w:lineRule="exact"/>
              <w:ind w:left="400" w:hangingChars="200" w:hanging="4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イ</w:t>
            </w:r>
            <w:r w:rsidR="00F51AAE">
              <w:rPr>
                <w:rFonts w:asciiTheme="minorEastAsia" w:eastAsiaTheme="minorEastAsia" w:hAnsiTheme="minorEastAsia" w:hint="eastAsia"/>
                <w:color w:val="000000" w:themeColor="text1"/>
                <w:sz w:val="20"/>
                <w:szCs w:val="20"/>
              </w:rPr>
              <w:t xml:space="preserve">　</w:t>
            </w:r>
            <w:r w:rsidR="005B5381" w:rsidRPr="00692E18">
              <w:rPr>
                <w:rFonts w:asciiTheme="minorEastAsia" w:eastAsiaTheme="minorEastAsia" w:hAnsiTheme="minorEastAsia" w:hint="eastAsia"/>
                <w:color w:val="000000" w:themeColor="text1"/>
                <w:sz w:val="20"/>
                <w:szCs w:val="20"/>
              </w:rPr>
              <w:t>より</w:t>
            </w:r>
            <w:r w:rsidR="00BF12FD" w:rsidRPr="00692E18">
              <w:rPr>
                <w:rFonts w:asciiTheme="minorEastAsia" w:eastAsiaTheme="minorEastAsia" w:hAnsiTheme="minorEastAsia" w:hint="eastAsia"/>
                <w:color w:val="000000" w:themeColor="text1"/>
                <w:sz w:val="20"/>
                <w:szCs w:val="20"/>
              </w:rPr>
              <w:t>機能的・効果的な校内組織体制の構築</w:t>
            </w:r>
          </w:p>
          <w:p w14:paraId="317CFB26" w14:textId="77777777" w:rsidR="00142A92" w:rsidRPr="00692E18" w:rsidRDefault="00142A92" w:rsidP="0098578E">
            <w:pPr>
              <w:spacing w:line="300" w:lineRule="exact"/>
              <w:ind w:left="400" w:hangingChars="200" w:hanging="400"/>
              <w:rPr>
                <w:rFonts w:asciiTheme="minorEastAsia" w:eastAsiaTheme="minorEastAsia" w:hAnsiTheme="minorEastAsia"/>
                <w:color w:val="000000" w:themeColor="text1"/>
                <w:sz w:val="20"/>
                <w:szCs w:val="20"/>
              </w:rPr>
            </w:pPr>
          </w:p>
          <w:p w14:paraId="317CFB27" w14:textId="77777777" w:rsidR="00142A92" w:rsidRPr="00692E18" w:rsidRDefault="00142A92" w:rsidP="0098578E">
            <w:pPr>
              <w:spacing w:line="300" w:lineRule="exact"/>
              <w:ind w:left="400" w:hangingChars="200" w:hanging="400"/>
              <w:rPr>
                <w:rFonts w:asciiTheme="minorEastAsia" w:eastAsiaTheme="minorEastAsia" w:hAnsiTheme="minorEastAsia"/>
                <w:color w:val="000000" w:themeColor="text1"/>
                <w:sz w:val="20"/>
                <w:szCs w:val="20"/>
              </w:rPr>
            </w:pPr>
          </w:p>
          <w:p w14:paraId="317CFB28" w14:textId="77777777" w:rsidR="00142A92" w:rsidRPr="00692E18" w:rsidRDefault="00142A92" w:rsidP="0098578E">
            <w:pPr>
              <w:spacing w:line="300" w:lineRule="exact"/>
              <w:ind w:left="400" w:hangingChars="200" w:hanging="400"/>
              <w:rPr>
                <w:rFonts w:asciiTheme="minorEastAsia" w:eastAsiaTheme="minorEastAsia" w:hAnsiTheme="minorEastAsia"/>
                <w:color w:val="000000" w:themeColor="text1"/>
                <w:sz w:val="20"/>
                <w:szCs w:val="20"/>
              </w:rPr>
            </w:pPr>
          </w:p>
          <w:p w14:paraId="317CFB29" w14:textId="77777777" w:rsidR="00B55DB8" w:rsidRPr="00692E18" w:rsidRDefault="00B55DB8" w:rsidP="0098578E">
            <w:pPr>
              <w:spacing w:line="300" w:lineRule="exact"/>
              <w:ind w:left="400" w:hangingChars="200" w:hanging="400"/>
              <w:rPr>
                <w:rFonts w:asciiTheme="minorEastAsia" w:eastAsiaTheme="minorEastAsia" w:hAnsiTheme="minorEastAsia"/>
                <w:color w:val="000000" w:themeColor="text1"/>
                <w:sz w:val="20"/>
                <w:szCs w:val="20"/>
              </w:rPr>
            </w:pPr>
          </w:p>
          <w:p w14:paraId="317CFB2A" w14:textId="2D87E736" w:rsidR="000807A7" w:rsidRPr="00692E18" w:rsidRDefault="003F1DC4" w:rsidP="0098578E">
            <w:pPr>
              <w:spacing w:line="300" w:lineRule="exact"/>
              <w:ind w:left="300" w:hangingChars="150" w:hanging="3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ウ</w:t>
            </w:r>
            <w:r w:rsidR="00F51AAE">
              <w:rPr>
                <w:rFonts w:asciiTheme="minorEastAsia" w:eastAsiaTheme="minorEastAsia" w:hAnsiTheme="minorEastAsia" w:hint="eastAsia"/>
                <w:color w:val="000000" w:themeColor="text1"/>
                <w:sz w:val="20"/>
                <w:szCs w:val="20"/>
              </w:rPr>
              <w:t xml:space="preserve">　</w:t>
            </w:r>
            <w:r w:rsidR="00BF12FD" w:rsidRPr="00692E18">
              <w:rPr>
                <w:rFonts w:asciiTheme="minorEastAsia" w:eastAsiaTheme="minorEastAsia" w:hAnsiTheme="minorEastAsia" w:hint="eastAsia"/>
                <w:color w:val="000000" w:themeColor="text1"/>
                <w:sz w:val="20"/>
                <w:szCs w:val="20"/>
              </w:rPr>
              <w:t>一貫性のある行事の実施に向けた校内体制</w:t>
            </w:r>
            <w:r w:rsidR="00E51D3B" w:rsidRPr="00692E18">
              <w:rPr>
                <w:rFonts w:asciiTheme="minorEastAsia" w:eastAsiaTheme="minorEastAsia" w:hAnsiTheme="minorEastAsia" w:hint="eastAsia"/>
                <w:color w:val="000000" w:themeColor="text1"/>
                <w:sz w:val="20"/>
                <w:szCs w:val="20"/>
              </w:rPr>
              <w:t>の整備</w:t>
            </w:r>
          </w:p>
          <w:p w14:paraId="317CFB2B" w14:textId="77777777" w:rsidR="00142A92" w:rsidRPr="00692E18" w:rsidRDefault="00142A92" w:rsidP="0098578E">
            <w:pPr>
              <w:spacing w:line="300" w:lineRule="exact"/>
              <w:ind w:left="300" w:hangingChars="150" w:hanging="300"/>
              <w:rPr>
                <w:rFonts w:asciiTheme="minorEastAsia" w:eastAsiaTheme="minorEastAsia" w:hAnsiTheme="minorEastAsia"/>
                <w:color w:val="000000" w:themeColor="text1"/>
                <w:sz w:val="20"/>
                <w:szCs w:val="20"/>
              </w:rPr>
            </w:pPr>
          </w:p>
          <w:p w14:paraId="317CFB2E" w14:textId="77777777" w:rsidR="008A5B5E" w:rsidRPr="00692E18" w:rsidRDefault="008A5B5E" w:rsidP="0098578E">
            <w:pPr>
              <w:spacing w:line="300" w:lineRule="exact"/>
              <w:ind w:left="300" w:hangingChars="150" w:hanging="300"/>
              <w:rPr>
                <w:rFonts w:asciiTheme="minorEastAsia" w:eastAsiaTheme="minorEastAsia" w:hAnsiTheme="minorEastAsia"/>
                <w:color w:val="000000" w:themeColor="text1"/>
                <w:sz w:val="20"/>
                <w:szCs w:val="20"/>
              </w:rPr>
            </w:pPr>
          </w:p>
          <w:p w14:paraId="317CFB2F" w14:textId="77777777" w:rsidR="00E12043" w:rsidRPr="00692E18" w:rsidRDefault="00E12043" w:rsidP="0098578E">
            <w:pPr>
              <w:spacing w:line="300" w:lineRule="exact"/>
              <w:ind w:left="300" w:hangingChars="150" w:hanging="300"/>
              <w:rPr>
                <w:rFonts w:asciiTheme="minorEastAsia" w:eastAsiaTheme="minorEastAsia" w:hAnsiTheme="minorEastAsia"/>
                <w:color w:val="000000" w:themeColor="text1"/>
                <w:sz w:val="20"/>
                <w:szCs w:val="20"/>
              </w:rPr>
            </w:pPr>
          </w:p>
          <w:p w14:paraId="317CFB30" w14:textId="7B748989" w:rsidR="00E12043" w:rsidRPr="00692E18" w:rsidRDefault="008A5B5E" w:rsidP="0098578E">
            <w:pPr>
              <w:spacing w:line="300" w:lineRule="exact"/>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エ</w:t>
            </w:r>
            <w:r w:rsidR="00F51AAE">
              <w:rPr>
                <w:rFonts w:asciiTheme="minorEastAsia" w:eastAsiaTheme="minorEastAsia" w:hAnsiTheme="minorEastAsia" w:hint="eastAsia"/>
                <w:color w:val="000000" w:themeColor="text1"/>
                <w:sz w:val="20"/>
                <w:szCs w:val="20"/>
              </w:rPr>
              <w:t xml:space="preserve">　</w:t>
            </w:r>
            <w:r w:rsidRPr="00692E18">
              <w:rPr>
                <w:rFonts w:asciiTheme="minorEastAsia" w:eastAsiaTheme="minorEastAsia" w:hAnsiTheme="minorEastAsia" w:hint="eastAsia"/>
                <w:color w:val="000000" w:themeColor="text1"/>
                <w:sz w:val="20"/>
                <w:szCs w:val="20"/>
              </w:rPr>
              <w:t>残業時間の削減</w:t>
            </w:r>
          </w:p>
          <w:p w14:paraId="317CFB31" w14:textId="77777777" w:rsidR="001831BB" w:rsidRPr="00692E18" w:rsidRDefault="001831BB" w:rsidP="0098578E">
            <w:pPr>
              <w:spacing w:line="300" w:lineRule="exact"/>
              <w:rPr>
                <w:rFonts w:asciiTheme="minorEastAsia" w:eastAsiaTheme="minorEastAsia" w:hAnsiTheme="minorEastAsia"/>
                <w:color w:val="000000" w:themeColor="text1"/>
                <w:sz w:val="20"/>
                <w:szCs w:val="20"/>
              </w:rPr>
            </w:pPr>
          </w:p>
        </w:tc>
        <w:tc>
          <w:tcPr>
            <w:tcW w:w="4678" w:type="dxa"/>
            <w:tcBorders>
              <w:right w:val="dashed" w:sz="4" w:space="0" w:color="auto"/>
            </w:tcBorders>
          </w:tcPr>
          <w:p w14:paraId="317CFB32" w14:textId="163D256D" w:rsidR="00C44DDA" w:rsidRPr="00692E18" w:rsidRDefault="00646DEF" w:rsidP="0098578E">
            <w:pPr>
              <w:spacing w:line="300" w:lineRule="exact"/>
              <w:ind w:left="400" w:hangingChars="200" w:hanging="4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（１）</w:t>
            </w:r>
          </w:p>
          <w:p w14:paraId="317CFB36" w14:textId="535151D2" w:rsidR="00646DEF" w:rsidRPr="00692E18" w:rsidRDefault="00646DEF" w:rsidP="00692E18">
            <w:pPr>
              <w:spacing w:line="300" w:lineRule="exact"/>
              <w:ind w:left="400" w:hangingChars="200" w:hanging="4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ア</w:t>
            </w:r>
            <w:r w:rsidR="00490C20">
              <w:rPr>
                <w:rFonts w:asciiTheme="minorEastAsia" w:eastAsiaTheme="minorEastAsia" w:hAnsiTheme="minorEastAsia" w:hint="eastAsia"/>
                <w:color w:val="000000" w:themeColor="text1"/>
                <w:sz w:val="20"/>
                <w:szCs w:val="20"/>
              </w:rPr>
              <w:t xml:space="preserve">　</w:t>
            </w:r>
            <w:r w:rsidRPr="00692E18">
              <w:rPr>
                <w:rFonts w:asciiTheme="minorEastAsia" w:eastAsiaTheme="minorEastAsia" w:hAnsiTheme="minorEastAsia" w:hint="eastAsia"/>
                <w:color w:val="000000" w:themeColor="text1"/>
                <w:sz w:val="20"/>
                <w:szCs w:val="20"/>
              </w:rPr>
              <w:t>各児童生徒の指導に当たる教職員にて、自立活動領域の“設定した課題”の改善状況及び指導内容の検証</w:t>
            </w:r>
            <w:r w:rsidR="008A5B5E" w:rsidRPr="00692E18">
              <w:rPr>
                <w:rFonts w:asciiTheme="minorEastAsia" w:eastAsiaTheme="minorEastAsia" w:hAnsiTheme="minorEastAsia" w:hint="eastAsia"/>
                <w:color w:val="000000" w:themeColor="text1"/>
                <w:sz w:val="20"/>
                <w:szCs w:val="20"/>
              </w:rPr>
              <w:t>会</w:t>
            </w:r>
            <w:r w:rsidRPr="00692E18">
              <w:rPr>
                <w:rFonts w:asciiTheme="minorEastAsia" w:eastAsiaTheme="minorEastAsia" w:hAnsiTheme="minorEastAsia" w:hint="eastAsia"/>
                <w:color w:val="000000" w:themeColor="text1"/>
                <w:sz w:val="20"/>
                <w:szCs w:val="20"/>
              </w:rPr>
              <w:t>議を</w:t>
            </w:r>
            <w:r w:rsidR="00ED7C5E" w:rsidRPr="00692E18">
              <w:rPr>
                <w:rFonts w:asciiTheme="minorEastAsia" w:eastAsiaTheme="minorEastAsia" w:hAnsiTheme="minorEastAsia" w:hint="eastAsia"/>
                <w:color w:val="000000" w:themeColor="text1"/>
                <w:sz w:val="20"/>
                <w:szCs w:val="20"/>
              </w:rPr>
              <w:t>年２回</w:t>
            </w:r>
            <w:r w:rsidRPr="00692E18">
              <w:rPr>
                <w:rFonts w:asciiTheme="minorEastAsia" w:eastAsiaTheme="minorEastAsia" w:hAnsiTheme="minorEastAsia" w:hint="eastAsia"/>
                <w:color w:val="000000" w:themeColor="text1"/>
                <w:sz w:val="20"/>
                <w:szCs w:val="20"/>
              </w:rPr>
              <w:t>行う</w:t>
            </w:r>
          </w:p>
          <w:p w14:paraId="317CFB37" w14:textId="0837789F" w:rsidR="009C16E7" w:rsidRPr="00490C20" w:rsidRDefault="00490C20" w:rsidP="00490C20">
            <w:pPr>
              <w:spacing w:line="300" w:lineRule="exact"/>
              <w:ind w:left="400"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イ　</w:t>
            </w:r>
            <w:r w:rsidR="00AD117D" w:rsidRPr="00490C20">
              <w:rPr>
                <w:rFonts w:asciiTheme="minorEastAsia" w:eastAsiaTheme="minorEastAsia" w:hAnsiTheme="minorEastAsia" w:hint="eastAsia"/>
                <w:color w:val="000000" w:themeColor="text1"/>
                <w:sz w:val="20"/>
                <w:szCs w:val="20"/>
              </w:rPr>
              <w:t>検討会</w:t>
            </w:r>
            <w:r w:rsidR="00A93D52" w:rsidRPr="00490C20">
              <w:rPr>
                <w:rFonts w:asciiTheme="minorEastAsia" w:eastAsiaTheme="minorEastAsia" w:hAnsiTheme="minorEastAsia" w:hint="eastAsia"/>
                <w:color w:val="000000" w:themeColor="text1"/>
                <w:sz w:val="20"/>
                <w:szCs w:val="20"/>
              </w:rPr>
              <w:t>議を組織し、2020年度からの実施に向け、具体的な指導体制と指導内容を作成する</w:t>
            </w:r>
          </w:p>
          <w:p w14:paraId="317CFB38" w14:textId="508A8FDA" w:rsidR="009C16E7" w:rsidRDefault="00655CE3" w:rsidP="0098578E">
            <w:pPr>
              <w:spacing w:line="300" w:lineRule="exact"/>
              <w:ind w:left="400" w:hangingChars="200" w:hanging="4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ウ</w:t>
            </w:r>
            <w:r w:rsidR="00490C20">
              <w:rPr>
                <w:rFonts w:asciiTheme="minorEastAsia" w:eastAsiaTheme="minorEastAsia" w:hAnsiTheme="minorEastAsia" w:hint="eastAsia"/>
                <w:color w:val="000000" w:themeColor="text1"/>
                <w:sz w:val="20"/>
                <w:szCs w:val="20"/>
              </w:rPr>
              <w:t xml:space="preserve">　</w:t>
            </w:r>
            <w:r w:rsidRPr="00692E18">
              <w:rPr>
                <w:rFonts w:asciiTheme="minorEastAsia" w:eastAsiaTheme="minorEastAsia" w:hAnsiTheme="minorEastAsia" w:hint="eastAsia"/>
                <w:color w:val="000000" w:themeColor="text1"/>
                <w:sz w:val="20"/>
                <w:szCs w:val="20"/>
              </w:rPr>
              <w:t>指導対象児童生徒</w:t>
            </w:r>
            <w:r w:rsidR="00A93D52" w:rsidRPr="00692E18">
              <w:rPr>
                <w:rFonts w:asciiTheme="minorEastAsia" w:eastAsiaTheme="minorEastAsia" w:hAnsiTheme="minorEastAsia" w:hint="eastAsia"/>
                <w:color w:val="000000" w:themeColor="text1"/>
                <w:sz w:val="20"/>
                <w:szCs w:val="20"/>
              </w:rPr>
              <w:t>約30人の内、</w:t>
            </w:r>
            <w:r w:rsidR="00F27EB1" w:rsidRPr="00692E18">
              <w:rPr>
                <w:rFonts w:asciiTheme="minorEastAsia" w:eastAsiaTheme="minorEastAsia" w:hAnsiTheme="minorEastAsia" w:hint="eastAsia"/>
                <w:color w:val="000000" w:themeColor="text1"/>
                <w:sz w:val="20"/>
                <w:szCs w:val="20"/>
              </w:rPr>
              <w:t>本校の指導プログラムで、次のステップ</w:t>
            </w:r>
            <w:r w:rsidR="002637CD" w:rsidRPr="00692E18">
              <w:rPr>
                <w:rFonts w:asciiTheme="minorEastAsia" w:eastAsiaTheme="minorEastAsia" w:hAnsiTheme="minorEastAsia" w:hint="eastAsia"/>
                <w:color w:val="000000" w:themeColor="text1"/>
                <w:sz w:val="20"/>
                <w:szCs w:val="20"/>
              </w:rPr>
              <w:t>に</w:t>
            </w:r>
            <w:r w:rsidR="00F27EB1" w:rsidRPr="00692E18">
              <w:rPr>
                <w:rFonts w:asciiTheme="minorEastAsia" w:eastAsiaTheme="minorEastAsia" w:hAnsiTheme="minorEastAsia" w:hint="eastAsia"/>
                <w:color w:val="000000" w:themeColor="text1"/>
                <w:sz w:val="20"/>
                <w:szCs w:val="20"/>
              </w:rPr>
              <w:t>進む児童生徒数</w:t>
            </w:r>
            <w:r w:rsidR="002637CD" w:rsidRPr="00692E18">
              <w:rPr>
                <w:rFonts w:asciiTheme="minorEastAsia" w:eastAsiaTheme="minorEastAsia" w:hAnsiTheme="minorEastAsia" w:hint="eastAsia"/>
                <w:color w:val="000000" w:themeColor="text1"/>
                <w:sz w:val="20"/>
                <w:szCs w:val="20"/>
              </w:rPr>
              <w:t>４</w:t>
            </w:r>
            <w:r w:rsidR="00F27EB1" w:rsidRPr="00692E18">
              <w:rPr>
                <w:rFonts w:asciiTheme="minorEastAsia" w:eastAsiaTheme="minorEastAsia" w:hAnsiTheme="minorEastAsia" w:hint="eastAsia"/>
                <w:color w:val="000000" w:themeColor="text1"/>
                <w:sz w:val="20"/>
                <w:szCs w:val="20"/>
              </w:rPr>
              <w:t>人を指標とする</w:t>
            </w:r>
          </w:p>
          <w:p w14:paraId="74662546" w14:textId="5F95C043" w:rsidR="00692E18" w:rsidRDefault="00692E18" w:rsidP="0098578E">
            <w:pPr>
              <w:spacing w:line="300" w:lineRule="exact"/>
              <w:ind w:left="400" w:hangingChars="200" w:hanging="400"/>
              <w:rPr>
                <w:rFonts w:asciiTheme="minorEastAsia" w:eastAsiaTheme="minorEastAsia" w:hAnsiTheme="minorEastAsia"/>
                <w:color w:val="000000" w:themeColor="text1"/>
                <w:sz w:val="20"/>
                <w:szCs w:val="20"/>
              </w:rPr>
            </w:pPr>
          </w:p>
          <w:p w14:paraId="0EFDAB60" w14:textId="423DB35C" w:rsidR="00490C20" w:rsidRDefault="00490C20" w:rsidP="0098578E">
            <w:pPr>
              <w:spacing w:line="300" w:lineRule="exact"/>
              <w:ind w:left="400" w:hangingChars="200" w:hanging="400"/>
              <w:rPr>
                <w:rFonts w:asciiTheme="minorEastAsia" w:eastAsiaTheme="minorEastAsia" w:hAnsiTheme="minorEastAsia"/>
                <w:color w:val="000000" w:themeColor="text1"/>
                <w:sz w:val="20"/>
                <w:szCs w:val="20"/>
              </w:rPr>
            </w:pPr>
          </w:p>
          <w:p w14:paraId="5416A5FD" w14:textId="03EAC563" w:rsidR="00490C20" w:rsidRDefault="00490C20" w:rsidP="0098578E">
            <w:pPr>
              <w:spacing w:line="300" w:lineRule="exact"/>
              <w:ind w:left="400" w:hangingChars="200" w:hanging="400"/>
              <w:rPr>
                <w:rFonts w:asciiTheme="minorEastAsia" w:eastAsiaTheme="minorEastAsia" w:hAnsiTheme="minorEastAsia"/>
                <w:color w:val="000000" w:themeColor="text1"/>
                <w:sz w:val="20"/>
                <w:szCs w:val="20"/>
              </w:rPr>
            </w:pPr>
          </w:p>
          <w:p w14:paraId="60A31EB6" w14:textId="77777777" w:rsidR="00490C20" w:rsidRDefault="00490C20" w:rsidP="0098578E">
            <w:pPr>
              <w:spacing w:line="300" w:lineRule="exact"/>
              <w:ind w:left="400" w:hangingChars="200" w:hanging="400"/>
              <w:rPr>
                <w:rFonts w:asciiTheme="minorEastAsia" w:eastAsiaTheme="minorEastAsia" w:hAnsiTheme="minorEastAsia"/>
                <w:color w:val="000000" w:themeColor="text1"/>
                <w:sz w:val="20"/>
                <w:szCs w:val="20"/>
              </w:rPr>
            </w:pPr>
          </w:p>
          <w:p w14:paraId="1BEA207F" w14:textId="77777777" w:rsidR="00490C20" w:rsidRPr="00692E18" w:rsidRDefault="00490C20" w:rsidP="0098578E">
            <w:pPr>
              <w:spacing w:line="300" w:lineRule="exact"/>
              <w:ind w:left="400" w:hangingChars="200" w:hanging="400"/>
              <w:rPr>
                <w:rFonts w:asciiTheme="minorEastAsia" w:eastAsiaTheme="minorEastAsia" w:hAnsiTheme="minorEastAsia"/>
                <w:color w:val="000000" w:themeColor="text1"/>
                <w:sz w:val="20"/>
                <w:szCs w:val="20"/>
              </w:rPr>
            </w:pPr>
          </w:p>
          <w:p w14:paraId="317CFB39" w14:textId="77777777" w:rsidR="000910F9" w:rsidRPr="00692E18" w:rsidRDefault="000910F9" w:rsidP="0098578E">
            <w:pPr>
              <w:spacing w:line="300" w:lineRule="exact"/>
              <w:ind w:left="400" w:hangingChars="200" w:hanging="4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（２）</w:t>
            </w:r>
          </w:p>
          <w:p w14:paraId="317CFB3A" w14:textId="6EBD7C3A" w:rsidR="000910F9" w:rsidRPr="00692E18" w:rsidRDefault="000910F9" w:rsidP="0098578E">
            <w:pPr>
              <w:spacing w:line="300" w:lineRule="exact"/>
              <w:ind w:left="400" w:hangingChars="200" w:hanging="4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ア</w:t>
            </w:r>
          </w:p>
          <w:p w14:paraId="317CFB3B" w14:textId="68899747" w:rsidR="000910F9" w:rsidRPr="00692E18" w:rsidRDefault="000910F9" w:rsidP="00490C20">
            <w:pPr>
              <w:spacing w:line="300" w:lineRule="exact"/>
              <w:ind w:left="234" w:hangingChars="117" w:hanging="234"/>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① 各初任者1</w:t>
            </w:r>
            <w:r w:rsidR="008A5B5E" w:rsidRPr="00692E18">
              <w:rPr>
                <w:rFonts w:asciiTheme="minorEastAsia" w:eastAsiaTheme="minorEastAsia" w:hAnsiTheme="minorEastAsia" w:hint="eastAsia"/>
                <w:color w:val="000000" w:themeColor="text1"/>
                <w:sz w:val="20"/>
                <w:szCs w:val="20"/>
              </w:rPr>
              <w:t>回以上の研究授業を実施すると共に、</w:t>
            </w:r>
            <w:r w:rsidRPr="00692E18">
              <w:rPr>
                <w:rFonts w:asciiTheme="minorEastAsia" w:eastAsiaTheme="minorEastAsia" w:hAnsiTheme="minorEastAsia" w:hint="eastAsia"/>
                <w:color w:val="000000" w:themeColor="text1"/>
                <w:sz w:val="20"/>
                <w:szCs w:val="20"/>
              </w:rPr>
              <w:t>“振り返りシート”</w:t>
            </w:r>
            <w:r w:rsidR="008E71CF" w:rsidRPr="00692E18">
              <w:rPr>
                <w:rFonts w:asciiTheme="minorEastAsia" w:eastAsiaTheme="minorEastAsia" w:hAnsiTheme="minorEastAsia" w:hint="eastAsia"/>
                <w:color w:val="000000" w:themeColor="text1"/>
                <w:sz w:val="20"/>
                <w:szCs w:val="20"/>
              </w:rPr>
              <w:t>に基づく反省会を開催する</w:t>
            </w:r>
            <w:r w:rsidR="00692E18">
              <w:rPr>
                <w:rFonts w:asciiTheme="minorEastAsia" w:eastAsiaTheme="minorEastAsia" w:hAnsiTheme="minorEastAsia" w:hint="eastAsia"/>
                <w:color w:val="000000" w:themeColor="text1"/>
                <w:sz w:val="20"/>
                <w:szCs w:val="20"/>
              </w:rPr>
              <w:t>。</w:t>
            </w:r>
          </w:p>
          <w:p w14:paraId="317CFB3C" w14:textId="247EA855" w:rsidR="008E71CF" w:rsidRPr="00692E18" w:rsidRDefault="00131356" w:rsidP="00490C20">
            <w:pPr>
              <w:spacing w:line="300" w:lineRule="exact"/>
              <w:ind w:leftChars="100" w:left="210" w:firstLineChars="100" w:firstLine="2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初任者及び採用</w:t>
            </w:r>
            <w:r w:rsidR="00ED7C5E" w:rsidRPr="00692E18">
              <w:rPr>
                <w:rFonts w:asciiTheme="minorEastAsia" w:eastAsiaTheme="minorEastAsia" w:hAnsiTheme="minorEastAsia" w:hint="eastAsia"/>
                <w:color w:val="000000" w:themeColor="text1"/>
                <w:sz w:val="20"/>
                <w:szCs w:val="20"/>
              </w:rPr>
              <w:t>２年目教員双方の育成を目的とした“育成レポート</w:t>
            </w:r>
            <w:r w:rsidR="008E71CF" w:rsidRPr="00692E18">
              <w:rPr>
                <w:rFonts w:asciiTheme="minorEastAsia" w:eastAsiaTheme="minorEastAsia" w:hAnsiTheme="minorEastAsia" w:hint="eastAsia"/>
                <w:color w:val="000000" w:themeColor="text1"/>
                <w:sz w:val="20"/>
                <w:szCs w:val="20"/>
              </w:rPr>
              <w:t>”を対象教員全員が作成する</w:t>
            </w:r>
            <w:r w:rsidR="00692E18">
              <w:rPr>
                <w:rFonts w:asciiTheme="minorEastAsia" w:eastAsiaTheme="minorEastAsia" w:hAnsiTheme="minorEastAsia" w:hint="eastAsia"/>
                <w:color w:val="000000" w:themeColor="text1"/>
                <w:sz w:val="20"/>
                <w:szCs w:val="20"/>
              </w:rPr>
              <w:t>。</w:t>
            </w:r>
          </w:p>
          <w:p w14:paraId="317CFB3D" w14:textId="7A1DC5A0" w:rsidR="008E71CF" w:rsidRPr="00692E18" w:rsidRDefault="008E71CF" w:rsidP="00490C20">
            <w:pPr>
              <w:spacing w:line="300" w:lineRule="exact"/>
              <w:ind w:left="234" w:hangingChars="117" w:hanging="234"/>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② 教職経験10年目教員の全員が、1回以上の研究授業を行う</w:t>
            </w:r>
          </w:p>
          <w:p w14:paraId="317CFB3E" w14:textId="2AF551E2" w:rsidR="008E71CF" w:rsidRDefault="008E71CF" w:rsidP="00490C20">
            <w:pPr>
              <w:spacing w:line="300" w:lineRule="exact"/>
              <w:ind w:left="234" w:hangingChars="117" w:hanging="234"/>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 xml:space="preserve">③ </w:t>
            </w:r>
            <w:r w:rsidR="00F27EB1" w:rsidRPr="00692E18">
              <w:rPr>
                <w:rFonts w:asciiTheme="minorEastAsia" w:eastAsiaTheme="minorEastAsia" w:hAnsiTheme="minorEastAsia" w:hint="eastAsia"/>
                <w:color w:val="000000" w:themeColor="text1"/>
                <w:sz w:val="20"/>
                <w:szCs w:val="20"/>
              </w:rPr>
              <w:t>“視線入力”を活用した指導のできる教員</w:t>
            </w:r>
            <w:r w:rsidRPr="00692E18">
              <w:rPr>
                <w:rFonts w:asciiTheme="minorEastAsia" w:eastAsiaTheme="minorEastAsia" w:hAnsiTheme="minorEastAsia" w:hint="eastAsia"/>
                <w:color w:val="000000" w:themeColor="text1"/>
                <w:sz w:val="20"/>
                <w:szCs w:val="20"/>
              </w:rPr>
              <w:t>増</w:t>
            </w:r>
            <w:r w:rsidR="00F27EB1" w:rsidRPr="00692E18">
              <w:rPr>
                <w:rFonts w:asciiTheme="minorEastAsia" w:eastAsiaTheme="minorEastAsia" w:hAnsiTheme="minorEastAsia" w:hint="eastAsia"/>
                <w:color w:val="000000" w:themeColor="text1"/>
                <w:sz w:val="20"/>
                <w:szCs w:val="20"/>
              </w:rPr>
              <w:t>を、</w:t>
            </w:r>
            <w:r w:rsidR="0099165D" w:rsidRPr="00692E18">
              <w:rPr>
                <w:rFonts w:asciiTheme="minorEastAsia" w:eastAsiaTheme="minorEastAsia" w:hAnsiTheme="minorEastAsia" w:hint="eastAsia"/>
                <w:color w:val="000000" w:themeColor="text1"/>
                <w:sz w:val="20"/>
                <w:szCs w:val="20"/>
              </w:rPr>
              <w:t>現状の13人から16</w:t>
            </w:r>
            <w:r w:rsidR="00F27EB1" w:rsidRPr="00692E18">
              <w:rPr>
                <w:rFonts w:asciiTheme="minorEastAsia" w:eastAsiaTheme="minorEastAsia" w:hAnsiTheme="minorEastAsia" w:hint="eastAsia"/>
                <w:color w:val="000000" w:themeColor="text1"/>
                <w:sz w:val="20"/>
                <w:szCs w:val="20"/>
              </w:rPr>
              <w:t>人</w:t>
            </w:r>
            <w:r w:rsidR="001F42B4" w:rsidRPr="00692E18">
              <w:rPr>
                <w:rFonts w:asciiTheme="minorEastAsia" w:eastAsiaTheme="minorEastAsia" w:hAnsiTheme="minorEastAsia" w:hint="eastAsia"/>
                <w:color w:val="000000" w:themeColor="text1"/>
                <w:sz w:val="20"/>
                <w:szCs w:val="20"/>
              </w:rPr>
              <w:t>以上</w:t>
            </w:r>
            <w:r w:rsidRPr="00692E18">
              <w:rPr>
                <w:rFonts w:asciiTheme="minorEastAsia" w:eastAsiaTheme="minorEastAsia" w:hAnsiTheme="minorEastAsia" w:hint="eastAsia"/>
                <w:color w:val="000000" w:themeColor="text1"/>
                <w:sz w:val="20"/>
                <w:szCs w:val="20"/>
              </w:rPr>
              <w:t>とする</w:t>
            </w:r>
            <w:r w:rsidR="00F51AAE">
              <w:rPr>
                <w:rFonts w:asciiTheme="minorEastAsia" w:eastAsiaTheme="minorEastAsia" w:hAnsiTheme="minorEastAsia" w:hint="eastAsia"/>
                <w:color w:val="000000" w:themeColor="text1"/>
                <w:sz w:val="20"/>
                <w:szCs w:val="20"/>
              </w:rPr>
              <w:t>。</w:t>
            </w:r>
          </w:p>
          <w:p w14:paraId="20532086" w14:textId="77777777" w:rsidR="00F51AAE" w:rsidRPr="00692E18" w:rsidRDefault="00F51AAE" w:rsidP="00490C20">
            <w:pPr>
              <w:spacing w:line="300" w:lineRule="exact"/>
              <w:ind w:left="234" w:hangingChars="117" w:hanging="234"/>
              <w:rPr>
                <w:rFonts w:asciiTheme="minorEastAsia" w:eastAsiaTheme="minorEastAsia" w:hAnsiTheme="minorEastAsia"/>
                <w:color w:val="000000" w:themeColor="text1"/>
                <w:sz w:val="20"/>
                <w:szCs w:val="20"/>
              </w:rPr>
            </w:pPr>
          </w:p>
          <w:p w14:paraId="317CFB43" w14:textId="358823E3" w:rsidR="00ED7C5E" w:rsidRPr="00692E18" w:rsidRDefault="00E44C13" w:rsidP="00490C20">
            <w:pPr>
              <w:spacing w:line="300" w:lineRule="exact"/>
              <w:ind w:left="434" w:hangingChars="217" w:hanging="434"/>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イ</w:t>
            </w:r>
            <w:r w:rsidR="00490C20">
              <w:rPr>
                <w:rFonts w:asciiTheme="minorEastAsia" w:eastAsiaTheme="minorEastAsia" w:hAnsiTheme="minorEastAsia" w:hint="eastAsia"/>
                <w:color w:val="000000" w:themeColor="text1"/>
                <w:sz w:val="20"/>
                <w:szCs w:val="20"/>
              </w:rPr>
              <w:t xml:space="preserve">　</w:t>
            </w:r>
            <w:r w:rsidRPr="00692E18">
              <w:rPr>
                <w:rFonts w:asciiTheme="minorEastAsia" w:eastAsiaTheme="minorEastAsia" w:hAnsiTheme="minorEastAsia" w:hint="eastAsia"/>
                <w:color w:val="000000" w:themeColor="text1"/>
                <w:sz w:val="20"/>
                <w:szCs w:val="20"/>
              </w:rPr>
              <w:t>本校の体育・プール</w:t>
            </w:r>
            <w:r w:rsidR="00ED7C5E" w:rsidRPr="00692E18">
              <w:rPr>
                <w:rFonts w:asciiTheme="minorEastAsia" w:eastAsiaTheme="minorEastAsia" w:hAnsiTheme="minorEastAsia" w:hint="eastAsia"/>
                <w:color w:val="000000" w:themeColor="text1"/>
                <w:sz w:val="20"/>
                <w:szCs w:val="20"/>
              </w:rPr>
              <w:t>指導において、</w:t>
            </w:r>
            <w:r w:rsidR="00AB669B" w:rsidRPr="00692E18">
              <w:rPr>
                <w:rFonts w:asciiTheme="minorEastAsia" w:eastAsiaTheme="minorEastAsia" w:hAnsiTheme="minorEastAsia" w:hint="eastAsia"/>
                <w:color w:val="000000" w:themeColor="text1"/>
                <w:sz w:val="20"/>
                <w:szCs w:val="20"/>
              </w:rPr>
              <w:t>本年度より</w:t>
            </w:r>
            <w:r w:rsidR="00ED7C5E" w:rsidRPr="00692E18">
              <w:rPr>
                <w:rFonts w:asciiTheme="minorEastAsia" w:eastAsiaTheme="minorEastAsia" w:hAnsiTheme="minorEastAsia" w:hint="eastAsia"/>
                <w:color w:val="000000" w:themeColor="text1"/>
                <w:sz w:val="20"/>
                <w:szCs w:val="20"/>
              </w:rPr>
              <w:t>本校教職員と左記専門家職員の連携した指導を実践する</w:t>
            </w:r>
            <w:r w:rsidR="00AB669B" w:rsidRPr="00692E18">
              <w:rPr>
                <w:rFonts w:asciiTheme="minorEastAsia" w:eastAsiaTheme="minorEastAsia" w:hAnsiTheme="minorEastAsia" w:hint="eastAsia"/>
                <w:color w:val="000000" w:themeColor="text1"/>
                <w:sz w:val="20"/>
                <w:szCs w:val="20"/>
              </w:rPr>
              <w:t>。</w:t>
            </w:r>
            <w:r w:rsidR="00ED7C5E" w:rsidRPr="00692E18">
              <w:rPr>
                <w:rFonts w:asciiTheme="minorEastAsia" w:eastAsiaTheme="minorEastAsia" w:hAnsiTheme="minorEastAsia" w:hint="eastAsia"/>
                <w:color w:val="000000" w:themeColor="text1"/>
                <w:sz w:val="20"/>
                <w:szCs w:val="20"/>
              </w:rPr>
              <w:t>本校体育科等教職員の</w:t>
            </w:r>
            <w:r w:rsidR="00ED7C5E" w:rsidRPr="00E77213">
              <w:rPr>
                <w:rFonts w:asciiTheme="minorEastAsia" w:eastAsiaTheme="minorEastAsia" w:hAnsiTheme="minorEastAsia" w:hint="eastAsia"/>
                <w:color w:val="000000" w:themeColor="text1"/>
                <w:sz w:val="20"/>
                <w:szCs w:val="20"/>
              </w:rPr>
              <w:t>満足度80％以上を</w:t>
            </w:r>
            <w:r w:rsidR="00662BE4" w:rsidRPr="00E77213">
              <w:rPr>
                <w:rFonts w:asciiTheme="minorEastAsia" w:eastAsiaTheme="minorEastAsia" w:hAnsiTheme="minorEastAsia" w:hint="eastAsia"/>
                <w:color w:val="000000" w:themeColor="text1"/>
                <w:sz w:val="20"/>
                <w:szCs w:val="20"/>
              </w:rPr>
              <w:t>目標</w:t>
            </w:r>
            <w:r w:rsidR="00ED7C5E" w:rsidRPr="00E77213">
              <w:rPr>
                <w:rFonts w:asciiTheme="minorEastAsia" w:eastAsiaTheme="minorEastAsia" w:hAnsiTheme="minorEastAsia" w:hint="eastAsia"/>
                <w:color w:val="000000" w:themeColor="text1"/>
                <w:sz w:val="20"/>
                <w:szCs w:val="20"/>
              </w:rPr>
              <w:t>とする</w:t>
            </w:r>
          </w:p>
          <w:p w14:paraId="317CFB44" w14:textId="1BB0F8AA" w:rsidR="008E71CF" w:rsidRPr="00692E18" w:rsidRDefault="005943C4" w:rsidP="0098578E">
            <w:pPr>
              <w:spacing w:line="300" w:lineRule="exact"/>
              <w:ind w:left="500" w:hangingChars="250" w:hanging="5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ウ</w:t>
            </w:r>
            <w:r w:rsidR="00490C20">
              <w:rPr>
                <w:rFonts w:asciiTheme="minorEastAsia" w:eastAsiaTheme="minorEastAsia" w:hAnsiTheme="minorEastAsia" w:hint="eastAsia"/>
                <w:color w:val="000000" w:themeColor="text1"/>
                <w:sz w:val="20"/>
                <w:szCs w:val="20"/>
              </w:rPr>
              <w:t xml:space="preserve">　</w:t>
            </w:r>
            <w:r w:rsidR="008E71CF" w:rsidRPr="00692E18">
              <w:rPr>
                <w:rFonts w:asciiTheme="minorEastAsia" w:eastAsiaTheme="minorEastAsia" w:hAnsiTheme="minorEastAsia" w:hint="eastAsia"/>
                <w:color w:val="000000" w:themeColor="text1"/>
                <w:sz w:val="20"/>
                <w:szCs w:val="20"/>
              </w:rPr>
              <w:t>大手前分校の取組み</w:t>
            </w:r>
          </w:p>
          <w:p w14:paraId="317CFB45" w14:textId="77777777" w:rsidR="008E71CF" w:rsidRPr="00692E18" w:rsidRDefault="009A4427" w:rsidP="00490C20">
            <w:pPr>
              <w:spacing w:line="300" w:lineRule="exact"/>
              <w:ind w:left="200" w:hangingChars="100" w:hanging="2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 xml:space="preserve">① </w:t>
            </w:r>
            <w:r w:rsidR="008E71CF" w:rsidRPr="00692E18">
              <w:rPr>
                <w:rFonts w:asciiTheme="minorEastAsia" w:eastAsiaTheme="minorEastAsia" w:hAnsiTheme="minorEastAsia" w:hint="eastAsia"/>
                <w:color w:val="000000" w:themeColor="text1"/>
                <w:sz w:val="20"/>
                <w:szCs w:val="20"/>
              </w:rPr>
              <w:t>校内職員研修を</w:t>
            </w:r>
            <w:r w:rsidRPr="00692E18">
              <w:rPr>
                <w:rFonts w:asciiTheme="minorEastAsia" w:eastAsiaTheme="minorEastAsia" w:hAnsiTheme="minorEastAsia" w:hint="eastAsia"/>
                <w:color w:val="000000" w:themeColor="text1"/>
                <w:sz w:val="20"/>
                <w:szCs w:val="20"/>
              </w:rPr>
              <w:t>1回以上開催すると共に、研修で得た知識・技能を各授業で活用するための基礎資料を作成する</w:t>
            </w:r>
          </w:p>
          <w:p w14:paraId="317CFB46" w14:textId="77777777" w:rsidR="009A4427" w:rsidRPr="00692E18" w:rsidRDefault="009A4427" w:rsidP="00490C20">
            <w:pPr>
              <w:spacing w:line="300" w:lineRule="exact"/>
              <w:ind w:left="200" w:hangingChars="100" w:hanging="2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② 本校と連携し、“視線入力システム”を活用できる教員を1名以上育成する</w:t>
            </w:r>
          </w:p>
          <w:p w14:paraId="317CFB4A" w14:textId="11564D55" w:rsidR="009A4427" w:rsidRDefault="005943C4" w:rsidP="00490C20">
            <w:pPr>
              <w:spacing w:line="300" w:lineRule="exact"/>
              <w:ind w:left="400" w:hangingChars="200" w:hanging="4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エ</w:t>
            </w:r>
            <w:r w:rsidR="00490C20">
              <w:rPr>
                <w:rFonts w:asciiTheme="minorEastAsia" w:eastAsiaTheme="minorEastAsia" w:hAnsiTheme="minorEastAsia" w:hint="eastAsia"/>
                <w:color w:val="000000" w:themeColor="text1"/>
                <w:sz w:val="20"/>
                <w:szCs w:val="20"/>
              </w:rPr>
              <w:t xml:space="preserve">　</w:t>
            </w:r>
            <w:r w:rsidR="006F4F0A" w:rsidRPr="00692E18">
              <w:rPr>
                <w:rFonts w:asciiTheme="minorEastAsia" w:eastAsiaTheme="minorEastAsia" w:hAnsiTheme="minorEastAsia" w:hint="eastAsia"/>
                <w:color w:val="000000" w:themeColor="text1"/>
                <w:sz w:val="20"/>
                <w:szCs w:val="20"/>
              </w:rPr>
              <w:t>11</w:t>
            </w:r>
            <w:r w:rsidR="008A5B5E" w:rsidRPr="00692E18">
              <w:rPr>
                <w:rFonts w:asciiTheme="minorEastAsia" w:eastAsiaTheme="minorEastAsia" w:hAnsiTheme="minorEastAsia" w:hint="eastAsia"/>
                <w:color w:val="000000" w:themeColor="text1"/>
                <w:sz w:val="20"/>
                <w:szCs w:val="20"/>
              </w:rPr>
              <w:t>月に青森県で</w:t>
            </w:r>
            <w:r w:rsidR="006F4F0A" w:rsidRPr="00692E18">
              <w:rPr>
                <w:rFonts w:asciiTheme="minorEastAsia" w:eastAsiaTheme="minorEastAsia" w:hAnsiTheme="minorEastAsia" w:hint="eastAsia"/>
                <w:color w:val="000000" w:themeColor="text1"/>
                <w:sz w:val="20"/>
                <w:szCs w:val="20"/>
              </w:rPr>
              <w:t>開催される“全国肢体不自由教育研究協議会”において、自立活動指導に係る教育実践の発表を行う</w:t>
            </w:r>
            <w:r w:rsidR="00490C20">
              <w:rPr>
                <w:rFonts w:asciiTheme="minorEastAsia" w:eastAsiaTheme="minorEastAsia" w:hAnsiTheme="minorEastAsia" w:hint="eastAsia"/>
                <w:color w:val="000000" w:themeColor="text1"/>
                <w:sz w:val="20"/>
                <w:szCs w:val="20"/>
              </w:rPr>
              <w:t>。</w:t>
            </w:r>
          </w:p>
          <w:p w14:paraId="798145FC" w14:textId="77777777" w:rsidR="00490C20" w:rsidRPr="00692E18" w:rsidRDefault="00490C20" w:rsidP="009026A1">
            <w:pPr>
              <w:spacing w:line="300" w:lineRule="exact"/>
              <w:rPr>
                <w:rFonts w:asciiTheme="minorEastAsia" w:eastAsiaTheme="minorEastAsia" w:hAnsiTheme="minorEastAsia"/>
                <w:color w:val="000000" w:themeColor="text1"/>
                <w:sz w:val="20"/>
                <w:szCs w:val="20"/>
              </w:rPr>
            </w:pPr>
          </w:p>
          <w:p w14:paraId="317CFB4B" w14:textId="77777777" w:rsidR="008E71CF" w:rsidRPr="00692E18" w:rsidRDefault="00ED7C5E" w:rsidP="0098578E">
            <w:pPr>
              <w:spacing w:line="300" w:lineRule="exact"/>
              <w:ind w:left="500" w:hangingChars="250" w:hanging="5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（３</w:t>
            </w:r>
            <w:r w:rsidR="007941E6" w:rsidRPr="00692E18">
              <w:rPr>
                <w:rFonts w:asciiTheme="minorEastAsia" w:eastAsiaTheme="minorEastAsia" w:hAnsiTheme="minorEastAsia" w:hint="eastAsia"/>
                <w:color w:val="000000" w:themeColor="text1"/>
                <w:sz w:val="20"/>
                <w:szCs w:val="20"/>
              </w:rPr>
              <w:t>）</w:t>
            </w:r>
          </w:p>
          <w:p w14:paraId="317CFB52" w14:textId="011D9387" w:rsidR="008A5B5E" w:rsidRPr="00692E18" w:rsidRDefault="008A5B5E" w:rsidP="00490C20">
            <w:pPr>
              <w:spacing w:line="300" w:lineRule="exact"/>
              <w:ind w:left="434" w:hangingChars="217" w:hanging="434"/>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ア</w:t>
            </w:r>
            <w:r w:rsidR="00490C20">
              <w:rPr>
                <w:rFonts w:asciiTheme="minorEastAsia" w:eastAsiaTheme="minorEastAsia" w:hAnsiTheme="minorEastAsia" w:hint="eastAsia"/>
                <w:color w:val="000000" w:themeColor="text1"/>
                <w:sz w:val="20"/>
                <w:szCs w:val="20"/>
              </w:rPr>
              <w:t xml:space="preserve">　</w:t>
            </w:r>
            <w:r w:rsidR="007941E6" w:rsidRPr="00692E18">
              <w:rPr>
                <w:rFonts w:asciiTheme="minorEastAsia" w:eastAsiaTheme="minorEastAsia" w:hAnsiTheme="minorEastAsia" w:hint="eastAsia"/>
                <w:color w:val="000000" w:themeColor="text1"/>
                <w:sz w:val="20"/>
                <w:szCs w:val="20"/>
              </w:rPr>
              <w:t>２学期に教職員を対象とした職場環境に係るアンケートを実施し、昨年度及び一昨年度の同アンケート</w:t>
            </w:r>
            <w:r w:rsidRPr="00692E18">
              <w:rPr>
                <w:rFonts w:asciiTheme="minorEastAsia" w:eastAsiaTheme="minorEastAsia" w:hAnsiTheme="minorEastAsia" w:hint="eastAsia"/>
                <w:color w:val="000000" w:themeColor="text1"/>
                <w:sz w:val="20"/>
                <w:szCs w:val="20"/>
              </w:rPr>
              <w:t>結果と比較検討する</w:t>
            </w:r>
            <w:r w:rsidR="009026A1">
              <w:rPr>
                <w:rFonts w:asciiTheme="minorEastAsia" w:eastAsiaTheme="minorEastAsia" w:hAnsiTheme="minorEastAsia" w:hint="eastAsia"/>
                <w:color w:val="000000" w:themeColor="text1"/>
                <w:sz w:val="20"/>
                <w:szCs w:val="20"/>
              </w:rPr>
              <w:t>。</w:t>
            </w:r>
            <w:r w:rsidR="007941E6" w:rsidRPr="00692E18">
              <w:rPr>
                <w:rFonts w:asciiTheme="minorEastAsia" w:eastAsiaTheme="minorEastAsia" w:hAnsiTheme="minorEastAsia" w:hint="eastAsia"/>
                <w:color w:val="000000" w:themeColor="text1"/>
                <w:sz w:val="20"/>
                <w:szCs w:val="20"/>
              </w:rPr>
              <w:t>また、改善内容と課題内容を整理し教職員に周知すると共に、課題改</w:t>
            </w:r>
            <w:r w:rsidRPr="00692E18">
              <w:rPr>
                <w:rFonts w:asciiTheme="minorEastAsia" w:eastAsiaTheme="minorEastAsia" w:hAnsiTheme="minorEastAsia" w:hint="eastAsia"/>
                <w:color w:val="000000" w:themeColor="text1"/>
                <w:sz w:val="20"/>
                <w:szCs w:val="20"/>
              </w:rPr>
              <w:t>善に向けた方策を講じる</w:t>
            </w:r>
          </w:p>
          <w:p w14:paraId="317CFB58" w14:textId="3B336C1D" w:rsidR="005B5381" w:rsidRPr="00692E18" w:rsidRDefault="008A5B5E" w:rsidP="00490C20">
            <w:pPr>
              <w:spacing w:line="300" w:lineRule="exact"/>
              <w:ind w:left="400" w:hangingChars="200" w:hanging="4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イ</w:t>
            </w:r>
            <w:r w:rsidR="00490C20">
              <w:rPr>
                <w:rFonts w:asciiTheme="minorEastAsia" w:eastAsiaTheme="minorEastAsia" w:hAnsiTheme="minorEastAsia" w:hint="eastAsia"/>
                <w:color w:val="000000" w:themeColor="text1"/>
                <w:sz w:val="20"/>
                <w:szCs w:val="20"/>
              </w:rPr>
              <w:t xml:space="preserve">　</w:t>
            </w:r>
            <w:r w:rsidR="005B5381" w:rsidRPr="00692E18">
              <w:rPr>
                <w:rFonts w:asciiTheme="minorEastAsia" w:eastAsiaTheme="minorEastAsia" w:hAnsiTheme="minorEastAsia" w:hint="eastAsia"/>
                <w:color w:val="000000" w:themeColor="text1"/>
                <w:sz w:val="20"/>
                <w:szCs w:val="20"/>
              </w:rPr>
              <w:t>昨年度取組んだ校務分掌業務の合理化・効率化を目的とした具体策の実施とその</w:t>
            </w:r>
            <w:r w:rsidRPr="00692E18">
              <w:rPr>
                <w:rFonts w:asciiTheme="minorEastAsia" w:eastAsiaTheme="minorEastAsia" w:hAnsiTheme="minorEastAsia" w:hint="eastAsia"/>
                <w:color w:val="000000" w:themeColor="text1"/>
                <w:sz w:val="20"/>
                <w:szCs w:val="20"/>
              </w:rPr>
              <w:t>効果</w:t>
            </w:r>
            <w:r w:rsidR="005B5381" w:rsidRPr="00692E18">
              <w:rPr>
                <w:rFonts w:asciiTheme="minorEastAsia" w:eastAsiaTheme="minorEastAsia" w:hAnsiTheme="minorEastAsia" w:hint="eastAsia"/>
                <w:color w:val="000000" w:themeColor="text1"/>
                <w:sz w:val="20"/>
                <w:szCs w:val="20"/>
              </w:rPr>
              <w:t>検証を行い、職場環境に係るアンケートにおける校務分掌業務負担感</w:t>
            </w:r>
            <w:r w:rsidR="00F27EB1" w:rsidRPr="00692E18">
              <w:rPr>
                <w:rFonts w:asciiTheme="minorEastAsia" w:eastAsiaTheme="minorEastAsia" w:hAnsiTheme="minorEastAsia" w:hint="eastAsia"/>
                <w:color w:val="000000" w:themeColor="text1"/>
                <w:sz w:val="20"/>
                <w:szCs w:val="20"/>
              </w:rPr>
              <w:t>（昨年度</w:t>
            </w:r>
            <w:r w:rsidR="002637CD" w:rsidRPr="00692E18">
              <w:rPr>
                <w:rFonts w:asciiTheme="minorEastAsia" w:eastAsiaTheme="minorEastAsia" w:hAnsiTheme="minorEastAsia" w:hint="eastAsia"/>
                <w:color w:val="000000" w:themeColor="text1"/>
                <w:sz w:val="20"/>
                <w:szCs w:val="20"/>
              </w:rPr>
              <w:t>約65</w:t>
            </w:r>
            <w:r w:rsidR="00F27EB1" w:rsidRPr="00692E18">
              <w:rPr>
                <w:rFonts w:asciiTheme="minorEastAsia" w:eastAsiaTheme="minorEastAsia" w:hAnsiTheme="minorEastAsia" w:hint="eastAsia"/>
                <w:color w:val="000000" w:themeColor="text1"/>
                <w:sz w:val="20"/>
                <w:szCs w:val="20"/>
              </w:rPr>
              <w:t>％）</w:t>
            </w:r>
            <w:r w:rsidR="005B5381" w:rsidRPr="00692E18">
              <w:rPr>
                <w:rFonts w:asciiTheme="minorEastAsia" w:eastAsiaTheme="minorEastAsia" w:hAnsiTheme="minorEastAsia" w:hint="eastAsia"/>
                <w:color w:val="000000" w:themeColor="text1"/>
                <w:sz w:val="20"/>
                <w:szCs w:val="20"/>
              </w:rPr>
              <w:t>の10％減を</w:t>
            </w:r>
            <w:r w:rsidR="00662BE4" w:rsidRPr="00692E18">
              <w:rPr>
                <w:rFonts w:asciiTheme="minorEastAsia" w:eastAsiaTheme="minorEastAsia" w:hAnsiTheme="minorEastAsia" w:hint="eastAsia"/>
                <w:color w:val="000000" w:themeColor="text1"/>
                <w:sz w:val="20"/>
                <w:szCs w:val="20"/>
              </w:rPr>
              <w:t>目標</w:t>
            </w:r>
            <w:r w:rsidR="005B5381" w:rsidRPr="00692E18">
              <w:rPr>
                <w:rFonts w:asciiTheme="minorEastAsia" w:eastAsiaTheme="minorEastAsia" w:hAnsiTheme="minorEastAsia" w:hint="eastAsia"/>
                <w:color w:val="000000" w:themeColor="text1"/>
                <w:sz w:val="20"/>
                <w:szCs w:val="20"/>
              </w:rPr>
              <w:t>とする</w:t>
            </w:r>
          </w:p>
          <w:p w14:paraId="317CFB5F" w14:textId="0127A9FA" w:rsidR="005B5381" w:rsidRPr="00692E18" w:rsidRDefault="005B5381" w:rsidP="00490C20">
            <w:pPr>
              <w:spacing w:line="300" w:lineRule="exact"/>
              <w:ind w:left="400" w:hangingChars="200" w:hanging="4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ウ</w:t>
            </w:r>
            <w:r w:rsidR="00490C20">
              <w:rPr>
                <w:rFonts w:asciiTheme="minorEastAsia" w:eastAsiaTheme="minorEastAsia" w:hAnsiTheme="minorEastAsia" w:hint="eastAsia"/>
                <w:color w:val="000000" w:themeColor="text1"/>
                <w:sz w:val="20"/>
                <w:szCs w:val="20"/>
              </w:rPr>
              <w:t xml:space="preserve">　</w:t>
            </w:r>
            <w:r w:rsidRPr="00692E18">
              <w:rPr>
                <w:rFonts w:asciiTheme="minorEastAsia" w:eastAsiaTheme="minorEastAsia" w:hAnsiTheme="minorEastAsia" w:hint="eastAsia"/>
                <w:color w:val="000000" w:themeColor="text1"/>
                <w:sz w:val="20"/>
                <w:szCs w:val="20"/>
              </w:rPr>
              <w:t>昨年度</w:t>
            </w:r>
            <w:r w:rsidR="00A219D7" w:rsidRPr="00692E18">
              <w:rPr>
                <w:rFonts w:asciiTheme="minorEastAsia" w:eastAsiaTheme="minorEastAsia" w:hAnsiTheme="minorEastAsia" w:hint="eastAsia"/>
                <w:color w:val="000000" w:themeColor="text1"/>
                <w:sz w:val="20"/>
                <w:szCs w:val="20"/>
              </w:rPr>
              <w:t>作成した“堺支援学校校外学習マトリックス”</w:t>
            </w:r>
            <w:r w:rsidR="00E12043" w:rsidRPr="00692E18">
              <w:rPr>
                <w:rFonts w:asciiTheme="minorEastAsia" w:eastAsiaTheme="minorEastAsia" w:hAnsiTheme="minorEastAsia" w:hint="eastAsia"/>
                <w:color w:val="000000" w:themeColor="text1"/>
                <w:sz w:val="20"/>
                <w:szCs w:val="20"/>
              </w:rPr>
              <w:t>を基に、</w:t>
            </w:r>
            <w:r w:rsidRPr="00692E18">
              <w:rPr>
                <w:rFonts w:asciiTheme="minorEastAsia" w:eastAsiaTheme="minorEastAsia" w:hAnsiTheme="minorEastAsia" w:hint="eastAsia"/>
                <w:color w:val="000000" w:themeColor="text1"/>
                <w:sz w:val="20"/>
                <w:szCs w:val="20"/>
              </w:rPr>
              <w:t>校外学習について、より教育効果</w:t>
            </w:r>
            <w:r w:rsidR="00E12043" w:rsidRPr="00692E18">
              <w:rPr>
                <w:rFonts w:asciiTheme="minorEastAsia" w:eastAsiaTheme="minorEastAsia" w:hAnsiTheme="minorEastAsia" w:hint="eastAsia"/>
                <w:color w:val="000000" w:themeColor="text1"/>
                <w:sz w:val="20"/>
                <w:szCs w:val="20"/>
              </w:rPr>
              <w:t>が上がり且つ教職員のより円滑な業務遂行が</w:t>
            </w:r>
            <w:r w:rsidR="00434BDC" w:rsidRPr="00692E18">
              <w:rPr>
                <w:rFonts w:asciiTheme="minorEastAsia" w:eastAsiaTheme="minorEastAsia" w:hAnsiTheme="minorEastAsia" w:hint="eastAsia"/>
                <w:color w:val="000000" w:themeColor="text1"/>
                <w:sz w:val="20"/>
                <w:szCs w:val="20"/>
              </w:rPr>
              <w:t>適</w:t>
            </w:r>
            <w:r w:rsidR="00E12043" w:rsidRPr="00692E18">
              <w:rPr>
                <w:rFonts w:asciiTheme="minorEastAsia" w:eastAsiaTheme="minorEastAsia" w:hAnsiTheme="minorEastAsia" w:hint="eastAsia"/>
                <w:color w:val="000000" w:themeColor="text1"/>
                <w:sz w:val="20"/>
                <w:szCs w:val="20"/>
              </w:rPr>
              <w:t>う内容にする検討を行う組織を立ち上げ、その課題と具体策を</w:t>
            </w:r>
            <w:r w:rsidR="008A5B5E" w:rsidRPr="00692E18">
              <w:rPr>
                <w:rFonts w:asciiTheme="minorEastAsia" w:eastAsiaTheme="minorEastAsia" w:hAnsiTheme="minorEastAsia" w:hint="eastAsia"/>
                <w:color w:val="000000" w:themeColor="text1"/>
                <w:sz w:val="20"/>
                <w:szCs w:val="20"/>
              </w:rPr>
              <w:t>２</w:t>
            </w:r>
            <w:r w:rsidR="00E12043" w:rsidRPr="00692E18">
              <w:rPr>
                <w:rFonts w:asciiTheme="minorEastAsia" w:eastAsiaTheme="minorEastAsia" w:hAnsiTheme="minorEastAsia" w:hint="eastAsia"/>
                <w:color w:val="000000" w:themeColor="text1"/>
                <w:sz w:val="20"/>
                <w:szCs w:val="20"/>
              </w:rPr>
              <w:t>つ以上明示する</w:t>
            </w:r>
          </w:p>
          <w:p w14:paraId="317CFB63" w14:textId="1EF1EDD4" w:rsidR="009026A1" w:rsidRPr="009026A1" w:rsidRDefault="00E12043" w:rsidP="00490C20">
            <w:pPr>
              <w:spacing w:line="300" w:lineRule="exact"/>
              <w:ind w:left="400" w:hangingChars="200" w:hanging="4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エ</w:t>
            </w:r>
            <w:r w:rsidR="00490C20">
              <w:rPr>
                <w:rFonts w:asciiTheme="minorEastAsia" w:eastAsiaTheme="minorEastAsia" w:hAnsiTheme="minorEastAsia" w:hint="eastAsia"/>
                <w:color w:val="000000" w:themeColor="text1"/>
                <w:sz w:val="20"/>
                <w:szCs w:val="20"/>
              </w:rPr>
              <w:t xml:space="preserve">　</w:t>
            </w:r>
            <w:r w:rsidRPr="00692E18">
              <w:rPr>
                <w:rFonts w:asciiTheme="minorEastAsia" w:eastAsiaTheme="minorEastAsia" w:hAnsiTheme="minorEastAsia" w:hint="eastAsia"/>
                <w:color w:val="000000" w:themeColor="text1"/>
                <w:sz w:val="20"/>
                <w:szCs w:val="20"/>
              </w:rPr>
              <w:t>毎週金曜日を“ノー残業デー”と位</w:t>
            </w:r>
            <w:r w:rsidR="00AB669B" w:rsidRPr="00692E18">
              <w:rPr>
                <w:rFonts w:asciiTheme="minorEastAsia" w:eastAsiaTheme="minorEastAsia" w:hAnsiTheme="minorEastAsia" w:hint="eastAsia"/>
                <w:color w:val="000000" w:themeColor="text1"/>
                <w:sz w:val="20"/>
                <w:szCs w:val="20"/>
              </w:rPr>
              <w:t>置づけ、</w:t>
            </w:r>
            <w:r w:rsidRPr="00692E18">
              <w:rPr>
                <w:rFonts w:asciiTheme="minorEastAsia" w:eastAsiaTheme="minorEastAsia" w:hAnsiTheme="minorEastAsia" w:hint="eastAsia"/>
                <w:color w:val="000000" w:themeColor="text1"/>
                <w:sz w:val="20"/>
                <w:szCs w:val="20"/>
              </w:rPr>
              <w:t>金曜日の18時までの退勤率</w:t>
            </w:r>
            <w:r w:rsidR="00AB669B" w:rsidRPr="00692E18">
              <w:rPr>
                <w:rFonts w:asciiTheme="minorEastAsia" w:eastAsiaTheme="minorEastAsia" w:hAnsiTheme="minorEastAsia" w:hint="eastAsia"/>
                <w:color w:val="000000" w:themeColor="text1"/>
                <w:sz w:val="20"/>
                <w:szCs w:val="20"/>
              </w:rPr>
              <w:t>（昨年度約50％）</w:t>
            </w:r>
            <w:r w:rsidRPr="00692E18">
              <w:rPr>
                <w:rFonts w:asciiTheme="minorEastAsia" w:eastAsiaTheme="minorEastAsia" w:hAnsiTheme="minorEastAsia" w:hint="eastAsia"/>
                <w:color w:val="000000" w:themeColor="text1"/>
                <w:sz w:val="20"/>
                <w:szCs w:val="20"/>
              </w:rPr>
              <w:t>70％を</w:t>
            </w:r>
            <w:r w:rsidR="00662BE4" w:rsidRPr="00692E18">
              <w:rPr>
                <w:rFonts w:asciiTheme="minorEastAsia" w:eastAsiaTheme="minorEastAsia" w:hAnsiTheme="minorEastAsia" w:hint="eastAsia"/>
                <w:color w:val="000000" w:themeColor="text1"/>
                <w:sz w:val="20"/>
                <w:szCs w:val="20"/>
              </w:rPr>
              <w:t>目標</w:t>
            </w:r>
            <w:r w:rsidRPr="00692E18">
              <w:rPr>
                <w:rFonts w:asciiTheme="minorEastAsia" w:eastAsiaTheme="minorEastAsia" w:hAnsiTheme="minorEastAsia" w:hint="eastAsia"/>
                <w:color w:val="000000" w:themeColor="text1"/>
                <w:sz w:val="20"/>
                <w:szCs w:val="20"/>
              </w:rPr>
              <w:t>とする</w:t>
            </w:r>
          </w:p>
        </w:tc>
        <w:tc>
          <w:tcPr>
            <w:tcW w:w="3012" w:type="dxa"/>
            <w:tcBorders>
              <w:left w:val="dashed" w:sz="4" w:space="0" w:color="auto"/>
              <w:right w:val="single" w:sz="4" w:space="0" w:color="auto"/>
            </w:tcBorders>
            <w:shd w:val="clear" w:color="auto" w:fill="auto"/>
          </w:tcPr>
          <w:p w14:paraId="0E227B93" w14:textId="77777777" w:rsidR="00C45D27" w:rsidRDefault="00FA4257" w:rsidP="00FA4257">
            <w:pPr>
              <w:spacing w:line="300" w:lineRule="exac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p>
          <w:p w14:paraId="6F78035C" w14:textId="6246ADB5" w:rsidR="00FA4257" w:rsidRDefault="00FA4257" w:rsidP="00490C20">
            <w:pPr>
              <w:spacing w:line="300" w:lineRule="exact"/>
              <w:ind w:left="400"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ア</w:t>
            </w:r>
            <w:r w:rsidR="00490C20">
              <w:rPr>
                <w:rFonts w:asciiTheme="minorEastAsia" w:eastAsiaTheme="minorEastAsia" w:hAnsiTheme="minorEastAsia" w:hint="eastAsia"/>
                <w:color w:val="000000" w:themeColor="text1"/>
                <w:sz w:val="20"/>
                <w:szCs w:val="20"/>
              </w:rPr>
              <w:t xml:space="preserve">　</w:t>
            </w:r>
            <w:r w:rsidR="00F95083">
              <w:rPr>
                <w:rFonts w:asciiTheme="minorEastAsia" w:eastAsiaTheme="minorEastAsia" w:hAnsiTheme="minorEastAsia" w:hint="eastAsia"/>
                <w:color w:val="000000" w:themeColor="text1"/>
                <w:sz w:val="20"/>
                <w:szCs w:val="20"/>
              </w:rPr>
              <w:t>検証会議を</w:t>
            </w:r>
            <w:r w:rsidR="00DD2E9F">
              <w:rPr>
                <w:rFonts w:asciiTheme="minorEastAsia" w:eastAsiaTheme="minorEastAsia" w:hAnsiTheme="minorEastAsia" w:hint="eastAsia"/>
                <w:color w:val="000000" w:themeColor="text1"/>
                <w:sz w:val="20"/>
                <w:szCs w:val="20"/>
              </w:rPr>
              <w:t>２回</w:t>
            </w:r>
            <w:r w:rsidR="00F95083">
              <w:rPr>
                <w:rFonts w:asciiTheme="minorEastAsia" w:eastAsiaTheme="minorEastAsia" w:hAnsiTheme="minorEastAsia" w:hint="eastAsia"/>
                <w:color w:val="000000" w:themeColor="text1"/>
                <w:sz w:val="20"/>
                <w:szCs w:val="20"/>
              </w:rPr>
              <w:t>実施し、現在の課題設定について確認した。(〇) より有効な活用方法が今後の課題である。</w:t>
            </w:r>
          </w:p>
          <w:p w14:paraId="6DC24C7D" w14:textId="2D2789A5" w:rsidR="00F95083" w:rsidRDefault="00F95083" w:rsidP="00490C20">
            <w:pPr>
              <w:spacing w:line="300" w:lineRule="exact"/>
              <w:ind w:left="400"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イ</w:t>
            </w:r>
            <w:r w:rsidR="00490C20">
              <w:rPr>
                <w:rFonts w:asciiTheme="minorEastAsia" w:eastAsiaTheme="minorEastAsia" w:hAnsiTheme="minorEastAsia" w:hint="eastAsia"/>
                <w:color w:val="000000" w:themeColor="text1"/>
                <w:sz w:val="20"/>
                <w:szCs w:val="20"/>
              </w:rPr>
              <w:t xml:space="preserve">　</w:t>
            </w:r>
            <w:r w:rsidR="00127042">
              <w:rPr>
                <w:rFonts w:asciiTheme="minorEastAsia" w:eastAsiaTheme="minorEastAsia" w:hAnsiTheme="minorEastAsia" w:hint="eastAsia"/>
                <w:color w:val="000000" w:themeColor="text1"/>
                <w:sz w:val="20"/>
                <w:szCs w:val="20"/>
              </w:rPr>
              <w:t>給食及びランニングの時間に抽出して取組んだ</w:t>
            </w:r>
            <w:r w:rsidR="00DD2E9F">
              <w:rPr>
                <w:rFonts w:asciiTheme="minorEastAsia" w:eastAsiaTheme="minorEastAsia" w:hAnsiTheme="minorEastAsia" w:hint="eastAsia"/>
                <w:color w:val="000000" w:themeColor="text1"/>
                <w:sz w:val="20"/>
                <w:szCs w:val="20"/>
              </w:rPr>
              <w:t>が、指導体制の構築まで至っていない</w:t>
            </w:r>
            <w:r w:rsidR="00127042">
              <w:rPr>
                <w:rFonts w:asciiTheme="minorEastAsia" w:eastAsiaTheme="minorEastAsia" w:hAnsiTheme="minorEastAsia" w:hint="eastAsia"/>
                <w:color w:val="000000" w:themeColor="text1"/>
                <w:sz w:val="20"/>
                <w:szCs w:val="20"/>
              </w:rPr>
              <w:t>。</w:t>
            </w:r>
            <w:r>
              <w:rPr>
                <w:rFonts w:asciiTheme="minorEastAsia" w:eastAsiaTheme="minorEastAsia" w:hAnsiTheme="minorEastAsia" w:hint="eastAsia"/>
                <w:color w:val="000000" w:themeColor="text1"/>
                <w:sz w:val="20"/>
                <w:szCs w:val="20"/>
              </w:rPr>
              <w:t>(</w:t>
            </w:r>
            <w:r w:rsidR="00DD2E9F">
              <w:rPr>
                <w:rFonts w:asciiTheme="minorEastAsia" w:eastAsiaTheme="minorEastAsia" w:hAnsiTheme="minorEastAsia" w:hint="eastAsia"/>
                <w:color w:val="000000" w:themeColor="text1"/>
                <w:sz w:val="20"/>
                <w:szCs w:val="20"/>
              </w:rPr>
              <w:t>△</w:t>
            </w:r>
            <w:r>
              <w:rPr>
                <w:rFonts w:asciiTheme="minorEastAsia" w:eastAsiaTheme="minorEastAsia" w:hAnsiTheme="minorEastAsia" w:hint="eastAsia"/>
                <w:color w:val="000000" w:themeColor="text1"/>
                <w:sz w:val="20"/>
                <w:szCs w:val="20"/>
              </w:rPr>
              <w:t>)</w:t>
            </w:r>
          </w:p>
          <w:p w14:paraId="1AFAE0E1" w14:textId="7EB50DC7" w:rsidR="00F95083" w:rsidRDefault="00F95083" w:rsidP="00490C20">
            <w:pPr>
              <w:spacing w:line="300" w:lineRule="exact"/>
              <w:ind w:left="400"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ウ</w:t>
            </w:r>
            <w:r w:rsidR="00490C20">
              <w:rPr>
                <w:rFonts w:asciiTheme="minorEastAsia" w:eastAsiaTheme="minorEastAsia" w:hAnsiTheme="minorEastAsia" w:hint="eastAsia"/>
                <w:color w:val="000000" w:themeColor="text1"/>
                <w:sz w:val="20"/>
                <w:szCs w:val="20"/>
              </w:rPr>
              <w:t xml:space="preserve">　</w:t>
            </w:r>
            <w:r w:rsidR="007D6831">
              <w:rPr>
                <w:rFonts w:asciiTheme="minorEastAsia" w:eastAsiaTheme="minorEastAsia" w:hAnsiTheme="minorEastAsia" w:hint="eastAsia"/>
                <w:color w:val="000000" w:themeColor="text1"/>
                <w:sz w:val="20"/>
                <w:szCs w:val="20"/>
              </w:rPr>
              <w:t>対象児童生徒のスキルが確実に向上した。</w:t>
            </w:r>
            <w:r>
              <w:rPr>
                <w:rFonts w:asciiTheme="minorEastAsia" w:eastAsiaTheme="minorEastAsia" w:hAnsiTheme="minorEastAsia" w:hint="eastAsia"/>
                <w:color w:val="000000" w:themeColor="text1"/>
                <w:sz w:val="20"/>
                <w:szCs w:val="20"/>
              </w:rPr>
              <w:t>次</w:t>
            </w:r>
            <w:r w:rsidR="00127042">
              <w:rPr>
                <w:rFonts w:asciiTheme="minorEastAsia" w:eastAsiaTheme="minorEastAsia" w:hAnsiTheme="minorEastAsia" w:hint="eastAsia"/>
                <w:color w:val="000000" w:themeColor="text1"/>
                <w:sz w:val="20"/>
                <w:szCs w:val="20"/>
              </w:rPr>
              <w:t>の</w:t>
            </w:r>
            <w:r>
              <w:rPr>
                <w:rFonts w:asciiTheme="minorEastAsia" w:eastAsiaTheme="minorEastAsia" w:hAnsiTheme="minorEastAsia" w:hint="eastAsia"/>
                <w:color w:val="000000" w:themeColor="text1"/>
                <w:sz w:val="20"/>
                <w:szCs w:val="20"/>
              </w:rPr>
              <w:t>ステップに</w:t>
            </w:r>
            <w:r w:rsidR="007D6831">
              <w:rPr>
                <w:rFonts w:asciiTheme="minorEastAsia" w:eastAsiaTheme="minorEastAsia" w:hAnsiTheme="minorEastAsia" w:hint="eastAsia"/>
                <w:color w:val="000000" w:themeColor="text1"/>
                <w:sz w:val="20"/>
                <w:szCs w:val="20"/>
              </w:rPr>
              <w:t>は1名が進めた。(</w:t>
            </w:r>
            <w:r w:rsidR="00DD2E9F">
              <w:rPr>
                <w:rFonts w:asciiTheme="minorEastAsia" w:eastAsiaTheme="minorEastAsia" w:hAnsiTheme="minorEastAsia" w:hint="eastAsia"/>
                <w:color w:val="000000" w:themeColor="text1"/>
                <w:sz w:val="20"/>
                <w:szCs w:val="20"/>
              </w:rPr>
              <w:t>△</w:t>
            </w:r>
            <w:r w:rsidR="007D6831">
              <w:rPr>
                <w:rFonts w:asciiTheme="minorEastAsia" w:eastAsiaTheme="minorEastAsia" w:hAnsiTheme="minorEastAsia" w:hint="eastAsia"/>
                <w:color w:val="000000" w:themeColor="text1"/>
                <w:sz w:val="20"/>
                <w:szCs w:val="20"/>
              </w:rPr>
              <w:t>)</w:t>
            </w:r>
          </w:p>
          <w:p w14:paraId="1D731384" w14:textId="77777777" w:rsidR="00FA4257" w:rsidRDefault="007D6831" w:rsidP="00FA4257">
            <w:pPr>
              <w:spacing w:line="300" w:lineRule="exac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w:t>
            </w:r>
          </w:p>
          <w:p w14:paraId="5EA2F7F0" w14:textId="6C4B49CB" w:rsidR="007D6831" w:rsidRDefault="007D6831" w:rsidP="00FA4257">
            <w:pPr>
              <w:spacing w:line="300" w:lineRule="exac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ア</w:t>
            </w:r>
          </w:p>
          <w:p w14:paraId="23315E8A" w14:textId="77777777" w:rsidR="00127042" w:rsidRDefault="00127042" w:rsidP="00490C20">
            <w:pPr>
              <w:spacing w:line="300" w:lineRule="exact"/>
              <w:ind w:left="320" w:hangingChars="160" w:hanging="32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① 初任者全員が研究授業を実施し、首席・指導教諭中心に反省会など校内研修を10回行った。初任者と２年目教員でバディ制をとり育成レポートを作成した。(◎)</w:t>
            </w:r>
          </w:p>
          <w:p w14:paraId="32354E07" w14:textId="5E1386A4" w:rsidR="00127042" w:rsidRDefault="00127042" w:rsidP="00490C20">
            <w:pPr>
              <w:spacing w:line="300" w:lineRule="exact"/>
              <w:ind w:left="320" w:hangingChars="160" w:hanging="32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② </w:t>
            </w:r>
            <w:r w:rsidR="003A185F">
              <w:rPr>
                <w:rFonts w:asciiTheme="minorEastAsia" w:eastAsiaTheme="minorEastAsia" w:hAnsiTheme="minorEastAsia" w:hint="eastAsia"/>
                <w:color w:val="000000" w:themeColor="text1"/>
                <w:sz w:val="20"/>
                <w:szCs w:val="20"/>
              </w:rPr>
              <w:t>研究授業及び反省会を</w:t>
            </w:r>
            <w:r w:rsidR="00DD2E9F">
              <w:rPr>
                <w:rFonts w:asciiTheme="minorEastAsia" w:eastAsiaTheme="minorEastAsia" w:hAnsiTheme="minorEastAsia" w:hint="eastAsia"/>
                <w:color w:val="000000" w:themeColor="text1"/>
                <w:sz w:val="20"/>
                <w:szCs w:val="20"/>
              </w:rPr>
              <w:t>１回以上</w:t>
            </w:r>
            <w:r w:rsidR="003A185F">
              <w:rPr>
                <w:rFonts w:asciiTheme="minorEastAsia" w:eastAsiaTheme="minorEastAsia" w:hAnsiTheme="minorEastAsia" w:hint="eastAsia"/>
                <w:color w:val="000000" w:themeColor="text1"/>
                <w:sz w:val="20"/>
                <w:szCs w:val="20"/>
              </w:rPr>
              <w:t>実施できた。(◎)</w:t>
            </w:r>
          </w:p>
          <w:p w14:paraId="7E0E341C" w14:textId="2772C9E8" w:rsidR="003A185F" w:rsidRDefault="003A185F" w:rsidP="00490C20">
            <w:pPr>
              <w:spacing w:line="300" w:lineRule="exact"/>
              <w:ind w:left="320" w:hangingChars="160" w:hanging="32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③ 自立活動専任</w:t>
            </w:r>
            <w:r w:rsidR="007E0728">
              <w:rPr>
                <w:rFonts w:asciiTheme="minorEastAsia" w:eastAsiaTheme="minorEastAsia" w:hAnsiTheme="minorEastAsia" w:hint="eastAsia"/>
                <w:color w:val="000000" w:themeColor="text1"/>
                <w:sz w:val="20"/>
                <w:szCs w:val="20"/>
              </w:rPr>
              <w:t>ｽﾀｯﾌ</w:t>
            </w:r>
            <w:r>
              <w:rPr>
                <w:rFonts w:asciiTheme="minorEastAsia" w:eastAsiaTheme="minorEastAsia" w:hAnsiTheme="minorEastAsia" w:hint="eastAsia"/>
                <w:color w:val="000000" w:themeColor="text1"/>
                <w:sz w:val="20"/>
                <w:szCs w:val="20"/>
              </w:rPr>
              <w:t>の指導・助言により</w:t>
            </w:r>
            <w:r w:rsidR="007E0728">
              <w:rPr>
                <w:rFonts w:asciiTheme="minorEastAsia" w:eastAsiaTheme="minorEastAsia" w:hAnsiTheme="minorEastAsia" w:hint="eastAsia"/>
                <w:color w:val="000000" w:themeColor="text1"/>
                <w:sz w:val="20"/>
                <w:szCs w:val="20"/>
              </w:rPr>
              <w:t>教員</w:t>
            </w:r>
            <w:r>
              <w:rPr>
                <w:rFonts w:asciiTheme="minorEastAsia" w:eastAsiaTheme="minorEastAsia" w:hAnsiTheme="minorEastAsia" w:hint="eastAsia"/>
                <w:color w:val="000000" w:themeColor="text1"/>
                <w:sz w:val="20"/>
                <w:szCs w:val="20"/>
              </w:rPr>
              <w:t>24名</w:t>
            </w:r>
            <w:r w:rsidR="007E0728">
              <w:rPr>
                <w:rFonts w:asciiTheme="minorEastAsia" w:eastAsiaTheme="minorEastAsia" w:hAnsiTheme="minorEastAsia" w:hint="eastAsia"/>
                <w:color w:val="000000" w:themeColor="text1"/>
                <w:sz w:val="20"/>
                <w:szCs w:val="20"/>
              </w:rPr>
              <w:t>が指導できるようになった。(◎)</w:t>
            </w:r>
          </w:p>
          <w:p w14:paraId="1E9B2720" w14:textId="2C770017" w:rsidR="007E0728" w:rsidRDefault="007E0728" w:rsidP="00490C20">
            <w:pPr>
              <w:spacing w:line="300" w:lineRule="exact"/>
              <w:ind w:left="400"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イ</w:t>
            </w:r>
            <w:r w:rsidR="00490C20">
              <w:rPr>
                <w:rFonts w:asciiTheme="minorEastAsia" w:eastAsiaTheme="minorEastAsia" w:hAnsiTheme="minorEastAsia" w:hint="eastAsia"/>
                <w:color w:val="000000" w:themeColor="text1"/>
                <w:sz w:val="20"/>
                <w:szCs w:val="20"/>
              </w:rPr>
              <w:t xml:space="preserve">　</w:t>
            </w:r>
            <w:r>
              <w:rPr>
                <w:rFonts w:asciiTheme="minorEastAsia" w:eastAsiaTheme="minorEastAsia" w:hAnsiTheme="minorEastAsia" w:hint="eastAsia"/>
                <w:color w:val="000000" w:themeColor="text1"/>
                <w:sz w:val="20"/>
                <w:szCs w:val="20"/>
              </w:rPr>
              <w:t>プール学習以外にも心肺蘇生法講習やボッチャ、車いすバスケットに取組め</w:t>
            </w:r>
            <w:r w:rsidR="00E77213" w:rsidRPr="00490C20">
              <w:rPr>
                <w:rFonts w:asciiTheme="minorEastAsia" w:eastAsiaTheme="minorEastAsia" w:hAnsiTheme="minorEastAsia" w:hint="eastAsia"/>
                <w:color w:val="000000" w:themeColor="text1"/>
                <w:sz w:val="20"/>
                <w:szCs w:val="20"/>
              </w:rPr>
              <w:t>、満足度を維持でき</w:t>
            </w:r>
            <w:r w:rsidRPr="00490C20">
              <w:rPr>
                <w:rFonts w:asciiTheme="minorEastAsia" w:eastAsiaTheme="minorEastAsia" w:hAnsiTheme="minorEastAsia" w:hint="eastAsia"/>
                <w:color w:val="000000" w:themeColor="text1"/>
                <w:sz w:val="20"/>
                <w:szCs w:val="20"/>
              </w:rPr>
              <w:t>た。(〇)</w:t>
            </w:r>
          </w:p>
          <w:p w14:paraId="43B5D524" w14:textId="30A305E2" w:rsidR="007E0728" w:rsidRDefault="007E0728" w:rsidP="007E0728">
            <w:pPr>
              <w:spacing w:line="300" w:lineRule="exact"/>
              <w:ind w:left="200" w:hangingChars="100" w:hanging="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ウ</w:t>
            </w:r>
            <w:r w:rsidR="00490C20">
              <w:rPr>
                <w:rFonts w:asciiTheme="minorEastAsia" w:eastAsiaTheme="minorEastAsia" w:hAnsiTheme="minorEastAsia" w:hint="eastAsia"/>
                <w:color w:val="000000" w:themeColor="text1"/>
                <w:sz w:val="20"/>
                <w:szCs w:val="20"/>
              </w:rPr>
              <w:t xml:space="preserve">　</w:t>
            </w:r>
          </w:p>
          <w:p w14:paraId="36091407" w14:textId="77777777" w:rsidR="00490C20" w:rsidRDefault="007E0728" w:rsidP="00490C20">
            <w:pPr>
              <w:spacing w:line="300" w:lineRule="exact"/>
              <w:ind w:left="400"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① １回以上開催でき、基礎資料の作成を進めている。</w:t>
            </w:r>
          </w:p>
          <w:p w14:paraId="4D5E960E" w14:textId="604AF0E9" w:rsidR="007E0728" w:rsidRDefault="007E0728" w:rsidP="00490C20">
            <w:pPr>
              <w:spacing w:line="300" w:lineRule="exact"/>
              <w:ind w:left="400" w:hangingChars="200" w:hanging="400"/>
              <w:jc w:val="righ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(〇)</w:t>
            </w:r>
          </w:p>
          <w:p w14:paraId="73778EE1" w14:textId="77777777" w:rsidR="007E0728" w:rsidRDefault="007E0728" w:rsidP="00F51AAE">
            <w:pPr>
              <w:spacing w:line="300" w:lineRule="exact"/>
              <w:ind w:left="320" w:hangingChars="160" w:hanging="32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② 研修や授業見学を行い、教員２名が活用した。(◎</w:t>
            </w:r>
            <w:r>
              <w:rPr>
                <w:rFonts w:asciiTheme="minorEastAsia" w:eastAsiaTheme="minorEastAsia" w:hAnsiTheme="minorEastAsia"/>
                <w:color w:val="000000" w:themeColor="text1"/>
                <w:sz w:val="20"/>
                <w:szCs w:val="20"/>
              </w:rPr>
              <w:t>)</w:t>
            </w:r>
          </w:p>
          <w:p w14:paraId="6FBBEFE2" w14:textId="44BD1296" w:rsidR="007E0728" w:rsidRDefault="007E0728" w:rsidP="00F51AAE">
            <w:pPr>
              <w:spacing w:line="300" w:lineRule="exact"/>
              <w:ind w:left="400"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エ</w:t>
            </w:r>
            <w:r w:rsidR="00490C20">
              <w:rPr>
                <w:rFonts w:asciiTheme="minorEastAsia" w:eastAsiaTheme="minorEastAsia" w:hAnsiTheme="minorEastAsia" w:hint="eastAsia"/>
                <w:color w:val="000000" w:themeColor="text1"/>
                <w:sz w:val="20"/>
                <w:szCs w:val="20"/>
              </w:rPr>
              <w:t xml:space="preserve">　</w:t>
            </w:r>
            <w:r>
              <w:rPr>
                <w:rFonts w:asciiTheme="minorEastAsia" w:eastAsiaTheme="minorEastAsia" w:hAnsiTheme="minorEastAsia" w:hint="eastAsia"/>
                <w:color w:val="000000" w:themeColor="text1"/>
                <w:sz w:val="20"/>
                <w:szCs w:val="20"/>
              </w:rPr>
              <w:t>ポスター発表（視線入力装置の獲得）及び</w:t>
            </w:r>
            <w:r w:rsidR="00265761">
              <w:rPr>
                <w:rFonts w:asciiTheme="minorEastAsia" w:eastAsiaTheme="minorEastAsia" w:hAnsiTheme="minorEastAsia" w:hint="eastAsia"/>
                <w:color w:val="000000" w:themeColor="text1"/>
                <w:sz w:val="20"/>
                <w:szCs w:val="20"/>
              </w:rPr>
              <w:t>本校作成の学習記録表・ステップ表を紹介できた。(◎)</w:t>
            </w:r>
          </w:p>
          <w:p w14:paraId="3BB5C7D7" w14:textId="4AC4DE3E" w:rsidR="00265761" w:rsidRDefault="00265761" w:rsidP="007E0728">
            <w:pPr>
              <w:spacing w:line="300" w:lineRule="exact"/>
              <w:ind w:left="200" w:hangingChars="100" w:hanging="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（３）</w:t>
            </w:r>
          </w:p>
          <w:p w14:paraId="5D6DDCB3" w14:textId="115FEB5D" w:rsidR="00265761" w:rsidRDefault="00265761" w:rsidP="00F51AAE">
            <w:pPr>
              <w:spacing w:line="300" w:lineRule="exact"/>
              <w:ind w:left="400"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ア</w:t>
            </w:r>
            <w:r w:rsidR="00490C20">
              <w:rPr>
                <w:rFonts w:asciiTheme="minorEastAsia" w:eastAsiaTheme="minorEastAsia" w:hAnsiTheme="minorEastAsia" w:hint="eastAsia"/>
                <w:color w:val="000000" w:themeColor="text1"/>
                <w:sz w:val="20"/>
                <w:szCs w:val="20"/>
              </w:rPr>
              <w:t xml:space="preserve">　</w:t>
            </w:r>
            <w:r w:rsidR="00DD2E9F">
              <w:rPr>
                <w:rFonts w:asciiTheme="minorEastAsia" w:eastAsiaTheme="minorEastAsia" w:hAnsiTheme="minorEastAsia" w:hint="eastAsia"/>
                <w:color w:val="000000" w:themeColor="text1"/>
                <w:sz w:val="20"/>
                <w:szCs w:val="20"/>
              </w:rPr>
              <w:t>休養室の充実</w:t>
            </w:r>
            <w:r>
              <w:rPr>
                <w:rFonts w:asciiTheme="minorEastAsia" w:eastAsiaTheme="minorEastAsia" w:hAnsiTheme="minorEastAsia" w:hint="eastAsia"/>
                <w:color w:val="000000" w:themeColor="text1"/>
                <w:sz w:val="20"/>
                <w:szCs w:val="20"/>
              </w:rPr>
              <w:t>が</w:t>
            </w:r>
            <w:r w:rsidR="00DD2E9F">
              <w:rPr>
                <w:rFonts w:asciiTheme="minorEastAsia" w:eastAsiaTheme="minorEastAsia" w:hAnsiTheme="minorEastAsia" w:hint="eastAsia"/>
                <w:color w:val="000000" w:themeColor="text1"/>
                <w:sz w:val="20"/>
                <w:szCs w:val="20"/>
              </w:rPr>
              <w:t>課題としてあげられ</w:t>
            </w:r>
            <w:r>
              <w:rPr>
                <w:rFonts w:asciiTheme="minorEastAsia" w:eastAsiaTheme="minorEastAsia" w:hAnsiTheme="minorEastAsia" w:hint="eastAsia"/>
                <w:color w:val="000000" w:themeColor="text1"/>
                <w:sz w:val="20"/>
                <w:szCs w:val="20"/>
              </w:rPr>
              <w:t>、環境</w:t>
            </w:r>
            <w:r w:rsidR="005723F4">
              <w:rPr>
                <w:rFonts w:asciiTheme="minorEastAsia" w:eastAsiaTheme="minorEastAsia" w:hAnsiTheme="minorEastAsia" w:hint="eastAsia"/>
                <w:color w:val="000000" w:themeColor="text1"/>
                <w:sz w:val="20"/>
                <w:szCs w:val="20"/>
              </w:rPr>
              <w:t>整備を行った</w:t>
            </w:r>
            <w:r>
              <w:rPr>
                <w:rFonts w:asciiTheme="minorEastAsia" w:eastAsiaTheme="minorEastAsia" w:hAnsiTheme="minorEastAsia" w:hint="eastAsia"/>
                <w:color w:val="000000" w:themeColor="text1"/>
                <w:sz w:val="20"/>
                <w:szCs w:val="20"/>
              </w:rPr>
              <w:t>。</w:t>
            </w:r>
            <w:r w:rsidR="005723F4">
              <w:rPr>
                <w:rFonts w:asciiTheme="minorEastAsia" w:eastAsiaTheme="minorEastAsia" w:hAnsiTheme="minorEastAsia" w:hint="eastAsia"/>
                <w:color w:val="000000" w:themeColor="text1"/>
                <w:sz w:val="20"/>
                <w:szCs w:val="20"/>
              </w:rPr>
              <w:t>（◎）</w:t>
            </w:r>
          </w:p>
          <w:p w14:paraId="27D51359" w14:textId="3453F887" w:rsidR="00F51AAE" w:rsidRDefault="00F51AAE" w:rsidP="00F51AAE">
            <w:pPr>
              <w:spacing w:line="300" w:lineRule="exact"/>
              <w:ind w:left="400" w:hangingChars="200" w:hanging="400"/>
              <w:rPr>
                <w:rFonts w:asciiTheme="minorEastAsia" w:eastAsiaTheme="minorEastAsia" w:hAnsiTheme="minorEastAsia"/>
                <w:color w:val="000000" w:themeColor="text1"/>
                <w:sz w:val="20"/>
                <w:szCs w:val="20"/>
              </w:rPr>
            </w:pPr>
          </w:p>
          <w:p w14:paraId="1472198E" w14:textId="77777777" w:rsidR="00F51AAE" w:rsidRDefault="00F51AAE" w:rsidP="00F51AAE">
            <w:pPr>
              <w:spacing w:line="300" w:lineRule="exact"/>
              <w:ind w:left="400" w:hangingChars="200" w:hanging="400"/>
              <w:rPr>
                <w:rFonts w:asciiTheme="minorEastAsia" w:eastAsiaTheme="minorEastAsia" w:hAnsiTheme="minorEastAsia"/>
                <w:color w:val="000000" w:themeColor="text1"/>
                <w:sz w:val="20"/>
                <w:szCs w:val="20"/>
              </w:rPr>
            </w:pPr>
          </w:p>
          <w:p w14:paraId="2235DBA7" w14:textId="6A4B2609" w:rsidR="00265761" w:rsidRDefault="00265761" w:rsidP="00F51AAE">
            <w:pPr>
              <w:spacing w:line="300" w:lineRule="exact"/>
              <w:ind w:left="400"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イ</w:t>
            </w:r>
            <w:r w:rsidR="00490C20">
              <w:rPr>
                <w:rFonts w:asciiTheme="minorEastAsia" w:eastAsiaTheme="minorEastAsia" w:hAnsiTheme="minorEastAsia" w:hint="eastAsia"/>
                <w:color w:val="000000" w:themeColor="text1"/>
                <w:sz w:val="20"/>
                <w:szCs w:val="20"/>
              </w:rPr>
              <w:t xml:space="preserve">　</w:t>
            </w:r>
            <w:r w:rsidR="00F94094">
              <w:rPr>
                <w:rFonts w:asciiTheme="minorEastAsia" w:eastAsiaTheme="minorEastAsia" w:hAnsiTheme="minorEastAsia" w:hint="eastAsia"/>
                <w:color w:val="000000" w:themeColor="text1"/>
                <w:sz w:val="20"/>
                <w:szCs w:val="20"/>
              </w:rPr>
              <w:t>負担感の数値は昨年度とほぼ同様であった。(△)引き続き、分掌業務の合理化・効率化を検討していく。</w:t>
            </w:r>
          </w:p>
          <w:p w14:paraId="7DF5866E" w14:textId="64225CAF" w:rsidR="00F94094" w:rsidRDefault="00F94094" w:rsidP="00F51AAE">
            <w:pPr>
              <w:spacing w:line="300" w:lineRule="exact"/>
              <w:ind w:left="400"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ウ</w:t>
            </w:r>
            <w:r w:rsidR="00490C20">
              <w:rPr>
                <w:rFonts w:asciiTheme="minorEastAsia" w:eastAsiaTheme="minorEastAsia" w:hAnsiTheme="minorEastAsia" w:hint="eastAsia"/>
                <w:color w:val="000000" w:themeColor="text1"/>
                <w:sz w:val="20"/>
                <w:szCs w:val="20"/>
              </w:rPr>
              <w:t xml:space="preserve">　</w:t>
            </w:r>
            <w:r>
              <w:rPr>
                <w:rFonts w:asciiTheme="minorEastAsia" w:eastAsiaTheme="minorEastAsia" w:hAnsiTheme="minorEastAsia" w:hint="eastAsia"/>
                <w:color w:val="000000" w:themeColor="text1"/>
                <w:sz w:val="20"/>
                <w:szCs w:val="20"/>
              </w:rPr>
              <w:t>泊を伴う行事のあり方に変更を加えた。管理職・首席・部主事で構成する会議で検討を続けているところである。(△)</w:t>
            </w:r>
          </w:p>
          <w:p w14:paraId="317CFB64" w14:textId="49A59403" w:rsidR="00F94094" w:rsidRPr="00692E18" w:rsidRDefault="00F94094" w:rsidP="00F51AAE">
            <w:pPr>
              <w:spacing w:line="300" w:lineRule="exact"/>
              <w:ind w:left="400"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エ</w:t>
            </w:r>
            <w:r w:rsidR="00490C20">
              <w:rPr>
                <w:rFonts w:asciiTheme="minorEastAsia" w:eastAsiaTheme="minorEastAsia" w:hAnsiTheme="minorEastAsia" w:hint="eastAsia"/>
                <w:color w:val="000000" w:themeColor="text1"/>
                <w:sz w:val="20"/>
                <w:szCs w:val="20"/>
              </w:rPr>
              <w:t xml:space="preserve">　</w:t>
            </w:r>
            <w:r>
              <w:rPr>
                <w:rFonts w:asciiTheme="minorEastAsia" w:eastAsiaTheme="minorEastAsia" w:hAnsiTheme="minorEastAsia" w:hint="eastAsia"/>
                <w:color w:val="000000" w:themeColor="text1"/>
                <w:sz w:val="20"/>
                <w:szCs w:val="20"/>
              </w:rPr>
              <w:t>ノー残業デーについての意識は高まった。退勤率は約60％で目標には達しなかった。(△)</w:t>
            </w:r>
          </w:p>
        </w:tc>
      </w:tr>
      <w:tr w:rsidR="005E671C" w:rsidRPr="00692E18" w14:paraId="317CFBC7" w14:textId="77777777" w:rsidTr="00692E18">
        <w:trPr>
          <w:cantSplit/>
          <w:trHeight w:val="3952"/>
          <w:jc w:val="center"/>
        </w:trPr>
        <w:tc>
          <w:tcPr>
            <w:tcW w:w="918" w:type="dxa"/>
            <w:shd w:val="clear" w:color="auto" w:fill="auto"/>
            <w:textDirection w:val="tbRlV"/>
            <w:vAlign w:val="center"/>
          </w:tcPr>
          <w:p w14:paraId="317CFB66" w14:textId="77777777" w:rsidR="00B008B1" w:rsidRPr="00692E18" w:rsidRDefault="007C5A7E" w:rsidP="009026A1">
            <w:pPr>
              <w:spacing w:line="320" w:lineRule="exact"/>
              <w:ind w:left="113" w:right="113" w:firstLineChars="200" w:firstLine="400"/>
              <w:jc w:val="left"/>
              <w:rPr>
                <w:rFonts w:asciiTheme="minorEastAsia" w:eastAsiaTheme="minorEastAsia" w:hAnsiTheme="minorEastAsia"/>
                <w:color w:val="000000" w:themeColor="text1"/>
                <w:spacing w:val="-20"/>
                <w:sz w:val="20"/>
                <w:szCs w:val="20"/>
              </w:rPr>
            </w:pPr>
            <w:r w:rsidRPr="00692E18">
              <w:rPr>
                <w:rFonts w:asciiTheme="minorEastAsia" w:eastAsiaTheme="minorEastAsia" w:hAnsiTheme="minorEastAsia" w:hint="eastAsia"/>
                <w:color w:val="000000" w:themeColor="text1"/>
                <w:sz w:val="20"/>
                <w:szCs w:val="20"/>
              </w:rPr>
              <w:t>２　進路・キャリア教育の充実</w:t>
            </w:r>
          </w:p>
        </w:tc>
        <w:tc>
          <w:tcPr>
            <w:tcW w:w="1842" w:type="dxa"/>
            <w:shd w:val="clear" w:color="auto" w:fill="auto"/>
          </w:tcPr>
          <w:p w14:paraId="317CFB67" w14:textId="77777777" w:rsidR="005E0AF5" w:rsidRPr="00692E18" w:rsidRDefault="00231D84" w:rsidP="00231D84">
            <w:pPr>
              <w:spacing w:line="320" w:lineRule="exact"/>
              <w:ind w:left="200" w:hangingChars="100" w:hanging="2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（１）</w:t>
            </w:r>
          </w:p>
          <w:p w14:paraId="317CFB6A" w14:textId="6E363785" w:rsidR="005E0AF5" w:rsidRPr="00692E18" w:rsidRDefault="005E0AF5" w:rsidP="00692E18">
            <w:pPr>
              <w:spacing w:line="320" w:lineRule="exact"/>
              <w:ind w:left="32" w:hangingChars="16" w:hanging="32"/>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全校一貫したキャリア教育指導体制の充実</w:t>
            </w:r>
          </w:p>
          <w:p w14:paraId="317CFB6B" w14:textId="77777777" w:rsidR="00231D84" w:rsidRPr="00692E18" w:rsidRDefault="00231D84" w:rsidP="005E0AF5">
            <w:pPr>
              <w:spacing w:line="320" w:lineRule="exact"/>
              <w:ind w:left="200" w:hangingChars="100" w:hanging="200"/>
              <w:rPr>
                <w:rFonts w:asciiTheme="minorEastAsia" w:eastAsiaTheme="minorEastAsia" w:hAnsiTheme="minorEastAsia"/>
                <w:color w:val="000000" w:themeColor="text1"/>
                <w:sz w:val="20"/>
                <w:szCs w:val="20"/>
              </w:rPr>
            </w:pPr>
          </w:p>
          <w:p w14:paraId="317CFB6C" w14:textId="77777777" w:rsidR="00231D84" w:rsidRPr="00692E18" w:rsidRDefault="00231D84" w:rsidP="005E0AF5">
            <w:pPr>
              <w:spacing w:line="320" w:lineRule="exact"/>
              <w:ind w:left="200" w:hangingChars="100" w:hanging="200"/>
              <w:rPr>
                <w:rFonts w:asciiTheme="minorEastAsia" w:eastAsiaTheme="minorEastAsia" w:hAnsiTheme="minorEastAsia"/>
                <w:color w:val="000000" w:themeColor="text1"/>
                <w:sz w:val="20"/>
                <w:szCs w:val="20"/>
              </w:rPr>
            </w:pPr>
          </w:p>
          <w:p w14:paraId="317CFB6D" w14:textId="77777777" w:rsidR="00AD1300" w:rsidRPr="00692E18" w:rsidRDefault="00AD1300" w:rsidP="005E0AF5">
            <w:pPr>
              <w:spacing w:line="320" w:lineRule="exact"/>
              <w:ind w:left="200" w:hangingChars="100" w:hanging="200"/>
              <w:rPr>
                <w:rFonts w:asciiTheme="minorEastAsia" w:eastAsiaTheme="minorEastAsia" w:hAnsiTheme="minorEastAsia"/>
                <w:color w:val="000000" w:themeColor="text1"/>
                <w:sz w:val="20"/>
                <w:szCs w:val="20"/>
              </w:rPr>
            </w:pPr>
          </w:p>
          <w:p w14:paraId="317CFB6E" w14:textId="77777777" w:rsidR="00AD1300" w:rsidRPr="00692E18" w:rsidRDefault="00AD1300" w:rsidP="005E0AF5">
            <w:pPr>
              <w:spacing w:line="320" w:lineRule="exact"/>
              <w:ind w:left="200" w:hangingChars="100" w:hanging="200"/>
              <w:rPr>
                <w:rFonts w:asciiTheme="minorEastAsia" w:eastAsiaTheme="minorEastAsia" w:hAnsiTheme="minorEastAsia"/>
                <w:color w:val="000000" w:themeColor="text1"/>
                <w:sz w:val="20"/>
                <w:szCs w:val="20"/>
              </w:rPr>
            </w:pPr>
          </w:p>
          <w:p w14:paraId="317CFB6F" w14:textId="77777777" w:rsidR="00A430B8" w:rsidRPr="00692E18" w:rsidRDefault="00A430B8" w:rsidP="005E0AF5">
            <w:pPr>
              <w:spacing w:line="320" w:lineRule="exact"/>
              <w:ind w:left="200" w:hangingChars="100" w:hanging="200"/>
              <w:rPr>
                <w:rFonts w:asciiTheme="minorEastAsia" w:eastAsiaTheme="minorEastAsia" w:hAnsiTheme="minorEastAsia"/>
                <w:color w:val="000000" w:themeColor="text1"/>
                <w:sz w:val="20"/>
                <w:szCs w:val="20"/>
              </w:rPr>
            </w:pPr>
          </w:p>
          <w:p w14:paraId="317CFB70" w14:textId="77777777" w:rsidR="00A430B8" w:rsidRPr="00692E18" w:rsidRDefault="00A430B8" w:rsidP="005E0AF5">
            <w:pPr>
              <w:spacing w:line="320" w:lineRule="exact"/>
              <w:ind w:left="200" w:hangingChars="100" w:hanging="200"/>
              <w:rPr>
                <w:rFonts w:asciiTheme="minorEastAsia" w:eastAsiaTheme="minorEastAsia" w:hAnsiTheme="minorEastAsia"/>
                <w:color w:val="000000" w:themeColor="text1"/>
                <w:sz w:val="20"/>
                <w:szCs w:val="20"/>
              </w:rPr>
            </w:pPr>
          </w:p>
          <w:p w14:paraId="317CFB71" w14:textId="77777777" w:rsidR="00A430B8" w:rsidRPr="00692E18" w:rsidRDefault="00A430B8" w:rsidP="005E0AF5">
            <w:pPr>
              <w:spacing w:line="320" w:lineRule="exact"/>
              <w:ind w:left="200" w:hangingChars="100" w:hanging="200"/>
              <w:rPr>
                <w:rFonts w:asciiTheme="minorEastAsia" w:eastAsiaTheme="minorEastAsia" w:hAnsiTheme="minorEastAsia"/>
                <w:color w:val="000000" w:themeColor="text1"/>
                <w:sz w:val="20"/>
                <w:szCs w:val="20"/>
              </w:rPr>
            </w:pPr>
          </w:p>
          <w:p w14:paraId="317CFB72" w14:textId="77777777" w:rsidR="00A430B8" w:rsidRPr="00692E18" w:rsidRDefault="00A430B8" w:rsidP="005E0AF5">
            <w:pPr>
              <w:spacing w:line="320" w:lineRule="exact"/>
              <w:ind w:left="200" w:hangingChars="100" w:hanging="200"/>
              <w:rPr>
                <w:rFonts w:asciiTheme="minorEastAsia" w:eastAsiaTheme="minorEastAsia" w:hAnsiTheme="minorEastAsia"/>
                <w:color w:val="000000" w:themeColor="text1"/>
                <w:sz w:val="20"/>
                <w:szCs w:val="20"/>
              </w:rPr>
            </w:pPr>
          </w:p>
          <w:p w14:paraId="317CFB73" w14:textId="77777777" w:rsidR="00A430B8" w:rsidRPr="00692E18" w:rsidRDefault="00A430B8" w:rsidP="005E0AF5">
            <w:pPr>
              <w:spacing w:line="320" w:lineRule="exact"/>
              <w:ind w:left="200" w:hangingChars="100" w:hanging="200"/>
              <w:rPr>
                <w:rFonts w:asciiTheme="minorEastAsia" w:eastAsiaTheme="minorEastAsia" w:hAnsiTheme="minorEastAsia"/>
                <w:color w:val="000000" w:themeColor="text1"/>
                <w:sz w:val="20"/>
                <w:szCs w:val="20"/>
              </w:rPr>
            </w:pPr>
          </w:p>
          <w:p w14:paraId="317CFB74" w14:textId="77777777" w:rsidR="00DE047B" w:rsidRPr="00692E18" w:rsidRDefault="00DE047B" w:rsidP="005E0AF5">
            <w:pPr>
              <w:spacing w:line="320" w:lineRule="exact"/>
              <w:ind w:left="200" w:hangingChars="100" w:hanging="200"/>
              <w:rPr>
                <w:rFonts w:asciiTheme="minorEastAsia" w:eastAsiaTheme="minorEastAsia" w:hAnsiTheme="minorEastAsia"/>
                <w:color w:val="000000" w:themeColor="text1"/>
                <w:sz w:val="20"/>
                <w:szCs w:val="20"/>
              </w:rPr>
            </w:pPr>
          </w:p>
          <w:p w14:paraId="317CFB75" w14:textId="77777777" w:rsidR="00DE047B" w:rsidRPr="00692E18" w:rsidRDefault="00DE047B" w:rsidP="005E0AF5">
            <w:pPr>
              <w:spacing w:line="320" w:lineRule="exact"/>
              <w:ind w:left="200" w:hangingChars="100" w:hanging="200"/>
              <w:rPr>
                <w:rFonts w:asciiTheme="minorEastAsia" w:eastAsiaTheme="minorEastAsia" w:hAnsiTheme="minorEastAsia"/>
                <w:color w:val="000000" w:themeColor="text1"/>
                <w:sz w:val="20"/>
                <w:szCs w:val="20"/>
              </w:rPr>
            </w:pPr>
          </w:p>
          <w:p w14:paraId="317CFB76" w14:textId="77777777" w:rsidR="00DE047B" w:rsidRPr="00692E18" w:rsidRDefault="00DE047B" w:rsidP="005E0AF5">
            <w:pPr>
              <w:spacing w:line="320" w:lineRule="exact"/>
              <w:ind w:left="200" w:hangingChars="100" w:hanging="200"/>
              <w:rPr>
                <w:rFonts w:asciiTheme="minorEastAsia" w:eastAsiaTheme="minorEastAsia" w:hAnsiTheme="minorEastAsia"/>
                <w:color w:val="000000" w:themeColor="text1"/>
                <w:sz w:val="20"/>
                <w:szCs w:val="20"/>
              </w:rPr>
            </w:pPr>
          </w:p>
          <w:p w14:paraId="317CFB77" w14:textId="77777777" w:rsidR="00DE047B" w:rsidRPr="00692E18" w:rsidRDefault="00DE047B" w:rsidP="005E0AF5">
            <w:pPr>
              <w:spacing w:line="320" w:lineRule="exact"/>
              <w:ind w:left="200" w:hangingChars="100" w:hanging="200"/>
              <w:rPr>
                <w:rFonts w:asciiTheme="minorEastAsia" w:eastAsiaTheme="minorEastAsia" w:hAnsiTheme="minorEastAsia"/>
                <w:color w:val="000000" w:themeColor="text1"/>
                <w:sz w:val="20"/>
                <w:szCs w:val="20"/>
              </w:rPr>
            </w:pPr>
          </w:p>
          <w:p w14:paraId="317CFB78" w14:textId="77777777" w:rsidR="00AD1300" w:rsidRPr="00692E18" w:rsidRDefault="00AD1300" w:rsidP="005E0AF5">
            <w:pPr>
              <w:spacing w:line="320" w:lineRule="exact"/>
              <w:ind w:left="200" w:hangingChars="100" w:hanging="200"/>
              <w:rPr>
                <w:rFonts w:asciiTheme="minorEastAsia" w:eastAsiaTheme="minorEastAsia" w:hAnsiTheme="minorEastAsia"/>
                <w:color w:val="000000" w:themeColor="text1"/>
                <w:sz w:val="20"/>
                <w:szCs w:val="20"/>
              </w:rPr>
            </w:pPr>
          </w:p>
          <w:p w14:paraId="317CFB79" w14:textId="77777777" w:rsidR="00DE047B" w:rsidRPr="00692E18" w:rsidRDefault="00DE047B" w:rsidP="005E0AF5">
            <w:pPr>
              <w:spacing w:line="320" w:lineRule="exact"/>
              <w:ind w:left="200" w:hangingChars="100" w:hanging="200"/>
              <w:rPr>
                <w:rFonts w:asciiTheme="minorEastAsia" w:eastAsiaTheme="minorEastAsia" w:hAnsiTheme="minorEastAsia"/>
                <w:color w:val="000000" w:themeColor="text1"/>
                <w:sz w:val="20"/>
                <w:szCs w:val="20"/>
              </w:rPr>
            </w:pPr>
          </w:p>
          <w:p w14:paraId="317CFB7A" w14:textId="77777777" w:rsidR="003F1DC4" w:rsidRPr="00692E18" w:rsidRDefault="003F1DC4" w:rsidP="009D579E">
            <w:pPr>
              <w:spacing w:line="320" w:lineRule="exact"/>
              <w:rPr>
                <w:rFonts w:asciiTheme="minorEastAsia" w:eastAsiaTheme="minorEastAsia" w:hAnsiTheme="minorEastAsia"/>
                <w:color w:val="000000" w:themeColor="text1"/>
                <w:sz w:val="20"/>
                <w:szCs w:val="20"/>
              </w:rPr>
            </w:pPr>
          </w:p>
          <w:p w14:paraId="317CFB84" w14:textId="39CF9012" w:rsidR="004033A7" w:rsidRDefault="004033A7" w:rsidP="00B55DB8">
            <w:pPr>
              <w:spacing w:line="320" w:lineRule="exact"/>
              <w:rPr>
                <w:rFonts w:asciiTheme="minorEastAsia" w:eastAsiaTheme="minorEastAsia" w:hAnsiTheme="minorEastAsia"/>
                <w:color w:val="000000" w:themeColor="text1"/>
                <w:sz w:val="20"/>
                <w:szCs w:val="20"/>
              </w:rPr>
            </w:pPr>
          </w:p>
          <w:p w14:paraId="6AD6DFF9" w14:textId="505B40B4" w:rsidR="00F51AAE" w:rsidRDefault="00F51AAE" w:rsidP="00B55DB8">
            <w:pPr>
              <w:spacing w:line="320" w:lineRule="exact"/>
              <w:rPr>
                <w:rFonts w:asciiTheme="minorEastAsia" w:eastAsiaTheme="minorEastAsia" w:hAnsiTheme="minorEastAsia"/>
                <w:color w:val="000000" w:themeColor="text1"/>
                <w:sz w:val="20"/>
                <w:szCs w:val="20"/>
              </w:rPr>
            </w:pPr>
          </w:p>
          <w:p w14:paraId="57CE0CEF" w14:textId="16D31AF9" w:rsidR="00F51AAE" w:rsidRDefault="00F51AAE" w:rsidP="00B55DB8">
            <w:pPr>
              <w:spacing w:line="320" w:lineRule="exact"/>
              <w:rPr>
                <w:rFonts w:asciiTheme="minorEastAsia" w:eastAsiaTheme="minorEastAsia" w:hAnsiTheme="minorEastAsia"/>
                <w:color w:val="000000" w:themeColor="text1"/>
                <w:sz w:val="20"/>
                <w:szCs w:val="20"/>
              </w:rPr>
            </w:pPr>
          </w:p>
          <w:p w14:paraId="3BBE7662" w14:textId="14D062B9" w:rsidR="00F51AAE" w:rsidRDefault="00F51AAE" w:rsidP="00B55DB8">
            <w:pPr>
              <w:spacing w:line="320" w:lineRule="exact"/>
              <w:rPr>
                <w:rFonts w:asciiTheme="minorEastAsia" w:eastAsiaTheme="minorEastAsia" w:hAnsiTheme="minorEastAsia"/>
                <w:color w:val="000000" w:themeColor="text1"/>
                <w:sz w:val="20"/>
                <w:szCs w:val="20"/>
              </w:rPr>
            </w:pPr>
          </w:p>
          <w:p w14:paraId="196813DF" w14:textId="77777777" w:rsidR="00F51AAE" w:rsidRPr="00692E18" w:rsidRDefault="00F51AAE" w:rsidP="00B55DB8">
            <w:pPr>
              <w:spacing w:line="320" w:lineRule="exact"/>
              <w:rPr>
                <w:rFonts w:asciiTheme="minorEastAsia" w:eastAsiaTheme="minorEastAsia" w:hAnsiTheme="minorEastAsia"/>
                <w:color w:val="000000" w:themeColor="text1"/>
                <w:sz w:val="20"/>
                <w:szCs w:val="20"/>
              </w:rPr>
            </w:pPr>
          </w:p>
          <w:p w14:paraId="317CFB85" w14:textId="77777777" w:rsidR="007D2F59" w:rsidRPr="00692E18" w:rsidRDefault="007D2F59" w:rsidP="005E0AF5">
            <w:pPr>
              <w:spacing w:line="320" w:lineRule="exact"/>
              <w:ind w:left="200" w:hangingChars="100" w:hanging="2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（２）</w:t>
            </w:r>
          </w:p>
          <w:p w14:paraId="317CFB87" w14:textId="30FCDB82" w:rsidR="007D2F59" w:rsidRPr="00692E18" w:rsidRDefault="007D2F59" w:rsidP="00692E18">
            <w:pPr>
              <w:spacing w:line="320" w:lineRule="exact"/>
              <w:ind w:left="32" w:hangingChars="16" w:hanging="32"/>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関係機関</w:t>
            </w:r>
            <w:r w:rsidR="00A12668" w:rsidRPr="00692E18">
              <w:rPr>
                <w:rFonts w:asciiTheme="minorEastAsia" w:eastAsiaTheme="minorEastAsia" w:hAnsiTheme="minorEastAsia" w:hint="eastAsia"/>
                <w:color w:val="000000" w:themeColor="text1"/>
                <w:sz w:val="20"/>
                <w:szCs w:val="20"/>
              </w:rPr>
              <w:t>と</w:t>
            </w:r>
            <w:r w:rsidRPr="00692E18">
              <w:rPr>
                <w:rFonts w:asciiTheme="minorEastAsia" w:eastAsiaTheme="minorEastAsia" w:hAnsiTheme="minorEastAsia" w:hint="eastAsia"/>
                <w:color w:val="000000" w:themeColor="text1"/>
                <w:sz w:val="20"/>
                <w:szCs w:val="20"/>
              </w:rPr>
              <w:t>連携した進路指導</w:t>
            </w:r>
          </w:p>
          <w:p w14:paraId="317CFB88" w14:textId="77777777" w:rsidR="009D579E" w:rsidRPr="00692E18" w:rsidRDefault="009D579E" w:rsidP="00A12668">
            <w:pPr>
              <w:spacing w:line="320" w:lineRule="exact"/>
              <w:ind w:left="200" w:hangingChars="100" w:hanging="200"/>
              <w:rPr>
                <w:rFonts w:asciiTheme="minorEastAsia" w:eastAsiaTheme="minorEastAsia" w:hAnsiTheme="minorEastAsia"/>
                <w:color w:val="000000" w:themeColor="text1"/>
                <w:sz w:val="20"/>
                <w:szCs w:val="20"/>
              </w:rPr>
            </w:pPr>
          </w:p>
          <w:p w14:paraId="091F9A37" w14:textId="77777777" w:rsidR="009026A1" w:rsidRPr="00692E18" w:rsidRDefault="009026A1" w:rsidP="00A12668">
            <w:pPr>
              <w:spacing w:line="320" w:lineRule="exact"/>
              <w:ind w:left="200" w:hangingChars="100" w:hanging="200"/>
              <w:rPr>
                <w:rFonts w:asciiTheme="minorEastAsia" w:eastAsiaTheme="minorEastAsia" w:hAnsiTheme="minorEastAsia"/>
                <w:color w:val="000000" w:themeColor="text1"/>
                <w:sz w:val="20"/>
                <w:szCs w:val="20"/>
              </w:rPr>
            </w:pPr>
          </w:p>
          <w:p w14:paraId="317CFB8F" w14:textId="77777777" w:rsidR="009D579E" w:rsidRPr="00692E18" w:rsidRDefault="009D579E" w:rsidP="00A12668">
            <w:pPr>
              <w:spacing w:line="320" w:lineRule="exact"/>
              <w:ind w:left="200" w:hangingChars="100" w:hanging="200"/>
              <w:rPr>
                <w:rFonts w:asciiTheme="minorEastAsia" w:eastAsiaTheme="minorEastAsia" w:hAnsiTheme="minorEastAsia"/>
                <w:color w:val="000000" w:themeColor="text1"/>
                <w:sz w:val="20"/>
                <w:szCs w:val="20"/>
              </w:rPr>
            </w:pPr>
          </w:p>
          <w:p w14:paraId="317CFB90" w14:textId="77777777" w:rsidR="009D579E" w:rsidRPr="00692E18" w:rsidRDefault="009D579E" w:rsidP="00A12668">
            <w:pPr>
              <w:spacing w:line="320" w:lineRule="exact"/>
              <w:ind w:left="200" w:hangingChars="100" w:hanging="200"/>
              <w:rPr>
                <w:rFonts w:asciiTheme="minorEastAsia" w:eastAsiaTheme="minorEastAsia" w:hAnsiTheme="minorEastAsia"/>
                <w:color w:val="000000" w:themeColor="text1"/>
                <w:sz w:val="20"/>
                <w:szCs w:val="20"/>
              </w:rPr>
            </w:pPr>
          </w:p>
        </w:tc>
        <w:tc>
          <w:tcPr>
            <w:tcW w:w="4536" w:type="dxa"/>
            <w:tcBorders>
              <w:right w:val="dashed" w:sz="4" w:space="0" w:color="auto"/>
            </w:tcBorders>
            <w:shd w:val="clear" w:color="auto" w:fill="auto"/>
          </w:tcPr>
          <w:p w14:paraId="317CFB91" w14:textId="77777777" w:rsidR="005E0AF5" w:rsidRPr="00692E18" w:rsidRDefault="005E0AF5" w:rsidP="005E0AF5">
            <w:pPr>
              <w:spacing w:line="320" w:lineRule="exact"/>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w:t>
            </w:r>
            <w:r w:rsidR="00231D84" w:rsidRPr="00692E18">
              <w:rPr>
                <w:rFonts w:asciiTheme="minorEastAsia" w:eastAsiaTheme="minorEastAsia" w:hAnsiTheme="minorEastAsia" w:hint="eastAsia"/>
                <w:color w:val="000000" w:themeColor="text1"/>
                <w:sz w:val="20"/>
                <w:szCs w:val="20"/>
              </w:rPr>
              <w:t>１</w:t>
            </w:r>
            <w:r w:rsidRPr="00692E18">
              <w:rPr>
                <w:rFonts w:asciiTheme="minorEastAsia" w:eastAsiaTheme="minorEastAsia" w:hAnsiTheme="minorEastAsia" w:hint="eastAsia"/>
                <w:color w:val="000000" w:themeColor="text1"/>
                <w:sz w:val="20"/>
                <w:szCs w:val="20"/>
              </w:rPr>
              <w:t>）</w:t>
            </w:r>
          </w:p>
          <w:p w14:paraId="317CFB92" w14:textId="7FDFAD8F" w:rsidR="00142A92" w:rsidRPr="00692E18" w:rsidRDefault="005E0AF5" w:rsidP="000A5FBE">
            <w:pPr>
              <w:spacing w:line="320" w:lineRule="exact"/>
              <w:ind w:left="400" w:hangingChars="200" w:hanging="4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ア</w:t>
            </w:r>
            <w:r w:rsidR="00490C20">
              <w:rPr>
                <w:rFonts w:asciiTheme="minorEastAsia" w:eastAsiaTheme="minorEastAsia" w:hAnsiTheme="minorEastAsia" w:hint="eastAsia"/>
                <w:color w:val="000000" w:themeColor="text1"/>
                <w:sz w:val="20"/>
                <w:szCs w:val="20"/>
              </w:rPr>
              <w:t xml:space="preserve">　</w:t>
            </w:r>
            <w:r w:rsidR="00B71895" w:rsidRPr="00692E18">
              <w:rPr>
                <w:rFonts w:asciiTheme="minorEastAsia" w:eastAsiaTheme="minorEastAsia" w:hAnsiTheme="minorEastAsia" w:hint="eastAsia"/>
                <w:color w:val="000000" w:themeColor="text1"/>
                <w:sz w:val="20"/>
                <w:szCs w:val="20"/>
              </w:rPr>
              <w:t>課題設定ソフト活用を背景とし、進化する教育活動に</w:t>
            </w:r>
            <w:r w:rsidR="008E7D58" w:rsidRPr="00692E18">
              <w:rPr>
                <w:rFonts w:asciiTheme="minorEastAsia" w:eastAsiaTheme="minorEastAsia" w:hAnsiTheme="minorEastAsia" w:hint="eastAsia"/>
                <w:color w:val="000000" w:themeColor="text1"/>
                <w:sz w:val="20"/>
                <w:szCs w:val="20"/>
              </w:rPr>
              <w:t>即した「個別の指導計画」</w:t>
            </w:r>
            <w:r w:rsidRPr="00692E18">
              <w:rPr>
                <w:rFonts w:asciiTheme="minorEastAsia" w:eastAsiaTheme="minorEastAsia" w:hAnsiTheme="minorEastAsia" w:hint="eastAsia"/>
                <w:color w:val="000000" w:themeColor="text1"/>
                <w:sz w:val="20"/>
                <w:szCs w:val="20"/>
              </w:rPr>
              <w:t>「個別の教育支援計画」「個別の移</w:t>
            </w:r>
            <w:r w:rsidR="008E7D58" w:rsidRPr="00692E18">
              <w:rPr>
                <w:rFonts w:asciiTheme="minorEastAsia" w:eastAsiaTheme="minorEastAsia" w:hAnsiTheme="minorEastAsia" w:hint="eastAsia"/>
                <w:color w:val="000000" w:themeColor="text1"/>
                <w:sz w:val="20"/>
                <w:szCs w:val="20"/>
              </w:rPr>
              <w:t>行支援計画」様式の再構築</w:t>
            </w:r>
          </w:p>
          <w:p w14:paraId="317CFB94" w14:textId="4F9CFFA0" w:rsidR="00142A92" w:rsidRDefault="000A5FBE" w:rsidP="00F51AAE">
            <w:pPr>
              <w:spacing w:line="320" w:lineRule="exact"/>
              <w:ind w:left="400" w:hangingChars="200" w:hanging="4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イ</w:t>
            </w:r>
            <w:r w:rsidR="00490C20">
              <w:rPr>
                <w:rFonts w:asciiTheme="minorEastAsia" w:eastAsiaTheme="minorEastAsia" w:hAnsiTheme="minorEastAsia" w:hint="eastAsia"/>
                <w:color w:val="000000" w:themeColor="text1"/>
                <w:sz w:val="20"/>
                <w:szCs w:val="20"/>
              </w:rPr>
              <w:t xml:space="preserve">　</w:t>
            </w:r>
            <w:r w:rsidR="00142A92" w:rsidRPr="00692E18">
              <w:rPr>
                <w:rFonts w:asciiTheme="minorEastAsia" w:eastAsiaTheme="minorEastAsia" w:hAnsiTheme="minorEastAsia" w:hint="eastAsia"/>
                <w:color w:val="000000" w:themeColor="text1"/>
                <w:sz w:val="20"/>
                <w:szCs w:val="20"/>
              </w:rPr>
              <w:t>小・中学部の保護</w:t>
            </w:r>
            <w:r w:rsidR="00D9048D" w:rsidRPr="00692E18">
              <w:rPr>
                <w:rFonts w:asciiTheme="minorEastAsia" w:eastAsiaTheme="minorEastAsia" w:hAnsiTheme="minorEastAsia" w:hint="eastAsia"/>
                <w:color w:val="000000" w:themeColor="text1"/>
                <w:sz w:val="20"/>
                <w:szCs w:val="20"/>
              </w:rPr>
              <w:t>者</w:t>
            </w:r>
            <w:r w:rsidR="00142A92" w:rsidRPr="00692E18">
              <w:rPr>
                <w:rFonts w:asciiTheme="minorEastAsia" w:eastAsiaTheme="minorEastAsia" w:hAnsiTheme="minorEastAsia" w:hint="eastAsia"/>
                <w:color w:val="000000" w:themeColor="text1"/>
                <w:sz w:val="20"/>
                <w:szCs w:val="20"/>
              </w:rPr>
              <w:t>を対象とした進路に係る研修会の開催</w:t>
            </w:r>
          </w:p>
          <w:p w14:paraId="55076DBF" w14:textId="190A2350" w:rsidR="00F51AAE" w:rsidRDefault="00F51AAE" w:rsidP="00F51AAE">
            <w:pPr>
              <w:spacing w:line="320" w:lineRule="exact"/>
              <w:ind w:left="400" w:hangingChars="200" w:hanging="400"/>
              <w:rPr>
                <w:rFonts w:asciiTheme="minorEastAsia" w:eastAsiaTheme="minorEastAsia" w:hAnsiTheme="minorEastAsia"/>
                <w:color w:val="000000" w:themeColor="text1"/>
                <w:sz w:val="20"/>
                <w:szCs w:val="20"/>
              </w:rPr>
            </w:pPr>
          </w:p>
          <w:p w14:paraId="34F96F42" w14:textId="77777777" w:rsidR="00F51AAE" w:rsidRPr="00692E18" w:rsidRDefault="00F51AAE" w:rsidP="00F51AAE">
            <w:pPr>
              <w:spacing w:line="320" w:lineRule="exact"/>
              <w:ind w:left="400" w:hangingChars="200" w:hanging="400"/>
              <w:rPr>
                <w:rFonts w:asciiTheme="minorEastAsia" w:eastAsiaTheme="minorEastAsia" w:hAnsiTheme="minorEastAsia"/>
                <w:color w:val="000000" w:themeColor="text1"/>
                <w:sz w:val="20"/>
                <w:szCs w:val="20"/>
              </w:rPr>
            </w:pPr>
          </w:p>
          <w:p w14:paraId="317CFB99" w14:textId="45E92D3E" w:rsidR="00214830" w:rsidRPr="00692E18" w:rsidRDefault="00214830" w:rsidP="009026A1">
            <w:pPr>
              <w:spacing w:line="320" w:lineRule="exact"/>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ウ</w:t>
            </w:r>
            <w:r w:rsidR="00490C20">
              <w:rPr>
                <w:rFonts w:asciiTheme="minorEastAsia" w:eastAsiaTheme="minorEastAsia" w:hAnsiTheme="minorEastAsia" w:hint="eastAsia"/>
                <w:color w:val="000000" w:themeColor="text1"/>
                <w:sz w:val="20"/>
                <w:szCs w:val="20"/>
              </w:rPr>
              <w:t xml:space="preserve">　</w:t>
            </w:r>
            <w:r w:rsidRPr="00692E18">
              <w:rPr>
                <w:rFonts w:asciiTheme="minorEastAsia" w:eastAsiaTheme="minorEastAsia" w:hAnsiTheme="minorEastAsia" w:hint="eastAsia"/>
                <w:color w:val="000000" w:themeColor="text1"/>
                <w:sz w:val="20"/>
                <w:szCs w:val="20"/>
              </w:rPr>
              <w:t>「個別の移行支援計画」の活用促進</w:t>
            </w:r>
          </w:p>
          <w:p w14:paraId="317CFB9A" w14:textId="77777777" w:rsidR="00142A92" w:rsidRPr="00692E18" w:rsidRDefault="00142A92" w:rsidP="002C0B52">
            <w:pPr>
              <w:spacing w:line="320" w:lineRule="exact"/>
              <w:ind w:firstLineChars="100" w:firstLine="200"/>
              <w:rPr>
                <w:rFonts w:asciiTheme="minorEastAsia" w:eastAsiaTheme="minorEastAsia" w:hAnsiTheme="minorEastAsia"/>
                <w:color w:val="000000" w:themeColor="text1"/>
                <w:sz w:val="20"/>
                <w:szCs w:val="20"/>
              </w:rPr>
            </w:pPr>
          </w:p>
          <w:p w14:paraId="317CFB9B" w14:textId="77777777" w:rsidR="003F1DC4" w:rsidRPr="00692E18" w:rsidRDefault="003F1DC4" w:rsidP="002C0B52">
            <w:pPr>
              <w:spacing w:line="320" w:lineRule="exact"/>
              <w:ind w:firstLineChars="100" w:firstLine="200"/>
              <w:rPr>
                <w:rFonts w:asciiTheme="minorEastAsia" w:eastAsiaTheme="minorEastAsia" w:hAnsiTheme="minorEastAsia"/>
                <w:color w:val="000000" w:themeColor="text1"/>
                <w:sz w:val="20"/>
                <w:szCs w:val="20"/>
              </w:rPr>
            </w:pPr>
          </w:p>
          <w:p w14:paraId="317CFB9C" w14:textId="77777777" w:rsidR="004033A7" w:rsidRPr="00692E18" w:rsidRDefault="004033A7" w:rsidP="002C0B52">
            <w:pPr>
              <w:spacing w:line="320" w:lineRule="exact"/>
              <w:ind w:firstLineChars="100" w:firstLine="200"/>
              <w:rPr>
                <w:rFonts w:asciiTheme="minorEastAsia" w:eastAsiaTheme="minorEastAsia" w:hAnsiTheme="minorEastAsia"/>
                <w:color w:val="000000" w:themeColor="text1"/>
                <w:sz w:val="20"/>
                <w:szCs w:val="20"/>
              </w:rPr>
            </w:pPr>
          </w:p>
          <w:p w14:paraId="317CFB9E" w14:textId="445994A2" w:rsidR="003619D5" w:rsidRDefault="003619D5" w:rsidP="008840FE">
            <w:pPr>
              <w:spacing w:line="320" w:lineRule="exact"/>
              <w:rPr>
                <w:rFonts w:asciiTheme="minorEastAsia" w:eastAsiaTheme="minorEastAsia" w:hAnsiTheme="minorEastAsia"/>
                <w:color w:val="000000" w:themeColor="text1"/>
                <w:sz w:val="20"/>
                <w:szCs w:val="20"/>
              </w:rPr>
            </w:pPr>
          </w:p>
          <w:p w14:paraId="3BA7D4CE" w14:textId="309BC764" w:rsidR="00F51AAE" w:rsidRDefault="00F51AAE" w:rsidP="008840FE">
            <w:pPr>
              <w:spacing w:line="320" w:lineRule="exact"/>
              <w:rPr>
                <w:rFonts w:asciiTheme="minorEastAsia" w:eastAsiaTheme="minorEastAsia" w:hAnsiTheme="minorEastAsia"/>
                <w:color w:val="000000" w:themeColor="text1"/>
                <w:sz w:val="20"/>
                <w:szCs w:val="20"/>
              </w:rPr>
            </w:pPr>
          </w:p>
          <w:p w14:paraId="633D1806" w14:textId="77777777" w:rsidR="00F51AAE" w:rsidRPr="00692E18" w:rsidRDefault="00F51AAE" w:rsidP="008840FE">
            <w:pPr>
              <w:spacing w:line="320" w:lineRule="exact"/>
              <w:rPr>
                <w:rFonts w:asciiTheme="minorEastAsia" w:eastAsiaTheme="minorEastAsia" w:hAnsiTheme="minorEastAsia"/>
                <w:color w:val="000000" w:themeColor="text1"/>
                <w:sz w:val="20"/>
                <w:szCs w:val="20"/>
              </w:rPr>
            </w:pPr>
          </w:p>
          <w:p w14:paraId="317CFB9F" w14:textId="58A00C65" w:rsidR="00F6732B" w:rsidRPr="00692E18" w:rsidRDefault="008840FE" w:rsidP="00D232A8">
            <w:pPr>
              <w:spacing w:line="320" w:lineRule="exact"/>
              <w:ind w:left="400" w:hangingChars="200" w:hanging="4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エ</w:t>
            </w:r>
            <w:r w:rsidR="00490C20">
              <w:rPr>
                <w:rFonts w:asciiTheme="minorEastAsia" w:eastAsiaTheme="minorEastAsia" w:hAnsiTheme="minorEastAsia" w:hint="eastAsia"/>
                <w:color w:val="000000" w:themeColor="text1"/>
                <w:sz w:val="20"/>
                <w:szCs w:val="20"/>
              </w:rPr>
              <w:t xml:space="preserve">　</w:t>
            </w:r>
            <w:r w:rsidR="00D232A8" w:rsidRPr="00692E18">
              <w:rPr>
                <w:rFonts w:asciiTheme="minorEastAsia" w:eastAsiaTheme="minorEastAsia" w:hAnsiTheme="minorEastAsia" w:hint="eastAsia"/>
                <w:color w:val="000000" w:themeColor="text1"/>
                <w:sz w:val="20"/>
                <w:szCs w:val="20"/>
              </w:rPr>
              <w:t>卒業生</w:t>
            </w:r>
            <w:r w:rsidR="00231D84" w:rsidRPr="00692E18">
              <w:rPr>
                <w:rFonts w:asciiTheme="minorEastAsia" w:eastAsiaTheme="minorEastAsia" w:hAnsiTheme="minorEastAsia" w:hint="eastAsia"/>
                <w:color w:val="000000" w:themeColor="text1"/>
                <w:sz w:val="20"/>
                <w:szCs w:val="20"/>
              </w:rPr>
              <w:t>への確かな進路指導の展開</w:t>
            </w:r>
          </w:p>
          <w:p w14:paraId="317CFBA0" w14:textId="51ABA360" w:rsidR="00F6732B" w:rsidRPr="00692E18" w:rsidRDefault="008840FE" w:rsidP="008840FE">
            <w:pPr>
              <w:spacing w:line="320" w:lineRule="exact"/>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オ</w:t>
            </w:r>
            <w:r w:rsidR="00490C20">
              <w:rPr>
                <w:rFonts w:asciiTheme="minorEastAsia" w:eastAsiaTheme="minorEastAsia" w:hAnsiTheme="minorEastAsia" w:hint="eastAsia"/>
                <w:color w:val="000000" w:themeColor="text1"/>
                <w:sz w:val="20"/>
                <w:szCs w:val="20"/>
              </w:rPr>
              <w:t xml:space="preserve">　</w:t>
            </w:r>
            <w:r w:rsidR="00142A92" w:rsidRPr="00692E18">
              <w:rPr>
                <w:rFonts w:asciiTheme="minorEastAsia" w:eastAsiaTheme="minorEastAsia" w:hAnsiTheme="minorEastAsia" w:hint="eastAsia"/>
                <w:color w:val="000000" w:themeColor="text1"/>
                <w:sz w:val="20"/>
                <w:szCs w:val="20"/>
              </w:rPr>
              <w:t>大手前分校における</w:t>
            </w:r>
            <w:r w:rsidR="002A490D" w:rsidRPr="00692E18">
              <w:rPr>
                <w:rFonts w:asciiTheme="minorEastAsia" w:eastAsiaTheme="minorEastAsia" w:hAnsiTheme="minorEastAsia" w:hint="eastAsia"/>
                <w:color w:val="000000" w:themeColor="text1"/>
                <w:sz w:val="20"/>
                <w:szCs w:val="20"/>
              </w:rPr>
              <w:t>取</w:t>
            </w:r>
            <w:r w:rsidR="00F6732B" w:rsidRPr="00692E18">
              <w:rPr>
                <w:rFonts w:asciiTheme="minorEastAsia" w:eastAsiaTheme="minorEastAsia" w:hAnsiTheme="minorEastAsia" w:hint="eastAsia"/>
                <w:color w:val="000000" w:themeColor="text1"/>
                <w:sz w:val="20"/>
                <w:szCs w:val="20"/>
              </w:rPr>
              <w:t>組み</w:t>
            </w:r>
          </w:p>
          <w:p w14:paraId="317CFBA1" w14:textId="2201944A" w:rsidR="00AD1300" w:rsidRDefault="008840FE" w:rsidP="009026A1">
            <w:pPr>
              <w:spacing w:line="320" w:lineRule="exact"/>
              <w:ind w:left="200" w:hangingChars="100" w:hanging="2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 xml:space="preserve">① </w:t>
            </w:r>
            <w:r w:rsidR="002A490D" w:rsidRPr="00692E18">
              <w:rPr>
                <w:rFonts w:asciiTheme="minorEastAsia" w:eastAsiaTheme="minorEastAsia" w:hAnsiTheme="minorEastAsia" w:hint="eastAsia"/>
                <w:color w:val="000000" w:themeColor="text1"/>
                <w:sz w:val="20"/>
                <w:szCs w:val="20"/>
              </w:rPr>
              <w:t>大手前分校版の“キャリア教育マトリックス”を活用したキャリア教育の充実</w:t>
            </w:r>
          </w:p>
          <w:p w14:paraId="31A2AC2E" w14:textId="77777777" w:rsidR="00490C20" w:rsidRPr="00692E18" w:rsidRDefault="00490C20" w:rsidP="009026A1">
            <w:pPr>
              <w:spacing w:line="320" w:lineRule="exact"/>
              <w:ind w:left="200" w:hangingChars="100" w:hanging="200"/>
              <w:rPr>
                <w:rFonts w:asciiTheme="minorEastAsia" w:eastAsiaTheme="minorEastAsia" w:hAnsiTheme="minorEastAsia"/>
                <w:color w:val="000000" w:themeColor="text1"/>
                <w:sz w:val="20"/>
                <w:szCs w:val="20"/>
              </w:rPr>
            </w:pPr>
          </w:p>
          <w:p w14:paraId="317CFBA3" w14:textId="77777777" w:rsidR="008840FE" w:rsidRPr="00692E18" w:rsidRDefault="008840FE" w:rsidP="00F51AAE">
            <w:pPr>
              <w:spacing w:line="320" w:lineRule="exact"/>
              <w:ind w:left="200" w:hangingChars="100" w:hanging="2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② 大手前</w:t>
            </w:r>
            <w:r w:rsidR="00AB669B" w:rsidRPr="00692E18">
              <w:rPr>
                <w:rFonts w:asciiTheme="minorEastAsia" w:eastAsiaTheme="minorEastAsia" w:hAnsiTheme="minorEastAsia" w:hint="eastAsia"/>
                <w:color w:val="000000" w:themeColor="text1"/>
                <w:sz w:val="20"/>
                <w:szCs w:val="20"/>
              </w:rPr>
              <w:t>整肢学園短期入園者の教育環境の</w:t>
            </w:r>
            <w:r w:rsidR="007C05D3" w:rsidRPr="00692E18">
              <w:rPr>
                <w:rFonts w:asciiTheme="minorEastAsia" w:eastAsiaTheme="minorEastAsia" w:hAnsiTheme="minorEastAsia" w:hint="eastAsia"/>
                <w:color w:val="000000" w:themeColor="text1"/>
                <w:sz w:val="20"/>
                <w:szCs w:val="20"/>
              </w:rPr>
              <w:t>充実推進</w:t>
            </w:r>
          </w:p>
          <w:p w14:paraId="317CFBA4" w14:textId="77777777" w:rsidR="004033A7" w:rsidRPr="00692E18" w:rsidRDefault="004033A7" w:rsidP="005E0AF5">
            <w:pPr>
              <w:spacing w:line="320" w:lineRule="exact"/>
              <w:ind w:left="400" w:hangingChars="200" w:hanging="400"/>
              <w:rPr>
                <w:rFonts w:asciiTheme="minorEastAsia" w:eastAsiaTheme="minorEastAsia" w:hAnsiTheme="minorEastAsia"/>
                <w:color w:val="000000" w:themeColor="text1"/>
                <w:sz w:val="20"/>
                <w:szCs w:val="20"/>
              </w:rPr>
            </w:pPr>
          </w:p>
          <w:p w14:paraId="317CFBA7" w14:textId="77777777" w:rsidR="00BE0280" w:rsidRPr="00692E18" w:rsidRDefault="00BE0280" w:rsidP="002A490D">
            <w:pPr>
              <w:spacing w:line="320" w:lineRule="exact"/>
              <w:rPr>
                <w:rFonts w:asciiTheme="minorEastAsia" w:eastAsiaTheme="minorEastAsia" w:hAnsiTheme="minorEastAsia"/>
                <w:color w:val="000000" w:themeColor="text1"/>
                <w:sz w:val="20"/>
                <w:szCs w:val="20"/>
              </w:rPr>
            </w:pPr>
          </w:p>
          <w:p w14:paraId="317CFBA8" w14:textId="77777777" w:rsidR="00A430B8" w:rsidRPr="00692E18" w:rsidRDefault="007D2F59" w:rsidP="005E0AF5">
            <w:pPr>
              <w:spacing w:line="320" w:lineRule="exact"/>
              <w:ind w:left="400" w:hangingChars="200" w:hanging="4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（２）</w:t>
            </w:r>
          </w:p>
          <w:p w14:paraId="317CFBAA" w14:textId="2C249503" w:rsidR="00A430B8" w:rsidRPr="00692E18" w:rsidRDefault="007D2F59" w:rsidP="0015673E">
            <w:pPr>
              <w:spacing w:line="320" w:lineRule="exact"/>
              <w:ind w:leftChars="18" w:left="38" w:firstLineChars="84" w:firstLine="168"/>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ＰＴＡ及び福祉事業</w:t>
            </w:r>
            <w:r w:rsidR="002A490D" w:rsidRPr="00692E18">
              <w:rPr>
                <w:rFonts w:asciiTheme="minorEastAsia" w:eastAsiaTheme="minorEastAsia" w:hAnsiTheme="minorEastAsia" w:hint="eastAsia"/>
                <w:color w:val="000000" w:themeColor="text1"/>
                <w:sz w:val="20"/>
                <w:szCs w:val="20"/>
              </w:rPr>
              <w:t>所</w:t>
            </w:r>
            <w:r w:rsidRPr="00692E18">
              <w:rPr>
                <w:rFonts w:asciiTheme="minorEastAsia" w:eastAsiaTheme="minorEastAsia" w:hAnsiTheme="minorEastAsia" w:hint="eastAsia"/>
                <w:color w:val="000000" w:themeColor="text1"/>
                <w:sz w:val="20"/>
                <w:szCs w:val="20"/>
              </w:rPr>
              <w:t>との連携による</w:t>
            </w:r>
            <w:r w:rsidR="00D9048D" w:rsidRPr="00692E18">
              <w:rPr>
                <w:rFonts w:asciiTheme="minorEastAsia" w:eastAsiaTheme="minorEastAsia" w:hAnsiTheme="minorEastAsia" w:hint="eastAsia"/>
                <w:color w:val="000000" w:themeColor="text1"/>
                <w:sz w:val="20"/>
                <w:szCs w:val="20"/>
              </w:rPr>
              <w:t>“福祉事業所</w:t>
            </w:r>
            <w:r w:rsidR="00BA3D23" w:rsidRPr="00692E18">
              <w:rPr>
                <w:rFonts w:asciiTheme="minorEastAsia" w:eastAsiaTheme="minorEastAsia" w:hAnsiTheme="minorEastAsia" w:hint="eastAsia"/>
                <w:color w:val="000000" w:themeColor="text1"/>
                <w:sz w:val="20"/>
                <w:szCs w:val="20"/>
              </w:rPr>
              <w:t>合同説明会”の開催</w:t>
            </w:r>
          </w:p>
          <w:p w14:paraId="317CFBAB" w14:textId="77777777" w:rsidR="00A430B8" w:rsidRPr="00692E18" w:rsidRDefault="00A430B8" w:rsidP="005E0AF5">
            <w:pPr>
              <w:spacing w:line="320" w:lineRule="exact"/>
              <w:ind w:left="400" w:hangingChars="200" w:hanging="400"/>
              <w:rPr>
                <w:rFonts w:asciiTheme="minorEastAsia" w:eastAsiaTheme="minorEastAsia" w:hAnsiTheme="minorEastAsia"/>
                <w:color w:val="000000" w:themeColor="text1"/>
                <w:sz w:val="20"/>
                <w:szCs w:val="20"/>
              </w:rPr>
            </w:pPr>
          </w:p>
          <w:p w14:paraId="317CFBAC" w14:textId="77777777" w:rsidR="007D6800" w:rsidRPr="0015673E" w:rsidRDefault="007D6800" w:rsidP="00F6732B">
            <w:pPr>
              <w:spacing w:line="320" w:lineRule="exact"/>
              <w:rPr>
                <w:rFonts w:asciiTheme="minorEastAsia" w:eastAsiaTheme="minorEastAsia" w:hAnsiTheme="minorEastAsia"/>
                <w:color w:val="000000" w:themeColor="text1"/>
                <w:sz w:val="20"/>
                <w:szCs w:val="20"/>
              </w:rPr>
            </w:pPr>
          </w:p>
        </w:tc>
        <w:tc>
          <w:tcPr>
            <w:tcW w:w="4678" w:type="dxa"/>
            <w:tcBorders>
              <w:right w:val="dashed" w:sz="4" w:space="0" w:color="auto"/>
            </w:tcBorders>
          </w:tcPr>
          <w:p w14:paraId="317CFBAD" w14:textId="77777777" w:rsidR="00A21903" w:rsidRPr="00692E18" w:rsidRDefault="008E7D58" w:rsidP="008E7D58">
            <w:pPr>
              <w:spacing w:line="320" w:lineRule="exact"/>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（１）</w:t>
            </w:r>
          </w:p>
          <w:p w14:paraId="317CFBAF" w14:textId="4AD2602B" w:rsidR="008E7D58" w:rsidRPr="00692E18" w:rsidRDefault="008E7D58" w:rsidP="00F51AAE">
            <w:pPr>
              <w:spacing w:line="320" w:lineRule="exact"/>
              <w:ind w:left="434" w:hangingChars="217" w:hanging="434"/>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ア</w:t>
            </w:r>
            <w:r w:rsidR="00490C20">
              <w:rPr>
                <w:rFonts w:asciiTheme="minorEastAsia" w:eastAsiaTheme="minorEastAsia" w:hAnsiTheme="minorEastAsia" w:hint="eastAsia"/>
                <w:color w:val="000000" w:themeColor="text1"/>
                <w:sz w:val="20"/>
                <w:szCs w:val="20"/>
              </w:rPr>
              <w:t xml:space="preserve">　１</w:t>
            </w:r>
            <w:r w:rsidRPr="00692E18">
              <w:rPr>
                <w:rFonts w:asciiTheme="minorEastAsia" w:eastAsiaTheme="minorEastAsia" w:hAnsiTheme="minorEastAsia" w:hint="eastAsia"/>
                <w:color w:val="000000" w:themeColor="text1"/>
                <w:sz w:val="20"/>
                <w:szCs w:val="20"/>
              </w:rPr>
              <w:t>学期に「個別の指導計画」「個別の教育支援計画」「個別の移行支援計画」の様式を再構築する組織を立ち上げ年度内に新様式を完成させる</w:t>
            </w:r>
          </w:p>
          <w:p w14:paraId="317CFBB4" w14:textId="06C64877" w:rsidR="00214830" w:rsidRPr="00692E18" w:rsidRDefault="000A5FBE" w:rsidP="00F51AAE">
            <w:pPr>
              <w:spacing w:line="320" w:lineRule="exact"/>
              <w:ind w:left="400" w:hangingChars="200" w:hanging="4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イ</w:t>
            </w:r>
            <w:r w:rsidR="00490C20">
              <w:rPr>
                <w:rFonts w:asciiTheme="minorEastAsia" w:eastAsiaTheme="minorEastAsia" w:hAnsiTheme="minorEastAsia" w:hint="eastAsia"/>
                <w:color w:val="000000" w:themeColor="text1"/>
                <w:sz w:val="20"/>
                <w:szCs w:val="20"/>
              </w:rPr>
              <w:t xml:space="preserve">　</w:t>
            </w:r>
            <w:r w:rsidRPr="00692E18">
              <w:rPr>
                <w:rFonts w:asciiTheme="minorEastAsia" w:eastAsiaTheme="minorEastAsia" w:hAnsiTheme="minorEastAsia" w:hint="eastAsia"/>
                <w:color w:val="000000" w:themeColor="text1"/>
                <w:sz w:val="20"/>
                <w:szCs w:val="20"/>
              </w:rPr>
              <w:t>上半期に、本校卒業生の保護者を講</w:t>
            </w:r>
            <w:r w:rsidR="002A490D" w:rsidRPr="00692E18">
              <w:rPr>
                <w:rFonts w:asciiTheme="minorEastAsia" w:eastAsiaTheme="minorEastAsia" w:hAnsiTheme="minorEastAsia" w:hint="eastAsia"/>
                <w:color w:val="000000" w:themeColor="text1"/>
                <w:sz w:val="20"/>
                <w:szCs w:val="20"/>
              </w:rPr>
              <w:t>師に招き、保護者を対象とした研修</w:t>
            </w:r>
            <w:r w:rsidRPr="00692E18">
              <w:rPr>
                <w:rFonts w:asciiTheme="minorEastAsia" w:eastAsiaTheme="minorEastAsia" w:hAnsiTheme="minorEastAsia" w:hint="eastAsia"/>
                <w:color w:val="000000" w:themeColor="text1"/>
                <w:sz w:val="20"/>
                <w:szCs w:val="20"/>
              </w:rPr>
              <w:t>会を</w:t>
            </w:r>
            <w:r w:rsidR="00214830" w:rsidRPr="00692E18">
              <w:rPr>
                <w:rFonts w:asciiTheme="minorEastAsia" w:eastAsiaTheme="minorEastAsia" w:hAnsiTheme="minorEastAsia" w:hint="eastAsia"/>
                <w:color w:val="000000" w:themeColor="text1"/>
                <w:sz w:val="20"/>
                <w:szCs w:val="20"/>
              </w:rPr>
              <w:t>開催する</w:t>
            </w:r>
            <w:r w:rsidR="009026A1">
              <w:rPr>
                <w:rFonts w:asciiTheme="minorEastAsia" w:eastAsiaTheme="minorEastAsia" w:hAnsiTheme="minorEastAsia" w:hint="eastAsia"/>
                <w:color w:val="000000" w:themeColor="text1"/>
                <w:sz w:val="20"/>
                <w:szCs w:val="20"/>
              </w:rPr>
              <w:t>。</w:t>
            </w:r>
            <w:r w:rsidR="002637CD" w:rsidRPr="00692E18">
              <w:rPr>
                <w:rFonts w:asciiTheme="minorEastAsia" w:eastAsiaTheme="minorEastAsia" w:hAnsiTheme="minorEastAsia" w:hint="eastAsia"/>
                <w:color w:val="000000" w:themeColor="text1"/>
                <w:sz w:val="20"/>
                <w:szCs w:val="20"/>
              </w:rPr>
              <w:t>参加</w:t>
            </w:r>
            <w:r w:rsidR="00214830" w:rsidRPr="00692E18">
              <w:rPr>
                <w:rFonts w:asciiTheme="minorEastAsia" w:eastAsiaTheme="minorEastAsia" w:hAnsiTheme="minorEastAsia" w:hint="eastAsia"/>
                <w:color w:val="000000" w:themeColor="text1"/>
                <w:sz w:val="20"/>
                <w:szCs w:val="20"/>
              </w:rPr>
              <w:t>保護者</w:t>
            </w:r>
            <w:r w:rsidR="002637CD" w:rsidRPr="00692E18">
              <w:rPr>
                <w:rFonts w:asciiTheme="minorEastAsia" w:eastAsiaTheme="minorEastAsia" w:hAnsiTheme="minorEastAsia" w:hint="eastAsia"/>
                <w:color w:val="000000" w:themeColor="text1"/>
                <w:sz w:val="20"/>
                <w:szCs w:val="20"/>
              </w:rPr>
              <w:t>数（昨年度25人）の20％増</w:t>
            </w:r>
            <w:r w:rsidR="00CF5809" w:rsidRPr="00692E18">
              <w:rPr>
                <w:rFonts w:asciiTheme="minorEastAsia" w:eastAsiaTheme="minorEastAsia" w:hAnsiTheme="minorEastAsia" w:hint="eastAsia"/>
                <w:color w:val="000000" w:themeColor="text1"/>
                <w:sz w:val="20"/>
                <w:szCs w:val="20"/>
              </w:rPr>
              <w:t>を</w:t>
            </w:r>
            <w:r w:rsidR="00662BE4" w:rsidRPr="00692E18">
              <w:rPr>
                <w:rFonts w:asciiTheme="minorEastAsia" w:eastAsiaTheme="minorEastAsia" w:hAnsiTheme="minorEastAsia" w:hint="eastAsia"/>
                <w:color w:val="000000" w:themeColor="text1"/>
                <w:sz w:val="20"/>
                <w:szCs w:val="20"/>
              </w:rPr>
              <w:t>目標</w:t>
            </w:r>
            <w:r w:rsidR="00214830" w:rsidRPr="00692E18">
              <w:rPr>
                <w:rFonts w:asciiTheme="minorEastAsia" w:eastAsiaTheme="minorEastAsia" w:hAnsiTheme="minorEastAsia" w:hint="eastAsia"/>
                <w:color w:val="000000" w:themeColor="text1"/>
                <w:sz w:val="20"/>
                <w:szCs w:val="20"/>
              </w:rPr>
              <w:t>とする</w:t>
            </w:r>
          </w:p>
          <w:p w14:paraId="317CFBB7" w14:textId="0991035F" w:rsidR="00214830" w:rsidRDefault="00214830" w:rsidP="009026A1">
            <w:pPr>
              <w:spacing w:line="320" w:lineRule="exact"/>
              <w:ind w:left="200" w:hangingChars="100" w:hanging="2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ウ</w:t>
            </w:r>
            <w:r w:rsidR="00490C20">
              <w:rPr>
                <w:rFonts w:asciiTheme="minorEastAsia" w:eastAsiaTheme="minorEastAsia" w:hAnsiTheme="minorEastAsia" w:hint="eastAsia"/>
                <w:color w:val="000000" w:themeColor="text1"/>
                <w:sz w:val="20"/>
                <w:szCs w:val="20"/>
              </w:rPr>
              <w:t xml:space="preserve">　</w:t>
            </w:r>
            <w:r w:rsidRPr="00692E18">
              <w:rPr>
                <w:rFonts w:asciiTheme="minorEastAsia" w:eastAsiaTheme="minorEastAsia" w:hAnsiTheme="minorEastAsia" w:hint="eastAsia"/>
                <w:color w:val="000000" w:themeColor="text1"/>
                <w:sz w:val="20"/>
                <w:szCs w:val="20"/>
              </w:rPr>
              <w:t>保護者を対象とした「個別の教育支</w:t>
            </w:r>
            <w:r w:rsidR="002A490D" w:rsidRPr="00692E18">
              <w:rPr>
                <w:rFonts w:asciiTheme="minorEastAsia" w:eastAsiaTheme="minorEastAsia" w:hAnsiTheme="minorEastAsia" w:hint="eastAsia"/>
                <w:color w:val="000000" w:themeColor="text1"/>
                <w:sz w:val="20"/>
                <w:szCs w:val="20"/>
              </w:rPr>
              <w:t>援計画</w:t>
            </w:r>
            <w:r w:rsidRPr="00692E18">
              <w:rPr>
                <w:rFonts w:asciiTheme="minorEastAsia" w:eastAsiaTheme="minorEastAsia" w:hAnsiTheme="minorEastAsia" w:hint="eastAsia"/>
                <w:color w:val="000000" w:themeColor="text1"/>
                <w:sz w:val="20"/>
                <w:szCs w:val="20"/>
              </w:rPr>
              <w:t>」「個別の指導計画」「個別</w:t>
            </w:r>
            <w:r w:rsidR="002A490D" w:rsidRPr="00692E18">
              <w:rPr>
                <w:rFonts w:asciiTheme="minorEastAsia" w:eastAsiaTheme="minorEastAsia" w:hAnsiTheme="minorEastAsia" w:hint="eastAsia"/>
                <w:color w:val="000000" w:themeColor="text1"/>
                <w:sz w:val="20"/>
                <w:szCs w:val="20"/>
              </w:rPr>
              <w:t>の</w:t>
            </w:r>
            <w:r w:rsidRPr="00692E18">
              <w:rPr>
                <w:rFonts w:asciiTheme="minorEastAsia" w:eastAsiaTheme="minorEastAsia" w:hAnsiTheme="minorEastAsia" w:hint="eastAsia"/>
                <w:color w:val="000000" w:themeColor="text1"/>
                <w:sz w:val="20"/>
                <w:szCs w:val="20"/>
              </w:rPr>
              <w:t>移行支援計画」に係る研修会を開催する</w:t>
            </w:r>
            <w:r w:rsidR="009026A1">
              <w:rPr>
                <w:rFonts w:asciiTheme="minorEastAsia" w:eastAsiaTheme="minorEastAsia" w:hAnsiTheme="minorEastAsia" w:hint="eastAsia"/>
                <w:color w:val="000000" w:themeColor="text1"/>
                <w:sz w:val="20"/>
                <w:szCs w:val="20"/>
              </w:rPr>
              <w:t>。</w:t>
            </w:r>
            <w:r w:rsidRPr="00692E18">
              <w:rPr>
                <w:rFonts w:asciiTheme="minorEastAsia" w:eastAsiaTheme="minorEastAsia" w:hAnsiTheme="minorEastAsia" w:hint="eastAsia"/>
                <w:color w:val="000000" w:themeColor="text1"/>
                <w:sz w:val="20"/>
                <w:szCs w:val="20"/>
              </w:rPr>
              <w:t>また、昨年度卒業生の「個別の移行支援計画」活用率</w:t>
            </w:r>
            <w:r w:rsidR="008C6381" w:rsidRPr="00692E18">
              <w:rPr>
                <w:rFonts w:asciiTheme="minorEastAsia" w:eastAsiaTheme="minorEastAsia" w:hAnsiTheme="minorEastAsia" w:hint="eastAsia"/>
                <w:color w:val="000000" w:themeColor="text1"/>
                <w:sz w:val="20"/>
                <w:szCs w:val="20"/>
              </w:rPr>
              <w:t>（昨年度約</w:t>
            </w:r>
            <w:r w:rsidR="002637CD" w:rsidRPr="00692E18">
              <w:rPr>
                <w:rFonts w:asciiTheme="minorEastAsia" w:eastAsiaTheme="minorEastAsia" w:hAnsiTheme="minorEastAsia" w:hint="eastAsia"/>
                <w:color w:val="000000" w:themeColor="text1"/>
                <w:sz w:val="20"/>
                <w:szCs w:val="20"/>
              </w:rPr>
              <w:t>70</w:t>
            </w:r>
            <w:r w:rsidR="008C6381" w:rsidRPr="00692E18">
              <w:rPr>
                <w:rFonts w:asciiTheme="minorEastAsia" w:eastAsiaTheme="minorEastAsia" w:hAnsiTheme="minorEastAsia" w:hint="eastAsia"/>
                <w:color w:val="000000" w:themeColor="text1"/>
                <w:sz w:val="20"/>
                <w:szCs w:val="20"/>
              </w:rPr>
              <w:t>％）</w:t>
            </w:r>
            <w:r w:rsidRPr="00692E18">
              <w:rPr>
                <w:rFonts w:asciiTheme="minorEastAsia" w:eastAsiaTheme="minorEastAsia" w:hAnsiTheme="minorEastAsia" w:hint="eastAsia"/>
                <w:color w:val="000000" w:themeColor="text1"/>
                <w:sz w:val="20"/>
                <w:szCs w:val="20"/>
              </w:rPr>
              <w:t>の10％増を</w:t>
            </w:r>
            <w:r w:rsidR="00662BE4" w:rsidRPr="00692E18">
              <w:rPr>
                <w:rFonts w:asciiTheme="minorEastAsia" w:eastAsiaTheme="minorEastAsia" w:hAnsiTheme="minorEastAsia" w:hint="eastAsia"/>
                <w:color w:val="000000" w:themeColor="text1"/>
                <w:sz w:val="20"/>
                <w:szCs w:val="20"/>
              </w:rPr>
              <w:t>目標</w:t>
            </w:r>
            <w:r w:rsidRPr="00692E18">
              <w:rPr>
                <w:rFonts w:asciiTheme="minorEastAsia" w:eastAsiaTheme="minorEastAsia" w:hAnsiTheme="minorEastAsia" w:hint="eastAsia"/>
                <w:color w:val="000000" w:themeColor="text1"/>
                <w:sz w:val="20"/>
                <w:szCs w:val="20"/>
              </w:rPr>
              <w:t>とする</w:t>
            </w:r>
            <w:r w:rsidR="00F51AAE">
              <w:rPr>
                <w:rFonts w:asciiTheme="minorEastAsia" w:eastAsiaTheme="minorEastAsia" w:hAnsiTheme="minorEastAsia" w:hint="eastAsia"/>
                <w:color w:val="000000" w:themeColor="text1"/>
                <w:sz w:val="20"/>
                <w:szCs w:val="20"/>
              </w:rPr>
              <w:t>。</w:t>
            </w:r>
          </w:p>
          <w:p w14:paraId="1B3B1321" w14:textId="77777777" w:rsidR="00F51AAE" w:rsidRDefault="00F51AAE" w:rsidP="009026A1">
            <w:pPr>
              <w:spacing w:line="320" w:lineRule="exact"/>
              <w:ind w:left="200" w:hangingChars="100" w:hanging="200"/>
              <w:rPr>
                <w:rFonts w:asciiTheme="minorEastAsia" w:eastAsiaTheme="minorEastAsia" w:hAnsiTheme="minorEastAsia"/>
                <w:color w:val="000000" w:themeColor="text1"/>
                <w:sz w:val="20"/>
                <w:szCs w:val="20"/>
              </w:rPr>
            </w:pPr>
          </w:p>
          <w:p w14:paraId="5F6254F6" w14:textId="77777777" w:rsidR="00F51AAE" w:rsidRPr="00692E18" w:rsidRDefault="00F51AAE" w:rsidP="009026A1">
            <w:pPr>
              <w:spacing w:line="320" w:lineRule="exact"/>
              <w:ind w:left="200" w:hangingChars="100" w:hanging="200"/>
              <w:rPr>
                <w:rFonts w:asciiTheme="minorEastAsia" w:eastAsiaTheme="minorEastAsia" w:hAnsiTheme="minorEastAsia"/>
                <w:color w:val="000000" w:themeColor="text1"/>
                <w:sz w:val="20"/>
                <w:szCs w:val="20"/>
              </w:rPr>
            </w:pPr>
          </w:p>
          <w:p w14:paraId="317CFBB8" w14:textId="62648331" w:rsidR="008840FE" w:rsidRPr="00692E18" w:rsidRDefault="008840FE" w:rsidP="008840FE">
            <w:pPr>
              <w:spacing w:line="320" w:lineRule="exact"/>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エ</w:t>
            </w:r>
            <w:r w:rsidR="00490C20">
              <w:rPr>
                <w:rFonts w:asciiTheme="minorEastAsia" w:eastAsiaTheme="minorEastAsia" w:hAnsiTheme="minorEastAsia" w:hint="eastAsia"/>
                <w:color w:val="000000" w:themeColor="text1"/>
                <w:sz w:val="20"/>
                <w:szCs w:val="20"/>
              </w:rPr>
              <w:t xml:space="preserve">　</w:t>
            </w:r>
            <w:r w:rsidRPr="00692E18">
              <w:rPr>
                <w:rFonts w:asciiTheme="minorEastAsia" w:eastAsiaTheme="minorEastAsia" w:hAnsiTheme="minorEastAsia" w:hint="eastAsia"/>
                <w:color w:val="000000" w:themeColor="text1"/>
                <w:sz w:val="20"/>
                <w:szCs w:val="20"/>
              </w:rPr>
              <w:t>卒業生の進路先未決定者０人とする</w:t>
            </w:r>
          </w:p>
          <w:p w14:paraId="317CFBB9" w14:textId="372C798B" w:rsidR="008840FE" w:rsidRPr="00692E18" w:rsidRDefault="008840FE" w:rsidP="008840FE">
            <w:pPr>
              <w:spacing w:line="320" w:lineRule="exact"/>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オ</w:t>
            </w:r>
          </w:p>
          <w:p w14:paraId="317CFBBD" w14:textId="26EFCB88" w:rsidR="008840FE" w:rsidRPr="00692E18" w:rsidRDefault="008840FE" w:rsidP="00F51AAE">
            <w:pPr>
              <w:spacing w:line="320" w:lineRule="exact"/>
              <w:ind w:left="200" w:hangingChars="100" w:hanging="2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① 昨年度作成した大手前分校版“キャリア教育マトリックス”を活かした授業を実践し、その効果等に係る校内報告会を開催する</w:t>
            </w:r>
          </w:p>
          <w:p w14:paraId="317CFBC2" w14:textId="5390C7C5" w:rsidR="00BE0280" w:rsidRPr="00692E18" w:rsidRDefault="008840FE" w:rsidP="00F51AAE">
            <w:pPr>
              <w:spacing w:line="320" w:lineRule="exact"/>
              <w:ind w:left="200" w:hangingChars="100" w:hanging="2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② 短期の大手前整肢学園入園者の</w:t>
            </w:r>
            <w:r w:rsidR="00BE0280" w:rsidRPr="00692E18">
              <w:rPr>
                <w:rFonts w:asciiTheme="minorEastAsia" w:eastAsiaTheme="minorEastAsia" w:hAnsiTheme="minorEastAsia" w:hint="eastAsia"/>
                <w:color w:val="000000" w:themeColor="text1"/>
                <w:sz w:val="20"/>
                <w:szCs w:val="20"/>
              </w:rPr>
              <w:t>安全な教育環境を確保するため</w:t>
            </w:r>
            <w:r w:rsidR="002A490D" w:rsidRPr="00692E18">
              <w:rPr>
                <w:rFonts w:asciiTheme="minorEastAsia" w:eastAsiaTheme="minorEastAsia" w:hAnsiTheme="minorEastAsia" w:hint="eastAsia"/>
                <w:color w:val="000000" w:themeColor="text1"/>
                <w:sz w:val="20"/>
                <w:szCs w:val="20"/>
              </w:rPr>
              <w:t>、</w:t>
            </w:r>
            <w:r w:rsidR="00BE0280" w:rsidRPr="00692E18">
              <w:rPr>
                <w:rFonts w:asciiTheme="minorEastAsia" w:eastAsiaTheme="minorEastAsia" w:hAnsiTheme="minorEastAsia" w:hint="eastAsia"/>
                <w:color w:val="000000" w:themeColor="text1"/>
                <w:sz w:val="20"/>
                <w:szCs w:val="20"/>
              </w:rPr>
              <w:t>原籍校と連携体制の強化を図る</w:t>
            </w:r>
            <w:r w:rsidR="008C6381" w:rsidRPr="00692E18">
              <w:rPr>
                <w:rFonts w:asciiTheme="minorEastAsia" w:eastAsiaTheme="minorEastAsia" w:hAnsiTheme="minorEastAsia" w:hint="eastAsia"/>
                <w:color w:val="000000" w:themeColor="text1"/>
                <w:sz w:val="20"/>
                <w:szCs w:val="20"/>
              </w:rPr>
              <w:t>→状況により、学籍の異動</w:t>
            </w:r>
            <w:r w:rsidR="00BE0280" w:rsidRPr="00692E18">
              <w:rPr>
                <w:rFonts w:asciiTheme="minorEastAsia" w:eastAsiaTheme="minorEastAsia" w:hAnsiTheme="minorEastAsia" w:hint="eastAsia"/>
                <w:color w:val="000000" w:themeColor="text1"/>
                <w:sz w:val="20"/>
                <w:szCs w:val="20"/>
              </w:rPr>
              <w:t>・交</w:t>
            </w:r>
            <w:r w:rsidR="002A490D" w:rsidRPr="00692E18">
              <w:rPr>
                <w:rFonts w:asciiTheme="minorEastAsia" w:eastAsiaTheme="minorEastAsia" w:hAnsiTheme="minorEastAsia" w:hint="eastAsia"/>
                <w:color w:val="000000" w:themeColor="text1"/>
                <w:sz w:val="20"/>
                <w:szCs w:val="20"/>
              </w:rPr>
              <w:t>流教育に係る環境の</w:t>
            </w:r>
            <w:r w:rsidR="00BE0280" w:rsidRPr="00692E18">
              <w:rPr>
                <w:rFonts w:asciiTheme="minorEastAsia" w:eastAsiaTheme="minorEastAsia" w:hAnsiTheme="minorEastAsia" w:hint="eastAsia"/>
                <w:color w:val="000000" w:themeColor="text1"/>
                <w:sz w:val="20"/>
                <w:szCs w:val="20"/>
              </w:rPr>
              <w:t>不整備０件とする</w:t>
            </w:r>
          </w:p>
          <w:p w14:paraId="317CFBC3" w14:textId="77777777" w:rsidR="00BE0280" w:rsidRPr="00692E18" w:rsidRDefault="00BE0280" w:rsidP="00BE0280">
            <w:pPr>
              <w:spacing w:line="320" w:lineRule="exact"/>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（２）</w:t>
            </w:r>
          </w:p>
          <w:p w14:paraId="317CFBC4" w14:textId="4ECD5C7D" w:rsidR="00BE0280" w:rsidRPr="00692E18" w:rsidRDefault="00D80916" w:rsidP="00F51AAE">
            <w:pPr>
              <w:spacing w:line="320" w:lineRule="exact"/>
              <w:ind w:firstLineChars="100" w:firstLine="2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５</w:t>
            </w:r>
            <w:r w:rsidR="00BE0280" w:rsidRPr="00692E18">
              <w:rPr>
                <w:rFonts w:asciiTheme="minorEastAsia" w:eastAsiaTheme="minorEastAsia" w:hAnsiTheme="minorEastAsia" w:hint="eastAsia"/>
                <w:color w:val="000000" w:themeColor="text1"/>
                <w:sz w:val="20"/>
                <w:szCs w:val="20"/>
              </w:rPr>
              <w:t>月に“福祉事業所合同説明会”を本校体育館で</w:t>
            </w:r>
            <w:r w:rsidR="00056571" w:rsidRPr="00692E18">
              <w:rPr>
                <w:rFonts w:asciiTheme="minorEastAsia" w:eastAsiaTheme="minorEastAsia" w:hAnsiTheme="minorEastAsia" w:hint="eastAsia"/>
                <w:color w:val="000000" w:themeColor="text1"/>
                <w:sz w:val="20"/>
                <w:szCs w:val="20"/>
              </w:rPr>
              <w:t>開催する。</w:t>
            </w:r>
            <w:r w:rsidR="00BE0280" w:rsidRPr="00692E18">
              <w:rPr>
                <w:rFonts w:asciiTheme="minorEastAsia" w:eastAsiaTheme="minorEastAsia" w:hAnsiTheme="minorEastAsia" w:hint="eastAsia"/>
                <w:color w:val="000000" w:themeColor="text1"/>
                <w:sz w:val="20"/>
                <w:szCs w:val="20"/>
              </w:rPr>
              <w:t>本年度は、</w:t>
            </w:r>
            <w:r w:rsidR="00056571" w:rsidRPr="00692E18">
              <w:rPr>
                <w:rFonts w:asciiTheme="minorEastAsia" w:eastAsiaTheme="minorEastAsia" w:hAnsiTheme="minorEastAsia" w:hint="eastAsia"/>
                <w:color w:val="000000" w:themeColor="text1"/>
                <w:sz w:val="20"/>
                <w:szCs w:val="20"/>
              </w:rPr>
              <w:t>本校ＰＴＡとの協働開催は基より、</w:t>
            </w:r>
            <w:r w:rsidR="00BE0280" w:rsidRPr="00692E18">
              <w:rPr>
                <w:rFonts w:asciiTheme="minorEastAsia" w:eastAsiaTheme="minorEastAsia" w:hAnsiTheme="minorEastAsia" w:hint="eastAsia"/>
                <w:color w:val="000000" w:themeColor="text1"/>
                <w:sz w:val="20"/>
                <w:szCs w:val="20"/>
              </w:rPr>
              <w:t>近隣の</w:t>
            </w:r>
            <w:r w:rsidR="00056571" w:rsidRPr="00692E18">
              <w:rPr>
                <w:rFonts w:asciiTheme="minorEastAsia" w:eastAsiaTheme="minorEastAsia" w:hAnsiTheme="minorEastAsia" w:hint="eastAsia"/>
                <w:color w:val="000000" w:themeColor="text1"/>
                <w:sz w:val="20"/>
                <w:szCs w:val="20"/>
              </w:rPr>
              <w:t>支援学校の保護者の参加を視野に入れた企画を立て実施する</w:t>
            </w:r>
          </w:p>
          <w:p w14:paraId="317CFBC5" w14:textId="77777777" w:rsidR="00056571" w:rsidRPr="00692E18" w:rsidRDefault="00056571" w:rsidP="00BE0280">
            <w:pPr>
              <w:spacing w:line="320" w:lineRule="exact"/>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また、参加した保護者の満足度</w:t>
            </w:r>
            <w:r w:rsidR="008C6381" w:rsidRPr="00692E18">
              <w:rPr>
                <w:rFonts w:asciiTheme="minorEastAsia" w:eastAsiaTheme="minorEastAsia" w:hAnsiTheme="minorEastAsia" w:hint="eastAsia"/>
                <w:color w:val="000000" w:themeColor="text1"/>
                <w:sz w:val="20"/>
                <w:szCs w:val="20"/>
              </w:rPr>
              <w:t>（昨年度</w:t>
            </w:r>
            <w:r w:rsidRPr="00692E18">
              <w:rPr>
                <w:rFonts w:asciiTheme="minorEastAsia" w:eastAsiaTheme="minorEastAsia" w:hAnsiTheme="minorEastAsia" w:hint="eastAsia"/>
                <w:color w:val="000000" w:themeColor="text1"/>
                <w:sz w:val="20"/>
                <w:szCs w:val="20"/>
              </w:rPr>
              <w:t>85％</w:t>
            </w:r>
            <w:r w:rsidR="008C6381" w:rsidRPr="00692E18">
              <w:rPr>
                <w:rFonts w:asciiTheme="minorEastAsia" w:eastAsiaTheme="minorEastAsia" w:hAnsiTheme="minorEastAsia" w:hint="eastAsia"/>
                <w:color w:val="000000" w:themeColor="text1"/>
                <w:sz w:val="20"/>
                <w:szCs w:val="20"/>
              </w:rPr>
              <w:t>）90％</w:t>
            </w:r>
            <w:r w:rsidRPr="00692E18">
              <w:rPr>
                <w:rFonts w:asciiTheme="minorEastAsia" w:eastAsiaTheme="minorEastAsia" w:hAnsiTheme="minorEastAsia" w:hint="eastAsia"/>
                <w:color w:val="000000" w:themeColor="text1"/>
                <w:sz w:val="20"/>
                <w:szCs w:val="20"/>
              </w:rPr>
              <w:t>を</w:t>
            </w:r>
            <w:r w:rsidR="00662BE4" w:rsidRPr="00692E18">
              <w:rPr>
                <w:rFonts w:asciiTheme="minorEastAsia" w:eastAsiaTheme="minorEastAsia" w:hAnsiTheme="minorEastAsia" w:hint="eastAsia"/>
                <w:color w:val="000000" w:themeColor="text1"/>
                <w:sz w:val="20"/>
                <w:szCs w:val="20"/>
              </w:rPr>
              <w:t>目標</w:t>
            </w:r>
            <w:r w:rsidRPr="00692E18">
              <w:rPr>
                <w:rFonts w:asciiTheme="minorEastAsia" w:eastAsiaTheme="minorEastAsia" w:hAnsiTheme="minorEastAsia" w:hint="eastAsia"/>
                <w:color w:val="000000" w:themeColor="text1"/>
                <w:sz w:val="20"/>
                <w:szCs w:val="20"/>
              </w:rPr>
              <w:t>とする</w:t>
            </w:r>
          </w:p>
        </w:tc>
        <w:tc>
          <w:tcPr>
            <w:tcW w:w="3012" w:type="dxa"/>
            <w:tcBorders>
              <w:left w:val="dashed" w:sz="4" w:space="0" w:color="auto"/>
              <w:right w:val="single" w:sz="4" w:space="0" w:color="auto"/>
            </w:tcBorders>
            <w:shd w:val="clear" w:color="auto" w:fill="auto"/>
          </w:tcPr>
          <w:p w14:paraId="12E85825" w14:textId="77777777" w:rsidR="00541339" w:rsidRDefault="00824C0D" w:rsidP="00541339">
            <w:pPr>
              <w:spacing w:line="320" w:lineRule="exac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p>
          <w:p w14:paraId="0349C599" w14:textId="26B0045E" w:rsidR="00824C0D" w:rsidRDefault="00824C0D" w:rsidP="00824C0D">
            <w:pPr>
              <w:spacing w:line="320" w:lineRule="exact"/>
              <w:ind w:left="200" w:hangingChars="100" w:hanging="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ア</w:t>
            </w:r>
            <w:r w:rsidR="00490C20">
              <w:rPr>
                <w:rFonts w:asciiTheme="minorEastAsia" w:eastAsiaTheme="minorEastAsia" w:hAnsiTheme="minorEastAsia" w:hint="eastAsia"/>
                <w:color w:val="000000" w:themeColor="text1"/>
                <w:sz w:val="20"/>
                <w:szCs w:val="20"/>
              </w:rPr>
              <w:t xml:space="preserve">　</w:t>
            </w:r>
            <w:r>
              <w:rPr>
                <w:rFonts w:asciiTheme="minorEastAsia" w:eastAsiaTheme="minorEastAsia" w:hAnsiTheme="minorEastAsia" w:hint="eastAsia"/>
                <w:color w:val="000000" w:themeColor="text1"/>
                <w:sz w:val="20"/>
                <w:szCs w:val="20"/>
              </w:rPr>
              <w:t>新様式と年間スケジュールを提示できた。次年度、試行実施しながら改良を進めていく。(◎)</w:t>
            </w:r>
          </w:p>
          <w:p w14:paraId="6FB1C20F" w14:textId="2AD5744D" w:rsidR="00824C0D" w:rsidRDefault="00824C0D" w:rsidP="00824C0D">
            <w:pPr>
              <w:spacing w:line="320" w:lineRule="exact"/>
              <w:ind w:left="200" w:hangingChars="100" w:hanging="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イ</w:t>
            </w:r>
            <w:r w:rsidR="00490C20">
              <w:rPr>
                <w:rFonts w:asciiTheme="minorEastAsia" w:eastAsiaTheme="minorEastAsia" w:hAnsiTheme="minorEastAsia" w:hint="eastAsia"/>
                <w:color w:val="000000" w:themeColor="text1"/>
                <w:sz w:val="20"/>
                <w:szCs w:val="20"/>
              </w:rPr>
              <w:t xml:space="preserve">　</w:t>
            </w:r>
            <w:r>
              <w:rPr>
                <w:rFonts w:asciiTheme="minorEastAsia" w:eastAsiaTheme="minorEastAsia" w:hAnsiTheme="minorEastAsia" w:hint="eastAsia"/>
                <w:color w:val="000000" w:themeColor="text1"/>
                <w:sz w:val="20"/>
                <w:szCs w:val="20"/>
              </w:rPr>
              <w:t>今年度の参加29名(〇)</w:t>
            </w:r>
          </w:p>
          <w:p w14:paraId="59DB7959" w14:textId="53CB4131" w:rsidR="00F51AAE" w:rsidRDefault="00F51AAE" w:rsidP="00824C0D">
            <w:pPr>
              <w:spacing w:line="320" w:lineRule="exact"/>
              <w:ind w:left="200" w:hangingChars="100" w:hanging="200"/>
              <w:rPr>
                <w:rFonts w:asciiTheme="minorEastAsia" w:eastAsiaTheme="minorEastAsia" w:hAnsiTheme="minorEastAsia"/>
                <w:color w:val="000000" w:themeColor="text1"/>
                <w:sz w:val="20"/>
                <w:szCs w:val="20"/>
              </w:rPr>
            </w:pPr>
          </w:p>
          <w:p w14:paraId="3790EA4A" w14:textId="4D78EB87" w:rsidR="00F51AAE" w:rsidRDefault="00F51AAE" w:rsidP="00824C0D">
            <w:pPr>
              <w:spacing w:line="320" w:lineRule="exact"/>
              <w:ind w:left="200" w:hangingChars="100" w:hanging="200"/>
              <w:rPr>
                <w:rFonts w:asciiTheme="minorEastAsia" w:eastAsiaTheme="minorEastAsia" w:hAnsiTheme="minorEastAsia"/>
                <w:color w:val="000000" w:themeColor="text1"/>
                <w:sz w:val="20"/>
                <w:szCs w:val="20"/>
              </w:rPr>
            </w:pPr>
          </w:p>
          <w:p w14:paraId="32F0814C" w14:textId="77777777" w:rsidR="00F51AAE" w:rsidRDefault="00F51AAE" w:rsidP="00824C0D">
            <w:pPr>
              <w:spacing w:line="320" w:lineRule="exact"/>
              <w:ind w:left="200" w:hangingChars="100" w:hanging="200"/>
              <w:rPr>
                <w:rFonts w:asciiTheme="minorEastAsia" w:eastAsiaTheme="minorEastAsia" w:hAnsiTheme="minorEastAsia"/>
                <w:color w:val="000000" w:themeColor="text1"/>
                <w:sz w:val="20"/>
                <w:szCs w:val="20"/>
              </w:rPr>
            </w:pPr>
          </w:p>
          <w:p w14:paraId="5B56C7B1" w14:textId="73C5A876" w:rsidR="00824C0D" w:rsidRDefault="00824C0D" w:rsidP="00F51AAE">
            <w:pPr>
              <w:spacing w:line="320" w:lineRule="exact"/>
              <w:ind w:left="400"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ウ</w:t>
            </w:r>
            <w:r w:rsidR="00490C20">
              <w:rPr>
                <w:rFonts w:asciiTheme="minorEastAsia" w:eastAsiaTheme="minorEastAsia" w:hAnsiTheme="minorEastAsia" w:hint="eastAsia"/>
                <w:color w:val="000000" w:themeColor="text1"/>
                <w:sz w:val="20"/>
                <w:szCs w:val="20"/>
              </w:rPr>
              <w:t xml:space="preserve">　</w:t>
            </w:r>
            <w:r w:rsidR="0015673E">
              <w:rPr>
                <w:rFonts w:asciiTheme="minorEastAsia" w:eastAsiaTheme="minorEastAsia" w:hAnsiTheme="minorEastAsia" w:hint="eastAsia"/>
                <w:color w:val="000000" w:themeColor="text1"/>
                <w:sz w:val="20"/>
                <w:szCs w:val="20"/>
              </w:rPr>
              <w:t>研修会は未実施であるが、</w:t>
            </w:r>
            <w:r>
              <w:rPr>
                <w:rFonts w:asciiTheme="minorEastAsia" w:eastAsiaTheme="minorEastAsia" w:hAnsiTheme="minorEastAsia" w:hint="eastAsia"/>
                <w:color w:val="000000" w:themeColor="text1"/>
                <w:sz w:val="20"/>
                <w:szCs w:val="20"/>
              </w:rPr>
              <w:t>次年度の試行実施</w:t>
            </w:r>
            <w:r w:rsidR="0015673E">
              <w:rPr>
                <w:rFonts w:asciiTheme="minorEastAsia" w:eastAsiaTheme="minorEastAsia" w:hAnsiTheme="minorEastAsia" w:hint="eastAsia"/>
                <w:color w:val="000000" w:themeColor="text1"/>
                <w:sz w:val="20"/>
                <w:szCs w:val="20"/>
              </w:rPr>
              <w:t>に向けて説明会を予定している。</w:t>
            </w:r>
            <w:r w:rsidRPr="00692E18">
              <w:rPr>
                <w:rFonts w:asciiTheme="minorEastAsia" w:eastAsiaTheme="minorEastAsia" w:hAnsiTheme="minorEastAsia" w:hint="eastAsia"/>
                <w:color w:val="000000" w:themeColor="text1"/>
                <w:sz w:val="20"/>
                <w:szCs w:val="20"/>
              </w:rPr>
              <w:t>個別の移行支援計画</w:t>
            </w:r>
            <w:r w:rsidR="0015673E">
              <w:rPr>
                <w:rFonts w:asciiTheme="minorEastAsia" w:eastAsiaTheme="minorEastAsia" w:hAnsiTheme="minorEastAsia" w:hint="eastAsia"/>
                <w:color w:val="000000" w:themeColor="text1"/>
                <w:sz w:val="20"/>
                <w:szCs w:val="20"/>
              </w:rPr>
              <w:t>の</w:t>
            </w:r>
            <w:r w:rsidRPr="00692E18">
              <w:rPr>
                <w:rFonts w:asciiTheme="minorEastAsia" w:eastAsiaTheme="minorEastAsia" w:hAnsiTheme="minorEastAsia" w:hint="eastAsia"/>
                <w:color w:val="000000" w:themeColor="text1"/>
                <w:sz w:val="20"/>
                <w:szCs w:val="20"/>
              </w:rPr>
              <w:t>活用率</w:t>
            </w:r>
            <w:r w:rsidR="0015673E">
              <w:rPr>
                <w:rFonts w:asciiTheme="minorEastAsia" w:eastAsiaTheme="minorEastAsia" w:hAnsiTheme="minorEastAsia" w:hint="eastAsia"/>
                <w:color w:val="000000" w:themeColor="text1"/>
                <w:sz w:val="20"/>
                <w:szCs w:val="20"/>
              </w:rPr>
              <w:t>は</w:t>
            </w:r>
            <w:r w:rsidR="00E77213" w:rsidRPr="00490C20">
              <w:rPr>
                <w:rFonts w:asciiTheme="minorEastAsia" w:eastAsiaTheme="minorEastAsia" w:hAnsiTheme="minorEastAsia" w:hint="eastAsia"/>
                <w:color w:val="000000" w:themeColor="text1"/>
                <w:sz w:val="20"/>
                <w:szCs w:val="20"/>
              </w:rPr>
              <w:t>昨年</w:t>
            </w:r>
            <w:r w:rsidR="0015673E" w:rsidRPr="00490C20">
              <w:rPr>
                <w:rFonts w:asciiTheme="minorEastAsia" w:eastAsiaTheme="minorEastAsia" w:hAnsiTheme="minorEastAsia" w:hint="eastAsia"/>
                <w:color w:val="000000" w:themeColor="text1"/>
                <w:sz w:val="20"/>
                <w:szCs w:val="20"/>
              </w:rPr>
              <w:t>度</w:t>
            </w:r>
            <w:r w:rsidR="0015673E" w:rsidRPr="00890A64">
              <w:rPr>
                <w:rFonts w:asciiTheme="minorEastAsia" w:eastAsiaTheme="minorEastAsia" w:hAnsiTheme="minorEastAsia" w:hint="eastAsia"/>
                <w:color w:val="000000" w:themeColor="text1"/>
                <w:sz w:val="20"/>
                <w:szCs w:val="20"/>
              </w:rPr>
              <w:t>同様であった</w:t>
            </w:r>
            <w:r w:rsidR="0015673E">
              <w:rPr>
                <w:rFonts w:asciiTheme="minorEastAsia" w:eastAsiaTheme="minorEastAsia" w:hAnsiTheme="minorEastAsia" w:hint="eastAsia"/>
                <w:color w:val="000000" w:themeColor="text1"/>
                <w:sz w:val="20"/>
                <w:szCs w:val="20"/>
              </w:rPr>
              <w:t>。(△)</w:t>
            </w:r>
          </w:p>
          <w:p w14:paraId="656D0264" w14:textId="77777777" w:rsidR="00490C20" w:rsidRDefault="00490C20" w:rsidP="00824C0D">
            <w:pPr>
              <w:spacing w:line="320" w:lineRule="exact"/>
              <w:ind w:left="200" w:hangingChars="100" w:hanging="200"/>
              <w:rPr>
                <w:rFonts w:asciiTheme="minorEastAsia" w:eastAsiaTheme="minorEastAsia" w:hAnsiTheme="minorEastAsia"/>
                <w:color w:val="000000" w:themeColor="text1"/>
                <w:sz w:val="20"/>
                <w:szCs w:val="20"/>
              </w:rPr>
            </w:pPr>
          </w:p>
          <w:p w14:paraId="6719D062" w14:textId="2B2664CB" w:rsidR="0015673E" w:rsidRDefault="0015673E" w:rsidP="00824C0D">
            <w:pPr>
              <w:spacing w:line="320" w:lineRule="exact"/>
              <w:ind w:left="200" w:hangingChars="100" w:hanging="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エ</w:t>
            </w:r>
            <w:r w:rsidR="00490C20">
              <w:rPr>
                <w:rFonts w:asciiTheme="minorEastAsia" w:eastAsiaTheme="minorEastAsia" w:hAnsiTheme="minorEastAsia" w:hint="eastAsia"/>
                <w:color w:val="000000" w:themeColor="text1"/>
                <w:sz w:val="20"/>
                <w:szCs w:val="20"/>
              </w:rPr>
              <w:t xml:space="preserve">　</w:t>
            </w:r>
            <w:r>
              <w:rPr>
                <w:rFonts w:asciiTheme="minorEastAsia" w:eastAsiaTheme="minorEastAsia" w:hAnsiTheme="minorEastAsia" w:hint="eastAsia"/>
                <w:color w:val="000000" w:themeColor="text1"/>
                <w:sz w:val="20"/>
                <w:szCs w:val="20"/>
              </w:rPr>
              <w:t>全員の進路先が決定(〇)</w:t>
            </w:r>
          </w:p>
          <w:p w14:paraId="596288FC" w14:textId="7AF57F95" w:rsidR="0015673E" w:rsidRDefault="0015673E" w:rsidP="00824C0D">
            <w:pPr>
              <w:spacing w:line="320" w:lineRule="exact"/>
              <w:ind w:left="200" w:hangingChars="100" w:hanging="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オ</w:t>
            </w:r>
          </w:p>
          <w:p w14:paraId="0C27C84E" w14:textId="024225D7" w:rsidR="0015673E" w:rsidRDefault="0015673E" w:rsidP="00824C0D">
            <w:pPr>
              <w:spacing w:line="320" w:lineRule="exact"/>
              <w:ind w:left="200" w:hangingChars="100" w:hanging="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① 活用するための研修会を行い、授業実践に取組むことができた。(◎)</w:t>
            </w:r>
          </w:p>
          <w:p w14:paraId="0BE9CD7F" w14:textId="7C4B290F" w:rsidR="00824C0D" w:rsidRDefault="0015673E" w:rsidP="0015673E">
            <w:pPr>
              <w:spacing w:line="320" w:lineRule="exact"/>
              <w:ind w:left="200" w:hangingChars="100" w:hanging="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② </w:t>
            </w:r>
            <w:r w:rsidRPr="00692E18">
              <w:rPr>
                <w:rFonts w:asciiTheme="minorEastAsia" w:eastAsiaTheme="minorEastAsia" w:hAnsiTheme="minorEastAsia" w:hint="eastAsia"/>
                <w:color w:val="000000" w:themeColor="text1"/>
                <w:sz w:val="20"/>
                <w:szCs w:val="20"/>
              </w:rPr>
              <w:t>学籍の異動・交流教育に係る環境の不整備</w:t>
            </w:r>
            <w:r>
              <w:rPr>
                <w:rFonts w:asciiTheme="minorEastAsia" w:eastAsiaTheme="minorEastAsia" w:hAnsiTheme="minorEastAsia" w:hint="eastAsia"/>
                <w:color w:val="000000" w:themeColor="text1"/>
                <w:sz w:val="20"/>
                <w:szCs w:val="20"/>
              </w:rPr>
              <w:t>なし。(〇)</w:t>
            </w:r>
          </w:p>
          <w:p w14:paraId="6A732912" w14:textId="5C5CC2E9" w:rsidR="0015673E" w:rsidRDefault="0015673E" w:rsidP="0015673E">
            <w:pPr>
              <w:spacing w:line="320" w:lineRule="exact"/>
              <w:ind w:left="200" w:hangingChars="100" w:hanging="200"/>
              <w:rPr>
                <w:rFonts w:asciiTheme="minorEastAsia" w:eastAsiaTheme="minorEastAsia" w:hAnsiTheme="minorEastAsia"/>
                <w:color w:val="000000" w:themeColor="text1"/>
                <w:sz w:val="20"/>
                <w:szCs w:val="20"/>
              </w:rPr>
            </w:pPr>
          </w:p>
          <w:p w14:paraId="0C838FDC" w14:textId="77777777" w:rsidR="00D541A8" w:rsidRDefault="00D541A8" w:rsidP="0015673E">
            <w:pPr>
              <w:spacing w:line="320" w:lineRule="exact"/>
              <w:ind w:left="200" w:hangingChars="100" w:hanging="200"/>
              <w:rPr>
                <w:rFonts w:asciiTheme="minorEastAsia" w:eastAsiaTheme="minorEastAsia" w:hAnsiTheme="minorEastAsia"/>
                <w:color w:val="000000" w:themeColor="text1"/>
                <w:sz w:val="20"/>
                <w:szCs w:val="20"/>
              </w:rPr>
            </w:pPr>
          </w:p>
          <w:p w14:paraId="7224C648" w14:textId="77777777" w:rsidR="0015673E" w:rsidRDefault="0015673E" w:rsidP="0015673E">
            <w:pPr>
              <w:spacing w:line="320" w:lineRule="exact"/>
              <w:ind w:left="200" w:hangingChars="100" w:hanging="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w:t>
            </w:r>
          </w:p>
          <w:p w14:paraId="4F6CF55A" w14:textId="77777777" w:rsidR="0015673E" w:rsidRDefault="0015673E" w:rsidP="00D541A8">
            <w:pPr>
              <w:spacing w:line="320" w:lineRule="exact"/>
              <w:ind w:left="200" w:hangingChars="100" w:hanging="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　　近隣の支援学校からの参加もあ</w:t>
            </w:r>
            <w:r w:rsidR="00D541A8">
              <w:rPr>
                <w:rFonts w:asciiTheme="minorEastAsia" w:eastAsiaTheme="minorEastAsia" w:hAnsiTheme="minorEastAsia" w:hint="eastAsia"/>
                <w:color w:val="000000" w:themeColor="text1"/>
                <w:sz w:val="20"/>
                <w:szCs w:val="20"/>
              </w:rPr>
              <w:t>り、参加保護者75名。</w:t>
            </w:r>
          </w:p>
          <w:p w14:paraId="317CFBC6" w14:textId="162FAACF" w:rsidR="00D541A8" w:rsidRPr="00824C0D" w:rsidRDefault="00D541A8" w:rsidP="00D541A8">
            <w:pPr>
              <w:spacing w:line="320" w:lineRule="exact"/>
              <w:ind w:left="200" w:hangingChars="100" w:hanging="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　満足度は90％であった。(◎)</w:t>
            </w:r>
          </w:p>
        </w:tc>
      </w:tr>
      <w:tr w:rsidR="00F51AAE" w:rsidRPr="00692E18" w14:paraId="1F0F17A7" w14:textId="77777777" w:rsidTr="00F51AAE">
        <w:trPr>
          <w:cantSplit/>
          <w:trHeight w:val="9084"/>
          <w:jc w:val="center"/>
        </w:trPr>
        <w:tc>
          <w:tcPr>
            <w:tcW w:w="918" w:type="dxa"/>
            <w:shd w:val="clear" w:color="auto" w:fill="auto"/>
            <w:textDirection w:val="tbRlV"/>
            <w:vAlign w:val="center"/>
          </w:tcPr>
          <w:p w14:paraId="3798FA85" w14:textId="0478B713" w:rsidR="00F51AAE" w:rsidRPr="00692E18" w:rsidRDefault="00F51AAE" w:rsidP="009026A1">
            <w:pPr>
              <w:spacing w:line="320" w:lineRule="exact"/>
              <w:ind w:firstLineChars="200" w:firstLine="400"/>
              <w:jc w:val="left"/>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３　学校・家庭・地域の連携と安全で安心な学校づくり</w:t>
            </w:r>
          </w:p>
        </w:tc>
        <w:tc>
          <w:tcPr>
            <w:tcW w:w="1842" w:type="dxa"/>
            <w:shd w:val="clear" w:color="auto" w:fill="auto"/>
          </w:tcPr>
          <w:p w14:paraId="50EA0405" w14:textId="77777777" w:rsidR="00F51AAE" w:rsidRPr="00692E18" w:rsidRDefault="00F51AAE" w:rsidP="00F51AAE">
            <w:pPr>
              <w:spacing w:line="320" w:lineRule="exact"/>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（１）</w:t>
            </w:r>
          </w:p>
          <w:p w14:paraId="3CA90710" w14:textId="77777777" w:rsidR="00F51AAE" w:rsidRPr="00692E18" w:rsidRDefault="00F51AAE" w:rsidP="00F51AAE">
            <w:pPr>
              <w:spacing w:line="320" w:lineRule="exact"/>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児童生徒の生命と人権を守る安全・安心な学校組織の構築</w:t>
            </w:r>
          </w:p>
          <w:p w14:paraId="02CF9D3B" w14:textId="77777777" w:rsidR="00F51AAE" w:rsidRPr="00F51AAE" w:rsidRDefault="00F51AAE" w:rsidP="007D6800">
            <w:pPr>
              <w:spacing w:line="320" w:lineRule="exact"/>
              <w:rPr>
                <w:rFonts w:asciiTheme="minorEastAsia" w:eastAsiaTheme="minorEastAsia" w:hAnsiTheme="minorEastAsia"/>
                <w:color w:val="000000" w:themeColor="text1"/>
                <w:sz w:val="20"/>
                <w:szCs w:val="20"/>
              </w:rPr>
            </w:pPr>
          </w:p>
        </w:tc>
        <w:tc>
          <w:tcPr>
            <w:tcW w:w="4536" w:type="dxa"/>
            <w:tcBorders>
              <w:right w:val="dashed" w:sz="4" w:space="0" w:color="auto"/>
            </w:tcBorders>
            <w:shd w:val="clear" w:color="auto" w:fill="auto"/>
          </w:tcPr>
          <w:p w14:paraId="39E8424F" w14:textId="77777777" w:rsidR="00F51AAE" w:rsidRPr="00692E18" w:rsidRDefault="00F51AAE" w:rsidP="00F51AAE">
            <w:pPr>
              <w:spacing w:line="320" w:lineRule="exact"/>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（１）</w:t>
            </w:r>
          </w:p>
          <w:p w14:paraId="1E44A299" w14:textId="762FA579" w:rsidR="00F51AAE" w:rsidRDefault="00F51AAE" w:rsidP="00F51AAE">
            <w:pPr>
              <w:spacing w:line="320" w:lineRule="exact"/>
              <w:ind w:left="300" w:hangingChars="150" w:hanging="3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ア</w:t>
            </w:r>
            <w:r>
              <w:rPr>
                <w:rFonts w:asciiTheme="minorEastAsia" w:eastAsiaTheme="minorEastAsia" w:hAnsiTheme="minorEastAsia" w:hint="eastAsia"/>
                <w:color w:val="000000" w:themeColor="text1"/>
                <w:sz w:val="20"/>
                <w:szCs w:val="20"/>
              </w:rPr>
              <w:t xml:space="preserve">　</w:t>
            </w:r>
            <w:r w:rsidRPr="00692E18">
              <w:rPr>
                <w:rFonts w:asciiTheme="minorEastAsia" w:eastAsiaTheme="minorEastAsia" w:hAnsiTheme="minorEastAsia" w:hint="eastAsia"/>
                <w:color w:val="000000" w:themeColor="text1"/>
                <w:sz w:val="20"/>
                <w:szCs w:val="20"/>
              </w:rPr>
              <w:t>昨年度組織した“食に関する対応検討委員会”を、より効果的に機能させることにより、“食”に係る領域での安全を確保する</w:t>
            </w:r>
            <w:r>
              <w:rPr>
                <w:rFonts w:asciiTheme="minorEastAsia" w:eastAsiaTheme="minorEastAsia" w:hAnsiTheme="minorEastAsia" w:hint="eastAsia"/>
                <w:color w:val="000000" w:themeColor="text1"/>
                <w:sz w:val="20"/>
                <w:szCs w:val="20"/>
              </w:rPr>
              <w:t>。</w:t>
            </w:r>
          </w:p>
          <w:p w14:paraId="1CEC1A0E" w14:textId="28B051BF" w:rsidR="00F51AAE" w:rsidRDefault="00F51AAE" w:rsidP="00F51AAE">
            <w:pPr>
              <w:spacing w:line="320" w:lineRule="exact"/>
              <w:ind w:left="300" w:hangingChars="150" w:hanging="300"/>
              <w:rPr>
                <w:rFonts w:asciiTheme="minorEastAsia" w:eastAsiaTheme="minorEastAsia" w:hAnsiTheme="minorEastAsia"/>
                <w:color w:val="000000" w:themeColor="text1"/>
                <w:sz w:val="20"/>
                <w:szCs w:val="20"/>
              </w:rPr>
            </w:pPr>
          </w:p>
          <w:p w14:paraId="0F3CCAE1" w14:textId="77777777" w:rsidR="00F51AAE" w:rsidRPr="00692E18" w:rsidRDefault="00F51AAE" w:rsidP="00F51AAE">
            <w:pPr>
              <w:spacing w:line="320" w:lineRule="exact"/>
              <w:ind w:left="300" w:hangingChars="150" w:hanging="300"/>
              <w:rPr>
                <w:rFonts w:asciiTheme="minorEastAsia" w:eastAsiaTheme="minorEastAsia" w:hAnsiTheme="minorEastAsia"/>
                <w:color w:val="000000" w:themeColor="text1"/>
                <w:sz w:val="20"/>
                <w:szCs w:val="20"/>
              </w:rPr>
            </w:pPr>
          </w:p>
          <w:p w14:paraId="4A1E8F83" w14:textId="77777777" w:rsidR="00F51AAE" w:rsidRPr="00692E18" w:rsidRDefault="00F51AAE" w:rsidP="00F51AAE">
            <w:pPr>
              <w:spacing w:line="320" w:lineRule="exact"/>
              <w:ind w:left="400" w:hangingChars="200" w:hanging="4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イ</w:t>
            </w:r>
            <w:r>
              <w:rPr>
                <w:rFonts w:asciiTheme="minorEastAsia" w:eastAsiaTheme="minorEastAsia" w:hAnsiTheme="minorEastAsia" w:hint="eastAsia"/>
                <w:color w:val="000000" w:themeColor="text1"/>
                <w:sz w:val="20"/>
                <w:szCs w:val="20"/>
              </w:rPr>
              <w:t xml:space="preserve">　</w:t>
            </w:r>
            <w:r w:rsidRPr="00692E18">
              <w:rPr>
                <w:rFonts w:asciiTheme="minorEastAsia" w:eastAsiaTheme="minorEastAsia" w:hAnsiTheme="minorEastAsia" w:hint="eastAsia"/>
                <w:color w:val="000000" w:themeColor="text1"/>
                <w:sz w:val="20"/>
                <w:szCs w:val="20"/>
              </w:rPr>
              <w:t>教職員を対象とした医ケア及び救命措置等に係る校内体制の充実</w:t>
            </w:r>
          </w:p>
          <w:p w14:paraId="11747CD1" w14:textId="2A3FDFF3" w:rsidR="00F51AAE" w:rsidRDefault="00F51AAE" w:rsidP="00F51AAE">
            <w:pPr>
              <w:spacing w:line="320" w:lineRule="exact"/>
              <w:rPr>
                <w:rFonts w:asciiTheme="minorEastAsia" w:eastAsiaTheme="minorEastAsia" w:hAnsiTheme="minorEastAsia"/>
                <w:color w:val="000000" w:themeColor="text1"/>
                <w:sz w:val="20"/>
                <w:szCs w:val="20"/>
              </w:rPr>
            </w:pPr>
          </w:p>
          <w:p w14:paraId="6F7F2851" w14:textId="77777777" w:rsidR="00F51AAE" w:rsidRPr="00692E18" w:rsidRDefault="00F51AAE" w:rsidP="00F51AAE">
            <w:pPr>
              <w:spacing w:line="320" w:lineRule="exact"/>
              <w:rPr>
                <w:rFonts w:asciiTheme="minorEastAsia" w:eastAsiaTheme="minorEastAsia" w:hAnsiTheme="minorEastAsia"/>
                <w:color w:val="000000" w:themeColor="text1"/>
                <w:sz w:val="20"/>
                <w:szCs w:val="20"/>
              </w:rPr>
            </w:pPr>
          </w:p>
          <w:p w14:paraId="3CE52ACD" w14:textId="77777777" w:rsidR="00F51AAE" w:rsidRPr="00692E18" w:rsidRDefault="00F51AAE" w:rsidP="00F51AAE">
            <w:pPr>
              <w:spacing w:line="320" w:lineRule="exact"/>
              <w:ind w:left="434" w:hangingChars="217" w:hanging="434"/>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ウ</w:t>
            </w:r>
            <w:r>
              <w:rPr>
                <w:rFonts w:asciiTheme="minorEastAsia" w:eastAsiaTheme="minorEastAsia" w:hAnsiTheme="minorEastAsia" w:hint="eastAsia"/>
                <w:color w:val="000000" w:themeColor="text1"/>
                <w:sz w:val="20"/>
                <w:szCs w:val="20"/>
              </w:rPr>
              <w:t xml:space="preserve">　</w:t>
            </w:r>
            <w:r w:rsidRPr="00692E18">
              <w:rPr>
                <w:rFonts w:asciiTheme="minorEastAsia" w:eastAsiaTheme="minorEastAsia" w:hAnsiTheme="minorEastAsia" w:hint="eastAsia"/>
                <w:color w:val="000000" w:themeColor="text1"/>
                <w:sz w:val="20"/>
                <w:szCs w:val="20"/>
              </w:rPr>
              <w:t>本校作成ＢＣＰ</w:t>
            </w:r>
            <w:r>
              <w:rPr>
                <w:rFonts w:asciiTheme="minorEastAsia" w:eastAsiaTheme="minorEastAsia" w:hAnsiTheme="minorEastAsia" w:hint="eastAsia"/>
                <w:color w:val="000000" w:themeColor="text1"/>
                <w:sz w:val="20"/>
                <w:szCs w:val="20"/>
              </w:rPr>
              <w:t>内容の再検討と、そのプラン</w:t>
            </w:r>
            <w:r w:rsidRPr="00692E18">
              <w:rPr>
                <w:rFonts w:asciiTheme="minorEastAsia" w:eastAsiaTheme="minorEastAsia" w:hAnsiTheme="minorEastAsia" w:hint="eastAsia"/>
                <w:color w:val="000000" w:themeColor="text1"/>
                <w:sz w:val="20"/>
                <w:szCs w:val="20"/>
              </w:rPr>
              <w:t>に基づく安全確保の充実</w:t>
            </w:r>
          </w:p>
          <w:p w14:paraId="3EA7E240" w14:textId="77777777" w:rsidR="00F51AAE" w:rsidRPr="00692E18" w:rsidRDefault="00F51AAE" w:rsidP="00F51AAE">
            <w:pPr>
              <w:spacing w:line="320" w:lineRule="exact"/>
              <w:ind w:left="400" w:hangingChars="200" w:hanging="4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 xml:space="preserve">　</w:t>
            </w:r>
          </w:p>
          <w:p w14:paraId="499F7AAE" w14:textId="77777777" w:rsidR="00F51AAE" w:rsidRPr="00692E18" w:rsidRDefault="00F51AAE" w:rsidP="00F51AAE">
            <w:pPr>
              <w:spacing w:line="320" w:lineRule="exact"/>
              <w:ind w:left="400" w:hangingChars="200" w:hanging="400"/>
              <w:rPr>
                <w:rFonts w:asciiTheme="minorEastAsia" w:eastAsiaTheme="minorEastAsia" w:hAnsiTheme="minorEastAsia"/>
                <w:color w:val="000000" w:themeColor="text1"/>
                <w:sz w:val="20"/>
                <w:szCs w:val="20"/>
              </w:rPr>
            </w:pPr>
          </w:p>
          <w:p w14:paraId="06323F5B" w14:textId="77777777" w:rsidR="00F51AAE" w:rsidRPr="00692E18" w:rsidRDefault="00F51AAE" w:rsidP="00F51AAE">
            <w:pPr>
              <w:spacing w:line="320" w:lineRule="exact"/>
              <w:ind w:left="400" w:hangingChars="200" w:hanging="400"/>
              <w:rPr>
                <w:rFonts w:asciiTheme="minorEastAsia" w:eastAsiaTheme="minorEastAsia" w:hAnsiTheme="minorEastAsia"/>
                <w:color w:val="000000" w:themeColor="text1"/>
                <w:sz w:val="20"/>
                <w:szCs w:val="20"/>
              </w:rPr>
            </w:pPr>
          </w:p>
          <w:p w14:paraId="50B526E0" w14:textId="77777777" w:rsidR="00F51AAE" w:rsidRPr="00692E18" w:rsidRDefault="00F51AAE" w:rsidP="00F51AAE">
            <w:pPr>
              <w:spacing w:line="320" w:lineRule="exact"/>
              <w:ind w:left="400" w:hangingChars="200" w:hanging="400"/>
              <w:rPr>
                <w:rFonts w:asciiTheme="minorEastAsia" w:eastAsiaTheme="minorEastAsia" w:hAnsiTheme="minorEastAsia"/>
                <w:color w:val="000000" w:themeColor="text1"/>
                <w:sz w:val="20"/>
                <w:szCs w:val="20"/>
              </w:rPr>
            </w:pPr>
          </w:p>
          <w:p w14:paraId="50A14EA5" w14:textId="77777777" w:rsidR="00F51AAE" w:rsidRPr="00692E18" w:rsidRDefault="00F51AAE" w:rsidP="00F51AAE">
            <w:pPr>
              <w:spacing w:line="320" w:lineRule="exact"/>
              <w:ind w:left="400" w:hangingChars="200" w:hanging="400"/>
              <w:rPr>
                <w:rFonts w:asciiTheme="minorEastAsia" w:eastAsiaTheme="minorEastAsia" w:hAnsiTheme="minorEastAsia"/>
                <w:color w:val="000000" w:themeColor="text1"/>
                <w:sz w:val="20"/>
                <w:szCs w:val="20"/>
              </w:rPr>
            </w:pPr>
          </w:p>
          <w:p w14:paraId="5752DFAA" w14:textId="77777777" w:rsidR="00F51AAE" w:rsidRPr="00692E18" w:rsidRDefault="00F51AAE" w:rsidP="00F51AAE">
            <w:pPr>
              <w:spacing w:line="320" w:lineRule="exact"/>
              <w:ind w:left="400" w:hangingChars="200" w:hanging="400"/>
              <w:rPr>
                <w:rFonts w:asciiTheme="minorEastAsia" w:eastAsiaTheme="minorEastAsia" w:hAnsiTheme="minorEastAsia"/>
                <w:color w:val="000000" w:themeColor="text1"/>
                <w:sz w:val="20"/>
                <w:szCs w:val="20"/>
              </w:rPr>
            </w:pPr>
          </w:p>
          <w:p w14:paraId="215B60CA" w14:textId="77777777" w:rsidR="00F51AAE" w:rsidRDefault="00F51AAE" w:rsidP="00F51AAE">
            <w:pPr>
              <w:spacing w:line="320" w:lineRule="exact"/>
              <w:rPr>
                <w:rFonts w:asciiTheme="minorEastAsia" w:eastAsiaTheme="minorEastAsia" w:hAnsiTheme="minorEastAsia"/>
                <w:color w:val="000000" w:themeColor="text1"/>
                <w:sz w:val="20"/>
                <w:szCs w:val="20"/>
              </w:rPr>
            </w:pPr>
          </w:p>
          <w:p w14:paraId="499CEBAA" w14:textId="77777777" w:rsidR="00F51AAE" w:rsidRDefault="00F51AAE" w:rsidP="00F51AAE">
            <w:pPr>
              <w:spacing w:line="320" w:lineRule="exact"/>
              <w:rPr>
                <w:rFonts w:asciiTheme="minorEastAsia" w:eastAsiaTheme="minorEastAsia" w:hAnsiTheme="minorEastAsia"/>
                <w:color w:val="000000" w:themeColor="text1"/>
                <w:sz w:val="20"/>
                <w:szCs w:val="20"/>
              </w:rPr>
            </w:pPr>
          </w:p>
          <w:p w14:paraId="18CFFACB" w14:textId="77777777" w:rsidR="00F51AAE" w:rsidRDefault="00F51AAE" w:rsidP="00F51AAE">
            <w:pPr>
              <w:spacing w:line="320" w:lineRule="exact"/>
              <w:rPr>
                <w:rFonts w:asciiTheme="minorEastAsia" w:eastAsiaTheme="minorEastAsia" w:hAnsiTheme="minorEastAsia"/>
                <w:color w:val="000000" w:themeColor="text1"/>
                <w:sz w:val="20"/>
                <w:szCs w:val="20"/>
              </w:rPr>
            </w:pPr>
          </w:p>
          <w:p w14:paraId="7DD507EC" w14:textId="77777777" w:rsidR="00F51AAE" w:rsidRPr="00692E18" w:rsidRDefault="00F51AAE" w:rsidP="00F51AAE">
            <w:pPr>
              <w:spacing w:line="320" w:lineRule="exact"/>
              <w:rPr>
                <w:rFonts w:asciiTheme="minorEastAsia" w:eastAsiaTheme="minorEastAsia" w:hAnsiTheme="minorEastAsia"/>
                <w:color w:val="000000" w:themeColor="text1"/>
                <w:sz w:val="20"/>
                <w:szCs w:val="20"/>
              </w:rPr>
            </w:pPr>
          </w:p>
          <w:p w14:paraId="709DE231" w14:textId="77777777" w:rsidR="00F51AAE" w:rsidRPr="00692E18" w:rsidRDefault="00F51AAE" w:rsidP="00F51AAE">
            <w:pPr>
              <w:spacing w:line="320" w:lineRule="exact"/>
              <w:ind w:left="400" w:hangingChars="200" w:hanging="4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エ</w:t>
            </w:r>
            <w:r>
              <w:rPr>
                <w:rFonts w:asciiTheme="minorEastAsia" w:eastAsiaTheme="minorEastAsia" w:hAnsiTheme="minorEastAsia" w:hint="eastAsia"/>
                <w:color w:val="000000" w:themeColor="text1"/>
                <w:sz w:val="20"/>
                <w:szCs w:val="20"/>
              </w:rPr>
              <w:t xml:space="preserve">　</w:t>
            </w:r>
            <w:r w:rsidRPr="00692E18">
              <w:rPr>
                <w:rFonts w:asciiTheme="minorEastAsia" w:eastAsiaTheme="minorEastAsia" w:hAnsiTheme="minorEastAsia" w:hint="eastAsia"/>
                <w:color w:val="000000" w:themeColor="text1"/>
                <w:sz w:val="20"/>
                <w:szCs w:val="20"/>
              </w:rPr>
              <w:t>大手前分校における安全安心な学校の構築</w:t>
            </w:r>
          </w:p>
          <w:p w14:paraId="73FB5C92" w14:textId="737C0FF2" w:rsidR="00F51AAE" w:rsidRDefault="00F51AAE" w:rsidP="00F51AAE">
            <w:pPr>
              <w:spacing w:line="320" w:lineRule="exact"/>
              <w:ind w:left="334" w:hangingChars="167" w:hanging="334"/>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① アレルギー対応に係る“マニュアル”の有効活用</w:t>
            </w:r>
          </w:p>
          <w:p w14:paraId="797CB9D0" w14:textId="40F146FD" w:rsidR="00F51AAE" w:rsidRDefault="00F51AAE" w:rsidP="00F51AAE">
            <w:pPr>
              <w:spacing w:line="320" w:lineRule="exact"/>
              <w:ind w:left="334" w:hangingChars="167" w:hanging="334"/>
              <w:rPr>
                <w:rFonts w:asciiTheme="minorEastAsia" w:eastAsiaTheme="minorEastAsia" w:hAnsiTheme="minorEastAsia"/>
                <w:color w:val="000000" w:themeColor="text1"/>
                <w:sz w:val="20"/>
                <w:szCs w:val="20"/>
              </w:rPr>
            </w:pPr>
          </w:p>
          <w:p w14:paraId="033D3D71" w14:textId="56F83B19" w:rsidR="00F51AAE" w:rsidRDefault="00F51AAE" w:rsidP="00F51AAE">
            <w:pPr>
              <w:spacing w:line="320" w:lineRule="exact"/>
              <w:ind w:left="334" w:hangingChars="167" w:hanging="334"/>
              <w:rPr>
                <w:rFonts w:asciiTheme="minorEastAsia" w:eastAsiaTheme="minorEastAsia" w:hAnsiTheme="minorEastAsia"/>
                <w:color w:val="000000" w:themeColor="text1"/>
                <w:sz w:val="20"/>
                <w:szCs w:val="20"/>
              </w:rPr>
            </w:pPr>
          </w:p>
          <w:p w14:paraId="0C00071A" w14:textId="77777777" w:rsidR="00242957" w:rsidRPr="00692E18" w:rsidRDefault="00242957" w:rsidP="00F51AAE">
            <w:pPr>
              <w:spacing w:line="320" w:lineRule="exact"/>
              <w:ind w:left="334" w:hangingChars="167" w:hanging="334"/>
              <w:rPr>
                <w:rFonts w:asciiTheme="minorEastAsia" w:eastAsiaTheme="minorEastAsia" w:hAnsiTheme="minorEastAsia"/>
                <w:color w:val="000000" w:themeColor="text1"/>
                <w:sz w:val="20"/>
                <w:szCs w:val="20"/>
              </w:rPr>
            </w:pPr>
          </w:p>
          <w:p w14:paraId="0D1B471A" w14:textId="77777777" w:rsidR="00F51AAE" w:rsidRPr="00692E18" w:rsidRDefault="00F51AAE" w:rsidP="00F51AAE">
            <w:pPr>
              <w:spacing w:line="320" w:lineRule="exact"/>
              <w:ind w:left="334" w:hangingChars="167" w:hanging="334"/>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② 大手前整肢学園との情報共有システムの効果的な運用</w:t>
            </w:r>
          </w:p>
          <w:p w14:paraId="6A835FDF" w14:textId="77777777" w:rsidR="00F51AAE" w:rsidRDefault="00F51AAE" w:rsidP="00F51AAE">
            <w:pPr>
              <w:spacing w:line="320" w:lineRule="exact"/>
              <w:rPr>
                <w:rFonts w:asciiTheme="minorEastAsia" w:eastAsiaTheme="minorEastAsia" w:hAnsiTheme="minorEastAsia"/>
                <w:color w:val="000000" w:themeColor="text1"/>
                <w:sz w:val="20"/>
                <w:szCs w:val="20"/>
              </w:rPr>
            </w:pPr>
          </w:p>
          <w:p w14:paraId="4D01ED64" w14:textId="77777777" w:rsidR="00F51AAE" w:rsidRPr="00692E18" w:rsidRDefault="00F51AAE" w:rsidP="00F51AAE">
            <w:pPr>
              <w:spacing w:line="320" w:lineRule="exact"/>
              <w:rPr>
                <w:rFonts w:asciiTheme="minorEastAsia" w:eastAsiaTheme="minorEastAsia" w:hAnsiTheme="minorEastAsia"/>
                <w:color w:val="000000" w:themeColor="text1"/>
                <w:sz w:val="20"/>
                <w:szCs w:val="20"/>
              </w:rPr>
            </w:pPr>
          </w:p>
          <w:p w14:paraId="71CF9CE6" w14:textId="77777777" w:rsidR="00F51AAE" w:rsidRPr="00F51AAE" w:rsidRDefault="00F51AAE" w:rsidP="00E50B6C">
            <w:pPr>
              <w:spacing w:line="320" w:lineRule="exact"/>
              <w:rPr>
                <w:rFonts w:asciiTheme="minorEastAsia" w:eastAsiaTheme="minorEastAsia" w:hAnsiTheme="minorEastAsia"/>
                <w:color w:val="000000" w:themeColor="text1"/>
                <w:sz w:val="20"/>
                <w:szCs w:val="20"/>
              </w:rPr>
            </w:pPr>
          </w:p>
        </w:tc>
        <w:tc>
          <w:tcPr>
            <w:tcW w:w="4678" w:type="dxa"/>
            <w:tcBorders>
              <w:right w:val="dashed" w:sz="4" w:space="0" w:color="auto"/>
            </w:tcBorders>
          </w:tcPr>
          <w:p w14:paraId="3982E33F" w14:textId="77777777" w:rsidR="00F51AAE" w:rsidRPr="00692E18" w:rsidRDefault="00F51AAE" w:rsidP="00F51AAE">
            <w:pPr>
              <w:spacing w:line="320" w:lineRule="exact"/>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（１）</w:t>
            </w:r>
          </w:p>
          <w:p w14:paraId="6D54C3AC" w14:textId="77777777" w:rsidR="00F51AAE" w:rsidRDefault="00F51AAE" w:rsidP="00F51AAE">
            <w:pPr>
              <w:spacing w:line="320" w:lineRule="exact"/>
              <w:ind w:left="400" w:hangingChars="200" w:hanging="4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ア</w:t>
            </w:r>
            <w:r>
              <w:rPr>
                <w:rFonts w:asciiTheme="minorEastAsia" w:eastAsiaTheme="minorEastAsia" w:hAnsiTheme="minorEastAsia" w:hint="eastAsia"/>
                <w:color w:val="000000" w:themeColor="text1"/>
                <w:sz w:val="20"/>
                <w:szCs w:val="20"/>
              </w:rPr>
              <w:t xml:space="preserve">　</w:t>
            </w:r>
            <w:r w:rsidRPr="00692E18">
              <w:rPr>
                <w:rFonts w:asciiTheme="minorEastAsia" w:eastAsiaTheme="minorEastAsia" w:hAnsiTheme="minorEastAsia" w:hint="eastAsia"/>
                <w:color w:val="000000" w:themeColor="text1"/>
                <w:sz w:val="20"/>
                <w:szCs w:val="20"/>
              </w:rPr>
              <w:t>児童生徒の“食”に係る安全を確保し、誤食によるアレルギー等の事故生起を０件とする</w:t>
            </w:r>
            <w:r>
              <w:rPr>
                <w:rFonts w:asciiTheme="minorEastAsia" w:eastAsiaTheme="minorEastAsia" w:hAnsiTheme="minorEastAsia" w:hint="eastAsia"/>
                <w:color w:val="000000" w:themeColor="text1"/>
                <w:sz w:val="20"/>
                <w:szCs w:val="20"/>
              </w:rPr>
              <w:t>。</w:t>
            </w:r>
          </w:p>
          <w:p w14:paraId="67E38AE1" w14:textId="77777777" w:rsidR="00F51AAE" w:rsidRDefault="00F51AAE" w:rsidP="00F51AAE">
            <w:pPr>
              <w:spacing w:line="320" w:lineRule="exact"/>
              <w:ind w:left="200" w:hangingChars="100" w:hanging="200"/>
              <w:rPr>
                <w:rFonts w:asciiTheme="minorEastAsia" w:eastAsiaTheme="minorEastAsia" w:hAnsiTheme="minorEastAsia"/>
                <w:color w:val="000000" w:themeColor="text1"/>
                <w:sz w:val="20"/>
                <w:szCs w:val="20"/>
              </w:rPr>
            </w:pPr>
          </w:p>
          <w:p w14:paraId="1F53BB13" w14:textId="77777777" w:rsidR="00F51AAE" w:rsidRPr="00692E18" w:rsidRDefault="00F51AAE" w:rsidP="00F51AAE">
            <w:pPr>
              <w:spacing w:line="320" w:lineRule="exact"/>
              <w:ind w:left="200" w:hangingChars="100" w:hanging="200"/>
              <w:rPr>
                <w:rFonts w:asciiTheme="minorEastAsia" w:eastAsiaTheme="minorEastAsia" w:hAnsiTheme="minorEastAsia"/>
                <w:color w:val="000000" w:themeColor="text1"/>
                <w:sz w:val="20"/>
                <w:szCs w:val="20"/>
              </w:rPr>
            </w:pPr>
          </w:p>
          <w:p w14:paraId="6A3C7981" w14:textId="7C3AB0B8" w:rsidR="00F51AAE" w:rsidRPr="00692E18" w:rsidRDefault="00F51AAE" w:rsidP="00F51AAE">
            <w:pPr>
              <w:spacing w:line="320" w:lineRule="exact"/>
              <w:ind w:left="400" w:hangingChars="200" w:hanging="4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イ</w:t>
            </w:r>
            <w:r>
              <w:rPr>
                <w:rFonts w:asciiTheme="minorEastAsia" w:eastAsiaTheme="minorEastAsia" w:hAnsiTheme="minorEastAsia" w:hint="eastAsia"/>
                <w:color w:val="000000" w:themeColor="text1"/>
                <w:sz w:val="20"/>
                <w:szCs w:val="20"/>
              </w:rPr>
              <w:t xml:space="preserve">　</w:t>
            </w:r>
            <w:r w:rsidRPr="00692E18">
              <w:rPr>
                <w:rFonts w:asciiTheme="minorEastAsia" w:eastAsiaTheme="minorEastAsia" w:hAnsiTheme="minorEastAsia" w:hint="eastAsia"/>
                <w:color w:val="000000" w:themeColor="text1"/>
                <w:sz w:val="20"/>
                <w:szCs w:val="20"/>
              </w:rPr>
              <w:t>緊急対応訓練を毎学期実施すると共に、健康安全部を軸とした組織の機能的な取組みを推進し、インシデント生起を昨年度比（昨年度約60件）10％減を目標とする</w:t>
            </w:r>
            <w:r>
              <w:rPr>
                <w:rFonts w:asciiTheme="minorEastAsia" w:eastAsiaTheme="minorEastAsia" w:hAnsiTheme="minorEastAsia" w:hint="eastAsia"/>
                <w:color w:val="000000" w:themeColor="text1"/>
                <w:sz w:val="20"/>
                <w:szCs w:val="20"/>
              </w:rPr>
              <w:t>。</w:t>
            </w:r>
          </w:p>
          <w:p w14:paraId="2D0E2D25" w14:textId="77777777" w:rsidR="00F51AAE" w:rsidRDefault="00F51AAE" w:rsidP="00F51AAE">
            <w:pPr>
              <w:spacing w:line="320" w:lineRule="exact"/>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ウ</w:t>
            </w:r>
          </w:p>
          <w:p w14:paraId="13E6B1C5" w14:textId="5F6AD03F" w:rsidR="00F51AAE" w:rsidRPr="00692E18" w:rsidRDefault="00F51AAE" w:rsidP="00F51AAE">
            <w:pPr>
              <w:spacing w:line="320" w:lineRule="exact"/>
              <w:ind w:left="300" w:hangingChars="150" w:hanging="3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① 現在作成しているＢＣＰを、より現状に即したものとするため、内容の見直しを行う</w:t>
            </w:r>
            <w:r>
              <w:rPr>
                <w:rFonts w:asciiTheme="minorEastAsia" w:eastAsiaTheme="minorEastAsia" w:hAnsiTheme="minorEastAsia" w:hint="eastAsia"/>
                <w:color w:val="000000" w:themeColor="text1"/>
                <w:sz w:val="20"/>
                <w:szCs w:val="20"/>
              </w:rPr>
              <w:t>。</w:t>
            </w:r>
          </w:p>
          <w:p w14:paraId="143E976E" w14:textId="50BF2871" w:rsidR="00F51AAE" w:rsidRDefault="00F51AAE" w:rsidP="00F51AAE">
            <w:pPr>
              <w:spacing w:line="320" w:lineRule="exact"/>
              <w:ind w:left="300" w:hangingChars="150" w:hanging="3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② ３学期に、災害発生時を想定した“引継ぎ訓練”を実施する</w:t>
            </w:r>
            <w:r>
              <w:rPr>
                <w:rFonts w:asciiTheme="minorEastAsia" w:eastAsiaTheme="minorEastAsia" w:hAnsiTheme="minorEastAsia" w:hint="eastAsia"/>
                <w:color w:val="000000" w:themeColor="text1"/>
                <w:sz w:val="20"/>
                <w:szCs w:val="20"/>
              </w:rPr>
              <w:t>。</w:t>
            </w:r>
          </w:p>
          <w:p w14:paraId="507F52EA" w14:textId="77777777" w:rsidR="00F51AAE" w:rsidRPr="00692E18" w:rsidRDefault="00F51AAE" w:rsidP="00F51AAE">
            <w:pPr>
              <w:spacing w:line="320" w:lineRule="exact"/>
              <w:ind w:left="300" w:hangingChars="150" w:hanging="300"/>
              <w:rPr>
                <w:rFonts w:asciiTheme="minorEastAsia" w:eastAsiaTheme="minorEastAsia" w:hAnsiTheme="minorEastAsia"/>
                <w:color w:val="000000" w:themeColor="text1"/>
                <w:sz w:val="20"/>
                <w:szCs w:val="20"/>
              </w:rPr>
            </w:pPr>
          </w:p>
          <w:p w14:paraId="404407AA" w14:textId="77777777" w:rsidR="00F51AAE" w:rsidRDefault="00F51AAE" w:rsidP="00F51AAE">
            <w:pPr>
              <w:spacing w:line="320" w:lineRule="exact"/>
              <w:ind w:left="300" w:hangingChars="150" w:hanging="3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③ 地震発生時の安全確保を目的として、各ホームルーム教室・特別教室・廊下等におけるセーフティーゾーンの確認及び確保作業を行い教職員間での情報共有を図る</w:t>
            </w:r>
          </w:p>
          <w:p w14:paraId="0CE6E126" w14:textId="77777777" w:rsidR="00F51AAE" w:rsidRDefault="00F51AAE" w:rsidP="00F51AAE">
            <w:pPr>
              <w:spacing w:line="320" w:lineRule="exact"/>
              <w:rPr>
                <w:rFonts w:asciiTheme="minorEastAsia" w:eastAsiaTheme="minorEastAsia" w:hAnsiTheme="minorEastAsia"/>
                <w:color w:val="000000" w:themeColor="text1"/>
                <w:sz w:val="20"/>
                <w:szCs w:val="20"/>
              </w:rPr>
            </w:pPr>
          </w:p>
          <w:p w14:paraId="105820DC" w14:textId="77777777" w:rsidR="00F51AAE" w:rsidRDefault="00F51AAE" w:rsidP="00F51AAE">
            <w:pPr>
              <w:spacing w:line="320" w:lineRule="exact"/>
              <w:rPr>
                <w:rFonts w:asciiTheme="minorEastAsia" w:eastAsiaTheme="minorEastAsia" w:hAnsiTheme="minorEastAsia"/>
                <w:color w:val="000000" w:themeColor="text1"/>
                <w:sz w:val="20"/>
                <w:szCs w:val="20"/>
              </w:rPr>
            </w:pPr>
          </w:p>
          <w:p w14:paraId="1FF1584A" w14:textId="77777777" w:rsidR="00F51AAE" w:rsidRPr="00692E18" w:rsidRDefault="00F51AAE" w:rsidP="00F51AAE">
            <w:pPr>
              <w:spacing w:line="320" w:lineRule="exact"/>
              <w:rPr>
                <w:rFonts w:asciiTheme="minorEastAsia" w:eastAsiaTheme="minorEastAsia" w:hAnsiTheme="minorEastAsia"/>
                <w:color w:val="000000" w:themeColor="text1"/>
                <w:sz w:val="20"/>
                <w:szCs w:val="20"/>
              </w:rPr>
            </w:pPr>
          </w:p>
          <w:p w14:paraId="08D4C37C" w14:textId="77777777" w:rsidR="00F51AAE" w:rsidRDefault="00F51AAE" w:rsidP="00F51AAE">
            <w:pPr>
              <w:spacing w:line="320" w:lineRule="exact"/>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エ</w:t>
            </w:r>
          </w:p>
          <w:p w14:paraId="655C3327" w14:textId="77777777" w:rsidR="00F51AAE" w:rsidRPr="00692E18" w:rsidRDefault="00F51AAE" w:rsidP="00F51AAE">
            <w:pPr>
              <w:spacing w:line="320" w:lineRule="exact"/>
              <w:ind w:left="200" w:hangingChars="100" w:hanging="2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① 昨年度作成したアレルギー対応に</w:t>
            </w:r>
            <w:r>
              <w:rPr>
                <w:rFonts w:asciiTheme="minorEastAsia" w:eastAsiaTheme="minorEastAsia" w:hAnsiTheme="minorEastAsia" w:hint="eastAsia"/>
                <w:color w:val="000000" w:themeColor="text1"/>
                <w:sz w:val="20"/>
                <w:szCs w:val="20"/>
              </w:rPr>
              <w:t>係る“マニュアル”の</w:t>
            </w:r>
            <w:r w:rsidRPr="00692E18">
              <w:rPr>
                <w:rFonts w:asciiTheme="minorEastAsia" w:eastAsiaTheme="minorEastAsia" w:hAnsiTheme="minorEastAsia" w:hint="eastAsia"/>
                <w:color w:val="000000" w:themeColor="text1"/>
                <w:sz w:val="20"/>
                <w:szCs w:val="20"/>
              </w:rPr>
              <w:t>より効果的な活用により、校内外学習活動での誤食等によるアレルギー事故生起を０件とする</w:t>
            </w:r>
          </w:p>
          <w:p w14:paraId="1D234778" w14:textId="77777777" w:rsidR="00F51AAE" w:rsidRPr="00692E18" w:rsidRDefault="00F51AAE" w:rsidP="00F51AAE">
            <w:pPr>
              <w:spacing w:line="320" w:lineRule="exact"/>
              <w:ind w:left="300" w:hangingChars="150" w:hanging="3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② 昨年度構築したシステムの効果的な運用により、医療領域に係る事故生起を０件とする</w:t>
            </w:r>
          </w:p>
          <w:p w14:paraId="44C313CD" w14:textId="77777777" w:rsidR="00F51AAE" w:rsidRPr="00F51AAE" w:rsidRDefault="00F51AAE" w:rsidP="00BB23FE">
            <w:pPr>
              <w:spacing w:line="320" w:lineRule="exact"/>
              <w:rPr>
                <w:rFonts w:asciiTheme="minorEastAsia" w:eastAsiaTheme="minorEastAsia" w:hAnsiTheme="minorEastAsia"/>
                <w:color w:val="000000" w:themeColor="text1"/>
                <w:sz w:val="20"/>
                <w:szCs w:val="20"/>
              </w:rPr>
            </w:pPr>
          </w:p>
        </w:tc>
        <w:tc>
          <w:tcPr>
            <w:tcW w:w="3012" w:type="dxa"/>
            <w:tcBorders>
              <w:left w:val="dashed" w:sz="4" w:space="0" w:color="auto"/>
              <w:right w:val="single" w:sz="4" w:space="0" w:color="auto"/>
            </w:tcBorders>
            <w:shd w:val="clear" w:color="auto" w:fill="auto"/>
          </w:tcPr>
          <w:p w14:paraId="5F7882C0" w14:textId="77777777" w:rsidR="00F51AAE" w:rsidRDefault="00F51AAE" w:rsidP="00F51AAE">
            <w:pPr>
              <w:spacing w:line="320" w:lineRule="exac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p>
          <w:p w14:paraId="2D3CED12" w14:textId="1075873D" w:rsidR="00F51AAE" w:rsidRDefault="00F51AAE" w:rsidP="00F51AAE">
            <w:pPr>
              <w:spacing w:line="320" w:lineRule="exact"/>
              <w:ind w:left="200" w:hangingChars="100" w:hanging="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ア　マニュアルの見直しや研修を行うことで学校全体の危機意識が高まった。事故生起はなかった。(◎)</w:t>
            </w:r>
          </w:p>
          <w:p w14:paraId="07D1DE85" w14:textId="77777777" w:rsidR="00F51AAE" w:rsidRDefault="00F51AAE" w:rsidP="00F51AAE">
            <w:pPr>
              <w:spacing w:line="320" w:lineRule="exact"/>
              <w:ind w:left="200" w:hangingChars="100" w:hanging="200"/>
              <w:rPr>
                <w:rFonts w:asciiTheme="minorEastAsia" w:eastAsiaTheme="minorEastAsia" w:hAnsiTheme="minorEastAsia"/>
                <w:color w:val="000000" w:themeColor="text1"/>
                <w:sz w:val="20"/>
                <w:szCs w:val="20"/>
              </w:rPr>
            </w:pPr>
          </w:p>
          <w:p w14:paraId="155FA5E8" w14:textId="77777777" w:rsidR="00F51AAE" w:rsidRDefault="00F51AAE" w:rsidP="00F51AAE">
            <w:pPr>
              <w:spacing w:line="320" w:lineRule="exact"/>
              <w:ind w:left="200" w:hangingChars="100" w:hanging="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イ　緊急対応訓練は毎学期実施</w:t>
            </w:r>
            <w:r w:rsidRPr="00490C20">
              <w:rPr>
                <w:rFonts w:asciiTheme="minorEastAsia" w:eastAsiaTheme="minorEastAsia" w:hAnsiTheme="minorEastAsia" w:hint="eastAsia"/>
                <w:color w:val="000000" w:themeColor="text1"/>
                <w:sz w:val="20"/>
                <w:szCs w:val="20"/>
              </w:rPr>
              <w:t>できた。(○</w:t>
            </w:r>
            <w:r w:rsidRPr="00490C20">
              <w:rPr>
                <w:rFonts w:asciiTheme="minorEastAsia" w:eastAsiaTheme="minorEastAsia" w:hAnsiTheme="minorEastAsia"/>
                <w:color w:val="000000" w:themeColor="text1"/>
                <w:sz w:val="20"/>
                <w:szCs w:val="20"/>
              </w:rPr>
              <w:t>)</w:t>
            </w:r>
            <w:r w:rsidRPr="00490C20">
              <w:rPr>
                <w:rFonts w:asciiTheme="minorEastAsia" w:eastAsiaTheme="minorEastAsia" w:hAnsiTheme="minorEastAsia" w:hint="eastAsia"/>
                <w:color w:val="000000" w:themeColor="text1"/>
                <w:sz w:val="20"/>
                <w:szCs w:val="20"/>
              </w:rPr>
              <w:t xml:space="preserve">　生起したインシデント数は昨年度とほぼ同数であった。(△)</w:t>
            </w:r>
          </w:p>
          <w:p w14:paraId="116C6B02" w14:textId="77777777" w:rsidR="00F51AAE" w:rsidRDefault="00F51AAE" w:rsidP="00F51AAE">
            <w:pPr>
              <w:spacing w:line="320" w:lineRule="exact"/>
              <w:ind w:left="200" w:hangingChars="100" w:hanging="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ウ</w:t>
            </w:r>
          </w:p>
          <w:p w14:paraId="0751E846" w14:textId="77777777" w:rsidR="00F51AAE" w:rsidRDefault="00F51AAE" w:rsidP="00F51AAE">
            <w:pPr>
              <w:spacing w:line="320" w:lineRule="exact"/>
              <w:ind w:left="300" w:hangingChars="150" w:hanging="3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① 役割の内容を見直し、適切な人員数を配置した。(〇)</w:t>
            </w:r>
          </w:p>
          <w:p w14:paraId="6C486FE9" w14:textId="77777777" w:rsidR="00F51AAE" w:rsidRDefault="00F51AAE" w:rsidP="00F51AAE">
            <w:pPr>
              <w:spacing w:line="320" w:lineRule="exact"/>
              <w:ind w:left="300" w:hangingChars="150" w:hanging="3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② 保護者への引渡し時間を工夫し円滑に実施できた。(〇)</w:t>
            </w:r>
          </w:p>
          <w:p w14:paraId="31FA3D79" w14:textId="77777777" w:rsidR="00F51AAE" w:rsidRDefault="00F51AAE" w:rsidP="00F51AAE">
            <w:pPr>
              <w:spacing w:line="320" w:lineRule="exact"/>
              <w:ind w:left="300" w:hangingChars="150" w:hanging="3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③ 教職員間で安全な避難経路を再確認した。日頃からの教室内外の整理整頓や、スロープ天井のガラスからアクリル板への付替えを行った。(〇)</w:t>
            </w:r>
          </w:p>
          <w:p w14:paraId="6815204C" w14:textId="77777777" w:rsidR="00F51AAE" w:rsidRDefault="00F51AAE" w:rsidP="00F51AAE">
            <w:pPr>
              <w:spacing w:line="320" w:lineRule="exact"/>
              <w:ind w:left="200" w:hangingChars="100" w:hanging="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エ</w:t>
            </w:r>
          </w:p>
          <w:p w14:paraId="0D84FF8B" w14:textId="38370332" w:rsidR="00F51AAE" w:rsidRDefault="00F51AAE" w:rsidP="00F51AAE">
            <w:pPr>
              <w:spacing w:line="320" w:lineRule="exact"/>
              <w:ind w:left="200" w:hangingChars="100" w:hanging="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① アレルギー対応についての教職員の意識が高まり、事故生起はなかった。(〇)</w:t>
            </w:r>
          </w:p>
          <w:p w14:paraId="31826C28" w14:textId="27437773" w:rsidR="00F51AAE" w:rsidRDefault="00F51AAE" w:rsidP="00F51AAE">
            <w:pPr>
              <w:spacing w:line="320" w:lineRule="exact"/>
              <w:ind w:left="200" w:hangingChars="100" w:hanging="200"/>
              <w:rPr>
                <w:rFonts w:asciiTheme="minorEastAsia" w:eastAsiaTheme="minorEastAsia" w:hAnsiTheme="minorEastAsia"/>
                <w:color w:val="000000" w:themeColor="text1"/>
                <w:sz w:val="20"/>
                <w:szCs w:val="20"/>
              </w:rPr>
            </w:pPr>
          </w:p>
          <w:p w14:paraId="624A49A5" w14:textId="77777777" w:rsidR="00242957" w:rsidRDefault="00242957" w:rsidP="00F51AAE">
            <w:pPr>
              <w:spacing w:line="320" w:lineRule="exact"/>
              <w:ind w:left="200" w:hangingChars="100" w:hanging="200"/>
              <w:rPr>
                <w:rFonts w:asciiTheme="minorEastAsia" w:eastAsiaTheme="minorEastAsia" w:hAnsiTheme="minorEastAsia"/>
                <w:color w:val="000000" w:themeColor="text1"/>
                <w:sz w:val="20"/>
                <w:szCs w:val="20"/>
              </w:rPr>
            </w:pPr>
          </w:p>
          <w:p w14:paraId="424C3B9B" w14:textId="77777777" w:rsidR="00F51AAE" w:rsidRDefault="00F51AAE" w:rsidP="00F51AAE">
            <w:pPr>
              <w:spacing w:line="320" w:lineRule="exact"/>
              <w:ind w:left="200" w:hangingChars="100" w:hanging="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② 事故生起はなかった。(〇)</w:t>
            </w:r>
          </w:p>
          <w:p w14:paraId="0197876C" w14:textId="77777777" w:rsidR="00F51AAE" w:rsidRDefault="00F51AAE" w:rsidP="00F51AAE">
            <w:pPr>
              <w:spacing w:line="320" w:lineRule="exact"/>
              <w:ind w:left="200" w:hangingChars="100" w:hanging="200"/>
              <w:rPr>
                <w:rFonts w:asciiTheme="minorEastAsia" w:eastAsiaTheme="minorEastAsia" w:hAnsiTheme="minorEastAsia"/>
                <w:color w:val="000000" w:themeColor="text1"/>
                <w:sz w:val="20"/>
                <w:szCs w:val="20"/>
              </w:rPr>
            </w:pPr>
          </w:p>
          <w:p w14:paraId="0ADB6DC7" w14:textId="77777777" w:rsidR="00F51AAE" w:rsidRDefault="00F51AAE" w:rsidP="00D541A8">
            <w:pPr>
              <w:spacing w:line="320" w:lineRule="exact"/>
              <w:rPr>
                <w:rFonts w:asciiTheme="minorEastAsia" w:eastAsiaTheme="minorEastAsia" w:hAnsiTheme="minorEastAsia"/>
                <w:color w:val="000000" w:themeColor="text1"/>
                <w:sz w:val="20"/>
                <w:szCs w:val="20"/>
              </w:rPr>
            </w:pPr>
          </w:p>
        </w:tc>
      </w:tr>
      <w:tr w:rsidR="005E671C" w:rsidRPr="00692E18" w14:paraId="317CFC50" w14:textId="77777777" w:rsidTr="00242957">
        <w:trPr>
          <w:cantSplit/>
          <w:trHeight w:val="9312"/>
          <w:jc w:val="center"/>
        </w:trPr>
        <w:tc>
          <w:tcPr>
            <w:tcW w:w="918" w:type="dxa"/>
            <w:shd w:val="clear" w:color="auto" w:fill="auto"/>
            <w:textDirection w:val="tbRlV"/>
            <w:vAlign w:val="center"/>
          </w:tcPr>
          <w:p w14:paraId="317CFBC8" w14:textId="2F0BB078" w:rsidR="00B008B1" w:rsidRPr="00692E18" w:rsidRDefault="007C5A7E" w:rsidP="009026A1">
            <w:pPr>
              <w:spacing w:line="320" w:lineRule="exact"/>
              <w:ind w:firstLineChars="200" w:firstLine="400"/>
              <w:jc w:val="left"/>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３　学校・家庭・地域の連携と安全で安心な学校づくり</w:t>
            </w:r>
          </w:p>
        </w:tc>
        <w:tc>
          <w:tcPr>
            <w:tcW w:w="1842" w:type="dxa"/>
            <w:shd w:val="clear" w:color="auto" w:fill="auto"/>
          </w:tcPr>
          <w:p w14:paraId="317CFBE4" w14:textId="77777777" w:rsidR="00C4495F" w:rsidRPr="00692E18" w:rsidRDefault="00CC190A" w:rsidP="007D6800">
            <w:pPr>
              <w:spacing w:line="320" w:lineRule="exact"/>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（２）</w:t>
            </w:r>
          </w:p>
          <w:p w14:paraId="317CFBE5" w14:textId="77777777" w:rsidR="00C4495F" w:rsidRPr="00692E18" w:rsidRDefault="00C4495F" w:rsidP="007D6800">
            <w:pPr>
              <w:spacing w:line="320" w:lineRule="exact"/>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ＰＴＡ（保護者）</w:t>
            </w:r>
            <w:r w:rsidR="00D525D6" w:rsidRPr="00692E18">
              <w:rPr>
                <w:rFonts w:asciiTheme="minorEastAsia" w:eastAsiaTheme="minorEastAsia" w:hAnsiTheme="minorEastAsia" w:hint="eastAsia"/>
                <w:color w:val="000000" w:themeColor="text1"/>
                <w:sz w:val="20"/>
                <w:szCs w:val="20"/>
              </w:rPr>
              <w:t>等</w:t>
            </w:r>
            <w:r w:rsidRPr="00692E18">
              <w:rPr>
                <w:rFonts w:asciiTheme="minorEastAsia" w:eastAsiaTheme="minorEastAsia" w:hAnsiTheme="minorEastAsia" w:hint="eastAsia"/>
                <w:color w:val="000000" w:themeColor="text1"/>
                <w:sz w:val="20"/>
                <w:szCs w:val="20"/>
              </w:rPr>
              <w:t>との連携強化</w:t>
            </w:r>
          </w:p>
          <w:p w14:paraId="317CFBE6" w14:textId="77777777" w:rsidR="00C4495F" w:rsidRPr="00692E18" w:rsidRDefault="00C4495F" w:rsidP="007D6800">
            <w:pPr>
              <w:spacing w:line="320" w:lineRule="exact"/>
              <w:rPr>
                <w:rFonts w:asciiTheme="minorEastAsia" w:eastAsiaTheme="minorEastAsia" w:hAnsiTheme="minorEastAsia"/>
                <w:color w:val="000000" w:themeColor="text1"/>
                <w:sz w:val="20"/>
                <w:szCs w:val="20"/>
              </w:rPr>
            </w:pPr>
          </w:p>
          <w:p w14:paraId="317CFBE7" w14:textId="77777777" w:rsidR="00C4495F" w:rsidRPr="00692E18" w:rsidRDefault="00C4495F" w:rsidP="007D6800">
            <w:pPr>
              <w:spacing w:line="320" w:lineRule="exact"/>
              <w:rPr>
                <w:rFonts w:asciiTheme="minorEastAsia" w:eastAsiaTheme="minorEastAsia" w:hAnsiTheme="minorEastAsia"/>
                <w:color w:val="000000" w:themeColor="text1"/>
                <w:sz w:val="20"/>
                <w:szCs w:val="20"/>
              </w:rPr>
            </w:pPr>
          </w:p>
          <w:p w14:paraId="317CFBE8" w14:textId="77777777" w:rsidR="009F6B47" w:rsidRPr="00692E18" w:rsidRDefault="009F6B47" w:rsidP="007D6800">
            <w:pPr>
              <w:spacing w:line="320" w:lineRule="exact"/>
              <w:rPr>
                <w:rFonts w:asciiTheme="minorEastAsia" w:eastAsiaTheme="minorEastAsia" w:hAnsiTheme="minorEastAsia"/>
                <w:color w:val="000000" w:themeColor="text1"/>
                <w:sz w:val="20"/>
                <w:szCs w:val="20"/>
              </w:rPr>
            </w:pPr>
          </w:p>
          <w:p w14:paraId="317CFBE9" w14:textId="77777777" w:rsidR="00CC190A" w:rsidRPr="00692E18" w:rsidRDefault="00CC190A" w:rsidP="007D6800">
            <w:pPr>
              <w:spacing w:line="320" w:lineRule="exact"/>
              <w:rPr>
                <w:rFonts w:asciiTheme="minorEastAsia" w:eastAsiaTheme="minorEastAsia" w:hAnsiTheme="minorEastAsia"/>
                <w:color w:val="000000" w:themeColor="text1"/>
                <w:sz w:val="20"/>
                <w:szCs w:val="20"/>
              </w:rPr>
            </w:pPr>
          </w:p>
          <w:p w14:paraId="317CFBEA" w14:textId="77777777" w:rsidR="00CC190A" w:rsidRPr="00692E18" w:rsidRDefault="00CC190A" w:rsidP="007D6800">
            <w:pPr>
              <w:spacing w:line="320" w:lineRule="exact"/>
              <w:rPr>
                <w:rFonts w:asciiTheme="minorEastAsia" w:eastAsiaTheme="minorEastAsia" w:hAnsiTheme="minorEastAsia"/>
                <w:color w:val="000000" w:themeColor="text1"/>
                <w:sz w:val="20"/>
                <w:szCs w:val="20"/>
              </w:rPr>
            </w:pPr>
          </w:p>
          <w:p w14:paraId="317CFBEB" w14:textId="14E45826" w:rsidR="00CC190A" w:rsidRDefault="00CC190A" w:rsidP="007D6800">
            <w:pPr>
              <w:spacing w:line="320" w:lineRule="exact"/>
              <w:rPr>
                <w:rFonts w:asciiTheme="minorEastAsia" w:eastAsiaTheme="minorEastAsia" w:hAnsiTheme="minorEastAsia"/>
                <w:color w:val="000000" w:themeColor="text1"/>
                <w:sz w:val="20"/>
                <w:szCs w:val="20"/>
              </w:rPr>
            </w:pPr>
          </w:p>
          <w:p w14:paraId="1716776F" w14:textId="1E2A62C1" w:rsidR="005723F4" w:rsidRDefault="005723F4" w:rsidP="007D6800">
            <w:pPr>
              <w:spacing w:line="320" w:lineRule="exact"/>
              <w:rPr>
                <w:rFonts w:asciiTheme="minorEastAsia" w:eastAsiaTheme="minorEastAsia" w:hAnsiTheme="minorEastAsia"/>
                <w:color w:val="000000" w:themeColor="text1"/>
                <w:sz w:val="20"/>
                <w:szCs w:val="20"/>
              </w:rPr>
            </w:pPr>
          </w:p>
          <w:p w14:paraId="5B1B3C83" w14:textId="556D1D59" w:rsidR="005723F4" w:rsidRDefault="005723F4" w:rsidP="007D6800">
            <w:pPr>
              <w:spacing w:line="320" w:lineRule="exact"/>
              <w:rPr>
                <w:rFonts w:asciiTheme="minorEastAsia" w:eastAsiaTheme="minorEastAsia" w:hAnsiTheme="minorEastAsia"/>
                <w:color w:val="000000" w:themeColor="text1"/>
                <w:sz w:val="20"/>
                <w:szCs w:val="20"/>
              </w:rPr>
            </w:pPr>
          </w:p>
          <w:p w14:paraId="560BB38D" w14:textId="19F4085C" w:rsidR="00242957" w:rsidRDefault="00242957" w:rsidP="007D6800">
            <w:pPr>
              <w:spacing w:line="320" w:lineRule="exact"/>
              <w:rPr>
                <w:rFonts w:asciiTheme="minorEastAsia" w:eastAsiaTheme="minorEastAsia" w:hAnsiTheme="minorEastAsia"/>
                <w:color w:val="000000" w:themeColor="text1"/>
                <w:sz w:val="20"/>
                <w:szCs w:val="20"/>
              </w:rPr>
            </w:pPr>
          </w:p>
          <w:p w14:paraId="41F1669F" w14:textId="64FABA40" w:rsidR="00242957" w:rsidRDefault="00242957" w:rsidP="007D6800">
            <w:pPr>
              <w:spacing w:line="320" w:lineRule="exact"/>
              <w:rPr>
                <w:rFonts w:asciiTheme="minorEastAsia" w:eastAsiaTheme="minorEastAsia" w:hAnsiTheme="minorEastAsia"/>
                <w:color w:val="000000" w:themeColor="text1"/>
                <w:sz w:val="20"/>
                <w:szCs w:val="20"/>
              </w:rPr>
            </w:pPr>
          </w:p>
          <w:p w14:paraId="01C816F3" w14:textId="742518C1" w:rsidR="00242957" w:rsidRDefault="00242957" w:rsidP="007D6800">
            <w:pPr>
              <w:spacing w:line="320" w:lineRule="exact"/>
              <w:rPr>
                <w:rFonts w:asciiTheme="minorEastAsia" w:eastAsiaTheme="minorEastAsia" w:hAnsiTheme="minorEastAsia"/>
                <w:color w:val="000000" w:themeColor="text1"/>
                <w:sz w:val="20"/>
                <w:szCs w:val="20"/>
              </w:rPr>
            </w:pPr>
          </w:p>
          <w:p w14:paraId="4E3391F6" w14:textId="2B735FDD" w:rsidR="00242957" w:rsidRDefault="00242957" w:rsidP="007D6800">
            <w:pPr>
              <w:spacing w:line="320" w:lineRule="exact"/>
              <w:rPr>
                <w:rFonts w:asciiTheme="minorEastAsia" w:eastAsiaTheme="minorEastAsia" w:hAnsiTheme="minorEastAsia"/>
                <w:color w:val="000000" w:themeColor="text1"/>
                <w:sz w:val="20"/>
                <w:szCs w:val="20"/>
              </w:rPr>
            </w:pPr>
          </w:p>
          <w:p w14:paraId="317CFBF2" w14:textId="77777777" w:rsidR="00CC190A" w:rsidRPr="00692E18" w:rsidRDefault="00063C4A" w:rsidP="007D6800">
            <w:pPr>
              <w:spacing w:line="320" w:lineRule="exact"/>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（３）</w:t>
            </w:r>
          </w:p>
          <w:p w14:paraId="317CFBF3" w14:textId="77777777" w:rsidR="009F6B47" w:rsidRPr="00692E18" w:rsidRDefault="00063C4A" w:rsidP="007D6800">
            <w:pPr>
              <w:spacing w:line="320" w:lineRule="exact"/>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外部</w:t>
            </w:r>
            <w:r w:rsidR="00CC190A" w:rsidRPr="00692E18">
              <w:rPr>
                <w:rFonts w:asciiTheme="minorEastAsia" w:eastAsiaTheme="minorEastAsia" w:hAnsiTheme="minorEastAsia" w:hint="eastAsia"/>
                <w:color w:val="000000" w:themeColor="text1"/>
                <w:sz w:val="20"/>
                <w:szCs w:val="20"/>
              </w:rPr>
              <w:t>関係機関及び地域との連携強化</w:t>
            </w:r>
          </w:p>
          <w:p w14:paraId="317CFBF4" w14:textId="77777777" w:rsidR="009F6B47" w:rsidRPr="00692E18" w:rsidRDefault="009F6B47" w:rsidP="007D6800">
            <w:pPr>
              <w:spacing w:line="320" w:lineRule="exact"/>
              <w:rPr>
                <w:rFonts w:asciiTheme="minorEastAsia" w:eastAsiaTheme="minorEastAsia" w:hAnsiTheme="minorEastAsia"/>
                <w:color w:val="000000" w:themeColor="text1"/>
                <w:sz w:val="20"/>
                <w:szCs w:val="20"/>
              </w:rPr>
            </w:pPr>
          </w:p>
        </w:tc>
        <w:tc>
          <w:tcPr>
            <w:tcW w:w="4536" w:type="dxa"/>
            <w:tcBorders>
              <w:right w:val="dashed" w:sz="4" w:space="0" w:color="auto"/>
            </w:tcBorders>
            <w:shd w:val="clear" w:color="auto" w:fill="auto"/>
          </w:tcPr>
          <w:p w14:paraId="317CFC0A" w14:textId="77777777" w:rsidR="006D20F7" w:rsidRPr="00692E18" w:rsidRDefault="005F5F19" w:rsidP="00DB7DE0">
            <w:pPr>
              <w:spacing w:line="320" w:lineRule="exact"/>
              <w:ind w:left="200" w:hangingChars="100" w:hanging="2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w:t>
            </w:r>
            <w:r w:rsidR="00CC190A" w:rsidRPr="00692E18">
              <w:rPr>
                <w:rFonts w:asciiTheme="minorEastAsia" w:eastAsiaTheme="minorEastAsia" w:hAnsiTheme="minorEastAsia" w:hint="eastAsia"/>
                <w:color w:val="000000" w:themeColor="text1"/>
                <w:sz w:val="20"/>
                <w:szCs w:val="20"/>
              </w:rPr>
              <w:t>２</w:t>
            </w:r>
            <w:r w:rsidRPr="00692E18">
              <w:rPr>
                <w:rFonts w:asciiTheme="minorEastAsia" w:eastAsiaTheme="minorEastAsia" w:hAnsiTheme="minorEastAsia" w:hint="eastAsia"/>
                <w:color w:val="000000" w:themeColor="text1"/>
                <w:sz w:val="20"/>
                <w:szCs w:val="20"/>
              </w:rPr>
              <w:t>）</w:t>
            </w:r>
          </w:p>
          <w:p w14:paraId="317CFC0B" w14:textId="740AC49C" w:rsidR="00C4495F" w:rsidRPr="00692E18" w:rsidRDefault="00D94BC1" w:rsidP="00DB7DE0">
            <w:pPr>
              <w:spacing w:line="320" w:lineRule="exact"/>
              <w:ind w:left="400" w:hangingChars="200" w:hanging="4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ア</w:t>
            </w:r>
            <w:r w:rsidR="00490C20">
              <w:rPr>
                <w:rFonts w:asciiTheme="minorEastAsia" w:eastAsiaTheme="minorEastAsia" w:hAnsiTheme="minorEastAsia" w:hint="eastAsia"/>
                <w:color w:val="000000" w:themeColor="text1"/>
                <w:sz w:val="20"/>
                <w:szCs w:val="20"/>
              </w:rPr>
              <w:t xml:space="preserve">　</w:t>
            </w:r>
            <w:r w:rsidR="00C4495F" w:rsidRPr="00692E18">
              <w:rPr>
                <w:rFonts w:asciiTheme="minorEastAsia" w:eastAsiaTheme="minorEastAsia" w:hAnsiTheme="minorEastAsia" w:hint="eastAsia"/>
                <w:color w:val="000000" w:themeColor="text1"/>
                <w:sz w:val="20"/>
                <w:szCs w:val="20"/>
              </w:rPr>
              <w:t>ＰＴＡ</w:t>
            </w:r>
            <w:r w:rsidR="00CC190A" w:rsidRPr="00692E18">
              <w:rPr>
                <w:rFonts w:asciiTheme="minorEastAsia" w:eastAsiaTheme="minorEastAsia" w:hAnsiTheme="minorEastAsia" w:hint="eastAsia"/>
                <w:color w:val="000000" w:themeColor="text1"/>
                <w:sz w:val="20"/>
                <w:szCs w:val="20"/>
              </w:rPr>
              <w:t>（保護者）</w:t>
            </w:r>
            <w:r w:rsidR="00C4495F" w:rsidRPr="00692E18">
              <w:rPr>
                <w:rFonts w:asciiTheme="minorEastAsia" w:eastAsiaTheme="minorEastAsia" w:hAnsiTheme="minorEastAsia" w:hint="eastAsia"/>
                <w:color w:val="000000" w:themeColor="text1"/>
                <w:sz w:val="20"/>
                <w:szCs w:val="20"/>
              </w:rPr>
              <w:t>との</w:t>
            </w:r>
            <w:r w:rsidR="00CC190A" w:rsidRPr="00692E18">
              <w:rPr>
                <w:rFonts w:asciiTheme="minorEastAsia" w:eastAsiaTheme="minorEastAsia" w:hAnsiTheme="minorEastAsia" w:hint="eastAsia"/>
                <w:color w:val="000000" w:themeColor="text1"/>
                <w:sz w:val="20"/>
                <w:szCs w:val="20"/>
              </w:rPr>
              <w:t>協働による安全・</w:t>
            </w:r>
            <w:r w:rsidR="00C4495F" w:rsidRPr="00692E18">
              <w:rPr>
                <w:rFonts w:asciiTheme="minorEastAsia" w:eastAsiaTheme="minorEastAsia" w:hAnsiTheme="minorEastAsia" w:hint="eastAsia"/>
                <w:color w:val="000000" w:themeColor="text1"/>
                <w:sz w:val="20"/>
                <w:szCs w:val="20"/>
              </w:rPr>
              <w:t>安心な学校の構築</w:t>
            </w:r>
          </w:p>
          <w:p w14:paraId="317CFC0C" w14:textId="77777777" w:rsidR="00C4495F" w:rsidRPr="00692E18" w:rsidRDefault="00C4495F" w:rsidP="00DB7DE0">
            <w:pPr>
              <w:spacing w:line="320" w:lineRule="exact"/>
              <w:ind w:left="400" w:hangingChars="200" w:hanging="400"/>
              <w:rPr>
                <w:rFonts w:asciiTheme="minorEastAsia" w:eastAsiaTheme="minorEastAsia" w:hAnsiTheme="minorEastAsia"/>
                <w:color w:val="000000" w:themeColor="text1"/>
                <w:sz w:val="20"/>
                <w:szCs w:val="20"/>
              </w:rPr>
            </w:pPr>
          </w:p>
          <w:p w14:paraId="317CFC10" w14:textId="781D1BD3" w:rsidR="006F15B8" w:rsidRDefault="006F15B8" w:rsidP="00DB7DE0">
            <w:pPr>
              <w:spacing w:line="320" w:lineRule="exact"/>
              <w:ind w:left="400" w:hangingChars="200" w:hanging="400"/>
              <w:rPr>
                <w:rFonts w:asciiTheme="minorEastAsia" w:eastAsiaTheme="minorEastAsia" w:hAnsiTheme="minorEastAsia"/>
                <w:color w:val="000000" w:themeColor="text1"/>
                <w:sz w:val="20"/>
                <w:szCs w:val="20"/>
              </w:rPr>
            </w:pPr>
          </w:p>
          <w:p w14:paraId="0FC17460" w14:textId="0B9A5122" w:rsidR="00242957" w:rsidRDefault="00242957" w:rsidP="00DB7DE0">
            <w:pPr>
              <w:spacing w:line="320" w:lineRule="exact"/>
              <w:ind w:left="400" w:hangingChars="200" w:hanging="400"/>
              <w:rPr>
                <w:rFonts w:asciiTheme="minorEastAsia" w:eastAsiaTheme="minorEastAsia" w:hAnsiTheme="minorEastAsia"/>
                <w:color w:val="000000" w:themeColor="text1"/>
                <w:sz w:val="20"/>
                <w:szCs w:val="20"/>
              </w:rPr>
            </w:pPr>
          </w:p>
          <w:p w14:paraId="3A27390E" w14:textId="0DC48E4E" w:rsidR="00242957" w:rsidRDefault="00242957" w:rsidP="00DB7DE0">
            <w:pPr>
              <w:spacing w:line="320" w:lineRule="exact"/>
              <w:ind w:left="400" w:hangingChars="200" w:hanging="400"/>
              <w:rPr>
                <w:rFonts w:asciiTheme="minorEastAsia" w:eastAsiaTheme="minorEastAsia" w:hAnsiTheme="minorEastAsia"/>
                <w:color w:val="000000" w:themeColor="text1"/>
                <w:sz w:val="20"/>
                <w:szCs w:val="20"/>
              </w:rPr>
            </w:pPr>
          </w:p>
          <w:p w14:paraId="4893ED00" w14:textId="77777777" w:rsidR="00242957" w:rsidRPr="00692E18" w:rsidRDefault="00242957" w:rsidP="00DB7DE0">
            <w:pPr>
              <w:spacing w:line="320" w:lineRule="exact"/>
              <w:ind w:left="400" w:hangingChars="200" w:hanging="400"/>
              <w:rPr>
                <w:rFonts w:asciiTheme="minorEastAsia" w:eastAsiaTheme="minorEastAsia" w:hAnsiTheme="minorEastAsia"/>
                <w:color w:val="000000" w:themeColor="text1"/>
                <w:sz w:val="20"/>
                <w:szCs w:val="20"/>
              </w:rPr>
            </w:pPr>
          </w:p>
          <w:p w14:paraId="317CFC11" w14:textId="24831887" w:rsidR="00CC190A" w:rsidRPr="00692E18" w:rsidRDefault="00D232A8" w:rsidP="00DB7DE0">
            <w:pPr>
              <w:spacing w:line="320" w:lineRule="exact"/>
              <w:ind w:left="400" w:hangingChars="200" w:hanging="4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イ</w:t>
            </w:r>
            <w:r w:rsidR="00490C20">
              <w:rPr>
                <w:rFonts w:asciiTheme="minorEastAsia" w:eastAsiaTheme="minorEastAsia" w:hAnsiTheme="minorEastAsia" w:hint="eastAsia"/>
                <w:color w:val="000000" w:themeColor="text1"/>
                <w:sz w:val="20"/>
                <w:szCs w:val="20"/>
              </w:rPr>
              <w:t xml:space="preserve">　</w:t>
            </w:r>
            <w:r w:rsidRPr="00692E18">
              <w:rPr>
                <w:rFonts w:asciiTheme="minorEastAsia" w:eastAsiaTheme="minorEastAsia" w:hAnsiTheme="minorEastAsia" w:hint="eastAsia"/>
                <w:color w:val="000000" w:themeColor="text1"/>
                <w:sz w:val="20"/>
                <w:szCs w:val="20"/>
              </w:rPr>
              <w:t>大手前整肢学園との</w:t>
            </w:r>
            <w:r w:rsidR="00CC190A" w:rsidRPr="00692E18">
              <w:rPr>
                <w:rFonts w:asciiTheme="minorEastAsia" w:eastAsiaTheme="minorEastAsia" w:hAnsiTheme="minorEastAsia" w:hint="eastAsia"/>
                <w:color w:val="000000" w:themeColor="text1"/>
                <w:sz w:val="20"/>
                <w:szCs w:val="20"/>
              </w:rPr>
              <w:t>連携強化</w:t>
            </w:r>
          </w:p>
          <w:p w14:paraId="317CFC12" w14:textId="77777777" w:rsidR="00CC190A" w:rsidRPr="00692E18" w:rsidRDefault="00CC190A" w:rsidP="00DB7DE0">
            <w:pPr>
              <w:spacing w:line="320" w:lineRule="exact"/>
              <w:ind w:left="400" w:hangingChars="200" w:hanging="400"/>
              <w:rPr>
                <w:rFonts w:asciiTheme="minorEastAsia" w:eastAsiaTheme="minorEastAsia" w:hAnsiTheme="minorEastAsia"/>
                <w:color w:val="000000" w:themeColor="text1"/>
                <w:sz w:val="20"/>
                <w:szCs w:val="20"/>
              </w:rPr>
            </w:pPr>
          </w:p>
          <w:p w14:paraId="317CFC13" w14:textId="77777777" w:rsidR="00D525D6" w:rsidRPr="00692E18" w:rsidRDefault="00D525D6" w:rsidP="00DB7DE0">
            <w:pPr>
              <w:spacing w:line="320" w:lineRule="exact"/>
              <w:ind w:left="400" w:hangingChars="200" w:hanging="400"/>
              <w:rPr>
                <w:rFonts w:asciiTheme="minorEastAsia" w:eastAsiaTheme="minorEastAsia" w:hAnsiTheme="minorEastAsia"/>
                <w:color w:val="000000" w:themeColor="text1"/>
                <w:sz w:val="20"/>
                <w:szCs w:val="20"/>
              </w:rPr>
            </w:pPr>
          </w:p>
          <w:p w14:paraId="317CFC14" w14:textId="77777777" w:rsidR="00D525D6" w:rsidRPr="00692E18" w:rsidRDefault="00D525D6" w:rsidP="00DB7DE0">
            <w:pPr>
              <w:spacing w:line="320" w:lineRule="exact"/>
              <w:ind w:left="400" w:hangingChars="200" w:hanging="400"/>
              <w:rPr>
                <w:rFonts w:asciiTheme="minorEastAsia" w:eastAsiaTheme="minorEastAsia" w:hAnsiTheme="minorEastAsia"/>
                <w:color w:val="000000" w:themeColor="text1"/>
                <w:sz w:val="20"/>
                <w:szCs w:val="20"/>
              </w:rPr>
            </w:pPr>
          </w:p>
          <w:p w14:paraId="317CFC15" w14:textId="29DB3064" w:rsidR="00D525D6" w:rsidRDefault="00D525D6" w:rsidP="00DB7DE0">
            <w:pPr>
              <w:spacing w:line="320" w:lineRule="exact"/>
              <w:ind w:left="400" w:hangingChars="200" w:hanging="400"/>
              <w:rPr>
                <w:rFonts w:asciiTheme="minorEastAsia" w:eastAsiaTheme="minorEastAsia" w:hAnsiTheme="minorEastAsia"/>
                <w:color w:val="000000" w:themeColor="text1"/>
                <w:sz w:val="20"/>
                <w:szCs w:val="20"/>
              </w:rPr>
            </w:pPr>
          </w:p>
          <w:p w14:paraId="58DC4232" w14:textId="0BEA6703" w:rsidR="005723F4" w:rsidRDefault="005723F4" w:rsidP="00DB7DE0">
            <w:pPr>
              <w:spacing w:line="320" w:lineRule="exact"/>
              <w:ind w:left="400" w:hangingChars="200" w:hanging="400"/>
              <w:rPr>
                <w:rFonts w:asciiTheme="minorEastAsia" w:eastAsiaTheme="minorEastAsia" w:hAnsiTheme="minorEastAsia"/>
                <w:color w:val="000000" w:themeColor="text1"/>
                <w:sz w:val="20"/>
                <w:szCs w:val="20"/>
              </w:rPr>
            </w:pPr>
          </w:p>
          <w:p w14:paraId="3A7E9A2F" w14:textId="01DD2120" w:rsidR="005723F4" w:rsidRDefault="005723F4" w:rsidP="00DB7DE0">
            <w:pPr>
              <w:spacing w:line="320" w:lineRule="exact"/>
              <w:ind w:left="400" w:hangingChars="200" w:hanging="400"/>
              <w:rPr>
                <w:rFonts w:asciiTheme="minorEastAsia" w:eastAsiaTheme="minorEastAsia" w:hAnsiTheme="minorEastAsia"/>
                <w:color w:val="000000" w:themeColor="text1"/>
                <w:sz w:val="20"/>
                <w:szCs w:val="20"/>
              </w:rPr>
            </w:pPr>
          </w:p>
          <w:p w14:paraId="317CFC18" w14:textId="77777777" w:rsidR="009F6B47" w:rsidRPr="00692E18" w:rsidRDefault="00063C4A" w:rsidP="00E50B6C">
            <w:pPr>
              <w:spacing w:line="320" w:lineRule="exact"/>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（３</w:t>
            </w:r>
            <w:r w:rsidR="009F6B47" w:rsidRPr="00692E18">
              <w:rPr>
                <w:rFonts w:asciiTheme="minorEastAsia" w:eastAsiaTheme="minorEastAsia" w:hAnsiTheme="minorEastAsia" w:hint="eastAsia"/>
                <w:color w:val="000000" w:themeColor="text1"/>
                <w:sz w:val="20"/>
                <w:szCs w:val="20"/>
              </w:rPr>
              <w:t>）</w:t>
            </w:r>
          </w:p>
          <w:p w14:paraId="317CFC19" w14:textId="363EE069" w:rsidR="00063C4A" w:rsidRPr="00692E18" w:rsidRDefault="00D94BC1" w:rsidP="00242957">
            <w:pPr>
              <w:spacing w:line="320" w:lineRule="exact"/>
              <w:ind w:left="434" w:hangingChars="217" w:hanging="434"/>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ア</w:t>
            </w:r>
            <w:r w:rsidR="00490C20">
              <w:rPr>
                <w:rFonts w:asciiTheme="minorEastAsia" w:eastAsiaTheme="minorEastAsia" w:hAnsiTheme="minorEastAsia" w:hint="eastAsia"/>
                <w:color w:val="000000" w:themeColor="text1"/>
                <w:sz w:val="20"/>
                <w:szCs w:val="20"/>
              </w:rPr>
              <w:t xml:space="preserve">　</w:t>
            </w:r>
            <w:r w:rsidR="00D525D6" w:rsidRPr="00692E18">
              <w:rPr>
                <w:rFonts w:asciiTheme="minorEastAsia" w:eastAsiaTheme="minorEastAsia" w:hAnsiTheme="minorEastAsia" w:hint="eastAsia"/>
                <w:color w:val="000000" w:themeColor="text1"/>
                <w:sz w:val="20"/>
                <w:szCs w:val="20"/>
              </w:rPr>
              <w:t>児童生徒及び保護者の地域貢献に対する意識の高揚を見据えた、地域イベントへの参画</w:t>
            </w:r>
          </w:p>
          <w:p w14:paraId="317CFC1A" w14:textId="7762C43F" w:rsidR="00EE0513" w:rsidRPr="00692E18" w:rsidRDefault="00EE0513" w:rsidP="00F51AAE">
            <w:pPr>
              <w:spacing w:line="320" w:lineRule="exact"/>
              <w:ind w:left="234" w:hangingChars="117" w:hanging="234"/>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①</w:t>
            </w:r>
            <w:r w:rsidR="00242957">
              <w:rPr>
                <w:rFonts w:asciiTheme="minorEastAsia" w:eastAsiaTheme="minorEastAsia" w:hAnsiTheme="minorEastAsia" w:hint="eastAsia"/>
                <w:color w:val="000000" w:themeColor="text1"/>
                <w:sz w:val="20"/>
                <w:szCs w:val="20"/>
              </w:rPr>
              <w:t xml:space="preserve"> </w:t>
            </w:r>
            <w:r w:rsidR="00315431" w:rsidRPr="00692E18">
              <w:rPr>
                <w:rFonts w:asciiTheme="minorEastAsia" w:eastAsiaTheme="minorEastAsia" w:hAnsiTheme="minorEastAsia" w:hint="eastAsia"/>
                <w:color w:val="000000" w:themeColor="text1"/>
                <w:sz w:val="20"/>
                <w:szCs w:val="20"/>
              </w:rPr>
              <w:t>カワニナ飼育・竹灯篭製作</w:t>
            </w:r>
            <w:r w:rsidRPr="00692E18">
              <w:rPr>
                <w:rFonts w:asciiTheme="minorEastAsia" w:eastAsiaTheme="minorEastAsia" w:hAnsiTheme="minorEastAsia" w:hint="eastAsia"/>
                <w:color w:val="000000" w:themeColor="text1"/>
                <w:sz w:val="20"/>
                <w:szCs w:val="20"/>
              </w:rPr>
              <w:t>等の貢献を背景とした“ホタル観賞会”への参画</w:t>
            </w:r>
          </w:p>
          <w:p w14:paraId="317CFC1B" w14:textId="230F913C" w:rsidR="00EE0513" w:rsidRDefault="00EE0513" w:rsidP="00EE0513">
            <w:pPr>
              <w:spacing w:line="320" w:lineRule="exact"/>
              <w:ind w:left="500" w:hangingChars="250" w:hanging="5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②</w:t>
            </w:r>
            <w:r w:rsidR="00242957">
              <w:rPr>
                <w:rFonts w:asciiTheme="minorEastAsia" w:eastAsiaTheme="minorEastAsia" w:hAnsiTheme="minorEastAsia" w:hint="eastAsia"/>
                <w:color w:val="000000" w:themeColor="text1"/>
                <w:sz w:val="20"/>
                <w:szCs w:val="20"/>
              </w:rPr>
              <w:t xml:space="preserve"> </w:t>
            </w:r>
            <w:r w:rsidRPr="00692E18">
              <w:rPr>
                <w:rFonts w:asciiTheme="minorEastAsia" w:eastAsiaTheme="minorEastAsia" w:hAnsiTheme="minorEastAsia" w:hint="eastAsia"/>
                <w:color w:val="000000" w:themeColor="text1"/>
                <w:sz w:val="20"/>
                <w:szCs w:val="20"/>
              </w:rPr>
              <w:t>仁徳天皇陵まもり隊主催の清掃活動への参画</w:t>
            </w:r>
          </w:p>
          <w:p w14:paraId="620137DE" w14:textId="77777777" w:rsidR="00242957" w:rsidRPr="00692E18" w:rsidRDefault="00242957" w:rsidP="00EE0513">
            <w:pPr>
              <w:spacing w:line="320" w:lineRule="exact"/>
              <w:ind w:left="500" w:hangingChars="250" w:hanging="500"/>
              <w:rPr>
                <w:rFonts w:asciiTheme="minorEastAsia" w:eastAsiaTheme="minorEastAsia" w:hAnsiTheme="minorEastAsia"/>
                <w:color w:val="000000" w:themeColor="text1"/>
                <w:sz w:val="20"/>
                <w:szCs w:val="20"/>
              </w:rPr>
            </w:pPr>
          </w:p>
          <w:p w14:paraId="317CFC1D" w14:textId="53C4497D" w:rsidR="008C1EE9" w:rsidRPr="00692E18" w:rsidRDefault="00EE0513" w:rsidP="00242957">
            <w:pPr>
              <w:spacing w:line="320" w:lineRule="exact"/>
              <w:ind w:left="400" w:hangingChars="200" w:hanging="4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イ</w:t>
            </w:r>
            <w:r w:rsidR="00490C20">
              <w:rPr>
                <w:rFonts w:asciiTheme="minorEastAsia" w:eastAsiaTheme="minorEastAsia" w:hAnsiTheme="minorEastAsia" w:hint="eastAsia"/>
                <w:color w:val="000000" w:themeColor="text1"/>
                <w:sz w:val="20"/>
                <w:szCs w:val="20"/>
              </w:rPr>
              <w:t xml:space="preserve">　</w:t>
            </w:r>
            <w:r w:rsidR="00B55DB8" w:rsidRPr="00692E18">
              <w:rPr>
                <w:rFonts w:asciiTheme="minorEastAsia" w:eastAsiaTheme="minorEastAsia" w:hAnsiTheme="minorEastAsia" w:hint="eastAsia"/>
                <w:color w:val="000000" w:themeColor="text1"/>
                <w:sz w:val="20"/>
                <w:szCs w:val="20"/>
              </w:rPr>
              <w:t>自治会及び福祉業者と連携した“福祉盆踊り大会”の充実</w:t>
            </w:r>
          </w:p>
          <w:p w14:paraId="317CFC1E" w14:textId="77777777" w:rsidR="00987AC3" w:rsidRPr="00692E18" w:rsidRDefault="00987AC3" w:rsidP="00DB7DE0">
            <w:pPr>
              <w:spacing w:line="320" w:lineRule="exact"/>
              <w:rPr>
                <w:rFonts w:asciiTheme="minorEastAsia" w:eastAsiaTheme="minorEastAsia" w:hAnsiTheme="minorEastAsia"/>
                <w:color w:val="000000" w:themeColor="text1"/>
                <w:sz w:val="20"/>
                <w:szCs w:val="20"/>
              </w:rPr>
            </w:pPr>
          </w:p>
        </w:tc>
        <w:tc>
          <w:tcPr>
            <w:tcW w:w="4678" w:type="dxa"/>
            <w:tcBorders>
              <w:right w:val="dashed" w:sz="4" w:space="0" w:color="auto"/>
            </w:tcBorders>
          </w:tcPr>
          <w:p w14:paraId="317CFC3C" w14:textId="77777777" w:rsidR="006F15B8" w:rsidRPr="00692E18" w:rsidRDefault="006F15B8" w:rsidP="006F15B8">
            <w:pPr>
              <w:spacing w:line="320" w:lineRule="exact"/>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（２）</w:t>
            </w:r>
          </w:p>
          <w:p w14:paraId="5F1DF30A" w14:textId="1B01AA11" w:rsidR="00490C20" w:rsidRDefault="006F15B8" w:rsidP="00E14DB6">
            <w:pPr>
              <w:spacing w:line="320" w:lineRule="exact"/>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ア</w:t>
            </w:r>
          </w:p>
          <w:p w14:paraId="317CFC40" w14:textId="23C5320D" w:rsidR="006F15B8" w:rsidRPr="00692E18" w:rsidRDefault="006F15B8" w:rsidP="00F51AAE">
            <w:pPr>
              <w:spacing w:line="320" w:lineRule="exact"/>
              <w:ind w:left="300" w:hangingChars="150" w:hanging="3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① ＰＴＡ（保護者）を主として学</w:t>
            </w:r>
            <w:r w:rsidR="00E14DB6">
              <w:rPr>
                <w:rFonts w:asciiTheme="minorEastAsia" w:eastAsiaTheme="minorEastAsia" w:hAnsiTheme="minorEastAsia" w:hint="eastAsia"/>
                <w:color w:val="000000" w:themeColor="text1"/>
                <w:sz w:val="20"/>
                <w:szCs w:val="20"/>
              </w:rPr>
              <w:t>期１回の校内トイレの清掃活動</w:t>
            </w:r>
            <w:r w:rsidR="00855F26" w:rsidRPr="00692E18">
              <w:rPr>
                <w:rFonts w:asciiTheme="minorEastAsia" w:eastAsiaTheme="minorEastAsia" w:hAnsiTheme="minorEastAsia" w:hint="eastAsia"/>
                <w:color w:val="000000" w:themeColor="text1"/>
                <w:sz w:val="20"/>
                <w:szCs w:val="20"/>
              </w:rPr>
              <w:t>及び校内安全点検を</w:t>
            </w:r>
            <w:r w:rsidRPr="00692E18">
              <w:rPr>
                <w:rFonts w:asciiTheme="minorEastAsia" w:eastAsiaTheme="minorEastAsia" w:hAnsiTheme="minorEastAsia" w:hint="eastAsia"/>
                <w:color w:val="000000" w:themeColor="text1"/>
                <w:sz w:val="20"/>
                <w:szCs w:val="20"/>
              </w:rPr>
              <w:t>実施する</w:t>
            </w:r>
          </w:p>
          <w:p w14:paraId="317CFC43" w14:textId="6DF7E859" w:rsidR="006F15B8" w:rsidRDefault="006F15B8" w:rsidP="00F51AAE">
            <w:pPr>
              <w:spacing w:line="320" w:lineRule="exact"/>
              <w:ind w:left="300" w:hangingChars="150" w:hanging="3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② ＰＴＡ（保護者）を主として、災害時用備蓄品の点検及び入れ替え作業を実施する</w:t>
            </w:r>
          </w:p>
          <w:p w14:paraId="5A9985E2" w14:textId="4EB20A24" w:rsidR="00242957" w:rsidRDefault="00242957" w:rsidP="00F51AAE">
            <w:pPr>
              <w:spacing w:line="320" w:lineRule="exact"/>
              <w:ind w:left="300" w:hangingChars="150" w:hanging="300"/>
              <w:rPr>
                <w:rFonts w:asciiTheme="minorEastAsia" w:eastAsiaTheme="minorEastAsia" w:hAnsiTheme="minorEastAsia"/>
                <w:color w:val="000000" w:themeColor="text1"/>
                <w:sz w:val="20"/>
                <w:szCs w:val="20"/>
              </w:rPr>
            </w:pPr>
          </w:p>
          <w:p w14:paraId="1F3BD528" w14:textId="77777777" w:rsidR="00242957" w:rsidRPr="00692E18" w:rsidRDefault="00242957" w:rsidP="00F51AAE">
            <w:pPr>
              <w:spacing w:line="320" w:lineRule="exact"/>
              <w:ind w:left="300" w:hangingChars="150" w:hanging="300"/>
              <w:rPr>
                <w:rFonts w:asciiTheme="minorEastAsia" w:eastAsiaTheme="minorEastAsia" w:hAnsiTheme="minorEastAsia"/>
                <w:color w:val="000000" w:themeColor="text1"/>
                <w:sz w:val="20"/>
                <w:szCs w:val="20"/>
              </w:rPr>
            </w:pPr>
          </w:p>
          <w:p w14:paraId="317CFC45" w14:textId="7B7F073B" w:rsidR="006F15B8" w:rsidRDefault="006F15B8" w:rsidP="00F51AAE">
            <w:pPr>
              <w:spacing w:line="320" w:lineRule="exact"/>
              <w:ind w:left="400" w:hangingChars="200" w:hanging="4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イ</w:t>
            </w:r>
            <w:r w:rsidR="00F51AAE">
              <w:rPr>
                <w:rFonts w:asciiTheme="minorEastAsia" w:eastAsiaTheme="minorEastAsia" w:hAnsiTheme="minorEastAsia" w:hint="eastAsia"/>
                <w:color w:val="000000" w:themeColor="text1"/>
                <w:sz w:val="20"/>
                <w:szCs w:val="20"/>
              </w:rPr>
              <w:t xml:space="preserve">　</w:t>
            </w:r>
            <w:r w:rsidRPr="00692E18">
              <w:rPr>
                <w:rFonts w:asciiTheme="minorEastAsia" w:eastAsiaTheme="minorEastAsia" w:hAnsiTheme="minorEastAsia" w:hint="eastAsia"/>
                <w:color w:val="000000" w:themeColor="text1"/>
                <w:sz w:val="20"/>
                <w:szCs w:val="20"/>
              </w:rPr>
              <w:t>昨年度の学校教育自己診断において、評価の低かった「大手前分校と整肢学園との連携」について</w:t>
            </w:r>
            <w:r w:rsidR="00315431" w:rsidRPr="00692E18">
              <w:rPr>
                <w:rFonts w:asciiTheme="minorEastAsia" w:eastAsiaTheme="minorEastAsia" w:hAnsiTheme="minorEastAsia" w:hint="eastAsia"/>
                <w:color w:val="000000" w:themeColor="text1"/>
                <w:sz w:val="20"/>
                <w:szCs w:val="20"/>
              </w:rPr>
              <w:t>、その改善</w:t>
            </w:r>
            <w:r w:rsidR="00D525D6" w:rsidRPr="00692E18">
              <w:rPr>
                <w:rFonts w:asciiTheme="minorEastAsia" w:eastAsiaTheme="minorEastAsia" w:hAnsiTheme="minorEastAsia" w:hint="eastAsia"/>
                <w:color w:val="000000" w:themeColor="text1"/>
                <w:sz w:val="20"/>
                <w:szCs w:val="20"/>
              </w:rPr>
              <w:t>に向けた具体策を講じ、学校教育自己診断における肯定的評価</w:t>
            </w:r>
            <w:r w:rsidR="00367F7A" w:rsidRPr="00692E18">
              <w:rPr>
                <w:rFonts w:asciiTheme="minorEastAsia" w:eastAsiaTheme="minorEastAsia" w:hAnsiTheme="minorEastAsia" w:hint="eastAsia"/>
                <w:color w:val="000000" w:themeColor="text1"/>
                <w:sz w:val="20"/>
                <w:szCs w:val="20"/>
              </w:rPr>
              <w:t>（昨年度</w:t>
            </w:r>
            <w:r w:rsidR="00822E91" w:rsidRPr="00692E18">
              <w:rPr>
                <w:rFonts w:asciiTheme="minorEastAsia" w:eastAsiaTheme="minorEastAsia" w:hAnsiTheme="minorEastAsia" w:hint="eastAsia"/>
                <w:color w:val="000000" w:themeColor="text1"/>
                <w:sz w:val="20"/>
                <w:szCs w:val="20"/>
              </w:rPr>
              <w:t>約50</w:t>
            </w:r>
            <w:r w:rsidR="00367F7A" w:rsidRPr="00692E18">
              <w:rPr>
                <w:rFonts w:asciiTheme="minorEastAsia" w:eastAsiaTheme="minorEastAsia" w:hAnsiTheme="minorEastAsia" w:hint="eastAsia"/>
                <w:color w:val="000000" w:themeColor="text1"/>
                <w:sz w:val="20"/>
                <w:szCs w:val="20"/>
              </w:rPr>
              <w:t>％）</w:t>
            </w:r>
            <w:r w:rsidR="00D525D6" w:rsidRPr="00692E18">
              <w:rPr>
                <w:rFonts w:asciiTheme="minorEastAsia" w:eastAsiaTheme="minorEastAsia" w:hAnsiTheme="minorEastAsia" w:hint="eastAsia"/>
                <w:color w:val="000000" w:themeColor="text1"/>
                <w:sz w:val="20"/>
                <w:szCs w:val="20"/>
              </w:rPr>
              <w:t>の10％増を</w:t>
            </w:r>
            <w:r w:rsidR="00662BE4" w:rsidRPr="00692E18">
              <w:rPr>
                <w:rFonts w:asciiTheme="minorEastAsia" w:eastAsiaTheme="minorEastAsia" w:hAnsiTheme="minorEastAsia" w:hint="eastAsia"/>
                <w:color w:val="000000" w:themeColor="text1"/>
                <w:sz w:val="20"/>
                <w:szCs w:val="20"/>
              </w:rPr>
              <w:t>目標</w:t>
            </w:r>
            <w:r w:rsidR="00D525D6" w:rsidRPr="00692E18">
              <w:rPr>
                <w:rFonts w:asciiTheme="minorEastAsia" w:eastAsiaTheme="minorEastAsia" w:hAnsiTheme="minorEastAsia" w:hint="eastAsia"/>
                <w:color w:val="000000" w:themeColor="text1"/>
                <w:sz w:val="20"/>
                <w:szCs w:val="20"/>
              </w:rPr>
              <w:t>とする</w:t>
            </w:r>
            <w:r w:rsidR="005723F4">
              <w:rPr>
                <w:rFonts w:asciiTheme="minorEastAsia" w:eastAsiaTheme="minorEastAsia" w:hAnsiTheme="minorEastAsia" w:hint="eastAsia"/>
                <w:color w:val="000000" w:themeColor="text1"/>
                <w:sz w:val="20"/>
                <w:szCs w:val="20"/>
              </w:rPr>
              <w:t>。</w:t>
            </w:r>
          </w:p>
          <w:p w14:paraId="464A4238" w14:textId="53F097B1" w:rsidR="005723F4" w:rsidRDefault="005723F4" w:rsidP="00E14DB6">
            <w:pPr>
              <w:spacing w:line="320" w:lineRule="exact"/>
              <w:ind w:left="200" w:hangingChars="100" w:hanging="200"/>
              <w:rPr>
                <w:rFonts w:asciiTheme="minorEastAsia" w:eastAsiaTheme="minorEastAsia" w:hAnsiTheme="minorEastAsia"/>
                <w:color w:val="000000" w:themeColor="text1"/>
                <w:sz w:val="20"/>
                <w:szCs w:val="20"/>
              </w:rPr>
            </w:pPr>
          </w:p>
          <w:p w14:paraId="36EECA8C" w14:textId="77777777" w:rsidR="00242957" w:rsidRPr="00692E18" w:rsidRDefault="00242957" w:rsidP="00E14DB6">
            <w:pPr>
              <w:spacing w:line="320" w:lineRule="exact"/>
              <w:ind w:left="200" w:hangingChars="100" w:hanging="200"/>
              <w:rPr>
                <w:rFonts w:asciiTheme="minorEastAsia" w:eastAsiaTheme="minorEastAsia" w:hAnsiTheme="minorEastAsia"/>
                <w:color w:val="000000" w:themeColor="text1"/>
                <w:sz w:val="20"/>
                <w:szCs w:val="20"/>
              </w:rPr>
            </w:pPr>
          </w:p>
          <w:p w14:paraId="317CFC46" w14:textId="77777777" w:rsidR="00D525D6" w:rsidRPr="00692E18" w:rsidRDefault="00D525D6" w:rsidP="00D525D6">
            <w:pPr>
              <w:spacing w:line="320" w:lineRule="exact"/>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（３）</w:t>
            </w:r>
          </w:p>
          <w:p w14:paraId="574A5C94" w14:textId="77777777" w:rsidR="00F51AAE" w:rsidRDefault="00D525D6" w:rsidP="00E14DB6">
            <w:pPr>
              <w:spacing w:line="320" w:lineRule="exact"/>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ア</w:t>
            </w:r>
          </w:p>
          <w:p w14:paraId="317CFC49" w14:textId="27CBFA34" w:rsidR="00D525D6" w:rsidRPr="00692E18" w:rsidRDefault="00D525D6" w:rsidP="00F51AAE">
            <w:pPr>
              <w:spacing w:line="320" w:lineRule="exact"/>
              <w:ind w:left="300" w:hangingChars="150" w:hanging="3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 xml:space="preserve">① </w:t>
            </w:r>
            <w:r w:rsidR="00EE0513" w:rsidRPr="00692E18">
              <w:rPr>
                <w:rFonts w:asciiTheme="minorEastAsia" w:eastAsiaTheme="minorEastAsia" w:hAnsiTheme="minorEastAsia" w:hint="eastAsia"/>
                <w:color w:val="000000" w:themeColor="text1"/>
                <w:sz w:val="20"/>
                <w:szCs w:val="20"/>
              </w:rPr>
              <w:t>ホタル観賞会”当日への、児童生徒・保護者の参加</w:t>
            </w:r>
            <w:r w:rsidR="00315431" w:rsidRPr="00692E18">
              <w:rPr>
                <w:rFonts w:asciiTheme="minorEastAsia" w:eastAsiaTheme="minorEastAsia" w:hAnsiTheme="minorEastAsia" w:hint="eastAsia"/>
                <w:color w:val="000000" w:themeColor="text1"/>
                <w:sz w:val="20"/>
                <w:szCs w:val="20"/>
              </w:rPr>
              <w:t>数</w:t>
            </w:r>
            <w:r w:rsidR="00367F7A" w:rsidRPr="00692E18">
              <w:rPr>
                <w:rFonts w:asciiTheme="minorEastAsia" w:eastAsiaTheme="minorEastAsia" w:hAnsiTheme="minorEastAsia" w:hint="eastAsia"/>
                <w:color w:val="000000" w:themeColor="text1"/>
                <w:sz w:val="20"/>
                <w:szCs w:val="20"/>
              </w:rPr>
              <w:t>（昨年度40人）50</w:t>
            </w:r>
            <w:r w:rsidR="00EE0513" w:rsidRPr="00692E18">
              <w:rPr>
                <w:rFonts w:asciiTheme="minorEastAsia" w:eastAsiaTheme="minorEastAsia" w:hAnsiTheme="minorEastAsia" w:hint="eastAsia"/>
                <w:color w:val="000000" w:themeColor="text1"/>
                <w:sz w:val="20"/>
                <w:szCs w:val="20"/>
              </w:rPr>
              <w:t>人以上を</w:t>
            </w:r>
            <w:r w:rsidR="00662BE4" w:rsidRPr="00692E18">
              <w:rPr>
                <w:rFonts w:asciiTheme="minorEastAsia" w:eastAsiaTheme="minorEastAsia" w:hAnsiTheme="minorEastAsia" w:hint="eastAsia"/>
                <w:color w:val="000000" w:themeColor="text1"/>
                <w:sz w:val="20"/>
                <w:szCs w:val="20"/>
              </w:rPr>
              <w:t>目標</w:t>
            </w:r>
            <w:r w:rsidR="00EE0513" w:rsidRPr="00692E18">
              <w:rPr>
                <w:rFonts w:asciiTheme="minorEastAsia" w:eastAsiaTheme="minorEastAsia" w:hAnsiTheme="minorEastAsia" w:hint="eastAsia"/>
                <w:color w:val="000000" w:themeColor="text1"/>
                <w:sz w:val="20"/>
                <w:szCs w:val="20"/>
              </w:rPr>
              <w:t>とする</w:t>
            </w:r>
          </w:p>
          <w:p w14:paraId="317CFC4A" w14:textId="2D5029DD" w:rsidR="00EE0513" w:rsidRDefault="00EE0513" w:rsidP="00F51AAE">
            <w:pPr>
              <w:spacing w:line="320" w:lineRule="exact"/>
              <w:ind w:left="200" w:hangingChars="100" w:hanging="2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②</w:t>
            </w:r>
            <w:r w:rsidR="00242957">
              <w:rPr>
                <w:rFonts w:asciiTheme="minorEastAsia" w:eastAsiaTheme="minorEastAsia" w:hAnsiTheme="minorEastAsia" w:hint="eastAsia"/>
                <w:color w:val="000000" w:themeColor="text1"/>
                <w:sz w:val="20"/>
                <w:szCs w:val="20"/>
              </w:rPr>
              <w:t xml:space="preserve"> </w:t>
            </w:r>
            <w:r w:rsidRPr="00692E18">
              <w:rPr>
                <w:rFonts w:asciiTheme="minorEastAsia" w:eastAsiaTheme="minorEastAsia" w:hAnsiTheme="minorEastAsia" w:hint="eastAsia"/>
                <w:color w:val="000000" w:themeColor="text1"/>
                <w:sz w:val="20"/>
                <w:szCs w:val="20"/>
              </w:rPr>
              <w:t>年２回開催される仁徳陵周辺の清掃活動への、児童生徒・保護者・教職員の参加数の昨年度比</w:t>
            </w:r>
            <w:r w:rsidR="00367F7A" w:rsidRPr="00692E18">
              <w:rPr>
                <w:rFonts w:asciiTheme="minorEastAsia" w:eastAsiaTheme="minorEastAsia" w:hAnsiTheme="minorEastAsia" w:hint="eastAsia"/>
                <w:color w:val="000000" w:themeColor="text1"/>
                <w:sz w:val="20"/>
                <w:szCs w:val="20"/>
              </w:rPr>
              <w:t>(昨年度参加者約</w:t>
            </w:r>
            <w:r w:rsidR="00CF5809" w:rsidRPr="00692E18">
              <w:rPr>
                <w:rFonts w:asciiTheme="minorEastAsia" w:eastAsiaTheme="minorEastAsia" w:hAnsiTheme="minorEastAsia" w:hint="eastAsia"/>
                <w:color w:val="000000" w:themeColor="text1"/>
                <w:sz w:val="20"/>
                <w:szCs w:val="20"/>
              </w:rPr>
              <w:t>70</w:t>
            </w:r>
            <w:r w:rsidR="00367F7A" w:rsidRPr="00692E18">
              <w:rPr>
                <w:rFonts w:asciiTheme="minorEastAsia" w:eastAsiaTheme="minorEastAsia" w:hAnsiTheme="minorEastAsia" w:hint="eastAsia"/>
                <w:color w:val="000000" w:themeColor="text1"/>
                <w:sz w:val="20"/>
                <w:szCs w:val="20"/>
              </w:rPr>
              <w:t>人)</w:t>
            </w:r>
            <w:r w:rsidRPr="00692E18">
              <w:rPr>
                <w:rFonts w:asciiTheme="minorEastAsia" w:eastAsiaTheme="minorEastAsia" w:hAnsiTheme="minorEastAsia" w:hint="eastAsia"/>
                <w:color w:val="000000" w:themeColor="text1"/>
                <w:sz w:val="20"/>
                <w:szCs w:val="20"/>
              </w:rPr>
              <w:t>10％増を</w:t>
            </w:r>
            <w:r w:rsidR="00662BE4" w:rsidRPr="00692E18">
              <w:rPr>
                <w:rFonts w:asciiTheme="minorEastAsia" w:eastAsiaTheme="minorEastAsia" w:hAnsiTheme="minorEastAsia" w:hint="eastAsia"/>
                <w:color w:val="000000" w:themeColor="text1"/>
                <w:sz w:val="20"/>
                <w:szCs w:val="20"/>
              </w:rPr>
              <w:t>目標</w:t>
            </w:r>
            <w:r w:rsidRPr="00692E18">
              <w:rPr>
                <w:rFonts w:asciiTheme="minorEastAsia" w:eastAsiaTheme="minorEastAsia" w:hAnsiTheme="minorEastAsia" w:hint="eastAsia"/>
                <w:color w:val="000000" w:themeColor="text1"/>
                <w:sz w:val="20"/>
                <w:szCs w:val="20"/>
              </w:rPr>
              <w:t>とする</w:t>
            </w:r>
            <w:r w:rsidR="00242957">
              <w:rPr>
                <w:rFonts w:asciiTheme="minorEastAsia" w:eastAsiaTheme="minorEastAsia" w:hAnsiTheme="minorEastAsia" w:hint="eastAsia"/>
                <w:color w:val="000000" w:themeColor="text1"/>
                <w:sz w:val="20"/>
                <w:szCs w:val="20"/>
              </w:rPr>
              <w:t>。</w:t>
            </w:r>
          </w:p>
          <w:p w14:paraId="1C9C9D53" w14:textId="77777777" w:rsidR="00242957" w:rsidRPr="00692E18" w:rsidRDefault="00242957" w:rsidP="00F51AAE">
            <w:pPr>
              <w:spacing w:line="320" w:lineRule="exact"/>
              <w:ind w:left="200" w:hangingChars="100" w:hanging="200"/>
              <w:rPr>
                <w:rFonts w:asciiTheme="minorEastAsia" w:eastAsiaTheme="minorEastAsia" w:hAnsiTheme="minorEastAsia"/>
                <w:color w:val="000000" w:themeColor="text1"/>
                <w:sz w:val="20"/>
                <w:szCs w:val="20"/>
              </w:rPr>
            </w:pPr>
          </w:p>
          <w:p w14:paraId="317CFC4E" w14:textId="0D7EDE97" w:rsidR="00332F10" w:rsidRPr="00692E18" w:rsidRDefault="00EE0513" w:rsidP="00F51AAE">
            <w:pPr>
              <w:spacing w:line="320" w:lineRule="exact"/>
              <w:ind w:left="400" w:hangingChars="200" w:hanging="400"/>
              <w:rPr>
                <w:rFonts w:asciiTheme="minorEastAsia" w:eastAsiaTheme="minorEastAsia" w:hAnsiTheme="minorEastAsia"/>
                <w:color w:val="000000" w:themeColor="text1"/>
                <w:sz w:val="20"/>
                <w:szCs w:val="20"/>
              </w:rPr>
            </w:pPr>
            <w:r w:rsidRPr="00692E18">
              <w:rPr>
                <w:rFonts w:asciiTheme="minorEastAsia" w:eastAsiaTheme="minorEastAsia" w:hAnsiTheme="minorEastAsia" w:hint="eastAsia"/>
                <w:color w:val="000000" w:themeColor="text1"/>
                <w:sz w:val="20"/>
                <w:szCs w:val="20"/>
              </w:rPr>
              <w:t>イ</w:t>
            </w:r>
            <w:r w:rsidR="00F51AAE">
              <w:rPr>
                <w:rFonts w:asciiTheme="minorEastAsia" w:eastAsiaTheme="minorEastAsia" w:hAnsiTheme="minorEastAsia" w:hint="eastAsia"/>
                <w:color w:val="000000" w:themeColor="text1"/>
                <w:sz w:val="20"/>
                <w:szCs w:val="20"/>
              </w:rPr>
              <w:t xml:space="preserve">　</w:t>
            </w:r>
            <w:r w:rsidR="00332F10" w:rsidRPr="00692E18">
              <w:rPr>
                <w:rFonts w:asciiTheme="minorEastAsia" w:eastAsiaTheme="minorEastAsia" w:hAnsiTheme="minorEastAsia" w:hint="eastAsia"/>
                <w:color w:val="000000" w:themeColor="text1"/>
                <w:sz w:val="20"/>
                <w:szCs w:val="20"/>
              </w:rPr>
              <w:t>熱中症予防を視野に入れ、開催月</w:t>
            </w:r>
            <w:r w:rsidR="00855F26" w:rsidRPr="00692E18">
              <w:rPr>
                <w:rFonts w:asciiTheme="minorEastAsia" w:eastAsiaTheme="minorEastAsia" w:hAnsiTheme="minorEastAsia" w:hint="eastAsia"/>
                <w:color w:val="000000" w:themeColor="text1"/>
                <w:sz w:val="20"/>
                <w:szCs w:val="20"/>
              </w:rPr>
              <w:t>日</w:t>
            </w:r>
            <w:r w:rsidR="00332F10" w:rsidRPr="00692E18">
              <w:rPr>
                <w:rFonts w:asciiTheme="minorEastAsia" w:eastAsiaTheme="minorEastAsia" w:hAnsiTheme="minorEastAsia" w:hint="eastAsia"/>
                <w:color w:val="000000" w:themeColor="text1"/>
                <w:sz w:val="20"/>
                <w:szCs w:val="20"/>
              </w:rPr>
              <w:t>及びイベント内容</w:t>
            </w:r>
            <w:r w:rsidR="00855F26" w:rsidRPr="00692E18">
              <w:rPr>
                <w:rFonts w:asciiTheme="minorEastAsia" w:eastAsiaTheme="minorEastAsia" w:hAnsiTheme="minorEastAsia" w:hint="eastAsia"/>
                <w:color w:val="000000" w:themeColor="text1"/>
                <w:sz w:val="20"/>
                <w:szCs w:val="20"/>
              </w:rPr>
              <w:t>・外部関係機関の参加方法等、“福祉盆踊り大会”の</w:t>
            </w:r>
            <w:r w:rsidR="00B55DB8" w:rsidRPr="00692E18">
              <w:rPr>
                <w:rFonts w:asciiTheme="minorEastAsia" w:eastAsiaTheme="minorEastAsia" w:hAnsiTheme="minorEastAsia" w:hint="eastAsia"/>
                <w:color w:val="000000" w:themeColor="text1"/>
                <w:sz w:val="20"/>
                <w:szCs w:val="20"/>
              </w:rPr>
              <w:t>抜本</w:t>
            </w:r>
            <w:r w:rsidR="00855F26" w:rsidRPr="00692E18">
              <w:rPr>
                <w:rFonts w:asciiTheme="minorEastAsia" w:eastAsiaTheme="minorEastAsia" w:hAnsiTheme="minorEastAsia" w:hint="eastAsia"/>
                <w:color w:val="000000" w:themeColor="text1"/>
                <w:sz w:val="20"/>
                <w:szCs w:val="20"/>
              </w:rPr>
              <w:t>的な改革を行う</w:t>
            </w:r>
          </w:p>
        </w:tc>
        <w:tc>
          <w:tcPr>
            <w:tcW w:w="3012" w:type="dxa"/>
            <w:tcBorders>
              <w:left w:val="dashed" w:sz="4" w:space="0" w:color="auto"/>
              <w:right w:val="single" w:sz="4" w:space="0" w:color="auto"/>
            </w:tcBorders>
            <w:shd w:val="clear" w:color="auto" w:fill="auto"/>
          </w:tcPr>
          <w:p w14:paraId="20F4B5A2" w14:textId="77777777" w:rsidR="003344A7" w:rsidRDefault="003344A7" w:rsidP="003344A7">
            <w:pPr>
              <w:spacing w:line="320" w:lineRule="exact"/>
              <w:ind w:left="200" w:hangingChars="100" w:hanging="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w:t>
            </w:r>
          </w:p>
          <w:p w14:paraId="74E060AA" w14:textId="29E60314" w:rsidR="00490C20" w:rsidRDefault="003344A7" w:rsidP="003344A7">
            <w:pPr>
              <w:spacing w:line="320" w:lineRule="exact"/>
              <w:ind w:left="200" w:hangingChars="100" w:hanging="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ア</w:t>
            </w:r>
          </w:p>
          <w:p w14:paraId="724257BD" w14:textId="140A941A" w:rsidR="003344A7" w:rsidRDefault="003344A7" w:rsidP="003344A7">
            <w:pPr>
              <w:spacing w:line="320" w:lineRule="exact"/>
              <w:ind w:left="200" w:hangingChars="100" w:hanging="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① ６月に保護者アンケートを実施し、結果に基づいて年２回、トイレや廊下等の清掃活動を実施した。(〇)</w:t>
            </w:r>
          </w:p>
          <w:p w14:paraId="524ADFF7" w14:textId="77777777" w:rsidR="003344A7" w:rsidRDefault="003344A7" w:rsidP="003344A7">
            <w:pPr>
              <w:spacing w:line="320" w:lineRule="exact"/>
              <w:ind w:left="200" w:hangingChars="100" w:hanging="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② 災害備蓄品の点検及び更新を行った。(〇)</w:t>
            </w:r>
          </w:p>
          <w:p w14:paraId="2B6F2C07" w14:textId="7D7E4AC0" w:rsidR="003344A7" w:rsidRDefault="003344A7" w:rsidP="00242957">
            <w:pPr>
              <w:spacing w:line="320" w:lineRule="exact"/>
              <w:ind w:left="400"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イ</w:t>
            </w:r>
            <w:r w:rsidR="00242957">
              <w:rPr>
                <w:rFonts w:asciiTheme="minorEastAsia" w:eastAsiaTheme="minorEastAsia" w:hAnsiTheme="minorEastAsia" w:hint="eastAsia"/>
                <w:color w:val="000000" w:themeColor="text1"/>
                <w:sz w:val="20"/>
                <w:szCs w:val="20"/>
              </w:rPr>
              <w:t xml:space="preserve">　</w:t>
            </w:r>
            <w:r w:rsidR="00D11601">
              <w:rPr>
                <w:rFonts w:asciiTheme="minorEastAsia" w:eastAsiaTheme="minorEastAsia" w:hAnsiTheme="minorEastAsia" w:hint="eastAsia"/>
                <w:color w:val="000000" w:themeColor="text1"/>
                <w:sz w:val="20"/>
                <w:szCs w:val="20"/>
              </w:rPr>
              <w:t>学校学園連絡会及び協議会等を通じて、課題について具体的に話し合った。肯定的評価は学校側51.3％、学園側58.8％で、いずれも昨年度より高くなっている。(〇)</w:t>
            </w:r>
          </w:p>
          <w:p w14:paraId="499FDED4" w14:textId="77777777" w:rsidR="00D11601" w:rsidRDefault="00D11601" w:rsidP="00D11601">
            <w:pPr>
              <w:spacing w:line="320" w:lineRule="exact"/>
              <w:ind w:left="200" w:hangingChars="100" w:hanging="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（３）</w:t>
            </w:r>
          </w:p>
          <w:p w14:paraId="3B6049A6" w14:textId="7106B1C4" w:rsidR="00D11601" w:rsidRDefault="00D11601" w:rsidP="00D11601">
            <w:pPr>
              <w:spacing w:line="320" w:lineRule="exact"/>
              <w:ind w:left="200" w:hangingChars="100" w:hanging="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ア</w:t>
            </w:r>
          </w:p>
          <w:p w14:paraId="3DB8D66A" w14:textId="79BA7018" w:rsidR="00D11601" w:rsidRDefault="00D11601" w:rsidP="00D11601">
            <w:pPr>
              <w:spacing w:line="320" w:lineRule="exact"/>
              <w:ind w:left="200" w:hangingChars="100" w:hanging="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① </w:t>
            </w:r>
            <w:r w:rsidR="00DD2E9F">
              <w:rPr>
                <w:rFonts w:asciiTheme="minorEastAsia" w:eastAsiaTheme="minorEastAsia" w:hAnsiTheme="minorEastAsia"/>
                <w:color w:val="000000" w:themeColor="text1"/>
                <w:sz w:val="20"/>
                <w:szCs w:val="20"/>
              </w:rPr>
              <w:t>10</w:t>
            </w:r>
            <w:r>
              <w:rPr>
                <w:rFonts w:asciiTheme="minorEastAsia" w:eastAsiaTheme="minorEastAsia" w:hAnsiTheme="minorEastAsia"/>
                <w:color w:val="000000" w:themeColor="text1"/>
                <w:sz w:val="20"/>
                <w:szCs w:val="20"/>
              </w:rPr>
              <w:t>0</w:t>
            </w:r>
            <w:r w:rsidR="00CD3AC8">
              <w:rPr>
                <w:rFonts w:asciiTheme="minorEastAsia" w:eastAsiaTheme="minorEastAsia" w:hAnsiTheme="minorEastAsia" w:hint="eastAsia"/>
                <w:color w:val="000000" w:themeColor="text1"/>
                <w:sz w:val="20"/>
                <w:szCs w:val="20"/>
              </w:rPr>
              <w:t>名</w:t>
            </w:r>
            <w:r>
              <w:rPr>
                <w:rFonts w:asciiTheme="minorEastAsia" w:eastAsiaTheme="minorEastAsia" w:hAnsiTheme="minorEastAsia" w:hint="eastAsia"/>
                <w:color w:val="000000" w:themeColor="text1"/>
                <w:sz w:val="20"/>
                <w:szCs w:val="20"/>
              </w:rPr>
              <w:t>以上が参加した。(</w:t>
            </w:r>
            <w:r w:rsidR="00DD2E9F">
              <w:rPr>
                <w:rFonts w:asciiTheme="minorEastAsia" w:eastAsiaTheme="minorEastAsia" w:hAnsiTheme="minorEastAsia" w:hint="eastAsia"/>
                <w:color w:val="000000" w:themeColor="text1"/>
                <w:sz w:val="20"/>
                <w:szCs w:val="20"/>
              </w:rPr>
              <w:t>◎</w:t>
            </w:r>
            <w:r>
              <w:rPr>
                <w:rFonts w:asciiTheme="minorEastAsia" w:eastAsiaTheme="minorEastAsia" w:hAnsiTheme="minorEastAsia" w:hint="eastAsia"/>
                <w:color w:val="000000" w:themeColor="text1"/>
                <w:sz w:val="20"/>
                <w:szCs w:val="20"/>
              </w:rPr>
              <w:t>)</w:t>
            </w:r>
          </w:p>
          <w:p w14:paraId="4A560B1B" w14:textId="336BF11D" w:rsidR="00CD3AC8" w:rsidRDefault="00D11601" w:rsidP="00D11601">
            <w:pPr>
              <w:spacing w:line="320" w:lineRule="exact"/>
              <w:ind w:left="200" w:hangingChars="100" w:hanging="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② 昨年度同様の参加数であった。</w:t>
            </w:r>
            <w:r w:rsidR="00CD3AC8">
              <w:rPr>
                <w:rFonts w:asciiTheme="minorEastAsia" w:eastAsiaTheme="minorEastAsia" w:hAnsiTheme="minorEastAsia" w:hint="eastAsia"/>
                <w:color w:val="000000" w:themeColor="text1"/>
                <w:sz w:val="20"/>
                <w:szCs w:val="20"/>
              </w:rPr>
              <w:t>世界遺産登録を祝う提灯行列には仁徳陵守り隊として80名が参加した。(</w:t>
            </w:r>
            <w:r w:rsidR="00DD2E9F">
              <w:rPr>
                <w:rFonts w:asciiTheme="minorEastAsia" w:eastAsiaTheme="minorEastAsia" w:hAnsiTheme="minorEastAsia" w:hint="eastAsia"/>
                <w:color w:val="000000" w:themeColor="text1"/>
                <w:sz w:val="20"/>
                <w:szCs w:val="20"/>
              </w:rPr>
              <w:t>◎</w:t>
            </w:r>
            <w:r w:rsidR="00CD3AC8">
              <w:rPr>
                <w:rFonts w:asciiTheme="minorEastAsia" w:eastAsiaTheme="minorEastAsia" w:hAnsiTheme="minorEastAsia" w:hint="eastAsia"/>
                <w:color w:val="000000" w:themeColor="text1"/>
                <w:sz w:val="20"/>
                <w:szCs w:val="20"/>
              </w:rPr>
              <w:t>)</w:t>
            </w:r>
          </w:p>
          <w:p w14:paraId="628B8C37" w14:textId="7F277EF1" w:rsidR="00D11601" w:rsidRDefault="00D11601" w:rsidP="00D11601">
            <w:pPr>
              <w:spacing w:line="320" w:lineRule="exact"/>
              <w:ind w:left="200" w:hangingChars="100" w:hanging="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イ</w:t>
            </w:r>
            <w:r w:rsidR="00242957">
              <w:rPr>
                <w:rFonts w:asciiTheme="minorEastAsia" w:eastAsiaTheme="minorEastAsia" w:hAnsiTheme="minorEastAsia" w:hint="eastAsia"/>
                <w:color w:val="000000" w:themeColor="text1"/>
                <w:sz w:val="20"/>
                <w:szCs w:val="20"/>
              </w:rPr>
              <w:t xml:space="preserve">　</w:t>
            </w:r>
            <w:r w:rsidR="00CD3AC8">
              <w:rPr>
                <w:rFonts w:asciiTheme="minorEastAsia" w:eastAsiaTheme="minorEastAsia" w:hAnsiTheme="minorEastAsia" w:hint="eastAsia"/>
                <w:color w:val="000000" w:themeColor="text1"/>
                <w:sz w:val="20"/>
                <w:szCs w:val="20"/>
              </w:rPr>
              <w:t>秋祭りとして実施した。卒業生や関係機関、地域の方々も含め500名以上の参加があった。(◎)</w:t>
            </w:r>
          </w:p>
          <w:p w14:paraId="317CFC4F" w14:textId="2129FAE9" w:rsidR="00CD3AC8" w:rsidRPr="00692E18" w:rsidRDefault="00CD3AC8" w:rsidP="00D11601">
            <w:pPr>
              <w:spacing w:line="320" w:lineRule="exact"/>
              <w:ind w:left="200" w:hangingChars="100" w:hanging="200"/>
              <w:rPr>
                <w:rFonts w:asciiTheme="minorEastAsia" w:eastAsiaTheme="minorEastAsia" w:hAnsiTheme="minorEastAsia"/>
                <w:color w:val="000000" w:themeColor="text1"/>
                <w:sz w:val="20"/>
                <w:szCs w:val="20"/>
              </w:rPr>
            </w:pPr>
          </w:p>
        </w:tc>
      </w:tr>
    </w:tbl>
    <w:p w14:paraId="317CFC51" w14:textId="1FAA0CEF" w:rsidR="00840D7E" w:rsidRPr="00692E18" w:rsidRDefault="00840D7E" w:rsidP="006206CE">
      <w:pPr>
        <w:spacing w:line="120" w:lineRule="exact"/>
        <w:rPr>
          <w:rFonts w:asciiTheme="minorEastAsia" w:eastAsiaTheme="minorEastAsia" w:hAnsiTheme="minorEastAsia"/>
          <w:color w:val="000000" w:themeColor="text1"/>
          <w:sz w:val="20"/>
          <w:szCs w:val="20"/>
        </w:rPr>
      </w:pPr>
      <w:bookmarkStart w:id="0" w:name="_GoBack"/>
      <w:bookmarkEnd w:id="0"/>
    </w:p>
    <w:sectPr w:rsidR="00840D7E" w:rsidRPr="00692E18" w:rsidSect="00D945C8">
      <w:headerReference w:type="default" r:id="rId11"/>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67964" w14:textId="77777777" w:rsidR="00F529C4" w:rsidRDefault="00F529C4">
      <w:r>
        <w:separator/>
      </w:r>
    </w:p>
  </w:endnote>
  <w:endnote w:type="continuationSeparator" w:id="0">
    <w:p w14:paraId="40303606" w14:textId="77777777" w:rsidR="00F529C4" w:rsidRDefault="00F5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144F8" w14:textId="77777777" w:rsidR="00F529C4" w:rsidRDefault="00F529C4">
      <w:r>
        <w:separator/>
      </w:r>
    </w:p>
  </w:footnote>
  <w:footnote w:type="continuationSeparator" w:id="0">
    <w:p w14:paraId="1B4CFD50" w14:textId="77777777" w:rsidR="00F529C4" w:rsidRDefault="00F52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CFC56" w14:textId="77777777" w:rsidR="003344A7" w:rsidRDefault="003344A7" w:rsidP="00902590">
    <w:pPr>
      <w:wordWrap w:val="0"/>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Ｓ３１</w:t>
    </w:r>
  </w:p>
  <w:p w14:paraId="317CFC57" w14:textId="77777777" w:rsidR="003344A7" w:rsidRDefault="003344A7" w:rsidP="0098578E">
    <w:pPr>
      <w:spacing w:line="200" w:lineRule="exact"/>
      <w:ind w:rightChars="100" w:right="210"/>
      <w:jc w:val="right"/>
      <w:rPr>
        <w:rFonts w:ascii="ＭＳ ゴシック" w:eastAsia="ＭＳ ゴシック" w:hAnsi="ＭＳ ゴシック"/>
        <w:sz w:val="20"/>
        <w:szCs w:val="20"/>
      </w:rPr>
    </w:pPr>
  </w:p>
  <w:p w14:paraId="317CFC58" w14:textId="77777777" w:rsidR="003344A7" w:rsidRPr="003A3356" w:rsidRDefault="003344A7" w:rsidP="00DB7DE0">
    <w:pPr>
      <w:spacing w:line="360" w:lineRule="exact"/>
      <w:ind w:rightChars="100" w:right="210"/>
      <w:jc w:val="right"/>
      <w:rPr>
        <w:rFonts w:ascii="ＭＳ 明朝" w:hAnsi="ＭＳ 明朝"/>
        <w:b/>
        <w:sz w:val="24"/>
      </w:rPr>
    </w:pPr>
    <w:r w:rsidRPr="00DB7DE0">
      <w:rPr>
        <w:rFonts w:ascii="ＭＳ 明朝" w:hAnsi="ＭＳ 明朝" w:hint="eastAsia"/>
        <w:b/>
        <w:spacing w:val="20"/>
        <w:kern w:val="0"/>
        <w:sz w:val="24"/>
        <w:fitText w:val="1928" w:id="1700453632"/>
      </w:rPr>
      <w:t>府立堺支援学</w:t>
    </w:r>
    <w:r w:rsidRPr="00DB7DE0">
      <w:rPr>
        <w:rFonts w:ascii="ＭＳ 明朝" w:hAnsi="ＭＳ 明朝" w:hint="eastAsia"/>
        <w:b/>
        <w:spacing w:val="1"/>
        <w:kern w:val="0"/>
        <w:sz w:val="24"/>
        <w:fitText w:val="1928" w:id="1700453632"/>
      </w:rPr>
      <w:t>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6448"/>
    <w:multiLevelType w:val="hybridMultilevel"/>
    <w:tmpl w:val="D9AE9D3C"/>
    <w:lvl w:ilvl="0" w:tplc="E59E65AC">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A23259"/>
    <w:multiLevelType w:val="hybridMultilevel"/>
    <w:tmpl w:val="C1404CC4"/>
    <w:lvl w:ilvl="0" w:tplc="25348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A845E07"/>
    <w:multiLevelType w:val="hybridMultilevel"/>
    <w:tmpl w:val="D25E182E"/>
    <w:lvl w:ilvl="0" w:tplc="6ACCA10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29824D6"/>
    <w:multiLevelType w:val="hybridMultilevel"/>
    <w:tmpl w:val="E376DFC4"/>
    <w:lvl w:ilvl="0" w:tplc="0798AA54">
      <w:start w:val="1"/>
      <w:numFmt w:val="iroha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D0F39FA"/>
    <w:multiLevelType w:val="hybridMultilevel"/>
    <w:tmpl w:val="08EEE0C0"/>
    <w:lvl w:ilvl="0" w:tplc="46549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3F3159"/>
    <w:multiLevelType w:val="hybridMultilevel"/>
    <w:tmpl w:val="7E761396"/>
    <w:lvl w:ilvl="0" w:tplc="AE568C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7C0512B"/>
    <w:multiLevelType w:val="hybridMultilevel"/>
    <w:tmpl w:val="408EF9FE"/>
    <w:lvl w:ilvl="0" w:tplc="09D6A6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16"/>
  </w:num>
  <w:num w:numId="4">
    <w:abstractNumId w:val="6"/>
  </w:num>
  <w:num w:numId="5">
    <w:abstractNumId w:val="14"/>
  </w:num>
  <w:num w:numId="6">
    <w:abstractNumId w:val="22"/>
  </w:num>
  <w:num w:numId="7">
    <w:abstractNumId w:val="17"/>
  </w:num>
  <w:num w:numId="8">
    <w:abstractNumId w:val="9"/>
  </w:num>
  <w:num w:numId="9">
    <w:abstractNumId w:val="18"/>
  </w:num>
  <w:num w:numId="10">
    <w:abstractNumId w:val="3"/>
  </w:num>
  <w:num w:numId="11">
    <w:abstractNumId w:val="8"/>
  </w:num>
  <w:num w:numId="12">
    <w:abstractNumId w:val="15"/>
  </w:num>
  <w:num w:numId="13">
    <w:abstractNumId w:val="13"/>
  </w:num>
  <w:num w:numId="14">
    <w:abstractNumId w:val="11"/>
  </w:num>
  <w:num w:numId="15">
    <w:abstractNumId w:val="12"/>
  </w:num>
  <w:num w:numId="16">
    <w:abstractNumId w:val="1"/>
  </w:num>
  <w:num w:numId="17">
    <w:abstractNumId w:val="0"/>
  </w:num>
  <w:num w:numId="18">
    <w:abstractNumId w:val="4"/>
  </w:num>
  <w:num w:numId="19">
    <w:abstractNumId w:val="19"/>
  </w:num>
  <w:num w:numId="20">
    <w:abstractNumId w:val="20"/>
  </w:num>
  <w:num w:numId="21">
    <w:abstractNumId w:val="21"/>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3D44"/>
    <w:rsid w:val="00013818"/>
    <w:rsid w:val="00013C0C"/>
    <w:rsid w:val="00014126"/>
    <w:rsid w:val="00014961"/>
    <w:rsid w:val="000156EF"/>
    <w:rsid w:val="00031A86"/>
    <w:rsid w:val="000354D4"/>
    <w:rsid w:val="00045480"/>
    <w:rsid w:val="00045C35"/>
    <w:rsid w:val="000524AE"/>
    <w:rsid w:val="00056571"/>
    <w:rsid w:val="0005667B"/>
    <w:rsid w:val="00063C4A"/>
    <w:rsid w:val="000724B0"/>
    <w:rsid w:val="000734C4"/>
    <w:rsid w:val="000807A7"/>
    <w:rsid w:val="000910F9"/>
    <w:rsid w:val="00091587"/>
    <w:rsid w:val="0009658C"/>
    <w:rsid w:val="000967CE"/>
    <w:rsid w:val="000A1890"/>
    <w:rsid w:val="000A5FBE"/>
    <w:rsid w:val="000B0C54"/>
    <w:rsid w:val="000B395F"/>
    <w:rsid w:val="000B7F10"/>
    <w:rsid w:val="000C0CDB"/>
    <w:rsid w:val="000C6447"/>
    <w:rsid w:val="000D1B70"/>
    <w:rsid w:val="000D49CC"/>
    <w:rsid w:val="000D7707"/>
    <w:rsid w:val="000D7C02"/>
    <w:rsid w:val="000E1F4D"/>
    <w:rsid w:val="000E5470"/>
    <w:rsid w:val="000E6B9D"/>
    <w:rsid w:val="000F6F33"/>
    <w:rsid w:val="000F7917"/>
    <w:rsid w:val="000F7B2E"/>
    <w:rsid w:val="00100533"/>
    <w:rsid w:val="00100CC5"/>
    <w:rsid w:val="00102332"/>
    <w:rsid w:val="00103546"/>
    <w:rsid w:val="001112AC"/>
    <w:rsid w:val="00112A5C"/>
    <w:rsid w:val="00115A6A"/>
    <w:rsid w:val="001218A7"/>
    <w:rsid w:val="00127042"/>
    <w:rsid w:val="00127BB5"/>
    <w:rsid w:val="00131356"/>
    <w:rsid w:val="00132D6F"/>
    <w:rsid w:val="00134824"/>
    <w:rsid w:val="00135CE9"/>
    <w:rsid w:val="00137359"/>
    <w:rsid w:val="001424AE"/>
    <w:rsid w:val="00142A92"/>
    <w:rsid w:val="00145D50"/>
    <w:rsid w:val="0015673E"/>
    <w:rsid w:val="00156A47"/>
    <w:rsid w:val="00156E54"/>
    <w:rsid w:val="00157860"/>
    <w:rsid w:val="00162DE1"/>
    <w:rsid w:val="00164B19"/>
    <w:rsid w:val="00164F40"/>
    <w:rsid w:val="00177055"/>
    <w:rsid w:val="001808FB"/>
    <w:rsid w:val="0018261A"/>
    <w:rsid w:val="001831BB"/>
    <w:rsid w:val="00183A25"/>
    <w:rsid w:val="00184B1B"/>
    <w:rsid w:val="00192419"/>
    <w:rsid w:val="00193569"/>
    <w:rsid w:val="00195DCF"/>
    <w:rsid w:val="001A4539"/>
    <w:rsid w:val="001B38EB"/>
    <w:rsid w:val="001B4F65"/>
    <w:rsid w:val="001B6394"/>
    <w:rsid w:val="001C6B84"/>
    <w:rsid w:val="001C7FE4"/>
    <w:rsid w:val="001D1ED2"/>
    <w:rsid w:val="001D401B"/>
    <w:rsid w:val="001D44D9"/>
    <w:rsid w:val="001D5135"/>
    <w:rsid w:val="001E066E"/>
    <w:rsid w:val="001E22E7"/>
    <w:rsid w:val="001E30ED"/>
    <w:rsid w:val="001E4FDA"/>
    <w:rsid w:val="001E5060"/>
    <w:rsid w:val="001F42B4"/>
    <w:rsid w:val="001F472F"/>
    <w:rsid w:val="00201A51"/>
    <w:rsid w:val="00201C86"/>
    <w:rsid w:val="002034A6"/>
    <w:rsid w:val="0021285A"/>
    <w:rsid w:val="00214830"/>
    <w:rsid w:val="0022073E"/>
    <w:rsid w:val="00220AE7"/>
    <w:rsid w:val="00221AA2"/>
    <w:rsid w:val="00224AB0"/>
    <w:rsid w:val="00225A63"/>
    <w:rsid w:val="00225C70"/>
    <w:rsid w:val="00230487"/>
    <w:rsid w:val="00231D84"/>
    <w:rsid w:val="00235785"/>
    <w:rsid w:val="00235B86"/>
    <w:rsid w:val="0024006D"/>
    <w:rsid w:val="00242957"/>
    <w:rsid w:val="002439A4"/>
    <w:rsid w:val="002479D4"/>
    <w:rsid w:val="002516FF"/>
    <w:rsid w:val="0025607A"/>
    <w:rsid w:val="00262794"/>
    <w:rsid w:val="00262C57"/>
    <w:rsid w:val="002637CD"/>
    <w:rsid w:val="00265761"/>
    <w:rsid w:val="00267D3C"/>
    <w:rsid w:val="00271252"/>
    <w:rsid w:val="0027129F"/>
    <w:rsid w:val="00274864"/>
    <w:rsid w:val="00277476"/>
    <w:rsid w:val="00277761"/>
    <w:rsid w:val="00295567"/>
    <w:rsid w:val="00295EB2"/>
    <w:rsid w:val="0029712A"/>
    <w:rsid w:val="002977C1"/>
    <w:rsid w:val="002A0AA7"/>
    <w:rsid w:val="002A148E"/>
    <w:rsid w:val="002A490D"/>
    <w:rsid w:val="002A50BD"/>
    <w:rsid w:val="002A572D"/>
    <w:rsid w:val="002A5F31"/>
    <w:rsid w:val="002A766F"/>
    <w:rsid w:val="002B0BC8"/>
    <w:rsid w:val="002B3BE1"/>
    <w:rsid w:val="002B690B"/>
    <w:rsid w:val="002C0B52"/>
    <w:rsid w:val="002C40DD"/>
    <w:rsid w:val="002C423D"/>
    <w:rsid w:val="002E4F94"/>
    <w:rsid w:val="002F608A"/>
    <w:rsid w:val="002F62DD"/>
    <w:rsid w:val="002F6E1B"/>
    <w:rsid w:val="00301498"/>
    <w:rsid w:val="00301B59"/>
    <w:rsid w:val="003029E3"/>
    <w:rsid w:val="00302EB2"/>
    <w:rsid w:val="0030555A"/>
    <w:rsid w:val="00305D0E"/>
    <w:rsid w:val="00310645"/>
    <w:rsid w:val="0031171E"/>
    <w:rsid w:val="0031492C"/>
    <w:rsid w:val="00315431"/>
    <w:rsid w:val="00324B67"/>
    <w:rsid w:val="00332127"/>
    <w:rsid w:val="00332F10"/>
    <w:rsid w:val="003344A7"/>
    <w:rsid w:val="00334F83"/>
    <w:rsid w:val="00335146"/>
    <w:rsid w:val="00336089"/>
    <w:rsid w:val="003478CB"/>
    <w:rsid w:val="00347E8B"/>
    <w:rsid w:val="003551CD"/>
    <w:rsid w:val="0036174C"/>
    <w:rsid w:val="003619D5"/>
    <w:rsid w:val="003620EA"/>
    <w:rsid w:val="00364F35"/>
    <w:rsid w:val="00367F7A"/>
    <w:rsid w:val="003730D3"/>
    <w:rsid w:val="0037367C"/>
    <w:rsid w:val="0037506F"/>
    <w:rsid w:val="00384C02"/>
    <w:rsid w:val="003851ED"/>
    <w:rsid w:val="00386133"/>
    <w:rsid w:val="00387D41"/>
    <w:rsid w:val="003A185F"/>
    <w:rsid w:val="003A3356"/>
    <w:rsid w:val="003A3E0D"/>
    <w:rsid w:val="003A4961"/>
    <w:rsid w:val="003A4F3B"/>
    <w:rsid w:val="003A62E8"/>
    <w:rsid w:val="003C3F47"/>
    <w:rsid w:val="003C503E"/>
    <w:rsid w:val="003D288C"/>
    <w:rsid w:val="003D2C9D"/>
    <w:rsid w:val="003D2FE4"/>
    <w:rsid w:val="003D6EB2"/>
    <w:rsid w:val="003D71A7"/>
    <w:rsid w:val="003D7473"/>
    <w:rsid w:val="003E3159"/>
    <w:rsid w:val="003E330E"/>
    <w:rsid w:val="003E55A0"/>
    <w:rsid w:val="003F1DC4"/>
    <w:rsid w:val="00400648"/>
    <w:rsid w:val="004033A7"/>
    <w:rsid w:val="00403472"/>
    <w:rsid w:val="00405F76"/>
    <w:rsid w:val="00407905"/>
    <w:rsid w:val="00414618"/>
    <w:rsid w:val="00414CA6"/>
    <w:rsid w:val="00416A59"/>
    <w:rsid w:val="004243CF"/>
    <w:rsid w:val="004245A1"/>
    <w:rsid w:val="00427E0B"/>
    <w:rsid w:val="004312EE"/>
    <w:rsid w:val="00434BDC"/>
    <w:rsid w:val="004368AD"/>
    <w:rsid w:val="00436BBA"/>
    <w:rsid w:val="00441743"/>
    <w:rsid w:val="00445E74"/>
    <w:rsid w:val="004517E6"/>
    <w:rsid w:val="00454AF4"/>
    <w:rsid w:val="004552E5"/>
    <w:rsid w:val="00460710"/>
    <w:rsid w:val="004632FA"/>
    <w:rsid w:val="00463FB7"/>
    <w:rsid w:val="00465B85"/>
    <w:rsid w:val="0048087F"/>
    <w:rsid w:val="00480EB4"/>
    <w:rsid w:val="00487C1B"/>
    <w:rsid w:val="00490C20"/>
    <w:rsid w:val="004930C6"/>
    <w:rsid w:val="004949CC"/>
    <w:rsid w:val="004966BB"/>
    <w:rsid w:val="00497ABE"/>
    <w:rsid w:val="004A1605"/>
    <w:rsid w:val="004A2B31"/>
    <w:rsid w:val="004A3CE7"/>
    <w:rsid w:val="004A7442"/>
    <w:rsid w:val="004B1B28"/>
    <w:rsid w:val="004B2E81"/>
    <w:rsid w:val="004C1B92"/>
    <w:rsid w:val="004C2F46"/>
    <w:rsid w:val="004C5A47"/>
    <w:rsid w:val="004C6227"/>
    <w:rsid w:val="004C6D4A"/>
    <w:rsid w:val="004D1BCF"/>
    <w:rsid w:val="004D28A8"/>
    <w:rsid w:val="004D70F9"/>
    <w:rsid w:val="004D7B24"/>
    <w:rsid w:val="004E08FB"/>
    <w:rsid w:val="004E7839"/>
    <w:rsid w:val="004E7F6F"/>
    <w:rsid w:val="004F2B87"/>
    <w:rsid w:val="004F3627"/>
    <w:rsid w:val="004F48F3"/>
    <w:rsid w:val="004F5047"/>
    <w:rsid w:val="00500AF9"/>
    <w:rsid w:val="00502EF2"/>
    <w:rsid w:val="00505EB5"/>
    <w:rsid w:val="0051706C"/>
    <w:rsid w:val="00517819"/>
    <w:rsid w:val="0052580C"/>
    <w:rsid w:val="005261C4"/>
    <w:rsid w:val="00526530"/>
    <w:rsid w:val="00541339"/>
    <w:rsid w:val="0054712D"/>
    <w:rsid w:val="00550289"/>
    <w:rsid w:val="00565B55"/>
    <w:rsid w:val="005723F4"/>
    <w:rsid w:val="005725C2"/>
    <w:rsid w:val="00574F6C"/>
    <w:rsid w:val="00575298"/>
    <w:rsid w:val="00577DE4"/>
    <w:rsid w:val="005846E8"/>
    <w:rsid w:val="005854ED"/>
    <w:rsid w:val="00585D6A"/>
    <w:rsid w:val="00586254"/>
    <w:rsid w:val="005875B4"/>
    <w:rsid w:val="00593B9E"/>
    <w:rsid w:val="005943C4"/>
    <w:rsid w:val="0059472B"/>
    <w:rsid w:val="00597E7D"/>
    <w:rsid w:val="00597FBA"/>
    <w:rsid w:val="005A2C72"/>
    <w:rsid w:val="005A4A76"/>
    <w:rsid w:val="005B0AC1"/>
    <w:rsid w:val="005B0FAD"/>
    <w:rsid w:val="005B5381"/>
    <w:rsid w:val="005B66F8"/>
    <w:rsid w:val="005B7F21"/>
    <w:rsid w:val="005C2C84"/>
    <w:rsid w:val="005D41A3"/>
    <w:rsid w:val="005E0AF5"/>
    <w:rsid w:val="005E218B"/>
    <w:rsid w:val="005E3C2A"/>
    <w:rsid w:val="005E535C"/>
    <w:rsid w:val="005E671C"/>
    <w:rsid w:val="005F2C9F"/>
    <w:rsid w:val="005F5F19"/>
    <w:rsid w:val="006052D9"/>
    <w:rsid w:val="00606705"/>
    <w:rsid w:val="0061051D"/>
    <w:rsid w:val="00611B70"/>
    <w:rsid w:val="0061248A"/>
    <w:rsid w:val="00612F04"/>
    <w:rsid w:val="006206CE"/>
    <w:rsid w:val="00624A4E"/>
    <w:rsid w:val="00626AE2"/>
    <w:rsid w:val="00630EC1"/>
    <w:rsid w:val="00631815"/>
    <w:rsid w:val="00631C31"/>
    <w:rsid w:val="00634F9A"/>
    <w:rsid w:val="00637161"/>
    <w:rsid w:val="00641D5D"/>
    <w:rsid w:val="00644AE0"/>
    <w:rsid w:val="00646DEF"/>
    <w:rsid w:val="00647487"/>
    <w:rsid w:val="00647631"/>
    <w:rsid w:val="006478E9"/>
    <w:rsid w:val="0065302E"/>
    <w:rsid w:val="00655096"/>
    <w:rsid w:val="00655CE3"/>
    <w:rsid w:val="006567B2"/>
    <w:rsid w:val="00656B78"/>
    <w:rsid w:val="00662BE4"/>
    <w:rsid w:val="00663113"/>
    <w:rsid w:val="006632F1"/>
    <w:rsid w:val="00672D1E"/>
    <w:rsid w:val="00690D69"/>
    <w:rsid w:val="00692E18"/>
    <w:rsid w:val="00695C60"/>
    <w:rsid w:val="00696DD7"/>
    <w:rsid w:val="00697065"/>
    <w:rsid w:val="006971F3"/>
    <w:rsid w:val="006A167C"/>
    <w:rsid w:val="006A3154"/>
    <w:rsid w:val="006B0411"/>
    <w:rsid w:val="006B4E60"/>
    <w:rsid w:val="006B5B51"/>
    <w:rsid w:val="006C220F"/>
    <w:rsid w:val="006C5797"/>
    <w:rsid w:val="006C7FE8"/>
    <w:rsid w:val="006D044D"/>
    <w:rsid w:val="006D20F7"/>
    <w:rsid w:val="006D33C4"/>
    <w:rsid w:val="006D4F17"/>
    <w:rsid w:val="006D54AE"/>
    <w:rsid w:val="006D5A31"/>
    <w:rsid w:val="006F15B8"/>
    <w:rsid w:val="006F4599"/>
    <w:rsid w:val="006F4F0A"/>
    <w:rsid w:val="00701AD6"/>
    <w:rsid w:val="00703386"/>
    <w:rsid w:val="00711D0B"/>
    <w:rsid w:val="00712E17"/>
    <w:rsid w:val="0071748A"/>
    <w:rsid w:val="00717D96"/>
    <w:rsid w:val="00725F08"/>
    <w:rsid w:val="0072763C"/>
    <w:rsid w:val="00727B59"/>
    <w:rsid w:val="007310FD"/>
    <w:rsid w:val="00735E63"/>
    <w:rsid w:val="0074118C"/>
    <w:rsid w:val="007520A2"/>
    <w:rsid w:val="007541E8"/>
    <w:rsid w:val="0075612D"/>
    <w:rsid w:val="007578CC"/>
    <w:rsid w:val="007606A0"/>
    <w:rsid w:val="007609AF"/>
    <w:rsid w:val="0076169F"/>
    <w:rsid w:val="007736DA"/>
    <w:rsid w:val="00775D41"/>
    <w:rsid w:val="007765E0"/>
    <w:rsid w:val="00781F22"/>
    <w:rsid w:val="00786F0E"/>
    <w:rsid w:val="00791446"/>
    <w:rsid w:val="007922A7"/>
    <w:rsid w:val="00792B44"/>
    <w:rsid w:val="007941E6"/>
    <w:rsid w:val="0079460C"/>
    <w:rsid w:val="00795C88"/>
    <w:rsid w:val="00796024"/>
    <w:rsid w:val="007A2EB9"/>
    <w:rsid w:val="007A3E54"/>
    <w:rsid w:val="007A47FF"/>
    <w:rsid w:val="007A69E8"/>
    <w:rsid w:val="007A6F31"/>
    <w:rsid w:val="007B1DB6"/>
    <w:rsid w:val="007B5874"/>
    <w:rsid w:val="007C05D3"/>
    <w:rsid w:val="007C5A7E"/>
    <w:rsid w:val="007C63C6"/>
    <w:rsid w:val="007D2F59"/>
    <w:rsid w:val="007D6241"/>
    <w:rsid w:val="007D6800"/>
    <w:rsid w:val="007D6831"/>
    <w:rsid w:val="007E0728"/>
    <w:rsid w:val="007F284F"/>
    <w:rsid w:val="007F4C68"/>
    <w:rsid w:val="007F5A7B"/>
    <w:rsid w:val="007F7499"/>
    <w:rsid w:val="008101A4"/>
    <w:rsid w:val="00817DF2"/>
    <w:rsid w:val="00821713"/>
    <w:rsid w:val="00822E91"/>
    <w:rsid w:val="00824C0D"/>
    <w:rsid w:val="00827C74"/>
    <w:rsid w:val="008333AC"/>
    <w:rsid w:val="00840D7E"/>
    <w:rsid w:val="00841E95"/>
    <w:rsid w:val="008455F4"/>
    <w:rsid w:val="008528BC"/>
    <w:rsid w:val="00853545"/>
    <w:rsid w:val="00855F26"/>
    <w:rsid w:val="008563E0"/>
    <w:rsid w:val="00866790"/>
    <w:rsid w:val="0086696C"/>
    <w:rsid w:val="008678F7"/>
    <w:rsid w:val="0087170D"/>
    <w:rsid w:val="008741C2"/>
    <w:rsid w:val="008809D8"/>
    <w:rsid w:val="0088224D"/>
    <w:rsid w:val="008840FE"/>
    <w:rsid w:val="00885FB9"/>
    <w:rsid w:val="0088744B"/>
    <w:rsid w:val="00890A64"/>
    <w:rsid w:val="008912ED"/>
    <w:rsid w:val="008921F9"/>
    <w:rsid w:val="00893206"/>
    <w:rsid w:val="0089387E"/>
    <w:rsid w:val="00897939"/>
    <w:rsid w:val="008A315D"/>
    <w:rsid w:val="008A5B5E"/>
    <w:rsid w:val="008A5D1C"/>
    <w:rsid w:val="008A63F1"/>
    <w:rsid w:val="008B091B"/>
    <w:rsid w:val="008C086A"/>
    <w:rsid w:val="008C0CA4"/>
    <w:rsid w:val="008C1EE9"/>
    <w:rsid w:val="008C28F5"/>
    <w:rsid w:val="008C533F"/>
    <w:rsid w:val="008C6381"/>
    <w:rsid w:val="008C6685"/>
    <w:rsid w:val="008D3E85"/>
    <w:rsid w:val="008E1182"/>
    <w:rsid w:val="008E62B7"/>
    <w:rsid w:val="008E71CF"/>
    <w:rsid w:val="008E7D58"/>
    <w:rsid w:val="008F3005"/>
    <w:rsid w:val="008F317E"/>
    <w:rsid w:val="00902590"/>
    <w:rsid w:val="009026A1"/>
    <w:rsid w:val="00903AAA"/>
    <w:rsid w:val="0091445D"/>
    <w:rsid w:val="009146B5"/>
    <w:rsid w:val="00921EB6"/>
    <w:rsid w:val="00933BF2"/>
    <w:rsid w:val="009466E8"/>
    <w:rsid w:val="009470D0"/>
    <w:rsid w:val="00947184"/>
    <w:rsid w:val="00947C4F"/>
    <w:rsid w:val="00953790"/>
    <w:rsid w:val="009617FF"/>
    <w:rsid w:val="0096649A"/>
    <w:rsid w:val="00971A46"/>
    <w:rsid w:val="009817F2"/>
    <w:rsid w:val="009835B8"/>
    <w:rsid w:val="0098578E"/>
    <w:rsid w:val="009870A5"/>
    <w:rsid w:val="00987178"/>
    <w:rsid w:val="00987AC3"/>
    <w:rsid w:val="0099165D"/>
    <w:rsid w:val="009919BC"/>
    <w:rsid w:val="0099384F"/>
    <w:rsid w:val="009A4427"/>
    <w:rsid w:val="009B0717"/>
    <w:rsid w:val="009B1C3D"/>
    <w:rsid w:val="009B365C"/>
    <w:rsid w:val="009B4DEB"/>
    <w:rsid w:val="009B5AD2"/>
    <w:rsid w:val="009B79D5"/>
    <w:rsid w:val="009C16E7"/>
    <w:rsid w:val="009C701A"/>
    <w:rsid w:val="009D31EC"/>
    <w:rsid w:val="009D579E"/>
    <w:rsid w:val="009D6553"/>
    <w:rsid w:val="009D6D24"/>
    <w:rsid w:val="009E6579"/>
    <w:rsid w:val="009F3B9B"/>
    <w:rsid w:val="009F6B47"/>
    <w:rsid w:val="00A071C1"/>
    <w:rsid w:val="00A07A63"/>
    <w:rsid w:val="00A10AE3"/>
    <w:rsid w:val="00A12668"/>
    <w:rsid w:val="00A12A53"/>
    <w:rsid w:val="00A163D5"/>
    <w:rsid w:val="00A16862"/>
    <w:rsid w:val="00A16E26"/>
    <w:rsid w:val="00A204E1"/>
    <w:rsid w:val="00A21903"/>
    <w:rsid w:val="00A219D7"/>
    <w:rsid w:val="00A225C1"/>
    <w:rsid w:val="00A25693"/>
    <w:rsid w:val="00A33208"/>
    <w:rsid w:val="00A37BBB"/>
    <w:rsid w:val="00A430B8"/>
    <w:rsid w:val="00A47ADC"/>
    <w:rsid w:val="00A64505"/>
    <w:rsid w:val="00A653FF"/>
    <w:rsid w:val="00A7560A"/>
    <w:rsid w:val="00A81B43"/>
    <w:rsid w:val="00A81BA8"/>
    <w:rsid w:val="00A81DAB"/>
    <w:rsid w:val="00A86A78"/>
    <w:rsid w:val="00A87580"/>
    <w:rsid w:val="00A87AEC"/>
    <w:rsid w:val="00A920A8"/>
    <w:rsid w:val="00A93D52"/>
    <w:rsid w:val="00A9400C"/>
    <w:rsid w:val="00AA4BF8"/>
    <w:rsid w:val="00AA540D"/>
    <w:rsid w:val="00AB2E00"/>
    <w:rsid w:val="00AB669B"/>
    <w:rsid w:val="00AC0AB3"/>
    <w:rsid w:val="00AC1102"/>
    <w:rsid w:val="00AC3438"/>
    <w:rsid w:val="00AC3902"/>
    <w:rsid w:val="00AD117D"/>
    <w:rsid w:val="00AD123A"/>
    <w:rsid w:val="00AD1300"/>
    <w:rsid w:val="00AD3212"/>
    <w:rsid w:val="00AD5947"/>
    <w:rsid w:val="00AD64C2"/>
    <w:rsid w:val="00AD6CC7"/>
    <w:rsid w:val="00AE0DFA"/>
    <w:rsid w:val="00AE1405"/>
    <w:rsid w:val="00AE2843"/>
    <w:rsid w:val="00AE2A33"/>
    <w:rsid w:val="00AE3EBE"/>
    <w:rsid w:val="00AF7084"/>
    <w:rsid w:val="00B00840"/>
    <w:rsid w:val="00B008B1"/>
    <w:rsid w:val="00B05652"/>
    <w:rsid w:val="00B1273D"/>
    <w:rsid w:val="00B131DD"/>
    <w:rsid w:val="00B20620"/>
    <w:rsid w:val="00B24BA4"/>
    <w:rsid w:val="00B25096"/>
    <w:rsid w:val="00B27B3C"/>
    <w:rsid w:val="00B3243C"/>
    <w:rsid w:val="00B34710"/>
    <w:rsid w:val="00B350E4"/>
    <w:rsid w:val="00B37A09"/>
    <w:rsid w:val="00B42334"/>
    <w:rsid w:val="00B42CBA"/>
    <w:rsid w:val="00B43DB1"/>
    <w:rsid w:val="00B44397"/>
    <w:rsid w:val="00B44B20"/>
    <w:rsid w:val="00B466D8"/>
    <w:rsid w:val="00B47AEC"/>
    <w:rsid w:val="00B47E82"/>
    <w:rsid w:val="00B52BB6"/>
    <w:rsid w:val="00B55DB8"/>
    <w:rsid w:val="00B6294D"/>
    <w:rsid w:val="00B66ED2"/>
    <w:rsid w:val="00B7090D"/>
    <w:rsid w:val="00B71895"/>
    <w:rsid w:val="00B75528"/>
    <w:rsid w:val="00B75A69"/>
    <w:rsid w:val="00B7768B"/>
    <w:rsid w:val="00B8044F"/>
    <w:rsid w:val="00B814A7"/>
    <w:rsid w:val="00B81E26"/>
    <w:rsid w:val="00B850FE"/>
    <w:rsid w:val="00B854CE"/>
    <w:rsid w:val="00B9004C"/>
    <w:rsid w:val="00B90CDA"/>
    <w:rsid w:val="00B94DEA"/>
    <w:rsid w:val="00B97B8A"/>
    <w:rsid w:val="00B97CB3"/>
    <w:rsid w:val="00BA3D23"/>
    <w:rsid w:val="00BA7806"/>
    <w:rsid w:val="00BA7F7D"/>
    <w:rsid w:val="00BB1121"/>
    <w:rsid w:val="00BB23FE"/>
    <w:rsid w:val="00BB5396"/>
    <w:rsid w:val="00BC40F4"/>
    <w:rsid w:val="00BC55F6"/>
    <w:rsid w:val="00BD6470"/>
    <w:rsid w:val="00BD69B1"/>
    <w:rsid w:val="00BE0280"/>
    <w:rsid w:val="00BE1991"/>
    <w:rsid w:val="00BE47DD"/>
    <w:rsid w:val="00BE49F0"/>
    <w:rsid w:val="00BE62AE"/>
    <w:rsid w:val="00BF12FD"/>
    <w:rsid w:val="00BF1AA4"/>
    <w:rsid w:val="00BF20DD"/>
    <w:rsid w:val="00BF2D73"/>
    <w:rsid w:val="00BF39D2"/>
    <w:rsid w:val="00BF3A51"/>
    <w:rsid w:val="00BF432C"/>
    <w:rsid w:val="00C0026F"/>
    <w:rsid w:val="00C02630"/>
    <w:rsid w:val="00C03CE3"/>
    <w:rsid w:val="00C0740C"/>
    <w:rsid w:val="00C116BF"/>
    <w:rsid w:val="00C17F2E"/>
    <w:rsid w:val="00C33FF4"/>
    <w:rsid w:val="00C37416"/>
    <w:rsid w:val="00C43728"/>
    <w:rsid w:val="00C4495F"/>
    <w:rsid w:val="00C44DDA"/>
    <w:rsid w:val="00C45D27"/>
    <w:rsid w:val="00C4635D"/>
    <w:rsid w:val="00C71696"/>
    <w:rsid w:val="00C81CD5"/>
    <w:rsid w:val="00C87770"/>
    <w:rsid w:val="00C90697"/>
    <w:rsid w:val="00C9607D"/>
    <w:rsid w:val="00C97C29"/>
    <w:rsid w:val="00CA70DE"/>
    <w:rsid w:val="00CB2D93"/>
    <w:rsid w:val="00CB4AA3"/>
    <w:rsid w:val="00CB4BC6"/>
    <w:rsid w:val="00CB5D88"/>
    <w:rsid w:val="00CB5DEC"/>
    <w:rsid w:val="00CC03B1"/>
    <w:rsid w:val="00CC190A"/>
    <w:rsid w:val="00CC19D9"/>
    <w:rsid w:val="00CC4644"/>
    <w:rsid w:val="00CD210D"/>
    <w:rsid w:val="00CD3AC8"/>
    <w:rsid w:val="00CE0792"/>
    <w:rsid w:val="00CE0B28"/>
    <w:rsid w:val="00CE0F1A"/>
    <w:rsid w:val="00CE2D05"/>
    <w:rsid w:val="00CE323E"/>
    <w:rsid w:val="00CE48E9"/>
    <w:rsid w:val="00CE5ADB"/>
    <w:rsid w:val="00CE6CBD"/>
    <w:rsid w:val="00CE74EE"/>
    <w:rsid w:val="00CF0218"/>
    <w:rsid w:val="00CF1922"/>
    <w:rsid w:val="00CF2FD9"/>
    <w:rsid w:val="00CF33FF"/>
    <w:rsid w:val="00CF5809"/>
    <w:rsid w:val="00D0467C"/>
    <w:rsid w:val="00D07F2D"/>
    <w:rsid w:val="00D11601"/>
    <w:rsid w:val="00D1608B"/>
    <w:rsid w:val="00D17BAB"/>
    <w:rsid w:val="00D21CDA"/>
    <w:rsid w:val="00D232A8"/>
    <w:rsid w:val="00D23660"/>
    <w:rsid w:val="00D31836"/>
    <w:rsid w:val="00D37257"/>
    <w:rsid w:val="00D41C37"/>
    <w:rsid w:val="00D47ED2"/>
    <w:rsid w:val="00D525D6"/>
    <w:rsid w:val="00D541A8"/>
    <w:rsid w:val="00D5688E"/>
    <w:rsid w:val="00D5762B"/>
    <w:rsid w:val="00D60277"/>
    <w:rsid w:val="00D62464"/>
    <w:rsid w:val="00D7221C"/>
    <w:rsid w:val="00D726CB"/>
    <w:rsid w:val="00D75352"/>
    <w:rsid w:val="00D77C73"/>
    <w:rsid w:val="00D8009E"/>
    <w:rsid w:val="00D80916"/>
    <w:rsid w:val="00D8247A"/>
    <w:rsid w:val="00D84CC8"/>
    <w:rsid w:val="00D9048D"/>
    <w:rsid w:val="00D926BB"/>
    <w:rsid w:val="00D945C8"/>
    <w:rsid w:val="00D94BC1"/>
    <w:rsid w:val="00DA13D1"/>
    <w:rsid w:val="00DA34D6"/>
    <w:rsid w:val="00DB0281"/>
    <w:rsid w:val="00DB1858"/>
    <w:rsid w:val="00DB3D1A"/>
    <w:rsid w:val="00DB7DE0"/>
    <w:rsid w:val="00DC2FCD"/>
    <w:rsid w:val="00DC3BE6"/>
    <w:rsid w:val="00DC79BD"/>
    <w:rsid w:val="00DD2E9F"/>
    <w:rsid w:val="00DE047B"/>
    <w:rsid w:val="00DE27FC"/>
    <w:rsid w:val="00DE626E"/>
    <w:rsid w:val="00DE64EF"/>
    <w:rsid w:val="00DE744C"/>
    <w:rsid w:val="00DF3B21"/>
    <w:rsid w:val="00DF49F3"/>
    <w:rsid w:val="00DF55B6"/>
    <w:rsid w:val="00E05623"/>
    <w:rsid w:val="00E06CC2"/>
    <w:rsid w:val="00E12043"/>
    <w:rsid w:val="00E14DB6"/>
    <w:rsid w:val="00E15291"/>
    <w:rsid w:val="00E1683E"/>
    <w:rsid w:val="00E20DE0"/>
    <w:rsid w:val="00E2104D"/>
    <w:rsid w:val="00E22609"/>
    <w:rsid w:val="00E231D8"/>
    <w:rsid w:val="00E241A1"/>
    <w:rsid w:val="00E331F1"/>
    <w:rsid w:val="00E34C87"/>
    <w:rsid w:val="00E36242"/>
    <w:rsid w:val="00E36515"/>
    <w:rsid w:val="00E367DD"/>
    <w:rsid w:val="00E37C8E"/>
    <w:rsid w:val="00E44C13"/>
    <w:rsid w:val="00E50B6C"/>
    <w:rsid w:val="00E51D3B"/>
    <w:rsid w:val="00E53EE3"/>
    <w:rsid w:val="00E56A95"/>
    <w:rsid w:val="00E600AD"/>
    <w:rsid w:val="00E67370"/>
    <w:rsid w:val="00E73DA5"/>
    <w:rsid w:val="00E77213"/>
    <w:rsid w:val="00E8386F"/>
    <w:rsid w:val="00E84F9F"/>
    <w:rsid w:val="00E87E7A"/>
    <w:rsid w:val="00E92928"/>
    <w:rsid w:val="00EA05FD"/>
    <w:rsid w:val="00EA2B01"/>
    <w:rsid w:val="00EA5C58"/>
    <w:rsid w:val="00EA6BCB"/>
    <w:rsid w:val="00EB0757"/>
    <w:rsid w:val="00EB3DB7"/>
    <w:rsid w:val="00EB4A00"/>
    <w:rsid w:val="00EC5FAE"/>
    <w:rsid w:val="00ED0368"/>
    <w:rsid w:val="00ED17F0"/>
    <w:rsid w:val="00ED2AB2"/>
    <w:rsid w:val="00ED5214"/>
    <w:rsid w:val="00ED652F"/>
    <w:rsid w:val="00ED7C5E"/>
    <w:rsid w:val="00EE0513"/>
    <w:rsid w:val="00EE3554"/>
    <w:rsid w:val="00EE74A1"/>
    <w:rsid w:val="00EE7E25"/>
    <w:rsid w:val="00EF0F70"/>
    <w:rsid w:val="00EF1275"/>
    <w:rsid w:val="00EF56EE"/>
    <w:rsid w:val="00EF69A0"/>
    <w:rsid w:val="00F015CF"/>
    <w:rsid w:val="00F01768"/>
    <w:rsid w:val="00F0238C"/>
    <w:rsid w:val="00F070B8"/>
    <w:rsid w:val="00F0750B"/>
    <w:rsid w:val="00F14B82"/>
    <w:rsid w:val="00F14DDA"/>
    <w:rsid w:val="00F15844"/>
    <w:rsid w:val="00F2332E"/>
    <w:rsid w:val="00F24590"/>
    <w:rsid w:val="00F27EB1"/>
    <w:rsid w:val="00F304BF"/>
    <w:rsid w:val="00F31F6D"/>
    <w:rsid w:val="00F322BB"/>
    <w:rsid w:val="00F33B2B"/>
    <w:rsid w:val="00F36095"/>
    <w:rsid w:val="00F37EFC"/>
    <w:rsid w:val="00F443AD"/>
    <w:rsid w:val="00F44556"/>
    <w:rsid w:val="00F50EBF"/>
    <w:rsid w:val="00F50FC1"/>
    <w:rsid w:val="00F516CE"/>
    <w:rsid w:val="00F51AAE"/>
    <w:rsid w:val="00F529C4"/>
    <w:rsid w:val="00F65F11"/>
    <w:rsid w:val="00F6686B"/>
    <w:rsid w:val="00F6732B"/>
    <w:rsid w:val="00F71540"/>
    <w:rsid w:val="00F71E78"/>
    <w:rsid w:val="00F72C7A"/>
    <w:rsid w:val="00F73A1A"/>
    <w:rsid w:val="00F73A59"/>
    <w:rsid w:val="00F7539D"/>
    <w:rsid w:val="00F76B28"/>
    <w:rsid w:val="00F77F28"/>
    <w:rsid w:val="00F80DBA"/>
    <w:rsid w:val="00F80E7E"/>
    <w:rsid w:val="00F80F97"/>
    <w:rsid w:val="00F81A35"/>
    <w:rsid w:val="00F84E81"/>
    <w:rsid w:val="00F85189"/>
    <w:rsid w:val="00F9026A"/>
    <w:rsid w:val="00F921ED"/>
    <w:rsid w:val="00F93090"/>
    <w:rsid w:val="00F94094"/>
    <w:rsid w:val="00F95083"/>
    <w:rsid w:val="00F974C2"/>
    <w:rsid w:val="00FA23A4"/>
    <w:rsid w:val="00FA4257"/>
    <w:rsid w:val="00FB207E"/>
    <w:rsid w:val="00FC67F1"/>
    <w:rsid w:val="00FC71A1"/>
    <w:rsid w:val="00FD5C8E"/>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17CFAAA"/>
  <w15:docId w15:val="{7FDAAFEE-29DD-45C2-BE00-365149A0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93D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4E877-565A-4B35-9B12-EA674441D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B0EE76-6A99-4621-BFF7-938E57B02A6D}">
  <ds:schemaRefs>
    <ds:schemaRef ds:uri="http://schemas.microsoft.com/sharepoint/v3/contenttype/forms"/>
  </ds:schemaRefs>
</ds:datastoreItem>
</file>

<file path=customXml/itemProps3.xml><?xml version="1.0" encoding="utf-8"?>
<ds:datastoreItem xmlns:ds="http://schemas.openxmlformats.org/officeDocument/2006/customXml" ds:itemID="{5B233E5B-32D5-40D0-A88F-D90B0983F0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F2D077-608F-4D02-A071-4096FBBE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1112</Words>
  <Characters>6345</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6</cp:revision>
  <cp:lastPrinted>2020-04-05T22:25:00Z</cp:lastPrinted>
  <dcterms:created xsi:type="dcterms:W3CDTF">2020-04-09T12:48:00Z</dcterms:created>
  <dcterms:modified xsi:type="dcterms:W3CDTF">2020-07-28T13:45:00Z</dcterms:modified>
</cp:coreProperties>
</file>